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6488" w14:textId="7FFF79F4" w:rsidR="007024EC" w:rsidRDefault="00776D90" w:rsidP="00776D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ML </w:t>
      </w:r>
      <w:r>
        <w:rPr>
          <w:rFonts w:ascii="Times New Roman" w:hAnsi="Times New Roman" w:cs="Times New Roman"/>
        </w:rPr>
        <w:t>HW6 Report</w:t>
      </w:r>
    </w:p>
    <w:p w14:paraId="06F68B3E" w14:textId="3F68CBA0" w:rsidR="00776D90" w:rsidRDefault="00776D90" w:rsidP="00776D90">
      <w:pPr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物理三 潘阜承</w:t>
      </w:r>
      <w:r>
        <w:rPr>
          <w:rFonts w:ascii="Times New Roman" w:eastAsia="標楷體" w:hAnsi="Times New Roman" w:cs="Times New Roman" w:hint="eastAsia"/>
        </w:rPr>
        <w:t>B08202036</w:t>
      </w:r>
    </w:p>
    <w:p w14:paraId="32589EA7" w14:textId="0B605E21" w:rsidR="00776D90" w:rsidRDefault="00776D90" w:rsidP="00776D9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76D90">
        <w:rPr>
          <w:rFonts w:ascii="Times New Roman" w:eastAsia="標楷體" w:hAnsi="Times New Roman" w:cs="Times New Roman"/>
        </w:rPr>
        <w:t>Describe the difference between WGAN* and GAN**, list at least two differences</w:t>
      </w:r>
      <w:r>
        <w:rPr>
          <w:rFonts w:ascii="Times New Roman" w:eastAsia="標楷體" w:hAnsi="Times New Roman" w:cs="Times New Roman" w:hint="eastAsia"/>
        </w:rPr>
        <w:t>.</w:t>
      </w:r>
    </w:p>
    <w:p w14:paraId="0B07DD60" w14:textId="0BEC4134" w:rsidR="00776D90" w:rsidRDefault="009C4716" w:rsidP="001926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he first and probably the most important difference between WGAN and GAN is that WGAN </w:t>
      </w:r>
      <w:r w:rsidR="001926EF">
        <w:rPr>
          <w:rFonts w:ascii="Times New Roman" w:eastAsia="標楷體" w:hAnsi="Times New Roman" w:cs="Times New Roman"/>
        </w:rPr>
        <w:t xml:space="preserve">replace the </w:t>
      </w:r>
      <w:r w:rsidR="001926EF" w:rsidRPr="001926EF">
        <w:rPr>
          <w:rFonts w:ascii="Times New Roman" w:eastAsia="標楷體" w:hAnsi="Times New Roman" w:cs="Times New Roman"/>
        </w:rPr>
        <w:t>Jensen</w:t>
      </w:r>
      <w:r w:rsidR="001926EF">
        <w:rPr>
          <w:rFonts w:ascii="Times New Roman" w:eastAsia="標楷體" w:hAnsi="Times New Roman" w:cs="Times New Roman"/>
        </w:rPr>
        <w:t>-</w:t>
      </w:r>
      <w:r w:rsidR="001926EF" w:rsidRPr="001926EF">
        <w:rPr>
          <w:rFonts w:ascii="Times New Roman" w:eastAsia="標楷體" w:hAnsi="Times New Roman" w:cs="Times New Roman"/>
        </w:rPr>
        <w:t>Shannon divergence</w:t>
      </w:r>
      <w:r w:rsidR="001926EF">
        <w:rPr>
          <w:rFonts w:ascii="Times New Roman" w:eastAsia="標楷體" w:hAnsi="Times New Roman" w:cs="Times New Roman"/>
        </w:rPr>
        <w:t xml:space="preserve"> with </w:t>
      </w:r>
      <w:r w:rsidR="001926EF" w:rsidRPr="001926EF">
        <w:rPr>
          <w:rFonts w:ascii="Times New Roman" w:eastAsia="標楷體" w:hAnsi="Times New Roman" w:cs="Times New Roman"/>
        </w:rPr>
        <w:t>Wasserstein distance</w:t>
      </w:r>
      <w:r w:rsidR="001926EF">
        <w:rPr>
          <w:rFonts w:ascii="Times New Roman" w:eastAsia="標楷體" w:hAnsi="Times New Roman" w:cs="Times New Roman"/>
        </w:rPr>
        <w:t xml:space="preserve"> as the loss function in order to improve the stability in the training process.</w:t>
      </w:r>
    </w:p>
    <w:p w14:paraId="018E2FE7" w14:textId="3A499517" w:rsidR="001926EF" w:rsidRDefault="007C16F9" w:rsidP="001926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econd, </w:t>
      </w:r>
      <w:r w:rsidR="00482A63">
        <w:rPr>
          <w:rFonts w:ascii="Times New Roman" w:eastAsia="標楷體" w:hAnsi="Times New Roman" w:cs="Times New Roman"/>
        </w:rPr>
        <w:t xml:space="preserve">WGAN removes the Sigmoid layer in standard discriminator of GAN as well as adds weight clipping in order to enforce </w:t>
      </w:r>
      <w:r w:rsidR="00482A63" w:rsidRPr="00482A63">
        <w:rPr>
          <w:rFonts w:ascii="Times New Roman" w:eastAsia="標楷體" w:hAnsi="Times New Roman" w:cs="Times New Roman"/>
        </w:rPr>
        <w:t>Lipschitz constraint</w:t>
      </w:r>
      <w:r w:rsidR="00482A63">
        <w:rPr>
          <w:rFonts w:ascii="Times New Roman" w:eastAsia="標楷體" w:hAnsi="Times New Roman" w:cs="Times New Roman"/>
        </w:rPr>
        <w:t>.</w:t>
      </w:r>
    </w:p>
    <w:p w14:paraId="33E9754A" w14:textId="3880EC09" w:rsidR="00482A63" w:rsidRDefault="00482A63" w:rsidP="00482A63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482A63">
        <w:rPr>
          <w:rFonts w:ascii="Times New Roman" w:eastAsia="標楷體" w:hAnsi="Times New Roman" w:cs="Times New Roman"/>
        </w:rPr>
        <w:t>Please plot the “Gradient norm” result.</w:t>
      </w:r>
    </w:p>
    <w:p w14:paraId="44EBD5DC" w14:textId="50F4D4BB" w:rsidR="004969D6" w:rsidRDefault="004969D6" w:rsidP="004969D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 have trained WGAN-GP and WGAN for 20 epochs.</w:t>
      </w:r>
    </w:p>
    <w:p w14:paraId="6F714425" w14:textId="25850FFE" w:rsidR="007151B9" w:rsidRPr="007151B9" w:rsidRDefault="009D29A2" w:rsidP="007151B9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7CC34C8D" wp14:editId="35D95B96">
            <wp:extent cx="5274310" cy="2637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1B9" w:rsidRPr="007151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7D4"/>
    <w:multiLevelType w:val="hybridMultilevel"/>
    <w:tmpl w:val="BC6045F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CCE6A28"/>
    <w:multiLevelType w:val="hybridMultilevel"/>
    <w:tmpl w:val="373C4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4210932">
    <w:abstractNumId w:val="1"/>
  </w:num>
  <w:num w:numId="2" w16cid:durableId="31268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90"/>
    <w:rsid w:val="001926EF"/>
    <w:rsid w:val="00482A63"/>
    <w:rsid w:val="004969D6"/>
    <w:rsid w:val="00532F65"/>
    <w:rsid w:val="007024EC"/>
    <w:rsid w:val="007151B9"/>
    <w:rsid w:val="00776D90"/>
    <w:rsid w:val="007C16F9"/>
    <w:rsid w:val="009C4716"/>
    <w:rsid w:val="009D29A2"/>
    <w:rsid w:val="00E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53FB"/>
  <w15:chartTrackingRefBased/>
  <w15:docId w15:val="{50DFC5A7-6567-44EF-A0F9-D548DCBF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阜承 潘</dc:creator>
  <cp:keywords/>
  <dc:description/>
  <cp:lastModifiedBy>阜承 潘</cp:lastModifiedBy>
  <cp:revision>6</cp:revision>
  <cp:lastPrinted>2022-04-19T03:38:00Z</cp:lastPrinted>
  <dcterms:created xsi:type="dcterms:W3CDTF">2022-04-04T04:51:00Z</dcterms:created>
  <dcterms:modified xsi:type="dcterms:W3CDTF">2022-04-19T03:38:00Z</dcterms:modified>
</cp:coreProperties>
</file>