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2E343FAE" w:rsidR="00A612CC" w:rsidRPr="003D662F" w:rsidRDefault="003D662F">
      <w:pPr>
        <w:rPr>
          <w:lang w:val="de-DE"/>
        </w:rPr>
      </w:pPr>
      <w:r>
        <w:t xml:space="preserve">Mercedes </w:t>
      </w:r>
      <w:r>
        <w:rPr>
          <w:lang w:val="de-DE"/>
        </w:rPr>
        <w:t>Drivers</w:t>
      </w:r>
    </w:p>
    <w:p w14:paraId="00000002" w14:textId="77777777" w:rsidR="00A612CC" w:rsidRDefault="00A612CC"/>
    <w:p w14:paraId="00000003" w14:textId="77777777" w:rsidR="00A612CC" w:rsidRDefault="003D662F">
      <w:pPr>
        <w:pStyle w:val="1"/>
        <w:keepNext w:val="0"/>
        <w:keepLines w:val="0"/>
        <w:spacing w:before="480"/>
        <w:rPr>
          <w:b/>
          <w:sz w:val="46"/>
          <w:szCs w:val="46"/>
        </w:rPr>
      </w:pPr>
      <w:bookmarkStart w:id="0" w:name="_2mjl33mzn33v" w:colFirst="0" w:colLast="0"/>
      <w:bookmarkEnd w:id="0"/>
      <w:r>
        <w:rPr>
          <w:b/>
          <w:sz w:val="46"/>
          <w:szCs w:val="46"/>
        </w:rPr>
        <w:t>Ο Russell θριαμβεύει, ο Antonelli ανατέλλει</w:t>
      </w:r>
    </w:p>
    <w:p w14:paraId="00000004" w14:textId="77777777" w:rsidR="00A612CC" w:rsidRDefault="003D662F">
      <w:pPr>
        <w:spacing w:before="180" w:after="180"/>
        <w:rPr>
          <w:sz w:val="24"/>
          <w:szCs w:val="24"/>
        </w:rPr>
      </w:pPr>
      <w:r>
        <w:rPr>
          <w:sz w:val="24"/>
          <w:szCs w:val="24"/>
        </w:rPr>
        <w:t>Το Grand Prix του Καναδά για το 2025 αποτέλεσε κάτι περισσότερο από έναν ακόμη αγώνα στο πρωτάθλημα της Formula 1, ήταν ένα ξεκάθαρο σημάδι ότι η Mercedes επιστρέφει. Με τον George Russell να πανηγυρίζει την πρώτη του νίκη φέτος και τον νεαρό Kimi Antonelli να συμπληρώνει το βάθρο στην τρίτη θέση, η γερμανική ομάδα πέτυχε το πρώτο της 1‑3 μετά από σχεδόν δύο χρόνια, σηματοδοτώντας την πιο ηχηρή της παρουσία στη φετινή σεζόν.</w:t>
      </w:r>
    </w:p>
    <w:p w14:paraId="00000005" w14:textId="77777777" w:rsidR="00A612CC" w:rsidRDefault="003D662F">
      <w:r>
        <w:rPr>
          <w:noProof/>
        </w:rPr>
      </w:r>
      <w:r w:rsidR="003D662F">
        <w:rPr>
          <w:noProof/>
        </w:rPr>
        <w:pict w14:anchorId="3E7B7C7B">
          <v:rect id="_x0000_i1025" alt="" style="width:415.3pt;height:.05pt;mso-width-percent:0;mso-height-percent:0;mso-width-percent:0;mso-height-percent:0" o:hralign="center" o:hrstd="t" o:hr="t" fillcolor="#a0a0a0" stroked="f"/>
        </w:pict>
      </w:r>
    </w:p>
    <w:p w14:paraId="00000006" w14:textId="77777777" w:rsidR="00A612CC" w:rsidRDefault="003D662F">
      <w:pPr>
        <w:pStyle w:val="2"/>
        <w:keepNext w:val="0"/>
        <w:keepLines w:val="0"/>
        <w:spacing w:after="80"/>
        <w:rPr>
          <w:b/>
          <w:sz w:val="34"/>
          <w:szCs w:val="34"/>
        </w:rPr>
      </w:pPr>
      <w:bookmarkStart w:id="1" w:name="_spbzjiqg50xv" w:colFirst="0" w:colLast="0"/>
      <w:bookmarkEnd w:id="1"/>
      <w:r>
        <w:rPr>
          <w:b/>
          <w:sz w:val="34"/>
          <w:szCs w:val="34"/>
        </w:rPr>
        <w:t>🏁</w:t>
      </w:r>
      <w:r>
        <w:rPr>
          <w:b/>
          <w:sz w:val="34"/>
          <w:szCs w:val="34"/>
        </w:rPr>
        <w:t xml:space="preserve"> Russell: Ο Ηγέτης της Νέας Εποχής</w:t>
      </w:r>
    </w:p>
    <w:p w14:paraId="00000007" w14:textId="77777777" w:rsidR="00A612CC" w:rsidRDefault="003D662F">
      <w:pPr>
        <w:spacing w:before="180" w:after="180"/>
        <w:rPr>
          <w:sz w:val="24"/>
          <w:szCs w:val="24"/>
        </w:rPr>
      </w:pPr>
      <w:r>
        <w:rPr>
          <w:sz w:val="24"/>
          <w:szCs w:val="24"/>
        </w:rPr>
        <w:t>Από την ένταξή του στη Mercedes το 2022, ο George Russell δεν σταμάτησε να επιβεβαιώνει πως αποτελεί το μέλλον της ομάδας. Η μετάβαση από τη Williams συνοδεύτηκε από προσδοκίες και πίεση, ωστόσο ο Βρετανός οδηγός κατάφερε να εξελιχθεί σε σταθερή αγωνιστική αξία, παρά τις δυσκολίες που αντιμετώπισε η ομάδα τα τελευταία χρόνια.</w:t>
      </w:r>
    </w:p>
    <w:p w14:paraId="00000008" w14:textId="77777777" w:rsidR="00A612CC" w:rsidRDefault="003D662F">
      <w:pPr>
        <w:spacing w:before="180" w:after="180"/>
        <w:rPr>
          <w:sz w:val="24"/>
          <w:szCs w:val="24"/>
        </w:rPr>
      </w:pPr>
      <w:r>
        <w:rPr>
          <w:sz w:val="24"/>
          <w:szCs w:val="24"/>
        </w:rPr>
        <w:t>Στον Καναδά, έκανε έναν σχεδόν αψεγάδιαστο αγώνα. Ξεκινώντας από την pole position, διαχειρίστηκε τις συνθήκες και την πίεση με ωριμότητα, οδηγώντας την W16 στη νίκη. Παρότι ο ίδιος χαρακτήρισε την απόδοσή του «άσχημη» και παραδέχτηκε πως υπήρξαν λάθη που παραλίγο να του στοιχίσουν, η εικόνα ήταν σαφής: ο Russell είναι πια ένας ολοκληρωμένος οδηγός, ικανός να ηγηθεί ενός πρότζεκτ επιστροφής στην κορυφή.</w:t>
      </w:r>
    </w:p>
    <w:p w14:paraId="00000009" w14:textId="77777777" w:rsidR="00A612CC" w:rsidRDefault="003D662F">
      <w:pPr>
        <w:spacing w:before="180" w:after="180"/>
        <w:rPr>
          <w:sz w:val="24"/>
          <w:szCs w:val="24"/>
        </w:rPr>
      </w:pPr>
      <w:r>
        <w:rPr>
          <w:sz w:val="24"/>
          <w:szCs w:val="24"/>
        </w:rPr>
        <w:t>Ο Toto Wolff χαρακτήρισε τη νίκη αυτή «σημαντική ψυχολογική ένεση» και δεν είχε άδικο. Ήταν η πρώτη νίκη της Mercedes στη σεζόν, και συνοδεύτηκε από εμφανή βελτίωση της απόδοσης του μονοθεσίου.</w:t>
      </w:r>
    </w:p>
    <w:p w14:paraId="0000000A" w14:textId="77777777" w:rsidR="00A612CC" w:rsidRDefault="003D662F">
      <w:r>
        <w:rPr>
          <w:noProof/>
        </w:rPr>
      </w:r>
      <w:r w:rsidR="003D662F">
        <w:rPr>
          <w:noProof/>
        </w:rPr>
        <w:pict w14:anchorId="7E81935A">
          <v:rect id="_x0000_i1026" alt="" style="width:415.3pt;height:.05pt;mso-width-percent:0;mso-height-percent:0;mso-width-percent:0;mso-height-percent:0" o:hralign="center" o:hrstd="t" o:hr="t" fillcolor="#a0a0a0" stroked="f"/>
        </w:pict>
      </w:r>
    </w:p>
    <w:p w14:paraId="0000000B" w14:textId="77777777" w:rsidR="00A612CC" w:rsidRDefault="003D662F">
      <w:pPr>
        <w:pStyle w:val="2"/>
        <w:keepNext w:val="0"/>
        <w:keepLines w:val="0"/>
        <w:spacing w:after="80"/>
        <w:rPr>
          <w:b/>
          <w:sz w:val="34"/>
          <w:szCs w:val="34"/>
        </w:rPr>
      </w:pPr>
      <w:bookmarkStart w:id="2" w:name="_5k06hb8ap1rd" w:colFirst="0" w:colLast="0"/>
      <w:bookmarkEnd w:id="2"/>
      <w:r>
        <w:rPr>
          <w:b/>
          <w:sz w:val="34"/>
          <w:szCs w:val="34"/>
        </w:rPr>
        <w:t>Antonelli: Το Αστέρι του Αύριο Ήρθε Νωρίτερα</w:t>
      </w:r>
    </w:p>
    <w:p w14:paraId="0000000C" w14:textId="77777777" w:rsidR="00A612CC" w:rsidRDefault="003D662F">
      <w:pPr>
        <w:spacing w:before="180" w:after="180"/>
        <w:rPr>
          <w:sz w:val="24"/>
          <w:szCs w:val="24"/>
        </w:rPr>
      </w:pPr>
      <w:r>
        <w:rPr>
          <w:sz w:val="24"/>
          <w:szCs w:val="24"/>
        </w:rPr>
        <w:t>Στην τρίτη θέση του βάθρου, ένα πρόσωπο γεμάτο ενθουσιασμό: ο Kimi Antonelli. Μόλις 18 ετών και 294 ημερών, ο Ιταλός rookie έγινε ο τρίτος νεότερος οδηγός στην ιστορία της Formula 1 που ανεβαίνει στο βάθρο, αφήνοντας άκρως θετικές εντυπώσεις.</w:t>
      </w:r>
    </w:p>
    <w:p w14:paraId="0000000D" w14:textId="77777777" w:rsidR="00A612CC" w:rsidRDefault="003D662F">
      <w:pPr>
        <w:spacing w:before="180" w:after="180"/>
        <w:rPr>
          <w:sz w:val="24"/>
          <w:szCs w:val="24"/>
        </w:rPr>
      </w:pPr>
      <w:r>
        <w:rPr>
          <w:sz w:val="24"/>
          <w:szCs w:val="24"/>
        </w:rPr>
        <w:lastRenderedPageBreak/>
        <w:t>Η πορεία του Antonelli μέχρι εδώ ήταν αστραπιαία – από τις junior κατηγορίες με κατακτήσεις τίτλων, απευθείας στη Formula 1 με τα χρώματα της Mercedes. Αν και οι αρχικές εμφανίσεις ήταν σταθερές και μετρημένες, στον Καναδά έκανε το μεγάλο βήμα, συνδυάζοντας ταχύτητα, ωριμότητα και ικανότητα στη διαχείριση καταστάσεων. Ο Max Verstappen δεν δίστασε να εκφράσει τον θαυμασμό του, λέγοντας ότι "έχει τα φόντα να κάνει μεγάλη καριέρα".</w:t>
      </w:r>
    </w:p>
    <w:p w14:paraId="0000000E" w14:textId="77777777" w:rsidR="00A612CC" w:rsidRDefault="003D662F">
      <w:pPr>
        <w:spacing w:before="180" w:after="180"/>
        <w:rPr>
          <w:sz w:val="24"/>
          <w:szCs w:val="24"/>
        </w:rPr>
      </w:pPr>
      <w:r>
        <w:rPr>
          <w:sz w:val="24"/>
          <w:szCs w:val="24"/>
        </w:rPr>
        <w:t>Ο Toto Wolff έχει ήδη ξεκαθαρίσει τη στάση της ομάδας: «Τον προστατεύουμε. Δεν περιμένουμε θαύματα, αλλά του δίνουμε χώρο να μάθει». Παράλληλα, τα social media έχουν αρχίσει να "βουίζουν" για τον Antonelli, με πολλούς να τον βλέπουν ως μελλοντικό παγκόσμιο πρωταθλητή.</w:t>
      </w:r>
    </w:p>
    <w:p w14:paraId="0000000F" w14:textId="77777777" w:rsidR="00A612CC" w:rsidRDefault="003D662F">
      <w:pPr>
        <w:pStyle w:val="2"/>
        <w:keepNext w:val="0"/>
        <w:keepLines w:val="0"/>
        <w:spacing w:after="80"/>
        <w:rPr>
          <w:b/>
          <w:sz w:val="34"/>
          <w:szCs w:val="34"/>
        </w:rPr>
      </w:pPr>
      <w:bookmarkStart w:id="3" w:name="_9xyglxcpnda" w:colFirst="0" w:colLast="0"/>
      <w:bookmarkEnd w:id="3"/>
      <w:r>
        <w:rPr>
          <w:b/>
          <w:sz w:val="34"/>
          <w:szCs w:val="34"/>
        </w:rPr>
        <w:t>Τεχνική Αναγέννηση και Ψυχολογική Ανάταση</w:t>
      </w:r>
    </w:p>
    <w:p w14:paraId="00000010" w14:textId="77777777" w:rsidR="00A612CC" w:rsidRDefault="003D662F">
      <w:pPr>
        <w:spacing w:before="180" w:after="180"/>
        <w:rPr>
          <w:sz w:val="24"/>
          <w:szCs w:val="24"/>
        </w:rPr>
      </w:pPr>
      <w:r>
        <w:rPr>
          <w:sz w:val="24"/>
          <w:szCs w:val="24"/>
        </w:rPr>
        <w:t>Πίσω από τα πρόσωπα, κρύβεται μια τεράστια ομαδική προσπάθεια. Η W16 δείχνει σαφώς βελτιωμένη σε σχέση με την αρχή της χρονιάς, ιδιαίτερα στον τομέα της αεροδυναμικής ισορροπίας και της απόδοσης σε υψηλές θερμοκρασίες. Η στρατηγική ήταν επίσης υποδειγματική, σε έναν αγώνα με εναλλαγές και κίνδυνο safety car.</w:t>
      </w:r>
    </w:p>
    <w:p w14:paraId="00000011" w14:textId="77777777" w:rsidR="00A612CC" w:rsidRDefault="003D662F">
      <w:pPr>
        <w:spacing w:before="180" w:after="180"/>
        <w:rPr>
          <w:sz w:val="24"/>
          <w:szCs w:val="24"/>
        </w:rPr>
      </w:pPr>
      <w:r>
        <w:rPr>
          <w:sz w:val="24"/>
          <w:szCs w:val="24"/>
        </w:rPr>
        <w:t>Η 1‑3 εμφάνιση στον Καναδά δεν ήταν απλώς αποτέλεσμα. Ήταν δήλωση. Η Mercedes απέδειξε ότι μπορεί να ανταγωνίζεται τις Red Bull και Ferrari όχι μόνο σε ρυθμό αλλά και σε τακτική, συνέπεια και βάθος οδηγικού ταλέντου.</w:t>
      </w:r>
    </w:p>
    <w:p w14:paraId="00000012" w14:textId="77777777" w:rsidR="00A612CC" w:rsidRDefault="003D662F">
      <w:pPr>
        <w:pStyle w:val="2"/>
        <w:keepNext w:val="0"/>
        <w:keepLines w:val="0"/>
        <w:spacing w:after="80"/>
        <w:rPr>
          <w:b/>
          <w:sz w:val="34"/>
          <w:szCs w:val="34"/>
        </w:rPr>
      </w:pPr>
      <w:bookmarkStart w:id="4" w:name="_a080r6w0z2t5" w:colFirst="0" w:colLast="0"/>
      <w:bookmarkEnd w:id="4"/>
      <w:r>
        <w:rPr>
          <w:b/>
          <w:sz w:val="34"/>
          <w:szCs w:val="34"/>
        </w:rPr>
        <w:t>Το Μήνυμα της Mercedes</w:t>
      </w:r>
    </w:p>
    <w:p w14:paraId="00000013" w14:textId="77777777" w:rsidR="00A612CC" w:rsidRDefault="003D662F">
      <w:pPr>
        <w:spacing w:before="180" w:after="180"/>
        <w:rPr>
          <w:sz w:val="24"/>
          <w:szCs w:val="24"/>
        </w:rPr>
      </w:pPr>
      <w:r>
        <w:rPr>
          <w:sz w:val="24"/>
          <w:szCs w:val="24"/>
        </w:rPr>
        <w:t>Η νίκη του Russell και το βάθρο του Antonelli έστειλαν ένα ξεκάθαρο μήνυμα: η Mercedes δεν έχει τελειώσει – μόλις ξαναρχίζει. Με έναν ώριμο ηγέτη και έναν εκρηκτικό rookie, το μέλλον προδιαγράφεται ιδιαίτερα ελπιδοφόρο. Οι επόμενοι αγώνες θα δείξουν αν αυτή η αναλαμπή μπορεί να μετουσιωθεί σε σταθερή ανοδική πορεία, αλλά το momentum έχει αλλάξει.</w:t>
      </w:r>
    </w:p>
    <w:p w14:paraId="00000014" w14:textId="77777777" w:rsidR="00A612CC" w:rsidRDefault="003D662F">
      <w:pPr>
        <w:spacing w:before="180" w:after="180"/>
        <w:rPr>
          <w:sz w:val="24"/>
          <w:szCs w:val="24"/>
        </w:rPr>
      </w:pPr>
      <w:r>
        <w:rPr>
          <w:sz w:val="24"/>
          <w:szCs w:val="24"/>
        </w:rPr>
        <w:t>Η αντεπίθεση ξεκίνησε. Και έχει πρόσωπα.</w:t>
      </w:r>
    </w:p>
    <w:p w14:paraId="00000015" w14:textId="77777777" w:rsidR="00A612CC" w:rsidRDefault="00A612CC"/>
    <w:sectPr w:rsidR="00A612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CC"/>
    <w:rsid w:val="0030144E"/>
    <w:rsid w:val="003D662F"/>
    <w:rsid w:val="00A612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530F70"/>
  <w15:docId w15:val="{6857F4A1-455F-234E-AE4F-E9D4149D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2898</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2025-07-07T09:32:00Z</dcterms:created>
  <dcterms:modified xsi:type="dcterms:W3CDTF">2025-07-07T09:32:00Z</dcterms:modified>
</cp:coreProperties>
</file>