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6B305" w14:textId="77777777" w:rsidR="00836491" w:rsidRDefault="00BC32A7">
      <w:r w:rsidRPr="00BC32A7">
        <w:t>Read pages 4-9 on the topic of "assumptions". What are the 7 "assumptions"? Next to EACH assumption, explain in your own words in a few sentences the evidence that supports the assumption is false.</w:t>
      </w:r>
    </w:p>
    <w:p w14:paraId="402E8408" w14:textId="77777777" w:rsidR="00BC32A7" w:rsidRDefault="00BC32A7"/>
    <w:p w14:paraId="538C101B" w14:textId="77777777" w:rsidR="00477372" w:rsidRDefault="000B2576" w:rsidP="00524CA7">
      <w:pPr>
        <w:pStyle w:val="ListParagraph"/>
        <w:numPr>
          <w:ilvl w:val="0"/>
          <w:numId w:val="2"/>
        </w:numPr>
        <w:rPr>
          <w:rFonts w:ascii="Times New Roman" w:eastAsia="Times New Roman" w:hAnsi="Times New Roman" w:cs="Times New Roman"/>
        </w:rPr>
      </w:pPr>
      <w:r w:rsidRPr="00524CA7">
        <w:rPr>
          <w:rFonts w:ascii="Times New Roman" w:eastAsia="Times New Roman" w:hAnsi="Times New Roman" w:cs="Times New Roman"/>
        </w:rPr>
        <w:t>Assumption: Adiposity po</w:t>
      </w:r>
      <w:r w:rsidR="00460D02">
        <w:rPr>
          <w:rFonts w:ascii="Times New Roman" w:eastAsia="Times New Roman" w:hAnsi="Times New Roman" w:cs="Times New Roman"/>
        </w:rPr>
        <w:t>ses significant mortality risk.</w:t>
      </w:r>
      <w:r w:rsidR="00477372" w:rsidRPr="00524CA7">
        <w:rPr>
          <w:rFonts w:ascii="Times New Roman" w:eastAsia="Times New Roman" w:hAnsi="Times New Roman" w:cs="Times New Roman"/>
        </w:rPr>
        <w:t xml:space="preserve"> </w:t>
      </w:r>
      <w:r w:rsidR="000917E1" w:rsidRPr="00524CA7">
        <w:rPr>
          <w:rFonts w:ascii="Times New Roman" w:eastAsia="Times New Roman" w:hAnsi="Times New Roman" w:cs="Times New Roman"/>
        </w:rPr>
        <w:t xml:space="preserve">Several studies have found that people with obesity and overweight doesn’t have a less mortality risk than thin people. Studies like the Analysis of the National Health and Nutrition Examination Surveys have found that people with overweight have more longevity. </w:t>
      </w:r>
      <w:r w:rsidR="00524CA7" w:rsidRPr="00524CA7">
        <w:rPr>
          <w:rFonts w:ascii="Times New Roman" w:eastAsia="Times New Roman" w:hAnsi="Times New Roman" w:cs="Times New Roman"/>
        </w:rPr>
        <w:t>Also,</w:t>
      </w:r>
      <w:r w:rsidR="000917E1" w:rsidRPr="00524CA7">
        <w:rPr>
          <w:rFonts w:ascii="Times New Roman" w:eastAsia="Times New Roman" w:hAnsi="Times New Roman" w:cs="Times New Roman"/>
        </w:rPr>
        <w:t xml:space="preserve"> some other </w:t>
      </w:r>
      <w:r w:rsidR="00524CA7">
        <w:rPr>
          <w:rFonts w:ascii="Times New Roman" w:eastAsia="Times New Roman" w:hAnsi="Times New Roman" w:cs="Times New Roman"/>
        </w:rPr>
        <w:t xml:space="preserve">studies have </w:t>
      </w:r>
      <w:r w:rsidR="000917E1" w:rsidRPr="00524CA7">
        <w:rPr>
          <w:rFonts w:ascii="Times New Roman" w:eastAsia="Times New Roman" w:hAnsi="Times New Roman" w:cs="Times New Roman"/>
        </w:rPr>
        <w:t xml:space="preserve">found that </w:t>
      </w:r>
      <w:r w:rsidR="00524CA7" w:rsidRPr="00524CA7">
        <w:rPr>
          <w:rFonts w:ascii="Times New Roman" w:eastAsia="Times New Roman" w:hAnsi="Times New Roman" w:cs="Times New Roman"/>
        </w:rPr>
        <w:t xml:space="preserve">obese people that have had heart attacks or coronary pass live longer than thin people, so this studies have shown that being obsessed doesn’t have to be related to having a risk of death because thin people might live less than overweight or obese people. </w:t>
      </w:r>
      <w:r w:rsidR="00524CA7">
        <w:rPr>
          <w:rFonts w:ascii="Times New Roman" w:eastAsia="Times New Roman" w:hAnsi="Times New Roman" w:cs="Times New Roman"/>
        </w:rPr>
        <w:t xml:space="preserve">However, BMI have described obesity as risk factor for mortality, but their studies have not included important factors like </w:t>
      </w:r>
      <w:r w:rsidR="00524CA7">
        <w:rPr>
          <w:rFonts w:ascii="Times New Roman" w:hAnsi="Times New Roman" w:cs="Times New Roman"/>
          <w:color w:val="000000"/>
        </w:rPr>
        <w:t>socioeconomic</w:t>
      </w:r>
      <w:r w:rsidR="00524CA7">
        <w:rPr>
          <w:rFonts w:ascii="Times New Roman" w:hAnsi="Times New Roman" w:cs="Times New Roman"/>
          <w:color w:val="000000"/>
        </w:rPr>
        <w:t xml:space="preserve"> status. </w:t>
      </w:r>
    </w:p>
    <w:p w14:paraId="3F52B68C" w14:textId="77777777" w:rsidR="00524CA7" w:rsidRDefault="00524CA7" w:rsidP="00524CA7">
      <w:pPr>
        <w:pStyle w:val="ListParagraph"/>
        <w:rPr>
          <w:rFonts w:ascii="Times New Roman" w:eastAsia="Times New Roman" w:hAnsi="Times New Roman" w:cs="Times New Roman"/>
        </w:rPr>
      </w:pPr>
    </w:p>
    <w:p w14:paraId="6331F16C" w14:textId="77777777" w:rsidR="00460D02" w:rsidRDefault="00524CA7" w:rsidP="00460D02">
      <w:pPr>
        <w:pStyle w:val="ListParagraph"/>
        <w:numPr>
          <w:ilvl w:val="0"/>
          <w:numId w:val="2"/>
        </w:numPr>
        <w:rPr>
          <w:rFonts w:ascii="Times New Roman" w:eastAsia="Times New Roman" w:hAnsi="Times New Roman" w:cs="Times New Roman"/>
        </w:rPr>
      </w:pPr>
      <w:r w:rsidRPr="00524CA7">
        <w:rPr>
          <w:rFonts w:ascii="Times New Roman" w:eastAsia="Times New Roman" w:hAnsi="Times New Roman" w:cs="Times New Roman"/>
        </w:rPr>
        <w:t>Assumption: Adiposity poses significa</w:t>
      </w:r>
      <w:r w:rsidR="00460D02">
        <w:rPr>
          <w:rFonts w:ascii="Times New Roman" w:eastAsia="Times New Roman" w:hAnsi="Times New Roman" w:cs="Times New Roman"/>
        </w:rPr>
        <w:t xml:space="preserve">nt morbidity risk. </w:t>
      </w:r>
      <w:r>
        <w:rPr>
          <w:rFonts w:ascii="Times New Roman" w:eastAsia="Times New Roman" w:hAnsi="Times New Roman" w:cs="Times New Roman"/>
        </w:rPr>
        <w:t xml:space="preserve"> </w:t>
      </w:r>
      <w:r w:rsidR="002B7FD7">
        <w:rPr>
          <w:rFonts w:ascii="Times New Roman" w:eastAsia="Times New Roman" w:hAnsi="Times New Roman" w:cs="Times New Roman"/>
        </w:rPr>
        <w:t xml:space="preserve">While adiposity represents a morbidity risk because of its connections with different diseases there is no evidence that obesity has been the cause of it. </w:t>
      </w:r>
      <w:r w:rsidR="007C6D9C">
        <w:rPr>
          <w:rFonts w:ascii="Times New Roman" w:eastAsia="Times New Roman" w:hAnsi="Times New Roman" w:cs="Times New Roman"/>
        </w:rPr>
        <w:t xml:space="preserve">As the study says that weight cycling increases the risk of associated diseases it is not known that adiposity it’s associated with it. </w:t>
      </w:r>
      <w:r w:rsidR="00460D02">
        <w:rPr>
          <w:rFonts w:ascii="Times New Roman" w:eastAsia="Times New Roman" w:hAnsi="Times New Roman" w:cs="Times New Roman"/>
        </w:rPr>
        <w:t xml:space="preserve">Diabetes 2 is mostly associated with weight and fat distribution, however there are other factors that increase the risk of other than overweight like poverty and </w:t>
      </w:r>
      <w:r w:rsidR="00460D02" w:rsidRPr="00460D02">
        <w:rPr>
          <w:rFonts w:ascii="Times New Roman" w:eastAsia="Times New Roman" w:hAnsi="Times New Roman" w:cs="Times New Roman"/>
        </w:rPr>
        <w:t>marginalization</w:t>
      </w:r>
      <w:r w:rsidR="00460D02">
        <w:rPr>
          <w:rFonts w:ascii="Times New Roman" w:eastAsia="Times New Roman" w:hAnsi="Times New Roman" w:cs="Times New Roman"/>
        </w:rPr>
        <w:t xml:space="preserve">. </w:t>
      </w:r>
      <w:r w:rsidR="000E559C">
        <w:rPr>
          <w:rFonts w:ascii="Times New Roman" w:eastAsia="Times New Roman" w:hAnsi="Times New Roman" w:cs="Times New Roman"/>
        </w:rPr>
        <w:t>So,</w:t>
      </w:r>
      <w:r w:rsidR="00460D02">
        <w:rPr>
          <w:rFonts w:ascii="Times New Roman" w:eastAsia="Times New Roman" w:hAnsi="Times New Roman" w:cs="Times New Roman"/>
        </w:rPr>
        <w:t xml:space="preserve"> adiposity has a relation with diseases, but there is no evidence that adiposity is the cause of those diseases.  </w:t>
      </w:r>
    </w:p>
    <w:p w14:paraId="0E07B0E7" w14:textId="77777777" w:rsidR="00460D02" w:rsidRPr="00460D02" w:rsidRDefault="00460D02" w:rsidP="00460D02">
      <w:pPr>
        <w:rPr>
          <w:rFonts w:ascii="Times New Roman" w:eastAsia="Times New Roman" w:hAnsi="Times New Roman" w:cs="Times New Roman"/>
        </w:rPr>
      </w:pPr>
    </w:p>
    <w:p w14:paraId="581A3A46" w14:textId="77777777" w:rsidR="00460D02" w:rsidRDefault="00460D02" w:rsidP="00460D02">
      <w:pPr>
        <w:pStyle w:val="ListParagraph"/>
        <w:rPr>
          <w:rFonts w:ascii="Times New Roman" w:eastAsia="Times New Roman" w:hAnsi="Times New Roman" w:cs="Times New Roman"/>
        </w:rPr>
      </w:pPr>
    </w:p>
    <w:p w14:paraId="013A7DA7" w14:textId="77777777" w:rsidR="00460D02" w:rsidRDefault="00460D02" w:rsidP="00460D02">
      <w:pPr>
        <w:pStyle w:val="ListParagraph"/>
        <w:numPr>
          <w:ilvl w:val="0"/>
          <w:numId w:val="2"/>
        </w:numPr>
        <w:rPr>
          <w:rFonts w:ascii="Times New Roman" w:eastAsia="Times New Roman" w:hAnsi="Times New Roman" w:cs="Times New Roman"/>
        </w:rPr>
      </w:pPr>
      <w:r w:rsidRPr="00460D02">
        <w:rPr>
          <w:rFonts w:ascii="Times New Roman" w:eastAsia="Times New Roman" w:hAnsi="Times New Roman" w:cs="Times New Roman"/>
        </w:rPr>
        <w:t>Assumption: Weight loss</w:t>
      </w:r>
      <w:r>
        <w:rPr>
          <w:rFonts w:ascii="Times New Roman" w:eastAsia="Times New Roman" w:hAnsi="Times New Roman" w:cs="Times New Roman"/>
        </w:rPr>
        <w:t xml:space="preserve"> will prolong life. </w:t>
      </w:r>
      <w:r w:rsidR="000E559C">
        <w:rPr>
          <w:rFonts w:ascii="Times New Roman" w:eastAsia="Times New Roman" w:hAnsi="Times New Roman" w:cs="Times New Roman"/>
        </w:rPr>
        <w:t>Weight loss is always depicted as less risk of mortality; however, studies have shown that mortality increased on people over the age of fifty who did not lose weight. While weight loss might improve health measure, it is not the only factor that improves health as there can be other factors that influenced in our health improvement.  Weight loss is could be good for health, but these studies have demonstrated that people will not prolong their life, because health improvements are rarely associated w</w:t>
      </w:r>
      <w:r w:rsidR="00F76EFB">
        <w:rPr>
          <w:rFonts w:ascii="Times New Roman" w:eastAsia="Times New Roman" w:hAnsi="Times New Roman" w:cs="Times New Roman"/>
        </w:rPr>
        <w:t xml:space="preserve">ith weight loss. However, some studies have suggested that weight loss increases the risk of premature death among obese people. </w:t>
      </w:r>
    </w:p>
    <w:p w14:paraId="3BF32A90" w14:textId="77777777" w:rsidR="000E559C" w:rsidRDefault="000E559C" w:rsidP="000E559C">
      <w:pPr>
        <w:pStyle w:val="ListParagraph"/>
        <w:rPr>
          <w:rFonts w:ascii="Times New Roman" w:eastAsia="Times New Roman" w:hAnsi="Times New Roman" w:cs="Times New Roman"/>
        </w:rPr>
      </w:pPr>
    </w:p>
    <w:p w14:paraId="7AB4A74F" w14:textId="77777777" w:rsidR="00AF2706" w:rsidRDefault="000E559C" w:rsidP="00497805">
      <w:pPr>
        <w:pStyle w:val="ListParagraph"/>
        <w:numPr>
          <w:ilvl w:val="0"/>
          <w:numId w:val="2"/>
        </w:numPr>
        <w:rPr>
          <w:rFonts w:ascii="Times New Roman" w:eastAsia="Times New Roman" w:hAnsi="Times New Roman" w:cs="Times New Roman"/>
        </w:rPr>
      </w:pPr>
      <w:r w:rsidRPr="00AF2706">
        <w:rPr>
          <w:rFonts w:ascii="Times New Roman" w:eastAsia="Times New Roman" w:hAnsi="Times New Roman" w:cs="Times New Roman"/>
        </w:rPr>
        <w:t xml:space="preserve">Assumption: Anyone who is determined can lose weight and keep it off through appropriate diet and exercise. </w:t>
      </w:r>
      <w:r w:rsidR="00F76EFB" w:rsidRPr="00AF2706">
        <w:rPr>
          <w:rFonts w:ascii="Times New Roman" w:eastAsia="Times New Roman" w:hAnsi="Times New Roman" w:cs="Times New Roman"/>
        </w:rPr>
        <w:t xml:space="preserve"> </w:t>
      </w:r>
      <w:r w:rsidR="00757FD6" w:rsidRPr="00AF2706">
        <w:rPr>
          <w:rFonts w:ascii="Times New Roman" w:eastAsia="Times New Roman" w:hAnsi="Times New Roman" w:cs="Times New Roman"/>
        </w:rPr>
        <w:t xml:space="preserve">Long term follow up studies have documented that most people who regain all their weight that they have lost during diet or treatment, even if they have continued exercising or </w:t>
      </w:r>
      <w:r w:rsidR="00AF2706" w:rsidRPr="00AF2706">
        <w:rPr>
          <w:rFonts w:ascii="Times New Roman" w:eastAsia="Times New Roman" w:hAnsi="Times New Roman" w:cs="Times New Roman"/>
        </w:rPr>
        <w:t>continue</w:t>
      </w:r>
      <w:r w:rsidR="00757FD6" w:rsidRPr="00AF2706">
        <w:rPr>
          <w:rFonts w:ascii="Times New Roman" w:eastAsia="Times New Roman" w:hAnsi="Times New Roman" w:cs="Times New Roman"/>
        </w:rPr>
        <w:t xml:space="preserve"> the diet.  </w:t>
      </w:r>
      <w:r w:rsidR="00AF2706" w:rsidRPr="00AF2706">
        <w:rPr>
          <w:rFonts w:ascii="Times New Roman" w:eastAsia="Times New Roman" w:hAnsi="Times New Roman" w:cs="Times New Roman"/>
        </w:rPr>
        <w:t xml:space="preserve">More than 20,00 women maintained a low-fat diet and burned many calories per day, however </w:t>
      </w:r>
      <w:r w:rsidR="00AF2706">
        <w:rPr>
          <w:rFonts w:ascii="Times New Roman" w:eastAsia="Times New Roman" w:hAnsi="Times New Roman" w:cs="Times New Roman"/>
        </w:rPr>
        <w:t xml:space="preserve">there was not a huge difference in their weight after almost eight years on the diet. Starting a diet or changing our eating habits might not be a good way to lose weight, because these studies have depicted that we are most likely going to regain the weight, so instead of thinking about losing weight we can change our eating habits to have a healthier life.  </w:t>
      </w:r>
    </w:p>
    <w:p w14:paraId="232656EE" w14:textId="77777777" w:rsidR="0097132B" w:rsidRPr="0097132B" w:rsidRDefault="0097132B" w:rsidP="0097132B">
      <w:pPr>
        <w:rPr>
          <w:rFonts w:ascii="Times New Roman" w:eastAsia="Times New Roman" w:hAnsi="Times New Roman" w:cs="Times New Roman"/>
        </w:rPr>
      </w:pPr>
    </w:p>
    <w:p w14:paraId="4F0237DF" w14:textId="77777777" w:rsidR="0097132B" w:rsidRDefault="0097132B" w:rsidP="0097132B">
      <w:pPr>
        <w:rPr>
          <w:rFonts w:ascii="Times New Roman" w:eastAsia="Times New Roman" w:hAnsi="Times New Roman" w:cs="Times New Roman"/>
        </w:rPr>
      </w:pPr>
    </w:p>
    <w:p w14:paraId="02E87195" w14:textId="77777777" w:rsidR="0097132B" w:rsidRDefault="0097132B" w:rsidP="0097132B">
      <w:pPr>
        <w:rPr>
          <w:rFonts w:ascii="Times New Roman" w:eastAsia="Times New Roman" w:hAnsi="Times New Roman" w:cs="Times New Roman"/>
        </w:rPr>
      </w:pPr>
    </w:p>
    <w:p w14:paraId="2A5A0B04" w14:textId="77777777" w:rsidR="0097132B" w:rsidRPr="0097132B" w:rsidRDefault="0097132B" w:rsidP="0097132B">
      <w:pPr>
        <w:rPr>
          <w:rFonts w:ascii="Times New Roman" w:eastAsia="Times New Roman" w:hAnsi="Times New Roman" w:cs="Times New Roman"/>
        </w:rPr>
      </w:pPr>
    </w:p>
    <w:p w14:paraId="7F837490" w14:textId="77777777" w:rsidR="00AF2706" w:rsidRPr="00AF2706" w:rsidRDefault="00AF2706" w:rsidP="00AF2706">
      <w:pPr>
        <w:rPr>
          <w:rFonts w:ascii="Times New Roman" w:eastAsia="Times New Roman" w:hAnsi="Times New Roman" w:cs="Times New Roman"/>
        </w:rPr>
      </w:pPr>
    </w:p>
    <w:p w14:paraId="4C6355A7" w14:textId="2CC1C334" w:rsidR="00460D02" w:rsidRDefault="00AF2706" w:rsidP="00460D02">
      <w:pPr>
        <w:pStyle w:val="ListParagraph"/>
        <w:numPr>
          <w:ilvl w:val="0"/>
          <w:numId w:val="2"/>
        </w:numPr>
        <w:rPr>
          <w:rFonts w:ascii="Times New Roman" w:eastAsia="Times New Roman" w:hAnsi="Times New Roman" w:cs="Times New Roman"/>
        </w:rPr>
      </w:pPr>
      <w:r w:rsidRPr="00AF2706">
        <w:rPr>
          <w:rFonts w:ascii="Times New Roman" w:eastAsia="Times New Roman" w:hAnsi="Times New Roman" w:cs="Times New Roman"/>
        </w:rPr>
        <w:t>Assumption: The pursuit of weight loss is</w:t>
      </w:r>
      <w:r>
        <w:rPr>
          <w:rFonts w:ascii="Times New Roman" w:eastAsia="Times New Roman" w:hAnsi="Times New Roman" w:cs="Times New Roman"/>
        </w:rPr>
        <w:t xml:space="preserve"> a practical and positive goal. </w:t>
      </w:r>
      <w:r w:rsidR="00677F39">
        <w:rPr>
          <w:rFonts w:ascii="Times New Roman" w:eastAsia="Times New Roman" w:hAnsi="Times New Roman" w:cs="Times New Roman"/>
        </w:rPr>
        <w:t xml:space="preserve">The pursuit of weight loss </w:t>
      </w:r>
      <w:r w:rsidR="00D06904">
        <w:rPr>
          <w:rFonts w:ascii="Times New Roman" w:eastAsia="Times New Roman" w:hAnsi="Times New Roman" w:cs="Times New Roman"/>
        </w:rPr>
        <w:t>has</w:t>
      </w:r>
      <w:r w:rsidR="00677F39">
        <w:rPr>
          <w:rFonts w:ascii="Times New Roman" w:eastAsia="Times New Roman" w:hAnsi="Times New Roman" w:cs="Times New Roman"/>
        </w:rPr>
        <w:t xml:space="preserve"> </w:t>
      </w:r>
      <w:r w:rsidR="00E348AC">
        <w:rPr>
          <w:rFonts w:ascii="Times New Roman" w:eastAsia="Times New Roman" w:hAnsi="Times New Roman" w:cs="Times New Roman"/>
        </w:rPr>
        <w:t xml:space="preserve">led to </w:t>
      </w:r>
      <w:r w:rsidR="00D06904">
        <w:rPr>
          <w:rFonts w:ascii="Times New Roman" w:eastAsia="Times New Roman" w:hAnsi="Times New Roman" w:cs="Times New Roman"/>
        </w:rPr>
        <w:t xml:space="preserve">the reduce of bone mass and the increase of osteoporosis and has had an association with </w:t>
      </w:r>
      <w:r w:rsidR="00B46EF9">
        <w:rPr>
          <w:rFonts w:ascii="Times New Roman" w:eastAsia="Times New Roman" w:hAnsi="Times New Roman" w:cs="Times New Roman"/>
        </w:rPr>
        <w:t xml:space="preserve">psychological stress and cortisol production. </w:t>
      </w:r>
      <w:r w:rsidR="0097132B">
        <w:rPr>
          <w:rFonts w:ascii="Times New Roman" w:eastAsia="Times New Roman" w:hAnsi="Times New Roman" w:cs="Times New Roman"/>
        </w:rPr>
        <w:t xml:space="preserve">Diseases like diabetes 2 is caused by persistent organic pollutants (POPs). However, weight loss also affects our eating disorder behaviors as people try to reach their desired weight and as shown before, they are more likely to regain the weight even if they follow a strict dieting and change eating habits, and some lost their motivation, so they stop doing physical activity and eventually regain the weight.  </w:t>
      </w:r>
      <w:r w:rsidR="00F27DE7">
        <w:rPr>
          <w:rFonts w:ascii="Times New Roman" w:eastAsia="Times New Roman" w:hAnsi="Times New Roman" w:cs="Times New Roman"/>
        </w:rPr>
        <w:t xml:space="preserve">Losing weight might lead to positive goals because as the studies have described people might lose motivation and start having psychological stress because they don’t reach their desired weight or regain the weight that has been lost. </w:t>
      </w:r>
    </w:p>
    <w:p w14:paraId="325A6F07" w14:textId="77777777" w:rsidR="0097132B" w:rsidRDefault="0097132B" w:rsidP="0097132B">
      <w:pPr>
        <w:ind w:left="360"/>
        <w:rPr>
          <w:rFonts w:ascii="Times New Roman" w:eastAsia="Times New Roman" w:hAnsi="Times New Roman" w:cs="Times New Roman"/>
        </w:rPr>
      </w:pPr>
    </w:p>
    <w:p w14:paraId="19D9C2DC" w14:textId="0AA5F414" w:rsidR="00BC32A7" w:rsidRDefault="00F27DE7" w:rsidP="00D662C1">
      <w:pPr>
        <w:pStyle w:val="ListParagraph"/>
        <w:numPr>
          <w:ilvl w:val="0"/>
          <w:numId w:val="2"/>
        </w:numPr>
        <w:rPr>
          <w:rFonts w:ascii="Times New Roman" w:eastAsia="Times New Roman" w:hAnsi="Times New Roman" w:cs="Times New Roman"/>
        </w:rPr>
      </w:pPr>
      <w:r w:rsidRPr="00F27DE7">
        <w:rPr>
          <w:rFonts w:ascii="Times New Roman" w:eastAsia="Times New Roman" w:hAnsi="Times New Roman" w:cs="Times New Roman"/>
        </w:rPr>
        <w:t xml:space="preserve">Assumption: The only way for overweight and obese people to improve health is to lose weight. </w:t>
      </w:r>
      <w:r>
        <w:rPr>
          <w:rFonts w:ascii="Times New Roman" w:eastAsia="Times New Roman" w:hAnsi="Times New Roman" w:cs="Times New Roman"/>
        </w:rPr>
        <w:t xml:space="preserve"> </w:t>
      </w:r>
      <w:r w:rsidR="00D662C1">
        <w:rPr>
          <w:rFonts w:ascii="Times New Roman" w:eastAsia="Times New Roman" w:hAnsi="Times New Roman" w:cs="Times New Roman"/>
        </w:rPr>
        <w:t xml:space="preserve">This assumption that obese or overweight people will import their health by losing weight is not well tested because there no methods that have reduce weight in a long term for people. However, as people with normal weight have lower disease incidence than obese people it is not known that weight lose improve their health as compared to people who have never been obese. Lose weight is not the reason why people have a healthier </w:t>
      </w:r>
      <w:r w:rsidR="00847FA0">
        <w:rPr>
          <w:rFonts w:ascii="Times New Roman" w:eastAsia="Times New Roman" w:hAnsi="Times New Roman" w:cs="Times New Roman"/>
        </w:rPr>
        <w:t>life, instead,</w:t>
      </w:r>
      <w:r w:rsidR="00D662C1">
        <w:rPr>
          <w:rFonts w:ascii="Times New Roman" w:eastAsia="Times New Roman" w:hAnsi="Times New Roman" w:cs="Times New Roman"/>
        </w:rPr>
        <w:t xml:space="preserve"> their health improvement is because people have changed </w:t>
      </w:r>
      <w:r w:rsidR="00847FA0">
        <w:rPr>
          <w:rFonts w:ascii="Times New Roman" w:eastAsia="Times New Roman" w:hAnsi="Times New Roman" w:cs="Times New Roman"/>
        </w:rPr>
        <w:t xml:space="preserve">their behaviors like reducing blood pressure and blood lipids. </w:t>
      </w:r>
    </w:p>
    <w:p w14:paraId="446C1FB4" w14:textId="77777777" w:rsidR="00847FA0" w:rsidRPr="00847FA0" w:rsidRDefault="00847FA0" w:rsidP="00847FA0">
      <w:pPr>
        <w:rPr>
          <w:rFonts w:ascii="Times New Roman" w:eastAsia="Times New Roman" w:hAnsi="Times New Roman" w:cs="Times New Roman"/>
        </w:rPr>
      </w:pPr>
    </w:p>
    <w:p w14:paraId="5EAD964E" w14:textId="1922DD58" w:rsidR="00847FA0" w:rsidRPr="00290293" w:rsidRDefault="00847FA0" w:rsidP="00847FA0">
      <w:pPr>
        <w:pStyle w:val="ListParagraph"/>
        <w:numPr>
          <w:ilvl w:val="0"/>
          <w:numId w:val="2"/>
        </w:numPr>
        <w:rPr>
          <w:rFonts w:ascii="Times New Roman" w:eastAsia="Times New Roman" w:hAnsi="Times New Roman" w:cs="Times New Roman"/>
        </w:rPr>
      </w:pPr>
      <w:r w:rsidRPr="00847FA0">
        <w:rPr>
          <w:rFonts w:ascii="Times New Roman" w:eastAsia="Times New Roman" w:hAnsi="Times New Roman" w:cs="Times New Roman"/>
        </w:rPr>
        <w:t>Assumption: Obesity-related costs place a large burden on the economy, and this can be corrected by focused attention to obesity treatment and prevention.</w:t>
      </w:r>
      <w:r w:rsidR="00290293">
        <w:rPr>
          <w:rFonts w:ascii="Times New Roman" w:eastAsia="Times New Roman" w:hAnsi="Times New Roman" w:cs="Times New Roman"/>
        </w:rPr>
        <w:t xml:space="preserve"> </w:t>
      </w:r>
      <w:r w:rsidR="00F83A13">
        <w:rPr>
          <w:rFonts w:ascii="Times New Roman" w:eastAsia="Times New Roman" w:hAnsi="Times New Roman" w:cs="Times New Roman"/>
        </w:rPr>
        <w:t xml:space="preserve">This is not the case because many tests fail to account physical activity, nutrient intake and history of weight cycling. </w:t>
      </w:r>
      <w:r w:rsidR="00442217">
        <w:rPr>
          <w:rFonts w:ascii="Times New Roman" w:eastAsia="Times New Roman" w:hAnsi="Times New Roman" w:cs="Times New Roman"/>
        </w:rPr>
        <w:t>All</w:t>
      </w:r>
      <w:r w:rsidR="00F83A13">
        <w:rPr>
          <w:rFonts w:ascii="Times New Roman" w:eastAsia="Times New Roman" w:hAnsi="Times New Roman" w:cs="Times New Roman"/>
        </w:rPr>
        <w:t xml:space="preserve"> this factors </w:t>
      </w:r>
      <w:r w:rsidR="003D614C">
        <w:rPr>
          <w:rFonts w:ascii="Times New Roman" w:eastAsia="Times New Roman" w:hAnsi="Times New Roman" w:cs="Times New Roman"/>
        </w:rPr>
        <w:t xml:space="preserve">could explain the cost associated with having a BMI over 30. </w:t>
      </w:r>
      <w:r w:rsidR="00442217">
        <w:rPr>
          <w:rFonts w:ascii="Times New Roman" w:eastAsia="Times New Roman" w:hAnsi="Times New Roman" w:cs="Times New Roman"/>
        </w:rPr>
        <w:t xml:space="preserve">However, BMI is not an accurate test because it could test unhealthy when the person is overweight but because of the body mas and not the adiposity. So, BMI may result in higher cost and not accurate because like the study that showed that body image had a much bigger impact on health than body size. </w:t>
      </w:r>
      <w:bookmarkStart w:id="0" w:name="_GoBack"/>
      <w:bookmarkEnd w:id="0"/>
    </w:p>
    <w:sectPr w:rsidR="00847FA0" w:rsidRPr="00290293"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AD64B0"/>
    <w:multiLevelType w:val="hybridMultilevel"/>
    <w:tmpl w:val="31B68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7539D2"/>
    <w:multiLevelType w:val="hybridMultilevel"/>
    <w:tmpl w:val="D6262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A7"/>
    <w:rsid w:val="000917E1"/>
    <w:rsid w:val="000A3646"/>
    <w:rsid w:val="000B2576"/>
    <w:rsid w:val="000E559C"/>
    <w:rsid w:val="00290293"/>
    <w:rsid w:val="002B7FD7"/>
    <w:rsid w:val="003D614C"/>
    <w:rsid w:val="00442217"/>
    <w:rsid w:val="00460D02"/>
    <w:rsid w:val="00477372"/>
    <w:rsid w:val="004A3514"/>
    <w:rsid w:val="00524CA7"/>
    <w:rsid w:val="00677F39"/>
    <w:rsid w:val="006B7CC6"/>
    <w:rsid w:val="00757FD6"/>
    <w:rsid w:val="007C6D9C"/>
    <w:rsid w:val="00847FA0"/>
    <w:rsid w:val="0097132B"/>
    <w:rsid w:val="00973C82"/>
    <w:rsid w:val="00AF2706"/>
    <w:rsid w:val="00B46EF9"/>
    <w:rsid w:val="00BC32A7"/>
    <w:rsid w:val="00C6343E"/>
    <w:rsid w:val="00CB6ABE"/>
    <w:rsid w:val="00D06904"/>
    <w:rsid w:val="00D662C1"/>
    <w:rsid w:val="00E348AC"/>
    <w:rsid w:val="00F27DE7"/>
    <w:rsid w:val="00F76EFB"/>
    <w:rsid w:val="00F83A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52AC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42355">
      <w:bodyDiv w:val="1"/>
      <w:marLeft w:val="0"/>
      <w:marRight w:val="0"/>
      <w:marTop w:val="0"/>
      <w:marBottom w:val="0"/>
      <w:divBdr>
        <w:top w:val="none" w:sz="0" w:space="0" w:color="auto"/>
        <w:left w:val="none" w:sz="0" w:space="0" w:color="auto"/>
        <w:bottom w:val="none" w:sz="0" w:space="0" w:color="auto"/>
        <w:right w:val="none" w:sz="0" w:space="0" w:color="auto"/>
      </w:divBdr>
    </w:div>
    <w:div w:id="171335614">
      <w:bodyDiv w:val="1"/>
      <w:marLeft w:val="0"/>
      <w:marRight w:val="0"/>
      <w:marTop w:val="0"/>
      <w:marBottom w:val="0"/>
      <w:divBdr>
        <w:top w:val="none" w:sz="0" w:space="0" w:color="auto"/>
        <w:left w:val="none" w:sz="0" w:space="0" w:color="auto"/>
        <w:bottom w:val="none" w:sz="0" w:space="0" w:color="auto"/>
        <w:right w:val="none" w:sz="0" w:space="0" w:color="auto"/>
      </w:divBdr>
    </w:div>
    <w:div w:id="200435388">
      <w:bodyDiv w:val="1"/>
      <w:marLeft w:val="0"/>
      <w:marRight w:val="0"/>
      <w:marTop w:val="0"/>
      <w:marBottom w:val="0"/>
      <w:divBdr>
        <w:top w:val="none" w:sz="0" w:space="0" w:color="auto"/>
        <w:left w:val="none" w:sz="0" w:space="0" w:color="auto"/>
        <w:bottom w:val="none" w:sz="0" w:space="0" w:color="auto"/>
        <w:right w:val="none" w:sz="0" w:space="0" w:color="auto"/>
      </w:divBdr>
    </w:div>
    <w:div w:id="229271737">
      <w:bodyDiv w:val="1"/>
      <w:marLeft w:val="0"/>
      <w:marRight w:val="0"/>
      <w:marTop w:val="0"/>
      <w:marBottom w:val="0"/>
      <w:divBdr>
        <w:top w:val="none" w:sz="0" w:space="0" w:color="auto"/>
        <w:left w:val="none" w:sz="0" w:space="0" w:color="auto"/>
        <w:bottom w:val="none" w:sz="0" w:space="0" w:color="auto"/>
        <w:right w:val="none" w:sz="0" w:space="0" w:color="auto"/>
      </w:divBdr>
    </w:div>
    <w:div w:id="287661418">
      <w:bodyDiv w:val="1"/>
      <w:marLeft w:val="0"/>
      <w:marRight w:val="0"/>
      <w:marTop w:val="0"/>
      <w:marBottom w:val="0"/>
      <w:divBdr>
        <w:top w:val="none" w:sz="0" w:space="0" w:color="auto"/>
        <w:left w:val="none" w:sz="0" w:space="0" w:color="auto"/>
        <w:bottom w:val="none" w:sz="0" w:space="0" w:color="auto"/>
        <w:right w:val="none" w:sz="0" w:space="0" w:color="auto"/>
      </w:divBdr>
    </w:div>
    <w:div w:id="639187196">
      <w:bodyDiv w:val="1"/>
      <w:marLeft w:val="0"/>
      <w:marRight w:val="0"/>
      <w:marTop w:val="0"/>
      <w:marBottom w:val="0"/>
      <w:divBdr>
        <w:top w:val="none" w:sz="0" w:space="0" w:color="auto"/>
        <w:left w:val="none" w:sz="0" w:space="0" w:color="auto"/>
        <w:bottom w:val="none" w:sz="0" w:space="0" w:color="auto"/>
        <w:right w:val="none" w:sz="0" w:space="0" w:color="auto"/>
      </w:divBdr>
    </w:div>
    <w:div w:id="861168448">
      <w:bodyDiv w:val="1"/>
      <w:marLeft w:val="0"/>
      <w:marRight w:val="0"/>
      <w:marTop w:val="0"/>
      <w:marBottom w:val="0"/>
      <w:divBdr>
        <w:top w:val="none" w:sz="0" w:space="0" w:color="auto"/>
        <w:left w:val="none" w:sz="0" w:space="0" w:color="auto"/>
        <w:bottom w:val="none" w:sz="0" w:space="0" w:color="auto"/>
        <w:right w:val="none" w:sz="0" w:space="0" w:color="auto"/>
      </w:divBdr>
    </w:div>
    <w:div w:id="875508255">
      <w:bodyDiv w:val="1"/>
      <w:marLeft w:val="0"/>
      <w:marRight w:val="0"/>
      <w:marTop w:val="0"/>
      <w:marBottom w:val="0"/>
      <w:divBdr>
        <w:top w:val="none" w:sz="0" w:space="0" w:color="auto"/>
        <w:left w:val="none" w:sz="0" w:space="0" w:color="auto"/>
        <w:bottom w:val="none" w:sz="0" w:space="0" w:color="auto"/>
        <w:right w:val="none" w:sz="0" w:space="0" w:color="auto"/>
      </w:divBdr>
    </w:div>
    <w:div w:id="1029254480">
      <w:bodyDiv w:val="1"/>
      <w:marLeft w:val="0"/>
      <w:marRight w:val="0"/>
      <w:marTop w:val="0"/>
      <w:marBottom w:val="0"/>
      <w:divBdr>
        <w:top w:val="none" w:sz="0" w:space="0" w:color="auto"/>
        <w:left w:val="none" w:sz="0" w:space="0" w:color="auto"/>
        <w:bottom w:val="none" w:sz="0" w:space="0" w:color="auto"/>
        <w:right w:val="none" w:sz="0" w:space="0" w:color="auto"/>
      </w:divBdr>
    </w:div>
    <w:div w:id="1103376875">
      <w:bodyDiv w:val="1"/>
      <w:marLeft w:val="0"/>
      <w:marRight w:val="0"/>
      <w:marTop w:val="0"/>
      <w:marBottom w:val="0"/>
      <w:divBdr>
        <w:top w:val="none" w:sz="0" w:space="0" w:color="auto"/>
        <w:left w:val="none" w:sz="0" w:space="0" w:color="auto"/>
        <w:bottom w:val="none" w:sz="0" w:space="0" w:color="auto"/>
        <w:right w:val="none" w:sz="0" w:space="0" w:color="auto"/>
      </w:divBdr>
    </w:div>
    <w:div w:id="1255701510">
      <w:bodyDiv w:val="1"/>
      <w:marLeft w:val="0"/>
      <w:marRight w:val="0"/>
      <w:marTop w:val="0"/>
      <w:marBottom w:val="0"/>
      <w:divBdr>
        <w:top w:val="none" w:sz="0" w:space="0" w:color="auto"/>
        <w:left w:val="none" w:sz="0" w:space="0" w:color="auto"/>
        <w:bottom w:val="none" w:sz="0" w:space="0" w:color="auto"/>
        <w:right w:val="none" w:sz="0" w:space="0" w:color="auto"/>
      </w:divBdr>
    </w:div>
    <w:div w:id="1261765939">
      <w:bodyDiv w:val="1"/>
      <w:marLeft w:val="0"/>
      <w:marRight w:val="0"/>
      <w:marTop w:val="0"/>
      <w:marBottom w:val="0"/>
      <w:divBdr>
        <w:top w:val="none" w:sz="0" w:space="0" w:color="auto"/>
        <w:left w:val="none" w:sz="0" w:space="0" w:color="auto"/>
        <w:bottom w:val="none" w:sz="0" w:space="0" w:color="auto"/>
        <w:right w:val="none" w:sz="0" w:space="0" w:color="auto"/>
      </w:divBdr>
    </w:div>
    <w:div w:id="1529442096">
      <w:bodyDiv w:val="1"/>
      <w:marLeft w:val="0"/>
      <w:marRight w:val="0"/>
      <w:marTop w:val="0"/>
      <w:marBottom w:val="0"/>
      <w:divBdr>
        <w:top w:val="none" w:sz="0" w:space="0" w:color="auto"/>
        <w:left w:val="none" w:sz="0" w:space="0" w:color="auto"/>
        <w:bottom w:val="none" w:sz="0" w:space="0" w:color="auto"/>
        <w:right w:val="none" w:sz="0" w:space="0" w:color="auto"/>
      </w:divBdr>
    </w:div>
    <w:div w:id="1754938282">
      <w:bodyDiv w:val="1"/>
      <w:marLeft w:val="0"/>
      <w:marRight w:val="0"/>
      <w:marTop w:val="0"/>
      <w:marBottom w:val="0"/>
      <w:divBdr>
        <w:top w:val="none" w:sz="0" w:space="0" w:color="auto"/>
        <w:left w:val="none" w:sz="0" w:space="0" w:color="auto"/>
        <w:bottom w:val="none" w:sz="0" w:space="0" w:color="auto"/>
        <w:right w:val="none" w:sz="0" w:space="0" w:color="auto"/>
      </w:divBdr>
    </w:div>
    <w:div w:id="1851262153">
      <w:bodyDiv w:val="1"/>
      <w:marLeft w:val="0"/>
      <w:marRight w:val="0"/>
      <w:marTop w:val="0"/>
      <w:marBottom w:val="0"/>
      <w:divBdr>
        <w:top w:val="none" w:sz="0" w:space="0" w:color="auto"/>
        <w:left w:val="none" w:sz="0" w:space="0" w:color="auto"/>
        <w:bottom w:val="none" w:sz="0" w:space="0" w:color="auto"/>
        <w:right w:val="none" w:sz="0" w:space="0" w:color="auto"/>
      </w:divBdr>
    </w:div>
    <w:div w:id="1851793906">
      <w:bodyDiv w:val="1"/>
      <w:marLeft w:val="0"/>
      <w:marRight w:val="0"/>
      <w:marTop w:val="0"/>
      <w:marBottom w:val="0"/>
      <w:divBdr>
        <w:top w:val="none" w:sz="0" w:space="0" w:color="auto"/>
        <w:left w:val="none" w:sz="0" w:space="0" w:color="auto"/>
        <w:bottom w:val="none" w:sz="0" w:space="0" w:color="auto"/>
        <w:right w:val="none" w:sz="0" w:space="0" w:color="auto"/>
      </w:divBdr>
    </w:div>
    <w:div w:id="1926259493">
      <w:bodyDiv w:val="1"/>
      <w:marLeft w:val="0"/>
      <w:marRight w:val="0"/>
      <w:marTop w:val="0"/>
      <w:marBottom w:val="0"/>
      <w:divBdr>
        <w:top w:val="none" w:sz="0" w:space="0" w:color="auto"/>
        <w:left w:val="none" w:sz="0" w:space="0" w:color="auto"/>
        <w:bottom w:val="none" w:sz="0" w:space="0" w:color="auto"/>
        <w:right w:val="none" w:sz="0" w:space="0" w:color="auto"/>
      </w:divBdr>
    </w:div>
    <w:div w:id="1960642171">
      <w:bodyDiv w:val="1"/>
      <w:marLeft w:val="0"/>
      <w:marRight w:val="0"/>
      <w:marTop w:val="0"/>
      <w:marBottom w:val="0"/>
      <w:divBdr>
        <w:top w:val="none" w:sz="0" w:space="0" w:color="auto"/>
        <w:left w:val="none" w:sz="0" w:space="0" w:color="auto"/>
        <w:bottom w:val="none" w:sz="0" w:space="0" w:color="auto"/>
        <w:right w:val="none" w:sz="0" w:space="0" w:color="auto"/>
      </w:divBdr>
    </w:div>
    <w:div w:id="2015567710">
      <w:bodyDiv w:val="1"/>
      <w:marLeft w:val="0"/>
      <w:marRight w:val="0"/>
      <w:marTop w:val="0"/>
      <w:marBottom w:val="0"/>
      <w:divBdr>
        <w:top w:val="none" w:sz="0" w:space="0" w:color="auto"/>
        <w:left w:val="none" w:sz="0" w:space="0" w:color="auto"/>
        <w:bottom w:val="none" w:sz="0" w:space="0" w:color="auto"/>
        <w:right w:val="none" w:sz="0" w:space="0" w:color="auto"/>
      </w:divBdr>
    </w:div>
    <w:div w:id="2081901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787</Words>
  <Characters>4488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2018-09-11T17:34:00Z</dcterms:created>
  <dcterms:modified xsi:type="dcterms:W3CDTF">2018-09-11T20:18:00Z</dcterms:modified>
</cp:coreProperties>
</file>