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"PR. ARSIM CEKOVIĆ STR REA"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04389190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ERA CEKOVIĆ JMB: 1109005216023 ,radno mjesto:PRODAVAC/ICA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