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233A5E60" w:rsidR="0083340E" w:rsidRDefault="00547554" w:rsidP="005E6702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chap</w:t>
      </w:r>
      <w:r w:rsidR="00A00A01">
        <w:rPr>
          <w:b/>
        </w:rPr>
        <w:t xml:space="preserve"> 3</w:t>
      </w:r>
      <w:r w:rsidR="00FE6142" w:rsidRPr="004B7038">
        <w:rPr>
          <w:b/>
        </w:rPr>
        <w:t xml:space="preserve"> </w:t>
      </w:r>
      <w:r w:rsidR="00723546">
        <w:rPr>
          <w:b/>
        </w:rPr>
        <w:t xml:space="preserve">    </w:t>
      </w:r>
      <w:r w:rsidR="00A00A01">
        <w:rPr>
          <w:b/>
        </w:rPr>
        <w:t>Improving the crab game: more sophisticated programming</w:t>
      </w:r>
    </w:p>
    <w:p w14:paraId="1FC91CF7" w14:textId="77777777" w:rsidR="00624A18" w:rsidRDefault="00624A18" w:rsidP="006C5069">
      <w:pPr>
        <w:spacing w:after="0" w:line="240" w:lineRule="auto"/>
        <w:rPr>
          <w:rFonts w:eastAsia="SimSun" w:cs="Times New Roman"/>
          <w:b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75172157" w14:textId="226813BA" w:rsidR="006C5069" w:rsidRDefault="006B10AA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Learn how to write method of your own</w:t>
      </w:r>
    </w:p>
    <w:p w14:paraId="7534F8EE" w14:textId="18451856" w:rsidR="006B10AA" w:rsidRDefault="006B10AA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Learn how to invoke static method via class name followed by dot notation and the method name</w:t>
      </w:r>
    </w:p>
    <w:p w14:paraId="5C911E98" w14:textId="2DC35503" w:rsidR="006B10AA" w:rsidRDefault="006B10AA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L</w:t>
      </w:r>
      <w:r>
        <w:rPr>
          <w:rFonts w:eastAsia="SimSun" w:cs="Times New Roman" w:hint="eastAsia"/>
        </w:rPr>
        <w:t>earn how to invoke non-static method via object name followed by dot notation and the method name</w:t>
      </w:r>
    </w:p>
    <w:p w14:paraId="745A596D" w14:textId="6CBCEB84" w:rsidR="006C5069" w:rsidRPr="004B7038" w:rsidRDefault="00AC7938" w:rsidP="00410A9A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 xml:space="preserve">Learn how to </w:t>
      </w:r>
      <w:r w:rsidR="001E7BFE">
        <w:rPr>
          <w:rFonts w:eastAsia="SimSun" w:cs="Times New Roman"/>
        </w:rPr>
        <w:t xml:space="preserve">search for the methods (APIs) of a given class in the </w:t>
      </w:r>
      <w:proofErr w:type="spellStart"/>
      <w:r w:rsidR="001E7BFE">
        <w:rPr>
          <w:rFonts w:eastAsia="SimSun" w:cs="Times New Roman"/>
        </w:rPr>
        <w:t>Greenfoot</w:t>
      </w:r>
      <w:proofErr w:type="spellEnd"/>
      <w:r w:rsidR="001E7BFE">
        <w:rPr>
          <w:rFonts w:eastAsia="SimSun" w:cs="Times New Roman"/>
        </w:rPr>
        <w:t xml:space="preserve"> family.</w:t>
      </w:r>
    </w:p>
    <w:p w14:paraId="0D75C974" w14:textId="77777777" w:rsidR="006C5069" w:rsidRPr="004B7038" w:rsidRDefault="006C5069" w:rsidP="006C5069">
      <w:pPr>
        <w:spacing w:after="0" w:line="240" w:lineRule="auto"/>
      </w:pPr>
    </w:p>
    <w:p w14:paraId="51F5E1B0" w14:textId="610A01AA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C76169">
        <w:t xml:space="preserve">lesson covers </w:t>
      </w:r>
      <w:r w:rsidR="00E764A1">
        <w:t>Moodle folder “</w:t>
      </w:r>
      <w:r w:rsidR="00C76169">
        <w:t>chap 3</w:t>
      </w:r>
      <w:r w:rsidR="00E764A1">
        <w:t>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E6E89" w:rsidRDefault="003E6E89" w:rsidP="003E6E89">
      <w:pPr>
        <w:spacing w:after="0" w:line="240" w:lineRule="auto"/>
      </w:pPr>
    </w:p>
    <w:p w14:paraId="5BB8677D" w14:textId="587B801F" w:rsidR="00845400" w:rsidRDefault="006B10AA" w:rsidP="00E331AD">
      <w:pPr>
        <w:spacing w:after="0" w:line="240" w:lineRule="auto"/>
      </w:pPr>
      <w:r>
        <w:t xml:space="preserve">1, work on sec </w:t>
      </w:r>
      <w:r>
        <w:rPr>
          <w:rFonts w:hint="eastAsia"/>
        </w:rPr>
        <w:t>3</w:t>
      </w:r>
      <w:r>
        <w:t xml:space="preserve">.1 ~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8</w:t>
      </w:r>
      <w:r w:rsidR="00410A9A">
        <w:t>, and</w:t>
      </w:r>
      <w:r>
        <w:rPr>
          <w:rFonts w:hint="eastAsia"/>
        </w:rPr>
        <w:t xml:space="preserve"> </w:t>
      </w:r>
      <w:r w:rsidR="00B326D2">
        <w:t>work on</w:t>
      </w:r>
      <w:r>
        <w:rPr>
          <w:rFonts w:hint="eastAsia"/>
        </w:rPr>
        <w:t xml:space="preserve"> the </w:t>
      </w:r>
      <w:r w:rsidR="00B326D2">
        <w:t xml:space="preserve">little-crab </w:t>
      </w:r>
      <w:r>
        <w:rPr>
          <w:rFonts w:hint="eastAsia"/>
        </w:rPr>
        <w:t>game all the way to exercise 3.24.</w:t>
      </w:r>
      <w:r w:rsidR="00410A9A">
        <w:t xml:space="preserve"> </w:t>
      </w:r>
      <w:r w:rsidR="00B326D2">
        <w:t>With these exercises, y</w:t>
      </w:r>
      <w:r>
        <w:rPr>
          <w:rFonts w:hint="eastAsia"/>
        </w:rPr>
        <w:t xml:space="preserve">ou </w:t>
      </w:r>
      <w:r w:rsidR="00B326D2">
        <w:t xml:space="preserve">need to </w:t>
      </w:r>
      <w:r w:rsidR="00410A9A">
        <w:t xml:space="preserve">learn how to </w:t>
      </w:r>
      <w:r w:rsidR="003072FA">
        <w:t>write method and pass parameter to method</w:t>
      </w:r>
      <w:r w:rsidR="00EE7CB5">
        <w:t>.</w:t>
      </w:r>
      <w:r w:rsidR="00332178">
        <w:rPr>
          <w:rFonts w:hint="eastAsia"/>
        </w:rPr>
        <w:t xml:space="preserve"> Scenarios covered in this chapter: little-crab-</w:t>
      </w:r>
      <w:r w:rsidR="003B7088">
        <w:rPr>
          <w:rFonts w:hint="eastAsia"/>
        </w:rPr>
        <w:t>2, little-crab-3, little-crab-4, and stickman.</w:t>
      </w:r>
    </w:p>
    <w:p w14:paraId="418172F7" w14:textId="77777777" w:rsidR="00E331AD" w:rsidRDefault="00E331AD" w:rsidP="00E331AD">
      <w:pPr>
        <w:spacing w:after="0" w:line="240" w:lineRule="auto"/>
      </w:pPr>
    </w:p>
    <w:p w14:paraId="3B35EF8A" w14:textId="5ED7B670" w:rsidR="00EE7CB5" w:rsidRDefault="003072FA" w:rsidP="00E331AD">
      <w:pPr>
        <w:spacing w:after="0" w:line="240" w:lineRule="auto"/>
      </w:pPr>
      <w:r>
        <w:t>2</w:t>
      </w:r>
      <w:r w:rsidR="00EE7CB5">
        <w:t>,</w:t>
      </w:r>
      <w:r w:rsidR="00E52916">
        <w:t xml:space="preserve"> </w:t>
      </w:r>
      <w:r w:rsidR="00D35BB2">
        <w:t>work on sec 3.9 and learn how to use sounds file of your own</w:t>
      </w:r>
      <w:r w:rsidR="00676FE3">
        <w:rPr>
          <w:rFonts w:hint="eastAsia"/>
        </w:rPr>
        <w:t>.</w:t>
      </w:r>
    </w:p>
    <w:p w14:paraId="1E243391" w14:textId="77777777" w:rsidR="00E331AD" w:rsidRDefault="00E331AD" w:rsidP="00E331AD">
      <w:pPr>
        <w:spacing w:after="0" w:line="240" w:lineRule="auto"/>
      </w:pPr>
    </w:p>
    <w:p w14:paraId="147EC1CE" w14:textId="19D28F01" w:rsidR="00D35BB2" w:rsidRDefault="00D35BB2" w:rsidP="00E331AD">
      <w:pPr>
        <w:spacing w:after="0" w:line="240" w:lineRule="auto"/>
      </w:pPr>
      <w:r>
        <w:t>3, work on sec 3.10 and learn how to use the “code completion” feature of the</w:t>
      </w:r>
      <w:r w:rsidR="00FA6F36">
        <w:t xml:space="preserve"> </w:t>
      </w:r>
      <w:proofErr w:type="spellStart"/>
      <w:r w:rsidR="00FA6F36">
        <w:t>Greenfoot</w:t>
      </w:r>
      <w:proofErr w:type="spellEnd"/>
      <w:r w:rsidR="00FA6F36">
        <w:t xml:space="preserve"> IDE to search for </w:t>
      </w:r>
      <w:r w:rsidR="007723FC">
        <w:t>Java</w:t>
      </w:r>
      <w:r w:rsidR="004E1F84">
        <w:t xml:space="preserve"> </w:t>
      </w:r>
      <w:r w:rsidR="00FA6F36">
        <w:t>APIs</w:t>
      </w:r>
      <w:r w:rsidR="001C4F69">
        <w:t>, when you are coding</w:t>
      </w:r>
      <w:r w:rsidR="00FA6F36">
        <w:t>.</w:t>
      </w:r>
    </w:p>
    <w:p w14:paraId="6DDB003D" w14:textId="77777777" w:rsidR="00E331AD" w:rsidRDefault="00E331AD" w:rsidP="00E331AD">
      <w:pPr>
        <w:spacing w:after="0" w:line="240" w:lineRule="auto"/>
      </w:pPr>
    </w:p>
    <w:p w14:paraId="1F4BEEE5" w14:textId="604FD351" w:rsidR="003200D0" w:rsidRDefault="003200D0" w:rsidP="00E331AD">
      <w:pPr>
        <w:spacing w:after="0" w:line="240" w:lineRule="auto"/>
      </w:pPr>
      <w:r>
        <w:t xml:space="preserve">4, </w:t>
      </w:r>
      <w:r w:rsidRPr="0071460E">
        <w:t>follow the instructions in file “</w:t>
      </w:r>
      <w:r>
        <w:rPr>
          <w:b/>
        </w:rPr>
        <w:t>homework3</w:t>
      </w:r>
      <w:r w:rsidRPr="00C55035">
        <w:rPr>
          <w:b/>
        </w:rPr>
        <w:t>.docx</w:t>
      </w:r>
      <w:r w:rsidRPr="0071460E">
        <w:t>”, and work on homework</w:t>
      </w:r>
      <w:r>
        <w:t xml:space="preserve"> </w:t>
      </w:r>
      <w:r w:rsidR="003A1E95">
        <w:t>3. After you finish it</w:t>
      </w:r>
      <w:r>
        <w:t xml:space="preserve">, you need to submit </w:t>
      </w:r>
      <w:r>
        <w:rPr>
          <w:rFonts w:hint="eastAsia"/>
        </w:rPr>
        <w:t>the solution zip file</w:t>
      </w:r>
      <w:r>
        <w:t xml:space="preserve"> to</w:t>
      </w:r>
      <w:r>
        <w:rPr>
          <w:rFonts w:hint="eastAsia"/>
        </w:rPr>
        <w:t xml:space="preserve"> its</w:t>
      </w:r>
      <w:r>
        <w:t xml:space="preserve"> Moodle drop box.</w:t>
      </w:r>
      <w:r w:rsidRPr="0071460E">
        <w:t xml:space="preserve"> </w:t>
      </w:r>
      <w:r>
        <w:rPr>
          <w:rFonts w:hint="eastAsia"/>
        </w:rPr>
        <w:t xml:space="preserve"> When coding your homework, please follow</w:t>
      </w:r>
      <w:r w:rsidR="00C07E00">
        <w:t xml:space="preserve"> all</w:t>
      </w:r>
      <w:r w:rsidR="00C07E00">
        <w:rPr>
          <w:rFonts w:hint="eastAsia"/>
        </w:rPr>
        <w:t xml:space="preserve"> the</w:t>
      </w:r>
      <w:r w:rsidR="00C07E00">
        <w:t xml:space="preserve"> </w:t>
      </w:r>
      <w:r>
        <w:rPr>
          <w:rFonts w:hint="eastAsia"/>
        </w:rPr>
        <w:t xml:space="preserve">rules in file </w:t>
      </w:r>
      <w:r>
        <w:t>“</w:t>
      </w:r>
      <w:r w:rsidRPr="0059650C">
        <w:t>RulesForIndentAndAlignCode.docx</w:t>
      </w:r>
      <w:r>
        <w:t>”</w:t>
      </w:r>
      <w:r>
        <w:rPr>
          <w:rFonts w:hint="eastAsia"/>
        </w:rPr>
        <w:t>.</w:t>
      </w:r>
    </w:p>
    <w:p w14:paraId="10DB0132" w14:textId="3CC9A857" w:rsidR="003200D0" w:rsidRDefault="003200D0" w:rsidP="00E331AD">
      <w:pPr>
        <w:spacing w:after="0" w:line="240" w:lineRule="auto"/>
      </w:pPr>
    </w:p>
    <w:p w14:paraId="3754401C" w14:textId="757F0619" w:rsidR="001C218B" w:rsidRDefault="001C218B" w:rsidP="00E331AD">
      <w:pPr>
        <w:spacing w:after="0" w:line="240" w:lineRule="auto"/>
      </w:pPr>
      <w:r>
        <w:t xml:space="preserve">5, </w:t>
      </w:r>
      <w:proofErr w:type="spellStart"/>
      <w:r w:rsidR="00E331AD">
        <w:t>G</w:t>
      </w:r>
      <w:r>
        <w:t>reenfoot</w:t>
      </w:r>
      <w:proofErr w:type="spellEnd"/>
      <w:r w:rsidR="002A532C">
        <w:t xml:space="preserve"> </w:t>
      </w:r>
      <w:r w:rsidR="007D146F">
        <w:t xml:space="preserve">APIs </w:t>
      </w:r>
      <w:r w:rsidR="002A532C">
        <w:t>is</w:t>
      </w:r>
      <w:r>
        <w:t xml:space="preserve"> available in this link:  </w:t>
      </w:r>
      <w:hyperlink r:id="rId8" w:history="1">
        <w:r w:rsidRPr="00B84661">
          <w:rPr>
            <w:rStyle w:val="Hyperlink"/>
          </w:rPr>
          <w:t>http://www.greenfoot.org/files/javadoc/</w:t>
        </w:r>
      </w:hyperlink>
      <w:r>
        <w:t xml:space="preserve"> </w:t>
      </w:r>
      <w:r w:rsidR="002A532C">
        <w:t xml:space="preserve">, and </w:t>
      </w:r>
      <w:r w:rsidR="007D146F">
        <w:t xml:space="preserve">package </w:t>
      </w:r>
      <w:proofErr w:type="spellStart"/>
      <w:r w:rsidR="007D146F">
        <w:t>Greenfoot</w:t>
      </w:r>
      <w:proofErr w:type="spellEnd"/>
      <w:r w:rsidR="002A532C">
        <w:t xml:space="preserve"> is</w:t>
      </w:r>
      <w:r w:rsidR="008F0D3D">
        <w:t xml:space="preserve"> the only package in </w:t>
      </w:r>
      <w:proofErr w:type="spellStart"/>
      <w:r w:rsidR="008F0D3D">
        <w:t>Greentfoot</w:t>
      </w:r>
      <w:proofErr w:type="spellEnd"/>
      <w:r w:rsidR="008F0D3D">
        <w:t xml:space="preserve"> </w:t>
      </w:r>
      <w:r w:rsidR="002A532C">
        <w:t>environment.</w:t>
      </w:r>
      <w:r>
        <w:t xml:space="preserve"> </w:t>
      </w:r>
    </w:p>
    <w:p w14:paraId="5988CFEF" w14:textId="0CB01ED2" w:rsidR="002A532C" w:rsidRDefault="001C218B" w:rsidP="00E331AD">
      <w:pPr>
        <w:spacing w:after="0" w:line="240" w:lineRule="auto"/>
      </w:pPr>
      <w:r>
        <w:t>In comparison, the Java Standard Edition (SE) APIs is in this link</w:t>
      </w:r>
      <w:r w:rsidR="007C54B3">
        <w:t xml:space="preserve"> below, including multiple package, such </w:t>
      </w:r>
      <w:proofErr w:type="spellStart"/>
      <w:r w:rsidR="007C54B3">
        <w:t>java.lang</w:t>
      </w:r>
      <w:proofErr w:type="spellEnd"/>
      <w:r w:rsidR="007C54B3">
        <w:t xml:space="preserve">, </w:t>
      </w:r>
      <w:proofErr w:type="spellStart"/>
      <w:r w:rsidR="007C54B3">
        <w:t>java.util</w:t>
      </w:r>
      <w:proofErr w:type="spellEnd"/>
      <w:r w:rsidR="007C54B3">
        <w:t xml:space="preserve">, </w:t>
      </w:r>
      <w:proofErr w:type="spellStart"/>
      <w:r w:rsidR="007C54B3">
        <w:t>etc</w:t>
      </w:r>
      <w:proofErr w:type="spellEnd"/>
      <w:r w:rsidR="007C54B3">
        <w:t xml:space="preserve">”  </w:t>
      </w:r>
      <w:hyperlink r:id="rId9" w:history="1">
        <w:r w:rsidR="007C54B3">
          <w:rPr>
            <w:rStyle w:val="Hyperlink"/>
          </w:rPr>
          <w:t>https://docs.oracle.com/en/java/javase/12/docs/api/java.base/module-summary.html</w:t>
        </w:r>
      </w:hyperlink>
      <w:r w:rsidR="002A532C">
        <w:t>,</w:t>
      </w:r>
    </w:p>
    <w:p w14:paraId="5C55E1CB" w14:textId="6FBDA5A6" w:rsidR="001C218B" w:rsidRDefault="001C218B" w:rsidP="00E331AD">
      <w:pPr>
        <w:spacing w:after="0" w:line="240" w:lineRule="auto"/>
      </w:pPr>
    </w:p>
    <w:p w14:paraId="6FD460BA" w14:textId="5AE0152C" w:rsidR="001C218B" w:rsidRDefault="00FB42DD" w:rsidP="00E331AD">
      <w:pPr>
        <w:spacing w:after="0" w:line="240" w:lineRule="auto"/>
      </w:pPr>
      <w:r>
        <w:t>Now</w:t>
      </w:r>
      <w:r w:rsidR="001C218B">
        <w:t xml:space="preserve"> do the following:</w:t>
      </w:r>
    </w:p>
    <w:p w14:paraId="0C98C01A" w14:textId="4252545C" w:rsidR="00662181" w:rsidRDefault="001C218B" w:rsidP="00E331AD">
      <w:pPr>
        <w:pStyle w:val="ListParagraph"/>
        <w:numPr>
          <w:ilvl w:val="0"/>
          <w:numId w:val="15"/>
        </w:numPr>
        <w:spacing w:after="0" w:line="240" w:lineRule="auto"/>
      </w:pPr>
      <w:r>
        <w:t>In Java SE</w:t>
      </w:r>
      <w:r w:rsidR="00FE56BB">
        <w:t xml:space="preserve"> APIs webpage</w:t>
      </w:r>
      <w:r>
        <w:t xml:space="preserve">, </w:t>
      </w:r>
      <w:r w:rsidR="00662181">
        <w:t xml:space="preserve">click into </w:t>
      </w:r>
      <w:proofErr w:type="spellStart"/>
      <w:proofErr w:type="gramStart"/>
      <w:r w:rsidR="00662181">
        <w:t>java.base</w:t>
      </w:r>
      <w:proofErr w:type="spellEnd"/>
      <w:proofErr w:type="gramEnd"/>
      <w:r w:rsidR="00662181">
        <w:t xml:space="preserve"> package</w:t>
      </w:r>
    </w:p>
    <w:p w14:paraId="418FADA4" w14:textId="74D10DF9" w:rsidR="001C218B" w:rsidRDefault="001C218B" w:rsidP="00E331A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click into class package </w:t>
      </w:r>
      <w:proofErr w:type="spellStart"/>
      <w:proofErr w:type="gramStart"/>
      <w:r>
        <w:t>java.lang</w:t>
      </w:r>
      <w:proofErr w:type="spellEnd"/>
      <w:proofErr w:type="gramEnd"/>
      <w:r>
        <w:t xml:space="preserve"> </w:t>
      </w:r>
      <w:r w:rsidR="00662181">
        <w:t xml:space="preserve"> , and then class String </w:t>
      </w:r>
      <w:r>
        <w:t>to view its API;</w:t>
      </w:r>
    </w:p>
    <w:p w14:paraId="40A89788" w14:textId="38B50636" w:rsidR="004C0205" w:rsidRDefault="004C0205" w:rsidP="004C0205">
      <w:pPr>
        <w:pStyle w:val="ListParagraph"/>
        <w:numPr>
          <w:ilvl w:val="0"/>
          <w:numId w:val="15"/>
        </w:numPr>
        <w:spacing w:after="0" w:line="240" w:lineRule="auto"/>
      </w:pPr>
      <w:r>
        <w:t>Or you can type in the class name and “</w:t>
      </w:r>
      <w:proofErr w:type="spellStart"/>
      <w:r>
        <w:t>jdk</w:t>
      </w:r>
      <w:proofErr w:type="spellEnd"/>
      <w:r>
        <w:t xml:space="preserve"> </w:t>
      </w:r>
      <w:r w:rsidR="006E733D">
        <w:t>12</w:t>
      </w:r>
      <w:r>
        <w:t xml:space="preserve"> </w:t>
      </w:r>
      <w:proofErr w:type="spellStart"/>
      <w:r>
        <w:t>api</w:t>
      </w:r>
      <w:proofErr w:type="spellEnd"/>
      <w:r>
        <w:t>”, such as “</w:t>
      </w:r>
      <w:proofErr w:type="gramStart"/>
      <w:r>
        <w:t xml:space="preserve">Scanner  </w:t>
      </w:r>
      <w:proofErr w:type="spellStart"/>
      <w:r>
        <w:t>jdk</w:t>
      </w:r>
      <w:proofErr w:type="spellEnd"/>
      <w:proofErr w:type="gramEnd"/>
      <w:r>
        <w:t xml:space="preserve"> </w:t>
      </w:r>
      <w:r w:rsidR="006E733D">
        <w:t>12</w:t>
      </w:r>
      <w:r>
        <w:t xml:space="preserve"> </w:t>
      </w:r>
      <w:proofErr w:type="spellStart"/>
      <w:r>
        <w:t>api</w:t>
      </w:r>
      <w:proofErr w:type="spellEnd"/>
      <w:r>
        <w:t>” in the search box, and the link pop up as “</w:t>
      </w:r>
      <w:proofErr w:type="spellStart"/>
      <w:r>
        <w:t>Oralcle</w:t>
      </w:r>
      <w:proofErr w:type="spellEnd"/>
      <w:r>
        <w:t xml:space="preserve"> Help Center “will the APIs for this class Scanner. You can see the package this class belongs to, such as </w:t>
      </w:r>
      <w:proofErr w:type="spellStart"/>
      <w:r>
        <w:t>java.util</w:t>
      </w:r>
      <w:proofErr w:type="spellEnd"/>
      <w:r>
        <w:t xml:space="preserve"> package for class Scanner:  </w:t>
      </w:r>
      <w:hyperlink r:id="rId10" w:history="1">
        <w:r w:rsidR="007072EA">
          <w:rPr>
            <w:rStyle w:val="Hyperlink"/>
          </w:rPr>
          <w:t>https://docs.oracle.com/en/java/javase/12/docs/api/java.base/java/util/Scanner.html</w:t>
        </w:r>
      </w:hyperlink>
      <w:r w:rsidR="007072EA">
        <w:t xml:space="preserve"> </w:t>
      </w:r>
    </w:p>
    <w:p w14:paraId="40053FF9" w14:textId="2301594F" w:rsidR="001C218B" w:rsidRDefault="009658E1" w:rsidP="00E331A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</w:t>
      </w:r>
      <w:proofErr w:type="spellStart"/>
      <w:r>
        <w:t>G</w:t>
      </w:r>
      <w:r w:rsidR="00FE56BB">
        <w:t>reentfoot</w:t>
      </w:r>
      <w:proofErr w:type="spellEnd"/>
      <w:r w:rsidR="00FE56BB">
        <w:t xml:space="preserve"> APIs webpage, </w:t>
      </w:r>
      <w:r w:rsidR="001C218B">
        <w:t>click into class Actor to view its APIs;</w:t>
      </w:r>
    </w:p>
    <w:p w14:paraId="3D8B6BC2" w14:textId="5936E680" w:rsidR="00BA4CBE" w:rsidRDefault="00FE56BB" w:rsidP="00E331AD">
      <w:pPr>
        <w:pStyle w:val="ListParagraph"/>
        <w:numPr>
          <w:ilvl w:val="0"/>
          <w:numId w:val="15"/>
        </w:numPr>
        <w:spacing w:after="0" w:line="240" w:lineRule="auto"/>
      </w:pPr>
      <w:r>
        <w:t>c</w:t>
      </w:r>
      <w:r w:rsidR="001C218B">
        <w:t xml:space="preserve">ompare the format of the above two </w:t>
      </w:r>
      <w:r>
        <w:t xml:space="preserve">classes’ </w:t>
      </w:r>
      <w:r w:rsidR="001C218B">
        <w:t xml:space="preserve">APIs, you can </w:t>
      </w:r>
      <w:r w:rsidR="009658E1">
        <w:t>clearly see</w:t>
      </w:r>
      <w:r w:rsidR="001C218B">
        <w:t xml:space="preserve"> that, the format</w:t>
      </w:r>
      <w:r w:rsidR="009658E1">
        <w:t>s</w:t>
      </w:r>
      <w:r w:rsidR="001C218B">
        <w:t xml:space="preserve"> of the</w:t>
      </w:r>
      <w:r w:rsidR="009658E1">
        <w:t>ir</w:t>
      </w:r>
      <w:r w:rsidR="001C218B">
        <w:t xml:space="preserve"> API document</w:t>
      </w:r>
      <w:r w:rsidR="009658E1">
        <w:t>s</w:t>
      </w:r>
      <w:r w:rsidR="001C218B">
        <w:t xml:space="preserve"> are similar.</w:t>
      </w:r>
      <w:r w:rsidR="00BA4CBE">
        <w:t xml:space="preserve"> Therefore, if you can read and understand the APIs of Actor, </w:t>
      </w:r>
      <w:r w:rsidR="009658E1">
        <w:t xml:space="preserve">then </w:t>
      </w:r>
      <w:r w:rsidR="00BA4CBE">
        <w:t>you</w:t>
      </w:r>
      <w:r w:rsidR="009658E1">
        <w:t xml:space="preserve"> should</w:t>
      </w:r>
      <w:r w:rsidR="00BA4CBE">
        <w:t xml:space="preserve"> have no problem read and understand any class’s APIs </w:t>
      </w:r>
      <w:r w:rsidR="00ED7F43">
        <w:t>in</w:t>
      </w:r>
      <w:r w:rsidR="00BA4CBE">
        <w:t xml:space="preserve"> Java SE.</w:t>
      </w:r>
    </w:p>
    <w:p w14:paraId="46064420" w14:textId="77777777" w:rsidR="0026528A" w:rsidRDefault="0026528A" w:rsidP="00E331AD">
      <w:pPr>
        <w:spacing w:after="0" w:line="240" w:lineRule="auto"/>
      </w:pPr>
    </w:p>
    <w:p w14:paraId="6F20BD55" w14:textId="644D8733" w:rsidR="00DD60B4" w:rsidRDefault="00DD60B4" w:rsidP="00DD60B4">
      <w:pPr>
        <w:spacing w:after="0" w:line="240" w:lineRule="auto"/>
      </w:pPr>
      <w:r>
        <w:t>6, Download and unzip file “</w:t>
      </w:r>
      <w:r>
        <w:rPr>
          <w:b/>
        </w:rPr>
        <w:t>MemoryManagementForOb</w:t>
      </w:r>
      <w:r w:rsidRPr="00126406">
        <w:rPr>
          <w:b/>
        </w:rPr>
        <w:t>j</w:t>
      </w:r>
      <w:r>
        <w:rPr>
          <w:b/>
        </w:rPr>
        <w:t>ect</w:t>
      </w:r>
      <w:r w:rsidRPr="00126406">
        <w:rPr>
          <w:b/>
        </w:rPr>
        <w:t>.zip</w:t>
      </w:r>
      <w:r>
        <w:t>” in this Moodle folder</w:t>
      </w:r>
      <w:r w:rsidR="00643C7B">
        <w:t>.</w:t>
      </w:r>
      <w:r>
        <w:t xml:space="preserve">  After unzip this file, you will find this WORD document “</w:t>
      </w:r>
      <w:r w:rsidRPr="00126406">
        <w:rPr>
          <w:b/>
        </w:rPr>
        <w:t>MemoryManagement</w:t>
      </w:r>
      <w:r>
        <w:rPr>
          <w:b/>
        </w:rPr>
        <w:t>ForObject</w:t>
      </w:r>
      <w:r w:rsidRPr="00126406">
        <w:rPr>
          <w:b/>
        </w:rPr>
        <w:t>.docx</w:t>
      </w:r>
      <w:r>
        <w:t>” and three java source code files. Read this document carefully and run the example source files provided. Refer to Figure 3 in this WORD document and learn how Java object is handled as reference variable in memory. Understand the memory management model for object is a very important aspect of understanding OOP, so please spend time on this topic, and we will re-visit this topic in test 1.</w:t>
      </w:r>
    </w:p>
    <w:p w14:paraId="560C463C" w14:textId="77777777" w:rsidR="00DD60B4" w:rsidRDefault="00DD60B4" w:rsidP="00DD60B4">
      <w:pPr>
        <w:spacing w:after="0" w:line="240" w:lineRule="auto"/>
      </w:pPr>
    </w:p>
    <w:p w14:paraId="1745A716" w14:textId="062E279A" w:rsidR="00EA4D5C" w:rsidRDefault="00EA4D5C" w:rsidP="00E331AD">
      <w:pPr>
        <w:spacing w:after="0" w:line="240" w:lineRule="auto"/>
      </w:pPr>
      <w:r>
        <w:t xml:space="preserve">7. keep working on </w:t>
      </w:r>
      <w:r w:rsidR="00C54934">
        <w:t xml:space="preserve">the </w:t>
      </w:r>
      <w:r>
        <w:t>questions in file “Test1StudyGuide.docx”, and prepare for test 1. This file is available in Moodle folder “test 1 review lesson”.</w:t>
      </w:r>
    </w:p>
    <w:p w14:paraId="1C251F5C" w14:textId="77777777" w:rsidR="00EA4D5C" w:rsidRDefault="00EA4D5C" w:rsidP="00E331AD">
      <w:pPr>
        <w:spacing w:after="0" w:line="240" w:lineRule="auto"/>
      </w:pPr>
    </w:p>
    <w:p w14:paraId="3501D383" w14:textId="08B3D8E3" w:rsidR="006A378E" w:rsidRDefault="00EA4D5C" w:rsidP="00E331AD">
      <w:pPr>
        <w:spacing w:after="0" w:line="240" w:lineRule="auto"/>
      </w:pPr>
      <w:r>
        <w:t>8</w:t>
      </w:r>
      <w:r w:rsidR="00B6154E">
        <w:t xml:space="preserve">, next </w:t>
      </w:r>
      <w:r w:rsidR="00CF55AA">
        <w:t>lesson</w:t>
      </w:r>
      <w:r w:rsidR="00B6154E">
        <w:t>, we will b</w:t>
      </w:r>
      <w:r w:rsidR="00DB1C09">
        <w:t xml:space="preserve">e working on </w:t>
      </w:r>
      <w:r w:rsidR="00E838EF">
        <w:t>Moodle folder</w:t>
      </w:r>
      <w:r w:rsidR="00DB1C09">
        <w:t xml:space="preserve"> </w:t>
      </w:r>
      <w:r w:rsidR="00E838EF">
        <w:t>“</w:t>
      </w:r>
      <w:r w:rsidR="00DB1C09">
        <w:t>chap 4</w:t>
      </w:r>
      <w:r w:rsidR="00E838EF">
        <w:t>”</w:t>
      </w:r>
      <w:r w:rsidR="00B6154E">
        <w:t xml:space="preserve">, please preview </w:t>
      </w:r>
      <w:r w:rsidR="00E838EF">
        <w:t>it</w:t>
      </w:r>
      <w:r w:rsidR="00B6154E">
        <w:t>.</w:t>
      </w:r>
    </w:p>
    <w:sectPr w:rsidR="006A378E" w:rsidSect="00C81A85">
      <w:footerReference w:type="default" r:id="rId11"/>
      <w:pgSz w:w="12240" w:h="15840"/>
      <w:pgMar w:top="630" w:right="900" w:bottom="810" w:left="108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65540" w14:textId="77777777" w:rsidR="004F1DDA" w:rsidRDefault="004F1DDA" w:rsidP="006A4273">
      <w:pPr>
        <w:spacing w:after="0" w:line="240" w:lineRule="auto"/>
      </w:pPr>
      <w:r>
        <w:separator/>
      </w:r>
    </w:p>
  </w:endnote>
  <w:endnote w:type="continuationSeparator" w:id="0">
    <w:p w14:paraId="232A1F90" w14:textId="77777777" w:rsidR="004F1DDA" w:rsidRDefault="004F1DDA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9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4B3B8" w14:textId="77777777" w:rsidR="004F1DDA" w:rsidRDefault="004F1DDA" w:rsidP="006A4273">
      <w:pPr>
        <w:spacing w:after="0" w:line="240" w:lineRule="auto"/>
      </w:pPr>
      <w:r>
        <w:separator/>
      </w:r>
    </w:p>
  </w:footnote>
  <w:footnote w:type="continuationSeparator" w:id="0">
    <w:p w14:paraId="4F163812" w14:textId="77777777" w:rsidR="004F1DDA" w:rsidRDefault="004F1DDA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13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5F7D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611CF"/>
    <w:rsid w:val="000636E8"/>
    <w:rsid w:val="000646C7"/>
    <w:rsid w:val="000665F4"/>
    <w:rsid w:val="00074C42"/>
    <w:rsid w:val="00091A11"/>
    <w:rsid w:val="000B580B"/>
    <w:rsid w:val="000C3392"/>
    <w:rsid w:val="000C6CD5"/>
    <w:rsid w:val="000E254C"/>
    <w:rsid w:val="000E512B"/>
    <w:rsid w:val="000E69B9"/>
    <w:rsid w:val="000E75E3"/>
    <w:rsid w:val="001046C9"/>
    <w:rsid w:val="00110944"/>
    <w:rsid w:val="001128C9"/>
    <w:rsid w:val="00114341"/>
    <w:rsid w:val="001145CE"/>
    <w:rsid w:val="0012554C"/>
    <w:rsid w:val="001302BB"/>
    <w:rsid w:val="0013282B"/>
    <w:rsid w:val="0014141F"/>
    <w:rsid w:val="0015024C"/>
    <w:rsid w:val="00150CAE"/>
    <w:rsid w:val="0015397A"/>
    <w:rsid w:val="0016250D"/>
    <w:rsid w:val="00165060"/>
    <w:rsid w:val="00166284"/>
    <w:rsid w:val="00166493"/>
    <w:rsid w:val="001715BF"/>
    <w:rsid w:val="001800F1"/>
    <w:rsid w:val="00184ACD"/>
    <w:rsid w:val="001A694C"/>
    <w:rsid w:val="001C218B"/>
    <w:rsid w:val="001C2700"/>
    <w:rsid w:val="001C4F69"/>
    <w:rsid w:val="001C7424"/>
    <w:rsid w:val="001E5429"/>
    <w:rsid w:val="001E66CF"/>
    <w:rsid w:val="001E7BFE"/>
    <w:rsid w:val="001F5088"/>
    <w:rsid w:val="001F5606"/>
    <w:rsid w:val="001F7EA9"/>
    <w:rsid w:val="00204087"/>
    <w:rsid w:val="00206287"/>
    <w:rsid w:val="002136F1"/>
    <w:rsid w:val="00214722"/>
    <w:rsid w:val="00216891"/>
    <w:rsid w:val="00216EF5"/>
    <w:rsid w:val="002228FF"/>
    <w:rsid w:val="00224434"/>
    <w:rsid w:val="00224491"/>
    <w:rsid w:val="00232BF8"/>
    <w:rsid w:val="00234DD1"/>
    <w:rsid w:val="002364AF"/>
    <w:rsid w:val="0024100C"/>
    <w:rsid w:val="00243EAC"/>
    <w:rsid w:val="00251B97"/>
    <w:rsid w:val="002523D3"/>
    <w:rsid w:val="002562AB"/>
    <w:rsid w:val="00264DF6"/>
    <w:rsid w:val="0026528A"/>
    <w:rsid w:val="00266BC2"/>
    <w:rsid w:val="002777E4"/>
    <w:rsid w:val="00280509"/>
    <w:rsid w:val="002849C9"/>
    <w:rsid w:val="0029173E"/>
    <w:rsid w:val="00291E6D"/>
    <w:rsid w:val="00293F3D"/>
    <w:rsid w:val="002A1EE2"/>
    <w:rsid w:val="002A532C"/>
    <w:rsid w:val="002C69A0"/>
    <w:rsid w:val="002D1797"/>
    <w:rsid w:val="002D2ACE"/>
    <w:rsid w:val="002E1072"/>
    <w:rsid w:val="002F4307"/>
    <w:rsid w:val="002F53B1"/>
    <w:rsid w:val="00302058"/>
    <w:rsid w:val="0030240B"/>
    <w:rsid w:val="0030290E"/>
    <w:rsid w:val="00306D92"/>
    <w:rsid w:val="003072FA"/>
    <w:rsid w:val="00313B74"/>
    <w:rsid w:val="003200D0"/>
    <w:rsid w:val="003241C2"/>
    <w:rsid w:val="00324458"/>
    <w:rsid w:val="00324E05"/>
    <w:rsid w:val="003273D6"/>
    <w:rsid w:val="00332178"/>
    <w:rsid w:val="003321AD"/>
    <w:rsid w:val="00333815"/>
    <w:rsid w:val="003439B8"/>
    <w:rsid w:val="00351E8B"/>
    <w:rsid w:val="003529C2"/>
    <w:rsid w:val="00355901"/>
    <w:rsid w:val="0035789A"/>
    <w:rsid w:val="003601B8"/>
    <w:rsid w:val="00360256"/>
    <w:rsid w:val="00360D96"/>
    <w:rsid w:val="00366E10"/>
    <w:rsid w:val="00367E64"/>
    <w:rsid w:val="003705CD"/>
    <w:rsid w:val="00372072"/>
    <w:rsid w:val="00372D82"/>
    <w:rsid w:val="00372F6C"/>
    <w:rsid w:val="003760CD"/>
    <w:rsid w:val="00377903"/>
    <w:rsid w:val="003802AA"/>
    <w:rsid w:val="00382BE2"/>
    <w:rsid w:val="00387D0E"/>
    <w:rsid w:val="0039611E"/>
    <w:rsid w:val="00396F2D"/>
    <w:rsid w:val="003972D0"/>
    <w:rsid w:val="003A05BC"/>
    <w:rsid w:val="003A12B8"/>
    <w:rsid w:val="003A1E95"/>
    <w:rsid w:val="003A7345"/>
    <w:rsid w:val="003B7088"/>
    <w:rsid w:val="003C615E"/>
    <w:rsid w:val="003D2111"/>
    <w:rsid w:val="003D375B"/>
    <w:rsid w:val="003D5B31"/>
    <w:rsid w:val="003E1167"/>
    <w:rsid w:val="003E1201"/>
    <w:rsid w:val="003E3DD4"/>
    <w:rsid w:val="003E6E89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10A9A"/>
    <w:rsid w:val="0041314A"/>
    <w:rsid w:val="00420E8F"/>
    <w:rsid w:val="0042236B"/>
    <w:rsid w:val="00430A34"/>
    <w:rsid w:val="00445A3C"/>
    <w:rsid w:val="00453026"/>
    <w:rsid w:val="00455379"/>
    <w:rsid w:val="00456E49"/>
    <w:rsid w:val="0045710F"/>
    <w:rsid w:val="00464B3F"/>
    <w:rsid w:val="0046572D"/>
    <w:rsid w:val="0046629B"/>
    <w:rsid w:val="004766C6"/>
    <w:rsid w:val="00476DEA"/>
    <w:rsid w:val="004773E6"/>
    <w:rsid w:val="00482A63"/>
    <w:rsid w:val="00482BB2"/>
    <w:rsid w:val="0048349C"/>
    <w:rsid w:val="00491852"/>
    <w:rsid w:val="004A164A"/>
    <w:rsid w:val="004A3E6E"/>
    <w:rsid w:val="004A4B4B"/>
    <w:rsid w:val="004B2770"/>
    <w:rsid w:val="004B7038"/>
    <w:rsid w:val="004C00D8"/>
    <w:rsid w:val="004C0205"/>
    <w:rsid w:val="004C1BD2"/>
    <w:rsid w:val="004C3D3C"/>
    <w:rsid w:val="004C473D"/>
    <w:rsid w:val="004D7641"/>
    <w:rsid w:val="004E1F84"/>
    <w:rsid w:val="004E4580"/>
    <w:rsid w:val="004E5EBF"/>
    <w:rsid w:val="004E6509"/>
    <w:rsid w:val="004F1DDA"/>
    <w:rsid w:val="004F2B0B"/>
    <w:rsid w:val="0050456E"/>
    <w:rsid w:val="005104E0"/>
    <w:rsid w:val="0051281C"/>
    <w:rsid w:val="00513834"/>
    <w:rsid w:val="00526996"/>
    <w:rsid w:val="00530B53"/>
    <w:rsid w:val="00531DA4"/>
    <w:rsid w:val="0053443B"/>
    <w:rsid w:val="00536381"/>
    <w:rsid w:val="00543A4B"/>
    <w:rsid w:val="00543BBA"/>
    <w:rsid w:val="00545EC2"/>
    <w:rsid w:val="00547554"/>
    <w:rsid w:val="00562985"/>
    <w:rsid w:val="005640EB"/>
    <w:rsid w:val="00565488"/>
    <w:rsid w:val="005670E7"/>
    <w:rsid w:val="00572573"/>
    <w:rsid w:val="0058280B"/>
    <w:rsid w:val="005A1529"/>
    <w:rsid w:val="005A1958"/>
    <w:rsid w:val="005A2775"/>
    <w:rsid w:val="005A43D7"/>
    <w:rsid w:val="005A47E2"/>
    <w:rsid w:val="005B2230"/>
    <w:rsid w:val="005B32AB"/>
    <w:rsid w:val="005B3C13"/>
    <w:rsid w:val="005B4E66"/>
    <w:rsid w:val="005D1DD8"/>
    <w:rsid w:val="005E451A"/>
    <w:rsid w:val="005E6702"/>
    <w:rsid w:val="005E7CED"/>
    <w:rsid w:val="005F2510"/>
    <w:rsid w:val="00605716"/>
    <w:rsid w:val="006059F5"/>
    <w:rsid w:val="006065D6"/>
    <w:rsid w:val="00613E01"/>
    <w:rsid w:val="00615032"/>
    <w:rsid w:val="00622656"/>
    <w:rsid w:val="00623259"/>
    <w:rsid w:val="006236D6"/>
    <w:rsid w:val="00624A18"/>
    <w:rsid w:val="0063038F"/>
    <w:rsid w:val="0063128D"/>
    <w:rsid w:val="00637214"/>
    <w:rsid w:val="006410B7"/>
    <w:rsid w:val="00643C7B"/>
    <w:rsid w:val="0064637F"/>
    <w:rsid w:val="00647F3B"/>
    <w:rsid w:val="006546EA"/>
    <w:rsid w:val="00655CD7"/>
    <w:rsid w:val="00662181"/>
    <w:rsid w:val="0066515F"/>
    <w:rsid w:val="00667EE0"/>
    <w:rsid w:val="00670AE4"/>
    <w:rsid w:val="00670DCC"/>
    <w:rsid w:val="00671CE0"/>
    <w:rsid w:val="00673922"/>
    <w:rsid w:val="0067657C"/>
    <w:rsid w:val="00676FE3"/>
    <w:rsid w:val="00681731"/>
    <w:rsid w:val="006828F0"/>
    <w:rsid w:val="00682C0B"/>
    <w:rsid w:val="0068723A"/>
    <w:rsid w:val="006905D6"/>
    <w:rsid w:val="00694B5E"/>
    <w:rsid w:val="006A378E"/>
    <w:rsid w:val="006A4273"/>
    <w:rsid w:val="006A7AE1"/>
    <w:rsid w:val="006B10AA"/>
    <w:rsid w:val="006B71BC"/>
    <w:rsid w:val="006C0452"/>
    <w:rsid w:val="006C0AC4"/>
    <w:rsid w:val="006C2540"/>
    <w:rsid w:val="006C5069"/>
    <w:rsid w:val="006C5971"/>
    <w:rsid w:val="006D362D"/>
    <w:rsid w:val="006E03CC"/>
    <w:rsid w:val="006E0D41"/>
    <w:rsid w:val="006E4962"/>
    <w:rsid w:val="006E722D"/>
    <w:rsid w:val="006E733D"/>
    <w:rsid w:val="006F1966"/>
    <w:rsid w:val="006F514B"/>
    <w:rsid w:val="00700C0C"/>
    <w:rsid w:val="00704B45"/>
    <w:rsid w:val="007056C6"/>
    <w:rsid w:val="007072EA"/>
    <w:rsid w:val="00713D9A"/>
    <w:rsid w:val="00714294"/>
    <w:rsid w:val="00723546"/>
    <w:rsid w:val="00723ABC"/>
    <w:rsid w:val="00723B0F"/>
    <w:rsid w:val="00726B89"/>
    <w:rsid w:val="00737B0D"/>
    <w:rsid w:val="00750799"/>
    <w:rsid w:val="00753B9C"/>
    <w:rsid w:val="00756628"/>
    <w:rsid w:val="007723FC"/>
    <w:rsid w:val="00772C33"/>
    <w:rsid w:val="00773CE6"/>
    <w:rsid w:val="007A410D"/>
    <w:rsid w:val="007B45AC"/>
    <w:rsid w:val="007B602C"/>
    <w:rsid w:val="007C0319"/>
    <w:rsid w:val="007C38F4"/>
    <w:rsid w:val="007C54B3"/>
    <w:rsid w:val="007D0C1A"/>
    <w:rsid w:val="007D146F"/>
    <w:rsid w:val="007D7CDF"/>
    <w:rsid w:val="007F0CDD"/>
    <w:rsid w:val="007F1710"/>
    <w:rsid w:val="007F339F"/>
    <w:rsid w:val="007F3C70"/>
    <w:rsid w:val="00800BC4"/>
    <w:rsid w:val="00805EA8"/>
    <w:rsid w:val="008068E1"/>
    <w:rsid w:val="008136CE"/>
    <w:rsid w:val="00813B59"/>
    <w:rsid w:val="008252A8"/>
    <w:rsid w:val="00830C88"/>
    <w:rsid w:val="0083340E"/>
    <w:rsid w:val="00834E4B"/>
    <w:rsid w:val="00845400"/>
    <w:rsid w:val="00850A42"/>
    <w:rsid w:val="008522A4"/>
    <w:rsid w:val="00852C56"/>
    <w:rsid w:val="00855319"/>
    <w:rsid w:val="00884562"/>
    <w:rsid w:val="00892679"/>
    <w:rsid w:val="00895034"/>
    <w:rsid w:val="008A3487"/>
    <w:rsid w:val="008A57DE"/>
    <w:rsid w:val="008B3C5D"/>
    <w:rsid w:val="008C31C0"/>
    <w:rsid w:val="008C64EB"/>
    <w:rsid w:val="008C6BBC"/>
    <w:rsid w:val="008C7D62"/>
    <w:rsid w:val="008D0800"/>
    <w:rsid w:val="008D341E"/>
    <w:rsid w:val="008D3790"/>
    <w:rsid w:val="008D67FF"/>
    <w:rsid w:val="008D6C1F"/>
    <w:rsid w:val="008D6D86"/>
    <w:rsid w:val="008F0D3D"/>
    <w:rsid w:val="008F1CD2"/>
    <w:rsid w:val="009147C6"/>
    <w:rsid w:val="0091661D"/>
    <w:rsid w:val="00917F7B"/>
    <w:rsid w:val="00921934"/>
    <w:rsid w:val="00934C71"/>
    <w:rsid w:val="00936138"/>
    <w:rsid w:val="00936BB7"/>
    <w:rsid w:val="0094734C"/>
    <w:rsid w:val="00951646"/>
    <w:rsid w:val="00952E9A"/>
    <w:rsid w:val="00954473"/>
    <w:rsid w:val="0096102B"/>
    <w:rsid w:val="00963ACC"/>
    <w:rsid w:val="009658E1"/>
    <w:rsid w:val="00966894"/>
    <w:rsid w:val="00976224"/>
    <w:rsid w:val="00977A30"/>
    <w:rsid w:val="00982F63"/>
    <w:rsid w:val="00986B08"/>
    <w:rsid w:val="0099312B"/>
    <w:rsid w:val="009A6B84"/>
    <w:rsid w:val="009B1614"/>
    <w:rsid w:val="009B3A39"/>
    <w:rsid w:val="009C2077"/>
    <w:rsid w:val="009C4C64"/>
    <w:rsid w:val="009C57F0"/>
    <w:rsid w:val="009D173C"/>
    <w:rsid w:val="009D6E7E"/>
    <w:rsid w:val="009D74BF"/>
    <w:rsid w:val="009F2565"/>
    <w:rsid w:val="009F3BB7"/>
    <w:rsid w:val="00A00555"/>
    <w:rsid w:val="00A00A01"/>
    <w:rsid w:val="00A07766"/>
    <w:rsid w:val="00A30440"/>
    <w:rsid w:val="00A343BA"/>
    <w:rsid w:val="00A41FA0"/>
    <w:rsid w:val="00A43E21"/>
    <w:rsid w:val="00A50BA0"/>
    <w:rsid w:val="00A54FD5"/>
    <w:rsid w:val="00A82A52"/>
    <w:rsid w:val="00A90953"/>
    <w:rsid w:val="00A92BC9"/>
    <w:rsid w:val="00A975FD"/>
    <w:rsid w:val="00AA6E3F"/>
    <w:rsid w:val="00AB547B"/>
    <w:rsid w:val="00AC622F"/>
    <w:rsid w:val="00AC67AF"/>
    <w:rsid w:val="00AC7938"/>
    <w:rsid w:val="00AD5274"/>
    <w:rsid w:val="00AD58A0"/>
    <w:rsid w:val="00AD795E"/>
    <w:rsid w:val="00AE3173"/>
    <w:rsid w:val="00AF2889"/>
    <w:rsid w:val="00AF3086"/>
    <w:rsid w:val="00AF389B"/>
    <w:rsid w:val="00B00435"/>
    <w:rsid w:val="00B03B82"/>
    <w:rsid w:val="00B048F5"/>
    <w:rsid w:val="00B209B3"/>
    <w:rsid w:val="00B326D2"/>
    <w:rsid w:val="00B36141"/>
    <w:rsid w:val="00B3771D"/>
    <w:rsid w:val="00B41543"/>
    <w:rsid w:val="00B60062"/>
    <w:rsid w:val="00B60380"/>
    <w:rsid w:val="00B6154E"/>
    <w:rsid w:val="00B63BFB"/>
    <w:rsid w:val="00B72081"/>
    <w:rsid w:val="00B722A0"/>
    <w:rsid w:val="00B777FD"/>
    <w:rsid w:val="00B80699"/>
    <w:rsid w:val="00B9433D"/>
    <w:rsid w:val="00B954CD"/>
    <w:rsid w:val="00BA16A6"/>
    <w:rsid w:val="00BA287C"/>
    <w:rsid w:val="00BA4CBE"/>
    <w:rsid w:val="00BB1395"/>
    <w:rsid w:val="00BB52D8"/>
    <w:rsid w:val="00BD67F6"/>
    <w:rsid w:val="00BE14A2"/>
    <w:rsid w:val="00BE3DA5"/>
    <w:rsid w:val="00C046D4"/>
    <w:rsid w:val="00C05803"/>
    <w:rsid w:val="00C07E00"/>
    <w:rsid w:val="00C120C3"/>
    <w:rsid w:val="00C12722"/>
    <w:rsid w:val="00C156B6"/>
    <w:rsid w:val="00C17B30"/>
    <w:rsid w:val="00C17FA9"/>
    <w:rsid w:val="00C20853"/>
    <w:rsid w:val="00C27573"/>
    <w:rsid w:val="00C36BE1"/>
    <w:rsid w:val="00C42346"/>
    <w:rsid w:val="00C4486F"/>
    <w:rsid w:val="00C44A91"/>
    <w:rsid w:val="00C47622"/>
    <w:rsid w:val="00C54934"/>
    <w:rsid w:val="00C63183"/>
    <w:rsid w:val="00C639E4"/>
    <w:rsid w:val="00C67057"/>
    <w:rsid w:val="00C72416"/>
    <w:rsid w:val="00C76169"/>
    <w:rsid w:val="00C81A85"/>
    <w:rsid w:val="00C8298F"/>
    <w:rsid w:val="00C8325E"/>
    <w:rsid w:val="00C867D4"/>
    <w:rsid w:val="00CA15FB"/>
    <w:rsid w:val="00CA5844"/>
    <w:rsid w:val="00CA5A64"/>
    <w:rsid w:val="00CB0161"/>
    <w:rsid w:val="00CB70BB"/>
    <w:rsid w:val="00CB7C3F"/>
    <w:rsid w:val="00CB7F39"/>
    <w:rsid w:val="00CC1643"/>
    <w:rsid w:val="00CC43AF"/>
    <w:rsid w:val="00CD6147"/>
    <w:rsid w:val="00CD6CE3"/>
    <w:rsid w:val="00CD7048"/>
    <w:rsid w:val="00CE0661"/>
    <w:rsid w:val="00CE13FB"/>
    <w:rsid w:val="00CE4115"/>
    <w:rsid w:val="00CE5F09"/>
    <w:rsid w:val="00CF023F"/>
    <w:rsid w:val="00CF55AA"/>
    <w:rsid w:val="00D1592F"/>
    <w:rsid w:val="00D24A5D"/>
    <w:rsid w:val="00D327C7"/>
    <w:rsid w:val="00D32CCE"/>
    <w:rsid w:val="00D35BB2"/>
    <w:rsid w:val="00D43241"/>
    <w:rsid w:val="00D45A48"/>
    <w:rsid w:val="00D523B4"/>
    <w:rsid w:val="00D54C26"/>
    <w:rsid w:val="00D6106C"/>
    <w:rsid w:val="00D61C1E"/>
    <w:rsid w:val="00D62E2E"/>
    <w:rsid w:val="00D6729D"/>
    <w:rsid w:val="00D6791A"/>
    <w:rsid w:val="00D701F3"/>
    <w:rsid w:val="00D725F6"/>
    <w:rsid w:val="00D7304D"/>
    <w:rsid w:val="00D74F0A"/>
    <w:rsid w:val="00D77967"/>
    <w:rsid w:val="00D866DD"/>
    <w:rsid w:val="00D94907"/>
    <w:rsid w:val="00D96C79"/>
    <w:rsid w:val="00DA79A7"/>
    <w:rsid w:val="00DB1C09"/>
    <w:rsid w:val="00DB6465"/>
    <w:rsid w:val="00DC27AB"/>
    <w:rsid w:val="00DD3467"/>
    <w:rsid w:val="00DD5A7F"/>
    <w:rsid w:val="00DD60B4"/>
    <w:rsid w:val="00DD70F6"/>
    <w:rsid w:val="00DD770D"/>
    <w:rsid w:val="00DE3511"/>
    <w:rsid w:val="00DE363E"/>
    <w:rsid w:val="00DE7A15"/>
    <w:rsid w:val="00DF2EAB"/>
    <w:rsid w:val="00E0272B"/>
    <w:rsid w:val="00E02A98"/>
    <w:rsid w:val="00E02B43"/>
    <w:rsid w:val="00E07CFA"/>
    <w:rsid w:val="00E11290"/>
    <w:rsid w:val="00E214FF"/>
    <w:rsid w:val="00E24223"/>
    <w:rsid w:val="00E26785"/>
    <w:rsid w:val="00E3174C"/>
    <w:rsid w:val="00E31998"/>
    <w:rsid w:val="00E331AD"/>
    <w:rsid w:val="00E3548A"/>
    <w:rsid w:val="00E40A73"/>
    <w:rsid w:val="00E44B0E"/>
    <w:rsid w:val="00E45F54"/>
    <w:rsid w:val="00E50433"/>
    <w:rsid w:val="00E51E78"/>
    <w:rsid w:val="00E52916"/>
    <w:rsid w:val="00E52D78"/>
    <w:rsid w:val="00E549D9"/>
    <w:rsid w:val="00E57A7E"/>
    <w:rsid w:val="00E60FE1"/>
    <w:rsid w:val="00E64124"/>
    <w:rsid w:val="00E702FD"/>
    <w:rsid w:val="00E764A1"/>
    <w:rsid w:val="00E7691F"/>
    <w:rsid w:val="00E838EF"/>
    <w:rsid w:val="00E864B8"/>
    <w:rsid w:val="00E90420"/>
    <w:rsid w:val="00E90D00"/>
    <w:rsid w:val="00E912C6"/>
    <w:rsid w:val="00E97BE3"/>
    <w:rsid w:val="00EA2402"/>
    <w:rsid w:val="00EA3F62"/>
    <w:rsid w:val="00EA4D5C"/>
    <w:rsid w:val="00EA5801"/>
    <w:rsid w:val="00EB3216"/>
    <w:rsid w:val="00EB4502"/>
    <w:rsid w:val="00EC0FF2"/>
    <w:rsid w:val="00EC27A9"/>
    <w:rsid w:val="00EC3F30"/>
    <w:rsid w:val="00ED0DBB"/>
    <w:rsid w:val="00ED5960"/>
    <w:rsid w:val="00ED7F43"/>
    <w:rsid w:val="00EE1444"/>
    <w:rsid w:val="00EE2EA4"/>
    <w:rsid w:val="00EE7CB5"/>
    <w:rsid w:val="00EF0246"/>
    <w:rsid w:val="00EF0D73"/>
    <w:rsid w:val="00F15C81"/>
    <w:rsid w:val="00F17978"/>
    <w:rsid w:val="00F2079E"/>
    <w:rsid w:val="00F21382"/>
    <w:rsid w:val="00F21F0B"/>
    <w:rsid w:val="00F22056"/>
    <w:rsid w:val="00F3566A"/>
    <w:rsid w:val="00F37EAA"/>
    <w:rsid w:val="00F43916"/>
    <w:rsid w:val="00F4392D"/>
    <w:rsid w:val="00F54E90"/>
    <w:rsid w:val="00F61C85"/>
    <w:rsid w:val="00F651AA"/>
    <w:rsid w:val="00F66A48"/>
    <w:rsid w:val="00F7027E"/>
    <w:rsid w:val="00F725C8"/>
    <w:rsid w:val="00F73EE0"/>
    <w:rsid w:val="00F7770E"/>
    <w:rsid w:val="00F81A80"/>
    <w:rsid w:val="00F94689"/>
    <w:rsid w:val="00FA2FD6"/>
    <w:rsid w:val="00FA6F36"/>
    <w:rsid w:val="00FB1543"/>
    <w:rsid w:val="00FB1F1B"/>
    <w:rsid w:val="00FB42DD"/>
    <w:rsid w:val="00FB4479"/>
    <w:rsid w:val="00FB532D"/>
    <w:rsid w:val="00FC233B"/>
    <w:rsid w:val="00FD2EB7"/>
    <w:rsid w:val="00FD48AB"/>
    <w:rsid w:val="00FE05BA"/>
    <w:rsid w:val="00FE56BB"/>
    <w:rsid w:val="00FE6142"/>
    <w:rsid w:val="00FE7434"/>
    <w:rsid w:val="00FF1B71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F5650AF0-BA9D-49CE-8C22-36665856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foot.org/files/javado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2/docs/api/java.base/java/util/Scann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2/docs/api/java.base/modul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8765-0930-430A-BD37-1C9555DF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George Gichuki</cp:lastModifiedBy>
  <cp:revision>2</cp:revision>
  <dcterms:created xsi:type="dcterms:W3CDTF">2020-03-25T15:07:00Z</dcterms:created>
  <dcterms:modified xsi:type="dcterms:W3CDTF">2020-03-25T15:07:00Z</dcterms:modified>
</cp:coreProperties>
</file>