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217E1" w14:textId="77777777" w:rsidR="005B6318" w:rsidRDefault="005B6318">
      <w:pPr>
        <w:pStyle w:val="a4"/>
        <w:rPr>
          <w:rFonts w:ascii="Times New Roman"/>
          <w:sz w:val="24"/>
        </w:rPr>
      </w:pPr>
    </w:p>
    <w:p w14:paraId="1A6AE935" w14:textId="461E0F4F" w:rsidR="005B6318" w:rsidRDefault="00D253FB">
      <w:pPr>
        <w:pStyle w:val="a5"/>
      </w:pPr>
      <w:bookmarkStart w:id="0" w:name="2022年云南大学绩效评价报告"/>
      <w:bookmarkEnd w:id="0"/>
      <w:r>
        <w:rPr>
          <w:w w:val="95"/>
        </w:rPr>
        <w:t>{{</w:t>
      </w:r>
      <w:proofErr w:type="spellStart"/>
      <w:r>
        <w:rPr>
          <w:w w:val="95"/>
        </w:rPr>
        <w:t>business.year</w:t>
      </w:r>
      <w:proofErr w:type="spellEnd"/>
      <w:r>
        <w:rPr>
          <w:w w:val="95"/>
        </w:rPr>
        <w:t>}}</w:t>
      </w:r>
      <w:r>
        <w:rPr>
          <w:spacing w:val="11"/>
          <w:w w:val="95"/>
        </w:rPr>
        <w:t>年</w:t>
      </w:r>
      <w:r w:rsidR="00C22410">
        <w:rPr>
          <w:rFonts w:hint="eastAsia"/>
          <w:spacing w:val="11"/>
          <w:w w:val="95"/>
        </w:rPr>
        <w:t>{</w:t>
      </w:r>
      <w:r w:rsidR="00C22410">
        <w:rPr>
          <w:spacing w:val="11"/>
          <w:w w:val="95"/>
        </w:rPr>
        <w:t>{</w:t>
      </w:r>
      <w:proofErr w:type="spellStart"/>
      <w:r w:rsidR="00C22410">
        <w:rPr>
          <w:spacing w:val="11"/>
          <w:w w:val="95"/>
        </w:rPr>
        <w:t>business.depName</w:t>
      </w:r>
      <w:proofErr w:type="spellEnd"/>
      <w:r w:rsidR="00C22410">
        <w:rPr>
          <w:spacing w:val="11"/>
          <w:w w:val="95"/>
        </w:rPr>
        <w:t>}}</w:t>
      </w:r>
      <w:r>
        <w:rPr>
          <w:spacing w:val="11"/>
          <w:w w:val="95"/>
        </w:rPr>
        <w:t>绩效评价报告</w:t>
      </w:r>
    </w:p>
    <w:p w14:paraId="12816143" w14:textId="77777777" w:rsidR="005B6318" w:rsidRDefault="005B6318">
      <w:pPr>
        <w:pStyle w:val="a4"/>
        <w:rPr>
          <w:sz w:val="20"/>
        </w:rPr>
      </w:pPr>
    </w:p>
    <w:p w14:paraId="087CF400" w14:textId="77777777" w:rsidR="005B6318" w:rsidRDefault="005B6318">
      <w:pPr>
        <w:pStyle w:val="a4"/>
        <w:rPr>
          <w:sz w:val="20"/>
        </w:rPr>
      </w:pPr>
    </w:p>
    <w:p w14:paraId="3CA9615E" w14:textId="77777777" w:rsidR="005B6318" w:rsidRDefault="005B6318">
      <w:pPr>
        <w:pStyle w:val="a4"/>
        <w:spacing w:before="6"/>
        <w:rPr>
          <w:sz w:val="16"/>
        </w:rPr>
      </w:pPr>
    </w:p>
    <w:p w14:paraId="490923EC" w14:textId="77777777" w:rsidR="005B6318" w:rsidRDefault="00000000">
      <w:pPr>
        <w:pStyle w:val="a4"/>
        <w:ind w:left="220"/>
      </w:pPr>
      <w:r>
        <w:t>一、绩效评价指标</w:t>
      </w:r>
    </w:p>
    <w:p w14:paraId="7EB3E73A" w14:textId="77777777" w:rsidR="005B6318" w:rsidRDefault="005B6318">
      <w:pPr>
        <w:pStyle w:val="a4"/>
        <w:rPr>
          <w:sz w:val="20"/>
        </w:rPr>
      </w:pPr>
    </w:p>
    <w:p w14:paraId="56BA9BBF" w14:textId="77777777" w:rsidR="005B6318" w:rsidRDefault="005B6318">
      <w:pPr>
        <w:pStyle w:val="a4"/>
        <w:rPr>
          <w:sz w:val="26"/>
        </w:rPr>
      </w:pPr>
    </w:p>
    <w:p w14:paraId="4FF5DC02" w14:textId="77777777" w:rsidR="005B6318" w:rsidRDefault="00000000">
      <w:pPr>
        <w:pStyle w:val="a4"/>
        <w:spacing w:before="1"/>
        <w:ind w:left="220"/>
      </w:pPr>
      <w:r>
        <w:t>绩效评价指标主要包括以下几个方面:</w:t>
      </w:r>
    </w:p>
    <w:p w14:paraId="32974FAB" w14:textId="41C74BD2" w:rsidR="00C91909" w:rsidRDefault="00C91909">
      <w:pPr>
        <w:pStyle w:val="a4"/>
        <w:spacing w:before="1"/>
        <w:ind w:left="220"/>
      </w:pPr>
      <w:r>
        <w:rPr>
          <w:rFonts w:hint="eastAsia"/>
        </w:rPr>
        <w:t>{</w:t>
      </w:r>
      <w:proofErr w:type="gramStart"/>
      <w:r>
        <w:t>{?</w:t>
      </w:r>
      <w:proofErr w:type="spellStart"/>
      <w:r>
        <w:t>business</w:t>
      </w:r>
      <w:proofErr w:type="gramEnd"/>
      <w:r>
        <w:t>.itemRanges</w:t>
      </w:r>
      <w:proofErr w:type="spellEnd"/>
      <w:r>
        <w:t>}}</w:t>
      </w:r>
    </w:p>
    <w:p w14:paraId="5A859B87" w14:textId="30BA4E11" w:rsidR="005B6318" w:rsidRPr="00C91909" w:rsidRDefault="00C91909" w:rsidP="00C91909">
      <w:pPr>
        <w:pStyle w:val="a6"/>
        <w:numPr>
          <w:ilvl w:val="0"/>
          <w:numId w:val="1"/>
        </w:numPr>
        <w:tabs>
          <w:tab w:val="left" w:pos="639"/>
          <w:tab w:val="left" w:pos="640"/>
        </w:tabs>
        <w:spacing w:before="45" w:line="276" w:lineRule="auto"/>
        <w:ind w:right="219"/>
        <w:rPr>
          <w:sz w:val="21"/>
        </w:rPr>
      </w:pPr>
      <w:r>
        <w:rPr>
          <w:rFonts w:hint="eastAsia"/>
          <w:sz w:val="21"/>
        </w:rPr>
        <w:t>{</w:t>
      </w:r>
      <w:r>
        <w:rPr>
          <w:sz w:val="21"/>
        </w:rPr>
        <w:t>{=#this}}</w:t>
      </w:r>
    </w:p>
    <w:p w14:paraId="52AC6681" w14:textId="01059DD5" w:rsidR="005B6318" w:rsidRDefault="00C91909" w:rsidP="00C91909">
      <w:pPr>
        <w:pStyle w:val="a4"/>
        <w:spacing w:before="10"/>
        <w:ind w:firstLine="220"/>
        <w:rPr>
          <w:sz w:val="24"/>
        </w:rPr>
      </w:pPr>
      <w:r>
        <w:rPr>
          <w:rFonts w:hint="eastAsia"/>
          <w:sz w:val="24"/>
        </w:rPr>
        <w:t>{</w:t>
      </w:r>
      <w:r>
        <w:rPr>
          <w:sz w:val="24"/>
        </w:rPr>
        <w:t>{/</w:t>
      </w:r>
      <w:proofErr w:type="spellStart"/>
      <w:proofErr w:type="gramStart"/>
      <w:r>
        <w:rPr>
          <w:sz w:val="24"/>
        </w:rPr>
        <w:t>business.itemRange</w:t>
      </w:r>
      <w:r w:rsidR="00872AE1">
        <w:rPr>
          <w:sz w:val="24"/>
        </w:rPr>
        <w:t>s</w:t>
      </w:r>
      <w:proofErr w:type="spellEnd"/>
      <w:proofErr w:type="gramEnd"/>
      <w:r>
        <w:rPr>
          <w:sz w:val="24"/>
        </w:rPr>
        <w:t>}}</w:t>
      </w:r>
    </w:p>
    <w:p w14:paraId="3AE5423F" w14:textId="77777777" w:rsidR="005B6318" w:rsidRDefault="00000000">
      <w:pPr>
        <w:pStyle w:val="a4"/>
        <w:ind w:left="220"/>
      </w:pPr>
      <w:r>
        <w:t>二、绩效评价结果</w:t>
      </w:r>
    </w:p>
    <w:p w14:paraId="0048B61E" w14:textId="77777777" w:rsidR="005B6318" w:rsidRDefault="005B6318" w:rsidP="009F6D70">
      <w:pPr>
        <w:pStyle w:val="a4"/>
        <w:spacing w:before="3"/>
        <w:jc w:val="both"/>
        <w:rPr>
          <w:sz w:val="26"/>
        </w:rPr>
      </w:pPr>
    </w:p>
    <w:p w14:paraId="007F3A20" w14:textId="14CC979F" w:rsidR="009F6D70" w:rsidRDefault="00000000" w:rsidP="00E21654">
      <w:pPr>
        <w:pStyle w:val="a4"/>
        <w:ind w:right="219" w:firstLineChars="200" w:firstLine="399"/>
        <w:jc w:val="both"/>
        <w:rPr>
          <w:spacing w:val="-4"/>
          <w:w w:val="95"/>
        </w:rPr>
      </w:pPr>
      <w:r>
        <w:rPr>
          <w:spacing w:val="1"/>
          <w:w w:val="95"/>
        </w:rPr>
        <w:t xml:space="preserve">根据以上指标的评估，本单位综合评分为 </w:t>
      </w:r>
      <w:bookmarkStart w:id="1" w:name="OLE_LINK1"/>
      <w:r w:rsidR="009F6D70">
        <w:rPr>
          <w:w w:val="95"/>
        </w:rPr>
        <w:t>{{</w:t>
      </w:r>
      <w:proofErr w:type="spellStart"/>
      <w:r w:rsidR="009F6D70">
        <w:rPr>
          <w:rFonts w:hint="eastAsia"/>
        </w:rPr>
        <w:t>business</w:t>
      </w:r>
      <w:r w:rsidR="00E21654">
        <w:t>.</w:t>
      </w:r>
      <w:r w:rsidR="00E21654" w:rsidRPr="00E21654">
        <w:t>overall</w:t>
      </w:r>
      <w:r w:rsidR="00E21654">
        <w:t>Score</w:t>
      </w:r>
      <w:proofErr w:type="spellEnd"/>
      <w:r w:rsidR="009F6D70">
        <w:rPr>
          <w:w w:val="95"/>
        </w:rPr>
        <w:t>}}</w:t>
      </w:r>
      <w:bookmarkEnd w:id="1"/>
      <w:r>
        <w:rPr>
          <w:spacing w:val="1"/>
          <w:w w:val="95"/>
        </w:rPr>
        <w:t xml:space="preserve"> 分</w:t>
      </w:r>
      <w:r w:rsidR="00BB58C8">
        <w:rPr>
          <w:rFonts w:hint="eastAsia"/>
          <w:spacing w:val="1"/>
          <w:w w:val="95"/>
        </w:rPr>
        <w:t>、</w:t>
      </w:r>
      <w:r w:rsidR="009F6D70">
        <w:rPr>
          <w:rFonts w:hint="eastAsia"/>
          <w:spacing w:val="1"/>
          <w:w w:val="95"/>
        </w:rPr>
        <w:t>其中</w:t>
      </w:r>
      <w:r w:rsidR="009F6D70">
        <w:rPr>
          <w:spacing w:val="1"/>
          <w:w w:val="95"/>
        </w:rPr>
        <w:t>{{</w:t>
      </w:r>
      <w:r w:rsidR="009F6D70">
        <w:rPr>
          <w:rFonts w:hint="eastAsia"/>
        </w:rPr>
        <w:t>business</w:t>
      </w:r>
      <w:r w:rsidR="009F6D70">
        <w:rPr>
          <w:spacing w:val="1"/>
          <w:w w:val="95"/>
        </w:rPr>
        <w:t>.level1</w:t>
      </w:r>
      <w:r w:rsidR="00E21654">
        <w:t>O</w:t>
      </w:r>
      <w:r w:rsidR="00E21654" w:rsidRPr="00E21654">
        <w:t>verall</w:t>
      </w:r>
      <w:r w:rsidR="009F6D70">
        <w:rPr>
          <w:spacing w:val="1"/>
          <w:w w:val="95"/>
        </w:rPr>
        <w:t>Score}}</w:t>
      </w:r>
      <w:r w:rsidR="009F6D70">
        <w:rPr>
          <w:rFonts w:hint="eastAsia"/>
          <w:spacing w:val="1"/>
          <w:w w:val="95"/>
        </w:rPr>
        <w:t>。</w:t>
      </w:r>
    </w:p>
    <w:p w14:paraId="3D3329F2" w14:textId="7246106A" w:rsidR="005B6318" w:rsidRDefault="00000000" w:rsidP="009F6D70">
      <w:pPr>
        <w:pStyle w:val="a4"/>
        <w:spacing w:before="43"/>
        <w:jc w:val="both"/>
      </w:pPr>
      <w:r>
        <w:rPr>
          <w:spacing w:val="-4"/>
          <w:w w:val="95"/>
        </w:rPr>
        <w:t>具体明细如下表：</w:t>
      </w:r>
    </w:p>
    <w:p w14:paraId="2DCE2E29" w14:textId="77777777" w:rsidR="005B6318" w:rsidRDefault="005B6318">
      <w:pPr>
        <w:pStyle w:val="a4"/>
        <w:spacing w:before="6"/>
        <w:rPr>
          <w:sz w:val="24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4"/>
        <w:gridCol w:w="1516"/>
        <w:gridCol w:w="1892"/>
        <w:gridCol w:w="1705"/>
        <w:gridCol w:w="1705"/>
      </w:tblGrid>
      <w:tr w:rsidR="005B6318" w14:paraId="7E395D72" w14:textId="77777777">
        <w:trPr>
          <w:trHeight w:val="312"/>
        </w:trPr>
        <w:tc>
          <w:tcPr>
            <w:tcW w:w="1704" w:type="dxa"/>
          </w:tcPr>
          <w:p w14:paraId="59CDA466" w14:textId="545BEC90" w:rsidR="005B6318" w:rsidRDefault="00BB58C8"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rFonts w:hint="eastAsia"/>
                <w:szCs w:val="21"/>
              </w:rPr>
              <w:t>{{</w:t>
            </w:r>
            <w:proofErr w:type="spellStart"/>
            <w:r>
              <w:rPr>
                <w:rFonts w:hint="eastAsia"/>
                <w:szCs w:val="21"/>
              </w:rPr>
              <w:t>business.</w:t>
            </w:r>
            <w:r>
              <w:t>record</w:t>
            </w:r>
            <w:r w:rsidR="00C77D60">
              <w:rPr>
                <w:rFonts w:hint="eastAsia"/>
              </w:rPr>
              <w:t>Item</w:t>
            </w:r>
            <w:r>
              <w:t>s</w:t>
            </w:r>
            <w:proofErr w:type="spellEnd"/>
            <w:r>
              <w:rPr>
                <w:rFonts w:hint="eastAsia"/>
                <w:szCs w:val="21"/>
              </w:rPr>
              <w:t>}}</w:t>
            </w:r>
            <w:r>
              <w:rPr>
                <w:sz w:val="21"/>
              </w:rPr>
              <w:t>一级指标</w:t>
            </w:r>
          </w:p>
        </w:tc>
        <w:tc>
          <w:tcPr>
            <w:tcW w:w="1516" w:type="dxa"/>
          </w:tcPr>
          <w:p w14:paraId="4128BE29" w14:textId="77777777" w:rsidR="005B6318" w:rsidRDefault="00000000"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sz w:val="21"/>
              </w:rPr>
              <w:t>二级指标</w:t>
            </w:r>
          </w:p>
        </w:tc>
        <w:tc>
          <w:tcPr>
            <w:tcW w:w="1892" w:type="dxa"/>
          </w:tcPr>
          <w:p w14:paraId="53141451" w14:textId="77777777" w:rsidR="005B6318" w:rsidRDefault="00000000">
            <w:pPr>
              <w:pStyle w:val="TableParagraph"/>
              <w:spacing w:before="20"/>
              <w:rPr>
                <w:sz w:val="21"/>
              </w:rPr>
            </w:pPr>
            <w:r>
              <w:rPr>
                <w:sz w:val="21"/>
              </w:rPr>
              <w:t>三级指标</w:t>
            </w:r>
          </w:p>
        </w:tc>
        <w:tc>
          <w:tcPr>
            <w:tcW w:w="1705" w:type="dxa"/>
          </w:tcPr>
          <w:p w14:paraId="445C5712" w14:textId="7385CF1D" w:rsidR="005B6318" w:rsidRDefault="00000000"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sz w:val="21"/>
              </w:rPr>
              <w:t>指标</w:t>
            </w:r>
            <w:r w:rsidR="00DD7511">
              <w:rPr>
                <w:rFonts w:hint="eastAsia"/>
                <w:sz w:val="21"/>
              </w:rPr>
              <w:t>结果</w:t>
            </w:r>
          </w:p>
        </w:tc>
        <w:tc>
          <w:tcPr>
            <w:tcW w:w="1705" w:type="dxa"/>
          </w:tcPr>
          <w:p w14:paraId="258519BE" w14:textId="77777777" w:rsidR="005B6318" w:rsidRDefault="00000000">
            <w:pPr>
              <w:pStyle w:val="TableParagraph"/>
              <w:spacing w:before="20"/>
              <w:ind w:left="108"/>
              <w:rPr>
                <w:sz w:val="21"/>
              </w:rPr>
            </w:pPr>
            <w:r>
              <w:rPr>
                <w:sz w:val="21"/>
              </w:rPr>
              <w:t>得分</w:t>
            </w:r>
          </w:p>
        </w:tc>
      </w:tr>
      <w:tr w:rsidR="005B6318" w14:paraId="4CB71B80" w14:textId="77777777">
        <w:trPr>
          <w:trHeight w:val="623"/>
        </w:trPr>
        <w:tc>
          <w:tcPr>
            <w:tcW w:w="1704" w:type="dxa"/>
          </w:tcPr>
          <w:p w14:paraId="79C2CCEE" w14:textId="355FAA53" w:rsidR="005B6318" w:rsidRDefault="00C77D60"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z w:val="21"/>
              </w:rPr>
              <w:t>[level1</w:t>
            </w:r>
            <w:r w:rsidR="00BC3B6F">
              <w:rPr>
                <w:rFonts w:hint="eastAsia"/>
                <w:sz w:val="21"/>
              </w:rPr>
              <w:t>N</w:t>
            </w:r>
            <w:r>
              <w:rPr>
                <w:sz w:val="21"/>
              </w:rPr>
              <w:t>ame]</w:t>
            </w:r>
          </w:p>
        </w:tc>
        <w:tc>
          <w:tcPr>
            <w:tcW w:w="1516" w:type="dxa"/>
          </w:tcPr>
          <w:p w14:paraId="413CC3AB" w14:textId="293E559F" w:rsidR="005B6318" w:rsidRDefault="00C77D60"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z w:val="21"/>
              </w:rPr>
              <w:t>[level2Name]</w:t>
            </w:r>
          </w:p>
        </w:tc>
        <w:tc>
          <w:tcPr>
            <w:tcW w:w="1892" w:type="dxa"/>
          </w:tcPr>
          <w:p w14:paraId="3D105E98" w14:textId="2A68D4BC" w:rsidR="005B6318" w:rsidRDefault="00C77D60">
            <w:pPr>
              <w:pStyle w:val="TableParagraph"/>
              <w:spacing w:before="43"/>
              <w:rPr>
                <w:sz w:val="21"/>
              </w:rPr>
            </w:pPr>
            <w:r>
              <w:rPr>
                <w:rFonts w:hint="eastAsia"/>
                <w:sz w:val="21"/>
              </w:rPr>
              <w:t>[</w:t>
            </w:r>
            <w:r>
              <w:rPr>
                <w:sz w:val="21"/>
              </w:rPr>
              <w:t>level3Name]</w:t>
            </w:r>
          </w:p>
        </w:tc>
        <w:tc>
          <w:tcPr>
            <w:tcW w:w="1705" w:type="dxa"/>
          </w:tcPr>
          <w:p w14:paraId="3809CEB4" w14:textId="4E9CF708" w:rsidR="005B6318" w:rsidRDefault="00C77D60"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rFonts w:hint="eastAsia"/>
                <w:w w:val="99"/>
                <w:sz w:val="21"/>
              </w:rPr>
              <w:t>[</w:t>
            </w:r>
            <w:proofErr w:type="spellStart"/>
            <w:r>
              <w:rPr>
                <w:w w:val="99"/>
                <w:sz w:val="21"/>
              </w:rPr>
              <w:t>depValue</w:t>
            </w:r>
            <w:proofErr w:type="spellEnd"/>
            <w:r>
              <w:rPr>
                <w:w w:val="99"/>
                <w:sz w:val="21"/>
              </w:rPr>
              <w:t>]</w:t>
            </w:r>
          </w:p>
        </w:tc>
        <w:tc>
          <w:tcPr>
            <w:tcW w:w="1705" w:type="dxa"/>
          </w:tcPr>
          <w:p w14:paraId="6B4B8EED" w14:textId="64E43F13" w:rsidR="005B6318" w:rsidRDefault="00C77D60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w w:val="99"/>
                <w:sz w:val="21"/>
              </w:rPr>
              <w:t>[</w:t>
            </w:r>
            <w:proofErr w:type="spellStart"/>
            <w:r>
              <w:rPr>
                <w:w w:val="99"/>
                <w:sz w:val="21"/>
              </w:rPr>
              <w:t>auditScore</w:t>
            </w:r>
            <w:proofErr w:type="spellEnd"/>
            <w:r>
              <w:rPr>
                <w:w w:val="99"/>
                <w:sz w:val="21"/>
              </w:rPr>
              <w:t>]</w:t>
            </w:r>
          </w:p>
        </w:tc>
      </w:tr>
    </w:tbl>
    <w:p w14:paraId="27E7DB18" w14:textId="77777777" w:rsidR="005B6318" w:rsidRDefault="005B6318">
      <w:pPr>
        <w:rPr>
          <w:sz w:val="21"/>
        </w:rPr>
        <w:sectPr w:rsidR="005B6318">
          <w:type w:val="continuous"/>
          <w:pgSz w:w="11910" w:h="16840"/>
          <w:pgMar w:top="1580" w:right="1580" w:bottom="280" w:left="1580" w:header="720" w:footer="720" w:gutter="0"/>
          <w:cols w:space="720"/>
        </w:sectPr>
      </w:pPr>
    </w:p>
    <w:p w14:paraId="4172840B" w14:textId="77777777" w:rsidR="005B6318" w:rsidRDefault="005B6318">
      <w:pPr>
        <w:pStyle w:val="a4"/>
        <w:rPr>
          <w:sz w:val="20"/>
        </w:rPr>
      </w:pPr>
    </w:p>
    <w:p w14:paraId="61407ED9" w14:textId="77777777" w:rsidR="005B6318" w:rsidRDefault="005B6318">
      <w:pPr>
        <w:pStyle w:val="a4"/>
        <w:rPr>
          <w:sz w:val="20"/>
        </w:rPr>
      </w:pPr>
    </w:p>
    <w:p w14:paraId="024F3768" w14:textId="77777777" w:rsidR="005B6318" w:rsidRDefault="005B6318">
      <w:pPr>
        <w:pStyle w:val="a4"/>
        <w:rPr>
          <w:sz w:val="20"/>
        </w:rPr>
      </w:pPr>
    </w:p>
    <w:p w14:paraId="340D4BD3" w14:textId="77777777" w:rsidR="005B6318" w:rsidRDefault="005B6318">
      <w:pPr>
        <w:pStyle w:val="a4"/>
        <w:spacing w:before="7"/>
        <w:rPr>
          <w:sz w:val="28"/>
        </w:rPr>
      </w:pPr>
    </w:p>
    <w:p w14:paraId="7D22BC96" w14:textId="77777777" w:rsidR="005B6318" w:rsidRDefault="00000000">
      <w:pPr>
        <w:pStyle w:val="a4"/>
        <w:spacing w:before="70"/>
        <w:ind w:left="220"/>
      </w:pPr>
      <w:r>
        <w:t>三、绩效评价分析</w:t>
      </w:r>
    </w:p>
    <w:p w14:paraId="38A9BCA8" w14:textId="77777777" w:rsidR="005B6318" w:rsidRDefault="005B6318">
      <w:pPr>
        <w:pStyle w:val="a4"/>
        <w:rPr>
          <w:sz w:val="20"/>
        </w:rPr>
      </w:pPr>
    </w:p>
    <w:p w14:paraId="62B73DBD" w14:textId="77777777" w:rsidR="005B6318" w:rsidRDefault="005B6318">
      <w:pPr>
        <w:pStyle w:val="a4"/>
        <w:rPr>
          <w:sz w:val="26"/>
        </w:rPr>
      </w:pPr>
    </w:p>
    <w:p w14:paraId="2AC86B28" w14:textId="77777777" w:rsidR="005B6318" w:rsidRDefault="00000000">
      <w:pPr>
        <w:pStyle w:val="a4"/>
        <w:spacing w:before="1"/>
        <w:ind w:left="220"/>
      </w:pPr>
      <w:r>
        <w:t>根据绩效评价结果，本单位的</w:t>
      </w:r>
      <w:r>
        <w:rPr>
          <w:rFonts w:hint="eastAsia"/>
        </w:rPr>
        <w:t>指标优良区间分布</w:t>
      </w:r>
      <w:r>
        <w:t>为：</w:t>
      </w:r>
    </w:p>
    <w:p w14:paraId="65C39BCB" w14:textId="30977EAA" w:rsidR="005B6318" w:rsidRDefault="00000000">
      <w:pPr>
        <w:pStyle w:val="a6"/>
        <w:numPr>
          <w:ilvl w:val="0"/>
          <w:numId w:val="1"/>
        </w:numPr>
        <w:tabs>
          <w:tab w:val="left" w:pos="639"/>
          <w:tab w:val="left" w:pos="640"/>
        </w:tabs>
        <w:spacing w:before="45"/>
        <w:rPr>
          <w:sz w:val="21"/>
        </w:rPr>
      </w:pPr>
      <w:r>
        <w:rPr>
          <w:sz w:val="21"/>
        </w:rPr>
        <w:t>优：</w:t>
      </w:r>
      <w:r w:rsidR="00E21654">
        <w:rPr>
          <w:w w:val="95"/>
        </w:rPr>
        <w:t>{{</w:t>
      </w:r>
      <w:proofErr w:type="spellStart"/>
      <w:proofErr w:type="gramStart"/>
      <w:r w:rsidR="00E21654">
        <w:rPr>
          <w:rFonts w:hint="eastAsia"/>
          <w:szCs w:val="21"/>
        </w:rPr>
        <w:t>business</w:t>
      </w:r>
      <w:r w:rsidR="00E21654">
        <w:t>.</w:t>
      </w:r>
      <w:r w:rsidR="00E21654" w:rsidRPr="00E21654">
        <w:t>excellent</w:t>
      </w:r>
      <w:proofErr w:type="spellEnd"/>
      <w:proofErr w:type="gramEnd"/>
      <w:r w:rsidR="00E21654">
        <w:rPr>
          <w:w w:val="95"/>
        </w:rPr>
        <w:t>}}</w:t>
      </w:r>
    </w:p>
    <w:p w14:paraId="1C3CB8C7" w14:textId="705441D0" w:rsidR="005B6318" w:rsidRDefault="00000000">
      <w:pPr>
        <w:pStyle w:val="a6"/>
        <w:numPr>
          <w:ilvl w:val="0"/>
          <w:numId w:val="1"/>
        </w:numPr>
        <w:tabs>
          <w:tab w:val="left" w:pos="639"/>
          <w:tab w:val="left" w:pos="640"/>
        </w:tabs>
        <w:rPr>
          <w:sz w:val="21"/>
        </w:rPr>
      </w:pPr>
      <w:r>
        <w:rPr>
          <w:rFonts w:hint="eastAsia"/>
          <w:sz w:val="21"/>
        </w:rPr>
        <w:t>良</w:t>
      </w:r>
      <w:r>
        <w:rPr>
          <w:sz w:val="21"/>
        </w:rPr>
        <w:t>：</w:t>
      </w:r>
      <w:r w:rsidR="00E21654">
        <w:rPr>
          <w:w w:val="95"/>
        </w:rPr>
        <w:t>{{</w:t>
      </w:r>
      <w:proofErr w:type="spellStart"/>
      <w:proofErr w:type="gramStart"/>
      <w:r w:rsidR="00E21654">
        <w:rPr>
          <w:rFonts w:hint="eastAsia"/>
          <w:szCs w:val="21"/>
        </w:rPr>
        <w:t>business</w:t>
      </w:r>
      <w:r w:rsidR="00E21654">
        <w:t>.good</w:t>
      </w:r>
      <w:proofErr w:type="spellEnd"/>
      <w:proofErr w:type="gramEnd"/>
      <w:r w:rsidR="00E21654">
        <w:rPr>
          <w:w w:val="95"/>
        </w:rPr>
        <w:t>}}</w:t>
      </w:r>
    </w:p>
    <w:sectPr w:rsidR="005B6318">
      <w:pgSz w:w="11910" w:h="16840"/>
      <w:pgMar w:top="1420" w:right="158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89ECF" w14:textId="77777777" w:rsidR="00E71645" w:rsidRDefault="00E71645">
      <w:r>
        <w:separator/>
      </w:r>
    </w:p>
  </w:endnote>
  <w:endnote w:type="continuationSeparator" w:id="0">
    <w:p w14:paraId="28409C4D" w14:textId="77777777" w:rsidR="00E71645" w:rsidRDefault="00E71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2DB04" w14:textId="77777777" w:rsidR="00E71645" w:rsidRDefault="00E71645">
      <w:r>
        <w:separator/>
      </w:r>
    </w:p>
  </w:footnote>
  <w:footnote w:type="continuationSeparator" w:id="0">
    <w:p w14:paraId="715D71C8" w14:textId="77777777" w:rsidR="00E71645" w:rsidRDefault="00E71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w w:val="99"/>
        <w:sz w:val="21"/>
        <w:szCs w:val="21"/>
        <w:lang w:val="en-US" w:eastAsia="zh-CN" w:bidi="ar-SA"/>
      </w:rPr>
    </w:lvl>
    <w:lvl w:ilvl="1">
      <w:numFmt w:val="bullet"/>
      <w:lvlText w:val="•"/>
      <w:lvlJc w:val="left"/>
      <w:pPr>
        <w:ind w:left="1450" w:hanging="420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261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071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882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69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503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314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124" w:hanging="420"/>
      </w:pPr>
      <w:rPr>
        <w:rFonts w:hint="default"/>
        <w:lang w:val="en-US" w:eastAsia="zh-CN" w:bidi="ar-SA"/>
      </w:rPr>
    </w:lvl>
  </w:abstractNum>
  <w:num w:numId="1" w16cid:durableId="195323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ZjYzZWVjNjc3YThiOWRiMzgwYjExNTYyYjMxMDc0YjAifQ=="/>
  </w:docVars>
  <w:rsids>
    <w:rsidRoot w:val="005B6318"/>
    <w:rsid w:val="00073BBA"/>
    <w:rsid w:val="001054BB"/>
    <w:rsid w:val="001447B5"/>
    <w:rsid w:val="001658E1"/>
    <w:rsid w:val="001E0662"/>
    <w:rsid w:val="002D06E3"/>
    <w:rsid w:val="002F3024"/>
    <w:rsid w:val="00403F7D"/>
    <w:rsid w:val="005B6318"/>
    <w:rsid w:val="007B3D8A"/>
    <w:rsid w:val="00872AE1"/>
    <w:rsid w:val="009F6D70"/>
    <w:rsid w:val="00BB58C8"/>
    <w:rsid w:val="00BC3B6F"/>
    <w:rsid w:val="00C22410"/>
    <w:rsid w:val="00C77D60"/>
    <w:rsid w:val="00C91909"/>
    <w:rsid w:val="00D253FB"/>
    <w:rsid w:val="00D4282F"/>
    <w:rsid w:val="00DD7511"/>
    <w:rsid w:val="00E21654"/>
    <w:rsid w:val="00E71645"/>
    <w:rsid w:val="05085485"/>
    <w:rsid w:val="42FF0391"/>
    <w:rsid w:val="47EF7803"/>
    <w:rsid w:val="5C0C052C"/>
    <w:rsid w:val="5D7E7207"/>
    <w:rsid w:val="5ED3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984B0"/>
  <w15:docId w15:val="{E13444DB-FDB4-4487-827C-58F8430D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</w:style>
  <w:style w:type="paragraph" w:styleId="a4">
    <w:name w:val="Body Text"/>
    <w:basedOn w:val="a"/>
    <w:uiPriority w:val="1"/>
    <w:qFormat/>
    <w:rPr>
      <w:sz w:val="21"/>
      <w:szCs w:val="21"/>
    </w:rPr>
  </w:style>
  <w:style w:type="paragraph" w:styleId="a5">
    <w:name w:val="Title"/>
    <w:basedOn w:val="a"/>
    <w:uiPriority w:val="1"/>
    <w:qFormat/>
    <w:pPr>
      <w:spacing w:before="49"/>
      <w:ind w:left="1980" w:right="1980"/>
      <w:jc w:val="center"/>
    </w:pPr>
    <w:rPr>
      <w:sz w:val="36"/>
      <w:szCs w:val="3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43"/>
      <w:ind w:left="640" w:hanging="42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7">
    <w:name w:val="annotation reference"/>
    <w:basedOn w:val="a0"/>
    <w:rPr>
      <w:sz w:val="21"/>
      <w:szCs w:val="21"/>
    </w:rPr>
  </w:style>
  <w:style w:type="paragraph" w:styleId="a8">
    <w:name w:val="header"/>
    <w:basedOn w:val="a"/>
    <w:link w:val="a9"/>
    <w:rsid w:val="00DD75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DD7511"/>
    <w:rPr>
      <w:rFonts w:ascii="宋体" w:eastAsia="宋体" w:hAnsi="宋体" w:cs="宋体"/>
      <w:sz w:val="18"/>
      <w:szCs w:val="18"/>
    </w:rPr>
  </w:style>
  <w:style w:type="paragraph" w:styleId="aa">
    <w:name w:val="footer"/>
    <w:basedOn w:val="a"/>
    <w:link w:val="ab"/>
    <w:rsid w:val="00DD751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DD751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5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49F6E-892D-4FD1-B39B-A5F352A86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Erny</dc:creator>
  <cp:lastModifiedBy>gt l</cp:lastModifiedBy>
  <cp:revision>3</cp:revision>
  <dcterms:created xsi:type="dcterms:W3CDTF">2023-05-22T08:10:00Z</dcterms:created>
  <dcterms:modified xsi:type="dcterms:W3CDTF">2023-05-22T08:14:00Z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2023-04-10T00:00:00Z</vt:filetime>
  </property>
  <property fmtid="{D5CDD505-2E9C-101B-9397-08002B2CF9AE}" pid="5" name="KSOProductBuildVer">
    <vt:lpwstr>2052-11.1.0.14036</vt:lpwstr>
  </property>
  <property fmtid="{D5CDD505-2E9C-101B-9397-08002B2CF9AE}" pid="6" name="ICV">
    <vt:lpwstr>4827035F291E44C6AE436F75E535E55F_13</vt:lpwstr>
  </property>
</Properties>
</file>