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751D95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Алгоритмы 24.11 лекция</w:t>
      </w:r>
    </w:p>
    <w:p w:rsidR="00751D95" w:rsidRPr="001838C8" w:rsidRDefault="001838C8" w:rsidP="006C0B77">
      <w:pPr>
        <w:spacing w:after="0"/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Тема: </w:t>
      </w:r>
      <w:r w:rsidR="00703559" w:rsidRPr="001838C8">
        <w:rPr>
          <w:b/>
          <w:lang w:val="ru-RU"/>
        </w:rPr>
        <w:t>Вычислительная геометрия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Задача Фрекен Бок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Есть три точки: Малыш, Карлсон, Фрекен Бок. Фрекен Бок смотрит на Малыша, а Карлсон летает где-то рядом и жужжит. </w:t>
      </w:r>
      <w:r w:rsidR="001838C8">
        <w:rPr>
          <w:lang w:val="ru-RU"/>
        </w:rPr>
        <w:t xml:space="preserve">В каком ухе жужжит больше? 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Точка – просто два числа, </w:t>
      </w:r>
      <w:r>
        <w:rPr>
          <w:lang w:val="en-US"/>
        </w:rPr>
        <w:t>x</w:t>
      </w:r>
      <w:r w:rsidRPr="00703559">
        <w:rPr>
          <w:lang w:val="ru-RU"/>
        </w:rPr>
        <w:t xml:space="preserve">, </w:t>
      </w:r>
      <w:r>
        <w:rPr>
          <w:lang w:val="en-US"/>
        </w:rPr>
        <w:t>y</w:t>
      </w:r>
    </w:p>
    <w:p w:rsidR="00703559" w:rsidRPr="000114AD" w:rsidRDefault="00B61F7A" w:rsidP="00B61F7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Расстояние между точками</w:t>
      </w:r>
      <w:r w:rsidRPr="00B61F7A">
        <w:rPr>
          <w:lang w:val="ru-RU"/>
        </w:rPr>
        <w:t xml:space="preserve"> (</w:t>
      </w:r>
      <w:r w:rsidR="00703559">
        <w:rPr>
          <w:lang w:val="ru-RU"/>
        </w:rPr>
        <w:t>Теорема Пифагора</w:t>
      </w:r>
      <w:r w:rsidRPr="00B61F7A">
        <w:rPr>
          <w:lang w:val="ru-RU"/>
        </w:rPr>
        <w:t xml:space="preserve"> </w:t>
      </w:r>
      <w:r>
        <w:rPr>
          <w:lang w:val="en-US"/>
        </w:rPr>
        <w:t>a</w:t>
      </w:r>
      <w:r w:rsidRPr="00B61F7A">
        <w:rPr>
          <w:vertAlign w:val="superscript"/>
          <w:lang w:val="ru-RU"/>
        </w:rPr>
        <w:t>2</w:t>
      </w:r>
      <w:r w:rsidRPr="00B61F7A">
        <w:rPr>
          <w:lang w:val="ru-RU"/>
        </w:rPr>
        <w:t xml:space="preserve"> + </w:t>
      </w:r>
      <w:r>
        <w:rPr>
          <w:lang w:val="en-US"/>
        </w:rPr>
        <w:t>b</w:t>
      </w:r>
      <w:r w:rsidRPr="00B61F7A">
        <w:rPr>
          <w:vertAlign w:val="superscript"/>
          <w:lang w:val="ru-RU"/>
        </w:rPr>
        <w:t>2</w:t>
      </w:r>
      <w:r w:rsidRPr="00B61F7A">
        <w:rPr>
          <w:lang w:val="ru-RU"/>
        </w:rPr>
        <w:t xml:space="preserve"> = </w:t>
      </w:r>
      <w:r>
        <w:rPr>
          <w:lang w:val="en-US"/>
        </w:rPr>
        <w:t>c</w:t>
      </w:r>
      <w:r w:rsidRPr="00B61F7A">
        <w:rPr>
          <w:vertAlign w:val="superscript"/>
          <w:lang w:val="ru-RU"/>
        </w:rPr>
        <w:t>2</w:t>
      </w:r>
      <w:r w:rsidRPr="00B61F7A">
        <w:rPr>
          <w:lang w:val="ru-RU"/>
        </w:rPr>
        <w:t>)</w:t>
      </w:r>
      <w:r w:rsidR="000114AD" w:rsidRPr="000114AD">
        <w:rPr>
          <w:lang w:val="ru-RU"/>
        </w:rPr>
        <w:t xml:space="preserve"> (</w:t>
      </w:r>
      <w:r w:rsidR="000114AD">
        <w:rPr>
          <w:lang w:val="en-US"/>
        </w:rPr>
        <w:t>x</w:t>
      </w:r>
      <w:r w:rsidR="000114AD" w:rsidRPr="000114AD">
        <w:rPr>
          <w:vertAlign w:val="subscript"/>
          <w:lang w:val="ru-RU"/>
        </w:rPr>
        <w:t>2</w:t>
      </w:r>
      <w:r w:rsidR="000114AD" w:rsidRPr="000114AD">
        <w:rPr>
          <w:lang w:val="ru-RU"/>
        </w:rPr>
        <w:t xml:space="preserve"> – </w:t>
      </w:r>
      <w:r w:rsidR="000114AD">
        <w:rPr>
          <w:lang w:val="en-US"/>
        </w:rPr>
        <w:t>x</w:t>
      </w:r>
      <w:r w:rsidR="000114AD" w:rsidRPr="000114AD">
        <w:rPr>
          <w:vertAlign w:val="subscript"/>
          <w:lang w:val="ru-RU"/>
        </w:rPr>
        <w:t>1</w:t>
      </w:r>
      <w:r w:rsidR="000114AD" w:rsidRPr="000114AD">
        <w:rPr>
          <w:lang w:val="ru-RU"/>
        </w:rPr>
        <w:t xml:space="preserve">) + ( </w:t>
      </w:r>
      <w:r w:rsidR="000114AD">
        <w:rPr>
          <w:lang w:val="en-US"/>
        </w:rPr>
        <w:t>y</w:t>
      </w:r>
      <w:r w:rsidR="000114AD" w:rsidRPr="000114AD">
        <w:rPr>
          <w:vertAlign w:val="subscript"/>
          <w:lang w:val="ru-RU"/>
        </w:rPr>
        <w:t xml:space="preserve">2 </w:t>
      </w:r>
      <w:r w:rsidR="000114AD" w:rsidRPr="000114AD">
        <w:rPr>
          <w:lang w:val="ru-RU"/>
        </w:rPr>
        <w:t xml:space="preserve">– </w:t>
      </w:r>
      <w:r w:rsidR="000114AD">
        <w:rPr>
          <w:lang w:val="en-US"/>
        </w:rPr>
        <w:t>y</w:t>
      </w:r>
      <w:r w:rsidR="000114AD" w:rsidRPr="000114AD">
        <w:rPr>
          <w:vertAlign w:val="subscript"/>
          <w:lang w:val="ru-RU"/>
        </w:rPr>
        <w:t>1</w:t>
      </w:r>
      <w:r w:rsidR="000114AD" w:rsidRPr="000114AD">
        <w:rPr>
          <w:lang w:val="ru-RU"/>
        </w:rPr>
        <w:t xml:space="preserve">)  = </w:t>
      </w:r>
      <w:r w:rsidR="000114AD">
        <w:rPr>
          <w:lang w:val="en-US"/>
        </w:rPr>
        <w:t>DIST</w:t>
      </w:r>
      <w:r w:rsidR="000114AD" w:rsidRPr="000114AD">
        <w:rPr>
          <w:lang w:val="ru-RU"/>
        </w:rPr>
        <w:t xml:space="preserve"> (</w:t>
      </w:r>
      <w:r w:rsidR="000114AD">
        <w:rPr>
          <w:lang w:val="en-US"/>
        </w:rPr>
        <w:t>P</w:t>
      </w:r>
      <w:r w:rsidR="000114AD" w:rsidRPr="000114AD">
        <w:rPr>
          <w:vertAlign w:val="subscript"/>
          <w:lang w:val="ru-RU"/>
        </w:rPr>
        <w:t>1</w:t>
      </w:r>
      <w:r w:rsidR="000114AD" w:rsidRPr="000114AD">
        <w:rPr>
          <w:lang w:val="ru-RU"/>
        </w:rPr>
        <w:t xml:space="preserve">, </w:t>
      </w:r>
      <w:r w:rsidR="000114AD">
        <w:rPr>
          <w:lang w:val="en-US"/>
        </w:rPr>
        <w:t>P</w:t>
      </w:r>
      <w:r w:rsidR="000114AD" w:rsidRPr="000114AD">
        <w:rPr>
          <w:vertAlign w:val="subscript"/>
          <w:lang w:val="ru-RU"/>
        </w:rPr>
        <w:t>2</w:t>
      </w:r>
      <w:r w:rsidR="000114AD" w:rsidRPr="000114AD">
        <w:rPr>
          <w:lang w:val="ru-RU"/>
        </w:rPr>
        <w:t>)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Как соединить точки?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 w:rsidRPr="00703559">
        <w:rPr>
          <w:b/>
          <w:lang w:val="ru-RU"/>
        </w:rPr>
        <w:t>Отрезок:</w:t>
      </w:r>
      <w:r>
        <w:rPr>
          <w:lang w:val="ru-RU"/>
        </w:rPr>
        <w:t xml:space="preserve"> две точки. Длина отрезка – это расстояние между ними.</w:t>
      </w:r>
    </w:p>
    <w:p w:rsidR="00703559" w:rsidRPr="000114AD" w:rsidRDefault="00703559" w:rsidP="006C0B77">
      <w:pPr>
        <w:spacing w:after="0"/>
        <w:ind w:firstLine="709"/>
        <w:jc w:val="both"/>
        <w:rPr>
          <w:lang w:val="ru-RU"/>
        </w:rPr>
      </w:pPr>
      <w:r w:rsidRPr="00703559">
        <w:rPr>
          <w:b/>
          <w:lang w:val="ru-RU"/>
        </w:rPr>
        <w:t>Вектор</w:t>
      </w:r>
      <w:r>
        <w:rPr>
          <w:lang w:val="ru-RU"/>
        </w:rPr>
        <w:t>: направление.</w:t>
      </w:r>
      <w:r w:rsidR="000114AD" w:rsidRPr="000114AD">
        <w:rPr>
          <w:lang w:val="ru-RU"/>
        </w:rPr>
        <w:t xml:space="preserve"> </w:t>
      </w:r>
      <w:r w:rsidR="000114AD">
        <w:rPr>
          <w:lang w:val="ru-RU"/>
        </w:rPr>
        <w:t>В нем мы можем хранить только разницу по Х и разницу по У между точками. Используется, когда нам важно только направление, а не расположение.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 w:rsidRPr="00703559">
        <w:rPr>
          <w:b/>
          <w:lang w:val="ru-RU"/>
        </w:rPr>
        <w:t>Направленный отрезок:</w:t>
      </w:r>
      <w:r>
        <w:rPr>
          <w:lang w:val="ru-RU"/>
        </w:rPr>
        <w:t xml:space="preserve"> точка</w:t>
      </w:r>
      <w:r w:rsidR="000114AD">
        <w:rPr>
          <w:lang w:val="ru-RU"/>
        </w:rPr>
        <w:t xml:space="preserve"> опоры</w:t>
      </w:r>
      <w:r>
        <w:rPr>
          <w:lang w:val="ru-RU"/>
        </w:rPr>
        <w:t xml:space="preserve"> + </w:t>
      </w:r>
      <w:r w:rsidR="000114AD">
        <w:rPr>
          <w:lang w:val="ru-RU"/>
        </w:rPr>
        <w:t xml:space="preserve">направленный </w:t>
      </w:r>
      <w:r>
        <w:rPr>
          <w:lang w:val="ru-RU"/>
        </w:rPr>
        <w:t xml:space="preserve">вектор. </w:t>
      </w: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</w:p>
    <w:p w:rsidR="00703559" w:rsidRDefault="00703559" w:rsidP="006C0B77">
      <w:pPr>
        <w:spacing w:after="0"/>
        <w:ind w:firstLine="709"/>
        <w:jc w:val="both"/>
        <w:rPr>
          <w:lang w:val="ru-RU"/>
        </w:rPr>
      </w:pPr>
      <w:r w:rsidRPr="00B61F7A">
        <w:rPr>
          <w:b/>
          <w:lang w:val="ru-RU"/>
        </w:rPr>
        <w:t>Скалярное произведение</w:t>
      </w:r>
      <w:r w:rsidR="00B61F7A">
        <w:rPr>
          <w:lang w:val="ru-RU"/>
        </w:rPr>
        <w:t xml:space="preserve"> позволяет узнать в </w:t>
      </w:r>
      <w:r w:rsidR="00D36314">
        <w:rPr>
          <w:lang w:val="ru-RU"/>
        </w:rPr>
        <w:t xml:space="preserve">какой </w:t>
      </w:r>
      <w:r w:rsidR="00B61F7A">
        <w:rPr>
          <w:lang w:val="ru-RU"/>
        </w:rPr>
        <w:t xml:space="preserve">полуплоскости относительно нашего </w:t>
      </w:r>
      <w:r w:rsidR="00D36314">
        <w:rPr>
          <w:lang w:val="ru-RU"/>
        </w:rPr>
        <w:t xml:space="preserve">исходного вектора находится </w:t>
      </w:r>
      <w:r w:rsidR="00B61F7A">
        <w:rPr>
          <w:lang w:val="ru-RU"/>
        </w:rPr>
        <w:t>вектор</w:t>
      </w:r>
      <w:r w:rsidR="00D36314">
        <w:rPr>
          <w:lang w:val="ru-RU"/>
        </w:rPr>
        <w:t xml:space="preserve"> скалярного произведения.</w:t>
      </w:r>
    </w:p>
    <w:p w:rsidR="00703559" w:rsidRPr="00B61F7A" w:rsidRDefault="00B61F7A" w:rsidP="006C0B77">
      <w:pPr>
        <w:spacing w:after="0"/>
        <w:ind w:firstLine="709"/>
        <w:jc w:val="both"/>
        <w:rPr>
          <w:vertAlign w:val="subscript"/>
          <w:lang w:val="en-US"/>
        </w:rPr>
      </w:pPr>
      <w:r w:rsidRPr="00B61F7A">
        <w:rPr>
          <w:lang w:val="en-US"/>
        </w:rPr>
        <w:t>|</w:t>
      </w:r>
      <w:r>
        <w:rPr>
          <w:lang w:val="en-US"/>
        </w:rPr>
        <w:t>a</w:t>
      </w:r>
      <w:r w:rsidRPr="00B61F7A">
        <w:rPr>
          <w:lang w:val="en-US"/>
        </w:rPr>
        <w:t>|*|</w:t>
      </w:r>
      <w:r>
        <w:rPr>
          <w:lang w:val="en-US"/>
        </w:rPr>
        <w:t>b</w:t>
      </w:r>
      <w:r w:rsidRPr="00B61F7A">
        <w:rPr>
          <w:lang w:val="en-US"/>
        </w:rPr>
        <w:t>|*</w:t>
      </w:r>
      <w:r>
        <w:rPr>
          <w:lang w:val="en-US"/>
        </w:rPr>
        <w:t>cos</w:t>
      </w:r>
      <w:r w:rsidRPr="00B61F7A">
        <w:rPr>
          <w:lang w:val="en-US"/>
        </w:rPr>
        <w:t xml:space="preserve"> (</w:t>
      </w:r>
      <w:r>
        <w:rPr>
          <w:lang w:val="en-US"/>
        </w:rPr>
        <w:t>a</w:t>
      </w:r>
      <w:r w:rsidRPr="00B61F7A">
        <w:rPr>
          <w:lang w:val="en-US"/>
        </w:rPr>
        <w:t xml:space="preserve">, </w:t>
      </w:r>
      <w:r>
        <w:rPr>
          <w:lang w:val="en-US"/>
        </w:rPr>
        <w:t>b</w:t>
      </w:r>
      <w:r w:rsidRPr="00B61F7A">
        <w:rPr>
          <w:lang w:val="en-US"/>
        </w:rPr>
        <w:t xml:space="preserve">) = </w:t>
      </w:r>
      <w:r>
        <w:rPr>
          <w:lang w:val="en-US"/>
        </w:rPr>
        <w:t>a</w:t>
      </w:r>
      <w:r w:rsidR="00861864">
        <w:rPr>
          <w:vertAlign w:val="subscript"/>
          <w:lang w:val="en-US"/>
        </w:rPr>
        <w:t>x</w:t>
      </w:r>
      <w:r w:rsidRPr="00B61F7A">
        <w:rPr>
          <w:lang w:val="en-US"/>
        </w:rPr>
        <w:t>*</w:t>
      </w:r>
      <w:r>
        <w:rPr>
          <w:lang w:val="en-US"/>
        </w:rPr>
        <w:t>b</w:t>
      </w:r>
      <w:r w:rsidR="00861864">
        <w:rPr>
          <w:vertAlign w:val="subscript"/>
          <w:lang w:val="en-US"/>
        </w:rPr>
        <w:t>x</w:t>
      </w:r>
      <w:r w:rsidRPr="00B61F7A">
        <w:rPr>
          <w:lang w:val="en-US"/>
        </w:rPr>
        <w:t xml:space="preserve"> + </w:t>
      </w:r>
      <w:r>
        <w:rPr>
          <w:lang w:val="en-US"/>
        </w:rPr>
        <w:t>a</w:t>
      </w:r>
      <w:r w:rsidR="00861864">
        <w:rPr>
          <w:vertAlign w:val="subscript"/>
          <w:lang w:val="en-US"/>
        </w:rPr>
        <w:t>y</w:t>
      </w:r>
      <w:r w:rsidRPr="00B61F7A">
        <w:rPr>
          <w:lang w:val="en-US"/>
        </w:rPr>
        <w:t>*</w:t>
      </w:r>
      <w:r>
        <w:rPr>
          <w:lang w:val="en-US"/>
        </w:rPr>
        <w:t>b</w:t>
      </w:r>
      <w:r w:rsidR="00861864">
        <w:rPr>
          <w:vertAlign w:val="subscript"/>
          <w:lang w:val="en-US"/>
        </w:rPr>
        <w:t>y</w:t>
      </w:r>
    </w:p>
    <w:p w:rsidR="00B61F7A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cos</w:t>
      </w:r>
      <w:r w:rsidRPr="001D1A87">
        <w:rPr>
          <w:lang w:val="ru-RU"/>
        </w:rPr>
        <w:t xml:space="preserve"> &lt;90</w:t>
      </w:r>
      <w:r>
        <w:rPr>
          <w:lang w:val="ru-RU"/>
        </w:rPr>
        <w:t xml:space="preserve"> – скалярное произведение положительное.</w:t>
      </w:r>
    </w:p>
    <w:p w:rsidR="001D1A87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cos</w:t>
      </w:r>
      <w:r w:rsidRPr="001D1A87">
        <w:rPr>
          <w:lang w:val="ru-RU"/>
        </w:rPr>
        <w:t xml:space="preserve">&gt; </w:t>
      </w:r>
      <w:r>
        <w:rPr>
          <w:lang w:val="ru-RU"/>
        </w:rPr>
        <w:t xml:space="preserve">90 – скалярное произведение отрицательное. </w:t>
      </w:r>
    </w:p>
    <w:p w:rsidR="001D1A87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cos</w:t>
      </w:r>
      <w:r w:rsidRPr="001D1A87">
        <w:rPr>
          <w:lang w:val="ru-RU"/>
        </w:rPr>
        <w:t xml:space="preserve"> = 0</w:t>
      </w:r>
      <w:r>
        <w:rPr>
          <w:lang w:val="ru-RU"/>
        </w:rPr>
        <w:t xml:space="preserve"> – скалярное произведение равно 0.</w:t>
      </w:r>
    </w:p>
    <w:p w:rsidR="001D1A87" w:rsidRPr="001D1A87" w:rsidRDefault="001D1A87" w:rsidP="006C0B77">
      <w:pPr>
        <w:spacing w:after="0"/>
        <w:ind w:firstLine="709"/>
        <w:jc w:val="both"/>
        <w:rPr>
          <w:lang w:val="ru-RU"/>
        </w:rPr>
      </w:pPr>
    </w:p>
    <w:p w:rsidR="00B61F7A" w:rsidRPr="00B61F7A" w:rsidRDefault="00B61F7A" w:rsidP="006C0B77">
      <w:pPr>
        <w:spacing w:after="0"/>
        <w:ind w:firstLine="709"/>
        <w:jc w:val="both"/>
        <w:rPr>
          <w:lang w:val="ru-RU"/>
        </w:rPr>
      </w:pPr>
      <w:r w:rsidRPr="00B61F7A">
        <w:rPr>
          <w:b/>
          <w:lang w:val="ru-RU"/>
        </w:rPr>
        <w:t>Векторное произведение</w:t>
      </w:r>
      <w:r w:rsidRPr="00B61F7A">
        <w:rPr>
          <w:lang w:val="ru-RU"/>
        </w:rPr>
        <w:t xml:space="preserve"> </w:t>
      </w:r>
      <w:r>
        <w:rPr>
          <w:lang w:val="ru-RU"/>
        </w:rPr>
        <w:t xml:space="preserve">если векторы </w:t>
      </w:r>
      <w:r w:rsidR="00861864">
        <w:rPr>
          <w:lang w:val="ru-RU"/>
        </w:rPr>
        <w:t>параллельны,</w:t>
      </w:r>
      <w:r>
        <w:rPr>
          <w:lang w:val="ru-RU"/>
        </w:rPr>
        <w:t xml:space="preserve"> то произведение </w:t>
      </w:r>
      <w:r w:rsidR="00861864" w:rsidRPr="00861864">
        <w:rPr>
          <w:lang w:val="ru-RU"/>
        </w:rPr>
        <w:t xml:space="preserve">= </w:t>
      </w:r>
      <w:r w:rsidR="00861864">
        <w:rPr>
          <w:lang w:val="ru-RU"/>
        </w:rPr>
        <w:t>0. Е</w:t>
      </w:r>
      <w:r>
        <w:rPr>
          <w:lang w:val="ru-RU"/>
        </w:rPr>
        <w:t xml:space="preserve">сли второй вектор относительно первого </w:t>
      </w:r>
      <w:r w:rsidR="001D1A87">
        <w:rPr>
          <w:lang w:val="ru-RU"/>
        </w:rPr>
        <w:t xml:space="preserve">лежит </w:t>
      </w:r>
      <w:r w:rsidR="00861864">
        <w:rPr>
          <w:lang w:val="ru-RU"/>
        </w:rPr>
        <w:t>слева</w:t>
      </w:r>
      <w:r w:rsidR="001D1A87">
        <w:rPr>
          <w:lang w:val="ru-RU"/>
        </w:rPr>
        <w:t xml:space="preserve">, то произведение </w:t>
      </w:r>
      <w:r w:rsidR="00861864">
        <w:rPr>
          <w:lang w:val="ru-RU"/>
        </w:rPr>
        <w:t>&gt;</w:t>
      </w:r>
      <w:r w:rsidR="001D1A87">
        <w:rPr>
          <w:lang w:val="ru-RU"/>
        </w:rPr>
        <w:t xml:space="preserve"> 0, если справа то</w:t>
      </w:r>
      <w:r>
        <w:rPr>
          <w:lang w:val="ru-RU"/>
        </w:rPr>
        <w:t xml:space="preserve"> </w:t>
      </w:r>
      <w:r w:rsidR="00861864" w:rsidRPr="00B61F7A">
        <w:rPr>
          <w:lang w:val="ru-RU"/>
        </w:rPr>
        <w:t>&lt;</w:t>
      </w:r>
      <w:r w:rsidR="001D1A87">
        <w:rPr>
          <w:lang w:val="ru-RU"/>
        </w:rPr>
        <w:t xml:space="preserve"> </w:t>
      </w:r>
      <w:r w:rsidR="00861864" w:rsidRPr="00B61F7A">
        <w:rPr>
          <w:lang w:val="ru-RU"/>
        </w:rPr>
        <w:t>0</w:t>
      </w:r>
      <w:r>
        <w:rPr>
          <w:lang w:val="ru-RU"/>
        </w:rPr>
        <w:t>.</w:t>
      </w:r>
      <w:r w:rsidR="001D1A87">
        <w:rPr>
          <w:lang w:val="ru-RU"/>
        </w:rPr>
        <w:t xml:space="preserve"> </w:t>
      </w:r>
    </w:p>
    <w:p w:rsidR="00861864" w:rsidRPr="00C85F12" w:rsidRDefault="00861864" w:rsidP="00861864">
      <w:pPr>
        <w:spacing w:after="0"/>
        <w:ind w:firstLine="709"/>
        <w:jc w:val="both"/>
        <w:rPr>
          <w:vertAlign w:val="subscript"/>
          <w:lang w:val="ru-RU"/>
        </w:rPr>
      </w:pPr>
      <w:r w:rsidRPr="00C85F12">
        <w:rPr>
          <w:lang w:val="ru-RU"/>
        </w:rPr>
        <w:t>|</w:t>
      </w:r>
      <w:r w:rsidR="00B61F7A">
        <w:rPr>
          <w:lang w:val="en-US"/>
        </w:rPr>
        <w:t>a</w:t>
      </w:r>
      <w:r w:rsidR="00B61F7A" w:rsidRPr="00C85F12">
        <w:rPr>
          <w:lang w:val="ru-RU"/>
        </w:rPr>
        <w:t>|*|</w:t>
      </w:r>
      <w:r w:rsidR="00B61F7A">
        <w:rPr>
          <w:lang w:val="en-US"/>
        </w:rPr>
        <w:t>b</w:t>
      </w:r>
      <w:r w:rsidR="00B61F7A" w:rsidRPr="00C85F12">
        <w:rPr>
          <w:lang w:val="ru-RU"/>
        </w:rPr>
        <w:t>|*</w:t>
      </w:r>
      <w:r w:rsidR="00B61F7A">
        <w:rPr>
          <w:lang w:val="en-US"/>
        </w:rPr>
        <w:t>sin</w:t>
      </w:r>
      <w:r w:rsidR="00B61F7A" w:rsidRPr="00C85F12">
        <w:rPr>
          <w:lang w:val="ru-RU"/>
        </w:rPr>
        <w:t xml:space="preserve"> (</w:t>
      </w:r>
      <w:r w:rsidR="00B61F7A">
        <w:rPr>
          <w:lang w:val="en-US"/>
        </w:rPr>
        <w:t>a</w:t>
      </w:r>
      <w:r w:rsidR="00B61F7A" w:rsidRPr="00C85F12">
        <w:rPr>
          <w:lang w:val="ru-RU"/>
        </w:rPr>
        <w:t xml:space="preserve">, </w:t>
      </w:r>
      <w:r w:rsidR="00B61F7A">
        <w:rPr>
          <w:lang w:val="en-US"/>
        </w:rPr>
        <w:t>b</w:t>
      </w:r>
      <w:r w:rsidR="00B61F7A" w:rsidRPr="00C85F12">
        <w:rPr>
          <w:lang w:val="ru-RU"/>
        </w:rPr>
        <w:t>)</w:t>
      </w:r>
      <w:r w:rsidRPr="00C85F12">
        <w:rPr>
          <w:lang w:val="ru-RU"/>
        </w:rPr>
        <w:t xml:space="preserve"> = </w:t>
      </w:r>
      <w:r>
        <w:rPr>
          <w:lang w:val="en-US"/>
        </w:rPr>
        <w:t>a</w:t>
      </w:r>
      <w:r w:rsidR="00D36314">
        <w:rPr>
          <w:vertAlign w:val="subscript"/>
          <w:lang w:val="ru-RU"/>
        </w:rPr>
        <w:t>х</w:t>
      </w:r>
      <w:r w:rsidRPr="00C85F12">
        <w:rPr>
          <w:lang w:val="ru-RU"/>
        </w:rPr>
        <w:t>*</w:t>
      </w:r>
      <w:r>
        <w:rPr>
          <w:lang w:val="en-US"/>
        </w:rPr>
        <w:t>b</w:t>
      </w:r>
      <w:r w:rsidR="001D1A87">
        <w:rPr>
          <w:vertAlign w:val="subscript"/>
          <w:lang w:val="ru-RU"/>
        </w:rPr>
        <w:t>у</w:t>
      </w:r>
      <w:r w:rsidRPr="00C85F12">
        <w:rPr>
          <w:lang w:val="ru-RU"/>
        </w:rPr>
        <w:t xml:space="preserve"> </w:t>
      </w:r>
      <w:r w:rsidR="00D36314">
        <w:rPr>
          <w:lang w:val="ru-RU"/>
        </w:rPr>
        <w:t>–</w:t>
      </w:r>
      <w:r w:rsidRPr="00C85F12">
        <w:rPr>
          <w:lang w:val="ru-RU"/>
        </w:rPr>
        <w:t xml:space="preserve"> </w:t>
      </w:r>
      <w:r>
        <w:rPr>
          <w:lang w:val="en-US"/>
        </w:rPr>
        <w:t>a</w:t>
      </w:r>
      <w:r w:rsidR="001D1A87">
        <w:rPr>
          <w:vertAlign w:val="subscript"/>
          <w:lang w:val="ru-RU"/>
        </w:rPr>
        <w:t>х</w:t>
      </w:r>
      <w:r w:rsidRPr="00C85F12">
        <w:rPr>
          <w:lang w:val="ru-RU"/>
        </w:rPr>
        <w:t>*</w:t>
      </w:r>
      <w:r>
        <w:rPr>
          <w:lang w:val="en-US"/>
        </w:rPr>
        <w:t>b</w:t>
      </w:r>
      <w:r w:rsidR="00D36314">
        <w:rPr>
          <w:vertAlign w:val="subscript"/>
          <w:lang w:val="ru-RU"/>
        </w:rPr>
        <w:t>у</w:t>
      </w:r>
    </w:p>
    <w:p w:rsidR="00B61F7A" w:rsidRPr="00C85F12" w:rsidRDefault="00B61F7A" w:rsidP="006C0B77">
      <w:pPr>
        <w:spacing w:after="0"/>
        <w:ind w:firstLine="709"/>
        <w:jc w:val="both"/>
        <w:rPr>
          <w:lang w:val="ru-RU"/>
        </w:rPr>
      </w:pPr>
    </w:p>
    <w:p w:rsidR="00703559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Проблема! Поиск угла между векторами.</w:t>
      </w:r>
    </w:p>
    <w:p w:rsidR="001D1A87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Решение:</w:t>
      </w:r>
    </w:p>
    <w:p w:rsidR="001D1A87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Найти </w:t>
      </w:r>
      <w:r>
        <w:rPr>
          <w:lang w:val="en-US"/>
        </w:rPr>
        <w:t>asin</w:t>
      </w:r>
      <w:r w:rsidRPr="001D1A87">
        <w:rPr>
          <w:lang w:val="ru-RU"/>
        </w:rPr>
        <w:t xml:space="preserve">, </w:t>
      </w:r>
      <w:r>
        <w:rPr>
          <w:lang w:val="en-US"/>
        </w:rPr>
        <w:t>acos</w:t>
      </w:r>
      <w:r w:rsidRPr="001D1A87">
        <w:rPr>
          <w:lang w:val="ru-RU"/>
        </w:rPr>
        <w:t xml:space="preserve">, </w:t>
      </w:r>
      <w:r>
        <w:rPr>
          <w:lang w:val="en-US"/>
        </w:rPr>
        <w:t>atan</w:t>
      </w:r>
      <w:r>
        <w:rPr>
          <w:lang w:val="ru-RU"/>
        </w:rPr>
        <w:t xml:space="preserve">. Однако такие решение могут заставить наткнуться на исключения, крайние случаи. Например, деление на 0. </w:t>
      </w:r>
    </w:p>
    <w:p w:rsidR="001D1A87" w:rsidRPr="001D1A87" w:rsidRDefault="001D1A8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Есть функция </w:t>
      </w:r>
      <w:r>
        <w:rPr>
          <w:lang w:val="en-US"/>
        </w:rPr>
        <w:t>atan</w:t>
      </w:r>
      <w:r w:rsidRPr="00FB16E7">
        <w:rPr>
          <w:lang w:val="ru-RU"/>
        </w:rPr>
        <w:t>2</w:t>
      </w:r>
      <w:r>
        <w:rPr>
          <w:lang w:val="ru-RU"/>
        </w:rPr>
        <w:t xml:space="preserve">. </w:t>
      </w:r>
    </w:p>
    <w:p w:rsidR="00861864" w:rsidRPr="00C85F12" w:rsidRDefault="00861864" w:rsidP="001D1A87">
      <w:pPr>
        <w:spacing w:after="0"/>
        <w:jc w:val="both"/>
        <w:rPr>
          <w:lang w:val="ru-RU"/>
        </w:rPr>
      </w:pPr>
    </w:p>
    <w:p w:rsidR="00861864" w:rsidRDefault="00861864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Прямая</w:t>
      </w:r>
    </w:p>
    <w:p w:rsidR="00861864" w:rsidRDefault="00861864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Классическое уравнение </w:t>
      </w:r>
      <w:r>
        <w:rPr>
          <w:lang w:val="en-US"/>
        </w:rPr>
        <w:t>ax</w:t>
      </w:r>
      <w:r w:rsidRPr="00861864">
        <w:rPr>
          <w:lang w:val="ru-RU"/>
        </w:rPr>
        <w:t>+</w:t>
      </w:r>
      <w:r>
        <w:rPr>
          <w:lang w:val="en-US"/>
        </w:rPr>
        <w:t>by</w:t>
      </w:r>
      <w:r w:rsidRPr="00861864">
        <w:rPr>
          <w:lang w:val="ru-RU"/>
        </w:rPr>
        <w:t xml:space="preserve"> +</w:t>
      </w:r>
      <w:r>
        <w:rPr>
          <w:lang w:val="en-US"/>
        </w:rPr>
        <w:t>c</w:t>
      </w:r>
      <w:r w:rsidRPr="00861864">
        <w:rPr>
          <w:lang w:val="ru-RU"/>
        </w:rPr>
        <w:t xml:space="preserve"> = 0</w:t>
      </w:r>
      <w:r w:rsidR="001D1A87">
        <w:rPr>
          <w:lang w:val="ru-RU"/>
        </w:rPr>
        <w:t>. Мы не можем создавать примеры чисто вертикальные, только горизонтальные. Из-за этого мы не может охарактеризовать все прямые.</w:t>
      </w:r>
    </w:p>
    <w:p w:rsidR="009E4519" w:rsidRDefault="009E4519" w:rsidP="006C0B77">
      <w:pPr>
        <w:spacing w:after="0"/>
        <w:ind w:firstLine="709"/>
        <w:jc w:val="both"/>
        <w:rPr>
          <w:lang w:val="ru-RU"/>
        </w:rPr>
      </w:pPr>
    </w:p>
    <w:p w:rsidR="009E4519" w:rsidRDefault="009E451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1 способ выразить прямую: Ах + Ву + С = 0</w:t>
      </w:r>
    </w:p>
    <w:p w:rsidR="009E4519" w:rsidRDefault="009E451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2 способ: двумя точками</w:t>
      </w:r>
    </w:p>
    <w:p w:rsidR="009E4519" w:rsidRDefault="009E451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3 способ: точкой и направленным вектором</w:t>
      </w:r>
    </w:p>
    <w:p w:rsidR="00CF52E6" w:rsidRDefault="00CF52E6" w:rsidP="006C0B77">
      <w:pPr>
        <w:spacing w:after="0"/>
        <w:ind w:firstLine="709"/>
        <w:jc w:val="both"/>
        <w:rPr>
          <w:lang w:val="ru-RU"/>
        </w:rPr>
      </w:pPr>
    </w:p>
    <w:p w:rsidR="009E4519" w:rsidRPr="009E4519" w:rsidRDefault="009E451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lastRenderedPageBreak/>
        <w:t>Как провести прямую между двумя точками</w:t>
      </w:r>
    </w:p>
    <w:p w:rsidR="009E4519" w:rsidRDefault="009E4519" w:rsidP="006C0B77">
      <w:pPr>
        <w:spacing w:after="0"/>
        <w:ind w:firstLine="709"/>
        <w:jc w:val="both"/>
        <w:rPr>
          <w:vertAlign w:val="subscript"/>
          <w:lang w:val="en-US"/>
        </w:rPr>
      </w:pPr>
      <w:r w:rsidRPr="009E4519">
        <w:rPr>
          <w:lang w:val="en-US"/>
        </w:rPr>
        <w:t xml:space="preserve">A = </w:t>
      </w:r>
      <w:r>
        <w:rPr>
          <w:lang w:val="en-US"/>
        </w:rPr>
        <w:t>P</w:t>
      </w:r>
      <w:r w:rsidRPr="009E4519">
        <w:rPr>
          <w:vertAlign w:val="subscript"/>
          <w:lang w:val="en-US"/>
        </w:rPr>
        <w:t>2y</w:t>
      </w:r>
      <w:r w:rsidRPr="009E4519">
        <w:rPr>
          <w:lang w:val="en-US"/>
        </w:rPr>
        <w:t xml:space="preserve"> – </w:t>
      </w:r>
      <w:r>
        <w:rPr>
          <w:lang w:val="en-US"/>
        </w:rPr>
        <w:t>P</w:t>
      </w:r>
      <w:r w:rsidRPr="009E4519">
        <w:rPr>
          <w:vertAlign w:val="subscript"/>
          <w:lang w:val="en-US"/>
        </w:rPr>
        <w:t>1y</w:t>
      </w:r>
    </w:p>
    <w:p w:rsidR="009E4519" w:rsidRDefault="009E451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 = R</w:t>
      </w:r>
      <w:r w:rsidRPr="009E4519">
        <w:rPr>
          <w:vertAlign w:val="subscript"/>
          <w:lang w:val="en-US"/>
        </w:rPr>
        <w:t>2x</w:t>
      </w:r>
      <w:r>
        <w:rPr>
          <w:lang w:val="en-US"/>
        </w:rPr>
        <w:t xml:space="preserve"> </w:t>
      </w:r>
      <w:r w:rsidRPr="009E4519">
        <w:rPr>
          <w:lang w:val="en-US"/>
        </w:rPr>
        <w:t xml:space="preserve">– </w:t>
      </w:r>
      <w:r>
        <w:rPr>
          <w:lang w:val="en-US"/>
        </w:rPr>
        <w:t xml:space="preserve"> P</w:t>
      </w:r>
      <w:r w:rsidRPr="009E4519">
        <w:rPr>
          <w:vertAlign w:val="subscript"/>
          <w:lang w:val="en-US"/>
        </w:rPr>
        <w:t>1y</w:t>
      </w:r>
    </w:p>
    <w:p w:rsidR="009E4519" w:rsidRDefault="009E451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 = </w:t>
      </w:r>
      <w:r w:rsidRPr="009E4519">
        <w:rPr>
          <w:lang w:val="en-US"/>
        </w:rPr>
        <w:t xml:space="preserve">– </w:t>
      </w:r>
      <w:r>
        <w:rPr>
          <w:lang w:val="en-US"/>
        </w:rPr>
        <w:t>(A</w:t>
      </w:r>
      <w:r w:rsidRPr="009E4519">
        <w:rPr>
          <w:vertAlign w:val="subscript"/>
          <w:lang w:val="en-US"/>
        </w:rPr>
        <w:t>x</w:t>
      </w:r>
      <w:r>
        <w:rPr>
          <w:lang w:val="en-US"/>
        </w:rPr>
        <w:t xml:space="preserve"> + B</w:t>
      </w:r>
      <w:r w:rsidRPr="009E4519">
        <w:rPr>
          <w:vertAlign w:val="subscript"/>
          <w:lang w:val="en-US"/>
        </w:rPr>
        <w:t>y</w:t>
      </w:r>
      <w:r>
        <w:rPr>
          <w:lang w:val="en-US"/>
        </w:rPr>
        <w:t>)</w:t>
      </w:r>
    </w:p>
    <w:p w:rsidR="009E4519" w:rsidRDefault="009E4519" w:rsidP="006C0B77">
      <w:pPr>
        <w:spacing w:after="0"/>
        <w:ind w:firstLine="709"/>
        <w:jc w:val="both"/>
        <w:rPr>
          <w:lang w:val="en-US"/>
        </w:rPr>
      </w:pPr>
    </w:p>
    <w:p w:rsidR="009E4519" w:rsidRDefault="009E4519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АР</w:t>
      </w:r>
      <w:r w:rsidRPr="009E4519">
        <w:rPr>
          <w:vertAlign w:val="subscript"/>
          <w:lang w:val="ru-RU"/>
        </w:rPr>
        <w:t>1х</w:t>
      </w:r>
      <w:r>
        <w:rPr>
          <w:lang w:val="ru-RU"/>
        </w:rPr>
        <w:t xml:space="preserve"> + ВР</w:t>
      </w:r>
      <w:r w:rsidRPr="009E4519">
        <w:rPr>
          <w:vertAlign w:val="subscript"/>
          <w:lang w:val="ru-RU"/>
        </w:rPr>
        <w:t>1х</w:t>
      </w:r>
      <w:r>
        <w:rPr>
          <w:lang w:val="ru-RU"/>
        </w:rPr>
        <w:t xml:space="preserve"> + С = 0</w:t>
      </w:r>
    </w:p>
    <w:p w:rsidR="009E4519" w:rsidRDefault="009E4519" w:rsidP="009E451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АР</w:t>
      </w:r>
      <w:r w:rsidRPr="009E4519">
        <w:rPr>
          <w:vertAlign w:val="subscript"/>
          <w:lang w:val="ru-RU"/>
        </w:rPr>
        <w:t>1у</w:t>
      </w:r>
      <w:r>
        <w:rPr>
          <w:lang w:val="ru-RU"/>
        </w:rPr>
        <w:t xml:space="preserve"> + ВР</w:t>
      </w:r>
      <w:r w:rsidRPr="009E4519">
        <w:rPr>
          <w:vertAlign w:val="subscript"/>
          <w:lang w:val="ru-RU"/>
        </w:rPr>
        <w:t>1у</w:t>
      </w:r>
      <w:r>
        <w:rPr>
          <w:lang w:val="ru-RU"/>
        </w:rPr>
        <w:t xml:space="preserve"> + С = 0</w:t>
      </w:r>
      <w:r w:rsidR="00FC7866">
        <w:rPr>
          <w:lang w:val="ru-RU"/>
        </w:rPr>
        <w:t xml:space="preserve"> вычитаем</w:t>
      </w:r>
    </w:p>
    <w:p w:rsidR="00FC7866" w:rsidRDefault="00FC7866" w:rsidP="009E451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А (Р</w:t>
      </w:r>
      <w:r w:rsidRPr="00FC7866">
        <w:rPr>
          <w:vertAlign w:val="subscript"/>
          <w:lang w:val="ru-RU"/>
        </w:rPr>
        <w:t>1х</w:t>
      </w:r>
      <w:r>
        <w:rPr>
          <w:lang w:val="ru-RU"/>
        </w:rPr>
        <w:t xml:space="preserve"> – Р</w:t>
      </w:r>
      <w:r w:rsidRPr="00FC7866">
        <w:rPr>
          <w:vertAlign w:val="subscript"/>
          <w:lang w:val="ru-RU"/>
        </w:rPr>
        <w:t>2х</w:t>
      </w:r>
      <w:r>
        <w:rPr>
          <w:lang w:val="ru-RU"/>
        </w:rPr>
        <w:t xml:space="preserve">) + </w:t>
      </w:r>
      <w:r>
        <w:rPr>
          <w:lang w:val="en-US"/>
        </w:rPr>
        <w:t>B</w:t>
      </w:r>
      <w:r>
        <w:rPr>
          <w:lang w:val="ru-RU"/>
        </w:rPr>
        <w:t>(</w:t>
      </w:r>
      <w:r>
        <w:rPr>
          <w:lang w:val="en-US"/>
        </w:rPr>
        <w:t>P</w:t>
      </w:r>
      <w:r w:rsidRPr="00FC7866">
        <w:rPr>
          <w:vertAlign w:val="subscript"/>
          <w:lang w:val="ru-RU"/>
        </w:rPr>
        <w:t>1</w:t>
      </w:r>
      <w:r w:rsidRPr="00FC7866">
        <w:rPr>
          <w:vertAlign w:val="subscript"/>
          <w:lang w:val="en-US"/>
        </w:rPr>
        <w:t>y</w:t>
      </w:r>
      <w:r w:rsidRPr="00FC7866">
        <w:rPr>
          <w:lang w:val="ru-RU"/>
        </w:rPr>
        <w:t xml:space="preserve"> – </w:t>
      </w:r>
      <w:r>
        <w:rPr>
          <w:lang w:val="en-US"/>
        </w:rPr>
        <w:t>P</w:t>
      </w:r>
      <w:r w:rsidRPr="00FC7866">
        <w:rPr>
          <w:vertAlign w:val="subscript"/>
          <w:lang w:val="ru-RU"/>
        </w:rPr>
        <w:t>2</w:t>
      </w:r>
      <w:r w:rsidRPr="00FC7866">
        <w:rPr>
          <w:vertAlign w:val="subscript"/>
          <w:lang w:val="en-US"/>
        </w:rPr>
        <w:t>y</w:t>
      </w:r>
      <w:r w:rsidRPr="00FC7866">
        <w:rPr>
          <w:lang w:val="ru-RU"/>
        </w:rPr>
        <w:t>) = 0 (</w:t>
      </w:r>
      <w:r>
        <w:rPr>
          <w:lang w:val="ru-RU"/>
        </w:rPr>
        <w:t>похоже на скалярное произведение. Скалярное произведение равно 0, когда два вектора перпендикулярны друг другу)</w:t>
      </w:r>
    </w:p>
    <w:p w:rsidR="00FC7866" w:rsidRDefault="00FC7866" w:rsidP="009E451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Чтобы вектора были перпендикулярны нужно:</w:t>
      </w:r>
    </w:p>
    <w:p w:rsidR="00FC7866" w:rsidRPr="00FB16E7" w:rsidRDefault="00FC7866" w:rsidP="009E4519">
      <w:pPr>
        <w:spacing w:after="0"/>
        <w:ind w:firstLine="709"/>
        <w:jc w:val="both"/>
        <w:rPr>
          <w:lang w:val="ru-RU"/>
        </w:rPr>
      </w:pPr>
      <w:r w:rsidRPr="00FB16E7">
        <w:rPr>
          <w:lang w:val="ru-RU"/>
        </w:rPr>
        <w:t>(</w:t>
      </w:r>
      <w:r>
        <w:rPr>
          <w:lang w:val="ru-RU"/>
        </w:rPr>
        <w:t>(</w:t>
      </w:r>
      <w:r>
        <w:rPr>
          <w:lang w:val="en-US"/>
        </w:rPr>
        <w:t>X</w:t>
      </w:r>
      <w:r w:rsidRPr="00FB16E7">
        <w:rPr>
          <w:lang w:val="ru-RU"/>
        </w:rPr>
        <w:t xml:space="preserve">, </w:t>
      </w:r>
      <w:r>
        <w:rPr>
          <w:lang w:val="en-US"/>
        </w:rPr>
        <w:t>Y</w:t>
      </w:r>
      <w:r w:rsidRPr="00FB16E7">
        <w:rPr>
          <w:lang w:val="ru-RU"/>
        </w:rPr>
        <w:t>), (-</w:t>
      </w:r>
      <w:r>
        <w:rPr>
          <w:lang w:val="en-US"/>
        </w:rPr>
        <w:t>Y</w:t>
      </w:r>
      <w:r w:rsidRPr="00FB16E7">
        <w:rPr>
          <w:lang w:val="ru-RU"/>
        </w:rPr>
        <w:t xml:space="preserve">, </w:t>
      </w:r>
      <w:r>
        <w:rPr>
          <w:lang w:val="en-US"/>
        </w:rPr>
        <w:t>X</w:t>
      </w:r>
      <w:r w:rsidRPr="00FB16E7">
        <w:rPr>
          <w:lang w:val="ru-RU"/>
        </w:rPr>
        <w:t>)) = 0</w:t>
      </w:r>
    </w:p>
    <w:p w:rsidR="00232AD6" w:rsidRDefault="00232AD6" w:rsidP="009E4519">
      <w:pPr>
        <w:spacing w:after="0"/>
        <w:ind w:firstLine="709"/>
        <w:jc w:val="both"/>
        <w:rPr>
          <w:lang w:val="ru-RU"/>
        </w:rPr>
      </w:pPr>
    </w:p>
    <w:p w:rsidR="00512ACC" w:rsidRDefault="00512ACC" w:rsidP="009E451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Наименьшее расстояние от точки до прямой это перпендикуляр.</w:t>
      </w:r>
    </w:p>
    <w:p w:rsidR="00512ACC" w:rsidRDefault="00512ACC" w:rsidP="009E4519">
      <w:pPr>
        <w:spacing w:after="0"/>
        <w:ind w:firstLine="709"/>
        <w:jc w:val="both"/>
        <w:rPr>
          <w:lang w:val="ru-RU"/>
        </w:rPr>
      </w:pPr>
    </w:p>
    <w:p w:rsidR="00512ACC" w:rsidRPr="00FB16E7" w:rsidRDefault="00512ACC" w:rsidP="009E4519">
      <w:pPr>
        <w:spacing w:after="0"/>
        <w:ind w:firstLine="709"/>
        <w:jc w:val="both"/>
        <w:rPr>
          <w:lang w:val="ru-RU"/>
        </w:rPr>
      </w:pPr>
      <w:r>
        <w:rPr>
          <w:lang w:val="en-US"/>
        </w:rPr>
        <w:t>A</w:t>
      </w:r>
      <w:r w:rsidRPr="00512ACC">
        <w:rPr>
          <w:lang w:val="ru-RU"/>
        </w:rPr>
        <w:t>(</w:t>
      </w:r>
      <w:r>
        <w:rPr>
          <w:lang w:val="en-US"/>
        </w:rPr>
        <w:t>P</w:t>
      </w:r>
      <w:r w:rsidRPr="00512ACC">
        <w:rPr>
          <w:vertAlign w:val="subscript"/>
          <w:lang w:val="en-US"/>
        </w:rPr>
        <w:t>x</w:t>
      </w:r>
      <w:r w:rsidRPr="00512ACC">
        <w:rPr>
          <w:lang w:val="ru-RU"/>
        </w:rPr>
        <w:t xml:space="preserve"> + </w:t>
      </w:r>
      <w:r>
        <w:rPr>
          <w:lang w:val="en-US"/>
        </w:rPr>
        <w:t>n</w:t>
      </w:r>
      <w:r w:rsidRPr="00512ACC">
        <w:rPr>
          <w:vertAlign w:val="subscript"/>
          <w:lang w:val="en-US"/>
        </w:rPr>
        <w:t>x</w:t>
      </w:r>
      <w:r>
        <w:rPr>
          <w:lang w:val="en-US"/>
        </w:rPr>
        <w:t>t</w:t>
      </w:r>
      <w:r w:rsidRPr="00512ACC">
        <w:rPr>
          <w:lang w:val="ru-RU"/>
        </w:rPr>
        <w:t xml:space="preserve">) + </w:t>
      </w:r>
      <w:r>
        <w:rPr>
          <w:lang w:val="en-US"/>
        </w:rPr>
        <w:t>B</w:t>
      </w:r>
      <w:r w:rsidRPr="00512ACC">
        <w:rPr>
          <w:lang w:val="ru-RU"/>
        </w:rPr>
        <w:t>(</w:t>
      </w:r>
      <w:r>
        <w:rPr>
          <w:lang w:val="en-US"/>
        </w:rPr>
        <w:t>P</w:t>
      </w:r>
      <w:r w:rsidRPr="00512ACC">
        <w:rPr>
          <w:vertAlign w:val="subscript"/>
          <w:lang w:val="en-US"/>
        </w:rPr>
        <w:t>y</w:t>
      </w:r>
      <w:r w:rsidRPr="00512ACC">
        <w:rPr>
          <w:lang w:val="ru-RU"/>
        </w:rPr>
        <w:t xml:space="preserve"> +</w:t>
      </w:r>
      <w:r>
        <w:rPr>
          <w:lang w:val="en-US"/>
        </w:rPr>
        <w:t>n</w:t>
      </w:r>
      <w:r w:rsidRPr="00512ACC">
        <w:rPr>
          <w:vertAlign w:val="subscript"/>
          <w:lang w:val="en-US"/>
        </w:rPr>
        <w:t>y</w:t>
      </w:r>
      <w:r>
        <w:rPr>
          <w:lang w:val="en-US"/>
        </w:rPr>
        <w:t>t</w:t>
      </w:r>
      <w:r w:rsidRPr="00512ACC">
        <w:rPr>
          <w:lang w:val="ru-RU"/>
        </w:rPr>
        <w:t xml:space="preserve">) + </w:t>
      </w:r>
      <w:r>
        <w:rPr>
          <w:lang w:val="en-US"/>
        </w:rPr>
        <w:t>C</w:t>
      </w:r>
      <w:r w:rsidRPr="00512ACC">
        <w:rPr>
          <w:lang w:val="ru-RU"/>
        </w:rPr>
        <w:t xml:space="preserve"> = 0 </w:t>
      </w:r>
      <w:r>
        <w:rPr>
          <w:lang w:val="ru-RU"/>
        </w:rPr>
        <w:t xml:space="preserve">Неизвестна </w:t>
      </w:r>
      <w:r>
        <w:rPr>
          <w:lang w:val="en-US"/>
        </w:rPr>
        <w:t>t</w:t>
      </w:r>
    </w:p>
    <w:p w:rsidR="00512ACC" w:rsidRPr="00FB16E7" w:rsidRDefault="00512ACC" w:rsidP="009E4519">
      <w:pPr>
        <w:spacing w:after="0"/>
        <w:ind w:firstLine="709"/>
        <w:jc w:val="both"/>
        <w:rPr>
          <w:lang w:val="ru-RU"/>
        </w:rPr>
      </w:pPr>
    </w:p>
    <w:p w:rsidR="00512ACC" w:rsidRDefault="00512ACC" w:rsidP="009E4519">
      <w:pPr>
        <w:spacing w:after="0"/>
        <w:ind w:firstLine="709"/>
        <w:jc w:val="both"/>
        <w:rPr>
          <w:lang w:val="en-US"/>
        </w:rPr>
      </w:pPr>
      <w:r>
        <w:rPr>
          <w:lang w:val="ru-RU"/>
        </w:rPr>
        <w:t xml:space="preserve">После нормализации </w:t>
      </w:r>
      <w:r>
        <w:rPr>
          <w:lang w:val="en-US"/>
        </w:rPr>
        <w:t>A</w:t>
      </w:r>
      <w:r w:rsidRPr="00512ACC">
        <w:rPr>
          <w:lang w:val="ru-RU"/>
        </w:rPr>
        <w:t xml:space="preserve">, </w:t>
      </w:r>
      <w:r>
        <w:rPr>
          <w:lang w:val="en-US"/>
        </w:rPr>
        <w:t>B</w:t>
      </w:r>
      <w:r w:rsidRPr="00512ACC">
        <w:rPr>
          <w:lang w:val="ru-RU"/>
        </w:rPr>
        <w:t xml:space="preserve"> </w:t>
      </w:r>
      <w:r>
        <w:rPr>
          <w:lang w:val="ru-RU"/>
        </w:rPr>
        <w:t xml:space="preserve">не меняется. </w:t>
      </w:r>
      <w:r>
        <w:rPr>
          <w:lang w:val="en-US"/>
        </w:rPr>
        <w:t>Ax + By +C’ = 0</w:t>
      </w:r>
    </w:p>
    <w:p w:rsidR="003E1C10" w:rsidRDefault="003E1C10" w:rsidP="009E451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A(P</w:t>
      </w:r>
      <w:r w:rsidRPr="003E1C10">
        <w:rPr>
          <w:vertAlign w:val="subscript"/>
          <w:lang w:val="en-US"/>
        </w:rPr>
        <w:t>x</w:t>
      </w:r>
      <w:r>
        <w:rPr>
          <w:lang w:val="en-US"/>
        </w:rPr>
        <w:t xml:space="preserve"> + n</w:t>
      </w:r>
      <w:r w:rsidRPr="003E1C10">
        <w:rPr>
          <w:vertAlign w:val="subscript"/>
          <w:lang w:val="en-US"/>
        </w:rPr>
        <w:t>x</w:t>
      </w:r>
      <w:r>
        <w:rPr>
          <w:lang w:val="en-US"/>
        </w:rPr>
        <w:t>*d) +B(P</w:t>
      </w:r>
      <w:r w:rsidRPr="003E1C10">
        <w:rPr>
          <w:vertAlign w:val="subscript"/>
          <w:lang w:val="en-US"/>
        </w:rPr>
        <w:t>y</w:t>
      </w:r>
      <w:r>
        <w:rPr>
          <w:lang w:val="en-US"/>
        </w:rPr>
        <w:t xml:space="preserve"> + n</w:t>
      </w:r>
      <w:r w:rsidRPr="003E1C10">
        <w:rPr>
          <w:vertAlign w:val="subscript"/>
          <w:lang w:val="en-US"/>
        </w:rPr>
        <w:t>y</w:t>
      </w:r>
      <w:r>
        <w:rPr>
          <w:lang w:val="en-US"/>
        </w:rPr>
        <w:t>d) + C’ = 0</w:t>
      </w:r>
    </w:p>
    <w:p w:rsidR="003E1C10" w:rsidRPr="00FB16E7" w:rsidRDefault="003E1C10" w:rsidP="009E4519">
      <w:pPr>
        <w:spacing w:after="0"/>
        <w:ind w:firstLine="709"/>
        <w:jc w:val="both"/>
        <w:rPr>
          <w:lang w:val="ru-RU"/>
        </w:rPr>
      </w:pPr>
      <w:r>
        <w:rPr>
          <w:lang w:val="en-US"/>
        </w:rPr>
        <w:t>C</w:t>
      </w:r>
      <w:r w:rsidRPr="00FB16E7">
        <w:rPr>
          <w:lang w:val="ru-RU"/>
        </w:rPr>
        <w:t xml:space="preserve">’ = </w:t>
      </w:r>
      <w:r w:rsidR="00A50010">
        <w:rPr>
          <w:lang w:val="en-US"/>
        </w:rPr>
        <w:t>C</w:t>
      </w:r>
      <w:r w:rsidR="00A50010" w:rsidRPr="00FB16E7">
        <w:rPr>
          <w:lang w:val="ru-RU"/>
        </w:rPr>
        <w:t xml:space="preserve"> +- </w:t>
      </w:r>
      <w:r w:rsidR="00A50010">
        <w:rPr>
          <w:lang w:val="en-US"/>
        </w:rPr>
        <w:t>d</w:t>
      </w:r>
      <w:r w:rsidR="00A50010" w:rsidRPr="00FB16E7">
        <w:rPr>
          <w:lang w:val="ru-RU"/>
        </w:rPr>
        <w:t xml:space="preserve"> / |</w:t>
      </w:r>
      <w:r w:rsidR="00A50010">
        <w:rPr>
          <w:lang w:val="en-US"/>
        </w:rPr>
        <w:t>norm</w:t>
      </w:r>
      <w:r w:rsidR="00A50010" w:rsidRPr="00FB16E7">
        <w:rPr>
          <w:lang w:val="ru-RU"/>
        </w:rPr>
        <w:t>|</w:t>
      </w:r>
    </w:p>
    <w:p w:rsidR="001E16A0" w:rsidRPr="00FB16E7" w:rsidRDefault="001E16A0" w:rsidP="009E4519">
      <w:pPr>
        <w:spacing w:after="0"/>
        <w:ind w:firstLine="709"/>
        <w:jc w:val="both"/>
        <w:rPr>
          <w:lang w:val="ru-RU"/>
        </w:rPr>
      </w:pPr>
    </w:p>
    <w:p w:rsidR="009E4519" w:rsidRPr="001E16A0" w:rsidRDefault="001E16A0" w:rsidP="001634B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Если в уравнение прямой поставить точку, которая не лежит на прямой, то мы получим знаковое значение. Оно может быть отрицательным или положительным. Это зависит от того, в какой полуплоскости относительно нашей прямой находится точка. </w:t>
      </w:r>
    </w:p>
    <w:p w:rsidR="009E4519" w:rsidRPr="001E16A0" w:rsidRDefault="009E4519" w:rsidP="006C0B77">
      <w:pPr>
        <w:spacing w:after="0"/>
        <w:ind w:firstLine="709"/>
        <w:jc w:val="both"/>
        <w:rPr>
          <w:lang w:val="ru-RU"/>
        </w:rPr>
      </w:pPr>
    </w:p>
    <w:p w:rsidR="00CC46EC" w:rsidRPr="001E16A0" w:rsidRDefault="00CC46EC" w:rsidP="006C0B77">
      <w:pPr>
        <w:spacing w:after="0"/>
        <w:ind w:firstLine="709"/>
        <w:jc w:val="both"/>
        <w:rPr>
          <w:lang w:val="ru-RU"/>
        </w:rPr>
      </w:pPr>
    </w:p>
    <w:p w:rsidR="00CC46EC" w:rsidRPr="00C85F12" w:rsidRDefault="00CC46EC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Большие</w:t>
      </w:r>
      <w:r w:rsidRPr="00C85F12">
        <w:rPr>
          <w:lang w:val="ru-RU"/>
        </w:rPr>
        <w:t xml:space="preserve"> </w:t>
      </w:r>
      <w:r>
        <w:rPr>
          <w:lang w:val="ru-RU"/>
        </w:rPr>
        <w:t>числа</w:t>
      </w:r>
    </w:p>
    <w:p w:rsidR="00CC46EC" w:rsidRPr="00C85F12" w:rsidRDefault="00CC46EC" w:rsidP="006C0B77">
      <w:pPr>
        <w:spacing w:after="0"/>
        <w:ind w:firstLine="709"/>
        <w:jc w:val="both"/>
        <w:rPr>
          <w:lang w:val="ru-RU"/>
        </w:rPr>
      </w:pPr>
      <w:r>
        <w:rPr>
          <w:lang w:val="en-US"/>
        </w:rPr>
        <w:t>Char</w:t>
      </w:r>
      <w:r w:rsidRPr="00C85F12">
        <w:rPr>
          <w:lang w:val="ru-RU"/>
        </w:rPr>
        <w:t xml:space="preserve">  = 1 </w:t>
      </w:r>
      <w:r>
        <w:rPr>
          <w:lang w:val="ru-RU"/>
        </w:rPr>
        <w:t>байт</w:t>
      </w:r>
    </w:p>
    <w:p w:rsidR="00CC46EC" w:rsidRPr="00C85F12" w:rsidRDefault="00CC46EC" w:rsidP="006C0B77">
      <w:pPr>
        <w:spacing w:after="0"/>
        <w:ind w:firstLine="709"/>
        <w:jc w:val="both"/>
        <w:rPr>
          <w:lang w:val="ru-RU"/>
        </w:rPr>
      </w:pPr>
      <w:r>
        <w:rPr>
          <w:lang w:val="en-US"/>
        </w:rPr>
        <w:t>Short</w:t>
      </w:r>
      <w:r w:rsidRPr="00C85F12">
        <w:rPr>
          <w:lang w:val="ru-RU"/>
        </w:rPr>
        <w:t xml:space="preserve"> = 2 </w:t>
      </w:r>
      <w:r>
        <w:rPr>
          <w:lang w:val="ru-RU"/>
        </w:rPr>
        <w:t>байт</w:t>
      </w:r>
    </w:p>
    <w:p w:rsidR="00CC46EC" w:rsidRPr="00FB16E7" w:rsidRDefault="00CC46E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</w:t>
      </w:r>
      <w:r w:rsidRPr="00FB16E7">
        <w:rPr>
          <w:lang w:val="en-US"/>
        </w:rPr>
        <w:t xml:space="preserve"> =  4 </w:t>
      </w:r>
      <w:r>
        <w:rPr>
          <w:lang w:val="ru-RU"/>
        </w:rPr>
        <w:t>байт</w:t>
      </w:r>
    </w:p>
    <w:p w:rsidR="00CC46EC" w:rsidRPr="00FB16E7" w:rsidRDefault="00CC46E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Long</w:t>
      </w:r>
      <w:r w:rsidRPr="00FB16E7">
        <w:rPr>
          <w:lang w:val="en-US"/>
        </w:rPr>
        <w:t xml:space="preserve"> </w:t>
      </w:r>
      <w:r>
        <w:rPr>
          <w:lang w:val="en-US"/>
        </w:rPr>
        <w:t>long</w:t>
      </w:r>
      <w:r w:rsidRPr="00FB16E7">
        <w:rPr>
          <w:lang w:val="en-US"/>
        </w:rPr>
        <w:t xml:space="preserve">  8 </w:t>
      </w:r>
      <w:r>
        <w:rPr>
          <w:lang w:val="ru-RU"/>
        </w:rPr>
        <w:t>байт</w:t>
      </w:r>
    </w:p>
    <w:p w:rsidR="00C85F12" w:rsidRPr="00FB16E7" w:rsidRDefault="00C85F12" w:rsidP="006C0B77">
      <w:pPr>
        <w:spacing w:after="0"/>
        <w:ind w:firstLine="709"/>
        <w:jc w:val="both"/>
        <w:rPr>
          <w:lang w:val="en-US"/>
        </w:rPr>
      </w:pPr>
    </w:p>
    <w:p w:rsidR="00FB16E7" w:rsidRPr="00C9121C" w:rsidRDefault="00C9121C" w:rsidP="006C0B77">
      <w:pPr>
        <w:spacing w:after="0"/>
        <w:ind w:firstLine="709"/>
        <w:jc w:val="both"/>
        <w:rPr>
          <w:lang w:val="en-US"/>
        </w:rPr>
      </w:pPr>
      <w:r>
        <w:rPr>
          <w:lang w:val="ru-RU"/>
        </w:rPr>
        <w:t xml:space="preserve">10100 = </w:t>
      </w:r>
      <w:r>
        <w:rPr>
          <w:lang w:val="en-US"/>
        </w:rPr>
        <w:t>b</w:t>
      </w:r>
      <w:r w:rsidRPr="00C9121C">
        <w:rPr>
          <w:vertAlign w:val="subscript"/>
          <w:lang w:val="en-US"/>
        </w:rPr>
        <w:t>4</w:t>
      </w:r>
      <w:r>
        <w:rPr>
          <w:lang w:val="en-US"/>
        </w:rPr>
        <w:t xml:space="preserve"> * 2</w:t>
      </w:r>
      <w:r w:rsidRPr="00C9121C">
        <w:rPr>
          <w:vertAlign w:val="superscript"/>
          <w:lang w:val="en-US"/>
        </w:rPr>
        <w:t>4</w:t>
      </w:r>
      <w:r>
        <w:rPr>
          <w:lang w:val="en-US"/>
        </w:rPr>
        <w:t xml:space="preserve"> + b</w:t>
      </w:r>
      <w:r w:rsidRPr="00C9121C">
        <w:rPr>
          <w:vertAlign w:val="subscript"/>
          <w:lang w:val="en-US"/>
        </w:rPr>
        <w:t xml:space="preserve">2 </w:t>
      </w:r>
      <w:r>
        <w:rPr>
          <w:lang w:val="en-US"/>
        </w:rPr>
        <w:t>* 2</w:t>
      </w:r>
      <w:r w:rsidRPr="00C9121C">
        <w:rPr>
          <w:vertAlign w:val="superscript"/>
          <w:lang w:val="en-US"/>
        </w:rPr>
        <w:t>2</w:t>
      </w:r>
    </w:p>
    <w:p w:rsidR="00C9121C" w:rsidRDefault="00C9121C" w:rsidP="006C0B77">
      <w:pPr>
        <w:spacing w:after="0"/>
        <w:ind w:firstLine="709"/>
        <w:jc w:val="both"/>
        <w:rPr>
          <w:lang w:val="ru-RU"/>
        </w:rPr>
      </w:pP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-6</w:t>
      </w:r>
      <w:r>
        <w:rPr>
          <w:lang w:val="ru-RU"/>
        </w:rPr>
        <w:tab/>
        <w:t>11111010</w:t>
      </w: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-5</w:t>
      </w:r>
      <w:r>
        <w:rPr>
          <w:lang w:val="ru-RU"/>
        </w:rPr>
        <w:tab/>
        <w:t>11111011</w:t>
      </w: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-4</w:t>
      </w:r>
      <w:r>
        <w:rPr>
          <w:lang w:val="ru-RU"/>
        </w:rPr>
        <w:tab/>
        <w:t>11111100</w:t>
      </w: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-3</w:t>
      </w:r>
      <w:r>
        <w:rPr>
          <w:lang w:val="ru-RU"/>
        </w:rPr>
        <w:tab/>
        <w:t>11111101</w:t>
      </w: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-2</w:t>
      </w:r>
      <w:r>
        <w:rPr>
          <w:lang w:val="ru-RU"/>
        </w:rPr>
        <w:tab/>
        <w:t>11111110</w:t>
      </w:r>
    </w:p>
    <w:p w:rsid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-1</w:t>
      </w:r>
      <w:r>
        <w:rPr>
          <w:lang w:val="ru-RU"/>
        </w:rPr>
        <w:tab/>
        <w:t>11111111</w:t>
      </w:r>
    </w:p>
    <w:p w:rsidR="00FB16E7" w:rsidRPr="00FB16E7" w:rsidRDefault="00FB16E7" w:rsidP="006C0B77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0</w:t>
      </w:r>
      <w:r>
        <w:rPr>
          <w:lang w:val="ru-RU"/>
        </w:rPr>
        <w:tab/>
        <w:t>00000000</w:t>
      </w:r>
    </w:p>
    <w:p w:rsidR="00C85F12" w:rsidRPr="00FB16E7" w:rsidRDefault="00C85F12" w:rsidP="006C0B77">
      <w:pPr>
        <w:spacing w:after="0"/>
        <w:ind w:firstLine="709"/>
        <w:jc w:val="both"/>
        <w:rPr>
          <w:lang w:val="en-US"/>
        </w:rPr>
      </w:pPr>
    </w:p>
    <w:p w:rsidR="001634B7" w:rsidRPr="00FB16E7" w:rsidRDefault="001634B7" w:rsidP="005E6508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1634B7" w:rsidRPr="00FB16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5A6" w:rsidRDefault="001215A6" w:rsidP="000F0B10">
      <w:pPr>
        <w:spacing w:after="0"/>
      </w:pPr>
      <w:r>
        <w:separator/>
      </w:r>
    </w:p>
  </w:endnote>
  <w:endnote w:type="continuationSeparator" w:id="0">
    <w:p w:rsidR="001215A6" w:rsidRDefault="001215A6" w:rsidP="000F0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5A6" w:rsidRDefault="001215A6" w:rsidP="000F0B10">
      <w:pPr>
        <w:spacing w:after="0"/>
      </w:pPr>
      <w:r>
        <w:separator/>
      </w:r>
    </w:p>
  </w:footnote>
  <w:footnote w:type="continuationSeparator" w:id="0">
    <w:p w:rsidR="001215A6" w:rsidRDefault="001215A6" w:rsidP="000F0B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E4B"/>
    <w:multiLevelType w:val="multilevel"/>
    <w:tmpl w:val="D63A216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69"/>
    <w:rsid w:val="000114AD"/>
    <w:rsid w:val="000F0B10"/>
    <w:rsid w:val="001215A6"/>
    <w:rsid w:val="0014316D"/>
    <w:rsid w:val="001634B7"/>
    <w:rsid w:val="001838C8"/>
    <w:rsid w:val="001D1A87"/>
    <w:rsid w:val="001E16A0"/>
    <w:rsid w:val="00232AD6"/>
    <w:rsid w:val="003E1C10"/>
    <w:rsid w:val="004535EF"/>
    <w:rsid w:val="00512ACC"/>
    <w:rsid w:val="005E6508"/>
    <w:rsid w:val="00635887"/>
    <w:rsid w:val="006608DA"/>
    <w:rsid w:val="006C0B77"/>
    <w:rsid w:val="00703559"/>
    <w:rsid w:val="00751D95"/>
    <w:rsid w:val="00774069"/>
    <w:rsid w:val="008242FF"/>
    <w:rsid w:val="00861864"/>
    <w:rsid w:val="00870751"/>
    <w:rsid w:val="00922C48"/>
    <w:rsid w:val="00985360"/>
    <w:rsid w:val="009E4519"/>
    <w:rsid w:val="00A45F9A"/>
    <w:rsid w:val="00A50010"/>
    <w:rsid w:val="00AF43F5"/>
    <w:rsid w:val="00B61F7A"/>
    <w:rsid w:val="00B915B7"/>
    <w:rsid w:val="00C85F12"/>
    <w:rsid w:val="00C9121C"/>
    <w:rsid w:val="00CC46EC"/>
    <w:rsid w:val="00CF52E6"/>
    <w:rsid w:val="00D36314"/>
    <w:rsid w:val="00D417D5"/>
    <w:rsid w:val="00D842BD"/>
    <w:rsid w:val="00DB6BC6"/>
    <w:rsid w:val="00EA59DF"/>
    <w:rsid w:val="00EE4070"/>
    <w:rsid w:val="00F045BE"/>
    <w:rsid w:val="00F12C76"/>
    <w:rsid w:val="00F37641"/>
    <w:rsid w:val="00F508EE"/>
    <w:rsid w:val="00F915B5"/>
    <w:rsid w:val="00FB03C1"/>
    <w:rsid w:val="00FB16E7"/>
    <w:rsid w:val="00FC7866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A2789-662B-45E2-B6D7-A73881BC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0B10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F0B10"/>
    <w:rPr>
      <w:rFonts w:ascii="Times New Roman" w:hAnsi="Times New Roman"/>
      <w:sz w:val="28"/>
      <w:lang w:val="de-DE"/>
    </w:rPr>
  </w:style>
  <w:style w:type="paragraph" w:styleId="a6">
    <w:name w:val="footer"/>
    <w:basedOn w:val="a"/>
    <w:link w:val="a7"/>
    <w:uiPriority w:val="99"/>
    <w:unhideWhenUsed/>
    <w:rsid w:val="000F0B10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F0B10"/>
    <w:rPr>
      <w:rFonts w:ascii="Times New Roman" w:hAnsi="Times New Roman"/>
      <w:sz w:val="28"/>
      <w:lang w:val="de-DE"/>
    </w:rPr>
  </w:style>
  <w:style w:type="character" w:styleId="a8">
    <w:name w:val="Placeholder Text"/>
    <w:basedOn w:val="a0"/>
    <w:uiPriority w:val="99"/>
    <w:semiHidden/>
    <w:rsid w:val="00D417D5"/>
    <w:rPr>
      <w:color w:val="808080"/>
    </w:rPr>
  </w:style>
  <w:style w:type="table" w:styleId="a9">
    <w:name w:val="Table Grid"/>
    <w:basedOn w:val="a1"/>
    <w:uiPriority w:val="39"/>
    <w:rsid w:val="00A4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2021-11-24T06:38:00Z</dcterms:created>
  <dcterms:modified xsi:type="dcterms:W3CDTF">2021-11-28T16:45:00Z</dcterms:modified>
</cp:coreProperties>
</file>