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AE3C" w14:textId="586B9BE7" w:rsidR="00EE2935" w:rsidRDefault="00EE2935" w:rsidP="00EE2935">
      <w:pPr>
        <w:pStyle w:val="a9"/>
        <w:rPr>
          <w:rFonts w:ascii="楷体" w:eastAsia="楷体" w:hAnsi="楷体"/>
        </w:rPr>
      </w:pPr>
      <w:bookmarkStart w:id="0" w:name="_Toc517117416"/>
      <w:r w:rsidRPr="00A53D78">
        <w:rPr>
          <w:rFonts w:ascii="楷体" w:eastAsia="楷体" w:hAnsi="楷体" w:hint="eastAsia"/>
        </w:rPr>
        <w:t>《</w:t>
      </w:r>
      <w:proofErr w:type="spellStart"/>
      <w:r w:rsidRPr="00A53D78">
        <w:rPr>
          <w:rFonts w:ascii="楷体" w:eastAsia="楷体" w:hAnsi="楷体"/>
        </w:rPr>
        <w:t>HyperKernel</w:t>
      </w:r>
      <w:proofErr w:type="spellEnd"/>
      <w:r w:rsidRPr="00A53D78">
        <w:rPr>
          <w:rFonts w:ascii="楷体" w:eastAsia="楷体" w:hAnsi="楷体"/>
        </w:rPr>
        <w:t>在RISC-V的移植与CPU结合验证</w:t>
      </w:r>
      <w:r w:rsidRPr="00A53D78">
        <w:rPr>
          <w:rFonts w:ascii="楷体" w:eastAsia="楷体" w:hAnsi="楷体" w:hint="eastAsia"/>
        </w:rPr>
        <w:t>》设计文档</w:t>
      </w:r>
      <w:bookmarkEnd w:id="0"/>
    </w:p>
    <w:p w14:paraId="3348E135" w14:textId="77777777" w:rsidR="00823EF7" w:rsidRPr="00823EF7" w:rsidRDefault="00823EF7" w:rsidP="00823EF7">
      <w:pPr>
        <w:rPr>
          <w:rFonts w:hint="eastAsia"/>
        </w:rPr>
      </w:pPr>
    </w:p>
    <w:p w14:paraId="58DAF4CB" w14:textId="0DF48480" w:rsidR="00CB0006" w:rsidRDefault="00654347" w:rsidP="00654347">
      <w:pPr>
        <w:jc w:val="center"/>
        <w:rPr>
          <w:rFonts w:ascii="楷体" w:eastAsia="楷体" w:hAnsi="楷体"/>
        </w:rPr>
      </w:pPr>
      <w:r w:rsidRPr="002A501B">
        <w:rPr>
          <w:rFonts w:ascii="楷体" w:eastAsia="楷体" w:hAnsi="楷体" w:hint="eastAsia"/>
        </w:rPr>
        <w:t>陈宇</w:t>
      </w:r>
      <w:r w:rsidR="000267D2" w:rsidRPr="002A501B">
        <w:rPr>
          <w:rFonts w:ascii="楷体" w:eastAsia="楷体" w:hAnsi="楷体" w:hint="eastAsia"/>
        </w:rPr>
        <w:t xml:space="preserve"> 秦岳</w:t>
      </w:r>
    </w:p>
    <w:sdt>
      <w:sdtPr>
        <w:rPr>
          <w:lang w:val="zh-CN"/>
        </w:rPr>
        <w:id w:val="16035253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03F7F0A" w14:textId="512266AD" w:rsidR="00823EF7" w:rsidRDefault="00823EF7">
          <w:pPr>
            <w:pStyle w:val="TOC"/>
          </w:pPr>
          <w:r>
            <w:rPr>
              <w:lang w:val="zh-CN"/>
            </w:rPr>
            <w:t>目录</w:t>
          </w:r>
        </w:p>
        <w:p w14:paraId="7200FFCD" w14:textId="092C6800" w:rsidR="00823EF7" w:rsidRDefault="00823EF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7117416" w:history="1">
            <w:r w:rsidRPr="00BA6FFA">
              <w:rPr>
                <w:rStyle w:val="a4"/>
                <w:rFonts w:ascii="楷体" w:eastAsia="楷体" w:hAnsi="楷体"/>
                <w:noProof/>
              </w:rPr>
              <w:t>《HyperKernel在RISC-V的移植与CPU结合验证》设计文档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60B2" w14:textId="7585AE3E" w:rsidR="00823EF7" w:rsidRDefault="00823E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7117417" w:history="1">
            <w:r w:rsidRPr="00BA6FFA">
              <w:rPr>
                <w:rStyle w:val="a4"/>
                <w:rFonts w:ascii="楷体" w:eastAsia="楷体" w:hAnsi="楷体"/>
                <w:noProof/>
              </w:rPr>
              <w:t>HV6设计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6500" w14:textId="0B4FE9D2" w:rsidR="00823EF7" w:rsidRDefault="00823E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7117418" w:history="1">
            <w:r w:rsidRPr="00BA6FFA">
              <w:rPr>
                <w:rStyle w:val="a4"/>
                <w:rFonts w:ascii="楷体" w:eastAsia="楷体" w:hAnsi="楷体"/>
                <w:noProof/>
              </w:rPr>
              <w:t>移植考量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B720" w14:textId="4001A4E2" w:rsidR="00823EF7" w:rsidRDefault="00823E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7117419" w:history="1">
            <w:r w:rsidRPr="00BA6FFA">
              <w:rPr>
                <w:rStyle w:val="a4"/>
                <w:rFonts w:ascii="楷体" w:eastAsia="楷体" w:hAnsi="楷体"/>
                <w:noProof/>
              </w:rPr>
              <w:t>移植工作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FF7E" w14:textId="3F85B925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20" w:history="1">
            <w:r w:rsidRPr="00BA6FFA">
              <w:rPr>
                <w:rStyle w:val="a4"/>
                <w:rFonts w:ascii="楷体" w:eastAsia="楷体" w:hAnsi="楷体"/>
                <w:noProof/>
              </w:rPr>
              <w:t>1.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7FCE" w14:textId="4958105C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21" w:history="1">
            <w:r w:rsidRPr="00BA6FFA">
              <w:rPr>
                <w:rStyle w:val="a4"/>
                <w:rFonts w:ascii="楷体" w:eastAsia="楷体" w:hAnsi="楷体"/>
                <w:noProof/>
              </w:rPr>
              <w:t>2.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Boot Loader替换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E590" w14:textId="7004D8DD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22" w:history="1">
            <w:r w:rsidRPr="00BA6FFA">
              <w:rPr>
                <w:rStyle w:val="a4"/>
                <w:rFonts w:ascii="楷体" w:eastAsia="楷体" w:hAnsi="楷体"/>
                <w:noProof/>
              </w:rPr>
              <w:t>3.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建立页表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BC73" w14:textId="036BE1A5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23" w:history="1">
            <w:r w:rsidRPr="00BA6FFA">
              <w:rPr>
                <w:rStyle w:val="a4"/>
                <w:rFonts w:ascii="楷体" w:eastAsia="楷体" w:hAnsi="楷体"/>
                <w:noProof/>
              </w:rPr>
              <w:t>4.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5A46" w14:textId="3A8BB2D8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24" w:history="1">
            <w:r w:rsidRPr="00BA6FFA">
              <w:rPr>
                <w:rStyle w:val="a4"/>
                <w:rFonts w:ascii="楷体" w:eastAsia="楷体" w:hAnsi="楷体"/>
                <w:noProof/>
              </w:rPr>
              <w:t>5.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进程管理移植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08BF" w14:textId="188A26E6" w:rsidR="00823EF7" w:rsidRDefault="00823EF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7117425" w:history="1">
            <w:r w:rsidRPr="00BA6FFA">
              <w:rPr>
                <w:rStyle w:val="a4"/>
                <w:rFonts w:ascii="楷体" w:eastAsia="楷体" w:hAnsi="楷体"/>
                <w:noProof/>
              </w:rPr>
              <w:t>新系统正确性验证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4EA6" w14:textId="1C65680C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26" w:history="1">
            <w:r w:rsidRPr="00BA6FFA">
              <w:rPr>
                <w:rStyle w:val="a4"/>
                <w:rFonts w:ascii="楷体" w:eastAsia="楷体" w:hAnsi="楷体"/>
                <w:noProof/>
              </w:rPr>
              <w:t>1.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正确性验证概述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DFD0" w14:textId="5C8E566A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27" w:history="1">
            <w:r w:rsidRPr="00BA6FFA">
              <w:rPr>
                <w:rStyle w:val="a4"/>
                <w:rFonts w:ascii="楷体" w:eastAsia="楷体" w:hAnsi="楷体"/>
                <w:noProof/>
              </w:rPr>
              <w:t>2.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前期准备：验证工具链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2087" w14:textId="266F5A73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28" w:history="1">
            <w:r w:rsidRPr="00BA6FFA">
              <w:rPr>
                <w:rStyle w:val="a4"/>
                <w:rFonts w:ascii="楷体" w:eastAsia="楷体" w:hAnsi="楷体"/>
                <w:noProof/>
              </w:rPr>
              <w:t>3.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14/50：无修改，直接验证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BF73" w14:textId="73C818D0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29" w:history="1">
            <w:r w:rsidRPr="00BA6FFA">
              <w:rPr>
                <w:rStyle w:val="a4"/>
                <w:rFonts w:ascii="楷体" w:eastAsia="楷体" w:hAnsi="楷体"/>
                <w:noProof/>
              </w:rPr>
              <w:t>4.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30/50：在spec中修改/添加函数定义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618B" w14:textId="0E03DAA6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30" w:history="1">
            <w:r w:rsidRPr="00BA6FFA">
              <w:rPr>
                <w:rStyle w:val="a4"/>
                <w:rFonts w:ascii="楷体" w:eastAsia="楷体" w:hAnsi="楷体"/>
                <w:noProof/>
              </w:rPr>
              <w:t>5.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38/50：在spec中修改页表标识位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BEE7" w14:textId="0C3668D7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31" w:history="1">
            <w:r w:rsidRPr="00BA6FFA">
              <w:rPr>
                <w:rStyle w:val="a4"/>
                <w:rFonts w:ascii="楷体" w:eastAsia="楷体" w:hAnsi="楷体"/>
                <w:noProof/>
              </w:rPr>
              <w:t>6.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43/50：修改spec的相关页表，修改hv6相关页表函数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809C" w14:textId="7CB12580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32" w:history="1">
            <w:r w:rsidRPr="00BA6FFA">
              <w:rPr>
                <w:rStyle w:val="a4"/>
                <w:rFonts w:ascii="楷体" w:eastAsia="楷体" w:hAnsi="楷体"/>
                <w:noProof/>
              </w:rPr>
              <w:t>7.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46/50：增加spec中对于XWR标志位的约束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883D" w14:textId="043C4EF0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33" w:history="1">
            <w:r w:rsidRPr="00BA6FFA">
              <w:rPr>
                <w:rStyle w:val="a4"/>
                <w:rFonts w:ascii="楷体" w:eastAsia="楷体" w:hAnsi="楷体"/>
                <w:noProof/>
              </w:rPr>
              <w:t>8.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50/50：修改spec中iommu的页表标识位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3C0A" w14:textId="3D4A8A99" w:rsidR="00823EF7" w:rsidRDefault="00823EF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117434" w:history="1">
            <w:r w:rsidRPr="00BA6FFA">
              <w:rPr>
                <w:rStyle w:val="a4"/>
                <w:rFonts w:ascii="楷体" w:eastAsia="楷体" w:hAnsi="楷体"/>
                <w:noProof/>
              </w:rPr>
              <w:t>9.</w:t>
            </w:r>
            <w:r>
              <w:rPr>
                <w:noProof/>
              </w:rPr>
              <w:tab/>
            </w:r>
            <w:r w:rsidRPr="00BA6FFA">
              <w:rPr>
                <w:rStyle w:val="a4"/>
                <w:rFonts w:ascii="楷体" w:eastAsia="楷体" w:hAnsi="楷体"/>
                <w:noProof/>
              </w:rPr>
              <w:t>51/50：在spec中添加新系统调用的约束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2819" w14:textId="63598E0D" w:rsidR="00823EF7" w:rsidRDefault="00823EF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7117435" w:history="1">
            <w:r w:rsidRPr="00BA6FFA">
              <w:rPr>
                <w:rStyle w:val="a4"/>
                <w:rFonts w:ascii="楷体" w:eastAsia="楷体" w:hAnsi="楷体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2C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5EF4" w14:textId="51AF677F" w:rsidR="00823EF7" w:rsidRDefault="00823EF7">
          <w:r>
            <w:rPr>
              <w:b/>
              <w:bCs/>
              <w:lang w:val="zh-CN"/>
            </w:rPr>
            <w:fldChar w:fldCharType="end"/>
          </w:r>
        </w:p>
      </w:sdtContent>
    </w:sdt>
    <w:p w14:paraId="788BD898" w14:textId="77777777" w:rsidR="00823EF7" w:rsidRPr="002A501B" w:rsidRDefault="00823EF7" w:rsidP="00823EF7">
      <w:pPr>
        <w:jc w:val="left"/>
        <w:rPr>
          <w:rFonts w:ascii="楷体" w:eastAsia="楷体" w:hAnsi="楷体" w:hint="eastAsia"/>
        </w:rPr>
      </w:pPr>
      <w:bookmarkStart w:id="1" w:name="_GoBack"/>
      <w:bookmarkEnd w:id="1"/>
    </w:p>
    <w:p w14:paraId="4686882C" w14:textId="77777777" w:rsidR="00EE2935" w:rsidRDefault="00EE2935">
      <w:pPr>
        <w:widowControl/>
        <w:jc w:val="left"/>
        <w:rPr>
          <w:rFonts w:ascii="楷体" w:eastAsia="楷体" w:hAnsi="楷体"/>
          <w:b/>
          <w:bCs/>
          <w:kern w:val="44"/>
          <w:sz w:val="44"/>
          <w:szCs w:val="44"/>
        </w:rPr>
      </w:pPr>
      <w:bookmarkStart w:id="2" w:name="_Toc517117233"/>
      <w:r>
        <w:rPr>
          <w:rFonts w:ascii="楷体" w:eastAsia="楷体" w:hAnsi="楷体"/>
        </w:rPr>
        <w:br w:type="page"/>
      </w:r>
    </w:p>
    <w:p w14:paraId="14C6CFC1" w14:textId="6628CE7D" w:rsidR="002F13BD" w:rsidRPr="00AA0E65" w:rsidRDefault="00653D41" w:rsidP="00653D41">
      <w:pPr>
        <w:pStyle w:val="1"/>
        <w:rPr>
          <w:rFonts w:ascii="楷体" w:eastAsia="楷体" w:hAnsi="楷体"/>
        </w:rPr>
      </w:pPr>
      <w:bookmarkStart w:id="3" w:name="_Toc517117417"/>
      <w:r w:rsidRPr="00AA0E65">
        <w:rPr>
          <w:rFonts w:ascii="楷体" w:eastAsia="楷体" w:hAnsi="楷体" w:hint="eastAsia"/>
        </w:rPr>
        <w:lastRenderedPageBreak/>
        <w:t>HV</w:t>
      </w:r>
      <w:r w:rsidRPr="00AA0E65">
        <w:rPr>
          <w:rFonts w:ascii="楷体" w:eastAsia="楷体" w:hAnsi="楷体"/>
        </w:rPr>
        <w:t>6</w:t>
      </w:r>
      <w:r w:rsidRPr="00AA0E65">
        <w:rPr>
          <w:rFonts w:ascii="楷体" w:eastAsia="楷体" w:hAnsi="楷体" w:hint="eastAsia"/>
        </w:rPr>
        <w:t>设计</w:t>
      </w:r>
      <w:bookmarkEnd w:id="2"/>
      <w:bookmarkEnd w:id="3"/>
    </w:p>
    <w:p w14:paraId="02AEDDB8" w14:textId="2137583C" w:rsidR="00122253" w:rsidRDefault="00A15191" w:rsidP="00AA0E65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>h</w:t>
      </w:r>
      <w:r w:rsidR="00AD2FA0">
        <w:rPr>
          <w:rFonts w:ascii="楷体" w:eastAsia="楷体" w:hAnsi="楷体" w:hint="eastAsia"/>
        </w:rPr>
        <w:t>v6</w:t>
      </w:r>
      <w:r w:rsidR="005E6CCF">
        <w:rPr>
          <w:rFonts w:ascii="楷体" w:eastAsia="楷体" w:hAnsi="楷体" w:hint="eastAsia"/>
        </w:rPr>
        <w:t>在设计</w:t>
      </w:r>
      <w:r w:rsidR="00173FA3">
        <w:rPr>
          <w:rFonts w:ascii="楷体" w:eastAsia="楷体" w:hAnsi="楷体" w:hint="eastAsia"/>
        </w:rPr>
        <w:t>的过程中，为了使得设计</w:t>
      </w:r>
      <w:r w:rsidR="004E71B5">
        <w:rPr>
          <w:rFonts w:ascii="楷体" w:eastAsia="楷体" w:hAnsi="楷体" w:hint="eastAsia"/>
        </w:rPr>
        <w:t>出的操作系统可以被验证，</w:t>
      </w:r>
      <w:r w:rsidR="00B77C0B">
        <w:rPr>
          <w:rFonts w:ascii="楷体" w:eastAsia="楷体" w:hAnsi="楷体" w:hint="eastAsia"/>
        </w:rPr>
        <w:t>使得hv</w:t>
      </w:r>
      <w:r w:rsidR="00B77C0B">
        <w:rPr>
          <w:rFonts w:ascii="楷体" w:eastAsia="楷体" w:hAnsi="楷体"/>
        </w:rPr>
        <w:t>6</w:t>
      </w:r>
      <w:r w:rsidR="00EA6046">
        <w:rPr>
          <w:rFonts w:ascii="楷体" w:eastAsia="楷体" w:hAnsi="楷体" w:hint="eastAsia"/>
        </w:rPr>
        <w:t>在设计之初就考虑到了</w:t>
      </w:r>
      <w:r w:rsidR="00FD5C27">
        <w:rPr>
          <w:rFonts w:ascii="楷体" w:eastAsia="楷体" w:hAnsi="楷体" w:hint="eastAsia"/>
        </w:rPr>
        <w:t>在验证过程中</w:t>
      </w:r>
      <w:r w:rsidR="00646C5E">
        <w:rPr>
          <w:rFonts w:ascii="楷体" w:eastAsia="楷体" w:hAnsi="楷体" w:hint="eastAsia"/>
        </w:rPr>
        <w:t>可能会遇到的困难并且</w:t>
      </w:r>
      <w:r w:rsidR="00705A8A">
        <w:rPr>
          <w:rFonts w:ascii="楷体" w:eastAsia="楷体" w:hAnsi="楷体" w:hint="eastAsia"/>
        </w:rPr>
        <w:t>在设计操作系统的时候</w:t>
      </w:r>
      <w:r w:rsidR="00522291">
        <w:rPr>
          <w:rFonts w:ascii="楷体" w:eastAsia="楷体" w:hAnsi="楷体" w:hint="eastAsia"/>
        </w:rPr>
        <w:t>避开。</w:t>
      </w:r>
      <w:r w:rsidR="00EE7972">
        <w:rPr>
          <w:rFonts w:ascii="楷体" w:eastAsia="楷体" w:hAnsi="楷体" w:hint="eastAsia"/>
        </w:rPr>
        <w:t>具体来说，</w:t>
      </w:r>
      <w:r w:rsidR="0091079D">
        <w:rPr>
          <w:rFonts w:ascii="楷体" w:eastAsia="楷体" w:hAnsi="楷体" w:hint="eastAsia"/>
        </w:rPr>
        <w:t>可被验证的操作系统</w:t>
      </w:r>
      <w:r w:rsidR="00BF0A94">
        <w:rPr>
          <w:rFonts w:ascii="楷体" w:eastAsia="楷体" w:hAnsi="楷体" w:hint="eastAsia"/>
        </w:rPr>
        <w:t>主要有以下</w:t>
      </w:r>
      <w:r w:rsidR="001A2202">
        <w:rPr>
          <w:rFonts w:ascii="楷体" w:eastAsia="楷体" w:hAnsi="楷体" w:hint="eastAsia"/>
        </w:rPr>
        <w:t>问题：</w:t>
      </w:r>
    </w:p>
    <w:p w14:paraId="6340B928" w14:textId="30197248" w:rsidR="001F2F42" w:rsidRDefault="00F53A1A" w:rsidP="009205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系统调用的</w:t>
      </w:r>
      <w:r w:rsidR="00B87FE2">
        <w:rPr>
          <w:rFonts w:ascii="楷体" w:eastAsia="楷体" w:hAnsi="楷体" w:hint="eastAsia"/>
        </w:rPr>
        <w:t>接口</w:t>
      </w:r>
      <w:r w:rsidR="00B85D7D">
        <w:rPr>
          <w:rFonts w:ascii="楷体" w:eastAsia="楷体" w:hAnsi="楷体" w:hint="eastAsia"/>
        </w:rPr>
        <w:t>必须非常简单</w:t>
      </w:r>
      <w:r w:rsidR="00DE0C2D">
        <w:rPr>
          <w:rFonts w:ascii="楷体" w:eastAsia="楷体" w:hAnsi="楷体" w:hint="eastAsia"/>
        </w:rPr>
        <w:t>，并且操作系统执行的代码必须</w:t>
      </w:r>
      <w:r w:rsidR="00980515">
        <w:rPr>
          <w:rFonts w:ascii="楷体" w:eastAsia="楷体" w:hAnsi="楷体" w:hint="eastAsia"/>
        </w:rPr>
        <w:t>可以被</w:t>
      </w:r>
      <w:r w:rsidR="004D4C1C">
        <w:rPr>
          <w:rFonts w:ascii="楷体" w:eastAsia="楷体" w:hAnsi="楷体" w:hint="eastAsia"/>
        </w:rPr>
        <w:t>符号化</w:t>
      </w:r>
      <w:r w:rsidR="00987591">
        <w:rPr>
          <w:rFonts w:ascii="楷体" w:eastAsia="楷体" w:hAnsi="楷体" w:hint="eastAsia"/>
        </w:rPr>
        <w:t>执行</w:t>
      </w:r>
      <w:r w:rsidR="00980515">
        <w:rPr>
          <w:rFonts w:ascii="楷体" w:eastAsia="楷体" w:hAnsi="楷体" w:hint="eastAsia"/>
        </w:rPr>
        <w:t>。</w:t>
      </w:r>
      <w:r w:rsidR="00FA36A2">
        <w:rPr>
          <w:rFonts w:ascii="楷体" w:eastAsia="楷体" w:hAnsi="楷体" w:hint="eastAsia"/>
        </w:rPr>
        <w:t>为了</w:t>
      </w:r>
      <w:r w:rsidR="00C06B55">
        <w:rPr>
          <w:rFonts w:ascii="楷体" w:eastAsia="楷体" w:hAnsi="楷体" w:hint="eastAsia"/>
        </w:rPr>
        <w:t>解决这个困难，</w:t>
      </w:r>
      <w:r w:rsidR="00C82EB3">
        <w:rPr>
          <w:rFonts w:ascii="楷体" w:eastAsia="楷体" w:hAnsi="楷体" w:hint="eastAsia"/>
        </w:rPr>
        <w:t>hv</w:t>
      </w:r>
      <w:r w:rsidR="00C82EB3">
        <w:rPr>
          <w:rFonts w:ascii="楷体" w:eastAsia="楷体" w:hAnsi="楷体"/>
        </w:rPr>
        <w:t>6</w:t>
      </w:r>
      <w:r w:rsidR="00FF118C">
        <w:rPr>
          <w:rFonts w:ascii="楷体" w:eastAsia="楷体" w:hAnsi="楷体" w:hint="eastAsia"/>
        </w:rPr>
        <w:t>向用户</w:t>
      </w:r>
      <w:r w:rsidR="00502CCD">
        <w:rPr>
          <w:rFonts w:ascii="楷体" w:eastAsia="楷体" w:hAnsi="楷体" w:hint="eastAsia"/>
        </w:rPr>
        <w:t>程序</w:t>
      </w:r>
      <w:r w:rsidR="00FF118C">
        <w:rPr>
          <w:rFonts w:ascii="楷体" w:eastAsia="楷体" w:hAnsi="楷体" w:hint="eastAsia"/>
        </w:rPr>
        <w:t>开放了部分核心数据的访问权限，并且</w:t>
      </w:r>
      <w:r w:rsidR="00E53CC7">
        <w:rPr>
          <w:rFonts w:ascii="楷体" w:eastAsia="楷体" w:hAnsi="楷体" w:hint="eastAsia"/>
        </w:rPr>
        <w:t>修改了一些系统调用的</w:t>
      </w:r>
      <w:r w:rsidR="000F5163">
        <w:rPr>
          <w:rFonts w:ascii="楷体" w:eastAsia="楷体" w:hAnsi="楷体" w:hint="eastAsia"/>
        </w:rPr>
        <w:t>含义，使得</w:t>
      </w:r>
      <w:r w:rsidR="00510CCF">
        <w:rPr>
          <w:rFonts w:ascii="楷体" w:eastAsia="楷体" w:hAnsi="楷体" w:hint="eastAsia"/>
        </w:rPr>
        <w:t>系统调用在执行的时候</w:t>
      </w:r>
      <w:r w:rsidR="00A56534">
        <w:rPr>
          <w:rFonts w:ascii="楷体" w:eastAsia="楷体" w:hAnsi="楷体" w:hint="eastAsia"/>
        </w:rPr>
        <w:t>不会出现</w:t>
      </w:r>
      <w:r w:rsidR="00B67B85">
        <w:rPr>
          <w:rFonts w:ascii="楷体" w:eastAsia="楷体" w:hAnsi="楷体" w:hint="eastAsia"/>
        </w:rPr>
        <w:t>循环和递归，</w:t>
      </w:r>
      <w:r w:rsidR="001A740C">
        <w:rPr>
          <w:rFonts w:ascii="楷体" w:eastAsia="楷体" w:hAnsi="楷体" w:hint="eastAsia"/>
        </w:rPr>
        <w:t>而仅仅只是</w:t>
      </w:r>
      <w:r w:rsidR="00046E0B">
        <w:rPr>
          <w:rFonts w:ascii="楷体" w:eastAsia="楷体" w:hAnsi="楷体" w:hint="eastAsia"/>
        </w:rPr>
        <w:t>参数检查和</w:t>
      </w:r>
      <w:r w:rsidR="00BB50CB">
        <w:rPr>
          <w:rFonts w:ascii="楷体" w:eastAsia="楷体" w:hAnsi="楷体" w:hint="eastAsia"/>
        </w:rPr>
        <w:t>数据的修改。</w:t>
      </w:r>
    </w:p>
    <w:p w14:paraId="5B420E98" w14:textId="6B803230" w:rsidR="00376ECE" w:rsidRDefault="00F51149" w:rsidP="009205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内核数据和代码的访问</w:t>
      </w:r>
      <w:r w:rsidR="003D5E7E">
        <w:rPr>
          <w:rFonts w:ascii="楷体" w:eastAsia="楷体" w:hAnsi="楷体" w:hint="eastAsia"/>
        </w:rPr>
        <w:t>不能经过虚实地址转换</w:t>
      </w:r>
      <w:r w:rsidR="002B08EF">
        <w:rPr>
          <w:rFonts w:ascii="楷体" w:eastAsia="楷体" w:hAnsi="楷体" w:hint="eastAsia"/>
        </w:rPr>
        <w:t>。</w:t>
      </w:r>
      <w:r w:rsidR="004911A1">
        <w:rPr>
          <w:rFonts w:ascii="楷体" w:eastAsia="楷体" w:hAnsi="楷体" w:hint="eastAsia"/>
        </w:rPr>
        <w:t>这个</w:t>
      </w:r>
      <w:r w:rsidR="009A199C">
        <w:rPr>
          <w:rFonts w:ascii="楷体" w:eastAsia="楷体" w:hAnsi="楷体" w:hint="eastAsia"/>
        </w:rPr>
        <w:t>问题困难的地方在于，</w:t>
      </w:r>
      <w:r w:rsidR="0094768C">
        <w:rPr>
          <w:rFonts w:ascii="楷体" w:eastAsia="楷体" w:hAnsi="楷体" w:hint="eastAsia"/>
        </w:rPr>
        <w:t>我们</w:t>
      </w:r>
      <w:r w:rsidR="0065518D">
        <w:rPr>
          <w:rFonts w:ascii="楷体" w:eastAsia="楷体" w:hAnsi="楷体" w:hint="eastAsia"/>
        </w:rPr>
        <w:t>很难</w:t>
      </w:r>
      <w:r w:rsidR="0094768C">
        <w:rPr>
          <w:rFonts w:ascii="楷体" w:eastAsia="楷体" w:hAnsi="楷体" w:hint="eastAsia"/>
        </w:rPr>
        <w:t>对</w:t>
      </w:r>
      <w:r w:rsidR="005555B0">
        <w:rPr>
          <w:rFonts w:ascii="楷体" w:eastAsia="楷体" w:hAnsi="楷体" w:hint="eastAsia"/>
        </w:rPr>
        <w:t>虚实地址转换进行</w:t>
      </w:r>
      <w:r w:rsidR="002A6EE1">
        <w:rPr>
          <w:rFonts w:ascii="楷体" w:eastAsia="楷体" w:hAnsi="楷体" w:hint="eastAsia"/>
        </w:rPr>
        <w:t>建模，</w:t>
      </w:r>
      <w:r w:rsidR="00DD08C3">
        <w:rPr>
          <w:rFonts w:ascii="楷体" w:eastAsia="楷体" w:hAnsi="楷体" w:hint="eastAsia"/>
        </w:rPr>
        <w:t>而且，即使建模成功，</w:t>
      </w:r>
      <w:r w:rsidR="0094547B">
        <w:rPr>
          <w:rFonts w:ascii="楷体" w:eastAsia="楷体" w:hAnsi="楷体" w:hint="eastAsia"/>
        </w:rPr>
        <w:t>其符号化执行的复杂度也是非常巨大的</w:t>
      </w:r>
      <w:r w:rsidR="00191C9A">
        <w:rPr>
          <w:rFonts w:ascii="楷体" w:eastAsia="楷体" w:hAnsi="楷体" w:hint="eastAsia"/>
        </w:rPr>
        <w:t>。</w:t>
      </w:r>
      <w:r w:rsidR="00F05BF0">
        <w:rPr>
          <w:rFonts w:ascii="楷体" w:eastAsia="楷体" w:hAnsi="楷体" w:hint="eastAsia"/>
        </w:rPr>
        <w:t>而</w:t>
      </w:r>
      <w:r w:rsidR="008F0BD2">
        <w:rPr>
          <w:rFonts w:ascii="楷体" w:eastAsia="楷体" w:hAnsi="楷体" w:hint="eastAsia"/>
        </w:rPr>
        <w:t>如果</w:t>
      </w:r>
      <w:r w:rsidR="00A96A22">
        <w:rPr>
          <w:rFonts w:ascii="楷体" w:eastAsia="楷体" w:hAnsi="楷体" w:hint="eastAsia"/>
        </w:rPr>
        <w:t>不对虚实地址转换进行建模</w:t>
      </w:r>
      <w:r w:rsidR="002572C3">
        <w:rPr>
          <w:rFonts w:ascii="楷体" w:eastAsia="楷体" w:hAnsi="楷体" w:hint="eastAsia"/>
        </w:rPr>
        <w:t>，</w:t>
      </w:r>
      <w:r w:rsidR="005B7D8B">
        <w:rPr>
          <w:rFonts w:ascii="楷体" w:eastAsia="楷体" w:hAnsi="楷体" w:hint="eastAsia"/>
        </w:rPr>
        <w:t>就必须保证</w:t>
      </w:r>
      <w:r w:rsidR="00D231C1">
        <w:rPr>
          <w:rFonts w:ascii="楷体" w:eastAsia="楷体" w:hAnsi="楷体" w:hint="eastAsia"/>
        </w:rPr>
        <w:t>对于内核数据</w:t>
      </w:r>
      <w:r w:rsidR="006E06EC">
        <w:rPr>
          <w:rFonts w:ascii="楷体" w:eastAsia="楷体" w:hAnsi="楷体" w:hint="eastAsia"/>
        </w:rPr>
        <w:t>代码的</w:t>
      </w:r>
      <w:r w:rsidR="00F07214">
        <w:rPr>
          <w:rFonts w:ascii="楷体" w:eastAsia="楷体" w:hAnsi="楷体" w:hint="eastAsia"/>
        </w:rPr>
        <w:t>地址转换是正确的</w:t>
      </w:r>
      <w:r w:rsidR="00191C9A">
        <w:rPr>
          <w:rFonts w:ascii="楷体" w:eastAsia="楷体" w:hAnsi="楷体" w:hint="eastAsia"/>
        </w:rPr>
        <w:t>，也就是说</w:t>
      </w:r>
      <w:r w:rsidR="00127E8E">
        <w:rPr>
          <w:rFonts w:ascii="楷体" w:eastAsia="楷体" w:hAnsi="楷体" w:hint="eastAsia"/>
        </w:rPr>
        <w:t>：</w:t>
      </w:r>
      <w:r w:rsidR="00BC5517" w:rsidRPr="00450851">
        <w:rPr>
          <w:rFonts w:ascii="楷体" w:eastAsia="楷体" w:hAnsi="楷体" w:hint="eastAsia"/>
          <w:b/>
        </w:rPr>
        <w:t>内核的正确性依赖于虚实地址转换的正确性</w:t>
      </w:r>
      <w:r w:rsidR="00FA1941">
        <w:rPr>
          <w:rFonts w:ascii="楷体" w:eastAsia="楷体" w:hAnsi="楷体" w:hint="eastAsia"/>
        </w:rPr>
        <w:t>。</w:t>
      </w:r>
      <w:r w:rsidR="00841685">
        <w:rPr>
          <w:rFonts w:ascii="楷体" w:eastAsia="楷体" w:hAnsi="楷体" w:hint="eastAsia"/>
        </w:rPr>
        <w:t>但是，</w:t>
      </w:r>
      <w:r w:rsidR="00A47549">
        <w:rPr>
          <w:rFonts w:ascii="楷体" w:eastAsia="楷体" w:hAnsi="楷体" w:hint="eastAsia"/>
        </w:rPr>
        <w:t>由于</w:t>
      </w:r>
      <w:r w:rsidR="005575FD">
        <w:rPr>
          <w:rFonts w:ascii="楷体" w:eastAsia="楷体" w:hAnsi="楷体" w:hint="eastAsia"/>
        </w:rPr>
        <w:t>地址转换所使用的页</w:t>
      </w:r>
      <w:r w:rsidR="005C3A25">
        <w:rPr>
          <w:rFonts w:ascii="楷体" w:eastAsia="楷体" w:hAnsi="楷体" w:hint="eastAsia"/>
        </w:rPr>
        <w:t>是由内核分配的（</w:t>
      </w:r>
      <w:proofErr w:type="spellStart"/>
      <w:r w:rsidR="005C3A25">
        <w:rPr>
          <w:rFonts w:ascii="楷体" w:eastAsia="楷体" w:hAnsi="楷体" w:hint="eastAsia"/>
        </w:rPr>
        <w:t>a</w:t>
      </w:r>
      <w:r w:rsidR="005C3A25">
        <w:rPr>
          <w:rFonts w:ascii="楷体" w:eastAsia="楷体" w:hAnsi="楷体"/>
        </w:rPr>
        <w:t>lloc_page</w:t>
      </w:r>
      <w:proofErr w:type="spellEnd"/>
      <w:r w:rsidR="005C3A25">
        <w:rPr>
          <w:rFonts w:ascii="楷体" w:eastAsia="楷体" w:hAnsi="楷体" w:hint="eastAsia"/>
        </w:rPr>
        <w:t>）</w:t>
      </w:r>
      <w:r w:rsidR="00164BF2">
        <w:rPr>
          <w:rFonts w:ascii="楷体" w:eastAsia="楷体" w:hAnsi="楷体" w:hint="eastAsia"/>
        </w:rPr>
        <w:t>，而如果</w:t>
      </w:r>
      <w:r w:rsidR="00C840CE">
        <w:rPr>
          <w:rFonts w:ascii="楷体" w:eastAsia="楷体" w:hAnsi="楷体" w:hint="eastAsia"/>
        </w:rPr>
        <w:t>内核的实现存在</w:t>
      </w:r>
      <w:r w:rsidR="00612AEF">
        <w:rPr>
          <w:rFonts w:ascii="楷体" w:eastAsia="楷体" w:hAnsi="楷体" w:hint="eastAsia"/>
        </w:rPr>
        <w:t>问题（比如</w:t>
      </w:r>
      <w:r w:rsidR="008F3870">
        <w:rPr>
          <w:rFonts w:ascii="楷体" w:eastAsia="楷体" w:hAnsi="楷体" w:hint="eastAsia"/>
        </w:rPr>
        <w:t>，将分配给</w:t>
      </w:r>
      <w:r w:rsidR="00861117">
        <w:rPr>
          <w:rFonts w:ascii="楷体" w:eastAsia="楷体" w:hAnsi="楷体" w:hint="eastAsia"/>
        </w:rPr>
        <w:t>地址转换的页，又错误的分配给了</w:t>
      </w:r>
      <w:r w:rsidR="00FA6EEF">
        <w:rPr>
          <w:rFonts w:ascii="楷体" w:eastAsia="楷体" w:hAnsi="楷体" w:hint="eastAsia"/>
        </w:rPr>
        <w:t>用户进程</w:t>
      </w:r>
      <w:r w:rsidR="00612AEF">
        <w:rPr>
          <w:rFonts w:ascii="楷体" w:eastAsia="楷体" w:hAnsi="楷体" w:hint="eastAsia"/>
        </w:rPr>
        <w:t>）</w:t>
      </w:r>
      <w:r w:rsidR="006122EB">
        <w:rPr>
          <w:rFonts w:ascii="楷体" w:eastAsia="楷体" w:hAnsi="楷体" w:hint="eastAsia"/>
        </w:rPr>
        <w:t>，则无法保证</w:t>
      </w:r>
      <w:r w:rsidR="00593DAE">
        <w:rPr>
          <w:rFonts w:ascii="楷体" w:eastAsia="楷体" w:hAnsi="楷体" w:hint="eastAsia"/>
        </w:rPr>
        <w:t>地址转换的正确性</w:t>
      </w:r>
      <w:r w:rsidR="003173C1">
        <w:rPr>
          <w:rFonts w:ascii="楷体" w:eastAsia="楷体" w:hAnsi="楷体" w:hint="eastAsia"/>
        </w:rPr>
        <w:t>，既：</w:t>
      </w:r>
      <w:r w:rsidR="008205BB" w:rsidRPr="00450851">
        <w:rPr>
          <w:rFonts w:ascii="楷体" w:eastAsia="楷体" w:hAnsi="楷体" w:hint="eastAsia"/>
          <w:b/>
        </w:rPr>
        <w:t>虚实地址转换的正确性依赖于内核的正确性</w:t>
      </w:r>
      <w:r w:rsidR="008205BB">
        <w:rPr>
          <w:rFonts w:ascii="楷体" w:eastAsia="楷体" w:hAnsi="楷体" w:hint="eastAsia"/>
        </w:rPr>
        <w:t>。</w:t>
      </w:r>
      <w:r w:rsidR="00056A37">
        <w:rPr>
          <w:rFonts w:ascii="楷体" w:eastAsia="楷体" w:hAnsi="楷体" w:hint="eastAsia"/>
        </w:rPr>
        <w:t>可以看出</w:t>
      </w:r>
      <w:r w:rsidR="004E5690">
        <w:rPr>
          <w:rFonts w:ascii="楷体" w:eastAsia="楷体" w:hAnsi="楷体" w:hint="eastAsia"/>
        </w:rPr>
        <w:t>，地址转换的正确性和内核的正确性相互依赖，</w:t>
      </w:r>
      <w:r w:rsidR="00BC721F">
        <w:rPr>
          <w:rFonts w:ascii="楷体" w:eastAsia="楷体" w:hAnsi="楷体" w:hint="eastAsia"/>
        </w:rPr>
        <w:t>是无法被同时证明的。</w:t>
      </w:r>
      <w:r w:rsidR="00A84368">
        <w:rPr>
          <w:rFonts w:ascii="楷体" w:eastAsia="楷体" w:hAnsi="楷体" w:hint="eastAsia"/>
        </w:rPr>
        <w:t>由于这个原因，</w:t>
      </w:r>
      <w:r w:rsidR="00835A7B">
        <w:rPr>
          <w:rFonts w:ascii="楷体" w:eastAsia="楷体" w:hAnsi="楷体" w:hint="eastAsia"/>
        </w:rPr>
        <w:t>h</w:t>
      </w:r>
      <w:r w:rsidR="00835A7B">
        <w:rPr>
          <w:rFonts w:ascii="楷体" w:eastAsia="楷体" w:hAnsi="楷体"/>
        </w:rPr>
        <w:t>v6</w:t>
      </w:r>
      <w:r w:rsidR="00835A7B">
        <w:rPr>
          <w:rFonts w:ascii="楷体" w:eastAsia="楷体" w:hAnsi="楷体" w:hint="eastAsia"/>
        </w:rPr>
        <w:t>对于</w:t>
      </w:r>
      <w:r w:rsidR="00BD1781">
        <w:rPr>
          <w:rFonts w:ascii="楷体" w:eastAsia="楷体" w:hAnsi="楷体" w:hint="eastAsia"/>
        </w:rPr>
        <w:t>内核数据代码的访问</w:t>
      </w:r>
      <w:r w:rsidR="00EB3531">
        <w:rPr>
          <w:rFonts w:ascii="楷体" w:eastAsia="楷体" w:hAnsi="楷体" w:hint="eastAsia"/>
        </w:rPr>
        <w:t>不经过地址转换，</w:t>
      </w:r>
      <w:r w:rsidR="003144BA">
        <w:rPr>
          <w:rFonts w:ascii="楷体" w:eastAsia="楷体" w:hAnsi="楷体" w:hint="eastAsia"/>
        </w:rPr>
        <w:t>而</w:t>
      </w:r>
      <w:r w:rsidR="00574413">
        <w:rPr>
          <w:rFonts w:ascii="楷体" w:eastAsia="楷体" w:hAnsi="楷体" w:hint="eastAsia"/>
        </w:rPr>
        <w:t>将用户进程放在了虚拟机中，</w:t>
      </w:r>
      <w:r w:rsidR="00EF4098">
        <w:rPr>
          <w:rFonts w:ascii="楷体" w:eastAsia="楷体" w:hAnsi="楷体" w:hint="eastAsia"/>
        </w:rPr>
        <w:t>在虚拟机中可以存在单独的地址转换。</w:t>
      </w:r>
      <w:r w:rsidR="00BA43E6">
        <w:rPr>
          <w:rFonts w:ascii="楷体" w:eastAsia="楷体" w:hAnsi="楷体" w:hint="eastAsia"/>
        </w:rPr>
        <w:t>在x86下，h</w:t>
      </w:r>
      <w:r w:rsidR="00BA43E6">
        <w:rPr>
          <w:rFonts w:ascii="楷体" w:eastAsia="楷体" w:hAnsi="楷体"/>
        </w:rPr>
        <w:t>v6</w:t>
      </w:r>
      <w:r w:rsidR="00BA43E6">
        <w:rPr>
          <w:rFonts w:ascii="楷体" w:eastAsia="楷体" w:hAnsi="楷体" w:hint="eastAsia"/>
        </w:rPr>
        <w:t>的内核</w:t>
      </w:r>
      <w:r w:rsidR="00EA1EEC">
        <w:rPr>
          <w:rFonts w:ascii="楷体" w:eastAsia="楷体" w:hAnsi="楷体" w:hint="eastAsia"/>
        </w:rPr>
        <w:t>运行在h</w:t>
      </w:r>
      <w:r w:rsidR="00EA1EEC">
        <w:rPr>
          <w:rFonts w:ascii="楷体" w:eastAsia="楷体" w:hAnsi="楷体"/>
        </w:rPr>
        <w:t>ost</w:t>
      </w:r>
      <w:r w:rsidR="00EA1EEC">
        <w:rPr>
          <w:rFonts w:ascii="楷体" w:eastAsia="楷体" w:hAnsi="楷体" w:hint="eastAsia"/>
        </w:rPr>
        <w:t>的内核态</w:t>
      </w:r>
      <w:r w:rsidR="00DB3CAD">
        <w:rPr>
          <w:rFonts w:ascii="楷体" w:eastAsia="楷体" w:hAnsi="楷体"/>
        </w:rPr>
        <w:t>(</w:t>
      </w:r>
      <w:r w:rsidR="00EA1EEC">
        <w:rPr>
          <w:rFonts w:ascii="楷体" w:eastAsia="楷体" w:hAnsi="楷体"/>
        </w:rPr>
        <w:t>ring 0)</w:t>
      </w:r>
      <w:r w:rsidR="00B8506E">
        <w:rPr>
          <w:rFonts w:ascii="楷体" w:eastAsia="楷体" w:hAnsi="楷体" w:hint="eastAsia"/>
        </w:rPr>
        <w:t>，而用户进程</w:t>
      </w:r>
      <w:r w:rsidR="00C10285">
        <w:rPr>
          <w:rFonts w:ascii="楷体" w:eastAsia="楷体" w:hAnsi="楷体" w:hint="eastAsia"/>
        </w:rPr>
        <w:t>则被运行在虚拟机中的内核态(</w:t>
      </w:r>
      <w:r w:rsidR="00C10285">
        <w:rPr>
          <w:rFonts w:ascii="楷体" w:eastAsia="楷体" w:hAnsi="楷体"/>
        </w:rPr>
        <w:t>ring 0)</w:t>
      </w:r>
      <w:r w:rsidR="00C10285">
        <w:rPr>
          <w:rFonts w:ascii="楷体" w:eastAsia="楷体" w:hAnsi="楷体" w:hint="eastAsia"/>
        </w:rPr>
        <w:t>，</w:t>
      </w:r>
      <w:r w:rsidR="00F34353">
        <w:rPr>
          <w:rFonts w:ascii="楷体" w:eastAsia="楷体" w:hAnsi="楷体" w:hint="eastAsia"/>
        </w:rPr>
        <w:t>在用户进程中</w:t>
      </w:r>
      <w:r w:rsidR="00F851EE">
        <w:rPr>
          <w:rFonts w:ascii="楷体" w:eastAsia="楷体" w:hAnsi="楷体" w:hint="eastAsia"/>
        </w:rPr>
        <w:t>可以直接访问页表</w:t>
      </w:r>
      <w:r w:rsidR="00D81C28">
        <w:rPr>
          <w:rFonts w:ascii="楷体" w:eastAsia="楷体" w:hAnsi="楷体" w:hint="eastAsia"/>
        </w:rPr>
        <w:t>，但是对于页表的所有修改</w:t>
      </w:r>
      <w:r w:rsidR="00BF012B">
        <w:rPr>
          <w:rFonts w:ascii="楷体" w:eastAsia="楷体" w:hAnsi="楷体" w:hint="eastAsia"/>
        </w:rPr>
        <w:t>都需要</w:t>
      </w:r>
      <w:r w:rsidR="00D93DA5">
        <w:rPr>
          <w:rFonts w:ascii="楷体" w:eastAsia="楷体" w:hAnsi="楷体" w:hint="eastAsia"/>
        </w:rPr>
        <w:t>通过系统调用</w:t>
      </w:r>
      <w:r w:rsidR="00C358CB">
        <w:rPr>
          <w:rFonts w:ascii="楷体" w:eastAsia="楷体" w:hAnsi="楷体" w:hint="eastAsia"/>
        </w:rPr>
        <w:t>交由</w:t>
      </w:r>
      <w:r w:rsidR="00533538">
        <w:rPr>
          <w:rFonts w:ascii="楷体" w:eastAsia="楷体" w:hAnsi="楷体" w:hint="eastAsia"/>
        </w:rPr>
        <w:t>内核完成。</w:t>
      </w:r>
    </w:p>
    <w:p w14:paraId="5A2D0526" w14:textId="0A263553" w:rsidR="002B1DCB" w:rsidRDefault="00A21565" w:rsidP="009205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第三个问题则是要求</w:t>
      </w:r>
      <w:r w:rsidR="00AC0A45">
        <w:rPr>
          <w:rFonts w:ascii="楷体" w:eastAsia="楷体" w:hAnsi="楷体" w:hint="eastAsia"/>
        </w:rPr>
        <w:t>用于实现操作系统的代码必须便于被符号化执行。</w:t>
      </w:r>
      <w:r w:rsidR="003629D0">
        <w:rPr>
          <w:rFonts w:ascii="楷体" w:eastAsia="楷体" w:hAnsi="楷体" w:hint="eastAsia"/>
        </w:rPr>
        <w:t>所以在</w:t>
      </w:r>
      <w:r w:rsidR="00E40076">
        <w:rPr>
          <w:rFonts w:ascii="楷体" w:eastAsia="楷体" w:hAnsi="楷体" w:hint="eastAsia"/>
        </w:rPr>
        <w:t>hv</w:t>
      </w:r>
      <w:r w:rsidR="00E40076">
        <w:rPr>
          <w:rFonts w:ascii="楷体" w:eastAsia="楷体" w:hAnsi="楷体"/>
        </w:rPr>
        <w:t>6</w:t>
      </w:r>
      <w:r w:rsidR="00E40076">
        <w:rPr>
          <w:rFonts w:ascii="楷体" w:eastAsia="楷体" w:hAnsi="楷体" w:hint="eastAsia"/>
        </w:rPr>
        <w:t>中</w:t>
      </w:r>
      <w:r w:rsidR="00181201">
        <w:rPr>
          <w:rFonts w:ascii="楷体" w:eastAsia="楷体" w:hAnsi="楷体" w:hint="eastAsia"/>
        </w:rPr>
        <w:t>选择C</w:t>
      </w:r>
      <w:r w:rsidR="00B6495E">
        <w:rPr>
          <w:rFonts w:ascii="楷体" w:eastAsia="楷体" w:hAnsi="楷体" w:hint="eastAsia"/>
        </w:rPr>
        <w:t>作为编写语言，</w:t>
      </w:r>
      <w:r w:rsidR="001B68C6">
        <w:rPr>
          <w:rFonts w:ascii="楷体" w:eastAsia="楷体" w:hAnsi="楷体" w:hint="eastAsia"/>
        </w:rPr>
        <w:t>其可以被转换为</w:t>
      </w:r>
      <w:proofErr w:type="spellStart"/>
      <w:r w:rsidR="001B68C6">
        <w:rPr>
          <w:rFonts w:ascii="楷体" w:eastAsia="楷体" w:hAnsi="楷体" w:hint="eastAsia"/>
        </w:rPr>
        <w:t>llvm</w:t>
      </w:r>
      <w:proofErr w:type="spellEnd"/>
      <w:r w:rsidR="001B68C6">
        <w:rPr>
          <w:rFonts w:ascii="楷体" w:eastAsia="楷体" w:hAnsi="楷体" w:hint="eastAsia"/>
        </w:rPr>
        <w:t>格式的代码</w:t>
      </w:r>
      <w:r w:rsidR="003629D0">
        <w:rPr>
          <w:rFonts w:ascii="楷体" w:eastAsia="楷体" w:hAnsi="楷体" w:hint="eastAsia"/>
        </w:rPr>
        <w:t>。</w:t>
      </w:r>
    </w:p>
    <w:p w14:paraId="76D85D35" w14:textId="1868F4E9" w:rsidR="003C5EFB" w:rsidRDefault="00B85AB1" w:rsidP="005D301B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另外，</w:t>
      </w:r>
      <w:r w:rsidR="00DC1C60">
        <w:rPr>
          <w:rFonts w:ascii="楷体" w:eastAsia="楷体" w:hAnsi="楷体" w:hint="eastAsia"/>
        </w:rPr>
        <w:t>为了</w:t>
      </w:r>
      <w:r w:rsidR="00D574DB">
        <w:rPr>
          <w:rFonts w:ascii="楷体" w:eastAsia="楷体" w:hAnsi="楷体" w:hint="eastAsia"/>
        </w:rPr>
        <w:t>简化</w:t>
      </w:r>
      <w:r w:rsidR="00095A79">
        <w:rPr>
          <w:rFonts w:ascii="楷体" w:eastAsia="楷体" w:hAnsi="楷体" w:hint="eastAsia"/>
        </w:rPr>
        <w:t>验证，</w:t>
      </w:r>
      <w:r w:rsidR="00371BDD">
        <w:rPr>
          <w:rFonts w:ascii="楷体" w:eastAsia="楷体" w:hAnsi="楷体" w:hint="eastAsia"/>
        </w:rPr>
        <w:t>在</w:t>
      </w:r>
      <w:r w:rsidR="00126826">
        <w:rPr>
          <w:rFonts w:ascii="楷体" w:eastAsia="楷体" w:hAnsi="楷体" w:hint="eastAsia"/>
        </w:rPr>
        <w:t>进入</w:t>
      </w:r>
      <w:r w:rsidR="00371BDD">
        <w:rPr>
          <w:rFonts w:ascii="楷体" w:eastAsia="楷体" w:hAnsi="楷体" w:hint="eastAsia"/>
        </w:rPr>
        <w:t>系统调用</w:t>
      </w:r>
      <w:r w:rsidR="004E0A2B">
        <w:rPr>
          <w:rFonts w:ascii="楷体" w:eastAsia="楷体" w:hAnsi="楷体" w:hint="eastAsia"/>
        </w:rPr>
        <w:t>的时候</w:t>
      </w:r>
      <w:r w:rsidR="001D143E">
        <w:rPr>
          <w:rFonts w:ascii="楷体" w:eastAsia="楷体" w:hAnsi="楷体" w:hint="eastAsia"/>
        </w:rPr>
        <w:t>会</w:t>
      </w:r>
      <w:r w:rsidR="004E0A2B">
        <w:rPr>
          <w:rFonts w:ascii="楷体" w:eastAsia="楷体" w:hAnsi="楷体" w:hint="eastAsia"/>
        </w:rPr>
        <w:t>关闭中断而在系统调用结束之后</w:t>
      </w:r>
      <w:r w:rsidR="00AA21A8">
        <w:rPr>
          <w:rFonts w:ascii="楷体" w:eastAsia="楷体" w:hAnsi="楷体" w:hint="eastAsia"/>
        </w:rPr>
        <w:t>再开启中断</w:t>
      </w:r>
      <w:r w:rsidR="003307D0">
        <w:rPr>
          <w:rFonts w:ascii="楷体" w:eastAsia="楷体" w:hAnsi="楷体" w:hint="eastAsia"/>
        </w:rPr>
        <w:t>，</w:t>
      </w:r>
      <w:r w:rsidR="00C81CCD">
        <w:rPr>
          <w:rFonts w:ascii="楷体" w:eastAsia="楷体" w:hAnsi="楷体" w:hint="eastAsia"/>
        </w:rPr>
        <w:t>这样，</w:t>
      </w:r>
      <w:r w:rsidR="004B6C5F">
        <w:rPr>
          <w:rFonts w:ascii="楷体" w:eastAsia="楷体" w:hAnsi="楷体" w:hint="eastAsia"/>
        </w:rPr>
        <w:t>在</w:t>
      </w:r>
      <w:r w:rsidR="00067C10">
        <w:rPr>
          <w:rFonts w:ascii="楷体" w:eastAsia="楷体" w:hAnsi="楷体" w:hint="eastAsia"/>
        </w:rPr>
        <w:t>验证的时候就可以不考虑</w:t>
      </w:r>
      <w:r w:rsidR="00386E82">
        <w:rPr>
          <w:rFonts w:ascii="楷体" w:eastAsia="楷体" w:hAnsi="楷体" w:hint="eastAsia"/>
        </w:rPr>
        <w:t>系统调用执行过程中被打断的</w:t>
      </w:r>
      <w:r w:rsidR="0049185F">
        <w:rPr>
          <w:rFonts w:ascii="楷体" w:eastAsia="楷体" w:hAnsi="楷体" w:hint="eastAsia"/>
        </w:rPr>
        <w:t>情况，</w:t>
      </w:r>
      <w:r w:rsidR="00ED68D5">
        <w:rPr>
          <w:rFonts w:ascii="楷体" w:eastAsia="楷体" w:hAnsi="楷体" w:hint="eastAsia"/>
        </w:rPr>
        <w:t>以此减少</w:t>
      </w:r>
      <w:r w:rsidR="00726A15">
        <w:rPr>
          <w:rFonts w:ascii="楷体" w:eastAsia="楷体" w:hAnsi="楷体" w:hint="eastAsia"/>
        </w:rPr>
        <w:t>验证过程中的复杂度。</w:t>
      </w:r>
    </w:p>
    <w:p w14:paraId="0D883AEE" w14:textId="42D79DFC" w:rsidR="00CD1295" w:rsidRPr="003C5EFB" w:rsidRDefault="006D3E3B" w:rsidP="005D301B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由于</w:t>
      </w:r>
      <w:r w:rsidR="00771411">
        <w:rPr>
          <w:rFonts w:ascii="楷体" w:eastAsia="楷体" w:hAnsi="楷体" w:hint="eastAsia"/>
        </w:rPr>
        <w:t>hv6将</w:t>
      </w:r>
      <w:proofErr w:type="gramStart"/>
      <w:r w:rsidR="00771411">
        <w:rPr>
          <w:rFonts w:ascii="楷体" w:eastAsia="楷体" w:hAnsi="楷体" w:hint="eastAsia"/>
        </w:rPr>
        <w:t>很</w:t>
      </w:r>
      <w:proofErr w:type="gramEnd"/>
      <w:r w:rsidR="00771411">
        <w:rPr>
          <w:rFonts w:ascii="楷体" w:eastAsia="楷体" w:hAnsi="楷体" w:hint="eastAsia"/>
        </w:rPr>
        <w:t>多功能都交由用户程序完成，</w:t>
      </w:r>
      <w:r w:rsidR="00DC7A46">
        <w:rPr>
          <w:rFonts w:ascii="楷体" w:eastAsia="楷体" w:hAnsi="楷体" w:hint="eastAsia"/>
        </w:rPr>
        <w:t>包括</w:t>
      </w:r>
      <w:r w:rsidR="00E00AA7">
        <w:rPr>
          <w:rFonts w:ascii="楷体" w:eastAsia="楷体" w:hAnsi="楷体" w:hint="eastAsia"/>
        </w:rPr>
        <w:t>申请内存这样</w:t>
      </w:r>
      <w:r w:rsidR="00244D29">
        <w:rPr>
          <w:rFonts w:ascii="楷体" w:eastAsia="楷体" w:hAnsi="楷体" w:hint="eastAsia"/>
        </w:rPr>
        <w:t>非常敏感的操作</w:t>
      </w:r>
      <w:r w:rsidR="000434C4">
        <w:rPr>
          <w:rFonts w:ascii="楷体" w:eastAsia="楷体" w:hAnsi="楷体" w:hint="eastAsia"/>
        </w:rPr>
        <w:t>，</w:t>
      </w:r>
      <w:r w:rsidR="00041F05">
        <w:rPr>
          <w:rFonts w:ascii="楷体" w:eastAsia="楷体" w:hAnsi="楷体" w:hint="eastAsia"/>
        </w:rPr>
        <w:t>所以</w:t>
      </w:r>
      <w:r w:rsidR="0066243C">
        <w:rPr>
          <w:rFonts w:ascii="楷体" w:eastAsia="楷体" w:hAnsi="楷体" w:hint="eastAsia"/>
        </w:rPr>
        <w:t>hv6为用户进程</w:t>
      </w:r>
      <w:r w:rsidR="00973695">
        <w:rPr>
          <w:rFonts w:ascii="楷体" w:eastAsia="楷体" w:hAnsi="楷体" w:hint="eastAsia"/>
        </w:rPr>
        <w:t>提供了</w:t>
      </w:r>
      <w:r w:rsidR="009C143F">
        <w:rPr>
          <w:rFonts w:ascii="楷体" w:eastAsia="楷体" w:hAnsi="楷体" w:hint="eastAsia"/>
        </w:rPr>
        <w:t>一套</w:t>
      </w:r>
      <w:r w:rsidR="008D70C6">
        <w:rPr>
          <w:rFonts w:ascii="楷体" w:eastAsia="楷体" w:hAnsi="楷体" w:hint="eastAsia"/>
        </w:rPr>
        <w:t>工具库</w:t>
      </w:r>
      <w:proofErr w:type="spellStart"/>
      <w:r w:rsidR="008D70C6">
        <w:rPr>
          <w:rFonts w:ascii="楷体" w:eastAsia="楷体" w:hAnsi="楷体" w:hint="eastAsia"/>
        </w:rPr>
        <w:t>ulib</w:t>
      </w:r>
      <w:proofErr w:type="spellEnd"/>
      <w:r w:rsidR="00197AC7">
        <w:rPr>
          <w:rFonts w:ascii="楷体" w:eastAsia="楷体" w:hAnsi="楷体" w:hint="eastAsia"/>
        </w:rPr>
        <w:t>，</w:t>
      </w:r>
      <w:r w:rsidR="00EF4132">
        <w:rPr>
          <w:rFonts w:ascii="楷体" w:eastAsia="楷体" w:hAnsi="楷体" w:hint="eastAsia"/>
        </w:rPr>
        <w:t>其主要的功能</w:t>
      </w:r>
      <w:r w:rsidR="00B30903">
        <w:rPr>
          <w:rFonts w:ascii="楷体" w:eastAsia="楷体" w:hAnsi="楷体" w:hint="eastAsia"/>
        </w:rPr>
        <w:t>有两个：</w:t>
      </w:r>
      <w:r w:rsidR="00D46070">
        <w:rPr>
          <w:rFonts w:ascii="楷体" w:eastAsia="楷体" w:hAnsi="楷体" w:hint="eastAsia"/>
        </w:rPr>
        <w:t>在进入用户进程之前</w:t>
      </w:r>
      <w:r w:rsidR="00914E06">
        <w:rPr>
          <w:rFonts w:ascii="楷体" w:eastAsia="楷体" w:hAnsi="楷体" w:hint="eastAsia"/>
        </w:rPr>
        <w:t>完成一些初始化操作：</w:t>
      </w:r>
      <w:r w:rsidR="004C28E5">
        <w:rPr>
          <w:rFonts w:ascii="楷体" w:eastAsia="楷体" w:hAnsi="楷体" w:hint="eastAsia"/>
        </w:rPr>
        <w:t>包括将</w:t>
      </w:r>
      <w:r w:rsidR="00EA565A">
        <w:rPr>
          <w:rFonts w:ascii="楷体" w:eastAsia="楷体" w:hAnsi="楷体" w:hint="eastAsia"/>
        </w:rPr>
        <w:t>内核的敏感数据</w:t>
      </w:r>
      <w:r w:rsidR="006E1D68">
        <w:rPr>
          <w:rFonts w:ascii="楷体" w:eastAsia="楷体" w:hAnsi="楷体" w:hint="eastAsia"/>
        </w:rPr>
        <w:t>以只读的方式</w:t>
      </w:r>
      <w:r w:rsidR="009B12E6">
        <w:rPr>
          <w:rFonts w:ascii="楷体" w:eastAsia="楷体" w:hAnsi="楷体" w:hint="eastAsia"/>
        </w:rPr>
        <w:t>映射在固定位置</w:t>
      </w:r>
      <w:r w:rsidR="00CA027C">
        <w:rPr>
          <w:rFonts w:ascii="楷体" w:eastAsia="楷体" w:hAnsi="楷体" w:hint="eastAsia"/>
        </w:rPr>
        <w:t>，初始化虚拟机内部的</w:t>
      </w:r>
      <w:r w:rsidR="00CA027C">
        <w:rPr>
          <w:rFonts w:ascii="楷体" w:eastAsia="楷体" w:hAnsi="楷体" w:hint="eastAsia"/>
        </w:rPr>
        <w:lastRenderedPageBreak/>
        <w:t>中断向量表等操作</w:t>
      </w:r>
      <w:r w:rsidR="0077524C">
        <w:rPr>
          <w:rFonts w:ascii="楷体" w:eastAsia="楷体" w:hAnsi="楷体" w:hint="eastAsia"/>
        </w:rPr>
        <w:t>。</w:t>
      </w:r>
      <w:proofErr w:type="spellStart"/>
      <w:r w:rsidR="009614D5">
        <w:rPr>
          <w:rFonts w:ascii="楷体" w:eastAsia="楷体" w:hAnsi="楷体" w:hint="eastAsia"/>
        </w:rPr>
        <w:t>u</w:t>
      </w:r>
      <w:r w:rsidR="00850D24">
        <w:rPr>
          <w:rFonts w:ascii="楷体" w:eastAsia="楷体" w:hAnsi="楷体" w:hint="eastAsia"/>
        </w:rPr>
        <w:t>lib</w:t>
      </w:r>
      <w:proofErr w:type="spellEnd"/>
      <w:r w:rsidR="00850D24">
        <w:rPr>
          <w:rFonts w:ascii="楷体" w:eastAsia="楷体" w:hAnsi="楷体" w:hint="eastAsia"/>
        </w:rPr>
        <w:t>还有一个功能就是</w:t>
      </w:r>
      <w:r w:rsidR="00A10EB9">
        <w:rPr>
          <w:rFonts w:ascii="楷体" w:eastAsia="楷体" w:hAnsi="楷体" w:hint="eastAsia"/>
        </w:rPr>
        <w:t>提供对</w:t>
      </w:r>
      <w:r w:rsidR="00296B49">
        <w:rPr>
          <w:rFonts w:ascii="楷体" w:eastAsia="楷体" w:hAnsi="楷体" w:hint="eastAsia"/>
        </w:rPr>
        <w:t>常用操作的封装</w:t>
      </w:r>
      <w:r w:rsidR="00E56DB0">
        <w:rPr>
          <w:rFonts w:ascii="楷体" w:eastAsia="楷体" w:hAnsi="楷体" w:hint="eastAsia"/>
        </w:rPr>
        <w:t>以便用户进程调用</w:t>
      </w:r>
      <w:r w:rsidR="00315607">
        <w:rPr>
          <w:rFonts w:ascii="楷体" w:eastAsia="楷体" w:hAnsi="楷体" w:hint="eastAsia"/>
        </w:rPr>
        <w:t>。</w:t>
      </w:r>
      <w:r w:rsidR="00A524F4">
        <w:rPr>
          <w:rFonts w:ascii="楷体" w:eastAsia="楷体" w:hAnsi="楷体" w:hint="eastAsia"/>
        </w:rPr>
        <w:t>此外，</w:t>
      </w:r>
      <w:proofErr w:type="spellStart"/>
      <w:r w:rsidR="003F13B6">
        <w:rPr>
          <w:rFonts w:ascii="楷体" w:eastAsia="楷体" w:hAnsi="楷体" w:hint="eastAsia"/>
        </w:rPr>
        <w:t>ulib</w:t>
      </w:r>
      <w:proofErr w:type="spellEnd"/>
      <w:r w:rsidR="00615A50">
        <w:rPr>
          <w:rFonts w:ascii="楷体" w:eastAsia="楷体" w:hAnsi="楷体" w:hint="eastAsia"/>
        </w:rPr>
        <w:t>还有一个特点</w:t>
      </w:r>
      <w:r w:rsidR="006B5668">
        <w:rPr>
          <w:rFonts w:ascii="楷体" w:eastAsia="楷体" w:hAnsi="楷体" w:hint="eastAsia"/>
        </w:rPr>
        <w:t>值得一提：</w:t>
      </w:r>
      <w:proofErr w:type="spellStart"/>
      <w:r w:rsidR="00706D56">
        <w:rPr>
          <w:rFonts w:ascii="楷体" w:eastAsia="楷体" w:hAnsi="楷体" w:hint="eastAsia"/>
        </w:rPr>
        <w:t>ulib</w:t>
      </w:r>
      <w:proofErr w:type="spellEnd"/>
      <w:r w:rsidR="00706D56">
        <w:rPr>
          <w:rFonts w:ascii="楷体" w:eastAsia="楷体" w:hAnsi="楷体" w:hint="eastAsia"/>
        </w:rPr>
        <w:t>是以</w:t>
      </w:r>
      <w:r w:rsidR="009A30EC">
        <w:rPr>
          <w:rFonts w:ascii="楷体" w:eastAsia="楷体" w:hAnsi="楷体" w:hint="eastAsia"/>
        </w:rPr>
        <w:t>一个完整的</w:t>
      </w:r>
      <w:r w:rsidR="00A50E55">
        <w:rPr>
          <w:rFonts w:ascii="楷体" w:eastAsia="楷体" w:hAnsi="楷体" w:hint="eastAsia"/>
        </w:rPr>
        <w:t>ELF格式文件存在的</w:t>
      </w:r>
      <w:r w:rsidR="00AE1E6E">
        <w:rPr>
          <w:rFonts w:ascii="楷体" w:eastAsia="楷体" w:hAnsi="楷体" w:hint="eastAsia"/>
        </w:rPr>
        <w:t>，其本身</w:t>
      </w:r>
      <w:r w:rsidR="00471D0D">
        <w:rPr>
          <w:rFonts w:ascii="楷体" w:eastAsia="楷体" w:hAnsi="楷体" w:hint="eastAsia"/>
        </w:rPr>
        <w:t>可以</w:t>
      </w:r>
      <w:r w:rsidR="00B0645E">
        <w:rPr>
          <w:rFonts w:ascii="楷体" w:eastAsia="楷体" w:hAnsi="楷体" w:hint="eastAsia"/>
        </w:rPr>
        <w:t>不依赖用户程序而单独</w:t>
      </w:r>
      <w:r w:rsidR="00D517DF">
        <w:rPr>
          <w:rFonts w:ascii="楷体" w:eastAsia="楷体" w:hAnsi="楷体" w:hint="eastAsia"/>
        </w:rPr>
        <w:t>执行。</w:t>
      </w:r>
      <w:r w:rsidR="00445397">
        <w:rPr>
          <w:rFonts w:ascii="楷体" w:eastAsia="楷体" w:hAnsi="楷体" w:hint="eastAsia"/>
        </w:rPr>
        <w:t>而对于</w:t>
      </w:r>
      <w:r w:rsidR="00481C4A">
        <w:rPr>
          <w:rFonts w:ascii="楷体" w:eastAsia="楷体" w:hAnsi="楷体" w:hint="eastAsia"/>
        </w:rPr>
        <w:t>用户进程</w:t>
      </w:r>
      <w:r w:rsidR="00B16B0A">
        <w:rPr>
          <w:rFonts w:ascii="楷体" w:eastAsia="楷体" w:hAnsi="楷体" w:hint="eastAsia"/>
        </w:rPr>
        <w:t>，其编译时也不是和</w:t>
      </w:r>
      <w:proofErr w:type="spellStart"/>
      <w:r w:rsidR="00B16B0A">
        <w:rPr>
          <w:rFonts w:ascii="楷体" w:eastAsia="楷体" w:hAnsi="楷体" w:hint="eastAsia"/>
        </w:rPr>
        <w:t>ulib</w:t>
      </w:r>
      <w:proofErr w:type="spellEnd"/>
      <w:r w:rsidR="00B16B0A">
        <w:rPr>
          <w:rFonts w:ascii="楷体" w:eastAsia="楷体" w:hAnsi="楷体" w:hint="eastAsia"/>
        </w:rPr>
        <w:t>一起编译的</w:t>
      </w:r>
      <w:r w:rsidR="00537158">
        <w:rPr>
          <w:rFonts w:ascii="楷体" w:eastAsia="楷体" w:hAnsi="楷体" w:hint="eastAsia"/>
        </w:rPr>
        <w:t>：</w:t>
      </w:r>
      <w:r w:rsidR="0011248B">
        <w:rPr>
          <w:rFonts w:ascii="楷体" w:eastAsia="楷体" w:hAnsi="楷体" w:hint="eastAsia"/>
        </w:rPr>
        <w:t>在生成</w:t>
      </w:r>
      <w:proofErr w:type="spellStart"/>
      <w:r w:rsidR="00622D8F">
        <w:rPr>
          <w:rFonts w:ascii="楷体" w:eastAsia="楷体" w:hAnsi="楷体" w:hint="eastAsia"/>
        </w:rPr>
        <w:t>ulib</w:t>
      </w:r>
      <w:proofErr w:type="spellEnd"/>
      <w:r w:rsidR="00622D8F">
        <w:rPr>
          <w:rFonts w:ascii="楷体" w:eastAsia="楷体" w:hAnsi="楷体" w:hint="eastAsia"/>
        </w:rPr>
        <w:t>可执行文件之后</w:t>
      </w:r>
      <w:r w:rsidR="00320BB3">
        <w:rPr>
          <w:rFonts w:ascii="楷体" w:eastAsia="楷体" w:hAnsi="楷体" w:hint="eastAsia"/>
        </w:rPr>
        <w:t>，</w:t>
      </w:r>
      <w:r w:rsidR="00DA2B4E">
        <w:rPr>
          <w:rFonts w:ascii="楷体" w:eastAsia="楷体" w:hAnsi="楷体" w:hint="eastAsia"/>
        </w:rPr>
        <w:t>使用n</w:t>
      </w:r>
      <w:r w:rsidR="00DA2B4E">
        <w:rPr>
          <w:rFonts w:ascii="楷体" w:eastAsia="楷体" w:hAnsi="楷体"/>
        </w:rPr>
        <w:t>m</w:t>
      </w:r>
      <w:r w:rsidR="00DA2B4E">
        <w:rPr>
          <w:rFonts w:ascii="楷体" w:eastAsia="楷体" w:hAnsi="楷体" w:hint="eastAsia"/>
        </w:rPr>
        <w:t>工具提取</w:t>
      </w:r>
      <w:proofErr w:type="spellStart"/>
      <w:r w:rsidR="00F256A7">
        <w:rPr>
          <w:rFonts w:ascii="楷体" w:eastAsia="楷体" w:hAnsi="楷体" w:hint="eastAsia"/>
        </w:rPr>
        <w:t>u</w:t>
      </w:r>
      <w:r w:rsidR="00F256A7">
        <w:rPr>
          <w:rFonts w:ascii="楷体" w:eastAsia="楷体" w:hAnsi="楷体"/>
        </w:rPr>
        <w:t>lib</w:t>
      </w:r>
      <w:proofErr w:type="spellEnd"/>
      <w:r w:rsidR="00F256A7">
        <w:rPr>
          <w:rFonts w:ascii="楷体" w:eastAsia="楷体" w:hAnsi="楷体" w:hint="eastAsia"/>
        </w:rPr>
        <w:t>中的函数符号和位置</w:t>
      </w:r>
      <w:r w:rsidR="00346DFC">
        <w:rPr>
          <w:rFonts w:ascii="楷体" w:eastAsia="楷体" w:hAnsi="楷体" w:hint="eastAsia"/>
        </w:rPr>
        <w:t>并构造</w:t>
      </w:r>
      <w:r w:rsidR="00394818">
        <w:rPr>
          <w:rFonts w:ascii="楷体" w:eastAsia="楷体" w:hAnsi="楷体" w:hint="eastAsia"/>
        </w:rPr>
        <w:t>一个跳转脚本</w:t>
      </w:r>
      <w:proofErr w:type="spellStart"/>
      <w:r w:rsidR="009E519B">
        <w:rPr>
          <w:rFonts w:ascii="楷体" w:eastAsia="楷体" w:hAnsi="楷体" w:hint="eastAsia"/>
        </w:rPr>
        <w:t>u</w:t>
      </w:r>
      <w:r w:rsidR="009E519B">
        <w:rPr>
          <w:rFonts w:ascii="楷体" w:eastAsia="楷体" w:hAnsi="楷体"/>
        </w:rPr>
        <w:t>stub.s</w:t>
      </w:r>
      <w:proofErr w:type="spellEnd"/>
      <w:r w:rsidR="00265AF1">
        <w:rPr>
          <w:rFonts w:ascii="楷体" w:eastAsia="楷体" w:hAnsi="楷体" w:hint="eastAsia"/>
        </w:rPr>
        <w:t>，</w:t>
      </w:r>
      <w:r w:rsidR="00A1390A">
        <w:rPr>
          <w:rFonts w:ascii="楷体" w:eastAsia="楷体" w:hAnsi="楷体" w:hint="eastAsia"/>
        </w:rPr>
        <w:t>用户进程在编译的时候和</w:t>
      </w:r>
      <w:proofErr w:type="spellStart"/>
      <w:r w:rsidR="00A1390A">
        <w:rPr>
          <w:rFonts w:ascii="楷体" w:eastAsia="楷体" w:hAnsi="楷体" w:hint="eastAsia"/>
        </w:rPr>
        <w:t>u</w:t>
      </w:r>
      <w:r w:rsidR="00A1390A">
        <w:rPr>
          <w:rFonts w:ascii="楷体" w:eastAsia="楷体" w:hAnsi="楷体"/>
        </w:rPr>
        <w:t>stub.s</w:t>
      </w:r>
      <w:proofErr w:type="spellEnd"/>
      <w:r w:rsidR="00A1390A">
        <w:rPr>
          <w:rFonts w:ascii="楷体" w:eastAsia="楷体" w:hAnsi="楷体" w:hint="eastAsia"/>
        </w:rPr>
        <w:t>一起编译</w:t>
      </w:r>
      <w:r w:rsidR="00EF7853">
        <w:rPr>
          <w:rFonts w:ascii="楷体" w:eastAsia="楷体" w:hAnsi="楷体" w:hint="eastAsia"/>
        </w:rPr>
        <w:t>。</w:t>
      </w:r>
      <w:r w:rsidR="00054988">
        <w:rPr>
          <w:rFonts w:ascii="楷体" w:eastAsia="楷体" w:hAnsi="楷体" w:hint="eastAsia"/>
        </w:rPr>
        <w:t>也就是说</w:t>
      </w:r>
      <w:r w:rsidR="00695E17">
        <w:rPr>
          <w:rFonts w:ascii="楷体" w:eastAsia="楷体" w:hAnsi="楷体" w:hint="eastAsia"/>
        </w:rPr>
        <w:t>，</w:t>
      </w:r>
      <w:r w:rsidR="00525C76">
        <w:rPr>
          <w:rFonts w:ascii="楷体" w:eastAsia="楷体" w:hAnsi="楷体" w:hint="eastAsia"/>
        </w:rPr>
        <w:t>用户</w:t>
      </w:r>
      <w:r w:rsidR="00211C15">
        <w:rPr>
          <w:rFonts w:ascii="楷体" w:eastAsia="楷体" w:hAnsi="楷体" w:hint="eastAsia"/>
        </w:rPr>
        <w:t>进程</w:t>
      </w:r>
      <w:r w:rsidR="00525C76">
        <w:rPr>
          <w:rFonts w:ascii="楷体" w:eastAsia="楷体" w:hAnsi="楷体" w:hint="eastAsia"/>
        </w:rPr>
        <w:t>本身不包含</w:t>
      </w:r>
      <w:proofErr w:type="spellStart"/>
      <w:r w:rsidR="00015995">
        <w:rPr>
          <w:rFonts w:ascii="楷体" w:eastAsia="楷体" w:hAnsi="楷体" w:hint="eastAsia"/>
        </w:rPr>
        <w:t>ulib</w:t>
      </w:r>
      <w:proofErr w:type="spellEnd"/>
      <w:r w:rsidR="00015995">
        <w:rPr>
          <w:rFonts w:ascii="楷体" w:eastAsia="楷体" w:hAnsi="楷体" w:hint="eastAsia"/>
        </w:rPr>
        <w:t>的任何代码</w:t>
      </w:r>
      <w:r w:rsidR="0055550B">
        <w:rPr>
          <w:rFonts w:ascii="楷体" w:eastAsia="楷体" w:hAnsi="楷体" w:hint="eastAsia"/>
        </w:rPr>
        <w:t>，用户</w:t>
      </w:r>
      <w:r w:rsidR="009F7AE1">
        <w:rPr>
          <w:rFonts w:ascii="楷体" w:eastAsia="楷体" w:hAnsi="楷体" w:hint="eastAsia"/>
        </w:rPr>
        <w:t>进程</w:t>
      </w:r>
      <w:r w:rsidR="0055550B">
        <w:rPr>
          <w:rFonts w:ascii="楷体" w:eastAsia="楷体" w:hAnsi="楷体" w:hint="eastAsia"/>
        </w:rPr>
        <w:t>和</w:t>
      </w:r>
      <w:proofErr w:type="spellStart"/>
      <w:r w:rsidR="0055550B">
        <w:rPr>
          <w:rFonts w:ascii="楷体" w:eastAsia="楷体" w:hAnsi="楷体" w:hint="eastAsia"/>
        </w:rPr>
        <w:t>ulib</w:t>
      </w:r>
      <w:proofErr w:type="spellEnd"/>
      <w:r w:rsidR="0055550B">
        <w:rPr>
          <w:rFonts w:ascii="楷体" w:eastAsia="楷体" w:hAnsi="楷体" w:hint="eastAsia"/>
        </w:rPr>
        <w:t>可以</w:t>
      </w:r>
      <w:proofErr w:type="gramStart"/>
      <w:r w:rsidR="0055550B">
        <w:rPr>
          <w:rFonts w:ascii="楷体" w:eastAsia="楷体" w:hAnsi="楷体" w:hint="eastAsia"/>
        </w:rPr>
        <w:t>看做</w:t>
      </w:r>
      <w:proofErr w:type="gramEnd"/>
      <w:r w:rsidR="0055550B">
        <w:rPr>
          <w:rFonts w:ascii="楷体" w:eastAsia="楷体" w:hAnsi="楷体" w:hint="eastAsia"/>
        </w:rPr>
        <w:t>两个完全独立的</w:t>
      </w:r>
      <w:r w:rsidR="002E6767">
        <w:rPr>
          <w:rFonts w:ascii="楷体" w:eastAsia="楷体" w:hAnsi="楷体" w:hint="eastAsia"/>
        </w:rPr>
        <w:t>程序</w:t>
      </w:r>
      <w:r w:rsidR="007D672E">
        <w:rPr>
          <w:rFonts w:ascii="楷体" w:eastAsia="楷体" w:hAnsi="楷体" w:hint="eastAsia"/>
        </w:rPr>
        <w:t>，</w:t>
      </w:r>
      <w:r w:rsidR="00CA66C6">
        <w:rPr>
          <w:rFonts w:ascii="楷体" w:eastAsia="楷体" w:hAnsi="楷体" w:hint="eastAsia"/>
        </w:rPr>
        <w:t>但是</w:t>
      </w:r>
      <w:r w:rsidR="00C63680">
        <w:rPr>
          <w:rFonts w:ascii="楷体" w:eastAsia="楷体" w:hAnsi="楷体" w:hint="eastAsia"/>
        </w:rPr>
        <w:t>，hv6</w:t>
      </w:r>
      <w:r w:rsidR="00A76052">
        <w:rPr>
          <w:rFonts w:ascii="楷体" w:eastAsia="楷体" w:hAnsi="楷体" w:hint="eastAsia"/>
        </w:rPr>
        <w:t>必须</w:t>
      </w:r>
      <w:r w:rsidR="00C03109">
        <w:rPr>
          <w:rFonts w:ascii="楷体" w:eastAsia="楷体" w:hAnsi="楷体" w:hint="eastAsia"/>
        </w:rPr>
        <w:t>同时在低地址载入用户进程并在高地址载入</w:t>
      </w:r>
      <w:proofErr w:type="spellStart"/>
      <w:r w:rsidR="002A351E">
        <w:rPr>
          <w:rFonts w:ascii="楷体" w:eastAsia="楷体" w:hAnsi="楷体" w:hint="eastAsia"/>
        </w:rPr>
        <w:t>ulib</w:t>
      </w:r>
      <w:proofErr w:type="spellEnd"/>
      <w:r w:rsidR="006266C7">
        <w:rPr>
          <w:rFonts w:ascii="楷体" w:eastAsia="楷体" w:hAnsi="楷体" w:hint="eastAsia"/>
        </w:rPr>
        <w:t>，</w:t>
      </w:r>
      <w:r w:rsidR="0063234D">
        <w:rPr>
          <w:rFonts w:ascii="楷体" w:eastAsia="楷体" w:hAnsi="楷体" w:hint="eastAsia"/>
        </w:rPr>
        <w:t>只有在</w:t>
      </w:r>
      <w:r w:rsidR="004F42EF">
        <w:rPr>
          <w:rFonts w:ascii="楷体" w:eastAsia="楷体" w:hAnsi="楷体" w:hint="eastAsia"/>
        </w:rPr>
        <w:t>内存中同时存在用户进程和</w:t>
      </w:r>
      <w:proofErr w:type="spellStart"/>
      <w:r w:rsidR="004F42EF">
        <w:rPr>
          <w:rFonts w:ascii="楷体" w:eastAsia="楷体" w:hAnsi="楷体" w:hint="eastAsia"/>
        </w:rPr>
        <w:t>ulib</w:t>
      </w:r>
      <w:proofErr w:type="spellEnd"/>
      <w:r w:rsidR="004F42EF">
        <w:rPr>
          <w:rFonts w:ascii="楷体" w:eastAsia="楷体" w:hAnsi="楷体"/>
        </w:rPr>
        <w:t xml:space="preserve"> </w:t>
      </w:r>
      <w:r w:rsidR="004F42EF">
        <w:rPr>
          <w:rFonts w:ascii="楷体" w:eastAsia="楷体" w:hAnsi="楷体" w:hint="eastAsia"/>
        </w:rPr>
        <w:t>的</w:t>
      </w:r>
      <w:r w:rsidR="00B31096">
        <w:rPr>
          <w:rFonts w:ascii="楷体" w:eastAsia="楷体" w:hAnsi="楷体" w:hint="eastAsia"/>
        </w:rPr>
        <w:t>时候</w:t>
      </w:r>
      <w:r w:rsidR="007F4480">
        <w:rPr>
          <w:rFonts w:ascii="楷体" w:eastAsia="楷体" w:hAnsi="楷体" w:hint="eastAsia"/>
        </w:rPr>
        <w:t>，用户进程才能够正常运行。</w:t>
      </w:r>
    </w:p>
    <w:p w14:paraId="7F1C8A2B" w14:textId="17321F18" w:rsidR="00506C23" w:rsidRPr="00BD0A6A" w:rsidRDefault="00590584" w:rsidP="00590584">
      <w:pPr>
        <w:pStyle w:val="1"/>
        <w:rPr>
          <w:rFonts w:ascii="楷体" w:eastAsia="楷体" w:hAnsi="楷体"/>
        </w:rPr>
      </w:pPr>
      <w:bookmarkStart w:id="4" w:name="_Toc517117234"/>
      <w:bookmarkStart w:id="5" w:name="_Toc517117418"/>
      <w:r w:rsidRPr="00BD0A6A">
        <w:rPr>
          <w:rFonts w:ascii="楷体" w:eastAsia="楷体" w:hAnsi="楷体" w:hint="eastAsia"/>
        </w:rPr>
        <w:t>移植</w:t>
      </w:r>
      <w:proofErr w:type="gramStart"/>
      <w:r w:rsidR="00692FE4" w:rsidRPr="00BD0A6A">
        <w:rPr>
          <w:rFonts w:ascii="楷体" w:eastAsia="楷体" w:hAnsi="楷体" w:hint="eastAsia"/>
        </w:rPr>
        <w:t>考量</w:t>
      </w:r>
      <w:bookmarkEnd w:id="4"/>
      <w:bookmarkEnd w:id="5"/>
      <w:proofErr w:type="gramEnd"/>
    </w:p>
    <w:p w14:paraId="78DF8B5F" w14:textId="4A81D66E" w:rsidR="000B1133" w:rsidRDefault="00886CAD" w:rsidP="00BD0A6A">
      <w:pPr>
        <w:spacing w:line="360" w:lineRule="auto"/>
        <w:ind w:firstLineChars="200" w:firstLine="420"/>
        <w:rPr>
          <w:rFonts w:ascii="楷体" w:eastAsia="楷体" w:hAnsi="楷体"/>
        </w:rPr>
      </w:pPr>
      <w:r w:rsidRPr="00AC693E">
        <w:rPr>
          <w:rFonts w:ascii="楷体" w:eastAsia="楷体" w:hAnsi="楷体" w:hint="eastAsia"/>
        </w:rPr>
        <w:t>为了将hv</w:t>
      </w:r>
      <w:r w:rsidRPr="00AC693E">
        <w:rPr>
          <w:rFonts w:ascii="楷体" w:eastAsia="楷体" w:hAnsi="楷体"/>
        </w:rPr>
        <w:t>6</w:t>
      </w:r>
      <w:r w:rsidRPr="00AC693E">
        <w:rPr>
          <w:rFonts w:ascii="楷体" w:eastAsia="楷体" w:hAnsi="楷体" w:hint="eastAsia"/>
        </w:rPr>
        <w:t>移植到</w:t>
      </w:r>
      <w:proofErr w:type="spellStart"/>
      <w:r w:rsidRPr="00AC693E">
        <w:rPr>
          <w:rFonts w:ascii="楷体" w:eastAsia="楷体" w:hAnsi="楷体"/>
        </w:rPr>
        <w:t>riscv</w:t>
      </w:r>
      <w:proofErr w:type="spellEnd"/>
      <w:r w:rsidR="00375558" w:rsidRPr="00AC693E">
        <w:rPr>
          <w:rFonts w:ascii="楷体" w:eastAsia="楷体" w:hAnsi="楷体" w:hint="eastAsia"/>
        </w:rPr>
        <w:t>平台上并且</w:t>
      </w:r>
      <w:r w:rsidR="00591BC5">
        <w:rPr>
          <w:rFonts w:ascii="楷体" w:eastAsia="楷体" w:hAnsi="楷体" w:hint="eastAsia"/>
        </w:rPr>
        <w:t>依然可以被验证正确性</w:t>
      </w:r>
      <w:r w:rsidR="004B2661">
        <w:rPr>
          <w:rFonts w:ascii="楷体" w:eastAsia="楷体" w:hAnsi="楷体" w:hint="eastAsia"/>
        </w:rPr>
        <w:t>，</w:t>
      </w:r>
      <w:r w:rsidR="007B7821">
        <w:rPr>
          <w:rFonts w:ascii="楷体" w:eastAsia="楷体" w:hAnsi="楷体" w:hint="eastAsia"/>
        </w:rPr>
        <w:t>我们同样要</w:t>
      </w:r>
      <w:r w:rsidR="00D3016E">
        <w:rPr>
          <w:rFonts w:ascii="楷体" w:eastAsia="楷体" w:hAnsi="楷体" w:hint="eastAsia"/>
        </w:rPr>
        <w:t>面对上面所述的</w:t>
      </w:r>
      <w:r w:rsidR="00666865">
        <w:rPr>
          <w:rFonts w:ascii="楷体" w:eastAsia="楷体" w:hAnsi="楷体" w:hint="eastAsia"/>
        </w:rPr>
        <w:t>3个问题</w:t>
      </w:r>
      <w:r w:rsidR="00BD1227">
        <w:rPr>
          <w:rFonts w:ascii="楷体" w:eastAsia="楷体" w:hAnsi="楷体" w:hint="eastAsia"/>
        </w:rPr>
        <w:t>。</w:t>
      </w:r>
    </w:p>
    <w:p w14:paraId="720C252E" w14:textId="5474D061" w:rsidR="00A13598" w:rsidRDefault="00060E97" w:rsidP="00BD0A6A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首先是对于系统调用</w:t>
      </w:r>
      <w:r w:rsidR="001540B3">
        <w:rPr>
          <w:rFonts w:ascii="楷体" w:eastAsia="楷体" w:hAnsi="楷体" w:hint="eastAsia"/>
        </w:rPr>
        <w:t>的</w:t>
      </w:r>
      <w:proofErr w:type="gramStart"/>
      <w:r w:rsidR="001540B3">
        <w:rPr>
          <w:rFonts w:ascii="楷体" w:eastAsia="楷体" w:hAnsi="楷体" w:hint="eastAsia"/>
        </w:rPr>
        <w:t>考量</w:t>
      </w:r>
      <w:proofErr w:type="gramEnd"/>
      <w:r w:rsidR="00013344">
        <w:rPr>
          <w:rFonts w:ascii="楷体" w:eastAsia="楷体" w:hAnsi="楷体" w:hint="eastAsia"/>
        </w:rPr>
        <w:t>。</w:t>
      </w:r>
      <w:r w:rsidR="009373C8">
        <w:rPr>
          <w:rFonts w:ascii="楷体" w:eastAsia="楷体" w:hAnsi="楷体" w:hint="eastAsia"/>
        </w:rPr>
        <w:t>为了</w:t>
      </w:r>
      <w:r w:rsidR="0019748B">
        <w:rPr>
          <w:rFonts w:ascii="楷体" w:eastAsia="楷体" w:hAnsi="楷体" w:hint="eastAsia"/>
        </w:rPr>
        <w:t>保证</w:t>
      </w:r>
      <w:r w:rsidR="005C569C">
        <w:rPr>
          <w:rFonts w:ascii="楷体" w:eastAsia="楷体" w:hAnsi="楷体" w:hint="eastAsia"/>
        </w:rPr>
        <w:t>新系统依然可以被验证</w:t>
      </w:r>
      <w:r w:rsidR="00A044B5">
        <w:rPr>
          <w:rFonts w:ascii="楷体" w:eastAsia="楷体" w:hAnsi="楷体" w:hint="eastAsia"/>
        </w:rPr>
        <w:t>，</w:t>
      </w:r>
      <w:r w:rsidR="0019224E">
        <w:rPr>
          <w:rFonts w:ascii="楷体" w:eastAsia="楷体" w:hAnsi="楷体" w:hint="eastAsia"/>
        </w:rPr>
        <w:t>所以</w:t>
      </w:r>
      <w:r w:rsidR="00200FF6">
        <w:rPr>
          <w:rFonts w:ascii="楷体" w:eastAsia="楷体" w:hAnsi="楷体" w:hint="eastAsia"/>
        </w:rPr>
        <w:t>我们同样需要</w:t>
      </w:r>
      <w:r w:rsidR="00281A6A">
        <w:rPr>
          <w:rFonts w:ascii="楷体" w:eastAsia="楷体" w:hAnsi="楷体" w:hint="eastAsia"/>
        </w:rPr>
        <w:t>保证系统调用的简洁性，</w:t>
      </w:r>
      <w:r w:rsidR="00E12765">
        <w:rPr>
          <w:rFonts w:ascii="楷体" w:eastAsia="楷体" w:hAnsi="楷体" w:hint="eastAsia"/>
        </w:rPr>
        <w:t>包括</w:t>
      </w:r>
      <w:r w:rsidR="00193B39">
        <w:rPr>
          <w:rFonts w:ascii="楷体" w:eastAsia="楷体" w:hAnsi="楷体" w:hint="eastAsia"/>
        </w:rPr>
        <w:t>无</w:t>
      </w:r>
      <w:r w:rsidR="0084164F">
        <w:rPr>
          <w:rFonts w:ascii="楷体" w:eastAsia="楷体" w:hAnsi="楷体" w:hint="eastAsia"/>
        </w:rPr>
        <w:t>循环和递归</w:t>
      </w:r>
      <w:r w:rsidR="00462B75">
        <w:rPr>
          <w:rFonts w:ascii="楷体" w:eastAsia="楷体" w:hAnsi="楷体" w:hint="eastAsia"/>
        </w:rPr>
        <w:t>。因此</w:t>
      </w:r>
      <w:r w:rsidR="00A35BD6">
        <w:rPr>
          <w:rFonts w:ascii="楷体" w:eastAsia="楷体" w:hAnsi="楷体" w:hint="eastAsia"/>
        </w:rPr>
        <w:t>我们在移植过程中尽量重用了</w:t>
      </w:r>
      <w:r w:rsidR="00CE20F0">
        <w:rPr>
          <w:rFonts w:ascii="楷体" w:eastAsia="楷体" w:hAnsi="楷体" w:hint="eastAsia"/>
        </w:rPr>
        <w:t>hv6的代码</w:t>
      </w:r>
      <w:r w:rsidR="00755851">
        <w:rPr>
          <w:rFonts w:ascii="楷体" w:eastAsia="楷体" w:hAnsi="楷体" w:hint="eastAsia"/>
        </w:rPr>
        <w:t>，</w:t>
      </w:r>
      <w:r w:rsidR="005204F2">
        <w:rPr>
          <w:rFonts w:ascii="楷体" w:eastAsia="楷体" w:hAnsi="楷体" w:hint="eastAsia"/>
        </w:rPr>
        <w:t>经过我们分析和实验，</w:t>
      </w:r>
      <w:r w:rsidR="0098116C">
        <w:rPr>
          <w:rFonts w:ascii="楷体" w:eastAsia="楷体" w:hAnsi="楷体" w:hint="eastAsia"/>
        </w:rPr>
        <w:t>总共有5</w:t>
      </w:r>
      <w:r w:rsidR="0098116C">
        <w:rPr>
          <w:rFonts w:ascii="楷体" w:eastAsia="楷体" w:hAnsi="楷体"/>
        </w:rPr>
        <w:t>4</w:t>
      </w:r>
      <w:r w:rsidR="0098116C">
        <w:rPr>
          <w:rFonts w:ascii="楷体" w:eastAsia="楷体" w:hAnsi="楷体" w:hint="eastAsia"/>
        </w:rPr>
        <w:t>个系统调用被hv</w:t>
      </w:r>
      <w:r w:rsidR="0098116C">
        <w:rPr>
          <w:rFonts w:ascii="楷体" w:eastAsia="楷体" w:hAnsi="楷体"/>
        </w:rPr>
        <w:t>6</w:t>
      </w:r>
      <w:r w:rsidR="0098116C">
        <w:rPr>
          <w:rFonts w:ascii="楷体" w:eastAsia="楷体" w:hAnsi="楷体" w:hint="eastAsia"/>
        </w:rPr>
        <w:t>验证</w:t>
      </w:r>
      <w:r w:rsidR="00963426">
        <w:rPr>
          <w:rFonts w:ascii="楷体" w:eastAsia="楷体" w:hAnsi="楷体" w:hint="eastAsia"/>
        </w:rPr>
        <w:t>，其中</w:t>
      </w:r>
      <w:r w:rsidR="00A55E70">
        <w:rPr>
          <w:rFonts w:ascii="楷体" w:eastAsia="楷体" w:hAnsi="楷体" w:hint="eastAsia"/>
        </w:rPr>
        <w:t>3</w:t>
      </w:r>
      <w:r w:rsidR="00A55E70">
        <w:rPr>
          <w:rFonts w:ascii="楷体" w:eastAsia="楷体" w:hAnsi="楷体"/>
        </w:rPr>
        <w:t>1</w:t>
      </w:r>
      <w:r w:rsidR="00A55E70">
        <w:rPr>
          <w:rFonts w:ascii="楷体" w:eastAsia="楷体" w:hAnsi="楷体" w:hint="eastAsia"/>
        </w:rPr>
        <w:t>个系统调用无需修改，</w:t>
      </w:r>
      <w:r w:rsidR="008C4733">
        <w:rPr>
          <w:rFonts w:ascii="楷体" w:eastAsia="楷体" w:hAnsi="楷体" w:hint="eastAsia"/>
        </w:rPr>
        <w:t>6个系统调用需要移除，</w:t>
      </w:r>
      <w:r w:rsidR="008D5E29">
        <w:rPr>
          <w:rFonts w:ascii="楷体" w:eastAsia="楷体" w:hAnsi="楷体" w:hint="eastAsia"/>
        </w:rPr>
        <w:t>1</w:t>
      </w:r>
      <w:r w:rsidR="008D5E29">
        <w:rPr>
          <w:rFonts w:ascii="楷体" w:eastAsia="楷体" w:hAnsi="楷体"/>
        </w:rPr>
        <w:t>1</w:t>
      </w:r>
      <w:r w:rsidR="008D5E29">
        <w:rPr>
          <w:rFonts w:ascii="楷体" w:eastAsia="楷体" w:hAnsi="楷体" w:hint="eastAsia"/>
        </w:rPr>
        <w:t>个系统调用需要小规模修改，</w:t>
      </w:r>
      <w:r w:rsidR="00CB1908">
        <w:rPr>
          <w:rFonts w:ascii="楷体" w:eastAsia="楷体" w:hAnsi="楷体" w:hint="eastAsia"/>
        </w:rPr>
        <w:t>6个系统调用由于虚拟机的移除需要大规模修改。</w:t>
      </w:r>
    </w:p>
    <w:p w14:paraId="206AFAB9" w14:textId="29FAEE11" w:rsidR="00777604" w:rsidRDefault="003D5BF9" w:rsidP="00BD0A6A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而对于第三个问题</w:t>
      </w:r>
      <w:r w:rsidR="004E5EF2">
        <w:rPr>
          <w:rFonts w:ascii="楷体" w:eastAsia="楷体" w:hAnsi="楷体" w:hint="eastAsia"/>
        </w:rPr>
        <w:t>，</w:t>
      </w:r>
      <w:r w:rsidR="00D465B2">
        <w:rPr>
          <w:rFonts w:ascii="楷体" w:eastAsia="楷体" w:hAnsi="楷体" w:hint="eastAsia"/>
        </w:rPr>
        <w:t>新系统同样</w:t>
      </w:r>
      <w:r w:rsidR="003266E1">
        <w:rPr>
          <w:rFonts w:ascii="楷体" w:eastAsia="楷体" w:hAnsi="楷体" w:hint="eastAsia"/>
        </w:rPr>
        <w:t>采用C语言编写，</w:t>
      </w:r>
      <w:r w:rsidR="001F656F">
        <w:rPr>
          <w:rFonts w:ascii="楷体" w:eastAsia="楷体" w:hAnsi="楷体" w:hint="eastAsia"/>
        </w:rPr>
        <w:t>所以</w:t>
      </w:r>
      <w:r w:rsidR="0086611D">
        <w:rPr>
          <w:rFonts w:ascii="楷体" w:eastAsia="楷体" w:hAnsi="楷体" w:hint="eastAsia"/>
        </w:rPr>
        <w:t>也可以被</w:t>
      </w:r>
      <w:r w:rsidR="001F656F">
        <w:rPr>
          <w:rFonts w:ascii="楷体" w:eastAsia="楷体" w:hAnsi="楷体" w:hint="eastAsia"/>
        </w:rPr>
        <w:t>符号化执行</w:t>
      </w:r>
      <w:r w:rsidR="0086611D">
        <w:rPr>
          <w:rFonts w:ascii="楷体" w:eastAsia="楷体" w:hAnsi="楷体" w:hint="eastAsia"/>
        </w:rPr>
        <w:t>。</w:t>
      </w:r>
    </w:p>
    <w:p w14:paraId="1A8BCC35" w14:textId="11CB4316" w:rsidR="00EF6392" w:rsidRDefault="00307DF6" w:rsidP="00BD0A6A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移植的关键点在于</w:t>
      </w:r>
      <w:r w:rsidR="00E048CD">
        <w:rPr>
          <w:rFonts w:ascii="楷体" w:eastAsia="楷体" w:hAnsi="楷体" w:hint="eastAsia"/>
        </w:rPr>
        <w:t>上一节中提到的第二个关键点</w:t>
      </w:r>
      <w:r w:rsidR="001D45B8">
        <w:rPr>
          <w:rFonts w:ascii="楷体" w:eastAsia="楷体" w:hAnsi="楷体" w:hint="eastAsia"/>
        </w:rPr>
        <w:t>。</w:t>
      </w:r>
      <w:r w:rsidR="00404323">
        <w:rPr>
          <w:rFonts w:ascii="楷体" w:eastAsia="楷体" w:hAnsi="楷体" w:hint="eastAsia"/>
        </w:rPr>
        <w:t>由于</w:t>
      </w:r>
      <w:proofErr w:type="spellStart"/>
      <w:r w:rsidR="00404323">
        <w:rPr>
          <w:rFonts w:ascii="楷体" w:eastAsia="楷体" w:hAnsi="楷体" w:hint="eastAsia"/>
        </w:rPr>
        <w:t>riscv</w:t>
      </w:r>
      <w:proofErr w:type="spellEnd"/>
      <w:r w:rsidR="00404323">
        <w:rPr>
          <w:rFonts w:ascii="楷体" w:eastAsia="楷体" w:hAnsi="楷体" w:hint="eastAsia"/>
        </w:rPr>
        <w:t>并没有虚拟机，</w:t>
      </w:r>
      <w:r w:rsidR="00EB20F6">
        <w:rPr>
          <w:rFonts w:ascii="楷体" w:eastAsia="楷体" w:hAnsi="楷体" w:hint="eastAsia"/>
        </w:rPr>
        <w:t>而</w:t>
      </w:r>
      <w:r w:rsidR="00FE038C">
        <w:rPr>
          <w:rFonts w:ascii="楷体" w:eastAsia="楷体" w:hAnsi="楷体" w:hint="eastAsia"/>
        </w:rPr>
        <w:t>对</w:t>
      </w:r>
      <w:r w:rsidR="00730D63">
        <w:rPr>
          <w:rFonts w:ascii="楷体" w:eastAsia="楷体" w:hAnsi="楷体" w:hint="eastAsia"/>
        </w:rPr>
        <w:t>用户进程的</w:t>
      </w:r>
      <w:r w:rsidR="002B3C4D">
        <w:rPr>
          <w:rFonts w:ascii="楷体" w:eastAsia="楷体" w:hAnsi="楷体" w:hint="eastAsia"/>
        </w:rPr>
        <w:t>虚实地址转换必不可少，</w:t>
      </w:r>
      <w:r w:rsidR="004141EC">
        <w:rPr>
          <w:rFonts w:ascii="楷体" w:eastAsia="楷体" w:hAnsi="楷体" w:hint="eastAsia"/>
        </w:rPr>
        <w:t>所以</w:t>
      </w:r>
      <w:r w:rsidR="007476EC">
        <w:rPr>
          <w:rFonts w:ascii="楷体" w:eastAsia="楷体" w:hAnsi="楷体" w:hint="eastAsia"/>
        </w:rPr>
        <w:t>对于</w:t>
      </w:r>
      <w:r w:rsidR="007727CE">
        <w:rPr>
          <w:rFonts w:ascii="楷体" w:eastAsia="楷体" w:hAnsi="楷体" w:hint="eastAsia"/>
        </w:rPr>
        <w:t>内核数据代码</w:t>
      </w:r>
      <w:r w:rsidR="00FD663B">
        <w:rPr>
          <w:rFonts w:ascii="楷体" w:eastAsia="楷体" w:hAnsi="楷体" w:hint="eastAsia"/>
        </w:rPr>
        <w:t>的访问</w:t>
      </w:r>
      <w:r w:rsidR="007727CE">
        <w:rPr>
          <w:rFonts w:ascii="楷体" w:eastAsia="楷体" w:hAnsi="楷体" w:hint="eastAsia"/>
        </w:rPr>
        <w:t>势必也要经过地址</w:t>
      </w:r>
      <w:r w:rsidR="00BD5631">
        <w:rPr>
          <w:rFonts w:ascii="楷体" w:eastAsia="楷体" w:hAnsi="楷体" w:hint="eastAsia"/>
        </w:rPr>
        <w:t>转换</w:t>
      </w:r>
      <w:r w:rsidR="00232964">
        <w:rPr>
          <w:rFonts w:ascii="楷体" w:eastAsia="楷体" w:hAnsi="楷体" w:hint="eastAsia"/>
        </w:rPr>
        <w:t>，</w:t>
      </w:r>
      <w:r w:rsidR="005116C4">
        <w:rPr>
          <w:rFonts w:ascii="楷体" w:eastAsia="楷体" w:hAnsi="楷体" w:hint="eastAsia"/>
        </w:rPr>
        <w:t>但是</w:t>
      </w:r>
      <w:r w:rsidR="00B612FE">
        <w:rPr>
          <w:rFonts w:ascii="楷体" w:eastAsia="楷体" w:hAnsi="楷体" w:hint="eastAsia"/>
        </w:rPr>
        <w:t>由于加入地址转换会导致操作系统不可被验证</w:t>
      </w:r>
      <w:r w:rsidR="00BB51E5">
        <w:rPr>
          <w:rFonts w:ascii="楷体" w:eastAsia="楷体" w:hAnsi="楷体" w:hint="eastAsia"/>
        </w:rPr>
        <w:t>，</w:t>
      </w:r>
      <w:r w:rsidR="00E021C7">
        <w:rPr>
          <w:rFonts w:ascii="楷体" w:eastAsia="楷体" w:hAnsi="楷体" w:hint="eastAsia"/>
        </w:rPr>
        <w:t>为了打破</w:t>
      </w:r>
      <w:r w:rsidR="00CA2970">
        <w:rPr>
          <w:rFonts w:ascii="楷体" w:eastAsia="楷体" w:hAnsi="楷体" w:hint="eastAsia"/>
        </w:rPr>
        <w:t>地址转换正确性和内核正确性</w:t>
      </w:r>
      <w:r w:rsidR="00BE5FDB">
        <w:rPr>
          <w:rFonts w:ascii="楷体" w:eastAsia="楷体" w:hAnsi="楷体" w:hint="eastAsia"/>
        </w:rPr>
        <w:t>以循环依赖</w:t>
      </w:r>
      <w:r w:rsidR="0059306D">
        <w:rPr>
          <w:rFonts w:ascii="楷体" w:eastAsia="楷体" w:hAnsi="楷体" w:hint="eastAsia"/>
        </w:rPr>
        <w:t>，</w:t>
      </w:r>
      <w:r w:rsidR="001E7D65">
        <w:rPr>
          <w:rFonts w:ascii="楷体" w:eastAsia="楷体" w:hAnsi="楷体" w:hint="eastAsia"/>
        </w:rPr>
        <w:t>我们</w:t>
      </w:r>
      <w:r w:rsidR="005D777B">
        <w:rPr>
          <w:rFonts w:ascii="楷体" w:eastAsia="楷体" w:hAnsi="楷体" w:hint="eastAsia"/>
        </w:rPr>
        <w:t>只能</w:t>
      </w:r>
      <w:r w:rsidR="001E7D65">
        <w:rPr>
          <w:rFonts w:ascii="楷体" w:eastAsia="楷体" w:hAnsi="楷体" w:hint="eastAsia"/>
        </w:rPr>
        <w:t>在移植过程中</w:t>
      </w:r>
      <w:r w:rsidR="005D777B">
        <w:rPr>
          <w:rFonts w:ascii="楷体" w:eastAsia="楷体" w:hAnsi="楷体" w:hint="eastAsia"/>
        </w:rPr>
        <w:t>添加</w:t>
      </w:r>
      <w:r w:rsidR="001E7D65">
        <w:rPr>
          <w:rFonts w:ascii="楷体" w:eastAsia="楷体" w:hAnsi="楷体" w:hint="eastAsia"/>
        </w:rPr>
        <w:t>假设</w:t>
      </w:r>
      <w:r w:rsidR="005D777B">
        <w:rPr>
          <w:rFonts w:ascii="楷体" w:eastAsia="楷体" w:hAnsi="楷体" w:hint="eastAsia"/>
        </w:rPr>
        <w:t>：</w:t>
      </w:r>
      <w:r w:rsidR="009A7BAF" w:rsidRPr="005719B5">
        <w:rPr>
          <w:rFonts w:ascii="楷体" w:eastAsia="楷体" w:hAnsi="楷体" w:hint="eastAsia"/>
          <w:b/>
        </w:rPr>
        <w:t>虚实地址转换是正确的</w:t>
      </w:r>
      <w:r w:rsidR="000E74D7">
        <w:rPr>
          <w:rFonts w:ascii="楷体" w:eastAsia="楷体" w:hAnsi="楷体" w:hint="eastAsia"/>
        </w:rPr>
        <w:t>。</w:t>
      </w:r>
      <w:r w:rsidR="0096225C">
        <w:rPr>
          <w:rFonts w:ascii="楷体" w:eastAsia="楷体" w:hAnsi="楷体" w:hint="eastAsia"/>
        </w:rPr>
        <w:t>为了简便，</w:t>
      </w:r>
      <w:r w:rsidR="007955D3">
        <w:rPr>
          <w:rFonts w:ascii="楷体" w:eastAsia="楷体" w:hAnsi="楷体" w:hint="eastAsia"/>
        </w:rPr>
        <w:t>我们</w:t>
      </w:r>
      <w:r w:rsidR="00516C95">
        <w:rPr>
          <w:rFonts w:ascii="楷体" w:eastAsia="楷体" w:hAnsi="楷体" w:hint="eastAsia"/>
        </w:rPr>
        <w:t>对内核</w:t>
      </w:r>
      <w:r w:rsidR="00C26AE3">
        <w:rPr>
          <w:rFonts w:ascii="楷体" w:eastAsia="楷体" w:hAnsi="楷体" w:hint="eastAsia"/>
        </w:rPr>
        <w:t>数据代码采用</w:t>
      </w:r>
      <w:r w:rsidR="00E552CD">
        <w:rPr>
          <w:rFonts w:ascii="楷体" w:eastAsia="楷体" w:hAnsi="楷体" w:hint="eastAsia"/>
        </w:rPr>
        <w:t>恒等映射（虚地址等于实地址）</w:t>
      </w:r>
      <w:r w:rsidR="00EF0078">
        <w:rPr>
          <w:rFonts w:ascii="楷体" w:eastAsia="楷体" w:hAnsi="楷体" w:hint="eastAsia"/>
        </w:rPr>
        <w:t>，</w:t>
      </w:r>
      <w:r w:rsidR="000D2DFB">
        <w:rPr>
          <w:rFonts w:ascii="楷体" w:eastAsia="楷体" w:hAnsi="楷体" w:hint="eastAsia"/>
        </w:rPr>
        <w:t>而对于用户进程和</w:t>
      </w:r>
      <w:proofErr w:type="spellStart"/>
      <w:r w:rsidR="000D2DFB">
        <w:rPr>
          <w:rFonts w:ascii="楷体" w:eastAsia="楷体" w:hAnsi="楷体" w:hint="eastAsia"/>
        </w:rPr>
        <w:t>ulib</w:t>
      </w:r>
      <w:proofErr w:type="spellEnd"/>
      <w:r w:rsidR="000D2DFB">
        <w:rPr>
          <w:rFonts w:ascii="楷体" w:eastAsia="楷体" w:hAnsi="楷体" w:hint="eastAsia"/>
        </w:rPr>
        <w:t>则</w:t>
      </w:r>
      <w:r w:rsidR="004345DF">
        <w:rPr>
          <w:rFonts w:ascii="楷体" w:eastAsia="楷体" w:hAnsi="楷体" w:hint="eastAsia"/>
        </w:rPr>
        <w:t>按照</w:t>
      </w:r>
      <w:r w:rsidR="00B60547">
        <w:rPr>
          <w:rFonts w:ascii="楷体" w:eastAsia="楷体" w:hAnsi="楷体" w:hint="eastAsia"/>
        </w:rPr>
        <w:t>分配的</w:t>
      </w:r>
      <w:proofErr w:type="gramStart"/>
      <w:r w:rsidR="00335F3D">
        <w:rPr>
          <w:rFonts w:ascii="楷体" w:eastAsia="楷体" w:hAnsi="楷体" w:hint="eastAsia"/>
        </w:rPr>
        <w:t>页</w:t>
      </w:r>
      <w:r w:rsidR="00BC3526">
        <w:rPr>
          <w:rFonts w:ascii="楷体" w:eastAsia="楷体" w:hAnsi="楷体" w:hint="eastAsia"/>
        </w:rPr>
        <w:t>进行</w:t>
      </w:r>
      <w:proofErr w:type="gramEnd"/>
      <w:r w:rsidR="00BC3526">
        <w:rPr>
          <w:rFonts w:ascii="楷体" w:eastAsia="楷体" w:hAnsi="楷体" w:hint="eastAsia"/>
        </w:rPr>
        <w:t>映射。</w:t>
      </w:r>
      <w:r w:rsidR="005A3E12">
        <w:rPr>
          <w:rFonts w:ascii="楷体" w:eastAsia="楷体" w:hAnsi="楷体" w:hint="eastAsia"/>
        </w:rPr>
        <w:t>没有虚拟机</w:t>
      </w:r>
      <w:r w:rsidR="000700F6">
        <w:rPr>
          <w:rFonts w:ascii="楷体" w:eastAsia="楷体" w:hAnsi="楷体" w:hint="eastAsia"/>
        </w:rPr>
        <w:t>造成的第二个</w:t>
      </w:r>
      <w:r w:rsidR="00834188">
        <w:rPr>
          <w:rFonts w:ascii="楷体" w:eastAsia="楷体" w:hAnsi="楷体" w:hint="eastAsia"/>
        </w:rPr>
        <w:t>困难</w:t>
      </w:r>
      <w:r w:rsidR="000700F6">
        <w:rPr>
          <w:rFonts w:ascii="楷体" w:eastAsia="楷体" w:hAnsi="楷体" w:hint="eastAsia"/>
        </w:rPr>
        <w:t>是</w:t>
      </w:r>
      <w:r w:rsidR="002E00D5">
        <w:rPr>
          <w:rFonts w:ascii="楷体" w:eastAsia="楷体" w:hAnsi="楷体" w:hint="eastAsia"/>
        </w:rPr>
        <w:t>用户进程的上下文</w:t>
      </w:r>
      <w:r w:rsidR="00B844F1">
        <w:rPr>
          <w:rFonts w:ascii="楷体" w:eastAsia="楷体" w:hAnsi="楷体" w:hint="eastAsia"/>
        </w:rPr>
        <w:t>和中断</w:t>
      </w:r>
      <w:proofErr w:type="gramStart"/>
      <w:r w:rsidR="00B844F1">
        <w:rPr>
          <w:rFonts w:ascii="楷体" w:eastAsia="楷体" w:hAnsi="楷体" w:hint="eastAsia"/>
        </w:rPr>
        <w:t>帧</w:t>
      </w:r>
      <w:proofErr w:type="gramEnd"/>
      <w:r w:rsidR="00C70CB2">
        <w:rPr>
          <w:rFonts w:ascii="楷体" w:eastAsia="楷体" w:hAnsi="楷体" w:hint="eastAsia"/>
        </w:rPr>
        <w:t>需要</w:t>
      </w:r>
      <w:r w:rsidR="0093292C">
        <w:rPr>
          <w:rFonts w:ascii="楷体" w:eastAsia="楷体" w:hAnsi="楷体" w:hint="eastAsia"/>
        </w:rPr>
        <w:t>我们新建，</w:t>
      </w:r>
      <w:r w:rsidR="001C405D">
        <w:rPr>
          <w:rFonts w:ascii="楷体" w:eastAsia="楷体" w:hAnsi="楷体" w:hint="eastAsia"/>
        </w:rPr>
        <w:t>相应</w:t>
      </w:r>
      <w:r w:rsidR="00DE7408">
        <w:rPr>
          <w:rFonts w:ascii="楷体" w:eastAsia="楷体" w:hAnsi="楷体" w:hint="eastAsia"/>
        </w:rPr>
        <w:t>的</w:t>
      </w:r>
      <w:r w:rsidR="00E32969">
        <w:rPr>
          <w:rFonts w:ascii="楷体" w:eastAsia="楷体" w:hAnsi="楷体" w:hint="eastAsia"/>
        </w:rPr>
        <w:t>与</w:t>
      </w:r>
      <w:r w:rsidR="007F0726">
        <w:rPr>
          <w:rFonts w:ascii="楷体" w:eastAsia="楷体" w:hAnsi="楷体" w:hint="eastAsia"/>
        </w:rPr>
        <w:t>进程相关的操作（比如fork）</w:t>
      </w:r>
      <w:r w:rsidR="00812580">
        <w:rPr>
          <w:rFonts w:ascii="楷体" w:eastAsia="楷体" w:hAnsi="楷体" w:hint="eastAsia"/>
        </w:rPr>
        <w:t>也需要修改</w:t>
      </w:r>
      <w:r w:rsidR="00A7508E">
        <w:rPr>
          <w:rFonts w:ascii="楷体" w:eastAsia="楷体" w:hAnsi="楷体" w:hint="eastAsia"/>
        </w:rPr>
        <w:t>。</w:t>
      </w:r>
      <w:r w:rsidR="00DF2610">
        <w:rPr>
          <w:rFonts w:ascii="楷体" w:eastAsia="楷体" w:hAnsi="楷体" w:hint="eastAsia"/>
        </w:rPr>
        <w:t>第三个</w:t>
      </w:r>
      <w:r w:rsidR="00D00F02">
        <w:rPr>
          <w:rFonts w:ascii="楷体" w:eastAsia="楷体" w:hAnsi="楷体" w:hint="eastAsia"/>
        </w:rPr>
        <w:t>困难</w:t>
      </w:r>
      <w:r w:rsidR="00780B3C">
        <w:rPr>
          <w:rFonts w:ascii="楷体" w:eastAsia="楷体" w:hAnsi="楷体" w:hint="eastAsia"/>
        </w:rPr>
        <w:t>是</w:t>
      </w:r>
      <w:r w:rsidR="00980CBC">
        <w:rPr>
          <w:rFonts w:ascii="楷体" w:eastAsia="楷体" w:hAnsi="楷体" w:hint="eastAsia"/>
        </w:rPr>
        <w:t>需要修改中断调用方式</w:t>
      </w:r>
      <w:r w:rsidR="00852B5E">
        <w:rPr>
          <w:rFonts w:ascii="楷体" w:eastAsia="楷体" w:hAnsi="楷体" w:hint="eastAsia"/>
        </w:rPr>
        <w:t>并且</w:t>
      </w:r>
      <w:r w:rsidR="00A87126">
        <w:rPr>
          <w:rFonts w:ascii="楷体" w:eastAsia="楷体" w:hAnsi="楷体" w:hint="eastAsia"/>
        </w:rPr>
        <w:t>重新设置中断入口</w:t>
      </w:r>
      <w:r w:rsidR="002B0206">
        <w:rPr>
          <w:rFonts w:ascii="楷体" w:eastAsia="楷体" w:hAnsi="楷体" w:hint="eastAsia"/>
        </w:rPr>
        <w:t>。</w:t>
      </w:r>
    </w:p>
    <w:p w14:paraId="3DD952F2" w14:textId="44115898" w:rsidR="00F622BB" w:rsidRDefault="00F622BB" w:rsidP="00BD0A6A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最后，</w:t>
      </w:r>
      <w:r w:rsidR="00DE59F9">
        <w:rPr>
          <w:rFonts w:ascii="楷体" w:eastAsia="楷体" w:hAnsi="楷体" w:hint="eastAsia"/>
        </w:rPr>
        <w:t>我们将内核放在了</w:t>
      </w:r>
      <w:proofErr w:type="spellStart"/>
      <w:r w:rsidR="00DE59F9">
        <w:rPr>
          <w:rFonts w:ascii="楷体" w:eastAsia="楷体" w:hAnsi="楷体" w:hint="eastAsia"/>
        </w:rPr>
        <w:t>riscv</w:t>
      </w:r>
      <w:proofErr w:type="spellEnd"/>
      <w:r w:rsidR="00DE59F9">
        <w:rPr>
          <w:rFonts w:ascii="楷体" w:eastAsia="楷体" w:hAnsi="楷体" w:hint="eastAsia"/>
        </w:rPr>
        <w:t>的S态（</w:t>
      </w:r>
      <w:r w:rsidR="004C52B0">
        <w:rPr>
          <w:rFonts w:ascii="楷体" w:eastAsia="楷体" w:hAnsi="楷体" w:hint="eastAsia"/>
        </w:rPr>
        <w:t>相当于</w:t>
      </w:r>
      <w:r w:rsidR="00DE59F9">
        <w:rPr>
          <w:rFonts w:ascii="楷体" w:eastAsia="楷体" w:hAnsi="楷体"/>
        </w:rPr>
        <w:t>x86</w:t>
      </w:r>
      <w:r w:rsidR="00DE59F9">
        <w:rPr>
          <w:rFonts w:ascii="楷体" w:eastAsia="楷体" w:hAnsi="楷体" w:hint="eastAsia"/>
        </w:rPr>
        <w:t>的r</w:t>
      </w:r>
      <w:r w:rsidR="00DE59F9">
        <w:rPr>
          <w:rFonts w:ascii="楷体" w:eastAsia="楷体" w:hAnsi="楷体"/>
        </w:rPr>
        <w:t>ing 0</w:t>
      </w:r>
      <w:r w:rsidR="00DE59F9">
        <w:rPr>
          <w:rFonts w:ascii="楷体" w:eastAsia="楷体" w:hAnsi="楷体" w:hint="eastAsia"/>
        </w:rPr>
        <w:t>），而将用户进程运行在U态（</w:t>
      </w:r>
      <w:r w:rsidR="004C52B0">
        <w:rPr>
          <w:rFonts w:ascii="楷体" w:eastAsia="楷体" w:hAnsi="楷体" w:hint="eastAsia"/>
        </w:rPr>
        <w:t>相当于</w:t>
      </w:r>
      <w:r w:rsidR="00DE59F9">
        <w:rPr>
          <w:rFonts w:ascii="楷体" w:eastAsia="楷体" w:hAnsi="楷体" w:hint="eastAsia"/>
        </w:rPr>
        <w:t>x</w:t>
      </w:r>
      <w:r w:rsidR="00DE59F9">
        <w:rPr>
          <w:rFonts w:ascii="楷体" w:eastAsia="楷体" w:hAnsi="楷体"/>
        </w:rPr>
        <w:t>86</w:t>
      </w:r>
      <w:r w:rsidR="00DE59F9">
        <w:rPr>
          <w:rFonts w:ascii="楷体" w:eastAsia="楷体" w:hAnsi="楷体" w:hint="eastAsia"/>
        </w:rPr>
        <w:t>的r</w:t>
      </w:r>
      <w:r w:rsidR="00DE59F9">
        <w:rPr>
          <w:rFonts w:ascii="楷体" w:eastAsia="楷体" w:hAnsi="楷体"/>
        </w:rPr>
        <w:t>ing 3</w:t>
      </w:r>
      <w:r w:rsidR="00DE59F9">
        <w:rPr>
          <w:rFonts w:ascii="楷体" w:eastAsia="楷体" w:hAnsi="楷体" w:hint="eastAsia"/>
        </w:rPr>
        <w:t>）。</w:t>
      </w:r>
    </w:p>
    <w:p w14:paraId="12EC9754" w14:textId="1F25824D" w:rsidR="00D60D48" w:rsidRPr="00276D96" w:rsidRDefault="00873E0D" w:rsidP="00AA7672">
      <w:pPr>
        <w:pStyle w:val="1"/>
        <w:rPr>
          <w:rFonts w:ascii="楷体" w:eastAsia="楷体" w:hAnsi="楷体"/>
        </w:rPr>
      </w:pPr>
      <w:bookmarkStart w:id="6" w:name="_Toc517117235"/>
      <w:bookmarkStart w:id="7" w:name="_Toc517117419"/>
      <w:r w:rsidRPr="00276D96">
        <w:rPr>
          <w:rFonts w:ascii="楷体" w:eastAsia="楷体" w:hAnsi="楷体" w:hint="eastAsia"/>
        </w:rPr>
        <w:lastRenderedPageBreak/>
        <w:t>移植工作</w:t>
      </w:r>
      <w:bookmarkEnd w:id="6"/>
      <w:bookmarkEnd w:id="7"/>
    </w:p>
    <w:p w14:paraId="3C73F6F3" w14:textId="10A6629D" w:rsidR="009A5CE5" w:rsidRDefault="003A5A7B" w:rsidP="009A5CE5">
      <w:pPr>
        <w:pStyle w:val="2"/>
        <w:numPr>
          <w:ilvl w:val="0"/>
          <w:numId w:val="3"/>
        </w:numPr>
        <w:rPr>
          <w:rFonts w:ascii="楷体" w:eastAsia="楷体" w:hAnsi="楷体"/>
        </w:rPr>
      </w:pPr>
      <w:bookmarkStart w:id="8" w:name="_Toc517117236"/>
      <w:bookmarkStart w:id="9" w:name="_Toc517117420"/>
      <w:r>
        <w:rPr>
          <w:rFonts w:ascii="楷体" w:eastAsia="楷体" w:hAnsi="楷体" w:hint="eastAsia"/>
        </w:rPr>
        <w:t>准备工作</w:t>
      </w:r>
      <w:bookmarkEnd w:id="8"/>
      <w:bookmarkEnd w:id="9"/>
    </w:p>
    <w:p w14:paraId="5A21D1D0" w14:textId="75A34290" w:rsidR="00175168" w:rsidRPr="00266F80" w:rsidRDefault="002D430D" w:rsidP="009B56A6">
      <w:pPr>
        <w:spacing w:line="360" w:lineRule="auto"/>
        <w:ind w:firstLineChars="200" w:firstLine="420"/>
        <w:rPr>
          <w:rFonts w:ascii="楷体" w:eastAsia="楷体" w:hAnsi="楷体"/>
        </w:rPr>
      </w:pPr>
      <w:r w:rsidRPr="00266F80">
        <w:rPr>
          <w:rFonts w:ascii="楷体" w:eastAsia="楷体" w:hAnsi="楷体" w:hint="eastAsia"/>
        </w:rPr>
        <w:t>为了能够移植到</w:t>
      </w:r>
      <w:proofErr w:type="spellStart"/>
      <w:r w:rsidRPr="00266F80">
        <w:rPr>
          <w:rFonts w:ascii="楷体" w:eastAsia="楷体" w:hAnsi="楷体" w:hint="eastAsia"/>
        </w:rPr>
        <w:t>riscv</w:t>
      </w:r>
      <w:proofErr w:type="spellEnd"/>
      <w:r w:rsidRPr="00266F80">
        <w:rPr>
          <w:rFonts w:ascii="楷体" w:eastAsia="楷体" w:hAnsi="楷体" w:hint="eastAsia"/>
        </w:rPr>
        <w:t>平台下，</w:t>
      </w:r>
      <w:r w:rsidR="008A4A90" w:rsidRPr="00266F80">
        <w:rPr>
          <w:rFonts w:ascii="楷体" w:eastAsia="楷体" w:hAnsi="楷体" w:hint="eastAsia"/>
        </w:rPr>
        <w:t>我们首先要完成的是</w:t>
      </w:r>
      <w:r w:rsidR="00D24A6D" w:rsidRPr="00266F80">
        <w:rPr>
          <w:rFonts w:ascii="楷体" w:eastAsia="楷体" w:hAnsi="楷体" w:hint="eastAsia"/>
        </w:rPr>
        <w:t>工具链的搭建</w:t>
      </w:r>
      <w:r w:rsidR="00D70D4A" w:rsidRPr="00266F80">
        <w:rPr>
          <w:rFonts w:ascii="楷体" w:eastAsia="楷体" w:hAnsi="楷体" w:hint="eastAsia"/>
        </w:rPr>
        <w:t>。工具链</w:t>
      </w:r>
      <w:r w:rsidR="00FE73EF">
        <w:rPr>
          <w:rFonts w:ascii="楷体" w:eastAsia="楷体" w:hAnsi="楷体" w:hint="eastAsia"/>
        </w:rPr>
        <w:t>源代码可以从</w:t>
      </w:r>
      <w:hyperlink r:id="rId8" w:history="1">
        <w:r w:rsidR="0069339A" w:rsidRPr="000620CD">
          <w:rPr>
            <w:rStyle w:val="a4"/>
            <w:rFonts w:ascii="楷体" w:eastAsia="楷体" w:hAnsi="楷体"/>
          </w:rPr>
          <w:t>https://github.com/riscv/riscv-tools</w:t>
        </w:r>
      </w:hyperlink>
      <w:r w:rsidR="0069339A">
        <w:rPr>
          <w:rFonts w:ascii="楷体" w:eastAsia="楷体" w:hAnsi="楷体" w:hint="eastAsia"/>
        </w:rPr>
        <w:t>下载，</w:t>
      </w:r>
      <w:r w:rsidR="00DC088A">
        <w:rPr>
          <w:rFonts w:ascii="楷体" w:eastAsia="楷体" w:hAnsi="楷体" w:hint="eastAsia"/>
        </w:rPr>
        <w:t>搭建教程可以从</w:t>
      </w:r>
      <w:hyperlink r:id="rId9" w:history="1">
        <w:r w:rsidR="00513B22" w:rsidRPr="000620CD">
          <w:rPr>
            <w:rStyle w:val="a4"/>
            <w:rFonts w:ascii="楷体" w:eastAsia="楷体" w:hAnsi="楷体"/>
          </w:rPr>
          <w:t>https://github.com/oscourse-tsinghua/OS2018spring-projects-g09</w:t>
        </w:r>
      </w:hyperlink>
      <w:r w:rsidR="00513B22">
        <w:rPr>
          <w:rFonts w:ascii="楷体" w:eastAsia="楷体" w:hAnsi="楷体" w:hint="eastAsia"/>
        </w:rPr>
        <w:t>中找到</w:t>
      </w:r>
      <w:r w:rsidR="004E2706">
        <w:rPr>
          <w:rFonts w:ascii="楷体" w:eastAsia="楷体" w:hAnsi="楷体" w:hint="eastAsia"/>
        </w:rPr>
        <w:t>，</w:t>
      </w:r>
      <w:r w:rsidR="00D10DB3">
        <w:rPr>
          <w:rFonts w:ascii="楷体" w:eastAsia="楷体" w:hAnsi="楷体" w:hint="eastAsia"/>
        </w:rPr>
        <w:t>同样</w:t>
      </w:r>
      <w:r w:rsidR="008931F5">
        <w:rPr>
          <w:rFonts w:ascii="楷体" w:eastAsia="楷体" w:hAnsi="楷体" w:hint="eastAsia"/>
        </w:rPr>
        <w:t>也可以找到</w:t>
      </w:r>
      <w:r w:rsidR="00416814">
        <w:rPr>
          <w:rFonts w:ascii="楷体" w:eastAsia="楷体" w:hAnsi="楷体" w:hint="eastAsia"/>
        </w:rPr>
        <w:t>RISCVEMU的安装教程</w:t>
      </w:r>
      <w:r w:rsidR="008832E5">
        <w:rPr>
          <w:rFonts w:ascii="楷体" w:eastAsia="楷体" w:hAnsi="楷体" w:hint="eastAsia"/>
        </w:rPr>
        <w:t>。</w:t>
      </w:r>
    </w:p>
    <w:p w14:paraId="7D048E13" w14:textId="3E2A3F54" w:rsidR="00322730" w:rsidRPr="00276D96" w:rsidRDefault="006F445B" w:rsidP="00560CB0">
      <w:pPr>
        <w:pStyle w:val="2"/>
        <w:numPr>
          <w:ilvl w:val="0"/>
          <w:numId w:val="3"/>
        </w:numPr>
        <w:rPr>
          <w:rFonts w:ascii="楷体" w:eastAsia="楷体" w:hAnsi="楷体"/>
        </w:rPr>
      </w:pPr>
      <w:bookmarkStart w:id="10" w:name="_Toc517117237"/>
      <w:bookmarkStart w:id="11" w:name="_Toc517117421"/>
      <w:r w:rsidRPr="00276D96">
        <w:rPr>
          <w:rFonts w:ascii="楷体" w:eastAsia="楷体" w:hAnsi="楷体" w:hint="eastAsia"/>
        </w:rPr>
        <w:t>Boot</w:t>
      </w:r>
      <w:r w:rsidR="006A3EDE">
        <w:rPr>
          <w:rFonts w:ascii="楷体" w:eastAsia="楷体" w:hAnsi="楷体"/>
        </w:rPr>
        <w:t xml:space="preserve"> </w:t>
      </w:r>
      <w:r w:rsidRPr="00276D96">
        <w:rPr>
          <w:rFonts w:ascii="楷体" w:eastAsia="楷体" w:hAnsi="楷体" w:hint="eastAsia"/>
        </w:rPr>
        <w:t>Loader</w:t>
      </w:r>
      <w:r w:rsidR="005B3A53" w:rsidRPr="00276D96">
        <w:rPr>
          <w:rFonts w:ascii="楷体" w:eastAsia="楷体" w:hAnsi="楷体" w:hint="eastAsia"/>
        </w:rPr>
        <w:t>替换</w:t>
      </w:r>
      <w:bookmarkEnd w:id="10"/>
      <w:bookmarkEnd w:id="11"/>
    </w:p>
    <w:p w14:paraId="30539329" w14:textId="3E3EEE0C" w:rsidR="004B494C" w:rsidRDefault="001A680B" w:rsidP="00276D96">
      <w:pPr>
        <w:spacing w:line="360" w:lineRule="auto"/>
        <w:ind w:firstLineChars="200" w:firstLine="420"/>
        <w:rPr>
          <w:rFonts w:ascii="楷体" w:eastAsia="楷体" w:hAnsi="楷体"/>
        </w:rPr>
      </w:pPr>
      <w:r w:rsidRPr="00276D96">
        <w:rPr>
          <w:rFonts w:ascii="楷体" w:eastAsia="楷体" w:hAnsi="楷体" w:hint="eastAsia"/>
        </w:rPr>
        <w:t>h</w:t>
      </w:r>
      <w:r w:rsidR="00CB62E3" w:rsidRPr="00276D96">
        <w:rPr>
          <w:rFonts w:ascii="楷体" w:eastAsia="楷体" w:hAnsi="楷体" w:hint="eastAsia"/>
        </w:rPr>
        <w:t>v6原有的</w:t>
      </w:r>
      <w:r w:rsidR="00404A87" w:rsidRPr="00276D96">
        <w:rPr>
          <w:rFonts w:ascii="楷体" w:eastAsia="楷体" w:hAnsi="楷体" w:hint="eastAsia"/>
        </w:rPr>
        <w:t>Boot</w:t>
      </w:r>
      <w:r w:rsidR="006A3EDE">
        <w:rPr>
          <w:rFonts w:ascii="楷体" w:eastAsia="楷体" w:hAnsi="楷体"/>
        </w:rPr>
        <w:t xml:space="preserve"> </w:t>
      </w:r>
      <w:r w:rsidR="00404A87" w:rsidRPr="00276D96">
        <w:rPr>
          <w:rFonts w:ascii="楷体" w:eastAsia="楷体" w:hAnsi="楷体" w:hint="eastAsia"/>
        </w:rPr>
        <w:t>Loader</w:t>
      </w:r>
      <w:r w:rsidR="00373569" w:rsidRPr="00276D96">
        <w:rPr>
          <w:rFonts w:ascii="楷体" w:eastAsia="楷体" w:hAnsi="楷体" w:hint="eastAsia"/>
        </w:rPr>
        <w:t>由于</w:t>
      </w:r>
      <w:r w:rsidR="008E7C5A" w:rsidRPr="00276D96">
        <w:rPr>
          <w:rFonts w:ascii="楷体" w:eastAsia="楷体" w:hAnsi="楷体" w:hint="eastAsia"/>
        </w:rPr>
        <w:t>有太多</w:t>
      </w:r>
      <w:r w:rsidR="002310BE">
        <w:rPr>
          <w:rFonts w:ascii="楷体" w:eastAsia="楷体" w:hAnsi="楷体" w:hint="eastAsia"/>
        </w:rPr>
        <w:t>和硬件相关的代码，</w:t>
      </w:r>
      <w:r w:rsidR="00E06105">
        <w:rPr>
          <w:rFonts w:ascii="楷体" w:eastAsia="楷体" w:hAnsi="楷体" w:hint="eastAsia"/>
        </w:rPr>
        <w:t>对于移植来说</w:t>
      </w:r>
      <w:r w:rsidR="000A22D2">
        <w:rPr>
          <w:rFonts w:ascii="楷体" w:eastAsia="楷体" w:hAnsi="楷体" w:hint="eastAsia"/>
        </w:rPr>
        <w:t>基本上是不可能的，</w:t>
      </w:r>
      <w:r w:rsidR="00701A1F">
        <w:rPr>
          <w:rFonts w:ascii="楷体" w:eastAsia="楷体" w:hAnsi="楷体" w:hint="eastAsia"/>
        </w:rPr>
        <w:t>经过</w:t>
      </w:r>
      <w:r w:rsidR="00F847C4">
        <w:rPr>
          <w:rFonts w:ascii="楷体" w:eastAsia="楷体" w:hAnsi="楷体" w:hint="eastAsia"/>
        </w:rPr>
        <w:t>调研，</w:t>
      </w:r>
      <w:r w:rsidR="00601615">
        <w:rPr>
          <w:rFonts w:ascii="楷体" w:eastAsia="楷体" w:hAnsi="楷体" w:hint="eastAsia"/>
        </w:rPr>
        <w:t>我们选择了</w:t>
      </w:r>
      <w:r w:rsidR="005C3326" w:rsidRPr="005C3326">
        <w:rPr>
          <w:rFonts w:ascii="楷体" w:eastAsia="楷体" w:hAnsi="楷体"/>
        </w:rPr>
        <w:t>Berkeley Boot Loader</w:t>
      </w:r>
      <w:r w:rsidR="00050380">
        <w:rPr>
          <w:rFonts w:ascii="楷体" w:eastAsia="楷体" w:hAnsi="楷体" w:hint="eastAsia"/>
        </w:rPr>
        <w:t>（BBL）</w:t>
      </w:r>
      <w:r w:rsidR="00F50833">
        <w:rPr>
          <w:rFonts w:ascii="楷体" w:eastAsia="楷体" w:hAnsi="楷体" w:hint="eastAsia"/>
        </w:rPr>
        <w:t>作为移植之后的</w:t>
      </w:r>
      <w:r w:rsidR="006A3EDE">
        <w:rPr>
          <w:rFonts w:ascii="楷体" w:eastAsia="楷体" w:hAnsi="楷体" w:hint="eastAsia"/>
        </w:rPr>
        <w:t>Boot</w:t>
      </w:r>
      <w:r w:rsidR="006A3EDE">
        <w:rPr>
          <w:rFonts w:ascii="楷体" w:eastAsia="楷体" w:hAnsi="楷体"/>
        </w:rPr>
        <w:t xml:space="preserve"> </w:t>
      </w:r>
      <w:r w:rsidR="006A3EDE">
        <w:rPr>
          <w:rFonts w:ascii="楷体" w:eastAsia="楷体" w:hAnsi="楷体" w:hint="eastAsia"/>
        </w:rPr>
        <w:t>Loader</w:t>
      </w:r>
      <w:r w:rsidR="007E005C">
        <w:rPr>
          <w:rFonts w:ascii="楷体" w:eastAsia="楷体" w:hAnsi="楷体" w:hint="eastAsia"/>
        </w:rPr>
        <w:t>。</w:t>
      </w:r>
    </w:p>
    <w:p w14:paraId="0F3F1B9A" w14:textId="24122D65" w:rsidR="00B7752B" w:rsidRDefault="005A01BD" w:rsidP="00276D96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BBL载入内核的方式是</w:t>
      </w:r>
      <w:r w:rsidR="00E34EBB">
        <w:rPr>
          <w:rFonts w:ascii="楷体" w:eastAsia="楷体" w:hAnsi="楷体" w:hint="eastAsia"/>
        </w:rPr>
        <w:t>将内核代码</w:t>
      </w:r>
      <w:r w:rsidR="00BC3306">
        <w:rPr>
          <w:rFonts w:ascii="楷体" w:eastAsia="楷体" w:hAnsi="楷体" w:hint="eastAsia"/>
        </w:rPr>
        <w:t>通过汇编指令</w:t>
      </w:r>
      <w:proofErr w:type="spellStart"/>
      <w:r w:rsidR="00DE1C49">
        <w:rPr>
          <w:rFonts w:ascii="楷体" w:eastAsia="楷体" w:hAnsi="楷体" w:hint="eastAsia"/>
        </w:rPr>
        <w:t>i</w:t>
      </w:r>
      <w:r w:rsidR="00DE1C49">
        <w:rPr>
          <w:rFonts w:ascii="楷体" w:eastAsia="楷体" w:hAnsi="楷体"/>
        </w:rPr>
        <w:t>ncbin</w:t>
      </w:r>
      <w:proofErr w:type="spellEnd"/>
      <w:r w:rsidR="000F54B7">
        <w:rPr>
          <w:rFonts w:ascii="楷体" w:eastAsia="楷体" w:hAnsi="楷体" w:hint="eastAsia"/>
        </w:rPr>
        <w:t>包裹为自己的一部分，</w:t>
      </w:r>
      <w:r w:rsidR="00E55B83">
        <w:rPr>
          <w:rFonts w:ascii="楷体" w:eastAsia="楷体" w:hAnsi="楷体" w:hint="eastAsia"/>
        </w:rPr>
        <w:t>所以</w:t>
      </w:r>
      <w:r w:rsidR="00722F11">
        <w:rPr>
          <w:rFonts w:ascii="楷体" w:eastAsia="楷体" w:hAnsi="楷体" w:hint="eastAsia"/>
        </w:rPr>
        <w:t>编译过程</w:t>
      </w:r>
      <w:r w:rsidR="00BF2FE4">
        <w:rPr>
          <w:rFonts w:ascii="楷体" w:eastAsia="楷体" w:hAnsi="楷体" w:hint="eastAsia"/>
        </w:rPr>
        <w:t>由</w:t>
      </w:r>
      <w:r w:rsidR="00A27056">
        <w:rPr>
          <w:rFonts w:ascii="楷体" w:eastAsia="楷体" w:hAnsi="楷体" w:hint="eastAsia"/>
        </w:rPr>
        <w:t>以下</w:t>
      </w:r>
      <w:r w:rsidR="00BF2FE4">
        <w:rPr>
          <w:rFonts w:ascii="楷体" w:eastAsia="楷体" w:hAnsi="楷体" w:hint="eastAsia"/>
        </w:rPr>
        <w:t>几个过程组成：</w:t>
      </w:r>
    </w:p>
    <w:p w14:paraId="5C8C40D2" w14:textId="0B41A617" w:rsidR="004653E6" w:rsidRDefault="00446E47" w:rsidP="005F54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将内核编译为可执行文件</w:t>
      </w:r>
    </w:p>
    <w:p w14:paraId="708D6990" w14:textId="7780674D" w:rsidR="00446E47" w:rsidRDefault="00292CC0" w:rsidP="005F54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proofErr w:type="spellStart"/>
      <w:r>
        <w:rPr>
          <w:rFonts w:ascii="楷体" w:eastAsia="楷体" w:hAnsi="楷体" w:hint="eastAsia"/>
        </w:rPr>
        <w:t>objcopy</w:t>
      </w:r>
      <w:proofErr w:type="spellEnd"/>
      <w:r>
        <w:rPr>
          <w:rFonts w:ascii="楷体" w:eastAsia="楷体" w:hAnsi="楷体" w:hint="eastAsia"/>
        </w:rPr>
        <w:t>将步骤1中的输出文件转化成</w:t>
      </w:r>
      <w:r w:rsidR="00F76A10">
        <w:rPr>
          <w:rFonts w:ascii="楷体" w:eastAsia="楷体" w:hAnsi="楷体" w:hint="eastAsia"/>
        </w:rPr>
        <w:t>二进制文件</w:t>
      </w:r>
    </w:p>
    <w:p w14:paraId="1407E49E" w14:textId="5BADBA57" w:rsidR="00F76A10" w:rsidRDefault="0088565C" w:rsidP="005F54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将步骤2中的输出文件和</w:t>
      </w:r>
      <w:r w:rsidR="00BC7A8D">
        <w:rPr>
          <w:rFonts w:ascii="楷体" w:eastAsia="楷体" w:hAnsi="楷体" w:hint="eastAsia"/>
        </w:rPr>
        <w:t>BBL一起编译</w:t>
      </w:r>
    </w:p>
    <w:p w14:paraId="32D27825" w14:textId="32919636" w:rsidR="00EC7705" w:rsidRDefault="00964AFF" w:rsidP="00414CD7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可以看到</w:t>
      </w:r>
      <w:r w:rsidR="00F45C11">
        <w:rPr>
          <w:rFonts w:ascii="楷体" w:eastAsia="楷体" w:hAnsi="楷体" w:hint="eastAsia"/>
        </w:rPr>
        <w:t>，</w:t>
      </w:r>
      <w:r w:rsidR="00D479FF">
        <w:rPr>
          <w:rFonts w:ascii="楷体" w:eastAsia="楷体" w:hAnsi="楷体" w:hint="eastAsia"/>
        </w:rPr>
        <w:t>上述存在两次编译过程，</w:t>
      </w:r>
      <w:r w:rsidR="00BD2075">
        <w:rPr>
          <w:rFonts w:ascii="楷体" w:eastAsia="楷体" w:hAnsi="楷体" w:hint="eastAsia"/>
        </w:rPr>
        <w:t>尤其是</w:t>
      </w:r>
      <w:r w:rsidR="00C5527A">
        <w:rPr>
          <w:rFonts w:ascii="楷体" w:eastAsia="楷体" w:hAnsi="楷体" w:hint="eastAsia"/>
        </w:rPr>
        <w:t>因为</w:t>
      </w:r>
      <w:r w:rsidR="001A2C6F">
        <w:rPr>
          <w:rFonts w:ascii="楷体" w:eastAsia="楷体" w:hAnsi="楷体" w:hint="eastAsia"/>
        </w:rPr>
        <w:t>BBL需要和内核的二进制文件一起编译，导致</w:t>
      </w:r>
      <w:r w:rsidR="008F056D">
        <w:rPr>
          <w:rFonts w:ascii="楷体" w:eastAsia="楷体" w:hAnsi="楷体" w:hint="eastAsia"/>
        </w:rPr>
        <w:t>内核</w:t>
      </w:r>
      <w:r w:rsidR="003819F5">
        <w:rPr>
          <w:rFonts w:ascii="楷体" w:eastAsia="楷体" w:hAnsi="楷体" w:hint="eastAsia"/>
        </w:rPr>
        <w:t>的二进制文件被放置的位置是</w:t>
      </w:r>
      <w:r w:rsidR="00D82A75">
        <w:rPr>
          <w:rFonts w:ascii="楷体" w:eastAsia="楷体" w:hAnsi="楷体" w:hint="eastAsia"/>
        </w:rPr>
        <w:t>无法预知的</w:t>
      </w:r>
      <w:r w:rsidR="00534EFF">
        <w:rPr>
          <w:rFonts w:ascii="楷体" w:eastAsia="楷体" w:hAnsi="楷体" w:hint="eastAsia"/>
        </w:rPr>
        <w:t>，</w:t>
      </w:r>
      <w:r w:rsidR="003809FF">
        <w:rPr>
          <w:rFonts w:ascii="楷体" w:eastAsia="楷体" w:hAnsi="楷体" w:hint="eastAsia"/>
        </w:rPr>
        <w:t>所以，在编译内核的时候</w:t>
      </w:r>
      <w:r w:rsidR="003F0D27">
        <w:rPr>
          <w:rFonts w:ascii="楷体" w:eastAsia="楷体" w:hAnsi="楷体" w:hint="eastAsia"/>
        </w:rPr>
        <w:t>必须</w:t>
      </w:r>
      <w:r w:rsidR="00112151">
        <w:rPr>
          <w:rFonts w:ascii="楷体" w:eastAsia="楷体" w:hAnsi="楷体" w:hint="eastAsia"/>
        </w:rPr>
        <w:t>编译成</w:t>
      </w:r>
      <w:r w:rsidR="00B444F8">
        <w:rPr>
          <w:rFonts w:ascii="楷体" w:eastAsia="楷体" w:hAnsi="楷体" w:hint="eastAsia"/>
        </w:rPr>
        <w:t>不</w:t>
      </w:r>
      <w:r w:rsidR="00EA27C3">
        <w:rPr>
          <w:rFonts w:ascii="楷体" w:eastAsia="楷体" w:hAnsi="楷体" w:hint="eastAsia"/>
        </w:rPr>
        <w:t>使用</w:t>
      </w:r>
      <w:r w:rsidR="00B444F8">
        <w:rPr>
          <w:rFonts w:ascii="楷体" w:eastAsia="楷体" w:hAnsi="楷体" w:hint="eastAsia"/>
        </w:rPr>
        <w:t>绝对路径而全部使用相对路径的代码</w:t>
      </w:r>
      <w:r w:rsidR="00A26929">
        <w:rPr>
          <w:rFonts w:ascii="楷体" w:eastAsia="楷体" w:hAnsi="楷体" w:hint="eastAsia"/>
        </w:rPr>
        <w:t>，</w:t>
      </w:r>
      <w:r w:rsidR="003F0392">
        <w:rPr>
          <w:rFonts w:ascii="楷体" w:eastAsia="楷体" w:hAnsi="楷体" w:hint="eastAsia"/>
        </w:rPr>
        <w:t>在编译参数中添加</w:t>
      </w:r>
      <w:r w:rsidR="007962FD" w:rsidRPr="007962FD">
        <w:rPr>
          <w:rFonts w:ascii="楷体" w:eastAsia="楷体" w:hAnsi="楷体"/>
        </w:rPr>
        <w:t>-</w:t>
      </w:r>
      <w:proofErr w:type="spellStart"/>
      <w:r w:rsidR="007962FD" w:rsidRPr="007962FD">
        <w:rPr>
          <w:rFonts w:ascii="楷体" w:eastAsia="楷体" w:hAnsi="楷体"/>
        </w:rPr>
        <w:t>mcmodel</w:t>
      </w:r>
      <w:proofErr w:type="spellEnd"/>
      <w:r w:rsidR="007962FD" w:rsidRPr="007962FD">
        <w:rPr>
          <w:rFonts w:ascii="楷体" w:eastAsia="楷体" w:hAnsi="楷体"/>
        </w:rPr>
        <w:t>=</w:t>
      </w:r>
      <w:proofErr w:type="spellStart"/>
      <w:r w:rsidR="007962FD" w:rsidRPr="007962FD">
        <w:rPr>
          <w:rFonts w:ascii="楷体" w:eastAsia="楷体" w:hAnsi="楷体"/>
        </w:rPr>
        <w:t>medany</w:t>
      </w:r>
      <w:proofErr w:type="spellEnd"/>
      <w:r w:rsidR="004F4CA7">
        <w:rPr>
          <w:rFonts w:ascii="楷体" w:eastAsia="楷体" w:hAnsi="楷体" w:hint="eastAsia"/>
        </w:rPr>
        <w:t>即可实现</w:t>
      </w:r>
      <w:r w:rsidR="006576C9">
        <w:rPr>
          <w:rFonts w:ascii="楷体" w:eastAsia="楷体" w:hAnsi="楷体" w:hint="eastAsia"/>
        </w:rPr>
        <w:t>，另外，</w:t>
      </w:r>
      <w:r w:rsidR="005930D5">
        <w:rPr>
          <w:rFonts w:ascii="楷体" w:eastAsia="楷体" w:hAnsi="楷体" w:hint="eastAsia"/>
        </w:rPr>
        <w:t>内核中某些全局变量也需要修改</w:t>
      </w:r>
      <w:r w:rsidR="00EE6614">
        <w:rPr>
          <w:rFonts w:ascii="楷体" w:eastAsia="楷体" w:hAnsi="楷体" w:hint="eastAsia"/>
        </w:rPr>
        <w:t>，比如：</w:t>
      </w:r>
    </w:p>
    <w:p w14:paraId="14631B1D" w14:textId="77777777" w:rsidR="00A53D1C" w:rsidRPr="00A53D1C" w:rsidRDefault="00A53D1C" w:rsidP="00A53D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NR_syscalls</w:t>
      </w:r>
      <w:proofErr w:type="spellEnd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  </w:t>
      </w:r>
    </w:p>
    <w:p w14:paraId="3913EB59" w14:textId="77777777" w:rsidR="00A53D1C" w:rsidRPr="00A53D1C" w:rsidRDefault="00A53D1C" w:rsidP="00A53D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[0 ... </w:t>
      </w:r>
      <w:proofErr w:type="spellStart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NR_syscalls</w:t>
      </w:r>
      <w:proofErr w:type="spellEnd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 = </w:t>
      </w:r>
      <w:proofErr w:type="spellStart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sys_nop</w:t>
      </w:r>
      <w:proofErr w:type="spellEnd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C387791" w14:textId="77777777" w:rsidR="00A53D1C" w:rsidRPr="00A53D1C" w:rsidRDefault="00A53D1C" w:rsidP="00A53D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[SYS_map_pml4] = sys_map_pml4,  </w:t>
      </w:r>
    </w:p>
    <w:p w14:paraId="2D4FE565" w14:textId="77777777" w:rsidR="00A53D1C" w:rsidRPr="00A53D1C" w:rsidRDefault="00A53D1C" w:rsidP="00A53D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</w:t>
      </w:r>
      <w:proofErr w:type="spellStart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SYS_map_page_desc</w:t>
      </w:r>
      <w:proofErr w:type="spellEnd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sys_map_page_desc</w:t>
      </w:r>
      <w:proofErr w:type="spellEnd"/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D2026DC" w14:textId="77777777" w:rsidR="00A53D1C" w:rsidRPr="00A53D1C" w:rsidRDefault="00A53D1C" w:rsidP="00A53D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3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3C6532" w14:textId="2E98FABC" w:rsidR="00851C8E" w:rsidRDefault="00F27F45" w:rsidP="00414CD7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需要被</w:t>
      </w:r>
      <w:r w:rsidR="00F26F94">
        <w:rPr>
          <w:rFonts w:ascii="楷体" w:eastAsia="楷体" w:hAnsi="楷体" w:hint="eastAsia"/>
        </w:rPr>
        <w:t>修改为：</w:t>
      </w:r>
    </w:p>
    <w:p w14:paraId="5CDAEFC3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NR_syscalls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62CFD21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7CD68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init_</w:t>
      </w:r>
      <w:proofErr w:type="gram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8FD045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1735B778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22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CC2641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A22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NR_syscalls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++) {  </w:t>
      </w:r>
    </w:p>
    <w:p w14:paraId="6CE42CCE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sys_nop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97C697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AA3AB0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[SYS_map_pml4] = sys_map_pml4;  </w:t>
      </w:r>
    </w:p>
    <w:p w14:paraId="3A9A55BE" w14:textId="77777777" w:rsidR="003A22B6" w:rsidRPr="003A22B6" w:rsidRDefault="003A22B6" w:rsidP="003A22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SYS_map_page_desc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sys_map_page_desc</w:t>
      </w:r>
      <w:proofErr w:type="spellEnd"/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D7D06B" w14:textId="41AA6C0B" w:rsidR="00C15053" w:rsidRDefault="003A22B6" w:rsidP="00C1505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22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2FB9F7" w14:textId="460B6891" w:rsidR="007E6A56" w:rsidRPr="00B70BC9" w:rsidRDefault="00D95F3F" w:rsidP="007E6A56">
      <w:pPr>
        <w:spacing w:line="360" w:lineRule="auto"/>
        <w:ind w:firstLineChars="200" w:firstLine="420"/>
        <w:rPr>
          <w:rFonts w:ascii="楷体" w:eastAsia="楷体" w:hAnsi="楷体"/>
        </w:rPr>
      </w:pPr>
      <w:r w:rsidRPr="00B70BC9">
        <w:rPr>
          <w:rFonts w:ascii="楷体" w:eastAsia="楷体" w:hAnsi="楷体" w:hint="eastAsia"/>
        </w:rPr>
        <w:t>在我们移植之后</w:t>
      </w:r>
      <w:r w:rsidR="000F7240" w:rsidRPr="00B70BC9">
        <w:rPr>
          <w:rFonts w:ascii="楷体" w:eastAsia="楷体" w:hAnsi="楷体" w:hint="eastAsia"/>
        </w:rPr>
        <w:t>，</w:t>
      </w:r>
      <w:r w:rsidR="00D47326" w:rsidRPr="00B70BC9">
        <w:rPr>
          <w:rFonts w:ascii="楷体" w:eastAsia="楷体" w:hAnsi="楷体" w:hint="eastAsia"/>
        </w:rPr>
        <w:t>h</w:t>
      </w:r>
      <w:r w:rsidR="00D47326" w:rsidRPr="00B70BC9">
        <w:rPr>
          <w:rFonts w:ascii="楷体" w:eastAsia="楷体" w:hAnsi="楷体"/>
        </w:rPr>
        <w:t>v6</w:t>
      </w:r>
      <w:r w:rsidR="00D47326" w:rsidRPr="00B70BC9">
        <w:rPr>
          <w:rFonts w:ascii="楷体" w:eastAsia="楷体" w:hAnsi="楷体" w:hint="eastAsia"/>
        </w:rPr>
        <w:t>的内存布局如下：</w:t>
      </w:r>
    </w:p>
    <w:p w14:paraId="3EB768CE" w14:textId="23B6F1A2" w:rsidR="00D47326" w:rsidRDefault="00EA2334" w:rsidP="007E6A5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246CB93" wp14:editId="023CC934">
            <wp:extent cx="5274310" cy="576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B5C4" w14:textId="469264BE" w:rsidR="00AF28C1" w:rsidRPr="00473CBD" w:rsidRDefault="00AF5382" w:rsidP="00C15053">
      <w:pPr>
        <w:pStyle w:val="2"/>
        <w:numPr>
          <w:ilvl w:val="0"/>
          <w:numId w:val="3"/>
        </w:numPr>
        <w:rPr>
          <w:rFonts w:ascii="楷体" w:eastAsia="楷体" w:hAnsi="楷体"/>
        </w:rPr>
      </w:pPr>
      <w:bookmarkStart w:id="12" w:name="_Toc517117238"/>
      <w:bookmarkStart w:id="13" w:name="_Toc517117422"/>
      <w:r w:rsidRPr="00473CBD">
        <w:rPr>
          <w:rFonts w:ascii="楷体" w:eastAsia="楷体" w:hAnsi="楷体" w:hint="eastAsia"/>
        </w:rPr>
        <w:t>建立页表</w:t>
      </w:r>
      <w:bookmarkEnd w:id="12"/>
      <w:bookmarkEnd w:id="13"/>
    </w:p>
    <w:p w14:paraId="2EFA260B" w14:textId="2ACCB9CC" w:rsidR="00150B48" w:rsidRDefault="00A714CA" w:rsidP="00B40E98">
      <w:pPr>
        <w:spacing w:line="360" w:lineRule="auto"/>
        <w:ind w:firstLineChars="200" w:firstLine="420"/>
        <w:rPr>
          <w:rFonts w:ascii="楷体" w:eastAsia="楷体" w:hAnsi="楷体"/>
        </w:rPr>
      </w:pPr>
      <w:r w:rsidRPr="00473CBD">
        <w:rPr>
          <w:rFonts w:ascii="楷体" w:eastAsia="楷体" w:hAnsi="楷体" w:hint="eastAsia"/>
        </w:rPr>
        <w:t>由于</w:t>
      </w:r>
      <w:r w:rsidR="001B0BF8">
        <w:rPr>
          <w:rFonts w:ascii="楷体" w:eastAsia="楷体" w:hAnsi="楷体" w:hint="eastAsia"/>
        </w:rPr>
        <w:t>x86和</w:t>
      </w:r>
      <w:proofErr w:type="spellStart"/>
      <w:r w:rsidR="004F5075">
        <w:rPr>
          <w:rFonts w:ascii="楷体" w:eastAsia="楷体" w:hAnsi="楷体" w:hint="eastAsia"/>
        </w:rPr>
        <w:t>riscv</w:t>
      </w:r>
      <w:proofErr w:type="spellEnd"/>
      <w:r w:rsidR="00D16DFC">
        <w:rPr>
          <w:rFonts w:ascii="楷体" w:eastAsia="楷体" w:hAnsi="楷体" w:hint="eastAsia"/>
        </w:rPr>
        <w:t>对于</w:t>
      </w:r>
      <w:r w:rsidR="000D5B97">
        <w:rPr>
          <w:rFonts w:ascii="楷体" w:eastAsia="楷体" w:hAnsi="楷体" w:hint="eastAsia"/>
        </w:rPr>
        <w:t>页表项</w:t>
      </w:r>
      <w:proofErr w:type="gramStart"/>
      <w:r w:rsidR="00D53C8F">
        <w:rPr>
          <w:rFonts w:ascii="楷体" w:eastAsia="楷体" w:hAnsi="楷体" w:hint="eastAsia"/>
        </w:rPr>
        <w:t>标识位</w:t>
      </w:r>
      <w:proofErr w:type="gramEnd"/>
      <w:r w:rsidR="00B875FF">
        <w:rPr>
          <w:rFonts w:ascii="楷体" w:eastAsia="楷体" w:hAnsi="楷体" w:hint="eastAsia"/>
        </w:rPr>
        <w:t>的含义和位置存在差异，</w:t>
      </w:r>
      <w:r w:rsidR="007D4043">
        <w:rPr>
          <w:rFonts w:ascii="楷体" w:eastAsia="楷体" w:hAnsi="楷体" w:hint="eastAsia"/>
        </w:rPr>
        <w:t>并且</w:t>
      </w:r>
      <w:r w:rsidR="004B43DB">
        <w:rPr>
          <w:rFonts w:ascii="楷体" w:eastAsia="楷体" w:hAnsi="楷体" w:hint="eastAsia"/>
        </w:rPr>
        <w:t>x86和</w:t>
      </w:r>
      <w:proofErr w:type="spellStart"/>
      <w:r w:rsidR="004B43DB">
        <w:rPr>
          <w:rFonts w:ascii="楷体" w:eastAsia="楷体" w:hAnsi="楷体" w:hint="eastAsia"/>
        </w:rPr>
        <w:t>riscv</w:t>
      </w:r>
      <w:proofErr w:type="spellEnd"/>
      <w:r w:rsidR="00AF045C">
        <w:rPr>
          <w:rFonts w:ascii="楷体" w:eastAsia="楷体" w:hAnsi="楷体" w:hint="eastAsia"/>
        </w:rPr>
        <w:t>对于页表项的</w:t>
      </w:r>
      <w:r w:rsidR="009B3491">
        <w:rPr>
          <w:rFonts w:ascii="楷体" w:eastAsia="楷体" w:hAnsi="楷体" w:hint="eastAsia"/>
        </w:rPr>
        <w:t>中实地址的</w:t>
      </w:r>
      <w:proofErr w:type="gramStart"/>
      <w:r w:rsidR="009B3491">
        <w:rPr>
          <w:rFonts w:ascii="楷体" w:eastAsia="楷体" w:hAnsi="楷体" w:hint="eastAsia"/>
        </w:rPr>
        <w:t>储存页不相</w:t>
      </w:r>
      <w:proofErr w:type="gramEnd"/>
      <w:r w:rsidR="009B3491">
        <w:rPr>
          <w:rFonts w:ascii="楷体" w:eastAsia="楷体" w:hAnsi="楷体" w:hint="eastAsia"/>
        </w:rPr>
        <w:t>同，</w:t>
      </w:r>
      <w:r w:rsidR="00B447EE">
        <w:rPr>
          <w:rFonts w:ascii="楷体" w:eastAsia="楷体" w:hAnsi="楷体" w:hint="eastAsia"/>
        </w:rPr>
        <w:t>所以我们</w:t>
      </w:r>
      <w:r w:rsidR="007D5EF7">
        <w:rPr>
          <w:rFonts w:ascii="楷体" w:eastAsia="楷体" w:hAnsi="楷体" w:hint="eastAsia"/>
        </w:rPr>
        <w:t>首先需要修改的便是这部分内容</w:t>
      </w:r>
      <w:r w:rsidR="000B6302">
        <w:rPr>
          <w:rFonts w:ascii="楷体" w:eastAsia="楷体" w:hAnsi="楷体" w:hint="eastAsia"/>
        </w:rPr>
        <w:t>（最麻烦的</w:t>
      </w:r>
      <w:r w:rsidR="00E74EF5">
        <w:rPr>
          <w:rFonts w:ascii="楷体" w:eastAsia="楷体" w:hAnsi="楷体" w:hint="eastAsia"/>
        </w:rPr>
        <w:t>地方在于x86默认</w:t>
      </w:r>
      <w:r w:rsidR="00A31F7B">
        <w:rPr>
          <w:rFonts w:ascii="楷体" w:eastAsia="楷体" w:hAnsi="楷体" w:hint="eastAsia"/>
        </w:rPr>
        <w:t>内存时可以执行的</w:t>
      </w:r>
      <w:r w:rsidR="0056783B">
        <w:rPr>
          <w:rFonts w:ascii="楷体" w:eastAsia="楷体" w:hAnsi="楷体" w:hint="eastAsia"/>
        </w:rPr>
        <w:t>，</w:t>
      </w:r>
      <w:r w:rsidR="00687CAB">
        <w:rPr>
          <w:rFonts w:ascii="楷体" w:eastAsia="楷体" w:hAnsi="楷体" w:hint="eastAsia"/>
        </w:rPr>
        <w:t>只有将P</w:t>
      </w:r>
      <w:r w:rsidR="00687CAB">
        <w:rPr>
          <w:rFonts w:ascii="楷体" w:eastAsia="楷体" w:hAnsi="楷体"/>
        </w:rPr>
        <w:t>TE_NX</w:t>
      </w:r>
      <w:r w:rsidR="00687CAB">
        <w:rPr>
          <w:rFonts w:ascii="楷体" w:eastAsia="楷体" w:hAnsi="楷体" w:hint="eastAsia"/>
        </w:rPr>
        <w:t>位置1才禁止代码执行，而</w:t>
      </w:r>
      <w:proofErr w:type="spellStart"/>
      <w:r w:rsidR="00687CAB">
        <w:rPr>
          <w:rFonts w:ascii="楷体" w:eastAsia="楷体" w:hAnsi="楷体" w:hint="eastAsia"/>
        </w:rPr>
        <w:t>r</w:t>
      </w:r>
      <w:r w:rsidR="00687CAB">
        <w:rPr>
          <w:rFonts w:ascii="楷体" w:eastAsia="楷体" w:hAnsi="楷体"/>
        </w:rPr>
        <w:t>iscv</w:t>
      </w:r>
      <w:proofErr w:type="spellEnd"/>
      <w:r w:rsidR="00980559">
        <w:rPr>
          <w:rFonts w:ascii="楷体" w:eastAsia="楷体" w:hAnsi="楷体" w:hint="eastAsia"/>
        </w:rPr>
        <w:t>默认内存不可执行，只有P</w:t>
      </w:r>
      <w:r w:rsidR="00980559">
        <w:rPr>
          <w:rFonts w:ascii="楷体" w:eastAsia="楷体" w:hAnsi="楷体"/>
        </w:rPr>
        <w:t>TE_X</w:t>
      </w:r>
      <w:r w:rsidR="00980559">
        <w:rPr>
          <w:rFonts w:ascii="楷体" w:eastAsia="楷体" w:hAnsi="楷体" w:hint="eastAsia"/>
        </w:rPr>
        <w:t>位置1才可执行</w:t>
      </w:r>
      <w:r w:rsidR="00DB2F4D">
        <w:rPr>
          <w:rFonts w:ascii="楷体" w:eastAsia="楷体" w:hAnsi="楷体" w:hint="eastAsia"/>
        </w:rPr>
        <w:t>，所以</w:t>
      </w:r>
      <w:r w:rsidR="00BF37E8">
        <w:rPr>
          <w:rFonts w:ascii="楷体" w:eastAsia="楷体" w:hAnsi="楷体" w:hint="eastAsia"/>
        </w:rPr>
        <w:t>需要</w:t>
      </w:r>
      <w:r w:rsidR="00177136">
        <w:rPr>
          <w:rFonts w:ascii="楷体" w:eastAsia="楷体" w:hAnsi="楷体" w:hint="eastAsia"/>
        </w:rPr>
        <w:t>在每个地方</w:t>
      </w:r>
      <w:r w:rsidR="00EC5877">
        <w:rPr>
          <w:rFonts w:ascii="楷体" w:eastAsia="楷体" w:hAnsi="楷体" w:hint="eastAsia"/>
        </w:rPr>
        <w:t>都判断</w:t>
      </w:r>
      <w:r w:rsidR="00FD5D66">
        <w:rPr>
          <w:rFonts w:ascii="楷体" w:eastAsia="楷体" w:hAnsi="楷体" w:hint="eastAsia"/>
        </w:rPr>
        <w:t>是否需要添加P</w:t>
      </w:r>
      <w:r w:rsidR="00FD5D66">
        <w:rPr>
          <w:rFonts w:ascii="楷体" w:eastAsia="楷体" w:hAnsi="楷体"/>
        </w:rPr>
        <w:t>TE_X</w:t>
      </w:r>
      <w:r w:rsidR="000B6302">
        <w:rPr>
          <w:rFonts w:ascii="楷体" w:eastAsia="楷体" w:hAnsi="楷体" w:hint="eastAsia"/>
        </w:rPr>
        <w:t>）</w:t>
      </w:r>
      <w:r w:rsidR="003217FD">
        <w:rPr>
          <w:rFonts w:ascii="楷体" w:eastAsia="楷体" w:hAnsi="楷体" w:hint="eastAsia"/>
        </w:rPr>
        <w:t>。</w:t>
      </w:r>
    </w:p>
    <w:p w14:paraId="0B008F6B" w14:textId="47B7E1AE" w:rsidR="00A950D1" w:rsidRDefault="00861C88" w:rsidP="00B40E98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然后，</w:t>
      </w:r>
      <w:r w:rsidR="00A47314">
        <w:rPr>
          <w:rFonts w:ascii="楷体" w:eastAsia="楷体" w:hAnsi="楷体" w:hint="eastAsia"/>
        </w:rPr>
        <w:t>需要</w:t>
      </w:r>
      <w:r w:rsidR="00E548F5">
        <w:rPr>
          <w:rFonts w:ascii="楷体" w:eastAsia="楷体" w:hAnsi="楷体" w:hint="eastAsia"/>
        </w:rPr>
        <w:t>对内核代码建立恒等映射</w:t>
      </w:r>
      <w:r w:rsidR="001C32B3">
        <w:rPr>
          <w:rFonts w:ascii="楷体" w:eastAsia="楷体" w:hAnsi="楷体" w:hint="eastAsia"/>
        </w:rPr>
        <w:t>，并且禁止用户</w:t>
      </w:r>
      <w:r w:rsidR="0053315C">
        <w:rPr>
          <w:rFonts w:ascii="楷体" w:eastAsia="楷体" w:hAnsi="楷体" w:hint="eastAsia"/>
        </w:rPr>
        <w:t>程序</w:t>
      </w:r>
      <w:r w:rsidR="001C32B3">
        <w:rPr>
          <w:rFonts w:ascii="楷体" w:eastAsia="楷体" w:hAnsi="楷体" w:hint="eastAsia"/>
        </w:rPr>
        <w:t>访问</w:t>
      </w:r>
      <w:r w:rsidR="003E7827">
        <w:rPr>
          <w:rFonts w:ascii="楷体" w:eastAsia="楷体" w:hAnsi="楷体" w:hint="eastAsia"/>
        </w:rPr>
        <w:t>：</w:t>
      </w:r>
    </w:p>
    <w:p w14:paraId="22DC7A29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2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setup_kernel_</w:t>
      </w:r>
      <w:proofErr w:type="gram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474E2F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8F695E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assert(</w:t>
      </w:r>
      <w:proofErr w:type="gram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KERNSTART % PAGE_SIZE == 0, </w:t>
      </w:r>
      <w:r w:rsidRPr="00F602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"KERNBASE % PAGE_SIZE must be 0"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CA2493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02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E9E4C2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perm = PTE_P | PTE_W | PTE_R | PTE_X;  </w:t>
      </w:r>
    </w:p>
    <w:p w14:paraId="51F9B9A5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602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KERNSTART;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KERNEND;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PAGE_SIZE) {  </w:t>
      </w:r>
    </w:p>
    <w:p w14:paraId="7453E09B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pn_t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page_</w:t>
      </w:r>
      <w:proofErr w:type="gram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walk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DC8934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assert(</w:t>
      </w:r>
      <w:proofErr w:type="gram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 - (</w:t>
      </w:r>
      <w:r w:rsidRPr="00F602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)pages) % PAGE_SIZE == 0, </w:t>
      </w:r>
      <w:r w:rsidRPr="00F602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"(va - pages) % PAGE_SIZE != 0"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886323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pt_page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get_page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5007FD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pt_page[PT_INDEX(va)] = ((va &gt;&gt; PAGE_SHIFT) &lt;&lt; PTE_PFN_SHIFT) | perm;  </w:t>
      </w:r>
    </w:p>
    <w:p w14:paraId="474F3952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2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page_type type = get_page_desc(get_proc(pid)-&gt;page_table_root)-&gt;type;  </w:t>
      </w:r>
    </w:p>
    <w:p w14:paraId="4556D269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2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(type == PAGE_TYPE_X86_PML4 || type == PAGE_TYPE_X86_PDPT || type == PAGE_TYPE_X86_PD || type == PAGE_TYPE_X86_PT) {  </w:t>
      </w:r>
    </w:p>
    <w:p w14:paraId="2ED2D4E5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pt_page[PT_INDEX(va)] = ((va &gt;&gt; PAGE_SHIFT) &lt;&lt; PTE_PFN_SHIFT) | perm | PTE_U;  </w:t>
      </w:r>
    </w:p>
    <w:p w14:paraId="693E2B5B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23DEB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DE1D84" w14:textId="77777777" w:rsidR="00F60276" w:rsidRPr="00F60276" w:rsidRDefault="00F60276" w:rsidP="00F602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2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B7F96D" w14:textId="45F3AB3F" w:rsidR="003E7827" w:rsidRDefault="00AB6610" w:rsidP="00B40E98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在hv6原来的设计中，</w:t>
      </w:r>
      <w:r w:rsidR="0053315C">
        <w:rPr>
          <w:rFonts w:ascii="楷体" w:eastAsia="楷体" w:hAnsi="楷体" w:hint="eastAsia"/>
        </w:rPr>
        <w:t>用户</w:t>
      </w:r>
      <w:r w:rsidR="00C00B4E">
        <w:rPr>
          <w:rFonts w:ascii="楷体" w:eastAsia="楷体" w:hAnsi="楷体" w:hint="eastAsia"/>
        </w:rPr>
        <w:t>进程</w:t>
      </w:r>
      <w:r w:rsidR="00CE3DF0">
        <w:rPr>
          <w:rFonts w:ascii="楷体" w:eastAsia="楷体" w:hAnsi="楷体" w:hint="eastAsia"/>
        </w:rPr>
        <w:t>对页表具有访问权限而不具有</w:t>
      </w:r>
      <w:r w:rsidR="000938AE">
        <w:rPr>
          <w:rFonts w:ascii="楷体" w:eastAsia="楷体" w:hAnsi="楷体" w:hint="eastAsia"/>
        </w:rPr>
        <w:t>修改权限，</w:t>
      </w:r>
      <w:r w:rsidR="00844E05">
        <w:rPr>
          <w:rFonts w:ascii="楷体" w:eastAsia="楷体" w:hAnsi="楷体" w:hint="eastAsia"/>
        </w:rPr>
        <w:t>所以在对内核代码进行映射的时候也需要</w:t>
      </w:r>
      <w:r w:rsidR="00912AC1">
        <w:rPr>
          <w:rFonts w:ascii="楷体" w:eastAsia="楷体" w:hAnsi="楷体" w:hint="eastAsia"/>
        </w:rPr>
        <w:t>开启</w:t>
      </w:r>
      <w:r w:rsidR="00B21381">
        <w:rPr>
          <w:rFonts w:ascii="楷体" w:eastAsia="楷体" w:hAnsi="楷体" w:hint="eastAsia"/>
        </w:rPr>
        <w:t>页表</w:t>
      </w:r>
      <w:proofErr w:type="gramStart"/>
      <w:r w:rsidR="00105686">
        <w:rPr>
          <w:rFonts w:ascii="楷体" w:eastAsia="楷体" w:hAnsi="楷体" w:hint="eastAsia"/>
        </w:rPr>
        <w:t>页对于</w:t>
      </w:r>
      <w:proofErr w:type="gramEnd"/>
      <w:r w:rsidR="009E4954">
        <w:rPr>
          <w:rFonts w:ascii="楷体" w:eastAsia="楷体" w:hAnsi="楷体" w:hint="eastAsia"/>
        </w:rPr>
        <w:t>用户</w:t>
      </w:r>
      <w:r w:rsidR="00C00B4E">
        <w:rPr>
          <w:rFonts w:ascii="楷体" w:eastAsia="楷体" w:hAnsi="楷体" w:hint="eastAsia"/>
        </w:rPr>
        <w:t>进程的</w:t>
      </w:r>
      <w:r w:rsidR="00273F93">
        <w:rPr>
          <w:rFonts w:ascii="楷体" w:eastAsia="楷体" w:hAnsi="楷体" w:hint="eastAsia"/>
        </w:rPr>
        <w:t>可读权限。</w:t>
      </w:r>
    </w:p>
    <w:p w14:paraId="2FFD72A5" w14:textId="52EB2E4F" w:rsidR="0093676E" w:rsidRPr="00A950D1" w:rsidRDefault="00805CC4" w:rsidP="00B40E98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另外，</w:t>
      </w:r>
      <w:r w:rsidR="00AA01E0">
        <w:rPr>
          <w:rFonts w:ascii="楷体" w:eastAsia="楷体" w:hAnsi="楷体" w:hint="eastAsia"/>
        </w:rPr>
        <w:t>由于在原来的页表中并不存在对于内核代码的映射，所以</w:t>
      </w:r>
      <w:r w:rsidR="00264075">
        <w:rPr>
          <w:rFonts w:ascii="楷体" w:eastAsia="楷体" w:hAnsi="楷体" w:hint="eastAsia"/>
        </w:rPr>
        <w:t>在exec等相关</w:t>
      </w:r>
      <w:r w:rsidR="0038288C">
        <w:rPr>
          <w:rFonts w:ascii="楷体" w:eastAsia="楷体" w:hAnsi="楷体" w:hint="eastAsia"/>
        </w:rPr>
        <w:t>需要回收内存的</w:t>
      </w:r>
      <w:r w:rsidR="006C2AB7">
        <w:rPr>
          <w:rFonts w:ascii="楷体" w:eastAsia="楷体" w:hAnsi="楷体" w:hint="eastAsia"/>
        </w:rPr>
        <w:t>处理</w:t>
      </w:r>
      <w:r w:rsidR="0038288C">
        <w:rPr>
          <w:rFonts w:ascii="楷体" w:eastAsia="楷体" w:hAnsi="楷体" w:hint="eastAsia"/>
        </w:rPr>
        <w:t>的时候</w:t>
      </w:r>
      <w:r w:rsidR="00CD0D12">
        <w:rPr>
          <w:rFonts w:ascii="楷体" w:eastAsia="楷体" w:hAnsi="楷体" w:hint="eastAsia"/>
        </w:rPr>
        <w:t>，</w:t>
      </w:r>
      <w:r w:rsidR="002F25D4">
        <w:rPr>
          <w:rFonts w:ascii="楷体" w:eastAsia="楷体" w:hAnsi="楷体" w:hint="eastAsia"/>
        </w:rPr>
        <w:t>hv6简单的将</w:t>
      </w:r>
      <w:r w:rsidR="00515CB8">
        <w:rPr>
          <w:rFonts w:ascii="楷体" w:eastAsia="楷体" w:hAnsi="楷体" w:hint="eastAsia"/>
        </w:rPr>
        <w:t>低一半的地址</w:t>
      </w:r>
      <w:r w:rsidR="00B86D84">
        <w:rPr>
          <w:rFonts w:ascii="楷体" w:eastAsia="楷体" w:hAnsi="楷体" w:hint="eastAsia"/>
        </w:rPr>
        <w:t>全部回收了，但是由于</w:t>
      </w:r>
      <w:r w:rsidR="005F4271">
        <w:rPr>
          <w:rFonts w:ascii="楷体" w:eastAsia="楷体" w:hAnsi="楷体" w:hint="eastAsia"/>
        </w:rPr>
        <w:t>内核代码实际上是</w:t>
      </w:r>
      <w:proofErr w:type="gramStart"/>
      <w:r w:rsidR="005F4271">
        <w:rPr>
          <w:rFonts w:ascii="楷体" w:eastAsia="楷体" w:hAnsi="楷体" w:hint="eastAsia"/>
        </w:rPr>
        <w:t>位于低</w:t>
      </w:r>
      <w:proofErr w:type="gramEnd"/>
      <w:r w:rsidR="005F4271">
        <w:rPr>
          <w:rFonts w:ascii="楷体" w:eastAsia="楷体" w:hAnsi="楷体" w:hint="eastAsia"/>
        </w:rPr>
        <w:t>一半的地址的，所以</w:t>
      </w:r>
      <w:r w:rsidR="00E86847">
        <w:rPr>
          <w:rFonts w:ascii="楷体" w:eastAsia="楷体" w:hAnsi="楷体" w:hint="eastAsia"/>
        </w:rPr>
        <w:t>需要修改相应代码，对</w:t>
      </w:r>
      <w:r w:rsidR="00503064">
        <w:rPr>
          <w:rFonts w:ascii="楷体" w:eastAsia="楷体" w:hAnsi="楷体" w:hint="eastAsia"/>
        </w:rPr>
        <w:t>内核代码段进行特判。</w:t>
      </w:r>
    </w:p>
    <w:p w14:paraId="004DE197" w14:textId="3F696CDC" w:rsidR="00150B48" w:rsidRPr="0064609A" w:rsidRDefault="00E1455C" w:rsidP="007D1813">
      <w:pPr>
        <w:pStyle w:val="2"/>
        <w:numPr>
          <w:ilvl w:val="0"/>
          <w:numId w:val="3"/>
        </w:numPr>
        <w:rPr>
          <w:rFonts w:ascii="楷体" w:eastAsia="楷体" w:hAnsi="楷体"/>
        </w:rPr>
      </w:pPr>
      <w:bookmarkStart w:id="14" w:name="_Toc517117239"/>
      <w:bookmarkStart w:id="15" w:name="_Toc517117423"/>
      <w:r w:rsidRPr="0064609A">
        <w:rPr>
          <w:rFonts w:ascii="楷体" w:eastAsia="楷体" w:hAnsi="楷体" w:hint="eastAsia"/>
        </w:rPr>
        <w:t>系统调用</w:t>
      </w:r>
      <w:bookmarkEnd w:id="14"/>
      <w:bookmarkEnd w:id="15"/>
    </w:p>
    <w:p w14:paraId="4A820BF6" w14:textId="3347D9BA" w:rsidR="00E1455C" w:rsidRDefault="009F2BB3" w:rsidP="00826AEC">
      <w:pPr>
        <w:spacing w:line="360" w:lineRule="auto"/>
        <w:ind w:firstLineChars="200" w:firstLine="420"/>
        <w:rPr>
          <w:rFonts w:ascii="楷体" w:eastAsia="楷体" w:hAnsi="楷体"/>
        </w:rPr>
      </w:pPr>
      <w:r w:rsidRPr="0064609A">
        <w:rPr>
          <w:rFonts w:ascii="楷体" w:eastAsia="楷体" w:hAnsi="楷体" w:hint="eastAsia"/>
        </w:rPr>
        <w:t>在hv6中</w:t>
      </w:r>
      <w:r w:rsidR="0048710C">
        <w:rPr>
          <w:rFonts w:ascii="楷体" w:eastAsia="楷体" w:hAnsi="楷体" w:hint="eastAsia"/>
        </w:rPr>
        <w:t>，</w:t>
      </w:r>
      <w:r w:rsidR="002A6BAE">
        <w:rPr>
          <w:rFonts w:ascii="楷体" w:eastAsia="楷体" w:hAnsi="楷体" w:hint="eastAsia"/>
        </w:rPr>
        <w:t>使用</w:t>
      </w:r>
      <w:proofErr w:type="spellStart"/>
      <w:r w:rsidR="002A6BAE">
        <w:rPr>
          <w:rFonts w:ascii="楷体" w:eastAsia="楷体" w:hAnsi="楷体" w:hint="eastAsia"/>
        </w:rPr>
        <w:t>vmcall</w:t>
      </w:r>
      <w:proofErr w:type="spellEnd"/>
      <w:r w:rsidR="00D61BC2">
        <w:rPr>
          <w:rFonts w:ascii="楷体" w:eastAsia="楷体" w:hAnsi="楷体" w:hint="eastAsia"/>
        </w:rPr>
        <w:t>在虚拟机中</w:t>
      </w:r>
      <w:r w:rsidR="005A028A">
        <w:rPr>
          <w:rFonts w:ascii="楷体" w:eastAsia="楷体" w:hAnsi="楷体" w:hint="eastAsia"/>
        </w:rPr>
        <w:t>调用</w:t>
      </w:r>
      <w:r w:rsidR="007A004C">
        <w:rPr>
          <w:rFonts w:ascii="楷体" w:eastAsia="楷体" w:hAnsi="楷体" w:hint="eastAsia"/>
        </w:rPr>
        <w:t>主机中的函数</w:t>
      </w:r>
      <w:r w:rsidR="00706440">
        <w:rPr>
          <w:rFonts w:ascii="楷体" w:eastAsia="楷体" w:hAnsi="楷体" w:hint="eastAsia"/>
        </w:rPr>
        <w:t>，</w:t>
      </w:r>
      <w:r w:rsidR="00FB55E3">
        <w:rPr>
          <w:rFonts w:ascii="楷体" w:eastAsia="楷体" w:hAnsi="楷体" w:hint="eastAsia"/>
        </w:rPr>
        <w:t>但是在</w:t>
      </w:r>
      <w:proofErr w:type="spellStart"/>
      <w:r w:rsidR="00FB55E3">
        <w:rPr>
          <w:rFonts w:ascii="楷体" w:eastAsia="楷体" w:hAnsi="楷体" w:hint="eastAsia"/>
        </w:rPr>
        <w:t>riscv</w:t>
      </w:r>
      <w:proofErr w:type="spellEnd"/>
      <w:r w:rsidR="00FB55E3">
        <w:rPr>
          <w:rFonts w:ascii="楷体" w:eastAsia="楷体" w:hAnsi="楷体" w:hint="eastAsia"/>
        </w:rPr>
        <w:t>中</w:t>
      </w:r>
      <w:r w:rsidR="00864042">
        <w:rPr>
          <w:rFonts w:ascii="楷体" w:eastAsia="楷体" w:hAnsi="楷体" w:hint="eastAsia"/>
        </w:rPr>
        <w:t>并没有虚拟机的支持，</w:t>
      </w:r>
      <w:r w:rsidR="008F66EF">
        <w:rPr>
          <w:rFonts w:ascii="楷体" w:eastAsia="楷体" w:hAnsi="楷体" w:hint="eastAsia"/>
        </w:rPr>
        <w:t>只能</w:t>
      </w:r>
      <w:r w:rsidR="00FA4E4C">
        <w:rPr>
          <w:rFonts w:ascii="楷体" w:eastAsia="楷体" w:hAnsi="楷体" w:hint="eastAsia"/>
        </w:rPr>
        <w:t>使用</w:t>
      </w:r>
      <w:r w:rsidR="00FC3603">
        <w:rPr>
          <w:rFonts w:ascii="楷体" w:eastAsia="楷体" w:hAnsi="楷体" w:hint="eastAsia"/>
        </w:rPr>
        <w:t>传统的</w:t>
      </w:r>
      <w:proofErr w:type="spellStart"/>
      <w:r w:rsidR="00CE7791">
        <w:rPr>
          <w:rFonts w:ascii="楷体" w:eastAsia="楷体" w:hAnsi="楷体" w:hint="eastAsia"/>
        </w:rPr>
        <w:t>ecall</w:t>
      </w:r>
      <w:proofErr w:type="spellEnd"/>
      <w:r w:rsidR="00CE7791">
        <w:rPr>
          <w:rFonts w:ascii="楷体" w:eastAsia="楷体" w:hAnsi="楷体" w:hint="eastAsia"/>
        </w:rPr>
        <w:t>（对应</w:t>
      </w:r>
      <w:r w:rsidR="00931636">
        <w:rPr>
          <w:rFonts w:ascii="楷体" w:eastAsia="楷体" w:hAnsi="楷体" w:hint="eastAsia"/>
        </w:rPr>
        <w:t>x86中的int指令，但是</w:t>
      </w:r>
      <w:r w:rsidR="004165DA">
        <w:rPr>
          <w:rFonts w:ascii="楷体" w:eastAsia="楷体" w:hAnsi="楷体" w:hint="eastAsia"/>
        </w:rPr>
        <w:t>不能指定中断号</w:t>
      </w:r>
      <w:r w:rsidR="00CE7791">
        <w:rPr>
          <w:rFonts w:ascii="楷体" w:eastAsia="楷体" w:hAnsi="楷体" w:hint="eastAsia"/>
        </w:rPr>
        <w:t>）</w:t>
      </w:r>
      <w:r w:rsidR="002158F0">
        <w:rPr>
          <w:rFonts w:ascii="楷体" w:eastAsia="楷体" w:hAnsi="楷体" w:hint="eastAsia"/>
        </w:rPr>
        <w:t>。</w:t>
      </w:r>
    </w:p>
    <w:p w14:paraId="6678881D" w14:textId="179B8D6E" w:rsidR="00B46ACE" w:rsidRDefault="004A76E5" w:rsidP="00826AEC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经过分析</w:t>
      </w:r>
      <w:proofErr w:type="spellStart"/>
      <w:r w:rsidR="008C244F">
        <w:rPr>
          <w:rFonts w:ascii="楷体" w:eastAsia="楷体" w:hAnsi="楷体" w:hint="eastAsia"/>
        </w:rPr>
        <w:t>riscv</w:t>
      </w:r>
      <w:proofErr w:type="spellEnd"/>
      <w:r w:rsidR="008C244F">
        <w:rPr>
          <w:rFonts w:ascii="楷体" w:eastAsia="楷体" w:hAnsi="楷体" w:hint="eastAsia"/>
        </w:rPr>
        <w:t>平台下C语言编译出的汇编代码，</w:t>
      </w:r>
      <w:r w:rsidR="00867FB8">
        <w:rPr>
          <w:rFonts w:ascii="楷体" w:eastAsia="楷体" w:hAnsi="楷体" w:hint="eastAsia"/>
        </w:rPr>
        <w:t>发现参数</w:t>
      </w:r>
      <w:r w:rsidR="001F3651">
        <w:rPr>
          <w:rFonts w:ascii="楷体" w:eastAsia="楷体" w:hAnsi="楷体" w:hint="eastAsia"/>
        </w:rPr>
        <w:t>是通过a</w:t>
      </w:r>
      <w:r w:rsidR="001F3651">
        <w:rPr>
          <w:rFonts w:ascii="楷体" w:eastAsia="楷体" w:hAnsi="楷体"/>
        </w:rPr>
        <w:t>0,a1,a2~a7</w:t>
      </w:r>
      <w:r w:rsidR="00716707">
        <w:rPr>
          <w:rFonts w:ascii="楷体" w:eastAsia="楷体" w:hAnsi="楷体" w:hint="eastAsia"/>
        </w:rPr>
        <w:t>传递的，</w:t>
      </w:r>
      <w:r w:rsidR="00223081">
        <w:rPr>
          <w:rFonts w:ascii="楷体" w:eastAsia="楷体" w:hAnsi="楷体" w:hint="eastAsia"/>
        </w:rPr>
        <w:t>最多</w:t>
      </w:r>
      <w:r w:rsidR="00716707">
        <w:rPr>
          <w:rFonts w:ascii="楷体" w:eastAsia="楷体" w:hAnsi="楷体" w:hint="eastAsia"/>
        </w:rPr>
        <w:t>可以传递</w:t>
      </w:r>
      <w:r w:rsidR="00193D1D">
        <w:rPr>
          <w:rFonts w:ascii="楷体" w:eastAsia="楷体" w:hAnsi="楷体" w:hint="eastAsia"/>
        </w:rPr>
        <w:t>8个6</w:t>
      </w:r>
      <w:r w:rsidR="00193D1D">
        <w:rPr>
          <w:rFonts w:ascii="楷体" w:eastAsia="楷体" w:hAnsi="楷体"/>
        </w:rPr>
        <w:t>4</w:t>
      </w:r>
      <w:r w:rsidR="00193D1D">
        <w:rPr>
          <w:rFonts w:ascii="楷体" w:eastAsia="楷体" w:hAnsi="楷体" w:hint="eastAsia"/>
        </w:rPr>
        <w:t>位的整数</w:t>
      </w:r>
      <w:r w:rsidR="006739DE">
        <w:rPr>
          <w:rFonts w:ascii="楷体" w:eastAsia="楷体" w:hAnsi="楷体" w:hint="eastAsia"/>
        </w:rPr>
        <w:t>。在我们的设计中，</w:t>
      </w:r>
      <w:r w:rsidR="00CC7AE3">
        <w:rPr>
          <w:rFonts w:ascii="楷体" w:eastAsia="楷体" w:hAnsi="楷体" w:hint="eastAsia"/>
        </w:rPr>
        <w:t>将需要调用的中断号</w:t>
      </w:r>
      <w:r w:rsidR="008D50A3">
        <w:rPr>
          <w:rFonts w:ascii="楷体" w:eastAsia="楷体" w:hAnsi="楷体" w:hint="eastAsia"/>
        </w:rPr>
        <w:t>保存在a</w:t>
      </w:r>
      <w:r w:rsidR="008D50A3">
        <w:rPr>
          <w:rFonts w:ascii="楷体" w:eastAsia="楷体" w:hAnsi="楷体"/>
        </w:rPr>
        <w:t>7</w:t>
      </w:r>
      <w:r w:rsidR="008D50A3">
        <w:rPr>
          <w:rFonts w:ascii="楷体" w:eastAsia="楷体" w:hAnsi="楷体" w:hint="eastAsia"/>
        </w:rPr>
        <w:t>中</w:t>
      </w:r>
      <w:r w:rsidR="00BD27AD">
        <w:rPr>
          <w:rFonts w:ascii="楷体" w:eastAsia="楷体" w:hAnsi="楷体" w:hint="eastAsia"/>
        </w:rPr>
        <w:t>，</w:t>
      </w:r>
      <w:r w:rsidR="00896D34">
        <w:rPr>
          <w:rFonts w:ascii="楷体" w:eastAsia="楷体" w:hAnsi="楷体" w:hint="eastAsia"/>
        </w:rPr>
        <w:t>将</w:t>
      </w:r>
      <w:r w:rsidR="00E10092">
        <w:rPr>
          <w:rFonts w:ascii="楷体" w:eastAsia="楷体" w:hAnsi="楷体" w:hint="eastAsia"/>
        </w:rPr>
        <w:t>参数保存在a</w:t>
      </w:r>
      <w:r w:rsidR="00E10092">
        <w:rPr>
          <w:rFonts w:ascii="楷体" w:eastAsia="楷体" w:hAnsi="楷体"/>
        </w:rPr>
        <w:t>0~a6</w:t>
      </w:r>
      <w:r w:rsidR="00E10092">
        <w:rPr>
          <w:rFonts w:ascii="楷体" w:eastAsia="楷体" w:hAnsi="楷体" w:hint="eastAsia"/>
        </w:rPr>
        <w:t>中，</w:t>
      </w:r>
      <w:r w:rsidR="000C0309">
        <w:rPr>
          <w:rFonts w:ascii="楷体" w:eastAsia="楷体" w:hAnsi="楷体" w:hint="eastAsia"/>
        </w:rPr>
        <w:t>然后使用</w:t>
      </w:r>
      <w:proofErr w:type="spellStart"/>
      <w:r w:rsidR="000C0309">
        <w:rPr>
          <w:rFonts w:ascii="楷体" w:eastAsia="楷体" w:hAnsi="楷体" w:hint="eastAsia"/>
        </w:rPr>
        <w:t>ecall</w:t>
      </w:r>
      <w:proofErr w:type="spellEnd"/>
      <w:r w:rsidR="005F64F6">
        <w:rPr>
          <w:rFonts w:ascii="楷体" w:eastAsia="楷体" w:hAnsi="楷体" w:hint="eastAsia"/>
        </w:rPr>
        <w:t>调用系统</w:t>
      </w:r>
      <w:r w:rsidR="004E3D2F">
        <w:rPr>
          <w:rFonts w:ascii="楷体" w:eastAsia="楷体" w:hAnsi="楷体" w:hint="eastAsia"/>
        </w:rPr>
        <w:t>函数</w:t>
      </w:r>
      <w:r w:rsidR="00B414CC">
        <w:rPr>
          <w:rFonts w:ascii="楷体" w:eastAsia="楷体" w:hAnsi="楷体" w:hint="eastAsia"/>
        </w:rPr>
        <w:t>。</w:t>
      </w:r>
      <w:r w:rsidR="00FE1E1C">
        <w:rPr>
          <w:rFonts w:ascii="楷体" w:eastAsia="楷体" w:hAnsi="楷体" w:hint="eastAsia"/>
        </w:rPr>
        <w:t>由于a7被拿来传递中断号，所以</w:t>
      </w:r>
      <w:r w:rsidR="00F95613">
        <w:rPr>
          <w:rFonts w:ascii="楷体" w:eastAsia="楷体" w:hAnsi="楷体" w:hint="eastAsia"/>
        </w:rPr>
        <w:t>系统调用的参数不能超过7个，</w:t>
      </w:r>
      <w:r w:rsidR="00BE5310">
        <w:rPr>
          <w:rFonts w:ascii="楷体" w:eastAsia="楷体" w:hAnsi="楷体" w:hint="eastAsia"/>
        </w:rPr>
        <w:t>好在经过检查</w:t>
      </w:r>
      <w:r w:rsidR="00423B41">
        <w:rPr>
          <w:rFonts w:ascii="楷体" w:eastAsia="楷体" w:hAnsi="楷体" w:hint="eastAsia"/>
        </w:rPr>
        <w:t>，已有的系统调用都不超过7个参数</w:t>
      </w:r>
      <w:r w:rsidR="008C1B48">
        <w:rPr>
          <w:rFonts w:ascii="楷体" w:eastAsia="楷体" w:hAnsi="楷体" w:hint="eastAsia"/>
        </w:rPr>
        <w:t>，故此方法可行。</w:t>
      </w:r>
    </w:p>
    <w:p w14:paraId="458D8489" w14:textId="147C4F1A" w:rsidR="00FD59BB" w:rsidRDefault="00933EB0" w:rsidP="00826AEC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前文提到，</w:t>
      </w:r>
      <w:proofErr w:type="spellStart"/>
      <w:r>
        <w:rPr>
          <w:rFonts w:ascii="楷体" w:eastAsia="楷体" w:hAnsi="楷体" w:hint="eastAsia"/>
        </w:rPr>
        <w:t>ulib</w:t>
      </w:r>
      <w:proofErr w:type="spellEnd"/>
      <w:r w:rsidR="000C4AD8">
        <w:rPr>
          <w:rFonts w:ascii="楷体" w:eastAsia="楷体" w:hAnsi="楷体" w:hint="eastAsia"/>
        </w:rPr>
        <w:t>的工作之一是</w:t>
      </w:r>
      <w:r w:rsidR="00A726DC">
        <w:rPr>
          <w:rFonts w:ascii="楷体" w:eastAsia="楷体" w:hAnsi="楷体" w:hint="eastAsia"/>
        </w:rPr>
        <w:t>进行初始化</w:t>
      </w:r>
      <w:r w:rsidR="002F6DD9">
        <w:rPr>
          <w:rFonts w:ascii="楷体" w:eastAsia="楷体" w:hAnsi="楷体" w:hint="eastAsia"/>
        </w:rPr>
        <w:t>，包括</w:t>
      </w:r>
      <w:r w:rsidR="002A190D">
        <w:rPr>
          <w:rFonts w:ascii="楷体" w:eastAsia="楷体" w:hAnsi="楷体" w:hint="eastAsia"/>
        </w:rPr>
        <w:t>将</w:t>
      </w:r>
      <w:r w:rsidR="000C4375">
        <w:rPr>
          <w:rFonts w:ascii="楷体" w:eastAsia="楷体" w:hAnsi="楷体" w:hint="eastAsia"/>
        </w:rPr>
        <w:t>内核关键数据</w:t>
      </w:r>
      <w:r w:rsidR="009037C1">
        <w:rPr>
          <w:rFonts w:ascii="楷体" w:eastAsia="楷体" w:hAnsi="楷体" w:hint="eastAsia"/>
        </w:rPr>
        <w:t>以只读的方式映射到</w:t>
      </w:r>
      <w:r w:rsidR="009E7FFC">
        <w:rPr>
          <w:rFonts w:ascii="楷体" w:eastAsia="楷体" w:hAnsi="楷体" w:hint="eastAsia"/>
        </w:rPr>
        <w:t>指定地方</w:t>
      </w:r>
      <w:r w:rsidR="00BA385C">
        <w:rPr>
          <w:rFonts w:ascii="楷体" w:eastAsia="楷体" w:hAnsi="楷体" w:hint="eastAsia"/>
        </w:rPr>
        <w:t>，</w:t>
      </w:r>
      <w:r w:rsidR="0007475A">
        <w:rPr>
          <w:rFonts w:ascii="楷体" w:eastAsia="楷体" w:hAnsi="楷体" w:hint="eastAsia"/>
        </w:rPr>
        <w:t>在我们的实现中</w:t>
      </w:r>
      <w:r w:rsidR="00BA385C">
        <w:rPr>
          <w:rFonts w:ascii="楷体" w:eastAsia="楷体" w:hAnsi="楷体" w:hint="eastAsia"/>
        </w:rPr>
        <w:t>为了简单</w:t>
      </w:r>
      <w:r w:rsidR="00C66DC2">
        <w:rPr>
          <w:rFonts w:ascii="楷体" w:eastAsia="楷体" w:hAnsi="楷体" w:hint="eastAsia"/>
        </w:rPr>
        <w:t>，</w:t>
      </w:r>
      <w:r w:rsidR="00C83768">
        <w:rPr>
          <w:rFonts w:ascii="楷体" w:eastAsia="楷体" w:hAnsi="楷体" w:hint="eastAsia"/>
        </w:rPr>
        <w:t>在进行</w:t>
      </w:r>
      <w:proofErr w:type="spellStart"/>
      <w:r w:rsidR="00C83768">
        <w:rPr>
          <w:rFonts w:ascii="楷体" w:eastAsia="楷体" w:hAnsi="楷体" w:hint="eastAsia"/>
        </w:rPr>
        <w:t>ulib</w:t>
      </w:r>
      <w:proofErr w:type="spellEnd"/>
      <w:r w:rsidR="00C83768">
        <w:rPr>
          <w:rFonts w:ascii="楷体" w:eastAsia="楷体" w:hAnsi="楷体" w:hint="eastAsia"/>
        </w:rPr>
        <w:t>的初始化</w:t>
      </w:r>
      <w:r w:rsidR="001625A1">
        <w:rPr>
          <w:rFonts w:ascii="楷体" w:eastAsia="楷体" w:hAnsi="楷体" w:hint="eastAsia"/>
        </w:rPr>
        <w:t>时</w:t>
      </w:r>
      <w:r w:rsidR="00396620">
        <w:rPr>
          <w:rFonts w:ascii="楷体" w:eastAsia="楷体" w:hAnsi="楷体" w:hint="eastAsia"/>
        </w:rPr>
        <w:t>是位于内核态（</w:t>
      </w:r>
      <w:r w:rsidR="004D4A62">
        <w:rPr>
          <w:rFonts w:ascii="楷体" w:eastAsia="楷体" w:hAnsi="楷体" w:hint="eastAsia"/>
        </w:rPr>
        <w:t>内核载入</w:t>
      </w:r>
      <w:proofErr w:type="spellStart"/>
      <w:r w:rsidR="004D4A62">
        <w:rPr>
          <w:rFonts w:ascii="楷体" w:eastAsia="楷体" w:hAnsi="楷体" w:hint="eastAsia"/>
        </w:rPr>
        <w:t>ulib</w:t>
      </w:r>
      <w:proofErr w:type="spellEnd"/>
      <w:r w:rsidR="004D4A62">
        <w:rPr>
          <w:rFonts w:ascii="楷体" w:eastAsia="楷体" w:hAnsi="楷体" w:hint="eastAsia"/>
        </w:rPr>
        <w:t>和用户程序之后直接跳到</w:t>
      </w:r>
      <w:proofErr w:type="spellStart"/>
      <w:r w:rsidR="004D4A62">
        <w:rPr>
          <w:rFonts w:ascii="楷体" w:eastAsia="楷体" w:hAnsi="楷体" w:hint="eastAsia"/>
        </w:rPr>
        <w:t>ulib</w:t>
      </w:r>
      <w:proofErr w:type="spellEnd"/>
      <w:r w:rsidR="004D4A62">
        <w:rPr>
          <w:rFonts w:ascii="楷体" w:eastAsia="楷体" w:hAnsi="楷体" w:hint="eastAsia"/>
        </w:rPr>
        <w:t>中</w:t>
      </w:r>
      <w:r w:rsidR="00396620">
        <w:rPr>
          <w:rFonts w:ascii="楷体" w:eastAsia="楷体" w:hAnsi="楷体" w:hint="eastAsia"/>
        </w:rPr>
        <w:t>）</w:t>
      </w:r>
      <w:r w:rsidR="007A32F4">
        <w:rPr>
          <w:rFonts w:ascii="楷体" w:eastAsia="楷体" w:hAnsi="楷体" w:hint="eastAsia"/>
        </w:rPr>
        <w:t>，</w:t>
      </w:r>
      <w:r w:rsidR="00BF5CE8">
        <w:rPr>
          <w:rFonts w:ascii="楷体" w:eastAsia="楷体" w:hAnsi="楷体" w:hint="eastAsia"/>
        </w:rPr>
        <w:t>而</w:t>
      </w:r>
      <w:proofErr w:type="spellStart"/>
      <w:r w:rsidR="000E1346">
        <w:rPr>
          <w:rFonts w:ascii="楷体" w:eastAsia="楷体" w:hAnsi="楷体" w:hint="eastAsia"/>
        </w:rPr>
        <w:t>ulib</w:t>
      </w:r>
      <w:proofErr w:type="spellEnd"/>
      <w:r w:rsidR="008577BE">
        <w:rPr>
          <w:rFonts w:ascii="楷体" w:eastAsia="楷体" w:hAnsi="楷体" w:hint="eastAsia"/>
        </w:rPr>
        <w:t>为了完成初始化需要调用内核的相关函数（比如</w:t>
      </w:r>
      <w:r w:rsidR="00485115">
        <w:rPr>
          <w:rFonts w:ascii="楷体" w:eastAsia="楷体" w:hAnsi="楷体" w:hint="eastAsia"/>
        </w:rPr>
        <w:t>建立内存映射</w:t>
      </w:r>
      <w:r w:rsidR="008577BE">
        <w:rPr>
          <w:rFonts w:ascii="楷体" w:eastAsia="楷体" w:hAnsi="楷体" w:hint="eastAsia"/>
        </w:rPr>
        <w:t>）</w:t>
      </w:r>
      <w:r w:rsidR="007B6A47">
        <w:rPr>
          <w:rFonts w:ascii="楷体" w:eastAsia="楷体" w:hAnsi="楷体" w:hint="eastAsia"/>
        </w:rPr>
        <w:t>，</w:t>
      </w:r>
      <w:r w:rsidR="002B6A6E">
        <w:rPr>
          <w:rFonts w:ascii="楷体" w:eastAsia="楷体" w:hAnsi="楷体" w:hint="eastAsia"/>
        </w:rPr>
        <w:t>这就需要</w:t>
      </w:r>
      <w:proofErr w:type="spellStart"/>
      <w:r w:rsidR="000F0F01">
        <w:rPr>
          <w:rFonts w:ascii="楷体" w:eastAsia="楷体" w:hAnsi="楷体" w:hint="eastAsia"/>
        </w:rPr>
        <w:t>ulib</w:t>
      </w:r>
      <w:proofErr w:type="spellEnd"/>
      <w:r w:rsidR="000F0F01">
        <w:rPr>
          <w:rFonts w:ascii="楷体" w:eastAsia="楷体" w:hAnsi="楷体" w:hint="eastAsia"/>
        </w:rPr>
        <w:t>的处理函数可以直接</w:t>
      </w:r>
      <w:r w:rsidR="000E71D0">
        <w:rPr>
          <w:rFonts w:ascii="楷体" w:eastAsia="楷体" w:hAnsi="楷体" w:hint="eastAsia"/>
        </w:rPr>
        <w:t>跳转到</w:t>
      </w:r>
      <w:r w:rsidR="00EB70D6">
        <w:rPr>
          <w:rFonts w:ascii="楷体" w:eastAsia="楷体" w:hAnsi="楷体" w:hint="eastAsia"/>
        </w:rPr>
        <w:t>内核代码</w:t>
      </w:r>
      <w:r w:rsidR="00C6479C">
        <w:rPr>
          <w:rFonts w:ascii="楷体" w:eastAsia="楷体" w:hAnsi="楷体" w:hint="eastAsia"/>
        </w:rPr>
        <w:t>，于此同时</w:t>
      </w:r>
      <w:r w:rsidR="003B0B2C">
        <w:rPr>
          <w:rFonts w:ascii="楷体" w:eastAsia="楷体" w:hAnsi="楷体" w:hint="eastAsia"/>
        </w:rPr>
        <w:t>，</w:t>
      </w:r>
      <w:r w:rsidR="00292774">
        <w:rPr>
          <w:rFonts w:ascii="楷体" w:eastAsia="楷体" w:hAnsi="楷体" w:hint="eastAsia"/>
        </w:rPr>
        <w:t>用户进程调用</w:t>
      </w:r>
      <w:proofErr w:type="spellStart"/>
      <w:r w:rsidR="00642D5C">
        <w:rPr>
          <w:rFonts w:ascii="楷体" w:eastAsia="楷体" w:hAnsi="楷体" w:hint="eastAsia"/>
        </w:rPr>
        <w:t>ulib</w:t>
      </w:r>
      <w:proofErr w:type="spellEnd"/>
      <w:r w:rsidR="00642D5C">
        <w:rPr>
          <w:rFonts w:ascii="楷体" w:eastAsia="楷体" w:hAnsi="楷体" w:hint="eastAsia"/>
        </w:rPr>
        <w:t>的函数的时候使用的是完全相同的代码，</w:t>
      </w:r>
      <w:r w:rsidR="00070CF3">
        <w:rPr>
          <w:rFonts w:ascii="楷体" w:eastAsia="楷体" w:hAnsi="楷体" w:hint="eastAsia"/>
        </w:rPr>
        <w:t>这就需要</w:t>
      </w:r>
      <w:r w:rsidR="00333651">
        <w:rPr>
          <w:rFonts w:ascii="楷体" w:eastAsia="楷体" w:hAnsi="楷体" w:hint="eastAsia"/>
        </w:rPr>
        <w:t>在</w:t>
      </w:r>
      <w:proofErr w:type="spellStart"/>
      <w:r w:rsidR="00333651">
        <w:rPr>
          <w:rFonts w:ascii="楷体" w:eastAsia="楷体" w:hAnsi="楷体" w:hint="eastAsia"/>
        </w:rPr>
        <w:t>ulib</w:t>
      </w:r>
      <w:proofErr w:type="spellEnd"/>
      <w:r w:rsidR="00333651">
        <w:rPr>
          <w:rFonts w:ascii="楷体" w:eastAsia="楷体" w:hAnsi="楷体" w:hint="eastAsia"/>
        </w:rPr>
        <w:t>中判断当前的进程权限</w:t>
      </w:r>
      <w:r w:rsidR="00EE72C0">
        <w:rPr>
          <w:rFonts w:ascii="楷体" w:eastAsia="楷体" w:hAnsi="楷体" w:hint="eastAsia"/>
        </w:rPr>
        <w:t>，如果是</w:t>
      </w:r>
      <w:proofErr w:type="gramStart"/>
      <w:r w:rsidR="005476B8">
        <w:rPr>
          <w:rFonts w:ascii="楷体" w:eastAsia="楷体" w:hAnsi="楷体" w:hint="eastAsia"/>
        </w:rPr>
        <w:t>内核态则直接</w:t>
      </w:r>
      <w:proofErr w:type="gramEnd"/>
      <w:r w:rsidR="005476B8">
        <w:rPr>
          <w:rFonts w:ascii="楷体" w:eastAsia="楷体" w:hAnsi="楷体" w:hint="eastAsia"/>
        </w:rPr>
        <w:t>跳转到</w:t>
      </w:r>
      <w:r w:rsidR="00AF077F">
        <w:rPr>
          <w:rFonts w:ascii="楷体" w:eastAsia="楷体" w:hAnsi="楷体" w:hint="eastAsia"/>
        </w:rPr>
        <w:t>内核代码，如果是</w:t>
      </w:r>
      <w:proofErr w:type="gramStart"/>
      <w:r w:rsidR="00AF077F">
        <w:rPr>
          <w:rFonts w:ascii="楷体" w:eastAsia="楷体" w:hAnsi="楷体" w:hint="eastAsia"/>
        </w:rPr>
        <w:t>用户态则</w:t>
      </w:r>
      <w:r w:rsidR="005E7515">
        <w:rPr>
          <w:rFonts w:ascii="楷体" w:eastAsia="楷体" w:hAnsi="楷体" w:hint="eastAsia"/>
        </w:rPr>
        <w:t>使</w:t>
      </w:r>
      <w:proofErr w:type="gramEnd"/>
      <w:r w:rsidR="005E7515">
        <w:rPr>
          <w:rFonts w:ascii="楷体" w:eastAsia="楷体" w:hAnsi="楷体" w:hint="eastAsia"/>
        </w:rPr>
        <w:t>用</w:t>
      </w:r>
      <w:proofErr w:type="spellStart"/>
      <w:r w:rsidR="005E7515">
        <w:rPr>
          <w:rFonts w:ascii="楷体" w:eastAsia="楷体" w:hAnsi="楷体" w:hint="eastAsia"/>
        </w:rPr>
        <w:t>ecall</w:t>
      </w:r>
      <w:proofErr w:type="spellEnd"/>
      <w:r w:rsidR="00AB066C">
        <w:rPr>
          <w:rFonts w:ascii="楷体" w:eastAsia="楷体" w:hAnsi="楷体" w:hint="eastAsia"/>
        </w:rPr>
        <w:t>调用内核函数</w:t>
      </w:r>
      <w:r w:rsidR="00527E44">
        <w:rPr>
          <w:rFonts w:ascii="楷体" w:eastAsia="楷体" w:hAnsi="楷体" w:hint="eastAsia"/>
        </w:rPr>
        <w:t>。</w:t>
      </w:r>
      <w:r w:rsidR="00163926">
        <w:rPr>
          <w:rFonts w:ascii="楷体" w:eastAsia="楷体" w:hAnsi="楷体" w:hint="eastAsia"/>
        </w:rPr>
        <w:t>为此，</w:t>
      </w:r>
      <w:r w:rsidR="00F66C7E">
        <w:rPr>
          <w:rFonts w:ascii="楷体" w:eastAsia="楷体" w:hAnsi="楷体" w:hint="eastAsia"/>
        </w:rPr>
        <w:t>我们在进入</w:t>
      </w:r>
      <w:proofErr w:type="spellStart"/>
      <w:r w:rsidR="00952093">
        <w:rPr>
          <w:rFonts w:ascii="楷体" w:eastAsia="楷体" w:hAnsi="楷体" w:hint="eastAsia"/>
        </w:rPr>
        <w:t>ulib</w:t>
      </w:r>
      <w:proofErr w:type="spellEnd"/>
      <w:r w:rsidR="00952093">
        <w:rPr>
          <w:rFonts w:ascii="楷体" w:eastAsia="楷体" w:hAnsi="楷体" w:hint="eastAsia"/>
        </w:rPr>
        <w:t>的时候</w:t>
      </w:r>
      <w:r w:rsidR="00D467BA">
        <w:rPr>
          <w:rFonts w:ascii="楷体" w:eastAsia="楷体" w:hAnsi="楷体" w:hint="eastAsia"/>
        </w:rPr>
        <w:t>将</w:t>
      </w:r>
      <w:r w:rsidR="00BB4791">
        <w:rPr>
          <w:rFonts w:ascii="楷体" w:eastAsia="楷体" w:hAnsi="楷体" w:hint="eastAsia"/>
        </w:rPr>
        <w:t>系统调用地址数组</w:t>
      </w:r>
      <w:r w:rsidR="00830EBB">
        <w:rPr>
          <w:rFonts w:ascii="楷体" w:eastAsia="楷体" w:hAnsi="楷体" w:hint="eastAsia"/>
        </w:rPr>
        <w:t>传递</w:t>
      </w:r>
      <w:r w:rsidR="00FB3E81">
        <w:rPr>
          <w:rFonts w:ascii="楷体" w:eastAsia="楷体" w:hAnsi="楷体" w:hint="eastAsia"/>
        </w:rPr>
        <w:t>过去，</w:t>
      </w:r>
      <w:r w:rsidR="00D15B88">
        <w:rPr>
          <w:rFonts w:ascii="楷体" w:eastAsia="楷体" w:hAnsi="楷体" w:hint="eastAsia"/>
        </w:rPr>
        <w:t>并且在</w:t>
      </w:r>
      <w:proofErr w:type="spellStart"/>
      <w:r w:rsidR="00D15B88">
        <w:rPr>
          <w:rFonts w:ascii="楷体" w:eastAsia="楷体" w:hAnsi="楷体" w:hint="eastAsia"/>
        </w:rPr>
        <w:t>ulib</w:t>
      </w:r>
      <w:proofErr w:type="spellEnd"/>
      <w:r w:rsidR="00D15B88">
        <w:rPr>
          <w:rFonts w:ascii="楷体" w:eastAsia="楷体" w:hAnsi="楷体" w:hint="eastAsia"/>
        </w:rPr>
        <w:t>中设置一个全局变量</w:t>
      </w:r>
      <w:r w:rsidR="004C0D48">
        <w:rPr>
          <w:rFonts w:ascii="楷体" w:eastAsia="楷体" w:hAnsi="楷体" w:hint="eastAsia"/>
        </w:rPr>
        <w:t>描述当前的</w:t>
      </w:r>
      <w:r w:rsidR="00436453">
        <w:rPr>
          <w:rFonts w:ascii="楷体" w:eastAsia="楷体" w:hAnsi="楷体" w:hint="eastAsia"/>
        </w:rPr>
        <w:t>权限。</w:t>
      </w:r>
    </w:p>
    <w:p w14:paraId="7FF3598E" w14:textId="41452DE0" w:rsidR="002D5D93" w:rsidRDefault="002D5D93" w:rsidP="00826AEC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以下是</w:t>
      </w:r>
      <w:proofErr w:type="spellStart"/>
      <w:r>
        <w:rPr>
          <w:rFonts w:ascii="楷体" w:eastAsia="楷体" w:hAnsi="楷体" w:hint="eastAsia"/>
        </w:rPr>
        <w:t>ulib</w:t>
      </w:r>
      <w:proofErr w:type="spellEnd"/>
      <w:r>
        <w:rPr>
          <w:rFonts w:ascii="楷体" w:eastAsia="楷体" w:hAnsi="楷体" w:hint="eastAsia"/>
        </w:rPr>
        <w:t>的入口部分代码：</w:t>
      </w:r>
    </w:p>
    <w:p w14:paraId="4AD93FC5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ulib_syscalls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703DC3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is_user_mode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FE2978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D5D9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uintptr_t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cr3_value;  </w:t>
      </w:r>
    </w:p>
    <w:p w14:paraId="1089D350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C5B23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ulib_</w:t>
      </w:r>
      <w:proofErr w:type="gram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5D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_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ulib_syscalls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 </w:t>
      </w:r>
      <w:r w:rsidRPr="002D5D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fn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)())  </w:t>
      </w:r>
    </w:p>
    <w:p w14:paraId="47C11499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4004FA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ulib_syscalls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ulib_syscalls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0BCB08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is_user_mode</w:t>
      </w:r>
      <w:proofErr w:type="spellEnd"/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2378AE13" w14:textId="77777777" w:rsidR="002D5D93" w:rsidRPr="002D5D93" w:rsidRDefault="002D5D93" w:rsidP="002D5D9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5D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cr3_value = rcr3();  </w:t>
      </w:r>
    </w:p>
    <w:p w14:paraId="15FDB7EE" w14:textId="4992C8FE" w:rsidR="002D5D93" w:rsidRDefault="00162E7E" w:rsidP="00826AEC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以下是</w:t>
      </w:r>
      <w:proofErr w:type="spellStart"/>
      <w:r w:rsidR="0087718E">
        <w:rPr>
          <w:rFonts w:ascii="楷体" w:eastAsia="楷体" w:hAnsi="楷体" w:hint="eastAsia"/>
        </w:rPr>
        <w:t>ulib</w:t>
      </w:r>
      <w:proofErr w:type="spellEnd"/>
      <w:r w:rsidR="0087718E">
        <w:rPr>
          <w:rFonts w:ascii="楷体" w:eastAsia="楷体" w:hAnsi="楷体" w:hint="eastAsia"/>
        </w:rPr>
        <w:t>中</w:t>
      </w:r>
      <w:r w:rsidR="00783F2C">
        <w:rPr>
          <w:rFonts w:ascii="楷体" w:eastAsia="楷体" w:hAnsi="楷体" w:hint="eastAsia"/>
        </w:rPr>
        <w:t>调用</w:t>
      </w:r>
      <w:r w:rsidR="00AD6425">
        <w:rPr>
          <w:rFonts w:ascii="楷体" w:eastAsia="楷体" w:hAnsi="楷体" w:hint="eastAsia"/>
        </w:rPr>
        <w:t>内核函数的代码，需要进行权限特判：</w:t>
      </w:r>
    </w:p>
    <w:p w14:paraId="3ED1E784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SYSCALL(</w:t>
      </w:r>
      <w:proofErr w:type="spellStart"/>
      <w:proofErr w:type="gramStart"/>
      <w:r w:rsidRPr="00623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)   </w:t>
      </w:r>
      <w:proofErr w:type="gramEnd"/>
      <w:r w:rsidRPr="00623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\</w:t>
      </w: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AB9496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.global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\  </w:t>
      </w:r>
    </w:p>
    <w:p w14:paraId="72700BF7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              \  </w:t>
      </w:r>
    </w:p>
    <w:p w14:paraId="4F87FBE4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ld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a7,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is_user_mode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\  </w:t>
      </w:r>
    </w:p>
    <w:p w14:paraId="2ED728BB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bnez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a7,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ecall_sys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\  </w:t>
      </w:r>
    </w:p>
    <w:p w14:paraId="0F424BAE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   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direct_sys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\  </w:t>
      </w:r>
    </w:p>
    <w:p w14:paraId="7D5DF918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ecall_sys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        \  </w:t>
      </w:r>
    </w:p>
    <w:p w14:paraId="192A1857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      a7, SYS_##</w:t>
      </w:r>
      <w:proofErr w:type="spellStart"/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\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F47694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ecall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\  </w:t>
      </w:r>
    </w:p>
    <w:p w14:paraId="0375F5B8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ret;   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\  </w:t>
      </w:r>
    </w:p>
    <w:p w14:paraId="5F604153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direct_sys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       \  </w:t>
      </w:r>
    </w:p>
    <w:p w14:paraId="0AB6F0D0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ld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a7,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ulib_</w:t>
      </w:r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\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40FF01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</w:t>
      </w:r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7,a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7,8*SYS_##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\  </w:t>
      </w:r>
    </w:p>
    <w:p w14:paraId="03839FFC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ld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a7, 0(a7</w:t>
      </w:r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\  </w:t>
      </w:r>
    </w:p>
    <w:p w14:paraId="6B9D391F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jr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</w:t>
      </w:r>
      <w:proofErr w:type="gram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7;   </w:t>
      </w:r>
      <w:proofErr w:type="gram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\  </w:t>
      </w:r>
    </w:p>
    <w:p w14:paraId="09A54B68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A930C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SYSCALL(</w:t>
      </w:r>
      <w:proofErr w:type="spellStart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map_page_desc</w:t>
      </w:r>
      <w:proofErr w:type="spellEnd"/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F80B07" w14:textId="77777777" w:rsidR="00623656" w:rsidRPr="00623656" w:rsidRDefault="00623656" w:rsidP="00623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3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SYSCALL(map_pml4)  </w:t>
      </w:r>
    </w:p>
    <w:p w14:paraId="1F358D3F" w14:textId="4037510F" w:rsidR="00AD6425" w:rsidRDefault="00B837CD" w:rsidP="00826AEC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 w:rsidR="0062099D">
        <w:rPr>
          <w:rFonts w:ascii="楷体" w:eastAsia="楷体" w:hAnsi="楷体" w:hint="eastAsia"/>
        </w:rPr>
        <w:t>内核中也需要设置相关的中断处理函数，</w:t>
      </w:r>
      <w:r w:rsidR="000A2275">
        <w:rPr>
          <w:rFonts w:ascii="楷体" w:eastAsia="楷体" w:hAnsi="楷体" w:hint="eastAsia"/>
        </w:rPr>
        <w:t>由于代码太过复杂，</w:t>
      </w:r>
      <w:r w:rsidR="007666F1">
        <w:rPr>
          <w:rFonts w:ascii="楷体" w:eastAsia="楷体" w:hAnsi="楷体" w:hint="eastAsia"/>
        </w:rPr>
        <w:t>所以不</w:t>
      </w:r>
      <w:r w:rsidR="00FF0252">
        <w:rPr>
          <w:rFonts w:ascii="楷体" w:eastAsia="楷体" w:hAnsi="楷体" w:hint="eastAsia"/>
        </w:rPr>
        <w:t>贴上来了</w:t>
      </w:r>
      <w:r w:rsidR="00785190">
        <w:rPr>
          <w:rFonts w:ascii="楷体" w:eastAsia="楷体" w:hAnsi="楷体" w:hint="eastAsia"/>
        </w:rPr>
        <w:t>，</w:t>
      </w:r>
      <w:r w:rsidR="00736B4F">
        <w:rPr>
          <w:rFonts w:ascii="楷体" w:eastAsia="楷体" w:hAnsi="楷体" w:hint="eastAsia"/>
        </w:rPr>
        <w:t>中断的入口代码在</w:t>
      </w:r>
      <w:r w:rsidR="00492E77">
        <w:rPr>
          <w:rFonts w:ascii="楷体" w:eastAsia="楷体" w:hAnsi="楷体" w:hint="eastAsia"/>
        </w:rPr>
        <w:t>h</w:t>
      </w:r>
      <w:r w:rsidR="00492E77">
        <w:rPr>
          <w:rFonts w:ascii="楷体" w:eastAsia="楷体" w:hAnsi="楷体"/>
        </w:rPr>
        <w:t>v6/hv6/</w:t>
      </w:r>
      <w:proofErr w:type="spellStart"/>
      <w:r w:rsidR="00492E77">
        <w:rPr>
          <w:rFonts w:ascii="楷体" w:eastAsia="楷体" w:hAnsi="楷体"/>
        </w:rPr>
        <w:t>trap_entry.S</w:t>
      </w:r>
      <w:proofErr w:type="spellEnd"/>
      <w:r w:rsidR="00492E77">
        <w:rPr>
          <w:rFonts w:ascii="楷体" w:eastAsia="楷体" w:hAnsi="楷体" w:hint="eastAsia"/>
        </w:rPr>
        <w:t>中</w:t>
      </w:r>
      <w:r w:rsidR="00DE5548">
        <w:rPr>
          <w:rFonts w:ascii="楷体" w:eastAsia="楷体" w:hAnsi="楷体" w:hint="eastAsia"/>
        </w:rPr>
        <w:t>，</w:t>
      </w:r>
      <w:r w:rsidR="00D86A63">
        <w:rPr>
          <w:rFonts w:ascii="楷体" w:eastAsia="楷体" w:hAnsi="楷体" w:hint="eastAsia"/>
        </w:rPr>
        <w:t>相应的C处理程序在h</w:t>
      </w:r>
      <w:r w:rsidR="00D86A63">
        <w:rPr>
          <w:rFonts w:ascii="楷体" w:eastAsia="楷体" w:hAnsi="楷体"/>
        </w:rPr>
        <w:t>v6/hv6/</w:t>
      </w:r>
      <w:proofErr w:type="spellStart"/>
      <w:r w:rsidR="00D86A63">
        <w:rPr>
          <w:rFonts w:ascii="楷体" w:eastAsia="楷体" w:hAnsi="楷体"/>
        </w:rPr>
        <w:t>trap.c</w:t>
      </w:r>
      <w:proofErr w:type="spellEnd"/>
      <w:r w:rsidR="00D86A63">
        <w:rPr>
          <w:rFonts w:ascii="楷体" w:eastAsia="楷体" w:hAnsi="楷体" w:hint="eastAsia"/>
        </w:rPr>
        <w:t>中。</w:t>
      </w:r>
    </w:p>
    <w:p w14:paraId="252D7415" w14:textId="37355C21" w:rsidR="001642D2" w:rsidRPr="003E4475" w:rsidRDefault="00C452E6" w:rsidP="00885F19">
      <w:pPr>
        <w:pStyle w:val="2"/>
        <w:numPr>
          <w:ilvl w:val="0"/>
          <w:numId w:val="3"/>
        </w:numPr>
        <w:rPr>
          <w:rFonts w:ascii="楷体" w:eastAsia="楷体" w:hAnsi="楷体"/>
        </w:rPr>
      </w:pPr>
      <w:bookmarkStart w:id="16" w:name="_Toc517117240"/>
      <w:bookmarkStart w:id="17" w:name="_Toc517117424"/>
      <w:r w:rsidRPr="003E4475">
        <w:rPr>
          <w:rFonts w:ascii="楷体" w:eastAsia="楷体" w:hAnsi="楷体" w:hint="eastAsia"/>
        </w:rPr>
        <w:t>进程管理移植</w:t>
      </w:r>
      <w:bookmarkEnd w:id="16"/>
      <w:bookmarkEnd w:id="17"/>
    </w:p>
    <w:p w14:paraId="151C21F4" w14:textId="082B3355" w:rsidR="00C452E6" w:rsidRDefault="00076BE0" w:rsidP="003E4475">
      <w:pPr>
        <w:spacing w:line="360" w:lineRule="auto"/>
        <w:ind w:firstLineChars="200" w:firstLine="420"/>
        <w:rPr>
          <w:rFonts w:ascii="楷体" w:eastAsia="楷体" w:hAnsi="楷体"/>
        </w:rPr>
      </w:pPr>
      <w:r w:rsidRPr="003E4475">
        <w:rPr>
          <w:rFonts w:ascii="楷体" w:eastAsia="楷体" w:hAnsi="楷体" w:hint="eastAsia"/>
        </w:rPr>
        <w:t>进程管理模块</w:t>
      </w:r>
      <w:r w:rsidR="00647600">
        <w:rPr>
          <w:rFonts w:ascii="楷体" w:eastAsia="楷体" w:hAnsi="楷体" w:hint="eastAsia"/>
        </w:rPr>
        <w:t>中，关于进程调度</w:t>
      </w:r>
      <w:r w:rsidR="006B29A6">
        <w:rPr>
          <w:rFonts w:ascii="楷体" w:eastAsia="楷体" w:hAnsi="楷体" w:hint="eastAsia"/>
        </w:rPr>
        <w:t>的部分</w:t>
      </w:r>
      <w:r w:rsidR="00E57CE8">
        <w:rPr>
          <w:rFonts w:ascii="楷体" w:eastAsia="楷体" w:hAnsi="楷体" w:hint="eastAsia"/>
        </w:rPr>
        <w:t>几乎不需要修改，</w:t>
      </w:r>
      <w:r w:rsidR="009B3409">
        <w:rPr>
          <w:rFonts w:ascii="楷体" w:eastAsia="楷体" w:hAnsi="楷体" w:hint="eastAsia"/>
        </w:rPr>
        <w:t>主要修改的部分是</w:t>
      </w:r>
      <w:r w:rsidR="00163930">
        <w:rPr>
          <w:rFonts w:ascii="楷体" w:eastAsia="楷体" w:hAnsi="楷体" w:hint="eastAsia"/>
        </w:rPr>
        <w:t>上下文切换以及</w:t>
      </w:r>
      <w:r w:rsidR="00542990">
        <w:rPr>
          <w:rFonts w:ascii="楷体" w:eastAsia="楷体" w:hAnsi="楷体" w:hint="eastAsia"/>
        </w:rPr>
        <w:t>fork</w:t>
      </w:r>
      <w:r w:rsidR="00EE13D6">
        <w:rPr>
          <w:rFonts w:ascii="楷体" w:eastAsia="楷体" w:hAnsi="楷体" w:hint="eastAsia"/>
        </w:rPr>
        <w:t>部分。</w:t>
      </w:r>
    </w:p>
    <w:p w14:paraId="7C5D0105" w14:textId="70B19A16" w:rsidR="009F0027" w:rsidRDefault="00BA756A" w:rsidP="003E4475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对于上下文切换，</w:t>
      </w:r>
      <w:r w:rsidR="00BF73A7">
        <w:rPr>
          <w:rFonts w:ascii="楷体" w:eastAsia="楷体" w:hAnsi="楷体" w:hint="eastAsia"/>
        </w:rPr>
        <w:t>使用context</w:t>
      </w:r>
      <w:r w:rsidR="009859C5">
        <w:rPr>
          <w:rFonts w:ascii="楷体" w:eastAsia="楷体" w:hAnsi="楷体" w:hint="eastAsia"/>
        </w:rPr>
        <w:t>对象</w:t>
      </w:r>
      <w:r w:rsidR="00034C47">
        <w:rPr>
          <w:rFonts w:ascii="楷体" w:eastAsia="楷体" w:hAnsi="楷体" w:hint="eastAsia"/>
        </w:rPr>
        <w:t>保存上下文：</w:t>
      </w:r>
    </w:p>
    <w:p w14:paraId="0F301BB6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context {  </w:t>
      </w:r>
    </w:p>
    <w:p w14:paraId="43A3CEE3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ra;  </w:t>
      </w:r>
    </w:p>
    <w:p w14:paraId="7E44B606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080309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s0;  </w:t>
      </w:r>
    </w:p>
    <w:p w14:paraId="276937AE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s1;  </w:t>
      </w:r>
    </w:p>
    <w:p w14:paraId="0A89C5A9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s2;  </w:t>
      </w:r>
    </w:p>
    <w:p w14:paraId="6270A7C1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s3;  </w:t>
      </w:r>
    </w:p>
    <w:p w14:paraId="16E07C45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s4;  </w:t>
      </w:r>
    </w:p>
    <w:p w14:paraId="3D0C1EC9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s5;  </w:t>
      </w:r>
    </w:p>
    <w:p w14:paraId="1505D5F2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s6;  </w:t>
      </w:r>
    </w:p>
    <w:p w14:paraId="1BED5EFC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s7;  </w:t>
      </w:r>
    </w:p>
    <w:p w14:paraId="7C61BA9E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s8;  </w:t>
      </w:r>
    </w:p>
    <w:p w14:paraId="4C412DC4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s9;  </w:t>
      </w:r>
    </w:p>
    <w:p w14:paraId="7B85A778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s10;  </w:t>
      </w:r>
    </w:p>
    <w:p w14:paraId="51769CAE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34C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s11;  </w:t>
      </w:r>
    </w:p>
    <w:p w14:paraId="4E65A33D" w14:textId="77777777" w:rsidR="00034C47" w:rsidRPr="00034C47" w:rsidRDefault="00034C47" w:rsidP="00034C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C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8712C0F" w14:textId="31CB6BC6" w:rsidR="00034C47" w:rsidRDefault="00FC676C" w:rsidP="003E4475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在context</w:t>
      </w:r>
      <w:r w:rsidR="00AD7294">
        <w:rPr>
          <w:rFonts w:ascii="楷体" w:eastAsia="楷体" w:hAnsi="楷体" w:hint="eastAsia"/>
        </w:rPr>
        <w:t>数据结构中，并没有储存全部的</w:t>
      </w:r>
      <w:r w:rsidR="001D23E7">
        <w:rPr>
          <w:rFonts w:ascii="楷体" w:eastAsia="楷体" w:hAnsi="楷体" w:hint="eastAsia"/>
        </w:rPr>
        <w:t>寄存器，</w:t>
      </w:r>
      <w:r w:rsidR="00863763">
        <w:rPr>
          <w:rFonts w:ascii="楷体" w:eastAsia="楷体" w:hAnsi="楷体" w:hint="eastAsia"/>
        </w:rPr>
        <w:t>这是由于</w:t>
      </w:r>
      <w:r w:rsidR="00395456">
        <w:rPr>
          <w:rFonts w:ascii="楷体" w:eastAsia="楷体" w:hAnsi="楷体" w:hint="eastAsia"/>
        </w:rPr>
        <w:t>在</w:t>
      </w:r>
      <w:r w:rsidR="00863763">
        <w:rPr>
          <w:rFonts w:ascii="楷体" w:eastAsia="楷体" w:hAnsi="楷体" w:hint="eastAsia"/>
        </w:rPr>
        <w:t>C</w:t>
      </w:r>
      <w:r w:rsidR="00921D60">
        <w:rPr>
          <w:rFonts w:ascii="楷体" w:eastAsia="楷体" w:hAnsi="楷体" w:hint="eastAsia"/>
        </w:rPr>
        <w:t>语言</w:t>
      </w:r>
      <w:r w:rsidR="00255F24">
        <w:rPr>
          <w:rFonts w:ascii="楷体" w:eastAsia="楷体" w:hAnsi="楷体" w:hint="eastAsia"/>
        </w:rPr>
        <w:t>编程</w:t>
      </w:r>
      <w:r w:rsidR="00F17DF0">
        <w:rPr>
          <w:rFonts w:ascii="楷体" w:eastAsia="楷体" w:hAnsi="楷体" w:hint="eastAsia"/>
        </w:rPr>
        <w:t>约定</w:t>
      </w:r>
      <w:r w:rsidR="00255F24">
        <w:rPr>
          <w:rFonts w:ascii="楷体" w:eastAsia="楷体" w:hAnsi="楷体" w:hint="eastAsia"/>
        </w:rPr>
        <w:t>中，</w:t>
      </w:r>
      <w:r w:rsidR="00F17DF0">
        <w:rPr>
          <w:rFonts w:ascii="楷体" w:eastAsia="楷体" w:hAnsi="楷体" w:hint="eastAsia"/>
        </w:rPr>
        <w:t>只有这些寄存器</w:t>
      </w:r>
      <w:r w:rsidR="005C4457">
        <w:rPr>
          <w:rFonts w:ascii="楷体" w:eastAsia="楷体" w:hAnsi="楷体" w:hint="eastAsia"/>
        </w:rPr>
        <w:t>是需要</w:t>
      </w:r>
      <w:r w:rsidR="00312E32">
        <w:rPr>
          <w:rFonts w:ascii="楷体" w:eastAsia="楷体" w:hAnsi="楷体" w:hint="eastAsia"/>
        </w:rPr>
        <w:t>被调用者保存的</w:t>
      </w:r>
      <w:r w:rsidR="00D57146">
        <w:rPr>
          <w:rFonts w:ascii="楷体" w:eastAsia="楷体" w:hAnsi="楷体" w:hint="eastAsia"/>
        </w:rPr>
        <w:t>，</w:t>
      </w:r>
      <w:r w:rsidR="002566CA">
        <w:rPr>
          <w:rFonts w:ascii="楷体" w:eastAsia="楷体" w:hAnsi="楷体" w:hint="eastAsia"/>
        </w:rPr>
        <w:t>我们只需要将这些</w:t>
      </w:r>
      <w:r w:rsidR="00816DCF">
        <w:rPr>
          <w:rFonts w:ascii="楷体" w:eastAsia="楷体" w:hAnsi="楷体" w:hint="eastAsia"/>
        </w:rPr>
        <w:t>寄存器保存起来即可。</w:t>
      </w:r>
    </w:p>
    <w:p w14:paraId="63F24885" w14:textId="2B6BA6DD" w:rsidR="00323883" w:rsidRDefault="009F7005" w:rsidP="003E4475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对于fork</w:t>
      </w:r>
      <w:r w:rsidR="002064AF">
        <w:rPr>
          <w:rFonts w:ascii="楷体" w:eastAsia="楷体" w:hAnsi="楷体" w:hint="eastAsia"/>
        </w:rPr>
        <w:t>，</w:t>
      </w:r>
      <w:r w:rsidR="00F86DC3">
        <w:rPr>
          <w:rFonts w:ascii="楷体" w:eastAsia="楷体" w:hAnsi="楷体" w:hint="eastAsia"/>
        </w:rPr>
        <w:t>首先需要处理一些外围工作，包括</w:t>
      </w:r>
      <w:r w:rsidR="003868E1">
        <w:rPr>
          <w:rFonts w:ascii="楷体" w:eastAsia="楷体" w:hAnsi="楷体" w:hint="eastAsia"/>
        </w:rPr>
        <w:t>创建并</w:t>
      </w:r>
      <w:r w:rsidR="000D28C4">
        <w:rPr>
          <w:rFonts w:ascii="楷体" w:eastAsia="楷体" w:hAnsi="楷体" w:hint="eastAsia"/>
        </w:rPr>
        <w:t>复制页表</w:t>
      </w:r>
      <w:r w:rsidR="00884FA0">
        <w:rPr>
          <w:rFonts w:ascii="楷体" w:eastAsia="楷体" w:hAnsi="楷体" w:hint="eastAsia"/>
        </w:rPr>
        <w:t>，</w:t>
      </w:r>
      <w:r w:rsidR="00392821">
        <w:rPr>
          <w:rFonts w:ascii="楷体" w:eastAsia="楷体" w:hAnsi="楷体" w:hint="eastAsia"/>
        </w:rPr>
        <w:t>创建内核</w:t>
      </w:r>
      <w:proofErr w:type="gramStart"/>
      <w:r w:rsidR="00392821">
        <w:rPr>
          <w:rFonts w:ascii="楷体" w:eastAsia="楷体" w:hAnsi="楷体" w:hint="eastAsia"/>
        </w:rPr>
        <w:t>栈</w:t>
      </w:r>
      <w:proofErr w:type="gramEnd"/>
      <w:r w:rsidR="00392821">
        <w:rPr>
          <w:rFonts w:ascii="楷体" w:eastAsia="楷体" w:hAnsi="楷体" w:hint="eastAsia"/>
        </w:rPr>
        <w:t>等操作，</w:t>
      </w:r>
      <w:r w:rsidR="002D5E58">
        <w:rPr>
          <w:rFonts w:ascii="楷体" w:eastAsia="楷体" w:hAnsi="楷体" w:hint="eastAsia"/>
        </w:rPr>
        <w:t>然后需要</w:t>
      </w:r>
      <w:r w:rsidR="00AC01DE">
        <w:rPr>
          <w:rFonts w:ascii="楷体" w:eastAsia="楷体" w:hAnsi="楷体" w:hint="eastAsia"/>
        </w:rPr>
        <w:t>复制父进程的上下文</w:t>
      </w:r>
      <w:r w:rsidR="00037118">
        <w:rPr>
          <w:rFonts w:ascii="楷体" w:eastAsia="楷体" w:hAnsi="楷体" w:hint="eastAsia"/>
        </w:rPr>
        <w:t>，</w:t>
      </w:r>
      <w:r w:rsidR="0039622E">
        <w:rPr>
          <w:rFonts w:ascii="楷体" w:eastAsia="楷体" w:hAnsi="楷体" w:hint="eastAsia"/>
        </w:rPr>
        <w:t>并且</w:t>
      </w:r>
      <w:r w:rsidR="001A3F50">
        <w:rPr>
          <w:rFonts w:ascii="楷体" w:eastAsia="楷体" w:hAnsi="楷体" w:hint="eastAsia"/>
        </w:rPr>
        <w:t>设定返回值a</w:t>
      </w:r>
      <w:r w:rsidR="001A3F50">
        <w:rPr>
          <w:rFonts w:ascii="楷体" w:eastAsia="楷体" w:hAnsi="楷体"/>
        </w:rPr>
        <w:t>0</w:t>
      </w:r>
      <w:r w:rsidR="001A3F50">
        <w:rPr>
          <w:rFonts w:ascii="楷体" w:eastAsia="楷体" w:hAnsi="楷体" w:hint="eastAsia"/>
        </w:rPr>
        <w:t>和返回地址ra，</w:t>
      </w:r>
      <w:r w:rsidR="004A0A4B">
        <w:rPr>
          <w:rFonts w:ascii="楷体" w:eastAsia="楷体" w:hAnsi="楷体" w:hint="eastAsia"/>
        </w:rPr>
        <w:t>以下是</w:t>
      </w:r>
      <w:r w:rsidR="002C774F">
        <w:rPr>
          <w:rFonts w:ascii="楷体" w:eastAsia="楷体" w:hAnsi="楷体" w:hint="eastAsia"/>
        </w:rPr>
        <w:t>fork的关键代码：</w:t>
      </w:r>
    </w:p>
    <w:p w14:paraId="205158BB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riscv_hvm_</w:t>
      </w:r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copy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F78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*_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F78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*_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C5C124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C8F7FA9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hvm_t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hvm_t</w:t>
      </w:r>
      <w:proofErr w:type="spellEnd"/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*)_</w:t>
      </w:r>
      <w:proofErr w:type="spellStart"/>
      <w:proofErr w:type="gram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13A5B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hvm_t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hvm_t</w:t>
      </w:r>
      <w:proofErr w:type="spellEnd"/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*)_</w:t>
      </w:r>
      <w:proofErr w:type="spellStart"/>
      <w:proofErr w:type="gram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C8853B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*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AC0FE9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EB3190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94BF0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dst-&gt;tf = (</w:t>
      </w:r>
      <w:r w:rsidRPr="006F78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trap_frame </w:t>
      </w:r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*)(</w:t>
      </w:r>
      <w:proofErr w:type="gram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get_page(get_proc(dst-&gt;pid)-&gt;stack) + PAGE_SIZE) - 1;  </w:t>
      </w:r>
    </w:p>
    <w:p w14:paraId="4B42FBF2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 *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C850DF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gpr.a</w:t>
      </w:r>
      <w:proofErr w:type="gram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= 1;  </w:t>
      </w:r>
    </w:p>
    <w:p w14:paraId="16D372AD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E30D65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gpr.sp</w:t>
      </w:r>
      <w:proofErr w:type="spellEnd"/>
      <w:proofErr w:type="gram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gpr.sp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85BE86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context.sp</w:t>
      </w:r>
      <w:proofErr w:type="spellEnd"/>
      <w:proofErr w:type="gram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EAE490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context.ra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forkret</w:t>
      </w:r>
      <w:proofErr w:type="spellEnd"/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4F1F8A" w14:textId="77777777" w:rsidR="006F78B2" w:rsidRPr="006F78B2" w:rsidRDefault="006F78B2" w:rsidP="006F78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78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BED35CA" w14:textId="6759D727" w:rsidR="002C774F" w:rsidRPr="00E83656" w:rsidRDefault="009E67E8" w:rsidP="001F2F45">
      <w:pPr>
        <w:pStyle w:val="1"/>
        <w:rPr>
          <w:rFonts w:ascii="楷体" w:eastAsia="楷体" w:hAnsi="楷体"/>
        </w:rPr>
      </w:pPr>
      <w:bookmarkStart w:id="18" w:name="_Toc517117241"/>
      <w:bookmarkStart w:id="19" w:name="_Toc517117425"/>
      <w:r w:rsidRPr="00E83656">
        <w:rPr>
          <w:rFonts w:ascii="楷体" w:eastAsia="楷体" w:hAnsi="楷体" w:hint="eastAsia"/>
        </w:rPr>
        <w:lastRenderedPageBreak/>
        <w:t>新系统正确性验证</w:t>
      </w:r>
      <w:bookmarkEnd w:id="18"/>
      <w:bookmarkEnd w:id="19"/>
    </w:p>
    <w:p w14:paraId="7C9FDC97" w14:textId="6FB3463A" w:rsidR="009E67E8" w:rsidRPr="00E83656" w:rsidRDefault="00213AC1" w:rsidP="00213AC1">
      <w:pPr>
        <w:pStyle w:val="2"/>
        <w:numPr>
          <w:ilvl w:val="0"/>
          <w:numId w:val="12"/>
        </w:numPr>
        <w:rPr>
          <w:rFonts w:ascii="楷体" w:eastAsia="楷体" w:hAnsi="楷体"/>
        </w:rPr>
      </w:pPr>
      <w:bookmarkStart w:id="20" w:name="_Toc517117242"/>
      <w:bookmarkStart w:id="21" w:name="_Toc517117426"/>
      <w:r w:rsidRPr="00E83656">
        <w:rPr>
          <w:rFonts w:ascii="楷体" w:eastAsia="楷体" w:hAnsi="楷体" w:hint="eastAsia"/>
        </w:rPr>
        <w:t>正确性验证概述</w:t>
      </w:r>
      <w:r w:rsidR="00E26CB0">
        <w:rPr>
          <w:rStyle w:val="a8"/>
          <w:rFonts w:ascii="楷体" w:eastAsia="楷体" w:hAnsi="楷体"/>
        </w:rPr>
        <w:footnoteReference w:id="1"/>
      </w:r>
      <w:bookmarkEnd w:id="20"/>
      <w:bookmarkEnd w:id="21"/>
    </w:p>
    <w:p w14:paraId="4C06862D" w14:textId="50A4B447" w:rsidR="00213AC1" w:rsidRPr="0086115E" w:rsidRDefault="004E0DDC" w:rsidP="0086115E">
      <w:pPr>
        <w:spacing w:line="360" w:lineRule="auto"/>
        <w:ind w:firstLineChars="200" w:firstLine="420"/>
        <w:rPr>
          <w:rFonts w:ascii="楷体" w:eastAsia="楷体" w:hAnsi="楷体"/>
        </w:rPr>
      </w:pPr>
      <w:r w:rsidRPr="0086115E">
        <w:rPr>
          <w:rFonts w:ascii="楷体" w:eastAsia="楷体" w:hAnsi="楷体" w:hint="eastAsia"/>
        </w:rPr>
        <w:t>在原hv</w:t>
      </w:r>
      <w:r w:rsidRPr="0086115E">
        <w:rPr>
          <w:rFonts w:ascii="楷体" w:eastAsia="楷体" w:hAnsi="楷体"/>
        </w:rPr>
        <w:t>6</w:t>
      </w:r>
      <w:r w:rsidRPr="0086115E">
        <w:rPr>
          <w:rFonts w:ascii="楷体" w:eastAsia="楷体" w:hAnsi="楷体" w:hint="eastAsia"/>
        </w:rPr>
        <w:t>中，</w:t>
      </w:r>
      <w:r w:rsidR="001109F6" w:rsidRPr="0086115E">
        <w:rPr>
          <w:rFonts w:ascii="楷体" w:eastAsia="楷体" w:hAnsi="楷体" w:hint="eastAsia"/>
        </w:rPr>
        <w:t>验证hv</w:t>
      </w:r>
      <w:r w:rsidR="001109F6" w:rsidRPr="0086115E">
        <w:rPr>
          <w:rFonts w:ascii="楷体" w:eastAsia="楷体" w:hAnsi="楷体"/>
        </w:rPr>
        <w:t>6</w:t>
      </w:r>
      <w:r w:rsidR="001109F6" w:rsidRPr="0086115E">
        <w:rPr>
          <w:rFonts w:ascii="楷体" w:eastAsia="楷体" w:hAnsi="楷体" w:hint="eastAsia"/>
        </w:rPr>
        <w:t>的正确性</w:t>
      </w:r>
      <w:r w:rsidR="00250BE4" w:rsidRPr="0086115E">
        <w:rPr>
          <w:rFonts w:ascii="楷体" w:eastAsia="楷体" w:hAnsi="楷体" w:hint="eastAsia"/>
        </w:rPr>
        <w:t>需要完成三部分工作：</w:t>
      </w:r>
    </w:p>
    <w:p w14:paraId="59A4E48E" w14:textId="69F12490" w:rsidR="009B0296" w:rsidRPr="0086115E" w:rsidRDefault="000A2068" w:rsidP="0086115E">
      <w:pPr>
        <w:pStyle w:val="a3"/>
        <w:numPr>
          <w:ilvl w:val="0"/>
          <w:numId w:val="13"/>
        </w:numPr>
        <w:spacing w:line="360" w:lineRule="auto"/>
        <w:ind w:firstLine="420"/>
        <w:rPr>
          <w:rFonts w:ascii="楷体" w:eastAsia="楷体" w:hAnsi="楷体"/>
        </w:rPr>
      </w:pPr>
      <w:r w:rsidRPr="0086115E">
        <w:rPr>
          <w:rFonts w:ascii="楷体" w:eastAsia="楷体" w:hAnsi="楷体" w:hint="eastAsia"/>
        </w:rPr>
        <w:t>在</w:t>
      </w:r>
      <w:r w:rsidR="00C63618" w:rsidRPr="0086115E">
        <w:rPr>
          <w:rFonts w:ascii="楷体" w:eastAsia="楷体" w:hAnsi="楷体" w:hint="eastAsia"/>
        </w:rPr>
        <w:t>进入</w:t>
      </w:r>
      <w:r w:rsidR="00623085" w:rsidRPr="0086115E">
        <w:rPr>
          <w:rFonts w:ascii="楷体" w:eastAsia="楷体" w:hAnsi="楷体" w:hint="eastAsia"/>
        </w:rPr>
        <w:t>用户程序之前</w:t>
      </w:r>
      <w:r w:rsidR="0044485D" w:rsidRPr="0086115E">
        <w:rPr>
          <w:rFonts w:ascii="楷体" w:eastAsia="楷体" w:hAnsi="楷体" w:hint="eastAsia"/>
        </w:rPr>
        <w:t>验证操作系统</w:t>
      </w:r>
      <w:r w:rsidR="00474E39" w:rsidRPr="0086115E">
        <w:rPr>
          <w:rFonts w:ascii="楷体" w:eastAsia="楷体" w:hAnsi="楷体" w:hint="eastAsia"/>
        </w:rPr>
        <w:t>不变量</w:t>
      </w:r>
      <w:r w:rsidR="0044485D" w:rsidRPr="0086115E">
        <w:rPr>
          <w:rFonts w:ascii="楷体" w:eastAsia="楷体" w:hAnsi="楷体" w:hint="eastAsia"/>
        </w:rPr>
        <w:t>的正确性</w:t>
      </w:r>
    </w:p>
    <w:p w14:paraId="0B160341" w14:textId="005CCD55" w:rsidR="00EF6909" w:rsidRPr="0086115E" w:rsidRDefault="00360387" w:rsidP="0086115E">
      <w:pPr>
        <w:pStyle w:val="a3"/>
        <w:numPr>
          <w:ilvl w:val="0"/>
          <w:numId w:val="13"/>
        </w:numPr>
        <w:spacing w:line="360" w:lineRule="auto"/>
        <w:ind w:firstLine="420"/>
        <w:rPr>
          <w:rFonts w:ascii="楷体" w:eastAsia="楷体" w:hAnsi="楷体"/>
        </w:rPr>
      </w:pPr>
      <w:r w:rsidRPr="0086115E">
        <w:rPr>
          <w:rFonts w:ascii="楷体" w:eastAsia="楷体" w:hAnsi="楷体" w:hint="eastAsia"/>
        </w:rPr>
        <w:t>每个系统调用</w:t>
      </w:r>
      <w:r w:rsidR="00D15259" w:rsidRPr="0086115E">
        <w:rPr>
          <w:rFonts w:ascii="楷体" w:eastAsia="楷体" w:hAnsi="楷体" w:hint="eastAsia"/>
        </w:rPr>
        <w:t>必须符合</w:t>
      </w:r>
      <w:r w:rsidR="00C97F85" w:rsidRPr="0086115E">
        <w:rPr>
          <w:rFonts w:ascii="楷体" w:eastAsia="楷体" w:hAnsi="楷体" w:hint="eastAsia"/>
        </w:rPr>
        <w:t>规约和不变量的要求</w:t>
      </w:r>
    </w:p>
    <w:p w14:paraId="01279B5C" w14:textId="2CFA9390" w:rsidR="00360387" w:rsidRPr="0086115E" w:rsidRDefault="003D1608" w:rsidP="0086115E">
      <w:pPr>
        <w:pStyle w:val="a3"/>
        <w:numPr>
          <w:ilvl w:val="0"/>
          <w:numId w:val="13"/>
        </w:numPr>
        <w:spacing w:line="360" w:lineRule="auto"/>
        <w:ind w:firstLine="420"/>
        <w:rPr>
          <w:rFonts w:ascii="楷体" w:eastAsia="楷体" w:hAnsi="楷体"/>
        </w:rPr>
      </w:pPr>
      <w:r w:rsidRPr="0086115E">
        <w:rPr>
          <w:rFonts w:ascii="楷体" w:eastAsia="楷体" w:hAnsi="楷体" w:hint="eastAsia"/>
        </w:rPr>
        <w:t>从内核代码的任何一个</w:t>
      </w:r>
      <w:r w:rsidR="00A83769" w:rsidRPr="0086115E">
        <w:rPr>
          <w:rFonts w:ascii="楷体" w:eastAsia="楷体" w:hAnsi="楷体" w:hint="eastAsia"/>
        </w:rPr>
        <w:t>函数</w:t>
      </w:r>
      <w:r w:rsidR="00173B94" w:rsidRPr="0086115E">
        <w:rPr>
          <w:rFonts w:ascii="楷体" w:eastAsia="楷体" w:hAnsi="楷体" w:hint="eastAsia"/>
        </w:rPr>
        <w:t>开始执行都不会</w:t>
      </w:r>
      <w:r w:rsidR="006B147D" w:rsidRPr="0086115E">
        <w:rPr>
          <w:rFonts w:ascii="楷体" w:eastAsia="楷体" w:hAnsi="楷体" w:hint="eastAsia"/>
        </w:rPr>
        <w:t>崩</w:t>
      </w:r>
      <w:proofErr w:type="gramStart"/>
      <w:r w:rsidR="006B147D" w:rsidRPr="0086115E">
        <w:rPr>
          <w:rFonts w:ascii="楷体" w:eastAsia="楷体" w:hAnsi="楷体" w:hint="eastAsia"/>
        </w:rPr>
        <w:t>栈</w:t>
      </w:r>
      <w:proofErr w:type="gramEnd"/>
    </w:p>
    <w:p w14:paraId="23FBCDD0" w14:textId="429F9A7C" w:rsidR="009F7812" w:rsidRPr="0086115E" w:rsidRDefault="004A7113" w:rsidP="0086115E">
      <w:pPr>
        <w:spacing w:line="360" w:lineRule="auto"/>
        <w:ind w:firstLineChars="200" w:firstLine="420"/>
        <w:rPr>
          <w:rFonts w:ascii="楷体" w:eastAsia="楷体" w:hAnsi="楷体"/>
        </w:rPr>
      </w:pPr>
      <w:r w:rsidRPr="0086115E">
        <w:rPr>
          <w:rFonts w:ascii="楷体" w:eastAsia="楷体" w:hAnsi="楷体" w:hint="eastAsia"/>
        </w:rPr>
        <w:t>对于</w:t>
      </w:r>
      <w:r w:rsidR="00297E00" w:rsidRPr="0086115E">
        <w:rPr>
          <w:rFonts w:ascii="楷体" w:eastAsia="楷体" w:hAnsi="楷体" w:hint="eastAsia"/>
        </w:rPr>
        <w:t>第一部分</w:t>
      </w:r>
      <w:r w:rsidR="001306BA" w:rsidRPr="0086115E">
        <w:rPr>
          <w:rFonts w:ascii="楷体" w:eastAsia="楷体" w:hAnsi="楷体" w:hint="eastAsia"/>
        </w:rPr>
        <w:t>，</w:t>
      </w:r>
      <w:r w:rsidR="00045490" w:rsidRPr="0086115E">
        <w:rPr>
          <w:rFonts w:ascii="楷体" w:eastAsia="楷体" w:hAnsi="楷体" w:hint="eastAsia"/>
        </w:rPr>
        <w:t>在hv</w:t>
      </w:r>
      <w:r w:rsidR="00045490" w:rsidRPr="0086115E">
        <w:rPr>
          <w:rFonts w:ascii="楷体" w:eastAsia="楷体" w:hAnsi="楷体"/>
        </w:rPr>
        <w:t>6</w:t>
      </w:r>
      <w:r w:rsidR="00045490" w:rsidRPr="0086115E">
        <w:rPr>
          <w:rFonts w:ascii="楷体" w:eastAsia="楷体" w:hAnsi="楷体" w:hint="eastAsia"/>
        </w:rPr>
        <w:t>中</w:t>
      </w:r>
      <w:r w:rsidR="00C347D8" w:rsidRPr="0086115E">
        <w:rPr>
          <w:rFonts w:ascii="楷体" w:eastAsia="楷体" w:hAnsi="楷体" w:hint="eastAsia"/>
        </w:rPr>
        <w:t>采用的是动态检查的方式，</w:t>
      </w:r>
      <w:r w:rsidR="00C2641D" w:rsidRPr="0086115E">
        <w:rPr>
          <w:rFonts w:ascii="楷体" w:eastAsia="楷体" w:hAnsi="楷体" w:hint="eastAsia"/>
        </w:rPr>
        <w:t>hv</w:t>
      </w:r>
      <w:r w:rsidR="00C2641D" w:rsidRPr="0086115E">
        <w:rPr>
          <w:rFonts w:ascii="楷体" w:eastAsia="楷体" w:hAnsi="楷体"/>
        </w:rPr>
        <w:t>6</w:t>
      </w:r>
      <w:r w:rsidR="00C2641D" w:rsidRPr="0086115E">
        <w:rPr>
          <w:rFonts w:ascii="楷体" w:eastAsia="楷体" w:hAnsi="楷体" w:hint="eastAsia"/>
        </w:rPr>
        <w:t>在进入</w:t>
      </w:r>
      <w:r w:rsidR="004C27CD" w:rsidRPr="0086115E">
        <w:rPr>
          <w:rFonts w:ascii="楷体" w:eastAsia="楷体" w:hAnsi="楷体" w:hint="eastAsia"/>
        </w:rPr>
        <w:t>用户程序之前，</w:t>
      </w:r>
      <w:r w:rsidR="00BC307E" w:rsidRPr="0086115E">
        <w:rPr>
          <w:rFonts w:ascii="楷体" w:eastAsia="楷体" w:hAnsi="楷体" w:hint="eastAsia"/>
        </w:rPr>
        <w:t>会执行一个</w:t>
      </w:r>
      <w:proofErr w:type="spellStart"/>
      <w:r w:rsidR="005B2F9C" w:rsidRPr="0086115E">
        <w:rPr>
          <w:rFonts w:ascii="楷体" w:eastAsia="楷体" w:hAnsi="楷体"/>
          <w:shd w:val="pct15" w:color="auto" w:fill="FFFFFF"/>
        </w:rPr>
        <w:t>check_invariants</w:t>
      </w:r>
      <w:proofErr w:type="spellEnd"/>
      <w:r w:rsidR="005B2F9C" w:rsidRPr="0086115E">
        <w:rPr>
          <w:rFonts w:ascii="楷体" w:eastAsia="楷体" w:hAnsi="楷体" w:hint="eastAsia"/>
        </w:rPr>
        <w:t>函数（在</w:t>
      </w:r>
      <w:r w:rsidR="005B2F9C" w:rsidRPr="0086115E">
        <w:rPr>
          <w:rFonts w:ascii="楷体" w:eastAsia="楷体" w:hAnsi="楷体"/>
          <w:shd w:val="pct15" w:color="auto" w:fill="FFFFFF"/>
        </w:rPr>
        <w:t>hv6/hv6/</w:t>
      </w:r>
      <w:proofErr w:type="spellStart"/>
      <w:r w:rsidR="005B2F9C" w:rsidRPr="0086115E">
        <w:rPr>
          <w:rFonts w:ascii="楷体" w:eastAsia="楷体" w:hAnsi="楷体"/>
          <w:shd w:val="pct15" w:color="auto" w:fill="FFFFFF"/>
        </w:rPr>
        <w:t>invariants.c</w:t>
      </w:r>
      <w:proofErr w:type="spellEnd"/>
      <w:r w:rsidR="005B2F9C" w:rsidRPr="0086115E">
        <w:rPr>
          <w:rFonts w:ascii="楷体" w:eastAsia="楷体" w:hAnsi="楷体" w:hint="eastAsia"/>
        </w:rPr>
        <w:t>）</w:t>
      </w:r>
      <w:r w:rsidR="00AA2196" w:rsidRPr="0086115E">
        <w:rPr>
          <w:rFonts w:ascii="楷体" w:eastAsia="楷体" w:hAnsi="楷体" w:hint="eastAsia"/>
        </w:rPr>
        <w:t>中，</w:t>
      </w:r>
      <w:r w:rsidR="00B804AC" w:rsidRPr="0086115E">
        <w:rPr>
          <w:rFonts w:ascii="楷体" w:eastAsia="楷体" w:hAnsi="楷体" w:hint="eastAsia"/>
        </w:rPr>
        <w:t>在该函数中</w:t>
      </w:r>
      <w:r w:rsidR="00840418" w:rsidRPr="0086115E">
        <w:rPr>
          <w:rFonts w:ascii="楷体" w:eastAsia="楷体" w:hAnsi="楷体" w:hint="eastAsia"/>
        </w:rPr>
        <w:t>会检查当前系统的</w:t>
      </w:r>
      <w:r w:rsidR="0012139E" w:rsidRPr="0086115E">
        <w:rPr>
          <w:rFonts w:ascii="楷体" w:eastAsia="楷体" w:hAnsi="楷体" w:hint="eastAsia"/>
        </w:rPr>
        <w:t>不变量是否满足约束</w:t>
      </w:r>
      <w:r w:rsidR="006524F9" w:rsidRPr="0086115E">
        <w:rPr>
          <w:rFonts w:ascii="楷体" w:eastAsia="楷体" w:hAnsi="楷体" w:hint="eastAsia"/>
        </w:rPr>
        <w:t>。</w:t>
      </w:r>
    </w:p>
    <w:p w14:paraId="6C1F1C19" w14:textId="1DE2A64C" w:rsidR="009B6EC3" w:rsidRPr="0086115E" w:rsidRDefault="004D29FB" w:rsidP="0086115E">
      <w:pPr>
        <w:spacing w:line="360" w:lineRule="auto"/>
        <w:ind w:firstLineChars="200" w:firstLine="420"/>
        <w:rPr>
          <w:rFonts w:ascii="楷体" w:eastAsia="楷体" w:hAnsi="楷体"/>
        </w:rPr>
      </w:pPr>
      <w:r w:rsidRPr="0086115E">
        <w:rPr>
          <w:rFonts w:ascii="楷体" w:eastAsia="楷体" w:hAnsi="楷体" w:hint="eastAsia"/>
        </w:rPr>
        <w:t>对于第二部分，</w:t>
      </w:r>
      <w:r w:rsidR="00CA6C7F" w:rsidRPr="0086115E">
        <w:rPr>
          <w:rFonts w:ascii="楷体" w:eastAsia="楷体" w:hAnsi="楷体" w:hint="eastAsia"/>
        </w:rPr>
        <w:t>则是正确性验证的重点，</w:t>
      </w:r>
      <w:r w:rsidR="005140BD" w:rsidRPr="0086115E">
        <w:rPr>
          <w:rFonts w:ascii="楷体" w:eastAsia="楷体" w:hAnsi="楷体" w:hint="eastAsia"/>
        </w:rPr>
        <w:t>在hv</w:t>
      </w:r>
      <w:r w:rsidR="005140BD" w:rsidRPr="0086115E">
        <w:rPr>
          <w:rFonts w:ascii="楷体" w:eastAsia="楷体" w:hAnsi="楷体"/>
        </w:rPr>
        <w:t>6</w:t>
      </w:r>
      <w:r w:rsidR="005140BD" w:rsidRPr="0086115E">
        <w:rPr>
          <w:rFonts w:ascii="楷体" w:eastAsia="楷体" w:hAnsi="楷体" w:hint="eastAsia"/>
        </w:rPr>
        <w:t>中</w:t>
      </w:r>
      <w:r w:rsidR="00710A94" w:rsidRPr="0086115E">
        <w:rPr>
          <w:rFonts w:ascii="楷体" w:eastAsia="楷体" w:hAnsi="楷体" w:hint="eastAsia"/>
        </w:rPr>
        <w:t>，</w:t>
      </w:r>
      <w:r w:rsidR="00246E2F" w:rsidRPr="0086115E">
        <w:rPr>
          <w:rFonts w:ascii="楷体" w:eastAsia="楷体" w:hAnsi="楷体" w:hint="eastAsia"/>
        </w:rPr>
        <w:t>先使用clang将</w:t>
      </w:r>
      <w:r w:rsidR="00BF5C2F" w:rsidRPr="0086115E">
        <w:rPr>
          <w:rFonts w:ascii="楷体" w:eastAsia="楷体" w:hAnsi="楷体" w:hint="eastAsia"/>
        </w:rPr>
        <w:t>内核源代码编译为</w:t>
      </w:r>
      <w:proofErr w:type="spellStart"/>
      <w:r w:rsidR="00B7638E" w:rsidRPr="0086115E">
        <w:rPr>
          <w:rFonts w:ascii="楷体" w:eastAsia="楷体" w:hAnsi="楷体" w:hint="eastAsia"/>
        </w:rPr>
        <w:t>llvm</w:t>
      </w:r>
      <w:proofErr w:type="spellEnd"/>
      <w:r w:rsidR="00B7638E" w:rsidRPr="0086115E">
        <w:rPr>
          <w:rFonts w:ascii="楷体" w:eastAsia="楷体" w:hAnsi="楷体" w:hint="eastAsia"/>
        </w:rPr>
        <w:t>代码，</w:t>
      </w:r>
      <w:r w:rsidR="001A5629" w:rsidRPr="0086115E">
        <w:rPr>
          <w:rFonts w:ascii="楷体" w:eastAsia="楷体" w:hAnsi="楷体" w:hint="eastAsia"/>
        </w:rPr>
        <w:t>然后使用</w:t>
      </w:r>
      <w:proofErr w:type="spellStart"/>
      <w:r w:rsidR="001A5629" w:rsidRPr="0086115E">
        <w:rPr>
          <w:rFonts w:ascii="楷体" w:eastAsia="楷体" w:hAnsi="楷体" w:hint="eastAsia"/>
        </w:rPr>
        <w:t>l</w:t>
      </w:r>
      <w:r w:rsidR="001A5629" w:rsidRPr="0086115E">
        <w:rPr>
          <w:rFonts w:ascii="楷体" w:eastAsia="楷体" w:hAnsi="楷体"/>
        </w:rPr>
        <w:t>lvm</w:t>
      </w:r>
      <w:proofErr w:type="spellEnd"/>
      <w:r w:rsidR="001A5629" w:rsidRPr="0086115E">
        <w:rPr>
          <w:rFonts w:ascii="楷体" w:eastAsia="楷体" w:hAnsi="楷体"/>
        </w:rPr>
        <w:t>-link</w:t>
      </w:r>
      <w:r w:rsidR="001A5629" w:rsidRPr="0086115E">
        <w:rPr>
          <w:rFonts w:ascii="楷体" w:eastAsia="楷体" w:hAnsi="楷体" w:hint="eastAsia"/>
        </w:rPr>
        <w:t>工具将</w:t>
      </w:r>
      <w:r w:rsidR="00CC47B1" w:rsidRPr="0086115E">
        <w:rPr>
          <w:rFonts w:ascii="楷体" w:eastAsia="楷体" w:hAnsi="楷体" w:hint="eastAsia"/>
        </w:rPr>
        <w:t>这部分</w:t>
      </w:r>
      <w:r w:rsidR="005F4094" w:rsidRPr="0086115E">
        <w:rPr>
          <w:rFonts w:ascii="楷体" w:eastAsia="楷体" w:hAnsi="楷体" w:hint="eastAsia"/>
        </w:rPr>
        <w:t>代码链接为h</w:t>
      </w:r>
      <w:r w:rsidR="005F4094" w:rsidRPr="0086115E">
        <w:rPr>
          <w:rFonts w:ascii="楷体" w:eastAsia="楷体" w:hAnsi="楷体"/>
        </w:rPr>
        <w:t>v6.</w:t>
      </w:r>
      <w:r w:rsidR="00A32645" w:rsidRPr="0086115E">
        <w:rPr>
          <w:rFonts w:ascii="楷体" w:eastAsia="楷体" w:hAnsi="楷体" w:hint="eastAsia"/>
        </w:rPr>
        <w:t>ll</w:t>
      </w:r>
      <w:r w:rsidR="007D0C85" w:rsidRPr="0086115E">
        <w:rPr>
          <w:rFonts w:ascii="楷体" w:eastAsia="楷体" w:hAnsi="楷体" w:hint="eastAsia"/>
        </w:rPr>
        <w:t>，</w:t>
      </w:r>
      <w:r w:rsidR="0050286F" w:rsidRPr="0086115E">
        <w:rPr>
          <w:rFonts w:ascii="楷体" w:eastAsia="楷体" w:hAnsi="楷体" w:hint="eastAsia"/>
        </w:rPr>
        <w:t>然后</w:t>
      </w:r>
      <w:r w:rsidR="00A61D49" w:rsidRPr="0086115E">
        <w:rPr>
          <w:rFonts w:ascii="楷体" w:eastAsia="楷体" w:hAnsi="楷体" w:hint="eastAsia"/>
        </w:rPr>
        <w:t>使用</w:t>
      </w:r>
      <w:proofErr w:type="spellStart"/>
      <w:r w:rsidR="00A61D49" w:rsidRPr="0086115E">
        <w:rPr>
          <w:rFonts w:ascii="楷体" w:eastAsia="楷体" w:hAnsi="楷体" w:hint="eastAsia"/>
        </w:rPr>
        <w:t>i</w:t>
      </w:r>
      <w:r w:rsidR="00A61D49" w:rsidRPr="0086115E">
        <w:rPr>
          <w:rFonts w:ascii="楷体" w:eastAsia="楷体" w:hAnsi="楷体"/>
        </w:rPr>
        <w:t>rpy</w:t>
      </w:r>
      <w:proofErr w:type="spellEnd"/>
      <w:r w:rsidR="00A61D49" w:rsidRPr="0086115E">
        <w:rPr>
          <w:rFonts w:ascii="楷体" w:eastAsia="楷体" w:hAnsi="楷体" w:hint="eastAsia"/>
        </w:rPr>
        <w:t>工具将</w:t>
      </w:r>
      <w:r w:rsidR="00A37EEF" w:rsidRPr="0086115E">
        <w:rPr>
          <w:rFonts w:ascii="楷体" w:eastAsia="楷体" w:hAnsi="楷体" w:hint="eastAsia"/>
        </w:rPr>
        <w:t>hv</w:t>
      </w:r>
      <w:r w:rsidR="00A37EEF" w:rsidRPr="0086115E">
        <w:rPr>
          <w:rFonts w:ascii="楷体" w:eastAsia="楷体" w:hAnsi="楷体"/>
        </w:rPr>
        <w:t>6.l</w:t>
      </w:r>
      <w:r w:rsidR="00A37EEF" w:rsidRPr="0086115E">
        <w:rPr>
          <w:rFonts w:ascii="楷体" w:eastAsia="楷体" w:hAnsi="楷体" w:hint="eastAsia"/>
        </w:rPr>
        <w:t>l转换为h</w:t>
      </w:r>
      <w:r w:rsidR="00A37EEF" w:rsidRPr="0086115E">
        <w:rPr>
          <w:rFonts w:ascii="楷体" w:eastAsia="楷体" w:hAnsi="楷体"/>
        </w:rPr>
        <w:t>v6.py</w:t>
      </w:r>
      <w:r w:rsidR="00406ED9" w:rsidRPr="0086115E">
        <w:rPr>
          <w:rFonts w:ascii="楷体" w:eastAsia="楷体" w:hAnsi="楷体" w:hint="eastAsia"/>
        </w:rPr>
        <w:t>，</w:t>
      </w:r>
      <w:r w:rsidR="00682973" w:rsidRPr="0086115E">
        <w:rPr>
          <w:rFonts w:ascii="楷体" w:eastAsia="楷体" w:hAnsi="楷体" w:hint="eastAsia"/>
        </w:rPr>
        <w:t>然后使用</w:t>
      </w:r>
      <w:r w:rsidR="00911AA9" w:rsidRPr="0086115E">
        <w:rPr>
          <w:rFonts w:ascii="楷体" w:eastAsia="楷体" w:hAnsi="楷体" w:hint="eastAsia"/>
        </w:rPr>
        <w:t>z</w:t>
      </w:r>
      <w:r w:rsidR="00911AA9" w:rsidRPr="0086115E">
        <w:rPr>
          <w:rFonts w:ascii="楷体" w:eastAsia="楷体" w:hAnsi="楷体"/>
        </w:rPr>
        <w:t>3</w:t>
      </w:r>
      <w:r w:rsidR="00911AA9" w:rsidRPr="0086115E">
        <w:rPr>
          <w:rFonts w:ascii="楷体" w:eastAsia="楷体" w:hAnsi="楷体" w:hint="eastAsia"/>
        </w:rPr>
        <w:t>工具</w:t>
      </w:r>
      <w:r w:rsidR="002F5DBE" w:rsidRPr="0086115E">
        <w:rPr>
          <w:rFonts w:ascii="楷体" w:eastAsia="楷体" w:hAnsi="楷体" w:hint="eastAsia"/>
        </w:rPr>
        <w:t>将h</w:t>
      </w:r>
      <w:r w:rsidR="002F5DBE" w:rsidRPr="0086115E">
        <w:rPr>
          <w:rFonts w:ascii="楷体" w:eastAsia="楷体" w:hAnsi="楷体"/>
        </w:rPr>
        <w:t>v6.py</w:t>
      </w:r>
      <w:r w:rsidR="002F5DBE" w:rsidRPr="0086115E">
        <w:rPr>
          <w:rFonts w:ascii="楷体" w:eastAsia="楷体" w:hAnsi="楷体" w:hint="eastAsia"/>
        </w:rPr>
        <w:t>和</w:t>
      </w:r>
      <w:r w:rsidR="008102F0" w:rsidRPr="0086115E">
        <w:rPr>
          <w:rFonts w:ascii="楷体" w:eastAsia="楷体" w:hAnsi="楷体" w:hint="eastAsia"/>
        </w:rPr>
        <w:t>标准的约束s</w:t>
      </w:r>
      <w:r w:rsidR="008102F0" w:rsidRPr="0086115E">
        <w:rPr>
          <w:rFonts w:ascii="楷体" w:eastAsia="楷体" w:hAnsi="楷体"/>
        </w:rPr>
        <w:t>pec</w:t>
      </w:r>
      <w:r w:rsidR="008102F0" w:rsidRPr="0086115E">
        <w:rPr>
          <w:rFonts w:ascii="楷体" w:eastAsia="楷体" w:hAnsi="楷体" w:hint="eastAsia"/>
        </w:rPr>
        <w:t>做比对，</w:t>
      </w:r>
      <w:r w:rsidR="00BE3F14" w:rsidRPr="0086115E">
        <w:rPr>
          <w:rFonts w:ascii="楷体" w:eastAsia="楷体" w:hAnsi="楷体" w:hint="eastAsia"/>
        </w:rPr>
        <w:t>实现对</w:t>
      </w:r>
      <w:r w:rsidR="00D86B74" w:rsidRPr="0086115E">
        <w:rPr>
          <w:rFonts w:ascii="楷体" w:eastAsia="楷体" w:hAnsi="楷体" w:hint="eastAsia"/>
        </w:rPr>
        <w:t>每个系统调用的正确性</w:t>
      </w:r>
      <w:r w:rsidR="009B6EC3" w:rsidRPr="0086115E">
        <w:rPr>
          <w:rFonts w:ascii="楷体" w:eastAsia="楷体" w:hAnsi="楷体" w:hint="eastAsia"/>
        </w:rPr>
        <w:t>证明。</w:t>
      </w:r>
    </w:p>
    <w:p w14:paraId="1B126B62" w14:textId="2D731BA7" w:rsidR="00E718AF" w:rsidRPr="0086115E" w:rsidRDefault="00E718AF" w:rsidP="0086115E">
      <w:pPr>
        <w:spacing w:line="360" w:lineRule="auto"/>
        <w:ind w:firstLineChars="200" w:firstLine="420"/>
        <w:rPr>
          <w:rFonts w:ascii="楷体" w:eastAsia="楷体" w:hAnsi="楷体"/>
        </w:rPr>
      </w:pPr>
      <w:r w:rsidRPr="0086115E">
        <w:rPr>
          <w:rFonts w:ascii="楷体" w:eastAsia="楷体" w:hAnsi="楷体" w:hint="eastAsia"/>
        </w:rPr>
        <w:t>对于第三部分，</w:t>
      </w:r>
      <w:r w:rsidR="00C31CFD" w:rsidRPr="0086115E">
        <w:rPr>
          <w:rFonts w:ascii="楷体" w:eastAsia="楷体" w:hAnsi="楷体" w:hint="eastAsia"/>
        </w:rPr>
        <w:t>则是采用静态检查的方式：</w:t>
      </w:r>
      <w:r w:rsidR="00CD20B9" w:rsidRPr="0086115E">
        <w:rPr>
          <w:rFonts w:ascii="楷体" w:eastAsia="楷体" w:hAnsi="楷体" w:hint="eastAsia"/>
        </w:rPr>
        <w:t>使用工具</w:t>
      </w:r>
      <w:r w:rsidR="00D238F2" w:rsidRPr="0086115E">
        <w:rPr>
          <w:rFonts w:ascii="楷体" w:eastAsia="楷体" w:hAnsi="楷体" w:hint="eastAsia"/>
        </w:rPr>
        <w:t>生成</w:t>
      </w:r>
      <w:r w:rsidR="00CD20B9" w:rsidRPr="0086115E">
        <w:rPr>
          <w:rFonts w:ascii="楷体" w:eastAsia="楷体" w:hAnsi="楷体" w:hint="eastAsia"/>
        </w:rPr>
        <w:t>hv</w:t>
      </w:r>
      <w:r w:rsidR="00CD20B9" w:rsidRPr="0086115E">
        <w:rPr>
          <w:rFonts w:ascii="楷体" w:eastAsia="楷体" w:hAnsi="楷体"/>
        </w:rPr>
        <w:t>6</w:t>
      </w:r>
      <w:r w:rsidR="00B47E72" w:rsidRPr="0086115E">
        <w:rPr>
          <w:rFonts w:ascii="楷体" w:eastAsia="楷体" w:hAnsi="楷体" w:hint="eastAsia"/>
        </w:rPr>
        <w:t>内核代码函数之间的调用图，</w:t>
      </w:r>
      <w:r w:rsidR="004636BD" w:rsidRPr="0086115E">
        <w:rPr>
          <w:rFonts w:ascii="楷体" w:eastAsia="楷体" w:hAnsi="楷体" w:hint="eastAsia"/>
        </w:rPr>
        <w:t>并计算出每个函数需要占用</w:t>
      </w:r>
      <w:r w:rsidR="00C52D33" w:rsidRPr="0086115E">
        <w:rPr>
          <w:rFonts w:ascii="楷体" w:eastAsia="楷体" w:hAnsi="楷体" w:hint="eastAsia"/>
        </w:rPr>
        <w:t>多少字节的</w:t>
      </w:r>
      <w:proofErr w:type="gramStart"/>
      <w:r w:rsidR="004F3F28" w:rsidRPr="0086115E">
        <w:rPr>
          <w:rFonts w:ascii="楷体" w:eastAsia="楷体" w:hAnsi="楷体" w:hint="eastAsia"/>
        </w:rPr>
        <w:t>栈</w:t>
      </w:r>
      <w:proofErr w:type="gramEnd"/>
      <w:r w:rsidR="004F3F28" w:rsidRPr="0086115E">
        <w:rPr>
          <w:rFonts w:ascii="楷体" w:eastAsia="楷体" w:hAnsi="楷体" w:hint="eastAsia"/>
        </w:rPr>
        <w:t>空间，</w:t>
      </w:r>
      <w:r w:rsidR="00F25F87" w:rsidRPr="0086115E">
        <w:rPr>
          <w:rFonts w:ascii="楷体" w:eastAsia="楷体" w:hAnsi="楷体" w:hint="eastAsia"/>
        </w:rPr>
        <w:t>从而可以计算出</w:t>
      </w:r>
      <w:r w:rsidR="005A72C6" w:rsidRPr="0086115E">
        <w:rPr>
          <w:rFonts w:ascii="楷体" w:eastAsia="楷体" w:hAnsi="楷体" w:hint="eastAsia"/>
        </w:rPr>
        <w:t>最长的函数调用路径所需的</w:t>
      </w:r>
      <w:proofErr w:type="gramStart"/>
      <w:r w:rsidR="005A72C6" w:rsidRPr="0086115E">
        <w:rPr>
          <w:rFonts w:ascii="楷体" w:eastAsia="楷体" w:hAnsi="楷体" w:hint="eastAsia"/>
        </w:rPr>
        <w:t>栈</w:t>
      </w:r>
      <w:proofErr w:type="gramEnd"/>
      <w:r w:rsidR="005A72C6" w:rsidRPr="0086115E">
        <w:rPr>
          <w:rFonts w:ascii="楷体" w:eastAsia="楷体" w:hAnsi="楷体" w:hint="eastAsia"/>
        </w:rPr>
        <w:t>空间，</w:t>
      </w:r>
      <w:r w:rsidR="006947FD" w:rsidRPr="0086115E">
        <w:rPr>
          <w:rFonts w:ascii="楷体" w:eastAsia="楷体" w:hAnsi="楷体" w:hint="eastAsia"/>
        </w:rPr>
        <w:t>将之与</w:t>
      </w:r>
      <w:r w:rsidR="00BA1EA7" w:rsidRPr="0086115E">
        <w:rPr>
          <w:rFonts w:ascii="楷体" w:eastAsia="楷体" w:hAnsi="楷体" w:hint="eastAsia"/>
        </w:rPr>
        <w:t>内核最大</w:t>
      </w:r>
      <w:proofErr w:type="gramStart"/>
      <w:r w:rsidR="00BA1EA7" w:rsidRPr="0086115E">
        <w:rPr>
          <w:rFonts w:ascii="楷体" w:eastAsia="楷体" w:hAnsi="楷体" w:hint="eastAsia"/>
        </w:rPr>
        <w:t>栈</w:t>
      </w:r>
      <w:proofErr w:type="gramEnd"/>
      <w:r w:rsidR="00BA1EA7" w:rsidRPr="0086115E">
        <w:rPr>
          <w:rFonts w:ascii="楷体" w:eastAsia="楷体" w:hAnsi="楷体" w:hint="eastAsia"/>
        </w:rPr>
        <w:t>空间4k做比较即可</w:t>
      </w:r>
      <w:r w:rsidR="00E2436C" w:rsidRPr="0086115E">
        <w:rPr>
          <w:rFonts w:ascii="楷体" w:eastAsia="楷体" w:hAnsi="楷体" w:hint="eastAsia"/>
        </w:rPr>
        <w:t>。</w:t>
      </w:r>
      <w:r w:rsidR="00FE253D" w:rsidRPr="0086115E">
        <w:rPr>
          <w:rFonts w:ascii="楷体" w:eastAsia="楷体" w:hAnsi="楷体" w:hint="eastAsia"/>
        </w:rPr>
        <w:t>由于</w:t>
      </w:r>
      <w:r w:rsidR="00833857" w:rsidRPr="0086115E">
        <w:rPr>
          <w:rFonts w:ascii="楷体" w:eastAsia="楷体" w:hAnsi="楷体" w:hint="eastAsia"/>
        </w:rPr>
        <w:t>hv</w:t>
      </w:r>
      <w:r w:rsidR="00833857" w:rsidRPr="0086115E">
        <w:rPr>
          <w:rFonts w:ascii="楷体" w:eastAsia="楷体" w:hAnsi="楷体"/>
        </w:rPr>
        <w:t>6</w:t>
      </w:r>
      <w:r w:rsidR="00833857" w:rsidRPr="0086115E">
        <w:rPr>
          <w:rFonts w:ascii="楷体" w:eastAsia="楷体" w:hAnsi="楷体" w:hint="eastAsia"/>
        </w:rPr>
        <w:t>的内核</w:t>
      </w:r>
      <w:r w:rsidR="003D2188" w:rsidRPr="0086115E">
        <w:rPr>
          <w:rFonts w:ascii="楷体" w:eastAsia="楷体" w:hAnsi="楷体" w:hint="eastAsia"/>
        </w:rPr>
        <w:t>函数</w:t>
      </w:r>
      <w:r w:rsidR="006200AF" w:rsidRPr="0086115E">
        <w:rPr>
          <w:rFonts w:ascii="楷体" w:eastAsia="楷体" w:hAnsi="楷体" w:hint="eastAsia"/>
        </w:rPr>
        <w:t>之间的调用不会形成环，</w:t>
      </w:r>
      <w:r w:rsidR="006150E3" w:rsidRPr="0086115E">
        <w:rPr>
          <w:rFonts w:ascii="楷体" w:eastAsia="楷体" w:hAnsi="楷体" w:hint="eastAsia"/>
        </w:rPr>
        <w:t>所以此方法是可行的。</w:t>
      </w:r>
    </w:p>
    <w:p w14:paraId="33F8B25B" w14:textId="4AF23920" w:rsidR="00D45B92" w:rsidRPr="0086115E" w:rsidRDefault="002C3BB2" w:rsidP="0086115E">
      <w:pPr>
        <w:spacing w:line="360" w:lineRule="auto"/>
        <w:ind w:firstLineChars="200" w:firstLine="420"/>
        <w:rPr>
          <w:rFonts w:ascii="楷体" w:eastAsia="楷体" w:hAnsi="楷体"/>
        </w:rPr>
      </w:pPr>
      <w:r w:rsidRPr="0086115E">
        <w:rPr>
          <w:rFonts w:ascii="楷体" w:eastAsia="楷体" w:hAnsi="楷体" w:hint="eastAsia"/>
        </w:rPr>
        <w:t>在我们移植的新系统中，</w:t>
      </w:r>
      <w:r w:rsidR="00A222C8" w:rsidRPr="0086115E">
        <w:rPr>
          <w:rFonts w:ascii="楷体" w:eastAsia="楷体" w:hAnsi="楷体" w:hint="eastAsia"/>
        </w:rPr>
        <w:t>同样需要</w:t>
      </w:r>
      <w:r w:rsidR="008708A8" w:rsidRPr="0086115E">
        <w:rPr>
          <w:rFonts w:ascii="楷体" w:eastAsia="楷体" w:hAnsi="楷体" w:hint="eastAsia"/>
        </w:rPr>
        <w:t>完成这三部分验证，</w:t>
      </w:r>
      <w:r w:rsidR="009D0D1B" w:rsidRPr="0086115E">
        <w:rPr>
          <w:rFonts w:ascii="楷体" w:eastAsia="楷体" w:hAnsi="楷体" w:hint="eastAsia"/>
        </w:rPr>
        <w:t>考虑到</w:t>
      </w:r>
      <w:r w:rsidR="006378E1" w:rsidRPr="0086115E">
        <w:rPr>
          <w:rFonts w:ascii="楷体" w:eastAsia="楷体" w:hAnsi="楷体" w:hint="eastAsia"/>
        </w:rPr>
        <w:t>第二部分的验证工作最是困难，所以我们</w:t>
      </w:r>
      <w:r w:rsidR="00FF0323" w:rsidRPr="0086115E">
        <w:rPr>
          <w:rFonts w:ascii="楷体" w:eastAsia="楷体" w:hAnsi="楷体" w:hint="eastAsia"/>
        </w:rPr>
        <w:t>的主要工作</w:t>
      </w:r>
      <w:r w:rsidR="00DF594F" w:rsidRPr="0086115E">
        <w:rPr>
          <w:rFonts w:ascii="楷体" w:eastAsia="楷体" w:hAnsi="楷体" w:hint="eastAsia"/>
        </w:rPr>
        <w:t>即是</w:t>
      </w:r>
      <w:r w:rsidR="00445E5D" w:rsidRPr="0086115E">
        <w:rPr>
          <w:rFonts w:ascii="楷体" w:eastAsia="楷体" w:hAnsi="楷体" w:hint="eastAsia"/>
        </w:rPr>
        <w:t>将</w:t>
      </w:r>
      <w:r w:rsidR="009A7785" w:rsidRPr="0086115E">
        <w:rPr>
          <w:rFonts w:ascii="楷体" w:eastAsia="楷体" w:hAnsi="楷体" w:hint="eastAsia"/>
        </w:rPr>
        <w:t>第二部分</w:t>
      </w:r>
      <w:r w:rsidR="009F721F" w:rsidRPr="0086115E">
        <w:rPr>
          <w:rFonts w:ascii="楷体" w:eastAsia="楷体" w:hAnsi="楷体" w:hint="eastAsia"/>
        </w:rPr>
        <w:t>由</w:t>
      </w:r>
      <w:r w:rsidR="009A7785" w:rsidRPr="0086115E">
        <w:rPr>
          <w:rFonts w:ascii="楷体" w:eastAsia="楷体" w:hAnsi="楷体" w:hint="eastAsia"/>
        </w:rPr>
        <w:t>原来</w:t>
      </w:r>
      <w:r w:rsidR="00810666" w:rsidRPr="0086115E">
        <w:rPr>
          <w:rFonts w:ascii="楷体" w:eastAsia="楷体" w:hAnsi="楷体" w:hint="eastAsia"/>
        </w:rPr>
        <w:t>x86下对于hv</w:t>
      </w:r>
      <w:r w:rsidR="00810666" w:rsidRPr="0086115E">
        <w:rPr>
          <w:rFonts w:ascii="楷体" w:eastAsia="楷体" w:hAnsi="楷体"/>
        </w:rPr>
        <w:t>6</w:t>
      </w:r>
      <w:r w:rsidR="009F721F" w:rsidRPr="0086115E">
        <w:rPr>
          <w:rFonts w:ascii="楷体" w:eastAsia="楷体" w:hAnsi="楷体" w:hint="eastAsia"/>
        </w:rPr>
        <w:t>的验证</w:t>
      </w:r>
      <w:r w:rsidR="005F6A41" w:rsidRPr="0086115E">
        <w:rPr>
          <w:rFonts w:ascii="楷体" w:eastAsia="楷体" w:hAnsi="楷体" w:hint="eastAsia"/>
        </w:rPr>
        <w:t>移植到</w:t>
      </w:r>
      <w:proofErr w:type="spellStart"/>
      <w:r w:rsidR="005F6A41" w:rsidRPr="0086115E">
        <w:rPr>
          <w:rFonts w:ascii="楷体" w:eastAsia="楷体" w:hAnsi="楷体" w:hint="eastAsia"/>
        </w:rPr>
        <w:t>riscv</w:t>
      </w:r>
      <w:proofErr w:type="spellEnd"/>
      <w:r w:rsidR="005F6A41" w:rsidRPr="0086115E">
        <w:rPr>
          <w:rFonts w:ascii="楷体" w:eastAsia="楷体" w:hAnsi="楷体" w:hint="eastAsia"/>
        </w:rPr>
        <w:t>下对于我们</w:t>
      </w:r>
      <w:r w:rsidR="00E904CD" w:rsidRPr="0086115E">
        <w:rPr>
          <w:rFonts w:ascii="楷体" w:eastAsia="楷体" w:hAnsi="楷体" w:hint="eastAsia"/>
        </w:rPr>
        <w:t>新系统的验证。</w:t>
      </w:r>
    </w:p>
    <w:p w14:paraId="49865239" w14:textId="19AF3F0A" w:rsidR="00D020C5" w:rsidRPr="001B539C" w:rsidRDefault="00C2143F" w:rsidP="006909E3">
      <w:pPr>
        <w:pStyle w:val="2"/>
        <w:numPr>
          <w:ilvl w:val="0"/>
          <w:numId w:val="12"/>
        </w:numPr>
        <w:rPr>
          <w:rFonts w:ascii="楷体" w:eastAsia="楷体" w:hAnsi="楷体"/>
        </w:rPr>
      </w:pPr>
      <w:bookmarkStart w:id="22" w:name="_Toc517117243"/>
      <w:bookmarkStart w:id="23" w:name="_Toc517117427"/>
      <w:r w:rsidRPr="001B539C">
        <w:rPr>
          <w:rFonts w:ascii="楷体" w:eastAsia="楷体" w:hAnsi="楷体" w:hint="eastAsia"/>
        </w:rPr>
        <w:t>前期准备：</w:t>
      </w:r>
      <w:r w:rsidR="00B45A68" w:rsidRPr="001B539C">
        <w:rPr>
          <w:rFonts w:ascii="楷体" w:eastAsia="楷体" w:hAnsi="楷体" w:hint="eastAsia"/>
        </w:rPr>
        <w:t>验证</w:t>
      </w:r>
      <w:r w:rsidR="004E35A4" w:rsidRPr="001B539C">
        <w:rPr>
          <w:rFonts w:ascii="楷体" w:eastAsia="楷体" w:hAnsi="楷体" w:hint="eastAsia"/>
        </w:rPr>
        <w:t>工具链</w:t>
      </w:r>
      <w:bookmarkEnd w:id="22"/>
      <w:bookmarkEnd w:id="23"/>
    </w:p>
    <w:p w14:paraId="731231E7" w14:textId="388BC39E" w:rsidR="00EF4D10" w:rsidRPr="000E18F2" w:rsidRDefault="00660A0E" w:rsidP="000E18F2">
      <w:pPr>
        <w:spacing w:line="360" w:lineRule="auto"/>
        <w:ind w:firstLineChars="200" w:firstLine="420"/>
        <w:rPr>
          <w:rFonts w:ascii="楷体" w:eastAsia="楷体" w:hAnsi="楷体"/>
        </w:rPr>
      </w:pPr>
      <w:r w:rsidRPr="000E18F2">
        <w:rPr>
          <w:rFonts w:ascii="楷体" w:eastAsia="楷体" w:hAnsi="楷体" w:hint="eastAsia"/>
        </w:rPr>
        <w:t>为了</w:t>
      </w:r>
      <w:r w:rsidR="006646B0" w:rsidRPr="000E18F2">
        <w:rPr>
          <w:rFonts w:ascii="楷体" w:eastAsia="楷体" w:hAnsi="楷体" w:hint="eastAsia"/>
        </w:rPr>
        <w:t>完成第二部分验证</w:t>
      </w:r>
      <w:r w:rsidR="00313536" w:rsidRPr="000E18F2">
        <w:rPr>
          <w:rFonts w:ascii="楷体" w:eastAsia="楷体" w:hAnsi="楷体" w:hint="eastAsia"/>
        </w:rPr>
        <w:t>，我们</w:t>
      </w:r>
      <w:r w:rsidR="00586997" w:rsidRPr="000E18F2">
        <w:rPr>
          <w:rFonts w:ascii="楷体" w:eastAsia="楷体" w:hAnsi="楷体" w:hint="eastAsia"/>
        </w:rPr>
        <w:t>首先需要做的是</w:t>
      </w:r>
      <w:r w:rsidR="00E76E07" w:rsidRPr="000E18F2">
        <w:rPr>
          <w:rFonts w:ascii="楷体" w:eastAsia="楷体" w:hAnsi="楷体" w:hint="eastAsia"/>
        </w:rPr>
        <w:t>搭建一套完整的工具链</w:t>
      </w:r>
      <w:r w:rsidR="000D7E6F" w:rsidRPr="000E18F2">
        <w:rPr>
          <w:rFonts w:ascii="楷体" w:eastAsia="楷体" w:hAnsi="楷体" w:hint="eastAsia"/>
        </w:rPr>
        <w:t>，</w:t>
      </w:r>
      <w:r w:rsidR="005602C6" w:rsidRPr="000E18F2">
        <w:rPr>
          <w:rFonts w:ascii="楷体" w:eastAsia="楷体" w:hAnsi="楷体" w:hint="eastAsia"/>
        </w:rPr>
        <w:t>由于</w:t>
      </w:r>
      <w:r w:rsidR="008016BD" w:rsidRPr="000E18F2">
        <w:rPr>
          <w:rFonts w:ascii="楷体" w:eastAsia="楷体" w:hAnsi="楷体" w:hint="eastAsia"/>
        </w:rPr>
        <w:t>在之前的移植过程中</w:t>
      </w:r>
      <w:r w:rsidR="00E413C5" w:rsidRPr="000E18F2">
        <w:rPr>
          <w:rFonts w:ascii="楷体" w:eastAsia="楷体" w:hAnsi="楷体" w:hint="eastAsia"/>
        </w:rPr>
        <w:t>我们已经</w:t>
      </w:r>
      <w:r w:rsidR="00A67E06" w:rsidRPr="000E18F2">
        <w:rPr>
          <w:rFonts w:ascii="楷体" w:eastAsia="楷体" w:hAnsi="楷体" w:hint="eastAsia"/>
        </w:rPr>
        <w:t>有了完整的编译部分的工具链，</w:t>
      </w:r>
      <w:r w:rsidR="00157871" w:rsidRPr="000E18F2">
        <w:rPr>
          <w:rFonts w:ascii="楷体" w:eastAsia="楷体" w:hAnsi="楷体" w:hint="eastAsia"/>
        </w:rPr>
        <w:t>现在我们还需要</w:t>
      </w:r>
      <w:r w:rsidR="00C822A3" w:rsidRPr="000E18F2">
        <w:rPr>
          <w:rFonts w:ascii="楷体" w:eastAsia="楷体" w:hAnsi="楷体" w:hint="eastAsia"/>
        </w:rPr>
        <w:t>准备的就是</w:t>
      </w:r>
      <w:r w:rsidR="00CA1490" w:rsidRPr="000E18F2">
        <w:rPr>
          <w:rFonts w:ascii="楷体" w:eastAsia="楷体" w:hAnsi="楷体" w:hint="eastAsia"/>
        </w:rPr>
        <w:t>生成</w:t>
      </w:r>
      <w:proofErr w:type="spellStart"/>
      <w:r w:rsidR="007D6DFB" w:rsidRPr="000E18F2">
        <w:rPr>
          <w:rFonts w:ascii="楷体" w:eastAsia="楷体" w:hAnsi="楷体" w:hint="eastAsia"/>
        </w:rPr>
        <w:t>llvm</w:t>
      </w:r>
      <w:proofErr w:type="spellEnd"/>
      <w:r w:rsidR="007D6DFB" w:rsidRPr="000E18F2">
        <w:rPr>
          <w:rFonts w:ascii="楷体" w:eastAsia="楷体" w:hAnsi="楷体" w:hint="eastAsia"/>
        </w:rPr>
        <w:t>代码以及将</w:t>
      </w:r>
      <w:proofErr w:type="spellStart"/>
      <w:r w:rsidR="007D6DFB" w:rsidRPr="000E18F2">
        <w:rPr>
          <w:rFonts w:ascii="楷体" w:eastAsia="楷体" w:hAnsi="楷体" w:hint="eastAsia"/>
        </w:rPr>
        <w:t>llvm</w:t>
      </w:r>
      <w:proofErr w:type="spellEnd"/>
      <w:r w:rsidR="007D6DFB" w:rsidRPr="000E18F2">
        <w:rPr>
          <w:rFonts w:ascii="楷体" w:eastAsia="楷体" w:hAnsi="楷体" w:hint="eastAsia"/>
        </w:rPr>
        <w:t>代码转成python代码的</w:t>
      </w:r>
      <w:proofErr w:type="spellStart"/>
      <w:r w:rsidR="00AB255C" w:rsidRPr="000E18F2">
        <w:rPr>
          <w:rFonts w:ascii="楷体" w:eastAsia="楷体" w:hAnsi="楷体" w:hint="eastAsia"/>
        </w:rPr>
        <w:t>irpy</w:t>
      </w:r>
      <w:proofErr w:type="spellEnd"/>
      <w:r w:rsidR="004B3473" w:rsidRPr="000E18F2">
        <w:rPr>
          <w:rFonts w:ascii="楷体" w:eastAsia="楷体" w:hAnsi="楷体" w:hint="eastAsia"/>
        </w:rPr>
        <w:t>工具。</w:t>
      </w:r>
    </w:p>
    <w:p w14:paraId="64DC680D" w14:textId="2F6A1EFA" w:rsidR="00693E7E" w:rsidRPr="000E18F2" w:rsidRDefault="00B31619" w:rsidP="000E18F2">
      <w:pPr>
        <w:spacing w:line="360" w:lineRule="auto"/>
        <w:ind w:firstLineChars="200" w:firstLine="420"/>
        <w:rPr>
          <w:rFonts w:ascii="楷体" w:eastAsia="楷体" w:hAnsi="楷体"/>
        </w:rPr>
      </w:pPr>
      <w:r w:rsidRPr="000E18F2">
        <w:rPr>
          <w:rFonts w:ascii="楷体" w:eastAsia="楷体" w:hAnsi="楷体" w:hint="eastAsia"/>
        </w:rPr>
        <w:t>我们先按照</w:t>
      </w:r>
      <w:r w:rsidRPr="000E18F2">
        <w:rPr>
          <w:rFonts w:ascii="楷体" w:eastAsia="楷体" w:hAnsi="楷体"/>
        </w:rPr>
        <w:fldChar w:fldCharType="begin"/>
      </w:r>
      <w:r w:rsidRPr="000E18F2">
        <w:rPr>
          <w:rFonts w:ascii="楷体" w:eastAsia="楷体" w:hAnsi="楷体"/>
        </w:rPr>
        <w:instrText xml:space="preserve"> HYPERLINK "https://github.com/lowRISC/riscv-llvm" </w:instrText>
      </w:r>
      <w:r w:rsidRPr="000E18F2">
        <w:rPr>
          <w:rFonts w:ascii="楷体" w:eastAsia="楷体" w:hAnsi="楷体"/>
        </w:rPr>
        <w:fldChar w:fldCharType="separate"/>
      </w:r>
      <w:r w:rsidRPr="000E18F2">
        <w:rPr>
          <w:rStyle w:val="a4"/>
          <w:rFonts w:ascii="楷体" w:eastAsia="楷体" w:hAnsi="楷体"/>
        </w:rPr>
        <w:t>https://github.com/lowRISC/riscv-llvm</w:t>
      </w:r>
      <w:r w:rsidRPr="000E18F2">
        <w:rPr>
          <w:rFonts w:ascii="楷体" w:eastAsia="楷体" w:hAnsi="楷体"/>
        </w:rPr>
        <w:fldChar w:fldCharType="end"/>
      </w:r>
      <w:r w:rsidRPr="000E18F2">
        <w:rPr>
          <w:rFonts w:ascii="楷体" w:eastAsia="楷体" w:hAnsi="楷体"/>
        </w:rPr>
        <w:t xml:space="preserve"> </w:t>
      </w:r>
      <w:r w:rsidRPr="000E18F2">
        <w:rPr>
          <w:rFonts w:ascii="楷体" w:eastAsia="楷体" w:hAnsi="楷体" w:hint="eastAsia"/>
        </w:rPr>
        <w:t>教程</w:t>
      </w:r>
      <w:r w:rsidR="00F82060" w:rsidRPr="000E18F2">
        <w:rPr>
          <w:rFonts w:ascii="楷体" w:eastAsia="楷体" w:hAnsi="楷体" w:hint="eastAsia"/>
        </w:rPr>
        <w:t>尝试编译</w:t>
      </w:r>
      <w:proofErr w:type="spellStart"/>
      <w:r w:rsidR="00372054" w:rsidRPr="000E18F2">
        <w:rPr>
          <w:rFonts w:ascii="楷体" w:eastAsia="楷体" w:hAnsi="楷体" w:hint="eastAsia"/>
        </w:rPr>
        <w:t>llvm</w:t>
      </w:r>
      <w:proofErr w:type="spellEnd"/>
      <w:r w:rsidR="00372054" w:rsidRPr="000E18F2">
        <w:rPr>
          <w:rFonts w:ascii="楷体" w:eastAsia="楷体" w:hAnsi="楷体" w:hint="eastAsia"/>
        </w:rPr>
        <w:t>工具</w:t>
      </w:r>
      <w:r w:rsidR="00C50F2A" w:rsidRPr="000E18F2">
        <w:rPr>
          <w:rFonts w:ascii="楷体" w:eastAsia="楷体" w:hAnsi="楷体" w:hint="eastAsia"/>
        </w:rPr>
        <w:t>，</w:t>
      </w:r>
      <w:r w:rsidR="005E696B" w:rsidRPr="000E18F2">
        <w:rPr>
          <w:rFonts w:ascii="楷体" w:eastAsia="楷体" w:hAnsi="楷体" w:hint="eastAsia"/>
        </w:rPr>
        <w:t>同时</w:t>
      </w:r>
      <w:r w:rsidR="003C0D0D" w:rsidRPr="000E18F2">
        <w:rPr>
          <w:rFonts w:ascii="楷体" w:eastAsia="楷体" w:hAnsi="楷体" w:hint="eastAsia"/>
        </w:rPr>
        <w:lastRenderedPageBreak/>
        <w:t>编译相对应的</w:t>
      </w:r>
      <w:proofErr w:type="spellStart"/>
      <w:r w:rsidR="003C0D0D" w:rsidRPr="000E18F2">
        <w:rPr>
          <w:rFonts w:ascii="楷体" w:eastAsia="楷体" w:hAnsi="楷体" w:hint="eastAsia"/>
        </w:rPr>
        <w:t>irpy</w:t>
      </w:r>
      <w:proofErr w:type="spellEnd"/>
      <w:r w:rsidR="003C0D0D" w:rsidRPr="000E18F2">
        <w:rPr>
          <w:rFonts w:ascii="楷体" w:eastAsia="楷体" w:hAnsi="楷体" w:hint="eastAsia"/>
        </w:rPr>
        <w:t>工具，</w:t>
      </w:r>
      <w:r w:rsidR="00ED322C" w:rsidRPr="000E18F2">
        <w:rPr>
          <w:rFonts w:ascii="楷体" w:eastAsia="楷体" w:hAnsi="楷体" w:hint="eastAsia"/>
        </w:rPr>
        <w:t>但是</w:t>
      </w:r>
      <w:r w:rsidR="00151F1C" w:rsidRPr="000E18F2">
        <w:rPr>
          <w:rFonts w:ascii="楷体" w:eastAsia="楷体" w:hAnsi="楷体" w:hint="eastAsia"/>
        </w:rPr>
        <w:t>可能是由于我们使用的</w:t>
      </w:r>
      <w:r w:rsidR="008A3837" w:rsidRPr="000E18F2">
        <w:rPr>
          <w:rFonts w:ascii="楷体" w:eastAsia="楷体" w:hAnsi="楷体" w:hint="eastAsia"/>
        </w:rPr>
        <w:t>clang版本不正确</w:t>
      </w:r>
      <w:r w:rsidR="005A05AE" w:rsidRPr="000E18F2">
        <w:rPr>
          <w:rFonts w:ascii="楷体" w:eastAsia="楷体" w:hAnsi="楷体" w:hint="eastAsia"/>
        </w:rPr>
        <w:t>（我们下载的版本是</w:t>
      </w:r>
      <w:r w:rsidR="003D0280" w:rsidRPr="000E18F2">
        <w:rPr>
          <w:rFonts w:ascii="楷体" w:eastAsia="楷体" w:hAnsi="楷体"/>
        </w:rPr>
        <w:t>7.0</w:t>
      </w:r>
      <w:r w:rsidR="003D0280" w:rsidRPr="000E18F2">
        <w:rPr>
          <w:rFonts w:ascii="楷体" w:eastAsia="楷体" w:hAnsi="楷体" w:hint="eastAsia"/>
        </w:rPr>
        <w:t>，原hv</w:t>
      </w:r>
      <w:r w:rsidR="003D0280" w:rsidRPr="000E18F2">
        <w:rPr>
          <w:rFonts w:ascii="楷体" w:eastAsia="楷体" w:hAnsi="楷体"/>
        </w:rPr>
        <w:t>6</w:t>
      </w:r>
      <w:r w:rsidR="003D0280" w:rsidRPr="000E18F2">
        <w:rPr>
          <w:rFonts w:ascii="楷体" w:eastAsia="楷体" w:hAnsi="楷体" w:hint="eastAsia"/>
        </w:rPr>
        <w:t>使用的是</w:t>
      </w:r>
      <w:r w:rsidR="00F6718F" w:rsidRPr="000E18F2">
        <w:rPr>
          <w:rFonts w:ascii="楷体" w:eastAsia="楷体" w:hAnsi="楷体" w:hint="eastAsia"/>
        </w:rPr>
        <w:t>5</w:t>
      </w:r>
      <w:r w:rsidR="00F6718F" w:rsidRPr="000E18F2">
        <w:rPr>
          <w:rFonts w:ascii="楷体" w:eastAsia="楷体" w:hAnsi="楷体"/>
        </w:rPr>
        <w:t>.0</w:t>
      </w:r>
      <w:r w:rsidR="005A05AE" w:rsidRPr="000E18F2">
        <w:rPr>
          <w:rFonts w:ascii="楷体" w:eastAsia="楷体" w:hAnsi="楷体" w:hint="eastAsia"/>
        </w:rPr>
        <w:t>）</w:t>
      </w:r>
      <w:r w:rsidR="003E5A72" w:rsidRPr="000E18F2">
        <w:rPr>
          <w:rFonts w:ascii="楷体" w:eastAsia="楷体" w:hAnsi="楷体" w:hint="eastAsia"/>
        </w:rPr>
        <w:t>，</w:t>
      </w:r>
      <w:r w:rsidR="00A93F2D" w:rsidRPr="000E18F2">
        <w:rPr>
          <w:rFonts w:ascii="楷体" w:eastAsia="楷体" w:hAnsi="楷体" w:hint="eastAsia"/>
        </w:rPr>
        <w:t>导致</w:t>
      </w:r>
      <w:r w:rsidR="003F34B3" w:rsidRPr="000E18F2">
        <w:rPr>
          <w:rFonts w:ascii="楷体" w:eastAsia="楷体" w:hAnsi="楷体" w:hint="eastAsia"/>
        </w:rPr>
        <w:t>可以由C代码生成</w:t>
      </w:r>
      <w:r w:rsidR="00EE20B4" w:rsidRPr="000E18F2">
        <w:rPr>
          <w:rFonts w:ascii="楷体" w:eastAsia="楷体" w:hAnsi="楷体" w:hint="eastAsia"/>
        </w:rPr>
        <w:t>对应的</w:t>
      </w:r>
      <w:proofErr w:type="spellStart"/>
      <w:r w:rsidR="00EE20B4" w:rsidRPr="000E18F2">
        <w:rPr>
          <w:rFonts w:ascii="楷体" w:eastAsia="楷体" w:hAnsi="楷体" w:hint="eastAsia"/>
        </w:rPr>
        <w:t>llvm</w:t>
      </w:r>
      <w:proofErr w:type="spellEnd"/>
      <w:r w:rsidR="007B6867" w:rsidRPr="000E18F2">
        <w:rPr>
          <w:rFonts w:ascii="楷体" w:eastAsia="楷体" w:hAnsi="楷体" w:hint="eastAsia"/>
        </w:rPr>
        <w:t>文件，但是</w:t>
      </w:r>
      <w:r w:rsidR="003E558C" w:rsidRPr="000E18F2">
        <w:rPr>
          <w:rFonts w:ascii="楷体" w:eastAsia="楷体" w:hAnsi="楷体" w:hint="eastAsia"/>
        </w:rPr>
        <w:t>却无法</w:t>
      </w:r>
      <w:r w:rsidR="0066069C" w:rsidRPr="000E18F2">
        <w:rPr>
          <w:rFonts w:ascii="楷体" w:eastAsia="楷体" w:hAnsi="楷体" w:hint="eastAsia"/>
        </w:rPr>
        <w:t>将</w:t>
      </w:r>
      <w:proofErr w:type="spellStart"/>
      <w:r w:rsidR="0066069C" w:rsidRPr="000E18F2">
        <w:rPr>
          <w:rFonts w:ascii="楷体" w:eastAsia="楷体" w:hAnsi="楷体" w:hint="eastAsia"/>
        </w:rPr>
        <w:t>llvm</w:t>
      </w:r>
      <w:proofErr w:type="spellEnd"/>
      <w:r w:rsidR="0066069C" w:rsidRPr="000E18F2">
        <w:rPr>
          <w:rFonts w:ascii="楷体" w:eastAsia="楷体" w:hAnsi="楷体" w:hint="eastAsia"/>
        </w:rPr>
        <w:t>文件</w:t>
      </w:r>
      <w:r w:rsidR="00A841CB" w:rsidRPr="000E18F2">
        <w:rPr>
          <w:rFonts w:ascii="楷体" w:eastAsia="楷体" w:hAnsi="楷体" w:hint="eastAsia"/>
        </w:rPr>
        <w:t>转成python代码。</w:t>
      </w:r>
    </w:p>
    <w:p w14:paraId="15333071" w14:textId="3A9F8813" w:rsidR="00DA30F7" w:rsidRPr="000E18F2" w:rsidRDefault="00C97988" w:rsidP="000E18F2">
      <w:pPr>
        <w:spacing w:line="360" w:lineRule="auto"/>
        <w:ind w:firstLineChars="200" w:firstLine="420"/>
        <w:rPr>
          <w:rFonts w:ascii="楷体" w:eastAsia="楷体" w:hAnsi="楷体"/>
        </w:rPr>
      </w:pPr>
      <w:r w:rsidRPr="000E18F2">
        <w:rPr>
          <w:rFonts w:ascii="楷体" w:eastAsia="楷体" w:hAnsi="楷体" w:hint="eastAsia"/>
        </w:rPr>
        <w:t>我们的测试</w:t>
      </w:r>
      <w:r w:rsidR="00C13622" w:rsidRPr="000E18F2">
        <w:rPr>
          <w:rFonts w:ascii="楷体" w:eastAsia="楷体" w:hAnsi="楷体" w:hint="eastAsia"/>
        </w:rPr>
        <w:t>C</w:t>
      </w:r>
      <w:r w:rsidRPr="000E18F2">
        <w:rPr>
          <w:rFonts w:ascii="楷体" w:eastAsia="楷体" w:hAnsi="楷体" w:hint="eastAsia"/>
        </w:rPr>
        <w:t>代码如下：</w:t>
      </w:r>
    </w:p>
    <w:p w14:paraId="15341BF1" w14:textId="0AF7DB1B" w:rsidR="00A276D6" w:rsidRPr="000E18F2" w:rsidRDefault="00041912" w:rsidP="000E18F2">
      <w:pPr>
        <w:spacing w:line="360" w:lineRule="auto"/>
        <w:ind w:firstLineChars="200" w:firstLine="420"/>
        <w:rPr>
          <w:rFonts w:ascii="楷体" w:eastAsia="楷体" w:hAnsi="楷体"/>
        </w:rPr>
      </w:pPr>
      <w:r w:rsidRPr="000E18F2">
        <w:rPr>
          <w:rFonts w:ascii="楷体" w:eastAsia="楷体" w:hAnsi="楷体"/>
        </w:rPr>
        <w:drawing>
          <wp:inline distT="0" distB="0" distL="0" distR="0" wp14:anchorId="7D9F12CF" wp14:editId="7B01B133">
            <wp:extent cx="2019300" cy="1690135"/>
            <wp:effectExtent l="0" t="0" r="0" b="571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5ACEBDE-0FA6-4558-8CDE-F97D5E7275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C5ACEBDE-0FA6-4558-8CDE-F97D5E7275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732" cy="169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4BBC" w14:textId="2F9EE514" w:rsidR="00041912" w:rsidRPr="000E18F2" w:rsidRDefault="00F94176" w:rsidP="000E18F2">
      <w:pPr>
        <w:spacing w:line="360" w:lineRule="auto"/>
        <w:ind w:firstLineChars="200" w:firstLine="420"/>
        <w:rPr>
          <w:rFonts w:ascii="楷体" w:eastAsia="楷体" w:hAnsi="楷体"/>
        </w:rPr>
      </w:pPr>
      <w:r w:rsidRPr="000E18F2">
        <w:rPr>
          <w:rFonts w:ascii="楷体" w:eastAsia="楷体" w:hAnsi="楷体" w:hint="eastAsia"/>
        </w:rPr>
        <w:t>将其转换为</w:t>
      </w:r>
      <w:r w:rsidR="00467F31" w:rsidRPr="000E18F2">
        <w:rPr>
          <w:rFonts w:ascii="楷体" w:eastAsia="楷体" w:hAnsi="楷体" w:hint="eastAsia"/>
        </w:rPr>
        <w:t>对应的</w:t>
      </w:r>
      <w:r w:rsidR="0058299A" w:rsidRPr="000E18F2">
        <w:rPr>
          <w:rFonts w:ascii="楷体" w:eastAsia="楷体" w:hAnsi="楷体" w:hint="eastAsia"/>
        </w:rPr>
        <w:t>部分</w:t>
      </w:r>
      <w:proofErr w:type="spellStart"/>
      <w:r w:rsidR="00467F31" w:rsidRPr="000E18F2">
        <w:rPr>
          <w:rFonts w:ascii="楷体" w:eastAsia="楷体" w:hAnsi="楷体" w:hint="eastAsia"/>
        </w:rPr>
        <w:t>llvm</w:t>
      </w:r>
      <w:proofErr w:type="spellEnd"/>
      <w:r w:rsidR="00467F31" w:rsidRPr="000E18F2">
        <w:rPr>
          <w:rFonts w:ascii="楷体" w:eastAsia="楷体" w:hAnsi="楷体" w:hint="eastAsia"/>
        </w:rPr>
        <w:t>代码如下</w:t>
      </w:r>
      <w:r w:rsidR="0058299A" w:rsidRPr="000E18F2">
        <w:rPr>
          <w:rFonts w:ascii="楷体" w:eastAsia="楷体" w:hAnsi="楷体" w:hint="eastAsia"/>
        </w:rPr>
        <w:t>：</w:t>
      </w:r>
    </w:p>
    <w:p w14:paraId="7DC6F7AB" w14:textId="35D7153B" w:rsidR="0058299A" w:rsidRPr="000E18F2" w:rsidRDefault="001A1195" w:rsidP="000E18F2">
      <w:pPr>
        <w:spacing w:line="360" w:lineRule="auto"/>
        <w:ind w:firstLineChars="200" w:firstLine="420"/>
        <w:rPr>
          <w:rFonts w:ascii="楷体" w:eastAsia="楷体" w:hAnsi="楷体"/>
        </w:rPr>
      </w:pPr>
      <w:r w:rsidRPr="000E18F2">
        <w:rPr>
          <w:rFonts w:ascii="楷体" w:eastAsia="楷体" w:hAnsi="楷体"/>
        </w:rPr>
        <w:drawing>
          <wp:inline distT="0" distB="0" distL="0" distR="0" wp14:anchorId="137CAC55" wp14:editId="318E2967">
            <wp:extent cx="2827020" cy="2187826"/>
            <wp:effectExtent l="0" t="0" r="0" b="317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463FA64-6DD4-4B42-989C-4CF5BD934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463FA64-6DD4-4B42-989C-4CF5BD934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215" cy="21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56D9" w14:textId="205BD147" w:rsidR="001A1195" w:rsidRPr="000E18F2" w:rsidRDefault="00157476" w:rsidP="000E18F2">
      <w:pPr>
        <w:spacing w:line="360" w:lineRule="auto"/>
        <w:ind w:firstLineChars="200" w:firstLine="420"/>
        <w:rPr>
          <w:rFonts w:ascii="楷体" w:eastAsia="楷体" w:hAnsi="楷体"/>
        </w:rPr>
      </w:pPr>
      <w:r w:rsidRPr="000E18F2">
        <w:rPr>
          <w:rFonts w:ascii="楷体" w:eastAsia="楷体" w:hAnsi="楷体" w:hint="eastAsia"/>
        </w:rPr>
        <w:t>但是在将上述</w:t>
      </w:r>
      <w:proofErr w:type="spellStart"/>
      <w:r w:rsidRPr="000E18F2">
        <w:rPr>
          <w:rFonts w:ascii="楷体" w:eastAsia="楷体" w:hAnsi="楷体" w:hint="eastAsia"/>
        </w:rPr>
        <w:t>llvm</w:t>
      </w:r>
      <w:proofErr w:type="spellEnd"/>
      <w:r w:rsidRPr="000E18F2">
        <w:rPr>
          <w:rFonts w:ascii="楷体" w:eastAsia="楷体" w:hAnsi="楷体" w:hint="eastAsia"/>
        </w:rPr>
        <w:t>代码使用</w:t>
      </w:r>
      <w:proofErr w:type="spellStart"/>
      <w:r w:rsidRPr="000E18F2">
        <w:rPr>
          <w:rFonts w:ascii="楷体" w:eastAsia="楷体" w:hAnsi="楷体" w:hint="eastAsia"/>
        </w:rPr>
        <w:t>irpy</w:t>
      </w:r>
      <w:proofErr w:type="spellEnd"/>
      <w:r w:rsidRPr="000E18F2">
        <w:rPr>
          <w:rFonts w:ascii="楷体" w:eastAsia="楷体" w:hAnsi="楷体" w:hint="eastAsia"/>
        </w:rPr>
        <w:t>工具转化为python</w:t>
      </w:r>
      <w:r w:rsidR="00AA068E" w:rsidRPr="000E18F2">
        <w:rPr>
          <w:rFonts w:ascii="楷体" w:eastAsia="楷体" w:hAnsi="楷体" w:hint="eastAsia"/>
        </w:rPr>
        <w:t>的过程中</w:t>
      </w:r>
      <w:r w:rsidR="007E69CB" w:rsidRPr="000E18F2">
        <w:rPr>
          <w:rFonts w:ascii="楷体" w:eastAsia="楷体" w:hAnsi="楷体" w:hint="eastAsia"/>
        </w:rPr>
        <w:t>出现了如下报错信息：</w:t>
      </w:r>
    </w:p>
    <w:p w14:paraId="7D784CCF" w14:textId="26D3B44E" w:rsidR="007E69CB" w:rsidRPr="000E18F2" w:rsidRDefault="007E69CB" w:rsidP="000E18F2">
      <w:pPr>
        <w:spacing w:line="360" w:lineRule="auto"/>
        <w:ind w:firstLineChars="200" w:firstLine="420"/>
        <w:rPr>
          <w:rFonts w:ascii="楷体" w:eastAsia="楷体" w:hAnsi="楷体"/>
        </w:rPr>
      </w:pPr>
      <w:r w:rsidRPr="000E18F2">
        <w:rPr>
          <w:rFonts w:ascii="楷体" w:eastAsia="楷体" w:hAnsi="楷体"/>
        </w:rPr>
        <w:drawing>
          <wp:inline distT="0" distB="0" distL="0" distR="0" wp14:anchorId="53B07CC7" wp14:editId="286FEECB">
            <wp:extent cx="5274310" cy="44005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7424B67-D766-4AD1-ADE3-4C86F33342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7424B67-D766-4AD1-ADE3-4C86F33342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D347" w14:textId="050855E0" w:rsidR="007D3089" w:rsidRPr="000E18F2" w:rsidRDefault="001E1624" w:rsidP="000E18F2">
      <w:pPr>
        <w:spacing w:line="360" w:lineRule="auto"/>
        <w:ind w:firstLineChars="200" w:firstLine="420"/>
        <w:rPr>
          <w:rFonts w:ascii="楷体" w:eastAsia="楷体" w:hAnsi="楷体"/>
        </w:rPr>
      </w:pPr>
      <w:r w:rsidRPr="000E18F2">
        <w:rPr>
          <w:rFonts w:ascii="楷体" w:eastAsia="楷体" w:hAnsi="楷体" w:hint="eastAsia"/>
        </w:rPr>
        <w:t>出现上述错误的原因不明，</w:t>
      </w:r>
      <w:r w:rsidR="00DA63C7" w:rsidRPr="000E18F2">
        <w:rPr>
          <w:rFonts w:ascii="楷体" w:eastAsia="楷体" w:hAnsi="楷体" w:hint="eastAsia"/>
        </w:rPr>
        <w:t>并且</w:t>
      </w:r>
      <w:r w:rsidR="008F5553" w:rsidRPr="000E18F2">
        <w:rPr>
          <w:rFonts w:ascii="楷体" w:eastAsia="楷体" w:hAnsi="楷体" w:hint="eastAsia"/>
        </w:rPr>
        <w:t>，我们发现我们需要</w:t>
      </w:r>
      <w:r w:rsidR="00BA442F" w:rsidRPr="000E18F2">
        <w:rPr>
          <w:rFonts w:ascii="楷体" w:eastAsia="楷体" w:hAnsi="楷体" w:hint="eastAsia"/>
        </w:rPr>
        <w:t>验证的代码并没有包含具体的</w:t>
      </w:r>
      <w:r w:rsidR="006F7C1D" w:rsidRPr="000E18F2">
        <w:rPr>
          <w:rFonts w:ascii="楷体" w:eastAsia="楷体" w:hAnsi="楷体" w:hint="eastAsia"/>
        </w:rPr>
        <w:t>底层汇编代码，</w:t>
      </w:r>
      <w:r w:rsidR="00EE44A9" w:rsidRPr="000E18F2">
        <w:rPr>
          <w:rFonts w:ascii="楷体" w:eastAsia="楷体" w:hAnsi="楷体" w:hint="eastAsia"/>
        </w:rPr>
        <w:t>所以</w:t>
      </w:r>
      <w:r w:rsidR="00851E36" w:rsidRPr="000E18F2">
        <w:rPr>
          <w:rFonts w:ascii="楷体" w:eastAsia="楷体" w:hAnsi="楷体" w:hint="eastAsia"/>
        </w:rPr>
        <w:t>最终</w:t>
      </w:r>
      <w:r w:rsidR="006A4C16" w:rsidRPr="000E18F2">
        <w:rPr>
          <w:rFonts w:ascii="楷体" w:eastAsia="楷体" w:hAnsi="楷体" w:hint="eastAsia"/>
        </w:rPr>
        <w:t>我们选择</w:t>
      </w:r>
      <w:r w:rsidR="00310332" w:rsidRPr="000E18F2">
        <w:rPr>
          <w:rFonts w:ascii="楷体" w:eastAsia="楷体" w:hAnsi="楷体" w:hint="eastAsia"/>
        </w:rPr>
        <w:t>在x86的</w:t>
      </w:r>
      <w:proofErr w:type="gramStart"/>
      <w:r w:rsidR="00310332" w:rsidRPr="000E18F2">
        <w:rPr>
          <w:rFonts w:ascii="楷体" w:eastAsia="楷体" w:hAnsi="楷体" w:hint="eastAsia"/>
        </w:rPr>
        <w:t>工具</w:t>
      </w:r>
      <w:r w:rsidR="008F6139" w:rsidRPr="000E18F2">
        <w:rPr>
          <w:rFonts w:ascii="楷体" w:eastAsia="楷体" w:hAnsi="楷体" w:hint="eastAsia"/>
        </w:rPr>
        <w:t>链下</w:t>
      </w:r>
      <w:r w:rsidR="002F197F" w:rsidRPr="000E18F2">
        <w:rPr>
          <w:rFonts w:ascii="楷体" w:eastAsia="楷体" w:hAnsi="楷体" w:hint="eastAsia"/>
        </w:rPr>
        <w:t>进行</w:t>
      </w:r>
      <w:proofErr w:type="gramEnd"/>
      <w:r w:rsidR="002F197F" w:rsidRPr="000E18F2">
        <w:rPr>
          <w:rFonts w:ascii="楷体" w:eastAsia="楷体" w:hAnsi="楷体" w:hint="eastAsia"/>
        </w:rPr>
        <w:t>验证（</w:t>
      </w:r>
      <w:r w:rsidR="00A83177" w:rsidRPr="000E18F2">
        <w:rPr>
          <w:rFonts w:ascii="楷体" w:eastAsia="楷体" w:hAnsi="楷体"/>
        </w:rPr>
        <w:t>Z</w:t>
      </w:r>
      <w:r w:rsidR="00A83177" w:rsidRPr="000E18F2">
        <w:rPr>
          <w:rFonts w:ascii="楷体" w:eastAsia="楷体" w:hAnsi="楷体" w:hint="eastAsia"/>
        </w:rPr>
        <w:t>3</w:t>
      </w:r>
      <w:r w:rsidR="00A83177" w:rsidRPr="000E18F2">
        <w:rPr>
          <w:rFonts w:ascii="楷体" w:eastAsia="楷体" w:hAnsi="楷体"/>
        </w:rPr>
        <w:t xml:space="preserve"> v4.6.3.0</w:t>
      </w:r>
      <w:r w:rsidR="00A83177" w:rsidRPr="000E18F2">
        <w:rPr>
          <w:rFonts w:ascii="楷体" w:eastAsia="楷体" w:hAnsi="楷体" w:hint="eastAsia"/>
        </w:rPr>
        <w:t>，</w:t>
      </w:r>
      <w:r w:rsidR="00E20635" w:rsidRPr="000E18F2">
        <w:rPr>
          <w:rFonts w:ascii="楷体" w:eastAsia="楷体" w:hAnsi="楷体"/>
        </w:rPr>
        <w:t>LLVM 5.0.0</w:t>
      </w:r>
      <w:r w:rsidR="002F197F" w:rsidRPr="000E18F2">
        <w:rPr>
          <w:rFonts w:ascii="楷体" w:eastAsia="楷体" w:hAnsi="楷体" w:hint="eastAsia"/>
        </w:rPr>
        <w:t>）</w:t>
      </w:r>
      <w:r w:rsidR="00771911" w:rsidRPr="000E18F2">
        <w:rPr>
          <w:rFonts w:ascii="楷体" w:eastAsia="楷体" w:hAnsi="楷体" w:hint="eastAsia"/>
        </w:rPr>
        <w:t>。</w:t>
      </w:r>
    </w:p>
    <w:p w14:paraId="2BD336DC" w14:textId="77C5F56B" w:rsidR="003849D4" w:rsidRPr="00BF5761" w:rsidRDefault="00EE30B2" w:rsidP="00EE30B2">
      <w:pPr>
        <w:pStyle w:val="2"/>
        <w:numPr>
          <w:ilvl w:val="0"/>
          <w:numId w:val="12"/>
        </w:numPr>
        <w:rPr>
          <w:rFonts w:ascii="楷体" w:eastAsia="楷体" w:hAnsi="楷体"/>
        </w:rPr>
      </w:pPr>
      <w:bookmarkStart w:id="24" w:name="_Toc517117244"/>
      <w:bookmarkStart w:id="25" w:name="_Toc517117428"/>
      <w:r w:rsidRPr="00BF5761">
        <w:rPr>
          <w:rFonts w:ascii="楷体" w:eastAsia="楷体" w:hAnsi="楷体"/>
        </w:rPr>
        <w:t>14/50：</w:t>
      </w:r>
      <w:r w:rsidR="00CA38A3" w:rsidRPr="00BF5761">
        <w:rPr>
          <w:rFonts w:ascii="楷体" w:eastAsia="楷体" w:hAnsi="楷体" w:hint="eastAsia"/>
        </w:rPr>
        <w:t>无修改，</w:t>
      </w:r>
      <w:r w:rsidRPr="00BF5761">
        <w:rPr>
          <w:rFonts w:ascii="楷体" w:eastAsia="楷体" w:hAnsi="楷体"/>
        </w:rPr>
        <w:t>直接</w:t>
      </w:r>
      <w:r w:rsidR="00AF61B1" w:rsidRPr="00BF5761">
        <w:rPr>
          <w:rFonts w:ascii="楷体" w:eastAsia="楷体" w:hAnsi="楷体" w:hint="eastAsia"/>
        </w:rPr>
        <w:t>验证</w:t>
      </w:r>
      <w:bookmarkEnd w:id="24"/>
      <w:bookmarkEnd w:id="25"/>
    </w:p>
    <w:p w14:paraId="006508BB" w14:textId="2946B66E" w:rsidR="00FA16D4" w:rsidRPr="00BF5761" w:rsidRDefault="00A92485" w:rsidP="00BF5761">
      <w:pPr>
        <w:spacing w:line="360" w:lineRule="auto"/>
        <w:ind w:firstLineChars="200" w:firstLine="420"/>
        <w:rPr>
          <w:rFonts w:ascii="楷体" w:eastAsia="楷体" w:hAnsi="楷体"/>
        </w:rPr>
      </w:pPr>
      <w:r w:rsidRPr="00BF5761">
        <w:rPr>
          <w:rFonts w:ascii="楷体" w:eastAsia="楷体" w:hAnsi="楷体" w:hint="eastAsia"/>
        </w:rPr>
        <w:t>测试结果在</w:t>
      </w:r>
      <w:r w:rsidR="00AC57C8" w:rsidRPr="00E62E9B">
        <w:rPr>
          <w:rFonts w:ascii="楷体" w:eastAsia="楷体" w:hAnsi="楷体"/>
          <w:shd w:val="pct15" w:color="auto" w:fill="FFFFFF"/>
        </w:rPr>
        <w:t>hv6/before.txt</w:t>
      </w:r>
      <w:r w:rsidR="00AC57C8" w:rsidRPr="00BF5761">
        <w:rPr>
          <w:rFonts w:ascii="楷体" w:eastAsia="楷体" w:hAnsi="楷体" w:hint="eastAsia"/>
        </w:rPr>
        <w:t>中，</w:t>
      </w:r>
      <w:r w:rsidR="00EE1425" w:rsidRPr="00BF5761">
        <w:rPr>
          <w:rFonts w:ascii="楷体" w:eastAsia="楷体" w:hAnsi="楷体" w:hint="eastAsia"/>
        </w:rPr>
        <w:t>数字0表示</w:t>
      </w:r>
      <w:r w:rsidR="00CC5390" w:rsidRPr="00BF5761">
        <w:rPr>
          <w:rFonts w:ascii="楷体" w:eastAsia="楷体" w:hAnsi="楷体" w:hint="eastAsia"/>
        </w:rPr>
        <w:t>验证</w:t>
      </w:r>
      <w:r w:rsidR="00630587" w:rsidRPr="00BF5761">
        <w:rPr>
          <w:rFonts w:ascii="楷体" w:eastAsia="楷体" w:hAnsi="楷体" w:hint="eastAsia"/>
        </w:rPr>
        <w:t>通过</w:t>
      </w:r>
      <w:r w:rsidR="00EA4A6D" w:rsidRPr="00BF5761">
        <w:rPr>
          <w:rFonts w:ascii="楷体" w:eastAsia="楷体" w:hAnsi="楷体" w:hint="eastAsia"/>
        </w:rPr>
        <w:t>。</w:t>
      </w:r>
    </w:p>
    <w:p w14:paraId="18D16AA9" w14:textId="61AD5582" w:rsidR="00217A39" w:rsidRDefault="006A7259" w:rsidP="00BF5761">
      <w:pPr>
        <w:spacing w:line="360" w:lineRule="auto"/>
        <w:ind w:firstLineChars="200" w:firstLine="420"/>
        <w:rPr>
          <w:rFonts w:ascii="楷体" w:eastAsia="楷体" w:hAnsi="楷体"/>
        </w:rPr>
      </w:pPr>
      <w:r w:rsidRPr="00BF5761">
        <w:rPr>
          <w:rFonts w:ascii="楷体" w:eastAsia="楷体" w:hAnsi="楷体" w:hint="eastAsia"/>
        </w:rPr>
        <w:t>首先，</w:t>
      </w:r>
      <w:r w:rsidR="00D31C63" w:rsidRPr="00BF5761">
        <w:rPr>
          <w:rFonts w:ascii="楷体" w:eastAsia="楷体" w:hAnsi="楷体" w:hint="eastAsia"/>
        </w:rPr>
        <w:t>我们</w:t>
      </w:r>
      <w:r w:rsidR="00C07A33">
        <w:rPr>
          <w:rFonts w:ascii="楷体" w:eastAsia="楷体" w:hAnsi="楷体" w:hint="eastAsia"/>
        </w:rPr>
        <w:t>将原hv</w:t>
      </w:r>
      <w:r w:rsidR="00C07A33">
        <w:rPr>
          <w:rFonts w:ascii="楷体" w:eastAsia="楷体" w:hAnsi="楷体"/>
        </w:rPr>
        <w:t>6</w:t>
      </w:r>
      <w:r w:rsidR="00C07A33">
        <w:rPr>
          <w:rFonts w:ascii="楷体" w:eastAsia="楷体" w:hAnsi="楷体" w:hint="eastAsia"/>
        </w:rPr>
        <w:t>的测试</w:t>
      </w:r>
      <w:r w:rsidR="0040520C">
        <w:rPr>
          <w:rFonts w:ascii="楷体" w:eastAsia="楷体" w:hAnsi="楷体" w:hint="eastAsia"/>
        </w:rPr>
        <w:t>套在</w:t>
      </w:r>
      <w:r w:rsidR="002C1485">
        <w:rPr>
          <w:rFonts w:ascii="楷体" w:eastAsia="楷体" w:hAnsi="楷体" w:hint="eastAsia"/>
        </w:rPr>
        <w:t>新系统的</w:t>
      </w:r>
      <w:r w:rsidR="00FB6A58">
        <w:rPr>
          <w:rFonts w:ascii="楷体" w:eastAsia="楷体" w:hAnsi="楷体" w:hint="eastAsia"/>
        </w:rPr>
        <w:t>代码上进行测试，</w:t>
      </w:r>
      <w:r w:rsidR="005C5DCE">
        <w:rPr>
          <w:rFonts w:ascii="楷体" w:eastAsia="楷体" w:hAnsi="楷体" w:hint="eastAsia"/>
        </w:rPr>
        <w:t>没有</w:t>
      </w:r>
      <w:r w:rsidR="0058022D">
        <w:rPr>
          <w:rFonts w:ascii="楷体" w:eastAsia="楷体" w:hAnsi="楷体" w:hint="eastAsia"/>
        </w:rPr>
        <w:t>修改</w:t>
      </w:r>
      <w:r w:rsidR="00047919">
        <w:rPr>
          <w:rFonts w:ascii="楷体" w:eastAsia="楷体" w:hAnsi="楷体" w:hint="eastAsia"/>
        </w:rPr>
        <w:t>spec也没有修改</w:t>
      </w:r>
      <w:r w:rsidR="00A16D09">
        <w:rPr>
          <w:rFonts w:ascii="楷体" w:eastAsia="楷体" w:hAnsi="楷体" w:hint="eastAsia"/>
        </w:rPr>
        <w:t>新系统的代码</w:t>
      </w:r>
      <w:r w:rsidR="003B7FE6">
        <w:rPr>
          <w:rFonts w:ascii="楷体" w:eastAsia="楷体" w:hAnsi="楷体" w:hint="eastAsia"/>
        </w:rPr>
        <w:t>。</w:t>
      </w:r>
      <w:r w:rsidR="00AB5774">
        <w:rPr>
          <w:rFonts w:ascii="楷体" w:eastAsia="楷体" w:hAnsi="楷体" w:hint="eastAsia"/>
        </w:rPr>
        <w:t>一共对5</w:t>
      </w:r>
      <w:r w:rsidR="00AB5774">
        <w:rPr>
          <w:rFonts w:ascii="楷体" w:eastAsia="楷体" w:hAnsi="楷体"/>
        </w:rPr>
        <w:t>0</w:t>
      </w:r>
      <w:r w:rsidR="00AB5774">
        <w:rPr>
          <w:rFonts w:ascii="楷体" w:eastAsia="楷体" w:hAnsi="楷体" w:hint="eastAsia"/>
        </w:rPr>
        <w:t>个系统调用进行了测试，</w:t>
      </w:r>
      <w:r w:rsidR="00A3725B">
        <w:rPr>
          <w:rFonts w:ascii="楷体" w:eastAsia="楷体" w:hAnsi="楷体" w:hint="eastAsia"/>
        </w:rPr>
        <w:t>其中有1</w:t>
      </w:r>
      <w:r w:rsidR="00A3725B">
        <w:rPr>
          <w:rFonts w:ascii="楷体" w:eastAsia="楷体" w:hAnsi="楷体"/>
        </w:rPr>
        <w:t>4</w:t>
      </w:r>
      <w:r w:rsidR="00A3725B">
        <w:rPr>
          <w:rFonts w:ascii="楷体" w:eastAsia="楷体" w:hAnsi="楷体" w:hint="eastAsia"/>
        </w:rPr>
        <w:t>个</w:t>
      </w:r>
      <w:r w:rsidR="00661BF1">
        <w:rPr>
          <w:rFonts w:ascii="楷体" w:eastAsia="楷体" w:hAnsi="楷体" w:hint="eastAsia"/>
        </w:rPr>
        <w:t>系统调用</w:t>
      </w:r>
      <w:r w:rsidR="00270942">
        <w:rPr>
          <w:rFonts w:ascii="楷体" w:eastAsia="楷体" w:hAnsi="楷体" w:hint="eastAsia"/>
        </w:rPr>
        <w:t>通过测试，</w:t>
      </w:r>
      <w:r w:rsidR="00AA7630">
        <w:rPr>
          <w:rFonts w:ascii="楷体" w:eastAsia="楷体" w:hAnsi="楷体" w:hint="eastAsia"/>
        </w:rPr>
        <w:t>3</w:t>
      </w:r>
      <w:r w:rsidR="00AA7630">
        <w:rPr>
          <w:rFonts w:ascii="楷体" w:eastAsia="楷体" w:hAnsi="楷体"/>
        </w:rPr>
        <w:t>6</w:t>
      </w:r>
      <w:r w:rsidR="00AA7630">
        <w:rPr>
          <w:rFonts w:ascii="楷体" w:eastAsia="楷体" w:hAnsi="楷体" w:hint="eastAsia"/>
        </w:rPr>
        <w:t>个</w:t>
      </w:r>
      <w:r w:rsidR="00AA7630">
        <w:rPr>
          <w:rFonts w:ascii="楷体" w:eastAsia="楷体" w:hAnsi="楷体" w:hint="eastAsia"/>
        </w:rPr>
        <w:lastRenderedPageBreak/>
        <w:t>系统调用</w:t>
      </w:r>
      <w:r w:rsidR="00EB60F5">
        <w:rPr>
          <w:rFonts w:ascii="楷体" w:eastAsia="楷体" w:hAnsi="楷体" w:hint="eastAsia"/>
        </w:rPr>
        <w:t>没有通过测试</w:t>
      </w:r>
      <w:r w:rsidR="00CA2772">
        <w:rPr>
          <w:rFonts w:ascii="楷体" w:eastAsia="楷体" w:hAnsi="楷体" w:hint="eastAsia"/>
        </w:rPr>
        <w:t>。</w:t>
      </w:r>
      <w:r w:rsidR="000810EB">
        <w:rPr>
          <w:rFonts w:ascii="楷体" w:eastAsia="楷体" w:hAnsi="楷体" w:hint="eastAsia"/>
        </w:rPr>
        <w:t>考虑到</w:t>
      </w:r>
      <w:r w:rsidR="00544FA6">
        <w:rPr>
          <w:rFonts w:ascii="楷体" w:eastAsia="楷体" w:hAnsi="楷体" w:hint="eastAsia"/>
        </w:rPr>
        <w:t>我们在</w:t>
      </w:r>
      <w:r w:rsidR="009B0E46">
        <w:rPr>
          <w:rFonts w:ascii="楷体" w:eastAsia="楷体" w:hAnsi="楷体" w:hint="eastAsia"/>
        </w:rPr>
        <w:t>移植hv</w:t>
      </w:r>
      <w:r w:rsidR="009B0E46">
        <w:rPr>
          <w:rFonts w:ascii="楷体" w:eastAsia="楷体" w:hAnsi="楷体"/>
        </w:rPr>
        <w:t>6</w:t>
      </w:r>
      <w:r w:rsidR="009B0E46">
        <w:rPr>
          <w:rFonts w:ascii="楷体" w:eastAsia="楷体" w:hAnsi="楷体" w:hint="eastAsia"/>
        </w:rPr>
        <w:t>的过程中</w:t>
      </w:r>
      <w:r w:rsidR="00DB53B6">
        <w:rPr>
          <w:rFonts w:ascii="楷体" w:eastAsia="楷体" w:hAnsi="楷体" w:hint="eastAsia"/>
        </w:rPr>
        <w:t>仅仅修改了少量的系统调用，</w:t>
      </w:r>
      <w:r w:rsidR="004B5356">
        <w:rPr>
          <w:rFonts w:ascii="楷体" w:eastAsia="楷体" w:hAnsi="楷体" w:hint="eastAsia"/>
        </w:rPr>
        <w:t>所以</w:t>
      </w:r>
      <w:r w:rsidR="007927A1">
        <w:rPr>
          <w:rFonts w:ascii="楷体" w:eastAsia="楷体" w:hAnsi="楷体" w:hint="eastAsia"/>
        </w:rPr>
        <w:t>这次的测试结果</w:t>
      </w:r>
      <w:r w:rsidR="00FC3344">
        <w:rPr>
          <w:rFonts w:ascii="楷体" w:eastAsia="楷体" w:hAnsi="楷体" w:hint="eastAsia"/>
        </w:rPr>
        <w:t>和我们预想</w:t>
      </w:r>
      <w:r w:rsidR="007B602C">
        <w:rPr>
          <w:rFonts w:ascii="楷体" w:eastAsia="楷体" w:hAnsi="楷体" w:hint="eastAsia"/>
        </w:rPr>
        <w:t>相符</w:t>
      </w:r>
      <w:r w:rsidR="008601E6">
        <w:rPr>
          <w:rFonts w:ascii="楷体" w:eastAsia="楷体" w:hAnsi="楷体" w:hint="eastAsia"/>
        </w:rPr>
        <w:t>。</w:t>
      </w:r>
    </w:p>
    <w:p w14:paraId="51B64281" w14:textId="711D3E4D" w:rsidR="00B30AB1" w:rsidRDefault="00D43DBB" w:rsidP="00D43DBB">
      <w:pPr>
        <w:pStyle w:val="2"/>
        <w:numPr>
          <w:ilvl w:val="0"/>
          <w:numId w:val="12"/>
        </w:numPr>
        <w:rPr>
          <w:rFonts w:ascii="楷体" w:eastAsia="楷体" w:hAnsi="楷体"/>
        </w:rPr>
      </w:pPr>
      <w:bookmarkStart w:id="26" w:name="_Toc517117245"/>
      <w:bookmarkStart w:id="27" w:name="_Toc517117429"/>
      <w:r w:rsidRPr="004F4C2D">
        <w:rPr>
          <w:rFonts w:ascii="楷体" w:eastAsia="楷体" w:hAnsi="楷体"/>
        </w:rPr>
        <w:t>30/50：在spec中修改/添加函数定义</w:t>
      </w:r>
      <w:bookmarkEnd w:id="26"/>
      <w:bookmarkEnd w:id="27"/>
    </w:p>
    <w:p w14:paraId="09EBFC19" w14:textId="25C43A47" w:rsidR="00FD433B" w:rsidRPr="008F34FD" w:rsidRDefault="00FB17DC" w:rsidP="008F34FD">
      <w:pPr>
        <w:spacing w:line="360" w:lineRule="auto"/>
        <w:ind w:firstLineChars="200" w:firstLine="420"/>
        <w:rPr>
          <w:rFonts w:ascii="楷体" w:eastAsia="楷体" w:hAnsi="楷体" w:hint="eastAsia"/>
        </w:rPr>
      </w:pPr>
      <w:r w:rsidRPr="008F34FD">
        <w:rPr>
          <w:rFonts w:ascii="楷体" w:eastAsia="楷体" w:hAnsi="楷体" w:hint="eastAsia"/>
        </w:rPr>
        <w:t>测试结果在</w:t>
      </w:r>
      <w:r w:rsidRPr="008F34FD">
        <w:rPr>
          <w:rFonts w:ascii="楷体" w:eastAsia="楷体" w:hAnsi="楷体"/>
          <w:shd w:val="pct15" w:color="auto" w:fill="FFFFFF"/>
        </w:rPr>
        <w:t>hv6/</w:t>
      </w:r>
      <w:r w:rsidR="000461C1" w:rsidRPr="008F34FD">
        <w:rPr>
          <w:rFonts w:ascii="楷体" w:eastAsia="楷体" w:hAnsi="楷体"/>
          <w:shd w:val="pct15" w:color="auto" w:fill="FFFFFF"/>
        </w:rPr>
        <w:t>after1</w:t>
      </w:r>
      <w:r w:rsidRPr="008F34FD">
        <w:rPr>
          <w:rFonts w:ascii="楷体" w:eastAsia="楷体" w:hAnsi="楷体"/>
          <w:shd w:val="pct15" w:color="auto" w:fill="FFFFFF"/>
        </w:rPr>
        <w:t>.txt</w:t>
      </w:r>
      <w:r w:rsidRPr="008F34FD">
        <w:rPr>
          <w:rFonts w:ascii="楷体" w:eastAsia="楷体" w:hAnsi="楷体"/>
        </w:rPr>
        <w:t>中，数字0表示验证通过。</w:t>
      </w:r>
    </w:p>
    <w:p w14:paraId="12515FD7" w14:textId="53D6C893" w:rsidR="002D0FD9" w:rsidRPr="008F34FD" w:rsidRDefault="00D907CA" w:rsidP="008F34FD">
      <w:pPr>
        <w:spacing w:line="360" w:lineRule="auto"/>
        <w:ind w:firstLineChars="200" w:firstLine="420"/>
        <w:rPr>
          <w:rFonts w:ascii="楷体" w:eastAsia="楷体" w:hAnsi="楷体"/>
        </w:rPr>
      </w:pPr>
      <w:r w:rsidRPr="008F34FD">
        <w:rPr>
          <w:rFonts w:ascii="楷体" w:eastAsia="楷体" w:hAnsi="楷体" w:hint="eastAsia"/>
        </w:rPr>
        <w:t>在</w:t>
      </w:r>
      <w:r w:rsidR="00201FF5" w:rsidRPr="008F34FD">
        <w:rPr>
          <w:rFonts w:ascii="楷体" w:eastAsia="楷体" w:hAnsi="楷体" w:hint="eastAsia"/>
        </w:rPr>
        <w:t>验证过程中，</w:t>
      </w:r>
      <w:r w:rsidR="00DC3754" w:rsidRPr="008F34FD">
        <w:rPr>
          <w:rFonts w:ascii="楷体" w:eastAsia="楷体" w:hAnsi="楷体" w:hint="eastAsia"/>
        </w:rPr>
        <w:t>并没有</w:t>
      </w:r>
      <w:r w:rsidR="00BF3384" w:rsidRPr="008F34FD">
        <w:rPr>
          <w:rFonts w:ascii="楷体" w:eastAsia="楷体" w:hAnsi="楷体" w:hint="eastAsia"/>
        </w:rPr>
        <w:t>将</w:t>
      </w:r>
      <w:r w:rsidR="00DC3754" w:rsidRPr="008F34FD">
        <w:rPr>
          <w:rFonts w:ascii="楷体" w:eastAsia="楷体" w:hAnsi="楷体" w:hint="eastAsia"/>
        </w:rPr>
        <w:t>全部的</w:t>
      </w:r>
      <w:r w:rsidR="00FD6DA2" w:rsidRPr="008F34FD">
        <w:rPr>
          <w:rFonts w:ascii="楷体" w:eastAsia="楷体" w:hAnsi="楷体" w:hint="eastAsia"/>
        </w:rPr>
        <w:t>源代码</w:t>
      </w:r>
      <w:r w:rsidR="009D44F9" w:rsidRPr="008F34FD">
        <w:rPr>
          <w:rFonts w:ascii="楷体" w:eastAsia="楷体" w:hAnsi="楷体" w:hint="eastAsia"/>
        </w:rPr>
        <w:t>编译成</w:t>
      </w:r>
      <w:proofErr w:type="spellStart"/>
      <w:r w:rsidR="009D44F9" w:rsidRPr="008F34FD">
        <w:rPr>
          <w:rFonts w:ascii="楷体" w:eastAsia="楷体" w:hAnsi="楷体" w:hint="eastAsia"/>
        </w:rPr>
        <w:t>llvm</w:t>
      </w:r>
      <w:proofErr w:type="spellEnd"/>
      <w:r w:rsidR="009D44F9" w:rsidRPr="008F34FD">
        <w:rPr>
          <w:rFonts w:ascii="楷体" w:eastAsia="楷体" w:hAnsi="楷体" w:hint="eastAsia"/>
        </w:rPr>
        <w:t>并生成python代码，</w:t>
      </w:r>
      <w:r w:rsidR="00001B65" w:rsidRPr="008F34FD">
        <w:rPr>
          <w:rFonts w:ascii="楷体" w:eastAsia="楷体" w:hAnsi="楷体" w:hint="eastAsia"/>
        </w:rPr>
        <w:t>仅仅是</w:t>
      </w:r>
      <w:r w:rsidR="00B22D5D" w:rsidRPr="008F34FD">
        <w:rPr>
          <w:rFonts w:ascii="楷体" w:eastAsia="楷体" w:hAnsi="楷体" w:hint="eastAsia"/>
        </w:rPr>
        <w:t>处理了</w:t>
      </w:r>
      <w:r w:rsidR="000B15D6" w:rsidRPr="008F34FD">
        <w:rPr>
          <w:rFonts w:ascii="楷体" w:eastAsia="楷体" w:hAnsi="楷体" w:hint="eastAsia"/>
        </w:rPr>
        <w:t>与系统调用较为相关的</w:t>
      </w:r>
      <w:r w:rsidR="00DD4627" w:rsidRPr="008F34FD">
        <w:rPr>
          <w:rFonts w:ascii="楷体" w:eastAsia="楷体" w:hAnsi="楷体" w:hint="eastAsia"/>
        </w:rPr>
        <w:t>几个文件，</w:t>
      </w:r>
      <w:r w:rsidR="00B83173" w:rsidRPr="008F34FD">
        <w:rPr>
          <w:rFonts w:ascii="楷体" w:eastAsia="楷体" w:hAnsi="楷体" w:hint="eastAsia"/>
        </w:rPr>
        <w:t>具体</w:t>
      </w:r>
      <w:r w:rsidR="00C4278D" w:rsidRPr="008F34FD">
        <w:rPr>
          <w:rFonts w:ascii="楷体" w:eastAsia="楷体" w:hAnsi="楷体" w:hint="eastAsia"/>
        </w:rPr>
        <w:t>文件如下：</w:t>
      </w:r>
    </w:p>
    <w:p w14:paraId="71D99215" w14:textId="444EE9A5" w:rsidR="00C4278D" w:rsidRDefault="00C4278D" w:rsidP="00827167">
      <w:pPr>
        <w:spacing w:line="360" w:lineRule="auto"/>
        <w:ind w:firstLineChars="200" w:firstLine="420"/>
      </w:pPr>
      <w:r w:rsidRPr="00C4278D">
        <w:drawing>
          <wp:inline distT="0" distB="0" distL="0" distR="0" wp14:anchorId="785C466A" wp14:editId="070650B7">
            <wp:extent cx="4804557" cy="3032965"/>
            <wp:effectExtent l="0" t="0" r="0" b="0"/>
            <wp:docPr id="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19D6677-4FF8-4A89-BC29-F5B03002B0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219D6677-4FF8-4A89-BC29-F5B03002B0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557" cy="30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2D8B" w14:textId="7E43655F" w:rsidR="004F1034" w:rsidRPr="008F34FD" w:rsidRDefault="00654C7C" w:rsidP="008F34FD">
      <w:pPr>
        <w:spacing w:line="360" w:lineRule="auto"/>
        <w:ind w:firstLineChars="200" w:firstLine="420"/>
        <w:rPr>
          <w:rFonts w:ascii="楷体" w:eastAsia="楷体" w:hAnsi="楷体"/>
        </w:rPr>
      </w:pPr>
      <w:r w:rsidRPr="008F34FD">
        <w:rPr>
          <w:rFonts w:ascii="楷体" w:eastAsia="楷体" w:hAnsi="楷体" w:hint="eastAsia"/>
        </w:rPr>
        <w:t>这样做带来的</w:t>
      </w:r>
      <w:r w:rsidR="00827167" w:rsidRPr="008F34FD">
        <w:rPr>
          <w:rFonts w:ascii="楷体" w:eastAsia="楷体" w:hAnsi="楷体" w:hint="eastAsia"/>
        </w:rPr>
        <w:t>好处是</w:t>
      </w:r>
      <w:r w:rsidR="00B42E8A" w:rsidRPr="008F34FD">
        <w:rPr>
          <w:rFonts w:ascii="楷体" w:eastAsia="楷体" w:hAnsi="楷体" w:hint="eastAsia"/>
        </w:rPr>
        <w:t>只需要处理与</w:t>
      </w:r>
      <w:r w:rsidR="00AB059D" w:rsidRPr="008F34FD">
        <w:rPr>
          <w:rFonts w:ascii="楷体" w:eastAsia="楷体" w:hAnsi="楷体" w:hint="eastAsia"/>
        </w:rPr>
        <w:t>底层汇编无关的代码</w:t>
      </w:r>
      <w:r w:rsidR="003C438E" w:rsidRPr="008F34FD">
        <w:rPr>
          <w:rFonts w:ascii="楷体" w:eastAsia="楷体" w:hAnsi="楷体" w:hint="eastAsia"/>
        </w:rPr>
        <w:t>，</w:t>
      </w:r>
      <w:r w:rsidR="00EF46DE" w:rsidRPr="008F34FD">
        <w:rPr>
          <w:rFonts w:ascii="楷体" w:eastAsia="楷体" w:hAnsi="楷体" w:hint="eastAsia"/>
        </w:rPr>
        <w:t>但是</w:t>
      </w:r>
      <w:r w:rsidR="00FE2517" w:rsidRPr="008F34FD">
        <w:rPr>
          <w:rFonts w:ascii="楷体" w:eastAsia="楷体" w:hAnsi="楷体" w:hint="eastAsia"/>
        </w:rPr>
        <w:t>其存在</w:t>
      </w:r>
      <w:r w:rsidR="00C83CD3" w:rsidRPr="008F34FD">
        <w:rPr>
          <w:rFonts w:ascii="楷体" w:eastAsia="楷体" w:hAnsi="楷体" w:hint="eastAsia"/>
        </w:rPr>
        <w:t>的问题是</w:t>
      </w:r>
      <w:r w:rsidR="00C67361" w:rsidRPr="008F34FD">
        <w:rPr>
          <w:rFonts w:ascii="楷体" w:eastAsia="楷体" w:hAnsi="楷体" w:hint="eastAsia"/>
        </w:rPr>
        <w:t>仅仅由这部分代码并不能够</w:t>
      </w:r>
      <w:r w:rsidR="00264468" w:rsidRPr="008F34FD">
        <w:rPr>
          <w:rFonts w:ascii="楷体" w:eastAsia="楷体" w:hAnsi="楷体" w:hint="eastAsia"/>
        </w:rPr>
        <w:t>生成完整的</w:t>
      </w:r>
      <w:r w:rsidR="00BC2DC3" w:rsidRPr="008F34FD">
        <w:rPr>
          <w:rFonts w:ascii="楷体" w:eastAsia="楷体" w:hAnsi="楷体" w:hint="eastAsia"/>
        </w:rPr>
        <w:t>内核，</w:t>
      </w:r>
      <w:r w:rsidR="00473844" w:rsidRPr="008F34FD">
        <w:rPr>
          <w:rFonts w:ascii="楷体" w:eastAsia="楷体" w:hAnsi="楷体" w:hint="eastAsia"/>
        </w:rPr>
        <w:t>比如</w:t>
      </w:r>
      <w:r w:rsidR="00325A48" w:rsidRPr="008F34FD">
        <w:rPr>
          <w:rFonts w:ascii="楷体" w:eastAsia="楷体" w:hAnsi="楷体" w:hint="eastAsia"/>
        </w:rPr>
        <w:t>函数</w:t>
      </w:r>
      <w:r w:rsidR="00325A48" w:rsidRPr="008F34FD">
        <w:rPr>
          <w:rFonts w:ascii="楷体" w:eastAsia="楷体" w:hAnsi="楷体"/>
          <w:shd w:val="pct15" w:color="auto" w:fill="FFFFFF"/>
        </w:rPr>
        <w:t>panic</w:t>
      </w:r>
      <w:r w:rsidR="000063FD" w:rsidRPr="008F34FD">
        <w:rPr>
          <w:rFonts w:ascii="楷体" w:eastAsia="楷体" w:hAnsi="楷体" w:hint="eastAsia"/>
        </w:rPr>
        <w:t>的定义并不在其中</w:t>
      </w:r>
      <w:r w:rsidR="00A33FC3" w:rsidRPr="008F34FD">
        <w:rPr>
          <w:rFonts w:ascii="楷体" w:eastAsia="楷体" w:hAnsi="楷体" w:hint="eastAsia"/>
        </w:rPr>
        <w:t>，</w:t>
      </w:r>
      <w:r w:rsidR="00295B89" w:rsidRPr="008F34FD">
        <w:rPr>
          <w:rFonts w:ascii="楷体" w:eastAsia="楷体" w:hAnsi="楷体" w:hint="eastAsia"/>
        </w:rPr>
        <w:t>为此，</w:t>
      </w:r>
      <w:r w:rsidR="000C15AB" w:rsidRPr="008F34FD">
        <w:rPr>
          <w:rFonts w:ascii="楷体" w:eastAsia="楷体" w:hAnsi="楷体" w:hint="eastAsia"/>
        </w:rPr>
        <w:t>需要在</w:t>
      </w:r>
      <w:r w:rsidR="002F05CE" w:rsidRPr="008F34FD">
        <w:rPr>
          <w:rFonts w:ascii="楷体" w:eastAsia="楷体" w:hAnsi="楷体"/>
          <w:shd w:val="pct15" w:color="auto" w:fill="FFFFFF"/>
        </w:rPr>
        <w:t>hv6/spec/kernel/main.py</w:t>
      </w:r>
      <w:r w:rsidR="0049662E" w:rsidRPr="008F34FD">
        <w:rPr>
          <w:rFonts w:ascii="楷体" w:eastAsia="楷体" w:hAnsi="楷体" w:hint="eastAsia"/>
        </w:rPr>
        <w:t>中添加上</w:t>
      </w:r>
      <w:r w:rsidR="00A846E3" w:rsidRPr="008F34FD">
        <w:rPr>
          <w:rFonts w:ascii="楷体" w:eastAsia="楷体" w:hAnsi="楷体" w:hint="eastAsia"/>
        </w:rPr>
        <w:t>响应的函数说明，</w:t>
      </w:r>
      <w:r w:rsidR="00E20090" w:rsidRPr="008F34FD">
        <w:rPr>
          <w:rFonts w:ascii="楷体" w:eastAsia="楷体" w:hAnsi="楷体" w:hint="eastAsia"/>
        </w:rPr>
        <w:t>如此才能够</w:t>
      </w:r>
      <w:r w:rsidR="00322CE0" w:rsidRPr="008F34FD">
        <w:rPr>
          <w:rFonts w:ascii="楷体" w:eastAsia="楷体" w:hAnsi="楷体" w:hint="eastAsia"/>
        </w:rPr>
        <w:t>正常的进行验证</w:t>
      </w:r>
      <w:r w:rsidR="00C87EC6" w:rsidRPr="008F34FD">
        <w:rPr>
          <w:rFonts w:ascii="楷体" w:eastAsia="楷体" w:hAnsi="楷体" w:hint="eastAsia"/>
        </w:rPr>
        <w:t>。</w:t>
      </w:r>
    </w:p>
    <w:p w14:paraId="7A94F8F3" w14:textId="77182442" w:rsidR="00952B80" w:rsidRDefault="00A2750F" w:rsidP="008F34FD">
      <w:pPr>
        <w:spacing w:line="360" w:lineRule="auto"/>
        <w:ind w:firstLineChars="200" w:firstLine="420"/>
      </w:pPr>
      <w:r w:rsidRPr="008F34FD">
        <w:rPr>
          <w:rFonts w:ascii="楷体" w:eastAsia="楷体" w:hAnsi="楷体" w:hint="eastAsia"/>
        </w:rPr>
        <w:t>而在我们的移植过程中</w:t>
      </w:r>
      <w:r w:rsidR="00550891" w:rsidRPr="008F34FD">
        <w:rPr>
          <w:rFonts w:ascii="楷体" w:eastAsia="楷体" w:hAnsi="楷体" w:hint="eastAsia"/>
        </w:rPr>
        <w:t>，我们引入了</w:t>
      </w:r>
      <w:r w:rsidR="00933E56" w:rsidRPr="008F34FD">
        <w:rPr>
          <w:rFonts w:ascii="楷体" w:eastAsia="楷体" w:hAnsi="楷体" w:hint="eastAsia"/>
        </w:rPr>
        <w:t>一些</w:t>
      </w:r>
      <w:r w:rsidR="00607298" w:rsidRPr="008F34FD">
        <w:rPr>
          <w:rFonts w:ascii="楷体" w:eastAsia="楷体" w:hAnsi="楷体" w:hint="eastAsia"/>
        </w:rPr>
        <w:t>函数用于调试，</w:t>
      </w:r>
      <w:r w:rsidR="00711038" w:rsidRPr="008F34FD">
        <w:rPr>
          <w:rFonts w:ascii="楷体" w:eastAsia="楷体" w:hAnsi="楷体" w:hint="eastAsia"/>
        </w:rPr>
        <w:t>这些函数同样不在</w:t>
      </w:r>
      <w:r w:rsidR="00C732E7" w:rsidRPr="008F34FD">
        <w:rPr>
          <w:rFonts w:ascii="楷体" w:eastAsia="楷体" w:hAnsi="楷体" w:hint="eastAsia"/>
        </w:rPr>
        <w:t>上诉</w:t>
      </w:r>
      <w:r w:rsidR="005B1768" w:rsidRPr="008F34FD">
        <w:rPr>
          <w:rFonts w:ascii="楷体" w:eastAsia="楷体" w:hAnsi="楷体" w:hint="eastAsia"/>
        </w:rPr>
        <w:t>文件中，所以</w:t>
      </w:r>
      <w:r w:rsidR="00122A09" w:rsidRPr="008F34FD">
        <w:rPr>
          <w:rFonts w:ascii="楷体" w:eastAsia="楷体" w:hAnsi="楷体" w:hint="eastAsia"/>
        </w:rPr>
        <w:t>我们</w:t>
      </w:r>
      <w:r w:rsidR="006D762D" w:rsidRPr="008F34FD">
        <w:rPr>
          <w:rFonts w:ascii="楷体" w:eastAsia="楷体" w:hAnsi="楷体" w:hint="eastAsia"/>
        </w:rPr>
        <w:t>需要在</w:t>
      </w:r>
      <w:r w:rsidR="006D762D" w:rsidRPr="008F34FD">
        <w:rPr>
          <w:rFonts w:ascii="楷体" w:eastAsia="楷体" w:hAnsi="楷体"/>
          <w:shd w:val="pct15" w:color="auto" w:fill="FFFFFF"/>
        </w:rPr>
        <w:t>hv6/spec/kernel/main.py</w:t>
      </w:r>
      <w:r w:rsidR="006D762D" w:rsidRPr="008F34FD">
        <w:rPr>
          <w:rFonts w:ascii="楷体" w:eastAsia="楷体" w:hAnsi="楷体" w:hint="eastAsia"/>
        </w:rPr>
        <w:t>中</w:t>
      </w:r>
      <w:r w:rsidR="00D538FD" w:rsidRPr="008F34FD">
        <w:rPr>
          <w:rFonts w:ascii="楷体" w:eastAsia="楷体" w:hAnsi="楷体" w:hint="eastAsia"/>
        </w:rPr>
        <w:t>添加上</w:t>
      </w:r>
      <w:r w:rsidR="0098569B" w:rsidRPr="008F34FD">
        <w:rPr>
          <w:rFonts w:ascii="楷体" w:eastAsia="楷体" w:hAnsi="楷体" w:hint="eastAsia"/>
        </w:rPr>
        <w:t>其定义：</w:t>
      </w:r>
    </w:p>
    <w:p w14:paraId="309E4C3D" w14:textId="77777777" w:rsidR="00F05C17" w:rsidRPr="00F05C17" w:rsidRDefault="00F05C17" w:rsidP="00F05C1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5C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libs_</w:t>
      </w:r>
      <w:proofErr w:type="gramStart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cprintf</w:t>
      </w:r>
      <w:proofErr w:type="spellEnd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*</w:t>
      </w:r>
      <w:proofErr w:type="spellStart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**</w:t>
      </w:r>
      <w:proofErr w:type="spellStart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kwargs</w:t>
      </w:r>
      <w:proofErr w:type="spellEnd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3DF8D30" w14:textId="77777777" w:rsidR="00F05C17" w:rsidRPr="00F05C17" w:rsidRDefault="00F05C17" w:rsidP="00F05C1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5C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3839C9" w14:textId="77777777" w:rsidR="00F05C17" w:rsidRPr="00F05C17" w:rsidRDefault="00F05C17" w:rsidP="00F05C1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libs_</w:t>
      </w:r>
      <w:proofErr w:type="gramStart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cprintf.read</w:t>
      </w:r>
      <w:proofErr w:type="spellEnd"/>
      <w:proofErr w:type="gramEnd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05C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libs_cprintf</w:t>
      </w:r>
      <w:proofErr w:type="spellEnd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DBB91" w14:textId="77777777" w:rsidR="00F05C17" w:rsidRPr="00F05C17" w:rsidRDefault="00F05C17" w:rsidP="00F05C1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AB14" w14:textId="77777777" w:rsidR="00F05C17" w:rsidRPr="00F05C17" w:rsidRDefault="00F05C17" w:rsidP="00F05C1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5C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newctx</w:t>
      </w:r>
      <w:proofErr w:type="spellEnd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36CEC6A" w14:textId="77777777" w:rsidR="00F05C17" w:rsidRPr="00F05C17" w:rsidRDefault="00F05C17" w:rsidP="00F05C1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5C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### ...</w:t>
      </w:r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689A9" w14:textId="77777777" w:rsidR="00F05C17" w:rsidRPr="00F05C17" w:rsidRDefault="00F05C17" w:rsidP="00F05C1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ctx.globals</w:t>
      </w:r>
      <w:proofErr w:type="spellEnd"/>
      <w:proofErr w:type="gramEnd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05C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'@</w:t>
      </w:r>
      <w:proofErr w:type="spellStart"/>
      <w:r w:rsidRPr="00F05C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libs_cprintf</w:t>
      </w:r>
      <w:proofErr w:type="spellEnd"/>
      <w:r w:rsidRPr="00F05C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libs_cprintf</w:t>
      </w:r>
      <w:proofErr w:type="spellEnd"/>
      <w:r w:rsidRPr="00F05C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33FD6C" w14:textId="2262AB60" w:rsidR="000E594C" w:rsidRPr="008F34FD" w:rsidRDefault="00B47F5E" w:rsidP="008F34FD">
      <w:pPr>
        <w:spacing w:line="360" w:lineRule="auto"/>
        <w:ind w:firstLineChars="200" w:firstLine="420"/>
        <w:rPr>
          <w:rFonts w:ascii="楷体" w:eastAsia="楷体" w:hAnsi="楷体"/>
        </w:rPr>
      </w:pPr>
      <w:r w:rsidRPr="008F34FD">
        <w:rPr>
          <w:rFonts w:ascii="楷体" w:eastAsia="楷体" w:hAnsi="楷体" w:hint="eastAsia"/>
        </w:rPr>
        <w:t>并且，</w:t>
      </w:r>
      <w:r w:rsidR="006E1AB3" w:rsidRPr="008F34FD">
        <w:rPr>
          <w:rFonts w:ascii="楷体" w:eastAsia="楷体" w:hAnsi="楷体" w:hint="eastAsia"/>
        </w:rPr>
        <w:t>我们对于</w:t>
      </w:r>
      <w:proofErr w:type="spellStart"/>
      <w:r w:rsidR="00430618" w:rsidRPr="008F34FD">
        <w:rPr>
          <w:rFonts w:ascii="楷体" w:eastAsia="楷体" w:hAnsi="楷体"/>
        </w:rPr>
        <w:t>hvm_switch</w:t>
      </w:r>
      <w:proofErr w:type="spellEnd"/>
      <w:r w:rsidR="00430618" w:rsidRPr="008F34FD">
        <w:rPr>
          <w:rFonts w:ascii="楷体" w:eastAsia="楷体" w:hAnsi="楷体" w:hint="eastAsia"/>
        </w:rPr>
        <w:t>的</w:t>
      </w:r>
      <w:r w:rsidR="00A3511F" w:rsidRPr="008F34FD">
        <w:rPr>
          <w:rFonts w:ascii="楷体" w:eastAsia="楷体" w:hAnsi="楷体" w:hint="eastAsia"/>
        </w:rPr>
        <w:t>实现也与</w:t>
      </w:r>
      <w:r w:rsidR="00EF6437" w:rsidRPr="008F34FD">
        <w:rPr>
          <w:rFonts w:ascii="楷体" w:eastAsia="楷体" w:hAnsi="楷体" w:hint="eastAsia"/>
        </w:rPr>
        <w:t>原来hv</w:t>
      </w:r>
      <w:r w:rsidR="00EF6437" w:rsidRPr="008F34FD">
        <w:rPr>
          <w:rFonts w:ascii="楷体" w:eastAsia="楷体" w:hAnsi="楷体"/>
        </w:rPr>
        <w:t>6</w:t>
      </w:r>
      <w:r w:rsidR="00EF6437" w:rsidRPr="008F34FD">
        <w:rPr>
          <w:rFonts w:ascii="楷体" w:eastAsia="楷体" w:hAnsi="楷体" w:hint="eastAsia"/>
        </w:rPr>
        <w:t>的实现不同，</w:t>
      </w:r>
      <w:r w:rsidR="008E021E" w:rsidRPr="008F34FD">
        <w:rPr>
          <w:rFonts w:ascii="楷体" w:eastAsia="楷体" w:hAnsi="楷体" w:hint="eastAsia"/>
        </w:rPr>
        <w:t>需要将:</w:t>
      </w:r>
    </w:p>
    <w:p w14:paraId="233F5C53" w14:textId="77777777" w:rsidR="007670D0" w:rsidRPr="007670D0" w:rsidRDefault="007670D0" w:rsidP="007670D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def</w:t>
      </w:r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hvm_</w:t>
      </w:r>
      <w:proofErr w:type="gramStart"/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switch</w:t>
      </w:r>
      <w:proofErr w:type="spellEnd"/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*</w:t>
      </w:r>
      <w:proofErr w:type="spellStart"/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**</w:t>
      </w:r>
      <w:proofErr w:type="spellStart"/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kwargs</w:t>
      </w:r>
      <w:proofErr w:type="spellEnd"/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0C5A49B" w14:textId="77777777" w:rsidR="007670D0" w:rsidRPr="007670D0" w:rsidRDefault="007670D0" w:rsidP="007670D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7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util.NoReturn</w:t>
      </w:r>
      <w:proofErr w:type="spellEnd"/>
      <w:proofErr w:type="gramEnd"/>
      <w:r w:rsidRPr="00767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E555904" w14:textId="51EE3986" w:rsidR="008E021E" w:rsidRPr="008F34FD" w:rsidRDefault="007670D0" w:rsidP="008F34FD">
      <w:pPr>
        <w:spacing w:line="360" w:lineRule="auto"/>
        <w:ind w:firstLineChars="200" w:firstLine="420"/>
        <w:rPr>
          <w:rFonts w:ascii="楷体" w:eastAsia="楷体" w:hAnsi="楷体"/>
        </w:rPr>
      </w:pPr>
      <w:r w:rsidRPr="008F34FD">
        <w:rPr>
          <w:rFonts w:ascii="楷体" w:eastAsia="楷体" w:hAnsi="楷体" w:hint="eastAsia"/>
        </w:rPr>
        <w:t>修改为：</w:t>
      </w:r>
    </w:p>
    <w:p w14:paraId="7DBFC0F3" w14:textId="77777777" w:rsidR="00A76CC5" w:rsidRPr="00A76CC5" w:rsidRDefault="00A76CC5" w:rsidP="00A76CC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C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76C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C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hvm_</w:t>
      </w:r>
      <w:proofErr w:type="gramStart"/>
      <w:r w:rsidRPr="00A76C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switch</w:t>
      </w:r>
      <w:proofErr w:type="spellEnd"/>
      <w:r w:rsidRPr="00A76C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76C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ctx</w:t>
      </w:r>
      <w:proofErr w:type="spellEnd"/>
      <w:r w:rsidRPr="00A76C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*</w:t>
      </w:r>
      <w:proofErr w:type="spellStart"/>
      <w:r w:rsidRPr="00A76C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A76C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**</w:t>
      </w:r>
      <w:proofErr w:type="spellStart"/>
      <w:r w:rsidRPr="00A76C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kwargs</w:t>
      </w:r>
      <w:proofErr w:type="spellEnd"/>
      <w:r w:rsidRPr="00A76C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05A2563" w14:textId="77777777" w:rsidR="00A76CC5" w:rsidRPr="00A76CC5" w:rsidRDefault="00A76CC5" w:rsidP="00A76CC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C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C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A76C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1A0AC" w14:textId="366646B5" w:rsidR="007670D0" w:rsidRDefault="00E53B4E" w:rsidP="008F34FD">
      <w:pPr>
        <w:spacing w:line="360" w:lineRule="auto"/>
        <w:ind w:firstLineChars="200" w:firstLine="420"/>
        <w:rPr>
          <w:rFonts w:ascii="楷体" w:eastAsia="楷体" w:hAnsi="楷体"/>
        </w:rPr>
      </w:pPr>
      <w:r w:rsidRPr="008F34FD">
        <w:rPr>
          <w:rFonts w:ascii="楷体" w:eastAsia="楷体" w:hAnsi="楷体" w:hint="eastAsia"/>
        </w:rPr>
        <w:t>经过以上修改，</w:t>
      </w:r>
      <w:r w:rsidR="00CE623D" w:rsidRPr="008F34FD">
        <w:rPr>
          <w:rFonts w:ascii="楷体" w:eastAsia="楷体" w:hAnsi="楷体" w:hint="eastAsia"/>
        </w:rPr>
        <w:t>我们</w:t>
      </w:r>
      <w:r w:rsidR="00310A71" w:rsidRPr="008F34FD">
        <w:rPr>
          <w:rFonts w:ascii="楷体" w:eastAsia="楷体" w:hAnsi="楷体" w:hint="eastAsia"/>
        </w:rPr>
        <w:t>能够成功地</w:t>
      </w:r>
      <w:r w:rsidR="00961536" w:rsidRPr="008F34FD">
        <w:rPr>
          <w:rFonts w:ascii="楷体" w:eastAsia="楷体" w:hAnsi="楷体" w:hint="eastAsia"/>
        </w:rPr>
        <w:t>通过3</w:t>
      </w:r>
      <w:r w:rsidR="00961536" w:rsidRPr="008F34FD">
        <w:rPr>
          <w:rFonts w:ascii="楷体" w:eastAsia="楷体" w:hAnsi="楷体"/>
        </w:rPr>
        <w:t>0</w:t>
      </w:r>
      <w:r w:rsidR="00961536" w:rsidRPr="008F34FD">
        <w:rPr>
          <w:rFonts w:ascii="楷体" w:eastAsia="楷体" w:hAnsi="楷体" w:hint="eastAsia"/>
        </w:rPr>
        <w:t>个</w:t>
      </w:r>
      <w:r w:rsidR="00EF4513" w:rsidRPr="008F34FD">
        <w:rPr>
          <w:rFonts w:ascii="楷体" w:eastAsia="楷体" w:hAnsi="楷体" w:hint="eastAsia"/>
        </w:rPr>
        <w:t>系统调用的测试。</w:t>
      </w:r>
    </w:p>
    <w:p w14:paraId="0CB34E58" w14:textId="26B073F3" w:rsidR="00E13753" w:rsidRPr="005B022C" w:rsidRDefault="00C40EB8" w:rsidP="00C40EB8">
      <w:pPr>
        <w:pStyle w:val="2"/>
        <w:numPr>
          <w:ilvl w:val="0"/>
          <w:numId w:val="12"/>
        </w:numPr>
        <w:rPr>
          <w:rFonts w:ascii="楷体" w:eastAsia="楷体" w:hAnsi="楷体"/>
        </w:rPr>
      </w:pPr>
      <w:bookmarkStart w:id="28" w:name="_Toc517117246"/>
      <w:bookmarkStart w:id="29" w:name="_Toc517117430"/>
      <w:r w:rsidRPr="005B022C">
        <w:rPr>
          <w:rFonts w:ascii="楷体" w:eastAsia="楷体" w:hAnsi="楷体"/>
        </w:rPr>
        <w:t>38/50：在spec中修改页表标识位</w:t>
      </w:r>
      <w:bookmarkEnd w:id="28"/>
      <w:bookmarkEnd w:id="29"/>
    </w:p>
    <w:p w14:paraId="58D25BD0" w14:textId="068FECF2" w:rsidR="008E48AE" w:rsidRPr="008E48AE" w:rsidRDefault="008E48AE" w:rsidP="008E48AE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 w:rsidRPr="008E48AE">
        <w:rPr>
          <w:rFonts w:ascii="楷体" w:eastAsia="楷体" w:hAnsi="楷体" w:hint="eastAsia"/>
        </w:rPr>
        <w:t>测试结果在</w:t>
      </w:r>
      <w:r w:rsidRPr="008E48AE">
        <w:rPr>
          <w:rFonts w:ascii="楷体" w:eastAsia="楷体" w:hAnsi="楷体"/>
          <w:shd w:val="pct15" w:color="auto" w:fill="FFFFFF"/>
        </w:rPr>
        <w:t>hv6/after</w:t>
      </w:r>
      <w:r>
        <w:rPr>
          <w:rFonts w:ascii="楷体" w:eastAsia="楷体" w:hAnsi="楷体"/>
          <w:shd w:val="pct15" w:color="auto" w:fill="FFFFFF"/>
        </w:rPr>
        <w:t>2</w:t>
      </w:r>
      <w:r w:rsidRPr="008E48AE">
        <w:rPr>
          <w:rFonts w:ascii="楷体" w:eastAsia="楷体" w:hAnsi="楷体"/>
          <w:shd w:val="pct15" w:color="auto" w:fill="FFFFFF"/>
        </w:rPr>
        <w:t>.txt</w:t>
      </w:r>
      <w:r w:rsidRPr="008E48AE">
        <w:rPr>
          <w:rFonts w:ascii="楷体" w:eastAsia="楷体" w:hAnsi="楷体"/>
        </w:rPr>
        <w:t>中，数字0表示验证通过。</w:t>
      </w:r>
    </w:p>
    <w:p w14:paraId="5A5CEAAC" w14:textId="0D7B9366" w:rsidR="00736522" w:rsidRDefault="00BC4D81" w:rsidP="00166F19">
      <w:pPr>
        <w:spacing w:line="360" w:lineRule="auto"/>
        <w:ind w:firstLineChars="200" w:firstLine="420"/>
        <w:rPr>
          <w:rFonts w:ascii="楷体" w:eastAsia="楷体" w:hAnsi="楷体"/>
        </w:rPr>
      </w:pPr>
      <w:r w:rsidRPr="00166F19">
        <w:rPr>
          <w:rFonts w:ascii="楷体" w:eastAsia="楷体" w:hAnsi="楷体"/>
        </w:rPr>
        <w:t>X</w:t>
      </w:r>
      <w:r w:rsidRPr="00166F19">
        <w:rPr>
          <w:rFonts w:ascii="楷体" w:eastAsia="楷体" w:hAnsi="楷体" w:hint="eastAsia"/>
        </w:rPr>
        <w:t>86与</w:t>
      </w:r>
      <w:proofErr w:type="spellStart"/>
      <w:r w:rsidRPr="00166F19">
        <w:rPr>
          <w:rFonts w:ascii="楷体" w:eastAsia="楷体" w:hAnsi="楷体" w:hint="eastAsia"/>
        </w:rPr>
        <w:t>riscv</w:t>
      </w:r>
      <w:proofErr w:type="spellEnd"/>
      <w:r w:rsidR="00DA4A6E" w:rsidRPr="00166F19">
        <w:rPr>
          <w:rFonts w:ascii="楷体" w:eastAsia="楷体" w:hAnsi="楷体" w:hint="eastAsia"/>
        </w:rPr>
        <w:t>最大的差异之一，</w:t>
      </w:r>
      <w:r w:rsidR="00BE0BDF" w:rsidRPr="00166F19">
        <w:rPr>
          <w:rFonts w:ascii="楷体" w:eastAsia="楷体" w:hAnsi="楷体" w:hint="eastAsia"/>
        </w:rPr>
        <w:t>就在于</w:t>
      </w:r>
      <w:r w:rsidR="00F20ECE">
        <w:rPr>
          <w:rFonts w:ascii="楷体" w:eastAsia="楷体" w:hAnsi="楷体" w:hint="eastAsia"/>
        </w:rPr>
        <w:t>四级页表</w:t>
      </w:r>
      <w:r w:rsidR="00DF73D8">
        <w:rPr>
          <w:rFonts w:ascii="楷体" w:eastAsia="楷体" w:hAnsi="楷体" w:hint="eastAsia"/>
        </w:rPr>
        <w:t>标志位的不同，</w:t>
      </w:r>
      <w:r w:rsidR="002F68FD">
        <w:rPr>
          <w:rFonts w:ascii="楷体" w:eastAsia="楷体" w:hAnsi="楷体" w:hint="eastAsia"/>
        </w:rPr>
        <w:t>而</w:t>
      </w:r>
      <w:r w:rsidR="0028296E">
        <w:rPr>
          <w:rFonts w:ascii="楷体" w:eastAsia="楷体" w:hAnsi="楷体" w:hint="eastAsia"/>
        </w:rPr>
        <w:t>在我们的验证过程中，</w:t>
      </w:r>
      <w:r w:rsidR="00333007">
        <w:rPr>
          <w:rFonts w:ascii="楷体" w:eastAsia="楷体" w:hAnsi="楷体" w:hint="eastAsia"/>
        </w:rPr>
        <w:t>对于页表的</w:t>
      </w:r>
      <w:r w:rsidR="000B7E83">
        <w:rPr>
          <w:rFonts w:ascii="楷体" w:eastAsia="楷体" w:hAnsi="楷体" w:hint="eastAsia"/>
        </w:rPr>
        <w:t>相关为进行了检查，</w:t>
      </w:r>
      <w:r w:rsidR="00DF039B">
        <w:rPr>
          <w:rFonts w:ascii="楷体" w:eastAsia="楷体" w:hAnsi="楷体" w:hint="eastAsia"/>
        </w:rPr>
        <w:t>这样</w:t>
      </w:r>
      <w:r w:rsidR="0041199F">
        <w:rPr>
          <w:rFonts w:ascii="楷体" w:eastAsia="楷体" w:hAnsi="楷体" w:hint="eastAsia"/>
        </w:rPr>
        <w:t>当</w:t>
      </w:r>
      <w:r w:rsidR="00EE78A1">
        <w:rPr>
          <w:rFonts w:ascii="楷体" w:eastAsia="楷体" w:hAnsi="楷体" w:hint="eastAsia"/>
        </w:rPr>
        <w:t>我们</w:t>
      </w:r>
      <w:r w:rsidR="000F1C1F">
        <w:rPr>
          <w:rFonts w:ascii="楷体" w:eastAsia="楷体" w:hAnsi="楷体" w:hint="eastAsia"/>
        </w:rPr>
        <w:t>将hv</w:t>
      </w:r>
      <w:r w:rsidR="000F1C1F">
        <w:rPr>
          <w:rFonts w:ascii="楷体" w:eastAsia="楷体" w:hAnsi="楷体"/>
        </w:rPr>
        <w:t>6</w:t>
      </w:r>
      <w:r w:rsidR="006977DF">
        <w:rPr>
          <w:rFonts w:ascii="楷体" w:eastAsia="楷体" w:hAnsi="楷体" w:hint="eastAsia"/>
        </w:rPr>
        <w:t>从x86移植到</w:t>
      </w:r>
      <w:proofErr w:type="spellStart"/>
      <w:r w:rsidR="006977DF">
        <w:rPr>
          <w:rFonts w:ascii="楷体" w:eastAsia="楷体" w:hAnsi="楷体" w:hint="eastAsia"/>
        </w:rPr>
        <w:t>riscv</w:t>
      </w:r>
      <w:proofErr w:type="spellEnd"/>
      <w:r w:rsidR="006977DF">
        <w:rPr>
          <w:rFonts w:ascii="楷体" w:eastAsia="楷体" w:hAnsi="楷体" w:hint="eastAsia"/>
        </w:rPr>
        <w:t>下</w:t>
      </w:r>
      <w:r w:rsidR="005173C1">
        <w:rPr>
          <w:rFonts w:ascii="楷体" w:eastAsia="楷体" w:hAnsi="楷体" w:hint="eastAsia"/>
        </w:rPr>
        <w:t>，就需要对</w:t>
      </w:r>
      <w:r w:rsidR="002C2DCE">
        <w:rPr>
          <w:rFonts w:ascii="楷体" w:eastAsia="楷体" w:hAnsi="楷体" w:hint="eastAsia"/>
        </w:rPr>
        <w:t>页表项的相关</w:t>
      </w:r>
      <w:proofErr w:type="gramStart"/>
      <w:r w:rsidR="002C2DCE">
        <w:rPr>
          <w:rFonts w:ascii="楷体" w:eastAsia="楷体" w:hAnsi="楷体" w:hint="eastAsia"/>
        </w:rPr>
        <w:t>标识位</w:t>
      </w:r>
      <w:proofErr w:type="gramEnd"/>
      <w:r w:rsidR="002C2DCE">
        <w:rPr>
          <w:rFonts w:ascii="楷体" w:eastAsia="楷体" w:hAnsi="楷体" w:hint="eastAsia"/>
        </w:rPr>
        <w:t>进行修改，</w:t>
      </w:r>
      <w:r w:rsidR="00EF6B3C">
        <w:rPr>
          <w:rFonts w:ascii="楷体" w:eastAsia="楷体" w:hAnsi="楷体" w:hint="eastAsia"/>
        </w:rPr>
        <w:t>同样在</w:t>
      </w:r>
      <w:r w:rsidR="00FB15B1">
        <w:rPr>
          <w:rFonts w:ascii="楷体" w:eastAsia="楷体" w:hAnsi="楷体" w:hint="eastAsia"/>
        </w:rPr>
        <w:t>spec中也需要修改对应的</w:t>
      </w:r>
      <w:r w:rsidR="00BF7ED2">
        <w:rPr>
          <w:rFonts w:ascii="楷体" w:eastAsia="楷体" w:hAnsi="楷体" w:hint="eastAsia"/>
        </w:rPr>
        <w:t>常量</w:t>
      </w:r>
      <w:r w:rsidR="00FB15B1">
        <w:rPr>
          <w:rFonts w:ascii="楷体" w:eastAsia="楷体" w:hAnsi="楷体" w:hint="eastAsia"/>
        </w:rPr>
        <w:t>。</w:t>
      </w:r>
    </w:p>
    <w:p w14:paraId="4B7759BC" w14:textId="0DB0E4B0" w:rsidR="00F02F32" w:rsidRDefault="00C43AE3" w:rsidP="00166F19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具体来说，</w:t>
      </w:r>
      <w:r w:rsidR="003C0FEE">
        <w:rPr>
          <w:rFonts w:ascii="楷体" w:eastAsia="楷体" w:hAnsi="楷体" w:hint="eastAsia"/>
        </w:rPr>
        <w:t>在</w:t>
      </w:r>
      <w:r w:rsidR="003C0FEE" w:rsidRPr="00B46D95">
        <w:rPr>
          <w:rFonts w:ascii="楷体" w:eastAsia="楷体" w:hAnsi="楷体"/>
          <w:shd w:val="pct15" w:color="auto" w:fill="FFFFFF"/>
        </w:rPr>
        <w:t>hv6/spec/kernel/datatypes.py</w:t>
      </w:r>
      <w:r w:rsidR="00B46D95">
        <w:rPr>
          <w:rFonts w:ascii="楷体" w:eastAsia="楷体" w:hAnsi="楷体" w:hint="eastAsia"/>
        </w:rPr>
        <w:t>定义了s</w:t>
      </w:r>
      <w:r w:rsidR="00B46D95">
        <w:rPr>
          <w:rFonts w:ascii="楷体" w:eastAsia="楷体" w:hAnsi="楷体"/>
        </w:rPr>
        <w:t>pec</w:t>
      </w:r>
      <w:r w:rsidR="00B46D95">
        <w:rPr>
          <w:rFonts w:ascii="楷体" w:eastAsia="楷体" w:hAnsi="楷体" w:hint="eastAsia"/>
        </w:rPr>
        <w:t>所需的各种常量，</w:t>
      </w:r>
      <w:r w:rsidR="00CC58F3">
        <w:rPr>
          <w:rFonts w:ascii="楷体" w:eastAsia="楷体" w:hAnsi="楷体" w:hint="eastAsia"/>
        </w:rPr>
        <w:t>我们需要将其中的</w:t>
      </w:r>
      <w:r w:rsidR="00916480">
        <w:rPr>
          <w:rFonts w:ascii="楷体" w:eastAsia="楷体" w:hAnsi="楷体" w:hint="eastAsia"/>
        </w:rPr>
        <w:t>页表项</w:t>
      </w:r>
      <w:proofErr w:type="gramStart"/>
      <w:r w:rsidR="00916480">
        <w:rPr>
          <w:rFonts w:ascii="楷体" w:eastAsia="楷体" w:hAnsi="楷体" w:hint="eastAsia"/>
        </w:rPr>
        <w:t>标识位</w:t>
      </w:r>
      <w:proofErr w:type="gramEnd"/>
      <w:r w:rsidR="00547B5F">
        <w:rPr>
          <w:rFonts w:ascii="楷体" w:eastAsia="楷体" w:hAnsi="楷体" w:hint="eastAsia"/>
        </w:rPr>
        <w:t>代码：</w:t>
      </w:r>
    </w:p>
    <w:p w14:paraId="292EDE2B" w14:textId="77777777" w:rsidR="00A36A0C" w:rsidRPr="00A36A0C" w:rsidRDefault="00A36A0C" w:rsidP="00A36A0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PTE_P = BIT64(0)                            </w:t>
      </w:r>
      <w:r w:rsidRPr="00A3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present</w:t>
      </w: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0DDDD5" w14:textId="77777777" w:rsidR="00A36A0C" w:rsidRPr="00A36A0C" w:rsidRDefault="00A36A0C" w:rsidP="00A36A0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PTE_W = BIT64(1)                            </w:t>
      </w:r>
      <w:r w:rsidRPr="00A3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writable</w:t>
      </w: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3EF6C" w14:textId="77777777" w:rsidR="00A36A0C" w:rsidRPr="00A36A0C" w:rsidRDefault="00A36A0C" w:rsidP="00A36A0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PTE_U = BIT64(2)                            </w:t>
      </w:r>
      <w:r w:rsidRPr="00A3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user</w:t>
      </w: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4E12A" w14:textId="77777777" w:rsidR="00A36A0C" w:rsidRPr="00A36A0C" w:rsidRDefault="00A36A0C" w:rsidP="00A36A0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PTE_PWT = BIT64(3)                          </w:t>
      </w:r>
      <w:r w:rsidRPr="00A3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write through</w:t>
      </w: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F0DC9" w14:textId="77777777" w:rsidR="00A36A0C" w:rsidRPr="00A36A0C" w:rsidRDefault="00A36A0C" w:rsidP="00A36A0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PTE_PCD = BIT64(4)                          </w:t>
      </w:r>
      <w:r w:rsidRPr="00A3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cache disable</w:t>
      </w: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07F81" w14:textId="77777777" w:rsidR="00A36A0C" w:rsidRPr="00A36A0C" w:rsidRDefault="00A36A0C" w:rsidP="00A36A0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PTE_A = BIT64(5)                            </w:t>
      </w:r>
      <w:r w:rsidRPr="00A3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accessed</w:t>
      </w: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286D80" w14:textId="77777777" w:rsidR="00A36A0C" w:rsidRPr="00A36A0C" w:rsidRDefault="00A36A0C" w:rsidP="00A36A0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PTE_D = BIT64(6)                            </w:t>
      </w:r>
      <w:r w:rsidRPr="00A3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dirty</w:t>
      </w: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DA814" w14:textId="77777777" w:rsidR="00A36A0C" w:rsidRPr="00A36A0C" w:rsidRDefault="00A36A0C" w:rsidP="00A36A0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PTE_PS = BIT64(7)                           </w:t>
      </w:r>
      <w:r w:rsidRPr="00A3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page size</w:t>
      </w: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60CA2" w14:textId="77777777" w:rsidR="00A36A0C" w:rsidRPr="00A36A0C" w:rsidRDefault="00A36A0C" w:rsidP="00A36A0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PTE_G = BIT64(8)                            </w:t>
      </w:r>
      <w:r w:rsidRPr="00A3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global</w:t>
      </w: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FAF57" w14:textId="77777777" w:rsidR="00A36A0C" w:rsidRPr="00A36A0C" w:rsidRDefault="00A36A0C" w:rsidP="00A36A0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PTE_AVL = BIT64(9) | BIT64(10) | BIT64(11</w:t>
      </w:r>
      <w:proofErr w:type="gramStart"/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A3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End"/>
      <w:r w:rsidRPr="00A3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available for software use</w:t>
      </w: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B68CA1" w14:textId="77777777" w:rsidR="00A36A0C" w:rsidRPr="00A36A0C" w:rsidRDefault="00A36A0C" w:rsidP="00A36A0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PTE_NX = BIT64(63)                          </w:t>
      </w:r>
      <w:r w:rsidRPr="00A36A0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execute disable</w:t>
      </w: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D9ECF" w14:textId="77777777" w:rsidR="00A36A0C" w:rsidRPr="00A36A0C" w:rsidRDefault="00A36A0C" w:rsidP="00A36A0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A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PTE_PERM_MASK = PTE_P | PTE_W | PTE_U | PTE_PWT | PTE_PCD | PTE_AVL | PTE_NX  </w:t>
      </w:r>
    </w:p>
    <w:p w14:paraId="1C2C7FD7" w14:textId="166C31F1" w:rsidR="00547B5F" w:rsidRDefault="00A36A0C" w:rsidP="00166F19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修改为</w:t>
      </w:r>
      <w:proofErr w:type="spellStart"/>
      <w:r w:rsidR="009133F5">
        <w:rPr>
          <w:rFonts w:ascii="楷体" w:eastAsia="楷体" w:hAnsi="楷体" w:hint="eastAsia"/>
        </w:rPr>
        <w:t>riscv</w:t>
      </w:r>
      <w:proofErr w:type="spellEnd"/>
      <w:r w:rsidR="009133F5">
        <w:rPr>
          <w:rFonts w:ascii="楷体" w:eastAsia="楷体" w:hAnsi="楷体" w:hint="eastAsia"/>
        </w:rPr>
        <w:t>下正确的</w:t>
      </w:r>
      <w:proofErr w:type="gramStart"/>
      <w:r w:rsidR="009133F5">
        <w:rPr>
          <w:rFonts w:ascii="楷体" w:eastAsia="楷体" w:hAnsi="楷体" w:hint="eastAsia"/>
        </w:rPr>
        <w:t>标识位</w:t>
      </w:r>
      <w:proofErr w:type="gramEnd"/>
      <w:r w:rsidR="009133F5">
        <w:rPr>
          <w:rFonts w:ascii="楷体" w:eastAsia="楷体" w:hAnsi="楷体" w:hint="eastAsia"/>
        </w:rPr>
        <w:t>代码：</w:t>
      </w:r>
    </w:p>
    <w:p w14:paraId="6148FC45" w14:textId="77777777" w:rsidR="00C15277" w:rsidRPr="00C15277" w:rsidRDefault="00C15277" w:rsidP="00C152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PTE_P = BIT64(0)                            </w:t>
      </w:r>
      <w:r w:rsidRPr="00C152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present</w:t>
      </w: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02D329" w14:textId="77777777" w:rsidR="00C15277" w:rsidRPr="00C15277" w:rsidRDefault="00C15277" w:rsidP="00C152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PTE_R = BIT64(1)  </w:t>
      </w:r>
    </w:p>
    <w:p w14:paraId="2F6B9B8B" w14:textId="77777777" w:rsidR="00C15277" w:rsidRPr="00C15277" w:rsidRDefault="00C15277" w:rsidP="00C152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PTE_W = BIT64(2)                            </w:t>
      </w:r>
      <w:r w:rsidRPr="00C152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writable</w:t>
      </w: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B008E" w14:textId="77777777" w:rsidR="00C15277" w:rsidRPr="00C15277" w:rsidRDefault="00C15277" w:rsidP="00C152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PTE_U = BIT64(4)                            </w:t>
      </w:r>
      <w:r w:rsidRPr="00C152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user</w:t>
      </w: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1385A" w14:textId="77777777" w:rsidR="00C15277" w:rsidRPr="00C15277" w:rsidRDefault="00C15277" w:rsidP="00C152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2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PTE_PWT = BIT64(3)                          # write through</w:t>
      </w: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BCB3" w14:textId="77777777" w:rsidR="00C15277" w:rsidRPr="00C15277" w:rsidRDefault="00C15277" w:rsidP="00C152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2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PTE_PCD = BIT64(4)                          # cache disable</w:t>
      </w: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F2D6FF" w14:textId="77777777" w:rsidR="00C15277" w:rsidRPr="00C15277" w:rsidRDefault="00C15277" w:rsidP="00C152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2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PTE_A = BIT64(5)                            # accessed</w:t>
      </w: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EE8C7" w14:textId="77777777" w:rsidR="00C15277" w:rsidRPr="00C15277" w:rsidRDefault="00C15277" w:rsidP="00C152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2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PTE_D = BIT64(6)                            # dirty</w:t>
      </w: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4E299" w14:textId="77777777" w:rsidR="00C15277" w:rsidRPr="00C15277" w:rsidRDefault="00C15277" w:rsidP="00C152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2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PTE_PS = BIT64(7)                           # page size</w:t>
      </w: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5EC4A" w14:textId="77777777" w:rsidR="00C15277" w:rsidRPr="00C15277" w:rsidRDefault="00C15277" w:rsidP="00C152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2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PTE_G = BIT64(8)                            # global</w:t>
      </w: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68B28" w14:textId="77777777" w:rsidR="00C15277" w:rsidRPr="00C15277" w:rsidRDefault="00C15277" w:rsidP="00C152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2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PTE_AVL = BIT64(9) | BIT64(10) | BIT64(11</w:t>
      </w:r>
      <w:proofErr w:type="gramStart"/>
      <w:r w:rsidRPr="00C152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 #</w:t>
      </w:r>
      <w:proofErr w:type="gramEnd"/>
      <w:r w:rsidRPr="00C152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available for software use</w:t>
      </w: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540D0" w14:textId="77777777" w:rsidR="00C15277" w:rsidRPr="00C15277" w:rsidRDefault="00C15277" w:rsidP="00C152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PTE_X = BIT64(3)                          </w:t>
      </w:r>
      <w:r w:rsidRPr="00C152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execute disable</w:t>
      </w: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4701C" w14:textId="77777777" w:rsidR="00C15277" w:rsidRPr="00C15277" w:rsidRDefault="00C15277" w:rsidP="00C152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2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PTE_PERM_MASK = PTE_P | PTE_W | PTE_U | PTE_X | PTE_R  </w:t>
      </w:r>
    </w:p>
    <w:p w14:paraId="3DFED8BF" w14:textId="6C875F02" w:rsidR="0010305B" w:rsidRDefault="004E70B3" w:rsidP="00226928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完成了上诉修改，</w:t>
      </w:r>
      <w:r w:rsidR="00BC0BDE">
        <w:rPr>
          <w:rFonts w:ascii="楷体" w:eastAsia="楷体" w:hAnsi="楷体" w:hint="eastAsia"/>
        </w:rPr>
        <w:t>可以通过3</w:t>
      </w:r>
      <w:r w:rsidR="00BC0BDE">
        <w:rPr>
          <w:rFonts w:ascii="楷体" w:eastAsia="楷体" w:hAnsi="楷体"/>
        </w:rPr>
        <w:t>8</w:t>
      </w:r>
      <w:r w:rsidR="00BC0BDE">
        <w:rPr>
          <w:rFonts w:ascii="楷体" w:eastAsia="楷体" w:hAnsi="楷体" w:hint="eastAsia"/>
        </w:rPr>
        <w:t>个系统调用的</w:t>
      </w:r>
      <w:r w:rsidR="00226928">
        <w:rPr>
          <w:rFonts w:ascii="楷体" w:eastAsia="楷体" w:hAnsi="楷体" w:hint="eastAsia"/>
        </w:rPr>
        <w:t>验证。</w:t>
      </w:r>
    </w:p>
    <w:p w14:paraId="2054B4F5" w14:textId="4DA57DB6" w:rsidR="001314C5" w:rsidRPr="00F40418" w:rsidRDefault="008378D5" w:rsidP="008378D5">
      <w:pPr>
        <w:pStyle w:val="2"/>
        <w:numPr>
          <w:ilvl w:val="0"/>
          <w:numId w:val="12"/>
        </w:numPr>
        <w:rPr>
          <w:rFonts w:ascii="楷体" w:eastAsia="楷体" w:hAnsi="楷体"/>
        </w:rPr>
      </w:pPr>
      <w:bookmarkStart w:id="30" w:name="_Toc517117247"/>
      <w:bookmarkStart w:id="31" w:name="_Toc517117431"/>
      <w:r w:rsidRPr="00F40418">
        <w:rPr>
          <w:rFonts w:ascii="楷体" w:eastAsia="楷体" w:hAnsi="楷体"/>
        </w:rPr>
        <w:t>43/50：修改spec的相关页表，修改hv6相关页表函数</w:t>
      </w:r>
      <w:bookmarkEnd w:id="30"/>
      <w:bookmarkEnd w:id="31"/>
    </w:p>
    <w:p w14:paraId="3C601FB5" w14:textId="41988927" w:rsidR="00A41D18" w:rsidRPr="00A41D18" w:rsidRDefault="00A41D18" w:rsidP="00A41D18">
      <w:pPr>
        <w:pStyle w:val="a3"/>
        <w:spacing w:line="360" w:lineRule="auto"/>
        <w:ind w:left="360" w:firstLineChars="0" w:firstLine="0"/>
        <w:rPr>
          <w:rFonts w:ascii="楷体" w:eastAsia="楷体" w:hAnsi="楷体" w:hint="eastAsia"/>
        </w:rPr>
      </w:pPr>
      <w:r w:rsidRPr="008E48AE">
        <w:rPr>
          <w:rFonts w:ascii="楷体" w:eastAsia="楷体" w:hAnsi="楷体" w:hint="eastAsia"/>
        </w:rPr>
        <w:t>测试结果在</w:t>
      </w:r>
      <w:r w:rsidRPr="008E48AE">
        <w:rPr>
          <w:rFonts w:ascii="楷体" w:eastAsia="楷体" w:hAnsi="楷体"/>
          <w:shd w:val="pct15" w:color="auto" w:fill="FFFFFF"/>
        </w:rPr>
        <w:t>hv6/after</w:t>
      </w:r>
      <w:r>
        <w:rPr>
          <w:rFonts w:ascii="楷体" w:eastAsia="楷体" w:hAnsi="楷体"/>
          <w:shd w:val="pct15" w:color="auto" w:fill="FFFFFF"/>
        </w:rPr>
        <w:t>3</w:t>
      </w:r>
      <w:r w:rsidRPr="008E48AE">
        <w:rPr>
          <w:rFonts w:ascii="楷体" w:eastAsia="楷体" w:hAnsi="楷体"/>
          <w:shd w:val="pct15" w:color="auto" w:fill="FFFFFF"/>
        </w:rPr>
        <w:t>.txt</w:t>
      </w:r>
      <w:r w:rsidRPr="008E48AE">
        <w:rPr>
          <w:rFonts w:ascii="楷体" w:eastAsia="楷体" w:hAnsi="楷体"/>
        </w:rPr>
        <w:t>中，数字0表示验证通过。</w:t>
      </w:r>
    </w:p>
    <w:p w14:paraId="60D483C9" w14:textId="0822DC0A" w:rsidR="00F40418" w:rsidRDefault="00756088" w:rsidP="004C7F5F">
      <w:pPr>
        <w:spacing w:line="360" w:lineRule="auto"/>
        <w:ind w:firstLineChars="200" w:firstLine="420"/>
        <w:rPr>
          <w:rFonts w:ascii="楷体" w:eastAsia="楷体" w:hAnsi="楷体"/>
        </w:rPr>
      </w:pPr>
      <w:proofErr w:type="spellStart"/>
      <w:r w:rsidRPr="004C7F5F">
        <w:rPr>
          <w:rFonts w:ascii="楷体" w:eastAsia="楷体" w:hAnsi="楷体" w:hint="eastAsia"/>
        </w:rPr>
        <w:t>riscv</w:t>
      </w:r>
      <w:proofErr w:type="spellEnd"/>
      <w:r w:rsidRPr="004C7F5F">
        <w:rPr>
          <w:rFonts w:ascii="楷体" w:eastAsia="楷体" w:hAnsi="楷体" w:hint="eastAsia"/>
        </w:rPr>
        <w:t>与</w:t>
      </w:r>
      <w:r w:rsidR="00CD4E7C" w:rsidRPr="004C7F5F">
        <w:rPr>
          <w:rFonts w:ascii="楷体" w:eastAsia="楷体" w:hAnsi="楷体" w:hint="eastAsia"/>
        </w:rPr>
        <w:t>x86</w:t>
      </w:r>
      <w:r w:rsidR="00FA060C" w:rsidRPr="004C7F5F">
        <w:rPr>
          <w:rFonts w:ascii="楷体" w:eastAsia="楷体" w:hAnsi="楷体" w:hint="eastAsia"/>
        </w:rPr>
        <w:t>对于</w:t>
      </w:r>
      <w:r w:rsidR="00D82E7A" w:rsidRPr="004C7F5F">
        <w:rPr>
          <w:rFonts w:ascii="楷体" w:eastAsia="楷体" w:hAnsi="楷体" w:hint="eastAsia"/>
        </w:rPr>
        <w:t>一个页表项中的实地址</w:t>
      </w:r>
      <w:r w:rsidR="00656036">
        <w:rPr>
          <w:rFonts w:ascii="楷体" w:eastAsia="楷体" w:hAnsi="楷体" w:hint="eastAsia"/>
        </w:rPr>
        <w:t>提取以不相同，</w:t>
      </w:r>
      <w:r w:rsidR="0063566B">
        <w:rPr>
          <w:rFonts w:ascii="楷体" w:eastAsia="楷体" w:hAnsi="楷体" w:hint="eastAsia"/>
        </w:rPr>
        <w:t>对于x86</w:t>
      </w:r>
      <w:r w:rsidR="0085637A">
        <w:rPr>
          <w:rFonts w:ascii="楷体" w:eastAsia="楷体" w:hAnsi="楷体" w:hint="eastAsia"/>
        </w:rPr>
        <w:t>，</w:t>
      </w:r>
      <w:r w:rsidR="002714AA">
        <w:rPr>
          <w:rFonts w:ascii="楷体" w:eastAsia="楷体" w:hAnsi="楷体" w:hint="eastAsia"/>
        </w:rPr>
        <w:t>一个页表项有</w:t>
      </w:r>
      <w:r w:rsidR="00374850">
        <w:rPr>
          <w:rFonts w:ascii="楷体" w:eastAsia="楷体" w:hAnsi="楷体"/>
        </w:rPr>
        <w:t>64</w:t>
      </w:r>
      <w:r w:rsidR="00374850">
        <w:rPr>
          <w:rFonts w:ascii="楷体" w:eastAsia="楷体" w:hAnsi="楷体" w:hint="eastAsia"/>
        </w:rPr>
        <w:t>位，</w:t>
      </w:r>
      <w:r w:rsidR="000B543A">
        <w:rPr>
          <w:rFonts w:ascii="楷体" w:eastAsia="楷体" w:hAnsi="楷体" w:hint="eastAsia"/>
        </w:rPr>
        <w:t>其中</w:t>
      </w:r>
      <w:r w:rsidR="00513476">
        <w:rPr>
          <w:rFonts w:ascii="楷体" w:eastAsia="楷体" w:hAnsi="楷体" w:hint="eastAsia"/>
        </w:rPr>
        <w:t>低1</w:t>
      </w:r>
      <w:r w:rsidR="00513476">
        <w:rPr>
          <w:rFonts w:ascii="楷体" w:eastAsia="楷体" w:hAnsi="楷体"/>
        </w:rPr>
        <w:t>2</w:t>
      </w:r>
      <w:r w:rsidR="00513476">
        <w:rPr>
          <w:rFonts w:ascii="楷体" w:eastAsia="楷体" w:hAnsi="楷体" w:hint="eastAsia"/>
        </w:rPr>
        <w:t>位</w:t>
      </w:r>
      <w:r w:rsidR="007B6EF6">
        <w:rPr>
          <w:rFonts w:ascii="楷体" w:eastAsia="楷体" w:hAnsi="楷体" w:hint="eastAsia"/>
        </w:rPr>
        <w:t>用于描述各种</w:t>
      </w:r>
      <w:r w:rsidR="00AD26BC">
        <w:rPr>
          <w:rFonts w:ascii="楷体" w:eastAsia="楷体" w:hAnsi="楷体" w:hint="eastAsia"/>
        </w:rPr>
        <w:t>标识位</w:t>
      </w:r>
      <w:r w:rsidR="00DE7276">
        <w:rPr>
          <w:rFonts w:ascii="楷体" w:eastAsia="楷体" w:hAnsi="楷体" w:hint="eastAsia"/>
        </w:rPr>
        <w:t>（包括</w:t>
      </w:r>
      <w:r w:rsidR="008663B8">
        <w:rPr>
          <w:rFonts w:ascii="楷体" w:eastAsia="楷体" w:hAnsi="楷体" w:hint="eastAsia"/>
        </w:rPr>
        <w:t>是否可写，</w:t>
      </w:r>
      <w:r w:rsidR="00620F24">
        <w:rPr>
          <w:rFonts w:ascii="楷体" w:eastAsia="楷体" w:hAnsi="楷体" w:hint="eastAsia"/>
        </w:rPr>
        <w:t>访问标识等</w:t>
      </w:r>
      <w:r w:rsidR="00DE7276">
        <w:rPr>
          <w:rFonts w:ascii="楷体" w:eastAsia="楷体" w:hAnsi="楷体" w:hint="eastAsia"/>
        </w:rPr>
        <w:t>）</w:t>
      </w:r>
      <w:r w:rsidR="007866B3">
        <w:rPr>
          <w:rFonts w:ascii="楷体" w:eastAsia="楷体" w:hAnsi="楷体" w:hint="eastAsia"/>
        </w:rPr>
        <w:t>，</w:t>
      </w:r>
      <w:r w:rsidR="00F601D7">
        <w:rPr>
          <w:rFonts w:ascii="楷体" w:eastAsia="楷体" w:hAnsi="楷体" w:hint="eastAsia"/>
        </w:rPr>
        <w:t>高</w:t>
      </w:r>
      <w:r w:rsidR="008B679C">
        <w:rPr>
          <w:rFonts w:ascii="楷体" w:eastAsia="楷体" w:hAnsi="楷体" w:hint="eastAsia"/>
        </w:rPr>
        <w:t>5</w:t>
      </w:r>
      <w:r w:rsidR="008B679C">
        <w:rPr>
          <w:rFonts w:ascii="楷体" w:eastAsia="楷体" w:hAnsi="楷体"/>
        </w:rPr>
        <w:t>2</w:t>
      </w:r>
      <w:r w:rsidR="008B679C">
        <w:rPr>
          <w:rFonts w:ascii="楷体" w:eastAsia="楷体" w:hAnsi="楷体" w:hint="eastAsia"/>
        </w:rPr>
        <w:t>位</w:t>
      </w:r>
      <w:r w:rsidR="0019018E">
        <w:rPr>
          <w:rFonts w:ascii="楷体" w:eastAsia="楷体" w:hAnsi="楷体" w:hint="eastAsia"/>
        </w:rPr>
        <w:t>用于标识</w:t>
      </w:r>
      <w:r w:rsidR="009367FD">
        <w:rPr>
          <w:rFonts w:ascii="楷体" w:eastAsia="楷体" w:hAnsi="楷体" w:hint="eastAsia"/>
        </w:rPr>
        <w:t>物理地址（</w:t>
      </w:r>
      <w:r w:rsidR="0084585C">
        <w:rPr>
          <w:rFonts w:ascii="楷体" w:eastAsia="楷体" w:hAnsi="楷体" w:hint="eastAsia"/>
        </w:rPr>
        <w:t>实际上</w:t>
      </w:r>
      <w:r w:rsidR="008A24AC">
        <w:rPr>
          <w:rFonts w:ascii="楷体" w:eastAsia="楷体" w:hAnsi="楷体" w:hint="eastAsia"/>
        </w:rPr>
        <w:t>并非全部如此，</w:t>
      </w:r>
      <w:r w:rsidR="000F385E">
        <w:rPr>
          <w:rFonts w:ascii="楷体" w:eastAsia="楷体" w:hAnsi="楷体" w:hint="eastAsia"/>
        </w:rPr>
        <w:t>某些情况下</w:t>
      </w:r>
      <w:r w:rsidR="00732399">
        <w:rPr>
          <w:rFonts w:ascii="楷体" w:eastAsia="楷体" w:hAnsi="楷体" w:hint="eastAsia"/>
        </w:rPr>
        <w:t>只有4</w:t>
      </w:r>
      <w:r w:rsidR="00732399">
        <w:rPr>
          <w:rFonts w:ascii="楷体" w:eastAsia="楷体" w:hAnsi="楷体"/>
        </w:rPr>
        <w:t>8</w:t>
      </w:r>
      <w:r w:rsidR="00732399">
        <w:rPr>
          <w:rFonts w:ascii="楷体" w:eastAsia="楷体" w:hAnsi="楷体" w:hint="eastAsia"/>
        </w:rPr>
        <w:t>位地址线</w:t>
      </w:r>
      <w:r w:rsidR="009367FD">
        <w:rPr>
          <w:rFonts w:ascii="楷体" w:eastAsia="楷体" w:hAnsi="楷体" w:hint="eastAsia"/>
        </w:rPr>
        <w:t>）</w:t>
      </w:r>
      <w:r w:rsidR="00C730D7">
        <w:rPr>
          <w:rFonts w:ascii="楷体" w:eastAsia="楷体" w:hAnsi="楷体" w:hint="eastAsia"/>
        </w:rPr>
        <w:t>，</w:t>
      </w:r>
      <w:r w:rsidR="004B7977">
        <w:rPr>
          <w:rFonts w:ascii="楷体" w:eastAsia="楷体" w:hAnsi="楷体" w:hint="eastAsia"/>
        </w:rPr>
        <w:t>而对于</w:t>
      </w:r>
      <w:proofErr w:type="spellStart"/>
      <w:r w:rsidR="0026177F">
        <w:rPr>
          <w:rFonts w:ascii="楷体" w:eastAsia="楷体" w:hAnsi="楷体" w:hint="eastAsia"/>
        </w:rPr>
        <w:t>riscv</w:t>
      </w:r>
      <w:proofErr w:type="spellEnd"/>
      <w:r w:rsidR="00702D91">
        <w:rPr>
          <w:rFonts w:ascii="楷体" w:eastAsia="楷体" w:hAnsi="楷体" w:hint="eastAsia"/>
        </w:rPr>
        <w:t>，一个页表项的低1</w:t>
      </w:r>
      <w:r w:rsidR="00702D91">
        <w:rPr>
          <w:rFonts w:ascii="楷体" w:eastAsia="楷体" w:hAnsi="楷体"/>
        </w:rPr>
        <w:t>0</w:t>
      </w:r>
      <w:r w:rsidR="00702D91">
        <w:rPr>
          <w:rFonts w:ascii="楷体" w:eastAsia="楷体" w:hAnsi="楷体" w:hint="eastAsia"/>
        </w:rPr>
        <w:t>位</w:t>
      </w:r>
      <w:r w:rsidR="00005DD0">
        <w:rPr>
          <w:rFonts w:ascii="楷体" w:eastAsia="楷体" w:hAnsi="楷体" w:hint="eastAsia"/>
        </w:rPr>
        <w:t>用来描述各种标识位，</w:t>
      </w:r>
      <w:r w:rsidR="001547B2">
        <w:rPr>
          <w:rFonts w:ascii="楷体" w:eastAsia="楷体" w:hAnsi="楷体" w:hint="eastAsia"/>
        </w:rPr>
        <w:t>剩下的</w:t>
      </w:r>
      <w:r w:rsidR="0002595A">
        <w:rPr>
          <w:rFonts w:ascii="楷体" w:eastAsia="楷体" w:hAnsi="楷体" w:hint="eastAsia"/>
        </w:rPr>
        <w:t>高5</w:t>
      </w:r>
      <w:r w:rsidR="0002595A">
        <w:rPr>
          <w:rFonts w:ascii="楷体" w:eastAsia="楷体" w:hAnsi="楷体"/>
        </w:rPr>
        <w:t>4</w:t>
      </w:r>
      <w:r w:rsidR="0002595A">
        <w:rPr>
          <w:rFonts w:ascii="楷体" w:eastAsia="楷体" w:hAnsi="楷体" w:hint="eastAsia"/>
        </w:rPr>
        <w:t>位标识物理地址，</w:t>
      </w:r>
      <w:r w:rsidR="009937B4">
        <w:rPr>
          <w:rFonts w:ascii="楷体" w:eastAsia="楷体" w:hAnsi="楷体" w:hint="eastAsia"/>
        </w:rPr>
        <w:t>这个差异</w:t>
      </w:r>
      <w:r w:rsidR="00E50894">
        <w:rPr>
          <w:rFonts w:ascii="楷体" w:eastAsia="楷体" w:hAnsi="楷体" w:hint="eastAsia"/>
        </w:rPr>
        <w:t>导致了</w:t>
      </w:r>
      <w:r w:rsidR="001A045F">
        <w:rPr>
          <w:rFonts w:ascii="楷体" w:eastAsia="楷体" w:hAnsi="楷体" w:hint="eastAsia"/>
        </w:rPr>
        <w:t>在spec中</w:t>
      </w:r>
      <w:proofErr w:type="gramStart"/>
      <w:r w:rsidR="001A045F">
        <w:rPr>
          <w:rFonts w:ascii="楷体" w:eastAsia="楷体" w:hAnsi="楷体" w:hint="eastAsia"/>
        </w:rPr>
        <w:t>某些</w:t>
      </w:r>
      <w:r w:rsidR="006C22FB">
        <w:rPr>
          <w:rFonts w:ascii="楷体" w:eastAsia="楷体" w:hAnsi="楷体" w:hint="eastAsia"/>
        </w:rPr>
        <w:t>从</w:t>
      </w:r>
      <w:proofErr w:type="gramEnd"/>
      <w:r w:rsidR="006C22FB">
        <w:rPr>
          <w:rFonts w:ascii="楷体" w:eastAsia="楷体" w:hAnsi="楷体" w:hint="eastAsia"/>
        </w:rPr>
        <w:t>页表项</w:t>
      </w:r>
      <w:r w:rsidR="00E219D7">
        <w:rPr>
          <w:rFonts w:ascii="楷体" w:eastAsia="楷体" w:hAnsi="楷体" w:hint="eastAsia"/>
        </w:rPr>
        <w:t>中</w:t>
      </w:r>
      <w:r w:rsidR="00F740E1">
        <w:rPr>
          <w:rFonts w:ascii="楷体" w:eastAsia="楷体" w:hAnsi="楷体" w:hint="eastAsia"/>
        </w:rPr>
        <w:t>提取</w:t>
      </w:r>
      <w:r w:rsidR="00E219D7">
        <w:rPr>
          <w:rFonts w:ascii="楷体" w:eastAsia="楷体" w:hAnsi="楷体" w:hint="eastAsia"/>
        </w:rPr>
        <w:t>物理地址的验证</w:t>
      </w:r>
      <w:r w:rsidR="006256BA">
        <w:rPr>
          <w:rFonts w:ascii="楷体" w:eastAsia="楷体" w:hAnsi="楷体" w:hint="eastAsia"/>
        </w:rPr>
        <w:t>是错误的</w:t>
      </w:r>
      <w:r w:rsidR="00EF4774">
        <w:rPr>
          <w:rFonts w:ascii="楷体" w:eastAsia="楷体" w:hAnsi="楷体" w:hint="eastAsia"/>
        </w:rPr>
        <w:t>，</w:t>
      </w:r>
      <w:r w:rsidR="007D38EA">
        <w:rPr>
          <w:rFonts w:ascii="楷体" w:eastAsia="楷体" w:hAnsi="楷体" w:hint="eastAsia"/>
        </w:rPr>
        <w:t>具体来说，</w:t>
      </w:r>
      <w:r w:rsidR="002B22AF">
        <w:rPr>
          <w:rFonts w:ascii="楷体" w:eastAsia="楷体" w:hAnsi="楷体" w:hint="eastAsia"/>
        </w:rPr>
        <w:t>需要</w:t>
      </w:r>
      <w:r w:rsidR="00F20FDC">
        <w:rPr>
          <w:rFonts w:ascii="楷体" w:eastAsia="楷体" w:hAnsi="楷体" w:hint="eastAsia"/>
        </w:rPr>
        <w:t>在</w:t>
      </w:r>
      <w:r w:rsidR="00F20FDC" w:rsidRPr="00230BDA">
        <w:rPr>
          <w:rFonts w:ascii="楷体" w:eastAsia="楷体" w:hAnsi="楷体"/>
          <w:shd w:val="pct15" w:color="auto" w:fill="FFFFFF"/>
        </w:rPr>
        <w:t>hv6/spec/kernel/spec/specs.py</w:t>
      </w:r>
      <w:r w:rsidR="00F20FDC">
        <w:rPr>
          <w:rFonts w:ascii="楷体" w:eastAsia="楷体" w:hAnsi="楷体" w:hint="eastAsia"/>
        </w:rPr>
        <w:t>中</w:t>
      </w:r>
      <w:r w:rsidR="002B22AF">
        <w:rPr>
          <w:rFonts w:ascii="楷体" w:eastAsia="楷体" w:hAnsi="楷体" w:hint="eastAsia"/>
        </w:rPr>
        <w:t>修改</w:t>
      </w:r>
      <w:r w:rsidR="00303F31">
        <w:rPr>
          <w:rFonts w:ascii="楷体" w:eastAsia="楷体" w:hAnsi="楷体" w:hint="eastAsia"/>
        </w:rPr>
        <w:t>如下代码：</w:t>
      </w:r>
    </w:p>
    <w:p w14:paraId="481946BE" w14:textId="77777777" w:rsidR="00257D12" w:rsidRPr="00257D12" w:rsidRDefault="00257D12" w:rsidP="00257D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sys_protect_</w:t>
      </w:r>
      <w:proofErr w:type="gram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</w:t>
      </w:r>
      <w:proofErr w:type="spell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old, </w:t>
      </w:r>
      <w:proofErr w:type="spell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index, frame, perm):  </w:t>
      </w:r>
    </w:p>
    <w:p w14:paraId="0CBBC7E9" w14:textId="77777777" w:rsidR="00257D12" w:rsidRPr="00257D12" w:rsidRDefault="00257D12" w:rsidP="00257D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cond</w:t>
      </w:r>
      <w:proofErr w:type="spell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z</w:t>
      </w:r>
      <w:proofErr w:type="gram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3.And</w:t>
      </w:r>
      <w:proofErr w:type="gram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1AF0E3CE" w14:textId="77777777" w:rsidR="00257D12" w:rsidRPr="00257D12" w:rsidRDefault="00257D12" w:rsidP="00257D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7D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...</w:t>
      </w: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0051E" w14:textId="77777777" w:rsidR="00257D12" w:rsidRPr="00257D12" w:rsidRDefault="00257D12" w:rsidP="00257D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7D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the entry in the </w:t>
      </w:r>
      <w:proofErr w:type="spellStart"/>
      <w:r w:rsidRPr="00257D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257D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must be the frame</w:t>
      </w: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11AFA" w14:textId="77777777" w:rsidR="00257D12" w:rsidRPr="00257D12" w:rsidRDefault="00257D12" w:rsidP="00257D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z</w:t>
      </w:r>
      <w:proofErr w:type="gram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3.Extract</w:t>
      </w:r>
      <w:proofErr w:type="gram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(63, 40, z3.UDiv(</w:t>
      </w:r>
      <w:proofErr w:type="spell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old.pages_ptr_to_int</w:t>
      </w:r>
      <w:proofErr w:type="spell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164C2CF" w14:textId="77777777" w:rsidR="00257D12" w:rsidRPr="00257D12" w:rsidRDefault="00257D12" w:rsidP="00257D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proofErr w:type="gram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util.i</w:t>
      </w:r>
      <w:proofErr w:type="gram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64(dt.PAGE_SIZE)) + frame) == z3.BitVecVal(0, 24),  </w:t>
      </w:r>
    </w:p>
    <w:p w14:paraId="51925ECF" w14:textId="77777777" w:rsidR="00257D12" w:rsidRPr="00257D12" w:rsidRDefault="00257D12" w:rsidP="00257D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z</w:t>
      </w:r>
      <w:proofErr w:type="gram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3.Extract</w:t>
      </w:r>
      <w:proofErr w:type="gram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(39, 0, z3.UDiv(old.pages_ptr_to_int, util.i64(  </w:t>
      </w:r>
    </w:p>
    <w:p w14:paraId="774BFC58" w14:textId="77777777" w:rsidR="00257D12" w:rsidRPr="00257D12" w:rsidRDefault="00257D12" w:rsidP="00257D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dt.PAGE</w:t>
      </w:r>
      <w:proofErr w:type="gram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_SIZE)) + frame) == z3.Extract(51, 12, old.pages[pt].data(index)),  </w:t>
      </w:r>
    </w:p>
    <w:p w14:paraId="391CB14F" w14:textId="77777777" w:rsidR="00257D12" w:rsidRPr="00257D12" w:rsidRDefault="00257D12" w:rsidP="00257D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7D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#...</w:t>
      </w: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CAE890" w14:textId="77777777" w:rsidR="00257D12" w:rsidRPr="00257D12" w:rsidRDefault="00257D12" w:rsidP="00257D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  </w:t>
      </w:r>
    </w:p>
    <w:p w14:paraId="32E6E58B" w14:textId="20B52D00" w:rsidR="00303F31" w:rsidRDefault="00257D12" w:rsidP="004C7F5F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修改为：</w:t>
      </w:r>
    </w:p>
    <w:p w14:paraId="3751A81F" w14:textId="77777777" w:rsidR="00257D12" w:rsidRPr="00257D12" w:rsidRDefault="00257D12" w:rsidP="00257D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sys_protect_</w:t>
      </w:r>
      <w:proofErr w:type="gram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</w:t>
      </w:r>
      <w:proofErr w:type="spell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old, </w:t>
      </w:r>
      <w:proofErr w:type="spell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index, frame, perm):  </w:t>
      </w:r>
    </w:p>
    <w:p w14:paraId="52AB8DB2" w14:textId="77777777" w:rsidR="00257D12" w:rsidRPr="00257D12" w:rsidRDefault="00257D12" w:rsidP="00257D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cond</w:t>
      </w:r>
      <w:proofErr w:type="spell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z</w:t>
      </w:r>
      <w:proofErr w:type="gram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3.And</w:t>
      </w:r>
      <w:proofErr w:type="gram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1A67B6BD" w14:textId="77777777" w:rsidR="00257D12" w:rsidRPr="00257D12" w:rsidRDefault="00257D12" w:rsidP="00257D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7D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...</w:t>
      </w: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DA38AB" w14:textId="77777777" w:rsidR="00257D12" w:rsidRPr="00257D12" w:rsidRDefault="00257D12" w:rsidP="00257D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7D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the entry in the </w:t>
      </w:r>
      <w:proofErr w:type="spellStart"/>
      <w:r w:rsidRPr="00257D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257D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must be the frame</w:t>
      </w: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CC0F4" w14:textId="77777777" w:rsidR="00257D12" w:rsidRPr="00257D12" w:rsidRDefault="00257D12" w:rsidP="00257D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z</w:t>
      </w:r>
      <w:proofErr w:type="gram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3.Extract</w:t>
      </w:r>
      <w:proofErr w:type="gram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(63, 40, z3.UDiv(</w:t>
      </w:r>
      <w:proofErr w:type="spell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old.pages_ptr_to_int</w:t>
      </w:r>
      <w:proofErr w:type="spell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9431965" w14:textId="77777777" w:rsidR="00257D12" w:rsidRPr="00257D12" w:rsidRDefault="00257D12" w:rsidP="00257D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proofErr w:type="gram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util.i</w:t>
      </w:r>
      <w:proofErr w:type="gram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64(dt.PAGE_SIZE)) + frame) == z3.BitVecVal(0, 24),  </w:t>
      </w:r>
    </w:p>
    <w:p w14:paraId="2E321FD8" w14:textId="77777777" w:rsidR="00257D12" w:rsidRPr="00257D12" w:rsidRDefault="00257D12" w:rsidP="00257D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z</w:t>
      </w:r>
      <w:proofErr w:type="gram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3.Extract</w:t>
      </w:r>
      <w:proofErr w:type="gram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(39, 0, z3.UDiv(old.pages_ptr_to_int, util.i64(  </w:t>
      </w:r>
    </w:p>
    <w:p w14:paraId="53FC6760" w14:textId="77777777" w:rsidR="00257D12" w:rsidRPr="00257D12" w:rsidRDefault="00257D12" w:rsidP="00257D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dt.PAGE</w:t>
      </w:r>
      <w:proofErr w:type="gramEnd"/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_SIZE)) + frame) == z3.Extract(49, 10, old.pages[pt].data(index)),  </w:t>
      </w:r>
    </w:p>
    <w:p w14:paraId="1516B9C6" w14:textId="77777777" w:rsidR="00257D12" w:rsidRPr="00257D12" w:rsidRDefault="00257D12" w:rsidP="00257D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7D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...</w:t>
      </w: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1A9FD" w14:textId="77777777" w:rsidR="00257D12" w:rsidRPr="00257D12" w:rsidRDefault="00257D12" w:rsidP="00257D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7D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  </w:t>
      </w:r>
    </w:p>
    <w:p w14:paraId="618C24C0" w14:textId="06AF4B1D" w:rsidR="00257D12" w:rsidRDefault="007F3324" w:rsidP="004C7F5F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 w:rsidR="000850FF" w:rsidRPr="00B97563">
        <w:rPr>
          <w:rFonts w:ascii="楷体" w:eastAsia="楷体" w:hAnsi="楷体"/>
          <w:shd w:val="pct15" w:color="auto" w:fill="FFFFFF"/>
        </w:rPr>
        <w:t>hv6/spec/kernel/spec/specs.py</w:t>
      </w:r>
      <w:r w:rsidR="000850FF">
        <w:rPr>
          <w:rFonts w:ascii="楷体" w:eastAsia="楷体" w:hAnsi="楷体" w:hint="eastAsia"/>
        </w:rPr>
        <w:t>中</w:t>
      </w:r>
      <w:r w:rsidR="00B97563">
        <w:rPr>
          <w:rFonts w:ascii="楷体" w:eastAsia="楷体" w:hAnsi="楷体" w:hint="eastAsia"/>
        </w:rPr>
        <w:t>还有几个类似的函数</w:t>
      </w:r>
      <w:r w:rsidR="001142B8">
        <w:rPr>
          <w:rFonts w:ascii="楷体" w:eastAsia="楷体" w:hAnsi="楷体" w:hint="eastAsia"/>
        </w:rPr>
        <w:t>也需要修改。</w:t>
      </w:r>
    </w:p>
    <w:p w14:paraId="0DE14911" w14:textId="1E6D4BE8" w:rsidR="00A16E52" w:rsidRDefault="008F158B" w:rsidP="00AB2220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此外，</w:t>
      </w:r>
      <w:r w:rsidR="00894B34">
        <w:rPr>
          <w:rFonts w:ascii="楷体" w:eastAsia="楷体" w:hAnsi="楷体" w:hint="eastAsia"/>
        </w:rPr>
        <w:t>令</w:t>
      </w:r>
      <w:r w:rsidR="00AC5F5C">
        <w:rPr>
          <w:rFonts w:ascii="楷体" w:eastAsia="楷体" w:hAnsi="楷体" w:hint="eastAsia"/>
        </w:rPr>
        <w:t>我们</w:t>
      </w:r>
      <w:r w:rsidR="002371CB">
        <w:rPr>
          <w:rFonts w:ascii="楷体" w:eastAsia="楷体" w:hAnsi="楷体" w:hint="eastAsia"/>
        </w:rPr>
        <w:t>在实验中感到困惑不解的是，</w:t>
      </w:r>
      <w:r w:rsidR="00EC623E">
        <w:rPr>
          <w:rFonts w:ascii="楷体" w:eastAsia="楷体" w:hAnsi="楷体" w:hint="eastAsia"/>
        </w:rPr>
        <w:t>原hv</w:t>
      </w:r>
      <w:r w:rsidR="00EC623E">
        <w:rPr>
          <w:rFonts w:ascii="楷体" w:eastAsia="楷体" w:hAnsi="楷体"/>
        </w:rPr>
        <w:t>6</w:t>
      </w:r>
      <w:r w:rsidR="00EC623E">
        <w:rPr>
          <w:rFonts w:ascii="楷体" w:eastAsia="楷体" w:hAnsi="楷体" w:hint="eastAsia"/>
        </w:rPr>
        <w:t>从</w:t>
      </w:r>
      <w:r w:rsidR="00A07FE2">
        <w:rPr>
          <w:rFonts w:ascii="楷体" w:eastAsia="楷体" w:hAnsi="楷体" w:hint="eastAsia"/>
        </w:rPr>
        <w:t>页表项中提取物理地址</w:t>
      </w:r>
      <w:r w:rsidR="00AF4208">
        <w:rPr>
          <w:rFonts w:ascii="楷体" w:eastAsia="楷体" w:hAnsi="楷体" w:hint="eastAsia"/>
        </w:rPr>
        <w:t>并不是如我们想象的那样</w:t>
      </w:r>
      <w:proofErr w:type="gramStart"/>
      <w:r w:rsidR="00AF4208">
        <w:rPr>
          <w:rFonts w:ascii="楷体" w:eastAsia="楷体" w:hAnsi="楷体" w:hint="eastAsia"/>
        </w:rPr>
        <w:t>提取高</w:t>
      </w:r>
      <w:proofErr w:type="gramEnd"/>
      <w:r w:rsidR="00E12516">
        <w:rPr>
          <w:rFonts w:ascii="楷体" w:eastAsia="楷体" w:hAnsi="楷体" w:hint="eastAsia"/>
        </w:rPr>
        <w:t>5</w:t>
      </w:r>
      <w:r w:rsidR="00E12516">
        <w:rPr>
          <w:rFonts w:ascii="楷体" w:eastAsia="楷体" w:hAnsi="楷体"/>
        </w:rPr>
        <w:t>2</w:t>
      </w:r>
      <w:r w:rsidR="00E12516">
        <w:rPr>
          <w:rFonts w:ascii="楷体" w:eastAsia="楷体" w:hAnsi="楷体" w:hint="eastAsia"/>
        </w:rPr>
        <w:t>位，</w:t>
      </w:r>
      <w:r w:rsidR="00E839D0">
        <w:rPr>
          <w:rFonts w:ascii="楷体" w:eastAsia="楷体" w:hAnsi="楷体" w:hint="eastAsia"/>
        </w:rPr>
        <w:t>而是</w:t>
      </w:r>
      <w:r w:rsidR="00A854FD">
        <w:rPr>
          <w:rFonts w:ascii="楷体" w:eastAsia="楷体" w:hAnsi="楷体" w:hint="eastAsia"/>
        </w:rPr>
        <w:t>提取</w:t>
      </w:r>
      <w:r w:rsidR="00685327">
        <w:rPr>
          <w:rFonts w:ascii="楷体" w:eastAsia="楷体" w:hAnsi="楷体" w:hint="eastAsia"/>
        </w:rPr>
        <w:t>中间的4</w:t>
      </w:r>
      <w:r w:rsidR="00685327">
        <w:rPr>
          <w:rFonts w:ascii="楷体" w:eastAsia="楷体" w:hAnsi="楷体"/>
        </w:rPr>
        <w:t>0</w:t>
      </w:r>
      <w:r w:rsidR="00685327">
        <w:rPr>
          <w:rFonts w:ascii="楷体" w:eastAsia="楷体" w:hAnsi="楷体" w:hint="eastAsia"/>
        </w:rPr>
        <w:t>位</w:t>
      </w:r>
      <w:r w:rsidR="002F7F2A">
        <w:rPr>
          <w:rFonts w:ascii="楷体" w:eastAsia="楷体" w:hAnsi="楷体" w:hint="eastAsia"/>
        </w:rPr>
        <w:t>（低1</w:t>
      </w:r>
      <w:r w:rsidR="002F7F2A">
        <w:rPr>
          <w:rFonts w:ascii="楷体" w:eastAsia="楷体" w:hAnsi="楷体"/>
        </w:rPr>
        <w:t>2</w:t>
      </w:r>
      <w:r w:rsidR="002F7F2A">
        <w:rPr>
          <w:rFonts w:ascii="楷体" w:eastAsia="楷体" w:hAnsi="楷体" w:hint="eastAsia"/>
        </w:rPr>
        <w:t>位到5</w:t>
      </w:r>
      <w:r w:rsidR="002F7F2A">
        <w:rPr>
          <w:rFonts w:ascii="楷体" w:eastAsia="楷体" w:hAnsi="楷体"/>
        </w:rPr>
        <w:t>1</w:t>
      </w:r>
      <w:r w:rsidR="002F7F2A">
        <w:rPr>
          <w:rFonts w:ascii="楷体" w:eastAsia="楷体" w:hAnsi="楷体" w:hint="eastAsia"/>
        </w:rPr>
        <w:t>位）</w:t>
      </w:r>
      <w:r w:rsidR="00F52549">
        <w:rPr>
          <w:rFonts w:ascii="楷体" w:eastAsia="楷体" w:hAnsi="楷体" w:hint="eastAsia"/>
        </w:rPr>
        <w:t>再</w:t>
      </w:r>
      <w:r w:rsidR="00BB177A">
        <w:rPr>
          <w:rFonts w:ascii="楷体" w:eastAsia="楷体" w:hAnsi="楷体" w:hint="eastAsia"/>
        </w:rPr>
        <w:t>左移1</w:t>
      </w:r>
      <w:r w:rsidR="00BB177A">
        <w:rPr>
          <w:rFonts w:ascii="楷体" w:eastAsia="楷体" w:hAnsi="楷体"/>
        </w:rPr>
        <w:t>2</w:t>
      </w:r>
      <w:r w:rsidR="00BB177A">
        <w:rPr>
          <w:rFonts w:ascii="楷体" w:eastAsia="楷体" w:hAnsi="楷体" w:hint="eastAsia"/>
        </w:rPr>
        <w:t>位</w:t>
      </w:r>
      <w:r w:rsidR="00EB6342">
        <w:rPr>
          <w:rFonts w:ascii="楷体" w:eastAsia="楷体" w:hAnsi="楷体" w:hint="eastAsia"/>
        </w:rPr>
        <w:t>：</w:t>
      </w:r>
    </w:p>
    <w:p w14:paraId="6C454C77" w14:textId="201A8A7D" w:rsidR="006834AF" w:rsidRPr="006834AF" w:rsidRDefault="006834AF" w:rsidP="006834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4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9B1D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原</w:t>
      </w:r>
      <w:r w:rsidR="009B1D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hv6</w:t>
      </w:r>
      <w:r w:rsidR="009B1D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834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include/</w:t>
      </w:r>
      <w:proofErr w:type="spellStart"/>
      <w:r w:rsidRPr="006834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uapi</w:t>
      </w:r>
      <w:proofErr w:type="spellEnd"/>
      <w:r w:rsidRPr="006834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/machine/</w:t>
      </w:r>
      <w:proofErr w:type="spellStart"/>
      <w:r w:rsidRPr="006834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mmu.h</w:t>
      </w:r>
      <w:proofErr w:type="spellEnd"/>
      <w:r w:rsidRPr="00683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3569C" w14:textId="77777777" w:rsidR="006834AF" w:rsidRPr="006834AF" w:rsidRDefault="006834AF" w:rsidP="006834A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4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PTE_ADDR(</w:t>
      </w:r>
      <w:proofErr w:type="spellStart"/>
      <w:r w:rsidRPr="006834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pte</w:t>
      </w:r>
      <w:proofErr w:type="spellEnd"/>
      <w:r w:rsidRPr="006834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) ((</w:t>
      </w:r>
      <w:proofErr w:type="spellStart"/>
      <w:r w:rsidRPr="006834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physaddr_</w:t>
      </w:r>
      <w:proofErr w:type="gramStart"/>
      <w:r w:rsidRPr="006834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</w:t>
      </w:r>
      <w:proofErr w:type="spellEnd"/>
      <w:r w:rsidRPr="006834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)(</w:t>
      </w:r>
      <w:proofErr w:type="spellStart"/>
      <w:proofErr w:type="gramEnd"/>
      <w:r w:rsidRPr="006834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pte</w:t>
      </w:r>
      <w:proofErr w:type="spellEnd"/>
      <w:r w:rsidRPr="006834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)&amp;BITMASK64(51, 12))</w:t>
      </w:r>
      <w:r w:rsidRPr="006834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5B28F" w14:textId="7D6F9C17" w:rsidR="00EB6342" w:rsidRDefault="00AD6C2E" w:rsidP="00AB2220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而我们将hv</w:t>
      </w:r>
      <w:r>
        <w:rPr>
          <w:rFonts w:ascii="楷体" w:eastAsia="楷体" w:hAnsi="楷体"/>
        </w:rPr>
        <w:t>6</w:t>
      </w:r>
      <w:r>
        <w:rPr>
          <w:rFonts w:ascii="楷体" w:eastAsia="楷体" w:hAnsi="楷体" w:hint="eastAsia"/>
        </w:rPr>
        <w:t>移植到</w:t>
      </w:r>
      <w:proofErr w:type="spellStart"/>
      <w:r>
        <w:rPr>
          <w:rFonts w:ascii="楷体" w:eastAsia="楷体" w:hAnsi="楷体" w:hint="eastAsia"/>
        </w:rPr>
        <w:t>riscv</w:t>
      </w:r>
      <w:proofErr w:type="spellEnd"/>
      <w:r w:rsidR="00812525">
        <w:rPr>
          <w:rFonts w:ascii="楷体" w:eastAsia="楷体" w:hAnsi="楷体" w:hint="eastAsia"/>
        </w:rPr>
        <w:t>是直接</w:t>
      </w:r>
      <w:proofErr w:type="gramStart"/>
      <w:r w:rsidR="00812525">
        <w:rPr>
          <w:rFonts w:ascii="楷体" w:eastAsia="楷体" w:hAnsi="楷体" w:hint="eastAsia"/>
        </w:rPr>
        <w:t>提取高</w:t>
      </w:r>
      <w:proofErr w:type="gramEnd"/>
      <w:r w:rsidR="00383582">
        <w:rPr>
          <w:rFonts w:ascii="楷体" w:eastAsia="楷体" w:hAnsi="楷体" w:hint="eastAsia"/>
        </w:rPr>
        <w:t>5</w:t>
      </w:r>
      <w:r w:rsidR="00383582">
        <w:rPr>
          <w:rFonts w:ascii="楷体" w:eastAsia="楷体" w:hAnsi="楷体"/>
        </w:rPr>
        <w:t>4</w:t>
      </w:r>
      <w:r w:rsidR="00383582">
        <w:rPr>
          <w:rFonts w:ascii="楷体" w:eastAsia="楷体" w:hAnsi="楷体" w:hint="eastAsia"/>
        </w:rPr>
        <w:t>位作为物理地址，</w:t>
      </w:r>
      <w:r w:rsidR="00D71BBB">
        <w:rPr>
          <w:rFonts w:ascii="楷体" w:eastAsia="楷体" w:hAnsi="楷体" w:hint="eastAsia"/>
        </w:rPr>
        <w:t>为了和spec保持一致，</w:t>
      </w:r>
      <w:r w:rsidR="00680C96">
        <w:rPr>
          <w:rFonts w:ascii="楷体" w:eastAsia="楷体" w:hAnsi="楷体" w:hint="eastAsia"/>
        </w:rPr>
        <w:t>我们</w:t>
      </w:r>
      <w:r w:rsidR="00B9417E">
        <w:rPr>
          <w:rFonts w:ascii="楷体" w:eastAsia="楷体" w:hAnsi="楷体" w:hint="eastAsia"/>
        </w:rPr>
        <w:t>修改了</w:t>
      </w:r>
      <w:r w:rsidR="009262F7">
        <w:rPr>
          <w:rFonts w:ascii="楷体" w:eastAsia="楷体" w:hAnsi="楷体" w:hint="eastAsia"/>
        </w:rPr>
        <w:t>新系统的</w:t>
      </w:r>
      <w:r w:rsidR="00FF73BF">
        <w:rPr>
          <w:rFonts w:ascii="楷体" w:eastAsia="楷体" w:hAnsi="楷体" w:hint="eastAsia"/>
        </w:rPr>
        <w:t>相关代码，</w:t>
      </w:r>
      <w:r w:rsidR="00F73B27">
        <w:rPr>
          <w:rFonts w:ascii="楷体" w:eastAsia="楷体" w:hAnsi="楷体" w:hint="eastAsia"/>
        </w:rPr>
        <w:t>将：</w:t>
      </w:r>
    </w:p>
    <w:p w14:paraId="1381D7D7" w14:textId="25E35278" w:rsidR="007D3287" w:rsidRPr="007D3287" w:rsidRDefault="007D3287" w:rsidP="007D328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32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hv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7D32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include/</w:t>
      </w:r>
      <w:proofErr w:type="spellStart"/>
      <w:r w:rsidRPr="007D32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uapi</w:t>
      </w:r>
      <w:proofErr w:type="spellEnd"/>
      <w:r w:rsidRPr="007D32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/machine/</w:t>
      </w:r>
      <w:proofErr w:type="spellStart"/>
      <w:r w:rsidRPr="007D32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mmu.h</w:t>
      </w:r>
      <w:proofErr w:type="spellEnd"/>
      <w:r w:rsidRPr="007D32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20FDF" w14:textId="77777777" w:rsidR="007D3287" w:rsidRPr="007D3287" w:rsidRDefault="007D3287" w:rsidP="007D328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328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PTE_ADDR(pte) (((physaddr_</w:t>
      </w:r>
      <w:proofErr w:type="gramStart"/>
      <w:r w:rsidRPr="007D328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t)(</w:t>
      </w:r>
      <w:proofErr w:type="gramEnd"/>
      <w:r w:rsidRPr="007D328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pte) &gt;&gt; PTE_PFN_SHIFT) &lt;&lt; PAGE_SHIFT)</w:t>
      </w:r>
      <w:r w:rsidRPr="007D32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C4144B" w14:textId="7AD8E627" w:rsidR="00F73B27" w:rsidRDefault="005C1F1F" w:rsidP="00AB2220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修改为：</w:t>
      </w:r>
    </w:p>
    <w:p w14:paraId="586D1974" w14:textId="6CA933E0" w:rsidR="004735E9" w:rsidRPr="004735E9" w:rsidRDefault="004735E9" w:rsidP="004735E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5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DA7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="00DA7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hv</w:t>
      </w:r>
      <w:r w:rsidR="00DA79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</w:t>
      </w:r>
      <w:r w:rsidR="00DA7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861FE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="00861FE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spec</w:t>
      </w:r>
      <w:r w:rsidR="00861FE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保持一致，</w:t>
      </w:r>
      <w:r w:rsidRPr="004735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include/</w:t>
      </w:r>
      <w:proofErr w:type="spellStart"/>
      <w:r w:rsidRPr="004735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uapi</w:t>
      </w:r>
      <w:proofErr w:type="spellEnd"/>
      <w:r w:rsidRPr="004735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/machine/</w:t>
      </w:r>
      <w:proofErr w:type="spellStart"/>
      <w:r w:rsidRPr="004735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mmu.h</w:t>
      </w:r>
      <w:proofErr w:type="spellEnd"/>
      <w:r w:rsidRPr="004735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766608" w14:textId="77777777" w:rsidR="004735E9" w:rsidRPr="004735E9" w:rsidRDefault="004735E9" w:rsidP="004735E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5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PTE_ADDR(pte) ((((physaddr_</w:t>
      </w:r>
      <w:proofErr w:type="gramStart"/>
      <w:r w:rsidRPr="004735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t)(</w:t>
      </w:r>
      <w:proofErr w:type="gramEnd"/>
      <w:r w:rsidRPr="004735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pte) &gt;&gt; PTE_PFN_SHIFT) &lt;&lt; PAGE_SHIFT)&amp;BITMASK64(51, 12))</w:t>
      </w:r>
      <w:r w:rsidRPr="004735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265B2" w14:textId="49BFCB74" w:rsidR="005C1F1F" w:rsidRDefault="00DA5E49" w:rsidP="00AB2220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经过上述修改，</w:t>
      </w:r>
      <w:r w:rsidR="001C7CC4">
        <w:rPr>
          <w:rFonts w:ascii="楷体" w:eastAsia="楷体" w:hAnsi="楷体" w:hint="eastAsia"/>
        </w:rPr>
        <w:t>我们</w:t>
      </w:r>
      <w:r w:rsidR="006859B8">
        <w:rPr>
          <w:rFonts w:ascii="楷体" w:eastAsia="楷体" w:hAnsi="楷体" w:hint="eastAsia"/>
        </w:rPr>
        <w:t>总共</w:t>
      </w:r>
      <w:r w:rsidR="001C7CC4">
        <w:rPr>
          <w:rFonts w:ascii="楷体" w:eastAsia="楷体" w:hAnsi="楷体" w:hint="eastAsia"/>
        </w:rPr>
        <w:t>通过了4</w:t>
      </w:r>
      <w:r w:rsidR="001C7CC4">
        <w:rPr>
          <w:rFonts w:ascii="楷体" w:eastAsia="楷体" w:hAnsi="楷体"/>
        </w:rPr>
        <w:t>3</w:t>
      </w:r>
      <w:r w:rsidR="001C7CC4">
        <w:rPr>
          <w:rFonts w:ascii="楷体" w:eastAsia="楷体" w:hAnsi="楷体" w:hint="eastAsia"/>
        </w:rPr>
        <w:t>个系统调用的验证。</w:t>
      </w:r>
    </w:p>
    <w:p w14:paraId="5DECEB3E" w14:textId="0C7D2A4A" w:rsidR="00216B1B" w:rsidRPr="00C240CE" w:rsidRDefault="00DC4F0B" w:rsidP="00077E6C">
      <w:pPr>
        <w:pStyle w:val="2"/>
        <w:numPr>
          <w:ilvl w:val="0"/>
          <w:numId w:val="12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32" w:name="_Toc517117248"/>
      <w:bookmarkStart w:id="33" w:name="_Toc517117432"/>
      <w:r w:rsidR="00C919B9" w:rsidRPr="00C240CE">
        <w:rPr>
          <w:rFonts w:ascii="楷体" w:eastAsia="楷体" w:hAnsi="楷体"/>
        </w:rPr>
        <w:t>46/50</w:t>
      </w:r>
      <w:r w:rsidR="00C919B9" w:rsidRPr="00C240CE">
        <w:rPr>
          <w:rFonts w:ascii="楷体" w:eastAsia="楷体" w:hAnsi="楷体" w:hint="eastAsia"/>
        </w:rPr>
        <w:t>：增加</w:t>
      </w:r>
      <w:r w:rsidR="00C919B9" w:rsidRPr="00C240CE">
        <w:rPr>
          <w:rFonts w:ascii="楷体" w:eastAsia="楷体" w:hAnsi="楷体"/>
        </w:rPr>
        <w:t>spec</w:t>
      </w:r>
      <w:r w:rsidR="00C919B9" w:rsidRPr="00C240CE">
        <w:rPr>
          <w:rFonts w:ascii="楷体" w:eastAsia="楷体" w:hAnsi="楷体" w:hint="eastAsia"/>
        </w:rPr>
        <w:t>中对于</w:t>
      </w:r>
      <w:r w:rsidR="00C919B9" w:rsidRPr="00C240CE">
        <w:rPr>
          <w:rFonts w:ascii="楷体" w:eastAsia="楷体" w:hAnsi="楷体"/>
        </w:rPr>
        <w:t>XWR</w:t>
      </w:r>
      <w:r w:rsidR="00C919B9" w:rsidRPr="00C240CE">
        <w:rPr>
          <w:rFonts w:ascii="楷体" w:eastAsia="楷体" w:hAnsi="楷体" w:hint="eastAsia"/>
        </w:rPr>
        <w:t>标志位的约束</w:t>
      </w:r>
      <w:bookmarkEnd w:id="32"/>
      <w:bookmarkEnd w:id="33"/>
    </w:p>
    <w:p w14:paraId="0A26F0AE" w14:textId="2D2DFB99" w:rsidR="00A41D18" w:rsidRPr="00A41D18" w:rsidRDefault="00A41D18" w:rsidP="00A41D18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 w:rsidRPr="008E48AE">
        <w:rPr>
          <w:rFonts w:ascii="楷体" w:eastAsia="楷体" w:hAnsi="楷体" w:hint="eastAsia"/>
        </w:rPr>
        <w:t>测试结果在</w:t>
      </w:r>
      <w:r w:rsidRPr="008E48AE">
        <w:rPr>
          <w:rFonts w:ascii="楷体" w:eastAsia="楷体" w:hAnsi="楷体"/>
          <w:shd w:val="pct15" w:color="auto" w:fill="FFFFFF"/>
        </w:rPr>
        <w:t>hv6/after</w:t>
      </w:r>
      <w:r>
        <w:rPr>
          <w:rFonts w:ascii="楷体" w:eastAsia="楷体" w:hAnsi="楷体"/>
          <w:shd w:val="pct15" w:color="auto" w:fill="FFFFFF"/>
        </w:rPr>
        <w:t>4</w:t>
      </w:r>
      <w:r w:rsidRPr="008E48AE">
        <w:rPr>
          <w:rFonts w:ascii="楷体" w:eastAsia="楷体" w:hAnsi="楷体"/>
          <w:shd w:val="pct15" w:color="auto" w:fill="FFFFFF"/>
        </w:rPr>
        <w:t>.txt</w:t>
      </w:r>
      <w:r w:rsidRPr="008E48AE">
        <w:rPr>
          <w:rFonts w:ascii="楷体" w:eastAsia="楷体" w:hAnsi="楷体"/>
        </w:rPr>
        <w:t>中，数字0表示验证通过。</w:t>
      </w:r>
    </w:p>
    <w:p w14:paraId="28D4C035" w14:textId="13D26986" w:rsidR="00AC3A9A" w:rsidRDefault="0028479D" w:rsidP="00342DAB">
      <w:pPr>
        <w:spacing w:line="360" w:lineRule="auto"/>
        <w:ind w:firstLineChars="200" w:firstLine="420"/>
        <w:rPr>
          <w:rFonts w:ascii="楷体" w:eastAsia="楷体" w:hAnsi="楷体"/>
        </w:rPr>
      </w:pPr>
      <w:r w:rsidRPr="00342DAB">
        <w:rPr>
          <w:rFonts w:ascii="楷体" w:eastAsia="楷体" w:hAnsi="楷体" w:hint="eastAsia"/>
        </w:rPr>
        <w:t>原hv</w:t>
      </w:r>
      <w:r w:rsidRPr="00342DAB">
        <w:rPr>
          <w:rFonts w:ascii="楷体" w:eastAsia="楷体" w:hAnsi="楷体"/>
        </w:rPr>
        <w:t>6</w:t>
      </w:r>
      <w:r w:rsidRPr="00342DAB">
        <w:rPr>
          <w:rFonts w:ascii="楷体" w:eastAsia="楷体" w:hAnsi="楷体" w:hint="eastAsia"/>
        </w:rPr>
        <w:t>（x86下）和新的hv</w:t>
      </w:r>
      <w:r w:rsidRPr="00342DAB">
        <w:rPr>
          <w:rFonts w:ascii="楷体" w:eastAsia="楷体" w:hAnsi="楷体"/>
        </w:rPr>
        <w:t>6</w:t>
      </w:r>
      <w:r w:rsidRPr="00342DAB">
        <w:rPr>
          <w:rFonts w:ascii="楷体" w:eastAsia="楷体" w:hAnsi="楷体" w:hint="eastAsia"/>
        </w:rPr>
        <w:t>（</w:t>
      </w:r>
      <w:proofErr w:type="spellStart"/>
      <w:r w:rsidRPr="00342DAB">
        <w:rPr>
          <w:rFonts w:ascii="楷体" w:eastAsia="楷体" w:hAnsi="楷体" w:hint="eastAsia"/>
        </w:rPr>
        <w:t>riscv</w:t>
      </w:r>
      <w:proofErr w:type="spellEnd"/>
      <w:r w:rsidRPr="00342DAB">
        <w:rPr>
          <w:rFonts w:ascii="楷体" w:eastAsia="楷体" w:hAnsi="楷体" w:hint="eastAsia"/>
        </w:rPr>
        <w:t>下）</w:t>
      </w:r>
      <w:r w:rsidR="001D7834" w:rsidRPr="00342DAB">
        <w:rPr>
          <w:rFonts w:ascii="楷体" w:eastAsia="楷体" w:hAnsi="楷体" w:hint="eastAsia"/>
        </w:rPr>
        <w:t>都采用</w:t>
      </w:r>
      <w:r w:rsidR="003C07F1" w:rsidRPr="00342DAB">
        <w:rPr>
          <w:rFonts w:ascii="楷体" w:eastAsia="楷体" w:hAnsi="楷体" w:hint="eastAsia"/>
        </w:rPr>
        <w:t>4级页表</w:t>
      </w:r>
      <w:r w:rsidR="00836779" w:rsidRPr="00342DAB">
        <w:rPr>
          <w:rFonts w:ascii="楷体" w:eastAsia="楷体" w:hAnsi="楷体" w:hint="eastAsia"/>
        </w:rPr>
        <w:t>，</w:t>
      </w:r>
      <w:r w:rsidR="001118AE" w:rsidRPr="00342DAB">
        <w:rPr>
          <w:rFonts w:ascii="楷体" w:eastAsia="楷体" w:hAnsi="楷体" w:hint="eastAsia"/>
        </w:rPr>
        <w:t>但是</w:t>
      </w:r>
      <w:proofErr w:type="spellStart"/>
      <w:r w:rsidR="00CE30A6" w:rsidRPr="00342DAB">
        <w:rPr>
          <w:rFonts w:ascii="楷体" w:eastAsia="楷体" w:hAnsi="楷体" w:hint="eastAsia"/>
        </w:rPr>
        <w:t>riscv</w:t>
      </w:r>
      <w:proofErr w:type="spellEnd"/>
      <w:r w:rsidR="00544FA3" w:rsidRPr="00342DAB">
        <w:rPr>
          <w:rFonts w:ascii="楷体" w:eastAsia="楷体" w:hAnsi="楷体" w:hint="eastAsia"/>
        </w:rPr>
        <w:t>平台下对于</w:t>
      </w:r>
      <w:r w:rsidR="00E6250B" w:rsidRPr="00342DAB">
        <w:rPr>
          <w:rFonts w:ascii="楷体" w:eastAsia="楷体" w:hAnsi="楷体" w:hint="eastAsia"/>
        </w:rPr>
        <w:t>4级页表</w:t>
      </w:r>
      <w:r w:rsidR="00AC2A6E" w:rsidRPr="00342DAB">
        <w:rPr>
          <w:rFonts w:ascii="楷体" w:eastAsia="楷体" w:hAnsi="楷体" w:hint="eastAsia"/>
        </w:rPr>
        <w:t>中间的部分</w:t>
      </w:r>
      <w:r w:rsidR="00755D23" w:rsidRPr="00342DAB">
        <w:rPr>
          <w:rFonts w:ascii="楷体" w:eastAsia="楷体" w:hAnsi="楷体" w:hint="eastAsia"/>
        </w:rPr>
        <w:t>存在约束：</w:t>
      </w:r>
      <w:r w:rsidR="009C4348">
        <w:rPr>
          <w:rFonts w:ascii="楷体" w:eastAsia="楷体" w:hAnsi="楷体" w:hint="eastAsia"/>
        </w:rPr>
        <w:t>页表的非叶子节点</w:t>
      </w:r>
      <w:r w:rsidR="00887974">
        <w:rPr>
          <w:rFonts w:ascii="楷体" w:eastAsia="楷体" w:hAnsi="楷体" w:hint="eastAsia"/>
        </w:rPr>
        <w:t>的</w:t>
      </w:r>
      <w:r w:rsidR="00FC3E6A">
        <w:rPr>
          <w:rFonts w:ascii="楷体" w:eastAsia="楷体" w:hAnsi="楷体" w:hint="eastAsia"/>
        </w:rPr>
        <w:t>执行位（X）</w:t>
      </w:r>
      <w:r w:rsidR="001B2BD6">
        <w:rPr>
          <w:rFonts w:ascii="楷体" w:eastAsia="楷体" w:hAnsi="楷体" w:hint="eastAsia"/>
        </w:rPr>
        <w:t>、</w:t>
      </w:r>
      <w:r w:rsidR="007D569A">
        <w:rPr>
          <w:rFonts w:ascii="楷体" w:eastAsia="楷体" w:hAnsi="楷体" w:hint="eastAsia"/>
        </w:rPr>
        <w:t>可写位（W）和可读位（R）必须</w:t>
      </w:r>
      <w:r w:rsidR="00975207">
        <w:rPr>
          <w:rFonts w:ascii="楷体" w:eastAsia="楷体" w:hAnsi="楷体" w:hint="eastAsia"/>
        </w:rPr>
        <w:t>均为0</w:t>
      </w:r>
      <w:r w:rsidR="0084606C">
        <w:rPr>
          <w:rFonts w:ascii="楷体" w:eastAsia="楷体" w:hAnsi="楷体" w:hint="eastAsia"/>
        </w:rPr>
        <w:t>。</w:t>
      </w:r>
      <w:r w:rsidR="00BA14F9">
        <w:rPr>
          <w:rFonts w:ascii="楷体" w:eastAsia="楷体" w:hAnsi="楷体" w:hint="eastAsia"/>
        </w:rPr>
        <w:t>而在x86下</w:t>
      </w:r>
      <w:r w:rsidR="00654ADF">
        <w:rPr>
          <w:rFonts w:ascii="楷体" w:eastAsia="楷体" w:hAnsi="楷体" w:hint="eastAsia"/>
        </w:rPr>
        <w:t>不存在这个</w:t>
      </w:r>
      <w:r w:rsidR="008F6D43">
        <w:rPr>
          <w:rFonts w:ascii="楷体" w:eastAsia="楷体" w:hAnsi="楷体" w:hint="eastAsia"/>
        </w:rPr>
        <w:t>约束</w:t>
      </w:r>
      <w:r w:rsidR="008F674F">
        <w:rPr>
          <w:rFonts w:ascii="楷体" w:eastAsia="楷体" w:hAnsi="楷体" w:hint="eastAsia"/>
        </w:rPr>
        <w:t>，</w:t>
      </w:r>
      <w:r w:rsidR="004D4DB3">
        <w:rPr>
          <w:rFonts w:ascii="楷体" w:eastAsia="楷体" w:hAnsi="楷体" w:hint="eastAsia"/>
        </w:rPr>
        <w:t>为了</w:t>
      </w:r>
      <w:r w:rsidR="00DF681C">
        <w:rPr>
          <w:rFonts w:ascii="楷体" w:eastAsia="楷体" w:hAnsi="楷体" w:hint="eastAsia"/>
        </w:rPr>
        <w:t>符合</w:t>
      </w:r>
      <w:proofErr w:type="spellStart"/>
      <w:r w:rsidR="004000D2">
        <w:rPr>
          <w:rFonts w:ascii="楷体" w:eastAsia="楷体" w:hAnsi="楷体" w:hint="eastAsia"/>
        </w:rPr>
        <w:t>riscv</w:t>
      </w:r>
      <w:proofErr w:type="spellEnd"/>
      <w:r w:rsidR="004000D2">
        <w:rPr>
          <w:rFonts w:ascii="楷体" w:eastAsia="楷体" w:hAnsi="楷体" w:hint="eastAsia"/>
        </w:rPr>
        <w:t>的规定，</w:t>
      </w:r>
      <w:r w:rsidR="00A621E3">
        <w:rPr>
          <w:rFonts w:ascii="楷体" w:eastAsia="楷体" w:hAnsi="楷体" w:hint="eastAsia"/>
        </w:rPr>
        <w:t>在我们的新系统中</w:t>
      </w:r>
      <w:r w:rsidR="00BC2DBE">
        <w:rPr>
          <w:rFonts w:ascii="楷体" w:eastAsia="楷体" w:hAnsi="楷体" w:hint="eastAsia"/>
        </w:rPr>
        <w:t>规定了非</w:t>
      </w:r>
      <w:r w:rsidR="0086157E">
        <w:rPr>
          <w:rFonts w:ascii="楷体" w:eastAsia="楷体" w:hAnsi="楷体" w:hint="eastAsia"/>
        </w:rPr>
        <w:t>叶子节点</w:t>
      </w:r>
      <w:r w:rsidR="00436D86">
        <w:rPr>
          <w:rFonts w:ascii="楷体" w:eastAsia="楷体" w:hAnsi="楷体" w:hint="eastAsia"/>
        </w:rPr>
        <w:t>的XWR为必须为0</w:t>
      </w:r>
      <w:r w:rsidR="00B55B53">
        <w:rPr>
          <w:rFonts w:ascii="楷体" w:eastAsia="楷体" w:hAnsi="楷体" w:hint="eastAsia"/>
        </w:rPr>
        <w:t>，为此，需要修改</w:t>
      </w:r>
      <w:r w:rsidR="002A19E4">
        <w:rPr>
          <w:rFonts w:ascii="楷体" w:eastAsia="楷体" w:hAnsi="楷体" w:hint="eastAsia"/>
        </w:rPr>
        <w:t>spec</w:t>
      </w:r>
      <w:r w:rsidR="00447327">
        <w:rPr>
          <w:rFonts w:ascii="楷体" w:eastAsia="楷体" w:hAnsi="楷体" w:hint="eastAsia"/>
        </w:rPr>
        <w:t>使其符合</w:t>
      </w:r>
      <w:proofErr w:type="spellStart"/>
      <w:r w:rsidR="00F41E2D">
        <w:rPr>
          <w:rFonts w:ascii="楷体" w:eastAsia="楷体" w:hAnsi="楷体" w:hint="eastAsia"/>
        </w:rPr>
        <w:t>riscv</w:t>
      </w:r>
      <w:proofErr w:type="spellEnd"/>
      <w:r w:rsidR="00F41E2D">
        <w:rPr>
          <w:rFonts w:ascii="楷体" w:eastAsia="楷体" w:hAnsi="楷体" w:hint="eastAsia"/>
        </w:rPr>
        <w:t>的规定</w:t>
      </w:r>
      <w:r w:rsidR="00B95071">
        <w:rPr>
          <w:rFonts w:ascii="楷体" w:eastAsia="楷体" w:hAnsi="楷体" w:hint="eastAsia"/>
        </w:rPr>
        <w:t>。</w:t>
      </w:r>
    </w:p>
    <w:p w14:paraId="560D905E" w14:textId="70E09A36" w:rsidR="00F41E2D" w:rsidRDefault="00667066" w:rsidP="00342DAB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首先，在</w:t>
      </w:r>
      <w:r w:rsidRPr="000D1063">
        <w:rPr>
          <w:rFonts w:ascii="楷体" w:eastAsia="楷体" w:hAnsi="楷体"/>
          <w:shd w:val="pct15" w:color="auto" w:fill="FFFFFF"/>
        </w:rPr>
        <w:t>hv6/spec/kernel/datatypes.py</w:t>
      </w:r>
      <w:r w:rsidR="00E75F72">
        <w:rPr>
          <w:rFonts w:ascii="楷体" w:eastAsia="楷体" w:hAnsi="楷体" w:hint="eastAsia"/>
        </w:rPr>
        <w:t>添加对于XWR的</w:t>
      </w:r>
      <w:r w:rsidR="00964F66">
        <w:rPr>
          <w:rFonts w:ascii="楷体" w:eastAsia="楷体" w:hAnsi="楷体" w:hint="eastAsia"/>
        </w:rPr>
        <w:t>约束：</w:t>
      </w:r>
    </w:p>
    <w:p w14:paraId="14420ECE" w14:textId="77777777" w:rsidR="00615D07" w:rsidRPr="00615D07" w:rsidRDefault="00615D07" w:rsidP="00615D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5D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PTE_XWR_MASK = PTE_W | PTE_X | PTE_R  </w:t>
      </w:r>
    </w:p>
    <w:p w14:paraId="7388ECAB" w14:textId="40C0DB42" w:rsidR="00964F66" w:rsidRDefault="006A36EE" w:rsidP="00342DAB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然后，</w:t>
      </w:r>
      <w:r w:rsidR="009F482C">
        <w:rPr>
          <w:rFonts w:ascii="楷体" w:eastAsia="楷体" w:hAnsi="楷体" w:hint="eastAsia"/>
        </w:rPr>
        <w:t>在</w:t>
      </w:r>
      <w:r w:rsidR="009F482C" w:rsidRPr="000D1063">
        <w:rPr>
          <w:rFonts w:ascii="楷体" w:eastAsia="楷体" w:hAnsi="楷体"/>
          <w:shd w:val="pct15" w:color="auto" w:fill="FFFFFF"/>
        </w:rPr>
        <w:t>hv6/spec/kernel/spec/specs.py</w:t>
      </w:r>
      <w:r w:rsidR="009F482C">
        <w:rPr>
          <w:rFonts w:ascii="楷体" w:eastAsia="楷体" w:hAnsi="楷体" w:hint="eastAsia"/>
        </w:rPr>
        <w:t>中有三个函数</w:t>
      </w:r>
      <w:r w:rsidR="00A507B5">
        <w:rPr>
          <w:rFonts w:ascii="楷体" w:eastAsia="楷体" w:hAnsi="楷体" w:hint="eastAsia"/>
        </w:rPr>
        <w:t>（</w:t>
      </w:r>
      <w:proofErr w:type="spellStart"/>
      <w:r w:rsidR="00A507B5" w:rsidRPr="000D1063">
        <w:rPr>
          <w:rFonts w:ascii="楷体" w:eastAsia="楷体" w:hAnsi="楷体"/>
          <w:shd w:val="pct15" w:color="auto" w:fill="FFFFFF"/>
        </w:rPr>
        <w:t>sys_alloc_pdpt</w:t>
      </w:r>
      <w:proofErr w:type="spellEnd"/>
      <w:r w:rsidR="00A507B5">
        <w:rPr>
          <w:rFonts w:ascii="楷体" w:eastAsia="楷体" w:hAnsi="楷体" w:hint="eastAsia"/>
        </w:rPr>
        <w:t>，</w:t>
      </w:r>
      <w:proofErr w:type="spellStart"/>
      <w:r w:rsidR="0078476F" w:rsidRPr="000D1063">
        <w:rPr>
          <w:rFonts w:ascii="楷体" w:eastAsia="楷体" w:hAnsi="楷体"/>
          <w:shd w:val="pct15" w:color="auto" w:fill="FFFFFF"/>
        </w:rPr>
        <w:t>sys_alloc_pd</w:t>
      </w:r>
      <w:proofErr w:type="spellEnd"/>
      <w:r w:rsidR="0078476F">
        <w:rPr>
          <w:rFonts w:ascii="楷体" w:eastAsia="楷体" w:hAnsi="楷体" w:hint="eastAsia"/>
        </w:rPr>
        <w:t>，</w:t>
      </w:r>
      <w:proofErr w:type="spellStart"/>
      <w:r w:rsidR="002B0783" w:rsidRPr="000D1063">
        <w:rPr>
          <w:rFonts w:ascii="楷体" w:eastAsia="楷体" w:hAnsi="楷体"/>
          <w:shd w:val="pct15" w:color="auto" w:fill="FFFFFF"/>
        </w:rPr>
        <w:t>sys_alloc_pt</w:t>
      </w:r>
      <w:proofErr w:type="spellEnd"/>
      <w:r w:rsidR="00A507B5">
        <w:rPr>
          <w:rFonts w:ascii="楷体" w:eastAsia="楷体" w:hAnsi="楷体" w:hint="eastAsia"/>
        </w:rPr>
        <w:t>）</w:t>
      </w:r>
      <w:r w:rsidR="00F500FB">
        <w:rPr>
          <w:rFonts w:ascii="楷体" w:eastAsia="楷体" w:hAnsi="楷体" w:hint="eastAsia"/>
        </w:rPr>
        <w:t>需要</w:t>
      </w:r>
      <w:r w:rsidR="009D34E6">
        <w:rPr>
          <w:rFonts w:ascii="楷体" w:eastAsia="楷体" w:hAnsi="楷体" w:hint="eastAsia"/>
        </w:rPr>
        <w:t>加上XWR的约束</w:t>
      </w:r>
      <w:r w:rsidR="007F7FB4">
        <w:rPr>
          <w:rFonts w:ascii="楷体" w:eastAsia="楷体" w:hAnsi="楷体" w:hint="eastAsia"/>
        </w:rPr>
        <w:t>，以</w:t>
      </w:r>
      <w:proofErr w:type="spellStart"/>
      <w:r w:rsidR="00927B74" w:rsidRPr="000D1063">
        <w:rPr>
          <w:rFonts w:ascii="楷体" w:eastAsia="楷体" w:hAnsi="楷体"/>
          <w:shd w:val="pct15" w:color="auto" w:fill="FFFFFF"/>
        </w:rPr>
        <w:t>sys_alloc_pdpt</w:t>
      </w:r>
      <w:proofErr w:type="spellEnd"/>
      <w:r w:rsidR="00927B74">
        <w:rPr>
          <w:rFonts w:ascii="楷体" w:eastAsia="楷体" w:hAnsi="楷体" w:hint="eastAsia"/>
        </w:rPr>
        <w:t>为例，将：</w:t>
      </w:r>
    </w:p>
    <w:p w14:paraId="7FC0CDA4" w14:textId="77777777" w:rsidR="008B0809" w:rsidRPr="008B0809" w:rsidRDefault="008B0809" w:rsidP="008B080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08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sys_alloc_</w:t>
      </w:r>
      <w:proofErr w:type="gramStart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pdpt</w:t>
      </w:r>
      <w:proofErr w:type="spellEnd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old, </w:t>
      </w:r>
      <w:proofErr w:type="spellStart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frm</w:t>
      </w:r>
      <w:proofErr w:type="spellEnd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index, to, perm):  </w:t>
      </w:r>
    </w:p>
    <w:p w14:paraId="229E12ED" w14:textId="77777777" w:rsidR="008B0809" w:rsidRPr="008B0809" w:rsidRDefault="008B0809" w:rsidP="008B080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08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alloc_page_</w:t>
      </w:r>
      <w:proofErr w:type="gramStart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spellEnd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old, </w:t>
      </w:r>
      <w:proofErr w:type="spellStart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frm</w:t>
      </w:r>
      <w:proofErr w:type="spellEnd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index, to, perm,  </w:t>
      </w:r>
    </w:p>
    <w:p w14:paraId="2548DBCD" w14:textId="77777777" w:rsidR="008B0809" w:rsidRPr="008B0809" w:rsidRDefault="008B0809" w:rsidP="008B080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dt.page</w:t>
      </w:r>
      <w:proofErr w:type="gramEnd"/>
      <w:r w:rsidRPr="008B08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_type.PAGE_TYPE_X86_PML4, dt.page_type.PAGE_TYPE_X86_PDPT)  </w:t>
      </w:r>
    </w:p>
    <w:p w14:paraId="41A8567B" w14:textId="1EDF013E" w:rsidR="00927B74" w:rsidRDefault="008B0809" w:rsidP="00342DAB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修改为：</w:t>
      </w:r>
    </w:p>
    <w:p w14:paraId="48B8979A" w14:textId="77777777" w:rsidR="001F15C5" w:rsidRPr="001F15C5" w:rsidRDefault="001F15C5" w:rsidP="001F15C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5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sys_alloc_</w:t>
      </w:r>
      <w:proofErr w:type="gramStart"/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pdpt</w:t>
      </w:r>
      <w:proofErr w:type="spellEnd"/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old, </w:t>
      </w:r>
      <w:proofErr w:type="spellStart"/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frm</w:t>
      </w:r>
      <w:proofErr w:type="spellEnd"/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index, to, perm):  </w:t>
      </w:r>
    </w:p>
    <w:p w14:paraId="6C9CBB38" w14:textId="77777777" w:rsidR="001F15C5" w:rsidRPr="001F15C5" w:rsidRDefault="001F15C5" w:rsidP="001F15C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5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alloc_page_</w:t>
      </w:r>
      <w:proofErr w:type="gramStart"/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table(</w:t>
      </w:r>
      <w:proofErr w:type="gramEnd"/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old, pid, frm, index, to, perm &amp; (dt.MAX_INT64 ^ dt.PTE_XWR_MASK),  </w:t>
      </w:r>
    </w:p>
    <w:p w14:paraId="53C75019" w14:textId="77777777" w:rsidR="001F15C5" w:rsidRPr="001F15C5" w:rsidRDefault="001F15C5" w:rsidP="001F15C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dt.page</w:t>
      </w:r>
      <w:proofErr w:type="gramEnd"/>
      <w:r w:rsidRPr="001F15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_type.PAGE_TYPE_X86_PML4, dt.page_type.PAGE_TYPE_X86_PDPT)  </w:t>
      </w:r>
    </w:p>
    <w:p w14:paraId="6C3F65DD" w14:textId="7AD97970" w:rsidR="008B0809" w:rsidRDefault="00FF386B" w:rsidP="00342DAB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进过上诉修改，</w:t>
      </w:r>
      <w:r w:rsidR="002854D2">
        <w:rPr>
          <w:rFonts w:ascii="楷体" w:eastAsia="楷体" w:hAnsi="楷体" w:hint="eastAsia"/>
        </w:rPr>
        <w:t>总共通过了4</w:t>
      </w:r>
      <w:r w:rsidR="002854D2">
        <w:rPr>
          <w:rFonts w:ascii="楷体" w:eastAsia="楷体" w:hAnsi="楷体"/>
        </w:rPr>
        <w:t>6</w:t>
      </w:r>
      <w:r w:rsidR="002854D2">
        <w:rPr>
          <w:rFonts w:ascii="楷体" w:eastAsia="楷体" w:hAnsi="楷体" w:hint="eastAsia"/>
        </w:rPr>
        <w:t>个系统调用的验证。</w:t>
      </w:r>
    </w:p>
    <w:p w14:paraId="0414C3F7" w14:textId="62AE2BA0" w:rsidR="00E92217" w:rsidRDefault="000C0537" w:rsidP="00DC4F0B">
      <w:pPr>
        <w:pStyle w:val="2"/>
        <w:numPr>
          <w:ilvl w:val="0"/>
          <w:numId w:val="12"/>
        </w:numPr>
        <w:rPr>
          <w:rFonts w:ascii="楷体" w:eastAsia="楷体" w:hAnsi="楷体"/>
        </w:rPr>
      </w:pPr>
      <w:bookmarkStart w:id="34" w:name="_Toc517117249"/>
      <w:bookmarkStart w:id="35" w:name="_Toc517117433"/>
      <w:r w:rsidRPr="00D80235">
        <w:rPr>
          <w:rFonts w:ascii="楷体" w:eastAsia="楷体" w:hAnsi="楷体"/>
        </w:rPr>
        <w:t>50/50</w:t>
      </w:r>
      <w:r w:rsidRPr="00D80235">
        <w:rPr>
          <w:rFonts w:ascii="楷体" w:eastAsia="楷体" w:hAnsi="楷体" w:hint="eastAsia"/>
        </w:rPr>
        <w:t>：修改</w:t>
      </w:r>
      <w:r w:rsidRPr="00D80235">
        <w:rPr>
          <w:rFonts w:ascii="楷体" w:eastAsia="楷体" w:hAnsi="楷体"/>
        </w:rPr>
        <w:t>spec</w:t>
      </w:r>
      <w:r w:rsidRPr="00D80235">
        <w:rPr>
          <w:rFonts w:ascii="楷体" w:eastAsia="楷体" w:hAnsi="楷体" w:hint="eastAsia"/>
        </w:rPr>
        <w:t>中</w:t>
      </w:r>
      <w:proofErr w:type="spellStart"/>
      <w:r w:rsidRPr="00D80235">
        <w:rPr>
          <w:rFonts w:ascii="楷体" w:eastAsia="楷体" w:hAnsi="楷体"/>
        </w:rPr>
        <w:t>iommu</w:t>
      </w:r>
      <w:proofErr w:type="spellEnd"/>
      <w:r w:rsidRPr="00D80235">
        <w:rPr>
          <w:rFonts w:ascii="楷体" w:eastAsia="楷体" w:hAnsi="楷体" w:hint="eastAsia"/>
        </w:rPr>
        <w:t>的页表标识位</w:t>
      </w:r>
      <w:bookmarkEnd w:id="34"/>
      <w:bookmarkEnd w:id="35"/>
    </w:p>
    <w:p w14:paraId="55F1DD3B" w14:textId="4130DE02" w:rsidR="0087456E" w:rsidRPr="0087456E" w:rsidRDefault="0087456E" w:rsidP="0087456E">
      <w:pPr>
        <w:pStyle w:val="a3"/>
        <w:spacing w:line="360" w:lineRule="auto"/>
        <w:ind w:left="360" w:firstLineChars="0" w:firstLine="0"/>
        <w:rPr>
          <w:rFonts w:ascii="楷体" w:eastAsia="楷体" w:hAnsi="楷体"/>
        </w:rPr>
      </w:pPr>
      <w:r w:rsidRPr="008E48AE">
        <w:rPr>
          <w:rFonts w:ascii="楷体" w:eastAsia="楷体" w:hAnsi="楷体" w:hint="eastAsia"/>
        </w:rPr>
        <w:t>测试结果在</w:t>
      </w:r>
      <w:r w:rsidRPr="008E48AE">
        <w:rPr>
          <w:rFonts w:ascii="楷体" w:eastAsia="楷体" w:hAnsi="楷体"/>
          <w:shd w:val="pct15" w:color="auto" w:fill="FFFFFF"/>
        </w:rPr>
        <w:t>hv6/after</w:t>
      </w:r>
      <w:r>
        <w:rPr>
          <w:rFonts w:ascii="楷体" w:eastAsia="楷体" w:hAnsi="楷体"/>
          <w:shd w:val="pct15" w:color="auto" w:fill="FFFFFF"/>
        </w:rPr>
        <w:t>5</w:t>
      </w:r>
      <w:r w:rsidRPr="008E48AE">
        <w:rPr>
          <w:rFonts w:ascii="楷体" w:eastAsia="楷体" w:hAnsi="楷体"/>
          <w:shd w:val="pct15" w:color="auto" w:fill="FFFFFF"/>
        </w:rPr>
        <w:t>.txt</w:t>
      </w:r>
      <w:r w:rsidRPr="008E48AE">
        <w:rPr>
          <w:rFonts w:ascii="楷体" w:eastAsia="楷体" w:hAnsi="楷体"/>
        </w:rPr>
        <w:t>中，数字0表示验证通过。</w:t>
      </w:r>
    </w:p>
    <w:p w14:paraId="4ECC8997" w14:textId="3008A014" w:rsidR="00D80235" w:rsidRPr="008F5C76" w:rsidRDefault="00CC0069" w:rsidP="00C53674">
      <w:pPr>
        <w:spacing w:line="360" w:lineRule="auto"/>
        <w:ind w:firstLineChars="200" w:firstLine="420"/>
        <w:rPr>
          <w:rFonts w:ascii="楷体" w:eastAsia="楷体" w:hAnsi="楷体"/>
        </w:rPr>
      </w:pPr>
      <w:r w:rsidRPr="008F5C76">
        <w:rPr>
          <w:rFonts w:ascii="楷体" w:eastAsia="楷体" w:hAnsi="楷体" w:hint="eastAsia"/>
        </w:rPr>
        <w:t>在</w:t>
      </w:r>
      <w:r w:rsidR="00693424" w:rsidRPr="008F5C76">
        <w:rPr>
          <w:rFonts w:ascii="楷体" w:eastAsia="楷体" w:hAnsi="楷体" w:hint="eastAsia"/>
        </w:rPr>
        <w:t>目前为止，</w:t>
      </w:r>
      <w:r w:rsidR="005F04AD" w:rsidRPr="008F5C76">
        <w:rPr>
          <w:rFonts w:ascii="楷体" w:eastAsia="楷体" w:hAnsi="楷体" w:hint="eastAsia"/>
        </w:rPr>
        <w:t>只有</w:t>
      </w:r>
      <w:r w:rsidR="000F185D" w:rsidRPr="008F5C76">
        <w:rPr>
          <w:rFonts w:ascii="楷体" w:eastAsia="楷体" w:hAnsi="楷体" w:hint="eastAsia"/>
        </w:rPr>
        <w:t>与</w:t>
      </w:r>
      <w:proofErr w:type="spellStart"/>
      <w:r w:rsidR="000F185D" w:rsidRPr="008F5C76">
        <w:rPr>
          <w:rFonts w:ascii="楷体" w:eastAsia="楷体" w:hAnsi="楷体" w:hint="eastAsia"/>
        </w:rPr>
        <w:t>iommu</w:t>
      </w:r>
      <w:proofErr w:type="spellEnd"/>
      <w:r w:rsidR="000F185D" w:rsidRPr="008F5C76">
        <w:rPr>
          <w:rFonts w:ascii="楷体" w:eastAsia="楷体" w:hAnsi="楷体" w:hint="eastAsia"/>
        </w:rPr>
        <w:t>相关的几个函数还没有通过验证</w:t>
      </w:r>
      <w:r w:rsidR="000E5A41" w:rsidRPr="008F5C76">
        <w:rPr>
          <w:rFonts w:ascii="楷体" w:eastAsia="楷体" w:hAnsi="楷体" w:hint="eastAsia"/>
        </w:rPr>
        <w:t>，</w:t>
      </w:r>
      <w:r w:rsidR="00964D50" w:rsidRPr="008F5C76">
        <w:rPr>
          <w:rFonts w:ascii="楷体" w:eastAsia="楷体" w:hAnsi="楷体" w:hint="eastAsia"/>
        </w:rPr>
        <w:t>由于</w:t>
      </w:r>
      <w:proofErr w:type="spellStart"/>
      <w:r w:rsidR="00964D50" w:rsidRPr="008F5C76">
        <w:rPr>
          <w:rFonts w:ascii="楷体" w:eastAsia="楷体" w:hAnsi="楷体" w:hint="eastAsia"/>
        </w:rPr>
        <w:t>riscv</w:t>
      </w:r>
      <w:proofErr w:type="spellEnd"/>
      <w:r w:rsidR="00964D50" w:rsidRPr="008F5C76">
        <w:rPr>
          <w:rFonts w:ascii="楷体" w:eastAsia="楷体" w:hAnsi="楷体" w:hint="eastAsia"/>
        </w:rPr>
        <w:t>中并没有对于</w:t>
      </w:r>
      <w:proofErr w:type="spellStart"/>
      <w:r w:rsidR="00964D50" w:rsidRPr="008F5C76">
        <w:rPr>
          <w:rFonts w:ascii="楷体" w:eastAsia="楷体" w:hAnsi="楷体" w:hint="eastAsia"/>
        </w:rPr>
        <w:t>iommu</w:t>
      </w:r>
      <w:proofErr w:type="spellEnd"/>
      <w:r w:rsidR="00964D50" w:rsidRPr="008F5C76">
        <w:rPr>
          <w:rFonts w:ascii="楷体" w:eastAsia="楷体" w:hAnsi="楷体" w:hint="eastAsia"/>
        </w:rPr>
        <w:t>的相关支持，</w:t>
      </w:r>
      <w:r w:rsidR="00F44082" w:rsidRPr="008F5C76">
        <w:rPr>
          <w:rFonts w:ascii="楷体" w:eastAsia="楷体" w:hAnsi="楷体" w:hint="eastAsia"/>
        </w:rPr>
        <w:t>所以</w:t>
      </w:r>
      <w:r w:rsidR="002A3281" w:rsidRPr="008F5C76">
        <w:rPr>
          <w:rFonts w:ascii="楷体" w:eastAsia="楷体" w:hAnsi="楷体" w:hint="eastAsia"/>
        </w:rPr>
        <w:t>理论上</w:t>
      </w:r>
      <w:r w:rsidR="00F44082" w:rsidRPr="008F5C76">
        <w:rPr>
          <w:rFonts w:ascii="楷体" w:eastAsia="楷体" w:hAnsi="楷体" w:hint="eastAsia"/>
        </w:rPr>
        <w:t>这部分代码</w:t>
      </w:r>
      <w:r w:rsidR="001975A3" w:rsidRPr="008F5C76">
        <w:rPr>
          <w:rFonts w:ascii="楷体" w:eastAsia="楷体" w:hAnsi="楷体" w:hint="eastAsia"/>
        </w:rPr>
        <w:t>可以</w:t>
      </w:r>
      <w:r w:rsidR="00FB2626" w:rsidRPr="008F5C76">
        <w:rPr>
          <w:rFonts w:ascii="楷体" w:eastAsia="楷体" w:hAnsi="楷体" w:hint="eastAsia"/>
        </w:rPr>
        <w:t>删除掉</w:t>
      </w:r>
      <w:r w:rsidR="005F3F3E" w:rsidRPr="008F5C76">
        <w:rPr>
          <w:rFonts w:ascii="楷体" w:eastAsia="楷体" w:hAnsi="楷体" w:hint="eastAsia"/>
        </w:rPr>
        <w:t>而无需验证，</w:t>
      </w:r>
      <w:r w:rsidR="00973D61" w:rsidRPr="008F5C76">
        <w:rPr>
          <w:rFonts w:ascii="楷体" w:eastAsia="楷体" w:hAnsi="楷体" w:hint="eastAsia"/>
        </w:rPr>
        <w:t>但是</w:t>
      </w:r>
      <w:r w:rsidR="00153D77" w:rsidRPr="008F5C76">
        <w:rPr>
          <w:rFonts w:ascii="楷体" w:eastAsia="楷体" w:hAnsi="楷体" w:hint="eastAsia"/>
        </w:rPr>
        <w:t>由于担心删除代码</w:t>
      </w:r>
      <w:r w:rsidR="00957BF8" w:rsidRPr="008F5C76">
        <w:rPr>
          <w:rFonts w:ascii="楷体" w:eastAsia="楷体" w:hAnsi="楷体" w:hint="eastAsia"/>
        </w:rPr>
        <w:t>会导致其他更严重的问题，而且</w:t>
      </w:r>
      <w:proofErr w:type="spellStart"/>
      <w:r w:rsidR="008264FE" w:rsidRPr="008F5C76">
        <w:rPr>
          <w:rFonts w:ascii="楷体" w:eastAsia="楷体" w:hAnsi="楷体" w:hint="eastAsia"/>
        </w:rPr>
        <w:t>iommu</w:t>
      </w:r>
      <w:proofErr w:type="spellEnd"/>
      <w:r w:rsidR="001C61B6" w:rsidRPr="008F5C76">
        <w:rPr>
          <w:rFonts w:ascii="楷体" w:eastAsia="楷体" w:hAnsi="楷体" w:hint="eastAsia"/>
        </w:rPr>
        <w:t>的验证代码</w:t>
      </w:r>
      <w:r w:rsidR="00C7451C" w:rsidRPr="008F5C76">
        <w:rPr>
          <w:rFonts w:ascii="楷体" w:eastAsia="楷体" w:hAnsi="楷体" w:hint="eastAsia"/>
        </w:rPr>
        <w:t>对于</w:t>
      </w:r>
      <w:r w:rsidR="009F154E" w:rsidRPr="008F5C76">
        <w:rPr>
          <w:rFonts w:ascii="楷体" w:eastAsia="楷体" w:hAnsi="楷体" w:hint="eastAsia"/>
        </w:rPr>
        <w:t>写新的验证代码</w:t>
      </w:r>
      <w:r w:rsidR="00A87AA7" w:rsidRPr="008F5C76">
        <w:rPr>
          <w:rFonts w:ascii="楷体" w:eastAsia="楷体" w:hAnsi="楷体" w:hint="eastAsia"/>
        </w:rPr>
        <w:t>有一定的参考意义，所以</w:t>
      </w:r>
      <w:r w:rsidR="004B7242" w:rsidRPr="008F5C76">
        <w:rPr>
          <w:rFonts w:ascii="楷体" w:eastAsia="楷体" w:hAnsi="楷体" w:hint="eastAsia"/>
        </w:rPr>
        <w:t>我们</w:t>
      </w:r>
      <w:r w:rsidR="00D158C6" w:rsidRPr="008F5C76">
        <w:rPr>
          <w:rFonts w:ascii="楷体" w:eastAsia="楷体" w:hAnsi="楷体" w:hint="eastAsia"/>
        </w:rPr>
        <w:t>最终选择保留了</w:t>
      </w:r>
      <w:proofErr w:type="spellStart"/>
      <w:r w:rsidR="00D158C6" w:rsidRPr="008F5C76">
        <w:rPr>
          <w:rFonts w:ascii="楷体" w:eastAsia="楷体" w:hAnsi="楷体" w:hint="eastAsia"/>
        </w:rPr>
        <w:t>iommu</w:t>
      </w:r>
      <w:proofErr w:type="spellEnd"/>
      <w:r w:rsidR="00D158C6" w:rsidRPr="008F5C76">
        <w:rPr>
          <w:rFonts w:ascii="楷体" w:eastAsia="楷体" w:hAnsi="楷体" w:hint="eastAsia"/>
        </w:rPr>
        <w:t>的相关验证</w:t>
      </w:r>
      <w:r w:rsidR="002A6C89" w:rsidRPr="008F5C76">
        <w:rPr>
          <w:rFonts w:ascii="楷体" w:eastAsia="楷体" w:hAnsi="楷体" w:hint="eastAsia"/>
        </w:rPr>
        <w:t>。</w:t>
      </w:r>
    </w:p>
    <w:p w14:paraId="31F2A6B8" w14:textId="2DFE20AD" w:rsidR="0052529D" w:rsidRPr="008F5C76" w:rsidRDefault="00AB0BEE" w:rsidP="00005807">
      <w:pPr>
        <w:spacing w:line="360" w:lineRule="auto"/>
        <w:ind w:firstLineChars="200" w:firstLine="420"/>
        <w:rPr>
          <w:rFonts w:ascii="楷体" w:eastAsia="楷体" w:hAnsi="楷体"/>
        </w:rPr>
      </w:pPr>
      <w:r w:rsidRPr="008F5C76">
        <w:rPr>
          <w:rFonts w:ascii="楷体" w:eastAsia="楷体" w:hAnsi="楷体" w:hint="eastAsia"/>
        </w:rPr>
        <w:t>与</w:t>
      </w:r>
      <w:proofErr w:type="spellStart"/>
      <w:r w:rsidR="00D93DE8" w:rsidRPr="008F5C76">
        <w:rPr>
          <w:rFonts w:ascii="楷体" w:eastAsia="楷体" w:hAnsi="楷体" w:hint="eastAsia"/>
        </w:rPr>
        <w:t>i</w:t>
      </w:r>
      <w:r w:rsidR="00F214D5" w:rsidRPr="008F5C76">
        <w:rPr>
          <w:rFonts w:ascii="楷体" w:eastAsia="楷体" w:hAnsi="楷体" w:hint="eastAsia"/>
        </w:rPr>
        <w:t>ommu</w:t>
      </w:r>
      <w:proofErr w:type="spellEnd"/>
      <w:r w:rsidRPr="008F5C76">
        <w:rPr>
          <w:rFonts w:ascii="楷体" w:eastAsia="楷体" w:hAnsi="楷体" w:hint="eastAsia"/>
        </w:rPr>
        <w:t>相关的几个系统调用</w:t>
      </w:r>
      <w:r w:rsidR="00F3661A" w:rsidRPr="008F5C76">
        <w:rPr>
          <w:rFonts w:ascii="楷体" w:eastAsia="楷体" w:hAnsi="楷体" w:hint="eastAsia"/>
        </w:rPr>
        <w:t>实际上</w:t>
      </w:r>
      <w:r w:rsidR="00CA289E" w:rsidRPr="008F5C76">
        <w:rPr>
          <w:rFonts w:ascii="楷体" w:eastAsia="楷体" w:hAnsi="楷体" w:hint="eastAsia"/>
        </w:rPr>
        <w:t>是在设置DMA的</w:t>
      </w:r>
      <w:r w:rsidR="00A959B8" w:rsidRPr="008F5C76">
        <w:rPr>
          <w:rFonts w:ascii="楷体" w:eastAsia="楷体" w:hAnsi="楷体" w:hint="eastAsia"/>
        </w:rPr>
        <w:t>页表，</w:t>
      </w:r>
      <w:r w:rsidR="00837ED4" w:rsidRPr="008F5C76">
        <w:rPr>
          <w:rFonts w:ascii="楷体" w:eastAsia="楷体" w:hAnsi="楷体" w:hint="eastAsia"/>
        </w:rPr>
        <w:t>从代码中可以看出</w:t>
      </w:r>
      <w:proofErr w:type="spellStart"/>
      <w:r w:rsidR="00837ED4" w:rsidRPr="008F5C76">
        <w:rPr>
          <w:rFonts w:ascii="楷体" w:eastAsia="楷体" w:hAnsi="楷体" w:hint="eastAsia"/>
        </w:rPr>
        <w:t>iommu</w:t>
      </w:r>
      <w:proofErr w:type="spellEnd"/>
      <w:r w:rsidR="00837ED4" w:rsidRPr="008F5C76">
        <w:rPr>
          <w:rFonts w:ascii="楷体" w:eastAsia="楷体" w:hAnsi="楷体" w:hint="eastAsia"/>
        </w:rPr>
        <w:t>和</w:t>
      </w:r>
      <w:r w:rsidR="002D1B5C" w:rsidRPr="008F5C76">
        <w:rPr>
          <w:rFonts w:ascii="楷体" w:eastAsia="楷体" w:hAnsi="楷体" w:hint="eastAsia"/>
        </w:rPr>
        <w:t>用户程序使用的页表在结构上是相同的，</w:t>
      </w:r>
      <w:r w:rsidR="00281927" w:rsidRPr="008F5C76">
        <w:rPr>
          <w:rFonts w:ascii="楷体" w:eastAsia="楷体" w:hAnsi="楷体" w:hint="eastAsia"/>
        </w:rPr>
        <w:t>所以</w:t>
      </w:r>
      <w:r w:rsidR="00416A34" w:rsidRPr="008F5C76">
        <w:rPr>
          <w:rFonts w:ascii="楷体" w:eastAsia="楷体" w:hAnsi="楷体" w:hint="eastAsia"/>
        </w:rPr>
        <w:t>我们只需要修改</w:t>
      </w:r>
      <w:proofErr w:type="spellStart"/>
      <w:r w:rsidR="006D1A1D" w:rsidRPr="008F5C76">
        <w:rPr>
          <w:rFonts w:ascii="楷体" w:eastAsia="楷体" w:hAnsi="楷体" w:hint="eastAsia"/>
        </w:rPr>
        <w:t>iommu</w:t>
      </w:r>
      <w:proofErr w:type="spellEnd"/>
      <w:r w:rsidR="006D1A1D" w:rsidRPr="008F5C76">
        <w:rPr>
          <w:rFonts w:ascii="楷体" w:eastAsia="楷体" w:hAnsi="楷体" w:hint="eastAsia"/>
        </w:rPr>
        <w:t>所使用的页表项</w:t>
      </w:r>
      <w:proofErr w:type="gramStart"/>
      <w:r w:rsidR="006D1A1D" w:rsidRPr="008F5C76">
        <w:rPr>
          <w:rFonts w:ascii="楷体" w:eastAsia="楷体" w:hAnsi="楷体" w:hint="eastAsia"/>
        </w:rPr>
        <w:t>标识位</w:t>
      </w:r>
      <w:proofErr w:type="gramEnd"/>
      <w:r w:rsidR="006D1A1D" w:rsidRPr="008F5C76">
        <w:rPr>
          <w:rFonts w:ascii="楷体" w:eastAsia="楷体" w:hAnsi="楷体" w:hint="eastAsia"/>
        </w:rPr>
        <w:t>即可</w:t>
      </w:r>
      <w:r w:rsidR="0047377E" w:rsidRPr="008F5C76">
        <w:rPr>
          <w:rFonts w:ascii="楷体" w:eastAsia="楷体" w:hAnsi="楷体" w:hint="eastAsia"/>
        </w:rPr>
        <w:t>。</w:t>
      </w:r>
    </w:p>
    <w:p w14:paraId="09386B1C" w14:textId="0CD918AA" w:rsidR="0047377E" w:rsidRPr="008F5C76" w:rsidRDefault="0047377E" w:rsidP="00005807">
      <w:pPr>
        <w:spacing w:line="360" w:lineRule="auto"/>
        <w:ind w:firstLineChars="200" w:firstLine="420"/>
        <w:rPr>
          <w:rFonts w:ascii="楷体" w:eastAsia="楷体" w:hAnsi="楷体"/>
        </w:rPr>
      </w:pPr>
      <w:r w:rsidRPr="008F5C76">
        <w:rPr>
          <w:rFonts w:ascii="楷体" w:eastAsia="楷体" w:hAnsi="楷体" w:hint="eastAsia"/>
        </w:rPr>
        <w:t>将</w:t>
      </w:r>
      <w:r w:rsidRPr="008F5C76">
        <w:rPr>
          <w:rFonts w:ascii="楷体" w:eastAsia="楷体" w:hAnsi="楷体"/>
          <w:shd w:val="pct15" w:color="auto" w:fill="FFFFFF"/>
        </w:rPr>
        <w:t>hv6/spec/kernel/datatypes.py</w:t>
      </w:r>
      <w:r w:rsidRPr="008F5C76">
        <w:rPr>
          <w:rFonts w:ascii="楷体" w:eastAsia="楷体" w:hAnsi="楷体" w:hint="eastAsia"/>
        </w:rPr>
        <w:t>中的：</w:t>
      </w:r>
    </w:p>
    <w:p w14:paraId="1B66274E" w14:textId="77777777" w:rsidR="00BF6F85" w:rsidRPr="00BF6F85" w:rsidRDefault="00BF6F85" w:rsidP="00BF6F8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6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DMAR_PTE_W = BIT64(1)     </w:t>
      </w:r>
      <w:r w:rsidRPr="00BF6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Write</w:t>
      </w:r>
      <w:r w:rsidRPr="00BF6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3FC75" w14:textId="3FAA0C6A" w:rsidR="0047377E" w:rsidRPr="008F5C76" w:rsidRDefault="00BF6F85" w:rsidP="00005807">
      <w:pPr>
        <w:spacing w:line="360" w:lineRule="auto"/>
        <w:ind w:firstLineChars="200" w:firstLine="420"/>
        <w:rPr>
          <w:rFonts w:ascii="楷体" w:eastAsia="楷体" w:hAnsi="楷体"/>
        </w:rPr>
      </w:pPr>
      <w:r w:rsidRPr="008F5C76">
        <w:rPr>
          <w:rFonts w:ascii="楷体" w:eastAsia="楷体" w:hAnsi="楷体" w:hint="eastAsia"/>
        </w:rPr>
        <w:t>修改为：</w:t>
      </w:r>
    </w:p>
    <w:p w14:paraId="30AEEA47" w14:textId="77777777" w:rsidR="00F27CA6" w:rsidRPr="00F27CA6" w:rsidRDefault="00F27CA6" w:rsidP="00F27C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C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DMAR_PTE_W = BIT64(2)     </w:t>
      </w:r>
      <w:r w:rsidRPr="00F27C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Write</w:t>
      </w:r>
      <w:r w:rsidRPr="00F27C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7FFCF" w14:textId="2B7B4D10" w:rsidR="00F4386A" w:rsidRDefault="00F4386A" w:rsidP="00005807">
      <w:pPr>
        <w:spacing w:line="360" w:lineRule="auto"/>
        <w:ind w:firstLineChars="200" w:firstLine="420"/>
        <w:rPr>
          <w:rFonts w:ascii="楷体" w:eastAsia="楷体" w:hAnsi="楷体"/>
        </w:rPr>
      </w:pPr>
      <w:r w:rsidRPr="008F5C76">
        <w:rPr>
          <w:rFonts w:ascii="楷体" w:eastAsia="楷体" w:hAnsi="楷体" w:hint="eastAsia"/>
        </w:rPr>
        <w:lastRenderedPageBreak/>
        <w:t>到此为止，</w:t>
      </w:r>
      <w:r w:rsidR="00811CCE" w:rsidRPr="008F5C76">
        <w:rPr>
          <w:rFonts w:ascii="楷体" w:eastAsia="楷体" w:hAnsi="楷体" w:hint="eastAsia"/>
        </w:rPr>
        <w:t>我们已经完成了</w:t>
      </w:r>
      <w:r w:rsidR="005A65DA" w:rsidRPr="008F5C76">
        <w:rPr>
          <w:rFonts w:ascii="楷体" w:eastAsia="楷体" w:hAnsi="楷体" w:hint="eastAsia"/>
        </w:rPr>
        <w:t>全部系统调用的验证</w:t>
      </w:r>
      <w:r w:rsidR="00F25AC5" w:rsidRPr="008F5C76">
        <w:rPr>
          <w:rFonts w:ascii="楷体" w:eastAsia="楷体" w:hAnsi="楷体" w:hint="eastAsia"/>
        </w:rPr>
        <w:t>。</w:t>
      </w:r>
    </w:p>
    <w:p w14:paraId="34482D30" w14:textId="1434D4E6" w:rsidR="00A3480F" w:rsidRPr="003C26C2" w:rsidRDefault="00742D73" w:rsidP="00FF5076">
      <w:pPr>
        <w:pStyle w:val="2"/>
        <w:numPr>
          <w:ilvl w:val="0"/>
          <w:numId w:val="12"/>
        </w:numPr>
        <w:rPr>
          <w:rFonts w:ascii="楷体" w:eastAsia="楷体" w:hAnsi="楷体"/>
        </w:rPr>
      </w:pPr>
      <w:bookmarkStart w:id="36" w:name="_Toc517117250"/>
      <w:bookmarkStart w:id="37" w:name="_Toc517117434"/>
      <w:r w:rsidRPr="003C26C2">
        <w:rPr>
          <w:rFonts w:ascii="楷体" w:eastAsia="楷体" w:hAnsi="楷体"/>
        </w:rPr>
        <w:t>51/50</w:t>
      </w:r>
      <w:r w:rsidRPr="003C26C2">
        <w:rPr>
          <w:rFonts w:ascii="楷体" w:eastAsia="楷体" w:hAnsi="楷体" w:hint="eastAsia"/>
        </w:rPr>
        <w:t>：在</w:t>
      </w:r>
      <w:r w:rsidRPr="003C26C2">
        <w:rPr>
          <w:rFonts w:ascii="楷体" w:eastAsia="楷体" w:hAnsi="楷体"/>
        </w:rPr>
        <w:t>spec</w:t>
      </w:r>
      <w:r w:rsidRPr="003C26C2">
        <w:rPr>
          <w:rFonts w:ascii="楷体" w:eastAsia="楷体" w:hAnsi="楷体" w:hint="eastAsia"/>
        </w:rPr>
        <w:t>中添加新系统调用的约束</w:t>
      </w:r>
      <w:bookmarkEnd w:id="36"/>
      <w:bookmarkEnd w:id="37"/>
    </w:p>
    <w:p w14:paraId="49D830AE" w14:textId="6B72859D" w:rsidR="003C26C2" w:rsidRDefault="00722388" w:rsidP="00CF42F7">
      <w:pPr>
        <w:spacing w:line="360" w:lineRule="auto"/>
        <w:ind w:firstLineChars="200" w:firstLine="420"/>
        <w:rPr>
          <w:rFonts w:ascii="楷体" w:eastAsia="楷体" w:hAnsi="楷体"/>
        </w:rPr>
      </w:pPr>
      <w:r w:rsidRPr="00CF42F7">
        <w:rPr>
          <w:rFonts w:ascii="楷体" w:eastAsia="楷体" w:hAnsi="楷体" w:hint="eastAsia"/>
        </w:rPr>
        <w:t>我们在将hv</w:t>
      </w:r>
      <w:r w:rsidRPr="00CF42F7">
        <w:rPr>
          <w:rFonts w:ascii="楷体" w:eastAsia="楷体" w:hAnsi="楷体"/>
        </w:rPr>
        <w:t>6</w:t>
      </w:r>
      <w:r w:rsidR="009E1E2D" w:rsidRPr="00CF42F7">
        <w:rPr>
          <w:rFonts w:ascii="楷体" w:eastAsia="楷体" w:hAnsi="楷体" w:hint="eastAsia"/>
        </w:rPr>
        <w:t>从x86</w:t>
      </w:r>
      <w:r w:rsidRPr="00CF42F7">
        <w:rPr>
          <w:rFonts w:ascii="楷体" w:eastAsia="楷体" w:hAnsi="楷体" w:hint="eastAsia"/>
        </w:rPr>
        <w:t>移植到</w:t>
      </w:r>
      <w:proofErr w:type="spellStart"/>
      <w:r w:rsidR="00AC407E" w:rsidRPr="00CF42F7">
        <w:rPr>
          <w:rFonts w:ascii="楷体" w:eastAsia="楷体" w:hAnsi="楷体" w:hint="eastAsia"/>
        </w:rPr>
        <w:t>riscv</w:t>
      </w:r>
      <w:proofErr w:type="spellEnd"/>
      <w:r w:rsidR="009E1E2D" w:rsidRPr="00CF42F7">
        <w:rPr>
          <w:rFonts w:ascii="楷体" w:eastAsia="楷体" w:hAnsi="楷体" w:hint="eastAsia"/>
        </w:rPr>
        <w:t>的过程中，</w:t>
      </w:r>
      <w:r w:rsidR="00425D45" w:rsidRPr="00CF42F7">
        <w:rPr>
          <w:rFonts w:ascii="楷体" w:eastAsia="楷体" w:hAnsi="楷体" w:hint="eastAsia"/>
        </w:rPr>
        <w:t>由于</w:t>
      </w:r>
      <w:r w:rsidR="007D4184" w:rsidRPr="00CF42F7">
        <w:rPr>
          <w:rFonts w:ascii="楷体" w:eastAsia="楷体" w:hAnsi="楷体" w:hint="eastAsia"/>
        </w:rPr>
        <w:t>虚拟机的移除</w:t>
      </w:r>
      <w:r w:rsidR="00395A8F" w:rsidRPr="00CF42F7">
        <w:rPr>
          <w:rFonts w:ascii="楷体" w:eastAsia="楷体" w:hAnsi="楷体" w:hint="eastAsia"/>
        </w:rPr>
        <w:t>，导致我们</w:t>
      </w:r>
      <w:r w:rsidR="00E60A1B" w:rsidRPr="00CF42F7">
        <w:rPr>
          <w:rFonts w:ascii="楷体" w:eastAsia="楷体" w:hAnsi="楷体" w:hint="eastAsia"/>
        </w:rPr>
        <w:t>需要对</w:t>
      </w:r>
      <w:r w:rsidR="00677E6E" w:rsidRPr="00CF42F7">
        <w:rPr>
          <w:rFonts w:ascii="楷体" w:eastAsia="楷体" w:hAnsi="楷体" w:hint="eastAsia"/>
        </w:rPr>
        <w:t>内核代码也建立</w:t>
      </w:r>
      <w:r w:rsidR="00012294" w:rsidRPr="00CF42F7">
        <w:rPr>
          <w:rFonts w:ascii="楷体" w:eastAsia="楷体" w:hAnsi="楷体" w:hint="eastAsia"/>
        </w:rPr>
        <w:t>页表映射，</w:t>
      </w:r>
      <w:r w:rsidR="00574B18">
        <w:rPr>
          <w:rFonts w:ascii="楷体" w:eastAsia="楷体" w:hAnsi="楷体" w:hint="eastAsia"/>
        </w:rPr>
        <w:t>而</w:t>
      </w:r>
      <w:r w:rsidR="00203B3F" w:rsidRPr="00CF42F7">
        <w:rPr>
          <w:rFonts w:ascii="楷体" w:eastAsia="楷体" w:hAnsi="楷体" w:hint="eastAsia"/>
        </w:rPr>
        <w:t>fork需要</w:t>
      </w:r>
      <w:r w:rsidR="00061D4C" w:rsidRPr="00CF42F7">
        <w:rPr>
          <w:rFonts w:ascii="楷体" w:eastAsia="楷体" w:hAnsi="楷体" w:hint="eastAsia"/>
        </w:rPr>
        <w:t>建立</w:t>
      </w:r>
      <w:r w:rsidR="00B26EFA" w:rsidRPr="00CF42F7">
        <w:rPr>
          <w:rFonts w:ascii="楷体" w:eastAsia="楷体" w:hAnsi="楷体" w:hint="eastAsia"/>
        </w:rPr>
        <w:t>和自己页表完全相同的</w:t>
      </w:r>
      <w:r w:rsidR="0033097D">
        <w:rPr>
          <w:rFonts w:ascii="楷体" w:eastAsia="楷体" w:hAnsi="楷体" w:hint="eastAsia"/>
        </w:rPr>
        <w:t>页表，</w:t>
      </w:r>
      <w:r w:rsidR="004C6BCF">
        <w:rPr>
          <w:rFonts w:ascii="楷体" w:eastAsia="楷体" w:hAnsi="楷体" w:hint="eastAsia"/>
        </w:rPr>
        <w:t>基于以上原因，</w:t>
      </w:r>
      <w:r w:rsidR="00E10E9C">
        <w:rPr>
          <w:rFonts w:ascii="楷体" w:eastAsia="楷体" w:hAnsi="楷体" w:hint="eastAsia"/>
        </w:rPr>
        <w:t>我们需要增加一个系统调用</w:t>
      </w:r>
      <w:proofErr w:type="spellStart"/>
      <w:r w:rsidR="002613EE" w:rsidRPr="009E4878">
        <w:rPr>
          <w:rFonts w:ascii="楷体" w:eastAsia="楷体" w:hAnsi="楷体"/>
          <w:shd w:val="pct15" w:color="auto" w:fill="FFFFFF"/>
        </w:rPr>
        <w:t>sys_map_page</w:t>
      </w:r>
      <w:proofErr w:type="spellEnd"/>
      <w:r w:rsidR="00DF03D6">
        <w:rPr>
          <w:rFonts w:ascii="楷体" w:eastAsia="楷体" w:hAnsi="楷体" w:hint="eastAsia"/>
        </w:rPr>
        <w:t>，其代码实现在</w:t>
      </w:r>
      <w:r w:rsidR="00746587" w:rsidRPr="00DF1060">
        <w:rPr>
          <w:rFonts w:ascii="楷体" w:eastAsia="楷体" w:hAnsi="楷体"/>
          <w:shd w:val="pct15" w:color="auto" w:fill="FFFFFF"/>
        </w:rPr>
        <w:t>hv6/</w:t>
      </w:r>
      <w:proofErr w:type="spellStart"/>
      <w:r w:rsidR="00746587" w:rsidRPr="00DF1060">
        <w:rPr>
          <w:rFonts w:ascii="楷体" w:eastAsia="楷体" w:hAnsi="楷体"/>
          <w:shd w:val="pct15" w:color="auto" w:fill="FFFFFF"/>
        </w:rPr>
        <w:t>vm.c</w:t>
      </w:r>
      <w:proofErr w:type="spellEnd"/>
      <w:r w:rsidR="00746587">
        <w:rPr>
          <w:rFonts w:ascii="楷体" w:eastAsia="楷体" w:hAnsi="楷体" w:hint="eastAsia"/>
        </w:rPr>
        <w:t>中</w:t>
      </w:r>
      <w:r w:rsidR="00F8427A">
        <w:rPr>
          <w:rFonts w:ascii="楷体" w:eastAsia="楷体" w:hAnsi="楷体" w:hint="eastAsia"/>
        </w:rPr>
        <w:t>。</w:t>
      </w:r>
    </w:p>
    <w:p w14:paraId="237CCDD3" w14:textId="1665FCD8" w:rsidR="007D1694" w:rsidRDefault="003A4274" w:rsidP="00CF42F7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为了能够使用spec的框架</w:t>
      </w:r>
      <w:r w:rsidR="00385E92">
        <w:rPr>
          <w:rFonts w:ascii="楷体" w:eastAsia="楷体" w:hAnsi="楷体" w:hint="eastAsia"/>
        </w:rPr>
        <w:t>能够验证我们新增的系统调用，</w:t>
      </w:r>
      <w:r w:rsidR="00106E90">
        <w:rPr>
          <w:rFonts w:ascii="楷体" w:eastAsia="楷体" w:hAnsi="楷体" w:hint="eastAsia"/>
        </w:rPr>
        <w:t>我们需要</w:t>
      </w:r>
      <w:r w:rsidR="00B20F7B">
        <w:rPr>
          <w:rFonts w:ascii="楷体" w:eastAsia="楷体" w:hAnsi="楷体" w:hint="eastAsia"/>
        </w:rPr>
        <w:t>增加两部分代码</w:t>
      </w:r>
      <w:r w:rsidR="00872028">
        <w:rPr>
          <w:rFonts w:ascii="楷体" w:eastAsia="楷体" w:hAnsi="楷体" w:hint="eastAsia"/>
        </w:rPr>
        <w:t>。</w:t>
      </w:r>
    </w:p>
    <w:p w14:paraId="61A199AC" w14:textId="6F7A9081" w:rsidR="00872028" w:rsidRDefault="00CD3521" w:rsidP="00CF42F7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第一部分是对于</w:t>
      </w:r>
      <w:r w:rsidR="000E7537">
        <w:rPr>
          <w:rFonts w:ascii="楷体" w:eastAsia="楷体" w:hAnsi="楷体" w:hint="eastAsia"/>
        </w:rPr>
        <w:t>系统调用的输入参数的描述</w:t>
      </w:r>
      <w:r w:rsidR="00BA2EF3">
        <w:rPr>
          <w:rFonts w:ascii="楷体" w:eastAsia="楷体" w:hAnsi="楷体" w:hint="eastAsia"/>
        </w:rPr>
        <w:t>，在</w:t>
      </w:r>
      <w:r w:rsidR="006C1A9A" w:rsidRPr="00DF09AA">
        <w:rPr>
          <w:rFonts w:ascii="楷体" w:eastAsia="楷体" w:hAnsi="楷体"/>
          <w:shd w:val="pct15" w:color="auto" w:fill="FFFFFF"/>
        </w:rPr>
        <w:t>hv6/spec/kernel/syscall_spec.py</w:t>
      </w:r>
      <w:r w:rsidR="006C1A9A">
        <w:rPr>
          <w:rFonts w:ascii="楷体" w:eastAsia="楷体" w:hAnsi="楷体" w:hint="eastAsia"/>
        </w:rPr>
        <w:t>中</w:t>
      </w:r>
      <w:r w:rsidR="000E7537">
        <w:rPr>
          <w:rFonts w:ascii="楷体" w:eastAsia="楷体" w:hAnsi="楷体" w:hint="eastAsia"/>
        </w:rPr>
        <w:t>：</w:t>
      </w:r>
    </w:p>
    <w:p w14:paraId="3C7BF7AE" w14:textId="77777777" w:rsidR="002973C4" w:rsidRPr="002973C4" w:rsidRDefault="002973C4" w:rsidP="002973C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3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SyscallSpec</w:t>
      </w:r>
      <w:proofErr w:type="spell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(object):  </w:t>
      </w:r>
    </w:p>
    <w:p w14:paraId="7AD9AB91" w14:textId="77777777" w:rsidR="002973C4" w:rsidRPr="002973C4" w:rsidRDefault="002973C4" w:rsidP="002973C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73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sys_map_page</w:t>
      </w:r>
      <w:proofErr w:type="spell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0B97E652" w14:textId="77777777" w:rsidR="002973C4" w:rsidRPr="002973C4" w:rsidRDefault="002973C4" w:rsidP="002973C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util.FreshBitVec</w:t>
      </w:r>
      <w:proofErr w:type="spellEnd"/>
      <w:proofErr w:type="gram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7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97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297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dt.pid_t</w:t>
      </w:r>
      <w:proofErr w:type="spell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6B8904" w14:textId="77777777" w:rsidR="002973C4" w:rsidRPr="002973C4" w:rsidRDefault="002973C4" w:rsidP="002973C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frm</w:t>
      </w:r>
      <w:proofErr w:type="spell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util.FreshBitVec</w:t>
      </w:r>
      <w:proofErr w:type="spellEnd"/>
      <w:proofErr w:type="gram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7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'from'</w:t>
      </w: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dt.pn_t</w:t>
      </w:r>
      <w:proofErr w:type="spell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744542" w14:textId="77777777" w:rsidR="002973C4" w:rsidRPr="002973C4" w:rsidRDefault="002973C4" w:rsidP="002973C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index = </w:t>
      </w:r>
      <w:proofErr w:type="spellStart"/>
      <w:proofErr w:type="gram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util.FreshBitVec</w:t>
      </w:r>
      <w:proofErr w:type="spellEnd"/>
      <w:proofErr w:type="gram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7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dt.size_t</w:t>
      </w:r>
      <w:proofErr w:type="spell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91B08B" w14:textId="77777777" w:rsidR="002973C4" w:rsidRPr="002973C4" w:rsidRDefault="002973C4" w:rsidP="002973C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 = </w:t>
      </w:r>
      <w:proofErr w:type="spellStart"/>
      <w:proofErr w:type="gram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util.FreshBitVec</w:t>
      </w:r>
      <w:proofErr w:type="spellEnd"/>
      <w:proofErr w:type="gram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7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'pa'</w:t>
      </w: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dt.size_t</w:t>
      </w:r>
      <w:proofErr w:type="spell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2EADD9" w14:textId="77777777" w:rsidR="002973C4" w:rsidRPr="002973C4" w:rsidRDefault="002973C4" w:rsidP="002973C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perm = </w:t>
      </w:r>
      <w:proofErr w:type="spellStart"/>
      <w:proofErr w:type="gram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util.FreshBitVec</w:t>
      </w:r>
      <w:proofErr w:type="spellEnd"/>
      <w:proofErr w:type="gram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7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'perm'</w:t>
      </w: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dt.pte_t</w:t>
      </w:r>
      <w:proofErr w:type="spell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D02B9B" w14:textId="77777777" w:rsidR="002973C4" w:rsidRPr="002973C4" w:rsidRDefault="002973C4" w:rsidP="002973C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from_type</w:t>
      </w:r>
      <w:proofErr w:type="spell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util.FreshBitVec</w:t>
      </w:r>
      <w:proofErr w:type="spellEnd"/>
      <w:proofErr w:type="gram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7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97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from_type</w:t>
      </w:r>
      <w:proofErr w:type="spellEnd"/>
      <w:r w:rsidRPr="00297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dt.uint64_t)  </w:t>
      </w:r>
    </w:p>
    <w:p w14:paraId="4625C7FA" w14:textId="77777777" w:rsidR="002973C4" w:rsidRPr="002973C4" w:rsidRDefault="002973C4" w:rsidP="002973C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73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frm</w:t>
      </w:r>
      <w:proofErr w:type="spell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index, pa, perm, </w:t>
      </w:r>
      <w:proofErr w:type="spellStart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from_type</w:t>
      </w:r>
      <w:proofErr w:type="spellEnd"/>
      <w:r w:rsidRPr="00297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3B12DF" w14:textId="04FEDF78" w:rsidR="000E7537" w:rsidRDefault="006360CC" w:rsidP="00CF42F7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第二部分则是</w:t>
      </w:r>
      <w:r w:rsidR="00217EF3">
        <w:rPr>
          <w:rFonts w:ascii="楷体" w:eastAsia="楷体" w:hAnsi="楷体" w:hint="eastAsia"/>
        </w:rPr>
        <w:t>对于</w:t>
      </w:r>
      <w:r w:rsidR="00384397">
        <w:rPr>
          <w:rFonts w:ascii="楷体" w:eastAsia="楷体" w:hAnsi="楷体" w:hint="eastAsia"/>
        </w:rPr>
        <w:t>该系统调用的详细约束，主要包括</w:t>
      </w:r>
      <w:r w:rsidR="00241C48">
        <w:rPr>
          <w:rFonts w:ascii="楷体" w:eastAsia="楷体" w:hAnsi="楷体" w:hint="eastAsia"/>
        </w:rPr>
        <w:t>对于输入数据的检查和</w:t>
      </w:r>
      <w:r w:rsidR="008A2E53">
        <w:rPr>
          <w:rFonts w:ascii="楷体" w:eastAsia="楷体" w:hAnsi="楷体" w:hint="eastAsia"/>
        </w:rPr>
        <w:t>对系统状态的修改</w:t>
      </w:r>
      <w:r w:rsidR="003B6F51">
        <w:rPr>
          <w:rFonts w:ascii="楷体" w:eastAsia="楷体" w:hAnsi="楷体" w:hint="eastAsia"/>
        </w:rPr>
        <w:t>，代码在</w:t>
      </w:r>
      <w:r w:rsidR="003C10A6" w:rsidRPr="00A50D03">
        <w:rPr>
          <w:rFonts w:ascii="楷体" w:eastAsia="楷体" w:hAnsi="楷体"/>
          <w:shd w:val="pct15" w:color="auto" w:fill="FFFFFF"/>
        </w:rPr>
        <w:t>hv6/spec/kernel/spec/specs.py</w:t>
      </w:r>
      <w:r w:rsidR="003C10A6">
        <w:rPr>
          <w:rFonts w:ascii="楷体" w:eastAsia="楷体" w:hAnsi="楷体" w:hint="eastAsia"/>
        </w:rPr>
        <w:t>中。</w:t>
      </w:r>
    </w:p>
    <w:p w14:paraId="40CFBA50" w14:textId="17584875" w:rsidR="008739FB" w:rsidRDefault="008C51FD" w:rsidP="00CF42F7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最后在</w:t>
      </w:r>
      <w:r w:rsidR="00947F68" w:rsidRPr="007E5F92">
        <w:rPr>
          <w:rFonts w:ascii="楷体" w:eastAsia="楷体" w:hAnsi="楷体"/>
          <w:shd w:val="pct15" w:color="auto" w:fill="FFFFFF"/>
        </w:rPr>
        <w:t>hv6/spec/kernel/main.py</w:t>
      </w:r>
      <w:r w:rsidR="00947F68">
        <w:rPr>
          <w:rFonts w:ascii="楷体" w:eastAsia="楷体" w:hAnsi="楷体" w:hint="eastAsia"/>
        </w:rPr>
        <w:t>的</w:t>
      </w:r>
      <w:r w:rsidR="009941EC" w:rsidRPr="007E5F92">
        <w:rPr>
          <w:rFonts w:ascii="楷体" w:eastAsia="楷体" w:hAnsi="楷体"/>
          <w:shd w:val="pct15" w:color="auto" w:fill="FFFFFF"/>
        </w:rPr>
        <w:t>_</w:t>
      </w:r>
      <w:proofErr w:type="spellStart"/>
      <w:r w:rsidR="009941EC" w:rsidRPr="007E5F92">
        <w:rPr>
          <w:rFonts w:ascii="楷体" w:eastAsia="楷体" w:hAnsi="楷体"/>
          <w:shd w:val="pct15" w:color="auto" w:fill="FFFFFF"/>
        </w:rPr>
        <w:t>syscalls</w:t>
      </w:r>
      <w:proofErr w:type="spellEnd"/>
      <w:r w:rsidR="009941EC">
        <w:rPr>
          <w:rFonts w:ascii="楷体" w:eastAsia="楷体" w:hAnsi="楷体" w:hint="eastAsia"/>
        </w:rPr>
        <w:t>变量</w:t>
      </w:r>
      <w:r w:rsidR="0013622E">
        <w:rPr>
          <w:rFonts w:ascii="楷体" w:eastAsia="楷体" w:hAnsi="楷体" w:hint="eastAsia"/>
        </w:rPr>
        <w:t>的最后</w:t>
      </w:r>
      <w:r w:rsidR="009941EC">
        <w:rPr>
          <w:rFonts w:ascii="楷体" w:eastAsia="楷体" w:hAnsi="楷体" w:hint="eastAsia"/>
        </w:rPr>
        <w:t>添加</w:t>
      </w:r>
      <w:proofErr w:type="spellStart"/>
      <w:r w:rsidR="000456B0" w:rsidRPr="007E5F92">
        <w:rPr>
          <w:rFonts w:ascii="楷体" w:eastAsia="楷体" w:hAnsi="楷体"/>
          <w:shd w:val="pct15" w:color="auto" w:fill="FFFFFF"/>
        </w:rPr>
        <w:t>sys_map_page</w:t>
      </w:r>
      <w:proofErr w:type="spellEnd"/>
      <w:r w:rsidR="00425CF2">
        <w:rPr>
          <w:rFonts w:ascii="楷体" w:eastAsia="楷体" w:hAnsi="楷体" w:hint="eastAsia"/>
        </w:rPr>
        <w:t>，</w:t>
      </w:r>
      <w:r w:rsidR="00706389">
        <w:rPr>
          <w:rFonts w:ascii="楷体" w:eastAsia="楷体" w:hAnsi="楷体" w:hint="eastAsia"/>
        </w:rPr>
        <w:t>然后执行命令：</w:t>
      </w:r>
      <w:r w:rsidR="00BC05EC" w:rsidRPr="007E5F92">
        <w:rPr>
          <w:rFonts w:ascii="楷体" w:eastAsia="楷体" w:hAnsi="楷体"/>
          <w:shd w:val="pct15" w:color="auto" w:fill="FFFFFF"/>
        </w:rPr>
        <w:t>make hv6-verify -- -v --</w:t>
      </w:r>
      <w:proofErr w:type="spellStart"/>
      <w:r w:rsidR="00BC05EC" w:rsidRPr="007E5F92">
        <w:rPr>
          <w:rFonts w:ascii="楷体" w:eastAsia="楷体" w:hAnsi="楷体"/>
          <w:shd w:val="pct15" w:color="auto" w:fill="FFFFFF"/>
        </w:rPr>
        <w:t>failfast</w:t>
      </w:r>
      <w:proofErr w:type="spellEnd"/>
      <w:r w:rsidR="00BC05EC" w:rsidRPr="007E5F92">
        <w:rPr>
          <w:rFonts w:ascii="楷体" w:eastAsia="楷体" w:hAnsi="楷体"/>
          <w:shd w:val="pct15" w:color="auto" w:fill="FFFFFF"/>
        </w:rPr>
        <w:t xml:space="preserve"> HV6.test_</w:t>
      </w:r>
      <w:r w:rsidR="008F7FE1" w:rsidRPr="007E5F92">
        <w:rPr>
          <w:shd w:val="pct15" w:color="auto" w:fill="FFFFFF"/>
        </w:rPr>
        <w:t xml:space="preserve"> </w:t>
      </w:r>
      <w:proofErr w:type="spellStart"/>
      <w:r w:rsidR="008F7FE1" w:rsidRPr="007E5F92">
        <w:rPr>
          <w:rFonts w:ascii="楷体" w:eastAsia="楷体" w:hAnsi="楷体"/>
          <w:shd w:val="pct15" w:color="auto" w:fill="FFFFFF"/>
        </w:rPr>
        <w:t>sys_map_page</w:t>
      </w:r>
      <w:proofErr w:type="spellEnd"/>
      <w:r w:rsidR="00812371">
        <w:rPr>
          <w:rFonts w:ascii="楷体" w:eastAsia="楷体" w:hAnsi="楷体" w:hint="eastAsia"/>
        </w:rPr>
        <w:t>即可</w:t>
      </w:r>
      <w:r w:rsidR="00C06A4F">
        <w:rPr>
          <w:rFonts w:ascii="楷体" w:eastAsia="楷体" w:hAnsi="楷体" w:hint="eastAsia"/>
        </w:rPr>
        <w:t>验证</w:t>
      </w:r>
      <w:r w:rsidR="00736DC1">
        <w:rPr>
          <w:rFonts w:ascii="楷体" w:eastAsia="楷体" w:hAnsi="楷体" w:hint="eastAsia"/>
        </w:rPr>
        <w:t>该系统调用的正确性。</w:t>
      </w:r>
    </w:p>
    <w:p w14:paraId="30E080E7" w14:textId="15B288D7" w:rsidR="00992FC3" w:rsidRPr="00CC40B1" w:rsidRDefault="00535DE6" w:rsidP="00535DE6">
      <w:pPr>
        <w:pStyle w:val="2"/>
        <w:rPr>
          <w:rFonts w:ascii="楷体" w:eastAsia="楷体" w:hAnsi="楷体"/>
        </w:rPr>
      </w:pPr>
      <w:bookmarkStart w:id="38" w:name="_Toc517117251"/>
      <w:bookmarkStart w:id="39" w:name="_Toc517117435"/>
      <w:r w:rsidRPr="00CC40B1">
        <w:rPr>
          <w:rFonts w:ascii="楷体" w:eastAsia="楷体" w:hAnsi="楷体" w:hint="eastAsia"/>
        </w:rPr>
        <w:t>总结</w:t>
      </w:r>
      <w:bookmarkEnd w:id="38"/>
      <w:bookmarkEnd w:id="39"/>
    </w:p>
    <w:p w14:paraId="7D385839" w14:textId="1E914E89" w:rsidR="009160C4" w:rsidRDefault="00683501" w:rsidP="00CC40B1">
      <w:pPr>
        <w:spacing w:line="360" w:lineRule="auto"/>
        <w:ind w:firstLineChars="200" w:firstLine="420"/>
        <w:rPr>
          <w:rFonts w:ascii="楷体" w:eastAsia="楷体" w:hAnsi="楷体"/>
        </w:rPr>
      </w:pPr>
      <w:r w:rsidRPr="00CC40B1">
        <w:rPr>
          <w:rFonts w:ascii="楷体" w:eastAsia="楷体" w:hAnsi="楷体" w:hint="eastAsia"/>
        </w:rPr>
        <w:t>我们</w:t>
      </w:r>
      <w:r w:rsidR="00680255">
        <w:rPr>
          <w:rFonts w:ascii="楷体" w:eastAsia="楷体" w:hAnsi="楷体" w:hint="eastAsia"/>
        </w:rPr>
        <w:t>将hv</w:t>
      </w:r>
      <w:r w:rsidR="00680255">
        <w:rPr>
          <w:rFonts w:ascii="楷体" w:eastAsia="楷体" w:hAnsi="楷体"/>
        </w:rPr>
        <w:t>6</w:t>
      </w:r>
      <w:r w:rsidR="00D00563">
        <w:rPr>
          <w:rFonts w:ascii="楷体" w:eastAsia="楷体" w:hAnsi="楷体" w:hint="eastAsia"/>
        </w:rPr>
        <w:t>从x86平台上</w:t>
      </w:r>
      <w:r w:rsidR="00FA16C2">
        <w:rPr>
          <w:rFonts w:ascii="楷体" w:eastAsia="楷体" w:hAnsi="楷体" w:hint="eastAsia"/>
        </w:rPr>
        <w:t>移植</w:t>
      </w:r>
      <w:r w:rsidR="00D00563">
        <w:rPr>
          <w:rFonts w:ascii="楷体" w:eastAsia="楷体" w:hAnsi="楷体" w:hint="eastAsia"/>
        </w:rPr>
        <w:t>到了</w:t>
      </w:r>
      <w:proofErr w:type="spellStart"/>
      <w:r w:rsidR="00D00563">
        <w:rPr>
          <w:rFonts w:ascii="楷体" w:eastAsia="楷体" w:hAnsi="楷体" w:hint="eastAsia"/>
        </w:rPr>
        <w:t>riscv</w:t>
      </w:r>
      <w:proofErr w:type="spellEnd"/>
      <w:r w:rsidR="00CB4CDF">
        <w:rPr>
          <w:rFonts w:ascii="楷体" w:eastAsia="楷体" w:hAnsi="楷体" w:hint="eastAsia"/>
        </w:rPr>
        <w:t>平台上，</w:t>
      </w:r>
      <w:r w:rsidR="0035749E">
        <w:rPr>
          <w:rFonts w:ascii="楷体" w:eastAsia="楷体" w:hAnsi="楷体" w:hint="eastAsia"/>
        </w:rPr>
        <w:t>通过</w:t>
      </w:r>
      <w:r w:rsidR="00923847">
        <w:rPr>
          <w:rFonts w:ascii="楷体" w:eastAsia="楷体" w:hAnsi="楷体" w:hint="eastAsia"/>
        </w:rPr>
        <w:t>修改</w:t>
      </w:r>
      <w:r w:rsidR="0083096F">
        <w:rPr>
          <w:rFonts w:ascii="楷体" w:eastAsia="楷体" w:hAnsi="楷体" w:hint="eastAsia"/>
        </w:rPr>
        <w:t>相关的内核代码与</w:t>
      </w:r>
      <w:r w:rsidR="00A10064">
        <w:rPr>
          <w:rFonts w:ascii="楷体" w:eastAsia="楷体" w:hAnsi="楷体" w:hint="eastAsia"/>
        </w:rPr>
        <w:t>约束，</w:t>
      </w:r>
      <w:r w:rsidR="00D26F68">
        <w:rPr>
          <w:rFonts w:ascii="楷体" w:eastAsia="楷体" w:hAnsi="楷体" w:hint="eastAsia"/>
        </w:rPr>
        <w:t>成功地验证了</w:t>
      </w:r>
      <w:r w:rsidR="007E6A63">
        <w:rPr>
          <w:rFonts w:ascii="楷体" w:eastAsia="楷体" w:hAnsi="楷体" w:hint="eastAsia"/>
        </w:rPr>
        <w:t>全部的5</w:t>
      </w:r>
      <w:r w:rsidR="007E6A63">
        <w:rPr>
          <w:rFonts w:ascii="楷体" w:eastAsia="楷体" w:hAnsi="楷体"/>
        </w:rPr>
        <w:t>0</w:t>
      </w:r>
      <w:r w:rsidR="007E6A63">
        <w:rPr>
          <w:rFonts w:ascii="楷体" w:eastAsia="楷体" w:hAnsi="楷体" w:hint="eastAsia"/>
        </w:rPr>
        <w:t>个系统调用，</w:t>
      </w:r>
      <w:r w:rsidR="00576454">
        <w:rPr>
          <w:rFonts w:ascii="楷体" w:eastAsia="楷体" w:hAnsi="楷体" w:hint="eastAsia"/>
        </w:rPr>
        <w:t>并且对于我们新添加的</w:t>
      </w:r>
      <w:r w:rsidR="003338F8">
        <w:rPr>
          <w:rFonts w:ascii="楷体" w:eastAsia="楷体" w:hAnsi="楷体" w:hint="eastAsia"/>
        </w:rPr>
        <w:t>系统调用也</w:t>
      </w:r>
      <w:r w:rsidR="00314FA9">
        <w:rPr>
          <w:rFonts w:ascii="楷体" w:eastAsia="楷体" w:hAnsi="楷体" w:hint="eastAsia"/>
        </w:rPr>
        <w:t>做了验证</w:t>
      </w:r>
      <w:r w:rsidR="00FC73DF">
        <w:rPr>
          <w:rFonts w:ascii="楷体" w:eastAsia="楷体" w:hAnsi="楷体" w:hint="eastAsia"/>
        </w:rPr>
        <w:t>。</w:t>
      </w:r>
    </w:p>
    <w:p w14:paraId="477EABF5" w14:textId="312A9CB9" w:rsidR="00B719D4" w:rsidRDefault="00975C68" w:rsidP="00CC40B1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但是，</w:t>
      </w:r>
      <w:r w:rsidR="0068323F">
        <w:rPr>
          <w:rFonts w:ascii="楷体" w:eastAsia="楷体" w:hAnsi="楷体" w:hint="eastAsia"/>
        </w:rPr>
        <w:t>验证</w:t>
      </w:r>
      <w:r w:rsidR="0086262F">
        <w:rPr>
          <w:rFonts w:ascii="楷体" w:eastAsia="楷体" w:hAnsi="楷体" w:hint="eastAsia"/>
        </w:rPr>
        <w:t>通过</w:t>
      </w:r>
      <w:r w:rsidR="00A50131">
        <w:rPr>
          <w:rFonts w:ascii="楷体" w:eastAsia="楷体" w:hAnsi="楷体" w:hint="eastAsia"/>
        </w:rPr>
        <w:t>并不代表</w:t>
      </w:r>
      <w:r w:rsidR="00172844">
        <w:rPr>
          <w:rFonts w:ascii="楷体" w:eastAsia="楷体" w:hAnsi="楷体" w:hint="eastAsia"/>
        </w:rPr>
        <w:t>我们的新hv</w:t>
      </w:r>
      <w:r w:rsidR="00172844">
        <w:rPr>
          <w:rFonts w:ascii="楷体" w:eastAsia="楷体" w:hAnsi="楷体"/>
        </w:rPr>
        <w:t>6</w:t>
      </w:r>
      <w:r w:rsidR="00172844">
        <w:rPr>
          <w:rFonts w:ascii="楷体" w:eastAsia="楷体" w:hAnsi="楷体" w:hint="eastAsia"/>
        </w:rPr>
        <w:t>是正确的，</w:t>
      </w:r>
      <w:r w:rsidR="0074181B">
        <w:rPr>
          <w:rFonts w:ascii="楷体" w:eastAsia="楷体" w:hAnsi="楷体" w:hint="eastAsia"/>
        </w:rPr>
        <w:t>只能说明</w:t>
      </w:r>
      <w:r w:rsidR="008E39B8">
        <w:rPr>
          <w:rFonts w:ascii="楷体" w:eastAsia="楷体" w:hAnsi="楷体" w:hint="eastAsia"/>
        </w:rPr>
        <w:t>它</w:t>
      </w:r>
      <w:r w:rsidR="00311BB6">
        <w:rPr>
          <w:rFonts w:ascii="楷体" w:eastAsia="楷体" w:hAnsi="楷体" w:hint="eastAsia"/>
        </w:rPr>
        <w:t>和约束</w:t>
      </w:r>
      <w:r w:rsidR="00D25AF8">
        <w:rPr>
          <w:rFonts w:ascii="楷体" w:eastAsia="楷体" w:hAnsi="楷体" w:hint="eastAsia"/>
        </w:rPr>
        <w:t>所描述的表现</w:t>
      </w:r>
      <w:r w:rsidR="00907CC3">
        <w:rPr>
          <w:rFonts w:ascii="楷体" w:eastAsia="楷体" w:hAnsi="楷体" w:hint="eastAsia"/>
        </w:rPr>
        <w:t>一致并且</w:t>
      </w:r>
      <w:r w:rsidR="002B2939">
        <w:rPr>
          <w:rFonts w:ascii="楷体" w:eastAsia="楷体" w:hAnsi="楷体" w:hint="eastAsia"/>
        </w:rPr>
        <w:t>也满足</w:t>
      </w:r>
      <w:r w:rsidR="004471A9">
        <w:rPr>
          <w:rFonts w:ascii="楷体" w:eastAsia="楷体" w:hAnsi="楷体" w:hint="eastAsia"/>
        </w:rPr>
        <w:t>不变量的要求，</w:t>
      </w:r>
      <w:r w:rsidR="00470B36">
        <w:rPr>
          <w:rFonts w:ascii="楷体" w:eastAsia="楷体" w:hAnsi="楷体" w:hint="eastAsia"/>
        </w:rPr>
        <w:t>但是</w:t>
      </w:r>
      <w:r w:rsidR="00DF4FB9">
        <w:rPr>
          <w:rFonts w:ascii="楷体" w:eastAsia="楷体" w:hAnsi="楷体" w:hint="eastAsia"/>
        </w:rPr>
        <w:t>我们对于不变量的约束是否足够</w:t>
      </w:r>
      <w:r w:rsidR="00566371">
        <w:rPr>
          <w:rFonts w:ascii="楷体" w:eastAsia="楷体" w:hAnsi="楷体" w:hint="eastAsia"/>
        </w:rPr>
        <w:t>以及</w:t>
      </w:r>
      <w:r w:rsidR="00320856">
        <w:rPr>
          <w:rFonts w:ascii="楷体" w:eastAsia="楷体" w:hAnsi="楷体" w:hint="eastAsia"/>
        </w:rPr>
        <w:t>约束所描述的表现是否是正确的</w:t>
      </w:r>
      <w:r w:rsidR="005B6952">
        <w:rPr>
          <w:rFonts w:ascii="楷体" w:eastAsia="楷体" w:hAnsi="楷体" w:hint="eastAsia"/>
        </w:rPr>
        <w:t>尚无</w:t>
      </w:r>
      <w:r w:rsidR="00F75D42">
        <w:rPr>
          <w:rFonts w:ascii="楷体" w:eastAsia="楷体" w:hAnsi="楷体" w:hint="eastAsia"/>
        </w:rPr>
        <w:t>定论</w:t>
      </w:r>
      <w:r w:rsidR="00677775">
        <w:rPr>
          <w:rFonts w:ascii="楷体" w:eastAsia="楷体" w:hAnsi="楷体" w:hint="eastAsia"/>
        </w:rPr>
        <w:t>。</w:t>
      </w:r>
    </w:p>
    <w:p w14:paraId="45A3871F" w14:textId="185E26A0" w:rsidR="003210FA" w:rsidRPr="00191220" w:rsidRDefault="0039504E" w:rsidP="00CC40B1">
      <w:pPr>
        <w:spacing w:line="360" w:lineRule="auto"/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在</w:t>
      </w:r>
      <w:r w:rsidR="0083725F">
        <w:rPr>
          <w:rFonts w:ascii="楷体" w:eastAsia="楷体" w:hAnsi="楷体" w:hint="eastAsia"/>
        </w:rPr>
        <w:t>我们</w:t>
      </w:r>
      <w:r w:rsidR="003743C6">
        <w:rPr>
          <w:rFonts w:ascii="楷体" w:eastAsia="楷体" w:hAnsi="楷体" w:hint="eastAsia"/>
        </w:rPr>
        <w:t>修改验证的过程中，</w:t>
      </w:r>
      <w:r w:rsidR="00DC5E6D">
        <w:rPr>
          <w:rFonts w:ascii="楷体" w:eastAsia="楷体" w:hAnsi="楷体" w:hint="eastAsia"/>
        </w:rPr>
        <w:t>使用了</w:t>
      </w:r>
      <w:r w:rsidR="0093496F">
        <w:rPr>
          <w:rFonts w:ascii="楷体" w:eastAsia="楷体" w:hAnsi="楷体" w:hint="eastAsia"/>
        </w:rPr>
        <w:t>“二分删除代码”调试方法，</w:t>
      </w:r>
      <w:r w:rsidR="00BB2D37">
        <w:rPr>
          <w:rFonts w:ascii="楷体" w:eastAsia="楷体" w:hAnsi="楷体" w:hint="eastAsia"/>
        </w:rPr>
        <w:t>也既：</w:t>
      </w:r>
      <w:r w:rsidR="00BA3735">
        <w:rPr>
          <w:rFonts w:ascii="楷体" w:eastAsia="楷体" w:hAnsi="楷体" w:hint="eastAsia"/>
        </w:rPr>
        <w:t>对于一个系统调</w:t>
      </w:r>
      <w:r w:rsidR="00BA3735">
        <w:rPr>
          <w:rFonts w:ascii="楷体" w:eastAsia="楷体" w:hAnsi="楷体" w:hint="eastAsia"/>
        </w:rPr>
        <w:lastRenderedPageBreak/>
        <w:t>用，</w:t>
      </w:r>
      <w:r w:rsidR="00E77D1E">
        <w:rPr>
          <w:rFonts w:ascii="楷体" w:eastAsia="楷体" w:hAnsi="楷体" w:hint="eastAsia"/>
        </w:rPr>
        <w:t>删除全部</w:t>
      </w:r>
      <w:r w:rsidR="00CD08A0">
        <w:rPr>
          <w:rFonts w:ascii="楷体" w:eastAsia="楷体" w:hAnsi="楷体" w:hint="eastAsia"/>
        </w:rPr>
        <w:t>的spec和</w:t>
      </w:r>
      <w:r w:rsidR="00053F56">
        <w:rPr>
          <w:rFonts w:ascii="楷体" w:eastAsia="楷体" w:hAnsi="楷体" w:hint="eastAsia"/>
        </w:rPr>
        <w:t>C代码，</w:t>
      </w:r>
      <w:r w:rsidR="00EA2DF2">
        <w:rPr>
          <w:rFonts w:ascii="楷体" w:eastAsia="楷体" w:hAnsi="楷体" w:hint="eastAsia"/>
        </w:rPr>
        <w:t>查看验证是否通过</w:t>
      </w:r>
      <w:r w:rsidR="002500AE">
        <w:rPr>
          <w:rFonts w:ascii="楷体" w:eastAsia="楷体" w:hAnsi="楷体" w:hint="eastAsia"/>
        </w:rPr>
        <w:t>，如果通过则添加一半的代码</w:t>
      </w:r>
      <w:r w:rsidR="00F6386F">
        <w:rPr>
          <w:rFonts w:ascii="楷体" w:eastAsia="楷体" w:hAnsi="楷体" w:hint="eastAsia"/>
        </w:rPr>
        <w:t>查看是否还是通过</w:t>
      </w:r>
      <w:r w:rsidR="00192A8E">
        <w:rPr>
          <w:rFonts w:ascii="楷体" w:eastAsia="楷体" w:hAnsi="楷体" w:hint="eastAsia"/>
        </w:rPr>
        <w:t>，依次进行直到找到</w:t>
      </w:r>
      <w:r w:rsidR="00E06D09">
        <w:rPr>
          <w:rFonts w:ascii="楷体" w:eastAsia="楷体" w:hAnsi="楷体" w:hint="eastAsia"/>
        </w:rPr>
        <w:t>错误点。</w:t>
      </w:r>
      <w:r w:rsidR="008A6C80">
        <w:rPr>
          <w:rFonts w:ascii="楷体" w:eastAsia="楷体" w:hAnsi="楷体" w:hint="eastAsia"/>
        </w:rPr>
        <w:t>但是</w:t>
      </w:r>
      <w:r w:rsidR="00052141">
        <w:rPr>
          <w:rFonts w:ascii="楷体" w:eastAsia="楷体" w:hAnsi="楷体" w:hint="eastAsia"/>
        </w:rPr>
        <w:t>此方法并不一直有效，</w:t>
      </w:r>
      <w:r w:rsidR="00FE681D">
        <w:rPr>
          <w:rFonts w:ascii="楷体" w:eastAsia="楷体" w:hAnsi="楷体" w:hint="eastAsia"/>
        </w:rPr>
        <w:t>原因在于</w:t>
      </w:r>
      <w:r w:rsidR="00BF14F6">
        <w:rPr>
          <w:rFonts w:ascii="楷体" w:eastAsia="楷体" w:hAnsi="楷体" w:hint="eastAsia"/>
        </w:rPr>
        <w:t>一个系统调用</w:t>
      </w:r>
      <w:r w:rsidR="00261B8C">
        <w:rPr>
          <w:rFonts w:ascii="楷体" w:eastAsia="楷体" w:hAnsi="楷体" w:hint="eastAsia"/>
        </w:rPr>
        <w:t>对于操作系统</w:t>
      </w:r>
      <w:r w:rsidR="00AA3987">
        <w:rPr>
          <w:rFonts w:ascii="楷体" w:eastAsia="楷体" w:hAnsi="楷体" w:hint="eastAsia"/>
        </w:rPr>
        <w:t>状态</w:t>
      </w:r>
      <w:r w:rsidR="00261B8C">
        <w:rPr>
          <w:rFonts w:ascii="楷体" w:eastAsia="楷体" w:hAnsi="楷体" w:hint="eastAsia"/>
        </w:rPr>
        <w:t>的修改</w:t>
      </w:r>
      <w:r w:rsidR="00AA3987">
        <w:rPr>
          <w:rFonts w:ascii="楷体" w:eastAsia="楷体" w:hAnsi="楷体" w:hint="eastAsia"/>
        </w:rPr>
        <w:t>应该是一个连续的整体</w:t>
      </w:r>
      <w:r w:rsidR="00983CF1">
        <w:rPr>
          <w:rFonts w:ascii="楷体" w:eastAsia="楷体" w:hAnsi="楷体" w:hint="eastAsia"/>
        </w:rPr>
        <w:t>，</w:t>
      </w:r>
      <w:r w:rsidR="0071285F">
        <w:rPr>
          <w:rFonts w:ascii="楷体" w:eastAsia="楷体" w:hAnsi="楷体" w:hint="eastAsia"/>
        </w:rPr>
        <w:t>是不可被分割的</w:t>
      </w:r>
      <w:r w:rsidR="002E226D">
        <w:rPr>
          <w:rFonts w:ascii="楷体" w:eastAsia="楷体" w:hAnsi="楷体" w:hint="eastAsia"/>
        </w:rPr>
        <w:t>。</w:t>
      </w:r>
    </w:p>
    <w:sectPr w:rsidR="003210FA" w:rsidRPr="0019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A19E1" w14:textId="77777777" w:rsidR="003A60DD" w:rsidRDefault="003A60DD" w:rsidP="00E26CB0">
      <w:r>
        <w:separator/>
      </w:r>
    </w:p>
  </w:endnote>
  <w:endnote w:type="continuationSeparator" w:id="0">
    <w:p w14:paraId="409EE2A6" w14:textId="77777777" w:rsidR="003A60DD" w:rsidRDefault="003A60DD" w:rsidP="00E26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992FA" w14:textId="77777777" w:rsidR="003A60DD" w:rsidRDefault="003A60DD" w:rsidP="00E26CB0">
      <w:r>
        <w:separator/>
      </w:r>
    </w:p>
  </w:footnote>
  <w:footnote w:type="continuationSeparator" w:id="0">
    <w:p w14:paraId="29030ADB" w14:textId="77777777" w:rsidR="003A60DD" w:rsidRDefault="003A60DD" w:rsidP="00E26CB0">
      <w:r>
        <w:continuationSeparator/>
      </w:r>
    </w:p>
  </w:footnote>
  <w:footnote w:id="1">
    <w:p w14:paraId="4B9A0187" w14:textId="594F7BE8" w:rsidR="007F2DF6" w:rsidRDefault="007F2DF6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proofErr w:type="spellStart"/>
      <w:r w:rsidRPr="00E26CB0">
        <w:t>Hyperkernel</w:t>
      </w:r>
      <w:proofErr w:type="spellEnd"/>
      <w:r w:rsidRPr="00E26CB0">
        <w:t>: Push-Button Verification of an OS Kernel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E6B"/>
    <w:multiLevelType w:val="hybridMultilevel"/>
    <w:tmpl w:val="20085F3C"/>
    <w:lvl w:ilvl="0" w:tplc="41C483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8B428D"/>
    <w:multiLevelType w:val="multilevel"/>
    <w:tmpl w:val="CECC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05E1C"/>
    <w:multiLevelType w:val="multilevel"/>
    <w:tmpl w:val="21E0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537F6"/>
    <w:multiLevelType w:val="multilevel"/>
    <w:tmpl w:val="3ECC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16412"/>
    <w:multiLevelType w:val="multilevel"/>
    <w:tmpl w:val="BBB4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95B68"/>
    <w:multiLevelType w:val="hybridMultilevel"/>
    <w:tmpl w:val="E410B5F0"/>
    <w:lvl w:ilvl="0" w:tplc="0B2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83706C"/>
    <w:multiLevelType w:val="multilevel"/>
    <w:tmpl w:val="5A7C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94423"/>
    <w:multiLevelType w:val="multilevel"/>
    <w:tmpl w:val="7A68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424F4"/>
    <w:multiLevelType w:val="multilevel"/>
    <w:tmpl w:val="C574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823A7"/>
    <w:multiLevelType w:val="multilevel"/>
    <w:tmpl w:val="FE8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E39C9"/>
    <w:multiLevelType w:val="multilevel"/>
    <w:tmpl w:val="1084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4762BE"/>
    <w:multiLevelType w:val="multilevel"/>
    <w:tmpl w:val="A188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7107B"/>
    <w:multiLevelType w:val="multilevel"/>
    <w:tmpl w:val="E892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52434E"/>
    <w:multiLevelType w:val="multilevel"/>
    <w:tmpl w:val="8BA0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EF502A"/>
    <w:multiLevelType w:val="multilevel"/>
    <w:tmpl w:val="3F5E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E175E1"/>
    <w:multiLevelType w:val="multilevel"/>
    <w:tmpl w:val="12E0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D3E58"/>
    <w:multiLevelType w:val="multilevel"/>
    <w:tmpl w:val="0312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461F35"/>
    <w:multiLevelType w:val="hybridMultilevel"/>
    <w:tmpl w:val="8CB46E1A"/>
    <w:lvl w:ilvl="0" w:tplc="06F2EE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4CB3C7F"/>
    <w:multiLevelType w:val="multilevel"/>
    <w:tmpl w:val="370A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BA6FE7"/>
    <w:multiLevelType w:val="multilevel"/>
    <w:tmpl w:val="73CA7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2F0DF0"/>
    <w:multiLevelType w:val="multilevel"/>
    <w:tmpl w:val="9FEE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313ECF"/>
    <w:multiLevelType w:val="multilevel"/>
    <w:tmpl w:val="AD9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88292A"/>
    <w:multiLevelType w:val="multilevel"/>
    <w:tmpl w:val="B5AA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4A4D67"/>
    <w:multiLevelType w:val="multilevel"/>
    <w:tmpl w:val="579C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3503BA"/>
    <w:multiLevelType w:val="hybridMultilevel"/>
    <w:tmpl w:val="1BF86C56"/>
    <w:lvl w:ilvl="0" w:tplc="08D05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454835"/>
    <w:multiLevelType w:val="hybridMultilevel"/>
    <w:tmpl w:val="67F6E8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303B52"/>
    <w:multiLevelType w:val="multilevel"/>
    <w:tmpl w:val="EF62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50238E"/>
    <w:multiLevelType w:val="multilevel"/>
    <w:tmpl w:val="8766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A82632"/>
    <w:multiLevelType w:val="multilevel"/>
    <w:tmpl w:val="E68A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C01D30"/>
    <w:multiLevelType w:val="hybridMultilevel"/>
    <w:tmpl w:val="215C3F5A"/>
    <w:lvl w:ilvl="0" w:tplc="67A49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17"/>
  </w:num>
  <w:num w:numId="5">
    <w:abstractNumId w:val="3"/>
  </w:num>
  <w:num w:numId="6">
    <w:abstractNumId w:val="16"/>
  </w:num>
  <w:num w:numId="7">
    <w:abstractNumId w:val="27"/>
  </w:num>
  <w:num w:numId="8">
    <w:abstractNumId w:val="10"/>
  </w:num>
  <w:num w:numId="9">
    <w:abstractNumId w:val="1"/>
  </w:num>
  <w:num w:numId="10">
    <w:abstractNumId w:val="13"/>
  </w:num>
  <w:num w:numId="11">
    <w:abstractNumId w:val="20"/>
  </w:num>
  <w:num w:numId="12">
    <w:abstractNumId w:val="5"/>
  </w:num>
  <w:num w:numId="13">
    <w:abstractNumId w:val="25"/>
  </w:num>
  <w:num w:numId="14">
    <w:abstractNumId w:val="26"/>
  </w:num>
  <w:num w:numId="15">
    <w:abstractNumId w:val="2"/>
  </w:num>
  <w:num w:numId="16">
    <w:abstractNumId w:val="22"/>
  </w:num>
  <w:num w:numId="17">
    <w:abstractNumId w:val="9"/>
  </w:num>
  <w:num w:numId="18">
    <w:abstractNumId w:val="19"/>
  </w:num>
  <w:num w:numId="19">
    <w:abstractNumId w:val="8"/>
  </w:num>
  <w:num w:numId="20">
    <w:abstractNumId w:val="7"/>
  </w:num>
  <w:num w:numId="21">
    <w:abstractNumId w:val="18"/>
  </w:num>
  <w:num w:numId="22">
    <w:abstractNumId w:val="15"/>
  </w:num>
  <w:num w:numId="23">
    <w:abstractNumId w:val="4"/>
  </w:num>
  <w:num w:numId="24">
    <w:abstractNumId w:val="12"/>
  </w:num>
  <w:num w:numId="25">
    <w:abstractNumId w:val="14"/>
  </w:num>
  <w:num w:numId="26">
    <w:abstractNumId w:val="6"/>
  </w:num>
  <w:num w:numId="27">
    <w:abstractNumId w:val="28"/>
  </w:num>
  <w:num w:numId="28">
    <w:abstractNumId w:val="11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23"/>
    <w:rsid w:val="00001B65"/>
    <w:rsid w:val="00004A5B"/>
    <w:rsid w:val="00005807"/>
    <w:rsid w:val="00005DD0"/>
    <w:rsid w:val="000063FD"/>
    <w:rsid w:val="00012294"/>
    <w:rsid w:val="00013344"/>
    <w:rsid w:val="00015995"/>
    <w:rsid w:val="0002595A"/>
    <w:rsid w:val="000267D2"/>
    <w:rsid w:val="00027F0B"/>
    <w:rsid w:val="00034C47"/>
    <w:rsid w:val="00036789"/>
    <w:rsid w:val="00037118"/>
    <w:rsid w:val="00041912"/>
    <w:rsid w:val="00041F05"/>
    <w:rsid w:val="000434C4"/>
    <w:rsid w:val="00045490"/>
    <w:rsid w:val="000456B0"/>
    <w:rsid w:val="000461C1"/>
    <w:rsid w:val="00046E0B"/>
    <w:rsid w:val="00047919"/>
    <w:rsid w:val="00050063"/>
    <w:rsid w:val="00050380"/>
    <w:rsid w:val="00052141"/>
    <w:rsid w:val="00053F56"/>
    <w:rsid w:val="00054988"/>
    <w:rsid w:val="00056A37"/>
    <w:rsid w:val="00060CE1"/>
    <w:rsid w:val="00060E97"/>
    <w:rsid w:val="00061D4C"/>
    <w:rsid w:val="00065B21"/>
    <w:rsid w:val="00067C10"/>
    <w:rsid w:val="000700F6"/>
    <w:rsid w:val="00070CF3"/>
    <w:rsid w:val="0007475A"/>
    <w:rsid w:val="00076BE0"/>
    <w:rsid w:val="00077E6C"/>
    <w:rsid w:val="000810EB"/>
    <w:rsid w:val="0008217F"/>
    <w:rsid w:val="000850FF"/>
    <w:rsid w:val="00090000"/>
    <w:rsid w:val="000938AE"/>
    <w:rsid w:val="00095A79"/>
    <w:rsid w:val="000A1B3B"/>
    <w:rsid w:val="000A2068"/>
    <w:rsid w:val="000A2133"/>
    <w:rsid w:val="000A2275"/>
    <w:rsid w:val="000A22D2"/>
    <w:rsid w:val="000A64EA"/>
    <w:rsid w:val="000B1133"/>
    <w:rsid w:val="000B15D6"/>
    <w:rsid w:val="000B543A"/>
    <w:rsid w:val="000B6302"/>
    <w:rsid w:val="000B7E83"/>
    <w:rsid w:val="000C0309"/>
    <w:rsid w:val="000C0537"/>
    <w:rsid w:val="000C15AB"/>
    <w:rsid w:val="000C4375"/>
    <w:rsid w:val="000C4AD8"/>
    <w:rsid w:val="000D0628"/>
    <w:rsid w:val="000D1063"/>
    <w:rsid w:val="000D28C4"/>
    <w:rsid w:val="000D2DFB"/>
    <w:rsid w:val="000D45C0"/>
    <w:rsid w:val="000D5B97"/>
    <w:rsid w:val="000D67A6"/>
    <w:rsid w:val="000D7230"/>
    <w:rsid w:val="000D7E6F"/>
    <w:rsid w:val="000E1346"/>
    <w:rsid w:val="000E18F2"/>
    <w:rsid w:val="000E33BD"/>
    <w:rsid w:val="000E594C"/>
    <w:rsid w:val="000E5A41"/>
    <w:rsid w:val="000E71D0"/>
    <w:rsid w:val="000E74D7"/>
    <w:rsid w:val="000E7537"/>
    <w:rsid w:val="000F0F01"/>
    <w:rsid w:val="000F1007"/>
    <w:rsid w:val="000F185D"/>
    <w:rsid w:val="000F1C1F"/>
    <w:rsid w:val="000F3117"/>
    <w:rsid w:val="000F385E"/>
    <w:rsid w:val="000F5163"/>
    <w:rsid w:val="000F54B7"/>
    <w:rsid w:val="000F7240"/>
    <w:rsid w:val="0010305B"/>
    <w:rsid w:val="00105686"/>
    <w:rsid w:val="00105A91"/>
    <w:rsid w:val="00106E90"/>
    <w:rsid w:val="001109F6"/>
    <w:rsid w:val="001118AE"/>
    <w:rsid w:val="00112151"/>
    <w:rsid w:val="0011248B"/>
    <w:rsid w:val="00112766"/>
    <w:rsid w:val="00113F6C"/>
    <w:rsid w:val="001142B8"/>
    <w:rsid w:val="00114BC3"/>
    <w:rsid w:val="0012139E"/>
    <w:rsid w:val="00122253"/>
    <w:rsid w:val="00122A09"/>
    <w:rsid w:val="00126826"/>
    <w:rsid w:val="00127E8E"/>
    <w:rsid w:val="001306BA"/>
    <w:rsid w:val="00131200"/>
    <w:rsid w:val="001314C5"/>
    <w:rsid w:val="0013622E"/>
    <w:rsid w:val="00136C66"/>
    <w:rsid w:val="00146909"/>
    <w:rsid w:val="00147EBC"/>
    <w:rsid w:val="00150B48"/>
    <w:rsid w:val="00151F1C"/>
    <w:rsid w:val="00153D77"/>
    <w:rsid w:val="001540B3"/>
    <w:rsid w:val="001547B2"/>
    <w:rsid w:val="00157476"/>
    <w:rsid w:val="00157871"/>
    <w:rsid w:val="001625A1"/>
    <w:rsid w:val="00162A0B"/>
    <w:rsid w:val="00162E7E"/>
    <w:rsid w:val="00163926"/>
    <w:rsid w:val="00163930"/>
    <w:rsid w:val="001642D2"/>
    <w:rsid w:val="00164BF2"/>
    <w:rsid w:val="00166F19"/>
    <w:rsid w:val="00172844"/>
    <w:rsid w:val="00173B94"/>
    <w:rsid w:val="00173FA3"/>
    <w:rsid w:val="00174CA4"/>
    <w:rsid w:val="00175168"/>
    <w:rsid w:val="00177136"/>
    <w:rsid w:val="00181201"/>
    <w:rsid w:val="0019018E"/>
    <w:rsid w:val="00191220"/>
    <w:rsid w:val="00191C9A"/>
    <w:rsid w:val="0019224E"/>
    <w:rsid w:val="00192A8E"/>
    <w:rsid w:val="00193481"/>
    <w:rsid w:val="00193B39"/>
    <w:rsid w:val="00193D1D"/>
    <w:rsid w:val="00196B52"/>
    <w:rsid w:val="0019748B"/>
    <w:rsid w:val="001975A3"/>
    <w:rsid w:val="00197AC7"/>
    <w:rsid w:val="001A045F"/>
    <w:rsid w:val="001A1195"/>
    <w:rsid w:val="001A2202"/>
    <w:rsid w:val="001A2C6F"/>
    <w:rsid w:val="001A3F50"/>
    <w:rsid w:val="001A5629"/>
    <w:rsid w:val="001A680B"/>
    <w:rsid w:val="001A740C"/>
    <w:rsid w:val="001A75C4"/>
    <w:rsid w:val="001B0BF8"/>
    <w:rsid w:val="001B2BD6"/>
    <w:rsid w:val="001B539C"/>
    <w:rsid w:val="001B68C6"/>
    <w:rsid w:val="001C1C03"/>
    <w:rsid w:val="001C2F23"/>
    <w:rsid w:val="001C32B3"/>
    <w:rsid w:val="001C405D"/>
    <w:rsid w:val="001C61B6"/>
    <w:rsid w:val="001C7CC4"/>
    <w:rsid w:val="001D0A12"/>
    <w:rsid w:val="001D143E"/>
    <w:rsid w:val="001D23E7"/>
    <w:rsid w:val="001D45B8"/>
    <w:rsid w:val="001D7834"/>
    <w:rsid w:val="001E1624"/>
    <w:rsid w:val="001E7D65"/>
    <w:rsid w:val="001F15C5"/>
    <w:rsid w:val="001F2320"/>
    <w:rsid w:val="001F2F42"/>
    <w:rsid w:val="001F2F45"/>
    <w:rsid w:val="001F3651"/>
    <w:rsid w:val="001F656F"/>
    <w:rsid w:val="00200FF6"/>
    <w:rsid w:val="00201FF5"/>
    <w:rsid w:val="00203B3F"/>
    <w:rsid w:val="002064AF"/>
    <w:rsid w:val="00211C15"/>
    <w:rsid w:val="00213AC1"/>
    <w:rsid w:val="002158F0"/>
    <w:rsid w:val="00216B1B"/>
    <w:rsid w:val="00217A39"/>
    <w:rsid w:val="00217EF3"/>
    <w:rsid w:val="00223081"/>
    <w:rsid w:val="00226928"/>
    <w:rsid w:val="00230BDA"/>
    <w:rsid w:val="002310BE"/>
    <w:rsid w:val="00232964"/>
    <w:rsid w:val="002337D0"/>
    <w:rsid w:val="002371CB"/>
    <w:rsid w:val="00241C48"/>
    <w:rsid w:val="00244D29"/>
    <w:rsid w:val="00244E1C"/>
    <w:rsid w:val="00246E2F"/>
    <w:rsid w:val="002500AE"/>
    <w:rsid w:val="00250BE4"/>
    <w:rsid w:val="002516D9"/>
    <w:rsid w:val="00255F24"/>
    <w:rsid w:val="002566CA"/>
    <w:rsid w:val="002572C3"/>
    <w:rsid w:val="00257D12"/>
    <w:rsid w:val="00257DBC"/>
    <w:rsid w:val="002613EE"/>
    <w:rsid w:val="0026177F"/>
    <w:rsid w:val="00261B8C"/>
    <w:rsid w:val="00261D1E"/>
    <w:rsid w:val="00264075"/>
    <w:rsid w:val="00264468"/>
    <w:rsid w:val="00265719"/>
    <w:rsid w:val="00265AF1"/>
    <w:rsid w:val="002660D6"/>
    <w:rsid w:val="00266F80"/>
    <w:rsid w:val="00270942"/>
    <w:rsid w:val="002714AA"/>
    <w:rsid w:val="00273F93"/>
    <w:rsid w:val="00276D96"/>
    <w:rsid w:val="00281927"/>
    <w:rsid w:val="00281A6A"/>
    <w:rsid w:val="0028296E"/>
    <w:rsid w:val="0028479D"/>
    <w:rsid w:val="002852E8"/>
    <w:rsid w:val="002854D2"/>
    <w:rsid w:val="00292774"/>
    <w:rsid w:val="00292CC0"/>
    <w:rsid w:val="00295B89"/>
    <w:rsid w:val="00296B49"/>
    <w:rsid w:val="002970CE"/>
    <w:rsid w:val="002973C4"/>
    <w:rsid w:val="00297E00"/>
    <w:rsid w:val="002A190D"/>
    <w:rsid w:val="002A19E4"/>
    <w:rsid w:val="002A3281"/>
    <w:rsid w:val="002A351E"/>
    <w:rsid w:val="002A501B"/>
    <w:rsid w:val="002A6BAE"/>
    <w:rsid w:val="002A6C89"/>
    <w:rsid w:val="002A6EE1"/>
    <w:rsid w:val="002B0206"/>
    <w:rsid w:val="002B0783"/>
    <w:rsid w:val="002B08EF"/>
    <w:rsid w:val="002B1DCB"/>
    <w:rsid w:val="002B22AF"/>
    <w:rsid w:val="002B2939"/>
    <w:rsid w:val="002B3C4D"/>
    <w:rsid w:val="002B6A6E"/>
    <w:rsid w:val="002C0B0A"/>
    <w:rsid w:val="002C1485"/>
    <w:rsid w:val="002C2DCE"/>
    <w:rsid w:val="002C3BB2"/>
    <w:rsid w:val="002C774F"/>
    <w:rsid w:val="002C7F07"/>
    <w:rsid w:val="002D0D12"/>
    <w:rsid w:val="002D0FD9"/>
    <w:rsid w:val="002D1B5C"/>
    <w:rsid w:val="002D270B"/>
    <w:rsid w:val="002D430D"/>
    <w:rsid w:val="002D5D93"/>
    <w:rsid w:val="002D5E58"/>
    <w:rsid w:val="002D77E4"/>
    <w:rsid w:val="002E00D5"/>
    <w:rsid w:val="002E226D"/>
    <w:rsid w:val="002E6767"/>
    <w:rsid w:val="002F05CE"/>
    <w:rsid w:val="002F13BD"/>
    <w:rsid w:val="002F197F"/>
    <w:rsid w:val="002F25D4"/>
    <w:rsid w:val="002F5DBE"/>
    <w:rsid w:val="002F68FD"/>
    <w:rsid w:val="002F6D7E"/>
    <w:rsid w:val="002F6DD9"/>
    <w:rsid w:val="002F7F2A"/>
    <w:rsid w:val="00302EE0"/>
    <w:rsid w:val="00303F31"/>
    <w:rsid w:val="00307DF6"/>
    <w:rsid w:val="00310332"/>
    <w:rsid w:val="00310A71"/>
    <w:rsid w:val="00311BB6"/>
    <w:rsid w:val="00312E32"/>
    <w:rsid w:val="00313536"/>
    <w:rsid w:val="003144BA"/>
    <w:rsid w:val="00314FA9"/>
    <w:rsid w:val="00315607"/>
    <w:rsid w:val="003173C1"/>
    <w:rsid w:val="00320856"/>
    <w:rsid w:val="00320BB3"/>
    <w:rsid w:val="003210FA"/>
    <w:rsid w:val="00321210"/>
    <w:rsid w:val="003217FD"/>
    <w:rsid w:val="00322730"/>
    <w:rsid w:val="00322CE0"/>
    <w:rsid w:val="00323883"/>
    <w:rsid w:val="00325A48"/>
    <w:rsid w:val="003266E1"/>
    <w:rsid w:val="00327DBF"/>
    <w:rsid w:val="003307D0"/>
    <w:rsid w:val="0033097D"/>
    <w:rsid w:val="00331EA7"/>
    <w:rsid w:val="003322B1"/>
    <w:rsid w:val="00333007"/>
    <w:rsid w:val="00333651"/>
    <w:rsid w:val="003338F8"/>
    <w:rsid w:val="00334216"/>
    <w:rsid w:val="00335F3D"/>
    <w:rsid w:val="0033627F"/>
    <w:rsid w:val="00342DAB"/>
    <w:rsid w:val="00344AE3"/>
    <w:rsid w:val="00346DFC"/>
    <w:rsid w:val="00350B1F"/>
    <w:rsid w:val="0035749E"/>
    <w:rsid w:val="00357C12"/>
    <w:rsid w:val="00360387"/>
    <w:rsid w:val="003629D0"/>
    <w:rsid w:val="00371BDD"/>
    <w:rsid w:val="00371FEB"/>
    <w:rsid w:val="00372054"/>
    <w:rsid w:val="00372252"/>
    <w:rsid w:val="00372EBD"/>
    <w:rsid w:val="00373569"/>
    <w:rsid w:val="003743C6"/>
    <w:rsid w:val="00374850"/>
    <w:rsid w:val="00375558"/>
    <w:rsid w:val="00375ABF"/>
    <w:rsid w:val="00375E35"/>
    <w:rsid w:val="00376ECE"/>
    <w:rsid w:val="00377371"/>
    <w:rsid w:val="003809FF"/>
    <w:rsid w:val="003819F5"/>
    <w:rsid w:val="0038288C"/>
    <w:rsid w:val="00383582"/>
    <w:rsid w:val="00384397"/>
    <w:rsid w:val="003849D4"/>
    <w:rsid w:val="00385E92"/>
    <w:rsid w:val="003868E1"/>
    <w:rsid w:val="00386E82"/>
    <w:rsid w:val="00387214"/>
    <w:rsid w:val="00390820"/>
    <w:rsid w:val="00392091"/>
    <w:rsid w:val="00392821"/>
    <w:rsid w:val="00394818"/>
    <w:rsid w:val="0039504E"/>
    <w:rsid w:val="00395456"/>
    <w:rsid w:val="00395A8F"/>
    <w:rsid w:val="0039622E"/>
    <w:rsid w:val="00396620"/>
    <w:rsid w:val="00397E40"/>
    <w:rsid w:val="003A1F55"/>
    <w:rsid w:val="003A22B6"/>
    <w:rsid w:val="003A4274"/>
    <w:rsid w:val="003A5A7B"/>
    <w:rsid w:val="003A5DE2"/>
    <w:rsid w:val="003A60DD"/>
    <w:rsid w:val="003A7B96"/>
    <w:rsid w:val="003B0B2C"/>
    <w:rsid w:val="003B4BA2"/>
    <w:rsid w:val="003B6F51"/>
    <w:rsid w:val="003B7FE6"/>
    <w:rsid w:val="003C07F1"/>
    <w:rsid w:val="003C0D0D"/>
    <w:rsid w:val="003C0FEE"/>
    <w:rsid w:val="003C10A6"/>
    <w:rsid w:val="003C13D6"/>
    <w:rsid w:val="003C26C2"/>
    <w:rsid w:val="003C438E"/>
    <w:rsid w:val="003C5EFB"/>
    <w:rsid w:val="003D0280"/>
    <w:rsid w:val="003D1608"/>
    <w:rsid w:val="003D2188"/>
    <w:rsid w:val="003D5BF9"/>
    <w:rsid w:val="003D5E7E"/>
    <w:rsid w:val="003E4475"/>
    <w:rsid w:val="003E558C"/>
    <w:rsid w:val="003E5A72"/>
    <w:rsid w:val="003E7827"/>
    <w:rsid w:val="003F0392"/>
    <w:rsid w:val="003F0D27"/>
    <w:rsid w:val="003F13B6"/>
    <w:rsid w:val="003F34B3"/>
    <w:rsid w:val="004000D2"/>
    <w:rsid w:val="00404323"/>
    <w:rsid w:val="00404A87"/>
    <w:rsid w:val="0040520C"/>
    <w:rsid w:val="00406ED9"/>
    <w:rsid w:val="0041149A"/>
    <w:rsid w:val="0041199F"/>
    <w:rsid w:val="004141EC"/>
    <w:rsid w:val="00414CD7"/>
    <w:rsid w:val="004165DA"/>
    <w:rsid w:val="00416814"/>
    <w:rsid w:val="00416A34"/>
    <w:rsid w:val="00417684"/>
    <w:rsid w:val="00420438"/>
    <w:rsid w:val="00423B41"/>
    <w:rsid w:val="00424A44"/>
    <w:rsid w:val="00425CF2"/>
    <w:rsid w:val="00425D45"/>
    <w:rsid w:val="00430618"/>
    <w:rsid w:val="004310E0"/>
    <w:rsid w:val="004345DF"/>
    <w:rsid w:val="00436453"/>
    <w:rsid w:val="00436D86"/>
    <w:rsid w:val="004375CD"/>
    <w:rsid w:val="0044485D"/>
    <w:rsid w:val="004449C3"/>
    <w:rsid w:val="00445397"/>
    <w:rsid w:val="00445989"/>
    <w:rsid w:val="00445E5D"/>
    <w:rsid w:val="00446810"/>
    <w:rsid w:val="00446E47"/>
    <w:rsid w:val="004471A9"/>
    <w:rsid w:val="00447327"/>
    <w:rsid w:val="00450851"/>
    <w:rsid w:val="00450DA8"/>
    <w:rsid w:val="00457C22"/>
    <w:rsid w:val="00457C87"/>
    <w:rsid w:val="00462B75"/>
    <w:rsid w:val="004636BD"/>
    <w:rsid w:val="00464D19"/>
    <w:rsid w:val="004653E6"/>
    <w:rsid w:val="00466824"/>
    <w:rsid w:val="00467F31"/>
    <w:rsid w:val="00470B36"/>
    <w:rsid w:val="00471D0D"/>
    <w:rsid w:val="004735E9"/>
    <w:rsid w:val="0047377E"/>
    <w:rsid w:val="00473844"/>
    <w:rsid w:val="00473CBD"/>
    <w:rsid w:val="00474E39"/>
    <w:rsid w:val="004759F8"/>
    <w:rsid w:val="00477339"/>
    <w:rsid w:val="00480F0C"/>
    <w:rsid w:val="004812F6"/>
    <w:rsid w:val="00481C4A"/>
    <w:rsid w:val="004848EC"/>
    <w:rsid w:val="00485115"/>
    <w:rsid w:val="0048710C"/>
    <w:rsid w:val="00490110"/>
    <w:rsid w:val="004911A1"/>
    <w:rsid w:val="0049185F"/>
    <w:rsid w:val="00492E77"/>
    <w:rsid w:val="0049662E"/>
    <w:rsid w:val="004A0A4B"/>
    <w:rsid w:val="004A3ACD"/>
    <w:rsid w:val="004A432A"/>
    <w:rsid w:val="004A48D1"/>
    <w:rsid w:val="004A7113"/>
    <w:rsid w:val="004A76E5"/>
    <w:rsid w:val="004B2661"/>
    <w:rsid w:val="004B3473"/>
    <w:rsid w:val="004B43DB"/>
    <w:rsid w:val="004B494C"/>
    <w:rsid w:val="004B4F5B"/>
    <w:rsid w:val="004B5356"/>
    <w:rsid w:val="004B6C5F"/>
    <w:rsid w:val="004B7242"/>
    <w:rsid w:val="004B7977"/>
    <w:rsid w:val="004C0D48"/>
    <w:rsid w:val="004C27CD"/>
    <w:rsid w:val="004C28E5"/>
    <w:rsid w:val="004C52B0"/>
    <w:rsid w:val="004C60F4"/>
    <w:rsid w:val="004C6BCF"/>
    <w:rsid w:val="004C7F5F"/>
    <w:rsid w:val="004D29FB"/>
    <w:rsid w:val="004D2DE1"/>
    <w:rsid w:val="004D3486"/>
    <w:rsid w:val="004D4A62"/>
    <w:rsid w:val="004D4C1C"/>
    <w:rsid w:val="004D4DB3"/>
    <w:rsid w:val="004E0A2B"/>
    <w:rsid w:val="004E0DDC"/>
    <w:rsid w:val="004E2706"/>
    <w:rsid w:val="004E35A4"/>
    <w:rsid w:val="004E3D2F"/>
    <w:rsid w:val="004E5690"/>
    <w:rsid w:val="004E5EF2"/>
    <w:rsid w:val="004E70B3"/>
    <w:rsid w:val="004E71B5"/>
    <w:rsid w:val="004F1034"/>
    <w:rsid w:val="004F3903"/>
    <w:rsid w:val="004F3F28"/>
    <w:rsid w:val="004F42EF"/>
    <w:rsid w:val="004F4C2D"/>
    <w:rsid w:val="004F4CA7"/>
    <w:rsid w:val="004F5075"/>
    <w:rsid w:val="0050286F"/>
    <w:rsid w:val="00502CCD"/>
    <w:rsid w:val="00503064"/>
    <w:rsid w:val="00506C23"/>
    <w:rsid w:val="00510CCF"/>
    <w:rsid w:val="005116C4"/>
    <w:rsid w:val="00513476"/>
    <w:rsid w:val="00513B22"/>
    <w:rsid w:val="005140BD"/>
    <w:rsid w:val="00514BFF"/>
    <w:rsid w:val="00515CB8"/>
    <w:rsid w:val="00516C95"/>
    <w:rsid w:val="00517228"/>
    <w:rsid w:val="005173C1"/>
    <w:rsid w:val="005204F2"/>
    <w:rsid w:val="00522291"/>
    <w:rsid w:val="0052529D"/>
    <w:rsid w:val="005254BA"/>
    <w:rsid w:val="00525C76"/>
    <w:rsid w:val="00526A97"/>
    <w:rsid w:val="00527E44"/>
    <w:rsid w:val="00527EBF"/>
    <w:rsid w:val="00531DF4"/>
    <w:rsid w:val="0053315C"/>
    <w:rsid w:val="00533538"/>
    <w:rsid w:val="00533771"/>
    <w:rsid w:val="00534EFF"/>
    <w:rsid w:val="00535DE6"/>
    <w:rsid w:val="00537158"/>
    <w:rsid w:val="0054296F"/>
    <w:rsid w:val="00542990"/>
    <w:rsid w:val="00543950"/>
    <w:rsid w:val="00544FA3"/>
    <w:rsid w:val="00544FA6"/>
    <w:rsid w:val="005476B8"/>
    <w:rsid w:val="00547B5F"/>
    <w:rsid w:val="00550891"/>
    <w:rsid w:val="0055550B"/>
    <w:rsid w:val="005555B0"/>
    <w:rsid w:val="0055576A"/>
    <w:rsid w:val="005575FD"/>
    <w:rsid w:val="005602C6"/>
    <w:rsid w:val="00560CB0"/>
    <w:rsid w:val="00563D30"/>
    <w:rsid w:val="00566371"/>
    <w:rsid w:val="005673C9"/>
    <w:rsid w:val="0056783B"/>
    <w:rsid w:val="005719B5"/>
    <w:rsid w:val="00574269"/>
    <w:rsid w:val="00574413"/>
    <w:rsid w:val="00574B18"/>
    <w:rsid w:val="00576454"/>
    <w:rsid w:val="0058022D"/>
    <w:rsid w:val="0058299A"/>
    <w:rsid w:val="00586997"/>
    <w:rsid w:val="00587118"/>
    <w:rsid w:val="00590584"/>
    <w:rsid w:val="00591BC5"/>
    <w:rsid w:val="0059306D"/>
    <w:rsid w:val="005930D5"/>
    <w:rsid w:val="00593970"/>
    <w:rsid w:val="00593DAE"/>
    <w:rsid w:val="005A01BD"/>
    <w:rsid w:val="005A028A"/>
    <w:rsid w:val="005A05AE"/>
    <w:rsid w:val="005A3E12"/>
    <w:rsid w:val="005A4E9D"/>
    <w:rsid w:val="005A65DA"/>
    <w:rsid w:val="005A72C6"/>
    <w:rsid w:val="005B022C"/>
    <w:rsid w:val="005B1768"/>
    <w:rsid w:val="005B2F9C"/>
    <w:rsid w:val="005B3A53"/>
    <w:rsid w:val="005B6347"/>
    <w:rsid w:val="005B6952"/>
    <w:rsid w:val="005B7D8B"/>
    <w:rsid w:val="005C1F1F"/>
    <w:rsid w:val="005C3326"/>
    <w:rsid w:val="005C3688"/>
    <w:rsid w:val="005C3A25"/>
    <w:rsid w:val="005C4457"/>
    <w:rsid w:val="005C4E3B"/>
    <w:rsid w:val="005C569C"/>
    <w:rsid w:val="005C5DCE"/>
    <w:rsid w:val="005D105C"/>
    <w:rsid w:val="005D301B"/>
    <w:rsid w:val="005D5D74"/>
    <w:rsid w:val="005D7016"/>
    <w:rsid w:val="005D75A9"/>
    <w:rsid w:val="005D777B"/>
    <w:rsid w:val="005E04EA"/>
    <w:rsid w:val="005E696B"/>
    <w:rsid w:val="005E6CCF"/>
    <w:rsid w:val="005E7515"/>
    <w:rsid w:val="005F04AD"/>
    <w:rsid w:val="005F3F3E"/>
    <w:rsid w:val="005F4094"/>
    <w:rsid w:val="005F4271"/>
    <w:rsid w:val="005F4FE3"/>
    <w:rsid w:val="005F54B5"/>
    <w:rsid w:val="005F64F6"/>
    <w:rsid w:val="005F6A41"/>
    <w:rsid w:val="00601615"/>
    <w:rsid w:val="006047B6"/>
    <w:rsid w:val="00606F40"/>
    <w:rsid w:val="00607298"/>
    <w:rsid w:val="006122EB"/>
    <w:rsid w:val="00612AEF"/>
    <w:rsid w:val="006145D8"/>
    <w:rsid w:val="00614BC3"/>
    <w:rsid w:val="006150E3"/>
    <w:rsid w:val="00615A50"/>
    <w:rsid w:val="00615D07"/>
    <w:rsid w:val="006200AF"/>
    <w:rsid w:val="0062099D"/>
    <w:rsid w:val="00620E35"/>
    <w:rsid w:val="00620F24"/>
    <w:rsid w:val="00622192"/>
    <w:rsid w:val="00622C7F"/>
    <w:rsid w:val="00622D8F"/>
    <w:rsid w:val="00623085"/>
    <w:rsid w:val="00623656"/>
    <w:rsid w:val="006244C1"/>
    <w:rsid w:val="006256BA"/>
    <w:rsid w:val="006266C7"/>
    <w:rsid w:val="00630587"/>
    <w:rsid w:val="00630F6E"/>
    <w:rsid w:val="0063234D"/>
    <w:rsid w:val="0063566B"/>
    <w:rsid w:val="006360CC"/>
    <w:rsid w:val="006378E1"/>
    <w:rsid w:val="00642D5C"/>
    <w:rsid w:val="0064609A"/>
    <w:rsid w:val="00646C5E"/>
    <w:rsid w:val="00647600"/>
    <w:rsid w:val="006524F9"/>
    <w:rsid w:val="00653D41"/>
    <w:rsid w:val="00653EA6"/>
    <w:rsid w:val="00654347"/>
    <w:rsid w:val="00654ADF"/>
    <w:rsid w:val="00654C7C"/>
    <w:rsid w:val="0065518D"/>
    <w:rsid w:val="00656036"/>
    <w:rsid w:val="00656562"/>
    <w:rsid w:val="006576C9"/>
    <w:rsid w:val="0066069C"/>
    <w:rsid w:val="00660A0E"/>
    <w:rsid w:val="00661487"/>
    <w:rsid w:val="00661BF1"/>
    <w:rsid w:val="0066243C"/>
    <w:rsid w:val="00662A14"/>
    <w:rsid w:val="006646B0"/>
    <w:rsid w:val="00666865"/>
    <w:rsid w:val="00667066"/>
    <w:rsid w:val="006739DE"/>
    <w:rsid w:val="00677775"/>
    <w:rsid w:val="00677E6E"/>
    <w:rsid w:val="00680255"/>
    <w:rsid w:val="00680C96"/>
    <w:rsid w:val="0068242C"/>
    <w:rsid w:val="00682973"/>
    <w:rsid w:val="0068323F"/>
    <w:rsid w:val="006834AF"/>
    <w:rsid w:val="00683501"/>
    <w:rsid w:val="00685327"/>
    <w:rsid w:val="006859B8"/>
    <w:rsid w:val="00687CAB"/>
    <w:rsid w:val="006909E3"/>
    <w:rsid w:val="00691DE5"/>
    <w:rsid w:val="00692FE4"/>
    <w:rsid w:val="0069339A"/>
    <w:rsid w:val="00693424"/>
    <w:rsid w:val="00693E7E"/>
    <w:rsid w:val="006947FD"/>
    <w:rsid w:val="00695E17"/>
    <w:rsid w:val="006977DF"/>
    <w:rsid w:val="006A36EE"/>
    <w:rsid w:val="006A3EDE"/>
    <w:rsid w:val="006A4C16"/>
    <w:rsid w:val="006A67E2"/>
    <w:rsid w:val="006A7259"/>
    <w:rsid w:val="006B147D"/>
    <w:rsid w:val="006B29A6"/>
    <w:rsid w:val="006B2F37"/>
    <w:rsid w:val="006B5668"/>
    <w:rsid w:val="006C1A9A"/>
    <w:rsid w:val="006C22FB"/>
    <w:rsid w:val="006C2AB7"/>
    <w:rsid w:val="006C3632"/>
    <w:rsid w:val="006D120F"/>
    <w:rsid w:val="006D1A1D"/>
    <w:rsid w:val="006D3E3B"/>
    <w:rsid w:val="006D762D"/>
    <w:rsid w:val="006E06EC"/>
    <w:rsid w:val="006E1AB3"/>
    <w:rsid w:val="006E1D68"/>
    <w:rsid w:val="006E6AD8"/>
    <w:rsid w:val="006F01F9"/>
    <w:rsid w:val="006F445B"/>
    <w:rsid w:val="006F460E"/>
    <w:rsid w:val="006F78B2"/>
    <w:rsid w:val="006F7C1D"/>
    <w:rsid w:val="00701A1F"/>
    <w:rsid w:val="00702D91"/>
    <w:rsid w:val="00705A8A"/>
    <w:rsid w:val="00706389"/>
    <w:rsid w:val="00706440"/>
    <w:rsid w:val="00706D56"/>
    <w:rsid w:val="00710A94"/>
    <w:rsid w:val="00711038"/>
    <w:rsid w:val="0071285F"/>
    <w:rsid w:val="00716707"/>
    <w:rsid w:val="00722388"/>
    <w:rsid w:val="00722F11"/>
    <w:rsid w:val="0072308F"/>
    <w:rsid w:val="00726A15"/>
    <w:rsid w:val="00730D63"/>
    <w:rsid w:val="00732399"/>
    <w:rsid w:val="00732D2E"/>
    <w:rsid w:val="00736522"/>
    <w:rsid w:val="00736B4F"/>
    <w:rsid w:val="00736DC1"/>
    <w:rsid w:val="007377EB"/>
    <w:rsid w:val="0074181B"/>
    <w:rsid w:val="00742D73"/>
    <w:rsid w:val="00746334"/>
    <w:rsid w:val="00746587"/>
    <w:rsid w:val="007476EC"/>
    <w:rsid w:val="00752D74"/>
    <w:rsid w:val="00755851"/>
    <w:rsid w:val="00755D23"/>
    <w:rsid w:val="00756088"/>
    <w:rsid w:val="007666F1"/>
    <w:rsid w:val="007670D0"/>
    <w:rsid w:val="00771411"/>
    <w:rsid w:val="00771911"/>
    <w:rsid w:val="007727CE"/>
    <w:rsid w:val="0077524C"/>
    <w:rsid w:val="00777604"/>
    <w:rsid w:val="00780B3C"/>
    <w:rsid w:val="007826A6"/>
    <w:rsid w:val="00783F2C"/>
    <w:rsid w:val="0078476F"/>
    <w:rsid w:val="00785190"/>
    <w:rsid w:val="007866B3"/>
    <w:rsid w:val="007927A1"/>
    <w:rsid w:val="007955D3"/>
    <w:rsid w:val="007962FD"/>
    <w:rsid w:val="007A004C"/>
    <w:rsid w:val="007A32F4"/>
    <w:rsid w:val="007A3595"/>
    <w:rsid w:val="007A3F7D"/>
    <w:rsid w:val="007A6768"/>
    <w:rsid w:val="007B55F9"/>
    <w:rsid w:val="007B602C"/>
    <w:rsid w:val="007B6867"/>
    <w:rsid w:val="007B6A47"/>
    <w:rsid w:val="007B6EF6"/>
    <w:rsid w:val="007B7821"/>
    <w:rsid w:val="007C498E"/>
    <w:rsid w:val="007C639E"/>
    <w:rsid w:val="007D0C85"/>
    <w:rsid w:val="007D1694"/>
    <w:rsid w:val="007D1813"/>
    <w:rsid w:val="007D3089"/>
    <w:rsid w:val="007D3287"/>
    <w:rsid w:val="007D38EA"/>
    <w:rsid w:val="007D4043"/>
    <w:rsid w:val="007D4184"/>
    <w:rsid w:val="007D4F85"/>
    <w:rsid w:val="007D569A"/>
    <w:rsid w:val="007D5EF7"/>
    <w:rsid w:val="007D672E"/>
    <w:rsid w:val="007D6DFB"/>
    <w:rsid w:val="007D797C"/>
    <w:rsid w:val="007E005C"/>
    <w:rsid w:val="007E43FE"/>
    <w:rsid w:val="007E4BA3"/>
    <w:rsid w:val="007E5F92"/>
    <w:rsid w:val="007E69CB"/>
    <w:rsid w:val="007E6A56"/>
    <w:rsid w:val="007E6A63"/>
    <w:rsid w:val="007F0726"/>
    <w:rsid w:val="007F2DF6"/>
    <w:rsid w:val="007F3324"/>
    <w:rsid w:val="007F4480"/>
    <w:rsid w:val="007F7FB4"/>
    <w:rsid w:val="008016BD"/>
    <w:rsid w:val="00804E5C"/>
    <w:rsid w:val="00805CC4"/>
    <w:rsid w:val="008102F0"/>
    <w:rsid w:val="00810666"/>
    <w:rsid w:val="00811CCE"/>
    <w:rsid w:val="00812371"/>
    <w:rsid w:val="00812525"/>
    <w:rsid w:val="00812580"/>
    <w:rsid w:val="00816DCF"/>
    <w:rsid w:val="008205BB"/>
    <w:rsid w:val="00823EF7"/>
    <w:rsid w:val="008264FE"/>
    <w:rsid w:val="00826AEC"/>
    <w:rsid w:val="00827167"/>
    <w:rsid w:val="0083096F"/>
    <w:rsid w:val="00830EBB"/>
    <w:rsid w:val="00833857"/>
    <w:rsid w:val="00834188"/>
    <w:rsid w:val="00835A7B"/>
    <w:rsid w:val="00836779"/>
    <w:rsid w:val="0083725F"/>
    <w:rsid w:val="008378D5"/>
    <w:rsid w:val="00837ED4"/>
    <w:rsid w:val="00840418"/>
    <w:rsid w:val="0084164F"/>
    <w:rsid w:val="00841685"/>
    <w:rsid w:val="00842FD4"/>
    <w:rsid w:val="008445E9"/>
    <w:rsid w:val="00844E05"/>
    <w:rsid w:val="0084585C"/>
    <w:rsid w:val="0084606C"/>
    <w:rsid w:val="00847296"/>
    <w:rsid w:val="00850D24"/>
    <w:rsid w:val="00851C8E"/>
    <w:rsid w:val="00851E36"/>
    <w:rsid w:val="00852B5E"/>
    <w:rsid w:val="0085637A"/>
    <w:rsid w:val="008577BE"/>
    <w:rsid w:val="008601E6"/>
    <w:rsid w:val="00861117"/>
    <w:rsid w:val="0086115E"/>
    <w:rsid w:val="0086157E"/>
    <w:rsid w:val="00861C88"/>
    <w:rsid w:val="00861FE4"/>
    <w:rsid w:val="0086262F"/>
    <w:rsid w:val="00863763"/>
    <w:rsid w:val="00864042"/>
    <w:rsid w:val="00865039"/>
    <w:rsid w:val="0086611D"/>
    <w:rsid w:val="008663B8"/>
    <w:rsid w:val="00867FB8"/>
    <w:rsid w:val="008708A8"/>
    <w:rsid w:val="00871B32"/>
    <w:rsid w:val="00872028"/>
    <w:rsid w:val="008739FB"/>
    <w:rsid w:val="00873E0D"/>
    <w:rsid w:val="0087456E"/>
    <w:rsid w:val="0087718E"/>
    <w:rsid w:val="008832E5"/>
    <w:rsid w:val="00884FA0"/>
    <w:rsid w:val="00885063"/>
    <w:rsid w:val="0088565C"/>
    <w:rsid w:val="00885F19"/>
    <w:rsid w:val="00886CAD"/>
    <w:rsid w:val="00887974"/>
    <w:rsid w:val="0089021A"/>
    <w:rsid w:val="00890AF1"/>
    <w:rsid w:val="008931F5"/>
    <w:rsid w:val="00894B34"/>
    <w:rsid w:val="00895A1F"/>
    <w:rsid w:val="00896D34"/>
    <w:rsid w:val="008A1EA3"/>
    <w:rsid w:val="008A24AC"/>
    <w:rsid w:val="008A2E53"/>
    <w:rsid w:val="008A3837"/>
    <w:rsid w:val="008A46F4"/>
    <w:rsid w:val="008A4A90"/>
    <w:rsid w:val="008A56C8"/>
    <w:rsid w:val="008A6C80"/>
    <w:rsid w:val="008B0809"/>
    <w:rsid w:val="008B679C"/>
    <w:rsid w:val="008C0670"/>
    <w:rsid w:val="008C1B48"/>
    <w:rsid w:val="008C244F"/>
    <w:rsid w:val="008C4733"/>
    <w:rsid w:val="008C51FD"/>
    <w:rsid w:val="008D49ED"/>
    <w:rsid w:val="008D4DF4"/>
    <w:rsid w:val="008D50A3"/>
    <w:rsid w:val="008D5E29"/>
    <w:rsid w:val="008D70C6"/>
    <w:rsid w:val="008E021E"/>
    <w:rsid w:val="008E39B8"/>
    <w:rsid w:val="008E48AE"/>
    <w:rsid w:val="008E7049"/>
    <w:rsid w:val="008E7C5A"/>
    <w:rsid w:val="008F056D"/>
    <w:rsid w:val="008F0AE0"/>
    <w:rsid w:val="008F0BD2"/>
    <w:rsid w:val="008F158B"/>
    <w:rsid w:val="008F34FD"/>
    <w:rsid w:val="008F3870"/>
    <w:rsid w:val="008F5553"/>
    <w:rsid w:val="008F5C76"/>
    <w:rsid w:val="008F6139"/>
    <w:rsid w:val="008F66EF"/>
    <w:rsid w:val="008F674F"/>
    <w:rsid w:val="008F6D43"/>
    <w:rsid w:val="008F7FE1"/>
    <w:rsid w:val="009014DD"/>
    <w:rsid w:val="00901E1D"/>
    <w:rsid w:val="00902506"/>
    <w:rsid w:val="009037C1"/>
    <w:rsid w:val="00907CC3"/>
    <w:rsid w:val="0091079D"/>
    <w:rsid w:val="00910CB5"/>
    <w:rsid w:val="00911AA9"/>
    <w:rsid w:val="00912AC1"/>
    <w:rsid w:val="009133F5"/>
    <w:rsid w:val="00913A91"/>
    <w:rsid w:val="009146A3"/>
    <w:rsid w:val="00914E06"/>
    <w:rsid w:val="009160C4"/>
    <w:rsid w:val="00916480"/>
    <w:rsid w:val="0092024E"/>
    <w:rsid w:val="0092052B"/>
    <w:rsid w:val="00920AFC"/>
    <w:rsid w:val="00921CFF"/>
    <w:rsid w:val="00921D60"/>
    <w:rsid w:val="0092377A"/>
    <w:rsid w:val="00923847"/>
    <w:rsid w:val="009262F7"/>
    <w:rsid w:val="00927B74"/>
    <w:rsid w:val="00931636"/>
    <w:rsid w:val="0093292C"/>
    <w:rsid w:val="00933E56"/>
    <w:rsid w:val="00933EB0"/>
    <w:rsid w:val="009346FB"/>
    <w:rsid w:val="0093496F"/>
    <w:rsid w:val="0093676E"/>
    <w:rsid w:val="009367FD"/>
    <w:rsid w:val="00936AE4"/>
    <w:rsid w:val="009373C8"/>
    <w:rsid w:val="009452E3"/>
    <w:rsid w:val="0094547B"/>
    <w:rsid w:val="0094768C"/>
    <w:rsid w:val="009477F6"/>
    <w:rsid w:val="00947F68"/>
    <w:rsid w:val="00952093"/>
    <w:rsid w:val="00952B80"/>
    <w:rsid w:val="00957BF8"/>
    <w:rsid w:val="009614D5"/>
    <w:rsid w:val="00961536"/>
    <w:rsid w:val="0096225C"/>
    <w:rsid w:val="00962FAA"/>
    <w:rsid w:val="00963426"/>
    <w:rsid w:val="00964AFF"/>
    <w:rsid w:val="00964D50"/>
    <w:rsid w:val="00964F66"/>
    <w:rsid w:val="00970BDB"/>
    <w:rsid w:val="00972F99"/>
    <w:rsid w:val="00973695"/>
    <w:rsid w:val="00973D61"/>
    <w:rsid w:val="00975207"/>
    <w:rsid w:val="00975514"/>
    <w:rsid w:val="0097561C"/>
    <w:rsid w:val="00975C68"/>
    <w:rsid w:val="009764FB"/>
    <w:rsid w:val="00980515"/>
    <w:rsid w:val="00980559"/>
    <w:rsid w:val="00980CBC"/>
    <w:rsid w:val="0098116C"/>
    <w:rsid w:val="00981CCE"/>
    <w:rsid w:val="00983CF1"/>
    <w:rsid w:val="0098569B"/>
    <w:rsid w:val="009859C5"/>
    <w:rsid w:val="00986D2C"/>
    <w:rsid w:val="00987591"/>
    <w:rsid w:val="00992FC3"/>
    <w:rsid w:val="009937B4"/>
    <w:rsid w:val="009941EC"/>
    <w:rsid w:val="009A199C"/>
    <w:rsid w:val="009A30EC"/>
    <w:rsid w:val="009A5CE5"/>
    <w:rsid w:val="009A6C6B"/>
    <w:rsid w:val="009A7785"/>
    <w:rsid w:val="009A7BAF"/>
    <w:rsid w:val="009B0296"/>
    <w:rsid w:val="009B0E46"/>
    <w:rsid w:val="009B12E6"/>
    <w:rsid w:val="009B1DA9"/>
    <w:rsid w:val="009B3409"/>
    <w:rsid w:val="009B3491"/>
    <w:rsid w:val="009B56A6"/>
    <w:rsid w:val="009B6A1E"/>
    <w:rsid w:val="009B6EC3"/>
    <w:rsid w:val="009B728E"/>
    <w:rsid w:val="009C143F"/>
    <w:rsid w:val="009C4063"/>
    <w:rsid w:val="009C4348"/>
    <w:rsid w:val="009C7357"/>
    <w:rsid w:val="009D0D1B"/>
    <w:rsid w:val="009D0F04"/>
    <w:rsid w:val="009D34E6"/>
    <w:rsid w:val="009D44F9"/>
    <w:rsid w:val="009E1E2D"/>
    <w:rsid w:val="009E4878"/>
    <w:rsid w:val="009E4954"/>
    <w:rsid w:val="009E519B"/>
    <w:rsid w:val="009E67E8"/>
    <w:rsid w:val="009E7FFC"/>
    <w:rsid w:val="009F0027"/>
    <w:rsid w:val="009F0E75"/>
    <w:rsid w:val="009F154E"/>
    <w:rsid w:val="009F2BB3"/>
    <w:rsid w:val="009F482C"/>
    <w:rsid w:val="009F52F1"/>
    <w:rsid w:val="009F7005"/>
    <w:rsid w:val="009F721F"/>
    <w:rsid w:val="009F7812"/>
    <w:rsid w:val="009F7AE1"/>
    <w:rsid w:val="00A044B5"/>
    <w:rsid w:val="00A04966"/>
    <w:rsid w:val="00A07FE2"/>
    <w:rsid w:val="00A10064"/>
    <w:rsid w:val="00A102C3"/>
    <w:rsid w:val="00A10EB9"/>
    <w:rsid w:val="00A13503"/>
    <w:rsid w:val="00A13598"/>
    <w:rsid w:val="00A1390A"/>
    <w:rsid w:val="00A15191"/>
    <w:rsid w:val="00A158D3"/>
    <w:rsid w:val="00A16D09"/>
    <w:rsid w:val="00A16E52"/>
    <w:rsid w:val="00A21565"/>
    <w:rsid w:val="00A222C8"/>
    <w:rsid w:val="00A26929"/>
    <w:rsid w:val="00A27056"/>
    <w:rsid w:val="00A2750F"/>
    <w:rsid w:val="00A276D6"/>
    <w:rsid w:val="00A31F7B"/>
    <w:rsid w:val="00A32645"/>
    <w:rsid w:val="00A33FC3"/>
    <w:rsid w:val="00A3480F"/>
    <w:rsid w:val="00A3511F"/>
    <w:rsid w:val="00A35BD6"/>
    <w:rsid w:val="00A36A0C"/>
    <w:rsid w:val="00A3725B"/>
    <w:rsid w:val="00A37EEF"/>
    <w:rsid w:val="00A41D18"/>
    <w:rsid w:val="00A42A02"/>
    <w:rsid w:val="00A43CD2"/>
    <w:rsid w:val="00A4654F"/>
    <w:rsid w:val="00A4701D"/>
    <w:rsid w:val="00A47314"/>
    <w:rsid w:val="00A47549"/>
    <w:rsid w:val="00A50131"/>
    <w:rsid w:val="00A507B5"/>
    <w:rsid w:val="00A50D03"/>
    <w:rsid w:val="00A50E55"/>
    <w:rsid w:val="00A524F4"/>
    <w:rsid w:val="00A53D1C"/>
    <w:rsid w:val="00A53D78"/>
    <w:rsid w:val="00A55E70"/>
    <w:rsid w:val="00A56534"/>
    <w:rsid w:val="00A61D49"/>
    <w:rsid w:val="00A621E3"/>
    <w:rsid w:val="00A67E06"/>
    <w:rsid w:val="00A714CA"/>
    <w:rsid w:val="00A726DC"/>
    <w:rsid w:val="00A7508E"/>
    <w:rsid w:val="00A76052"/>
    <w:rsid w:val="00A76CC5"/>
    <w:rsid w:val="00A80D88"/>
    <w:rsid w:val="00A83177"/>
    <w:rsid w:val="00A83769"/>
    <w:rsid w:val="00A841CB"/>
    <w:rsid w:val="00A84368"/>
    <w:rsid w:val="00A846E3"/>
    <w:rsid w:val="00A854FD"/>
    <w:rsid w:val="00A87126"/>
    <w:rsid w:val="00A87AA7"/>
    <w:rsid w:val="00A921DA"/>
    <w:rsid w:val="00A92485"/>
    <w:rsid w:val="00A93F2D"/>
    <w:rsid w:val="00A94A8C"/>
    <w:rsid w:val="00A950D1"/>
    <w:rsid w:val="00A959B8"/>
    <w:rsid w:val="00A96A22"/>
    <w:rsid w:val="00A9759A"/>
    <w:rsid w:val="00AA01E0"/>
    <w:rsid w:val="00AA068E"/>
    <w:rsid w:val="00AA0E65"/>
    <w:rsid w:val="00AA2196"/>
    <w:rsid w:val="00AA21A8"/>
    <w:rsid w:val="00AA3987"/>
    <w:rsid w:val="00AA7630"/>
    <w:rsid w:val="00AA7672"/>
    <w:rsid w:val="00AB059D"/>
    <w:rsid w:val="00AB066C"/>
    <w:rsid w:val="00AB0BEE"/>
    <w:rsid w:val="00AB2220"/>
    <w:rsid w:val="00AB255C"/>
    <w:rsid w:val="00AB538E"/>
    <w:rsid w:val="00AB5774"/>
    <w:rsid w:val="00AB6610"/>
    <w:rsid w:val="00AC01DE"/>
    <w:rsid w:val="00AC0A45"/>
    <w:rsid w:val="00AC2A6E"/>
    <w:rsid w:val="00AC3A9A"/>
    <w:rsid w:val="00AC407E"/>
    <w:rsid w:val="00AC57C8"/>
    <w:rsid w:val="00AC5F5C"/>
    <w:rsid w:val="00AC693E"/>
    <w:rsid w:val="00AD26BC"/>
    <w:rsid w:val="00AD2DD0"/>
    <w:rsid w:val="00AD2FA0"/>
    <w:rsid w:val="00AD6425"/>
    <w:rsid w:val="00AD6C2E"/>
    <w:rsid w:val="00AD7294"/>
    <w:rsid w:val="00AE1C4F"/>
    <w:rsid w:val="00AE1E6E"/>
    <w:rsid w:val="00AE2F75"/>
    <w:rsid w:val="00AF045C"/>
    <w:rsid w:val="00AF077F"/>
    <w:rsid w:val="00AF28C1"/>
    <w:rsid w:val="00AF3633"/>
    <w:rsid w:val="00AF4208"/>
    <w:rsid w:val="00AF5382"/>
    <w:rsid w:val="00AF61B1"/>
    <w:rsid w:val="00B00FEC"/>
    <w:rsid w:val="00B0645E"/>
    <w:rsid w:val="00B16B0A"/>
    <w:rsid w:val="00B20F7B"/>
    <w:rsid w:val="00B21381"/>
    <w:rsid w:val="00B22D5D"/>
    <w:rsid w:val="00B26EFA"/>
    <w:rsid w:val="00B30903"/>
    <w:rsid w:val="00B30AB1"/>
    <w:rsid w:val="00B31096"/>
    <w:rsid w:val="00B31193"/>
    <w:rsid w:val="00B31619"/>
    <w:rsid w:val="00B3473C"/>
    <w:rsid w:val="00B40E98"/>
    <w:rsid w:val="00B41101"/>
    <w:rsid w:val="00B414CC"/>
    <w:rsid w:val="00B420F3"/>
    <w:rsid w:val="00B42E8A"/>
    <w:rsid w:val="00B43795"/>
    <w:rsid w:val="00B444F8"/>
    <w:rsid w:val="00B447EE"/>
    <w:rsid w:val="00B453CE"/>
    <w:rsid w:val="00B45A68"/>
    <w:rsid w:val="00B46ACE"/>
    <w:rsid w:val="00B46D95"/>
    <w:rsid w:val="00B47E72"/>
    <w:rsid w:val="00B47F5E"/>
    <w:rsid w:val="00B55B53"/>
    <w:rsid w:val="00B60547"/>
    <w:rsid w:val="00B612FE"/>
    <w:rsid w:val="00B63BFA"/>
    <w:rsid w:val="00B6495E"/>
    <w:rsid w:val="00B67B85"/>
    <w:rsid w:val="00B70BC9"/>
    <w:rsid w:val="00B719D4"/>
    <w:rsid w:val="00B7638E"/>
    <w:rsid w:val="00B7752B"/>
    <w:rsid w:val="00B77C0B"/>
    <w:rsid w:val="00B804AC"/>
    <w:rsid w:val="00B830DA"/>
    <w:rsid w:val="00B83173"/>
    <w:rsid w:val="00B837CD"/>
    <w:rsid w:val="00B844F1"/>
    <w:rsid w:val="00B8506E"/>
    <w:rsid w:val="00B85AB1"/>
    <w:rsid w:val="00B85D7D"/>
    <w:rsid w:val="00B86D84"/>
    <w:rsid w:val="00B8748C"/>
    <w:rsid w:val="00B875FF"/>
    <w:rsid w:val="00B87915"/>
    <w:rsid w:val="00B87FE2"/>
    <w:rsid w:val="00B9133F"/>
    <w:rsid w:val="00B91FCA"/>
    <w:rsid w:val="00B9417E"/>
    <w:rsid w:val="00B95071"/>
    <w:rsid w:val="00B97563"/>
    <w:rsid w:val="00BA14F9"/>
    <w:rsid w:val="00BA1EA7"/>
    <w:rsid w:val="00BA2EF3"/>
    <w:rsid w:val="00BA3735"/>
    <w:rsid w:val="00BA385C"/>
    <w:rsid w:val="00BA3D96"/>
    <w:rsid w:val="00BA43E6"/>
    <w:rsid w:val="00BA442F"/>
    <w:rsid w:val="00BA756A"/>
    <w:rsid w:val="00BB177A"/>
    <w:rsid w:val="00BB2D37"/>
    <w:rsid w:val="00BB4791"/>
    <w:rsid w:val="00BB4F5F"/>
    <w:rsid w:val="00BB50CB"/>
    <w:rsid w:val="00BB51E5"/>
    <w:rsid w:val="00BC05EC"/>
    <w:rsid w:val="00BC0BDE"/>
    <w:rsid w:val="00BC2DBE"/>
    <w:rsid w:val="00BC2DC3"/>
    <w:rsid w:val="00BC307E"/>
    <w:rsid w:val="00BC3306"/>
    <w:rsid w:val="00BC3526"/>
    <w:rsid w:val="00BC4D81"/>
    <w:rsid w:val="00BC5517"/>
    <w:rsid w:val="00BC721F"/>
    <w:rsid w:val="00BC7A8D"/>
    <w:rsid w:val="00BD0A6A"/>
    <w:rsid w:val="00BD1227"/>
    <w:rsid w:val="00BD1781"/>
    <w:rsid w:val="00BD2075"/>
    <w:rsid w:val="00BD27AD"/>
    <w:rsid w:val="00BD2DB9"/>
    <w:rsid w:val="00BD5631"/>
    <w:rsid w:val="00BD7482"/>
    <w:rsid w:val="00BE0BDF"/>
    <w:rsid w:val="00BE3F14"/>
    <w:rsid w:val="00BE4470"/>
    <w:rsid w:val="00BE5310"/>
    <w:rsid w:val="00BE5FDB"/>
    <w:rsid w:val="00BF012B"/>
    <w:rsid w:val="00BF0A94"/>
    <w:rsid w:val="00BF14F6"/>
    <w:rsid w:val="00BF18A6"/>
    <w:rsid w:val="00BF2FE4"/>
    <w:rsid w:val="00BF3384"/>
    <w:rsid w:val="00BF37E8"/>
    <w:rsid w:val="00BF5761"/>
    <w:rsid w:val="00BF5C2F"/>
    <w:rsid w:val="00BF5CE8"/>
    <w:rsid w:val="00BF6F85"/>
    <w:rsid w:val="00BF73A7"/>
    <w:rsid w:val="00BF7ED2"/>
    <w:rsid w:val="00C00B4E"/>
    <w:rsid w:val="00C03109"/>
    <w:rsid w:val="00C049A0"/>
    <w:rsid w:val="00C06A4F"/>
    <w:rsid w:val="00C06B55"/>
    <w:rsid w:val="00C07A33"/>
    <w:rsid w:val="00C10285"/>
    <w:rsid w:val="00C12615"/>
    <w:rsid w:val="00C13622"/>
    <w:rsid w:val="00C15053"/>
    <w:rsid w:val="00C15277"/>
    <w:rsid w:val="00C2143F"/>
    <w:rsid w:val="00C215B9"/>
    <w:rsid w:val="00C240CE"/>
    <w:rsid w:val="00C256FB"/>
    <w:rsid w:val="00C2641D"/>
    <w:rsid w:val="00C26AE3"/>
    <w:rsid w:val="00C30CF5"/>
    <w:rsid w:val="00C31CFD"/>
    <w:rsid w:val="00C32D54"/>
    <w:rsid w:val="00C347D8"/>
    <w:rsid w:val="00C358CB"/>
    <w:rsid w:val="00C40EB8"/>
    <w:rsid w:val="00C4278D"/>
    <w:rsid w:val="00C43848"/>
    <w:rsid w:val="00C43AE3"/>
    <w:rsid w:val="00C452E6"/>
    <w:rsid w:val="00C50F2A"/>
    <w:rsid w:val="00C527BB"/>
    <w:rsid w:val="00C52D33"/>
    <w:rsid w:val="00C53674"/>
    <w:rsid w:val="00C5527A"/>
    <w:rsid w:val="00C63618"/>
    <w:rsid w:val="00C63680"/>
    <w:rsid w:val="00C6479C"/>
    <w:rsid w:val="00C66DC2"/>
    <w:rsid w:val="00C67361"/>
    <w:rsid w:val="00C70CB2"/>
    <w:rsid w:val="00C730D7"/>
    <w:rsid w:val="00C732E7"/>
    <w:rsid w:val="00C7451C"/>
    <w:rsid w:val="00C74C75"/>
    <w:rsid w:val="00C75D10"/>
    <w:rsid w:val="00C776E5"/>
    <w:rsid w:val="00C812C1"/>
    <w:rsid w:val="00C8194C"/>
    <w:rsid w:val="00C81CCD"/>
    <w:rsid w:val="00C822A3"/>
    <w:rsid w:val="00C82EB3"/>
    <w:rsid w:val="00C83768"/>
    <w:rsid w:val="00C83CD3"/>
    <w:rsid w:val="00C83E34"/>
    <w:rsid w:val="00C840CE"/>
    <w:rsid w:val="00C841A8"/>
    <w:rsid w:val="00C87EC6"/>
    <w:rsid w:val="00C919B9"/>
    <w:rsid w:val="00C921D0"/>
    <w:rsid w:val="00C97988"/>
    <w:rsid w:val="00C97F85"/>
    <w:rsid w:val="00CA027C"/>
    <w:rsid w:val="00CA1490"/>
    <w:rsid w:val="00CA2772"/>
    <w:rsid w:val="00CA289E"/>
    <w:rsid w:val="00CA2970"/>
    <w:rsid w:val="00CA38A3"/>
    <w:rsid w:val="00CA4751"/>
    <w:rsid w:val="00CA636B"/>
    <w:rsid w:val="00CA66C6"/>
    <w:rsid w:val="00CA69A3"/>
    <w:rsid w:val="00CA6C7F"/>
    <w:rsid w:val="00CB0006"/>
    <w:rsid w:val="00CB1908"/>
    <w:rsid w:val="00CB4CDF"/>
    <w:rsid w:val="00CB62E3"/>
    <w:rsid w:val="00CC0069"/>
    <w:rsid w:val="00CC29A3"/>
    <w:rsid w:val="00CC3E35"/>
    <w:rsid w:val="00CC40B1"/>
    <w:rsid w:val="00CC47B1"/>
    <w:rsid w:val="00CC5390"/>
    <w:rsid w:val="00CC58F3"/>
    <w:rsid w:val="00CC7AE3"/>
    <w:rsid w:val="00CD08A0"/>
    <w:rsid w:val="00CD0D12"/>
    <w:rsid w:val="00CD1295"/>
    <w:rsid w:val="00CD20B9"/>
    <w:rsid w:val="00CD3521"/>
    <w:rsid w:val="00CD4E7C"/>
    <w:rsid w:val="00CE20F0"/>
    <w:rsid w:val="00CE30A6"/>
    <w:rsid w:val="00CE3DF0"/>
    <w:rsid w:val="00CE623D"/>
    <w:rsid w:val="00CE7791"/>
    <w:rsid w:val="00CF42F7"/>
    <w:rsid w:val="00D00563"/>
    <w:rsid w:val="00D00F02"/>
    <w:rsid w:val="00D020C5"/>
    <w:rsid w:val="00D0491B"/>
    <w:rsid w:val="00D10DB3"/>
    <w:rsid w:val="00D1175E"/>
    <w:rsid w:val="00D15259"/>
    <w:rsid w:val="00D158C6"/>
    <w:rsid w:val="00D15B88"/>
    <w:rsid w:val="00D16D0A"/>
    <w:rsid w:val="00D16DF9"/>
    <w:rsid w:val="00D16DFC"/>
    <w:rsid w:val="00D231C1"/>
    <w:rsid w:val="00D238F2"/>
    <w:rsid w:val="00D24A6D"/>
    <w:rsid w:val="00D25AF8"/>
    <w:rsid w:val="00D26F68"/>
    <w:rsid w:val="00D3016E"/>
    <w:rsid w:val="00D31621"/>
    <w:rsid w:val="00D31C63"/>
    <w:rsid w:val="00D35EC1"/>
    <w:rsid w:val="00D43DBB"/>
    <w:rsid w:val="00D45B92"/>
    <w:rsid w:val="00D46070"/>
    <w:rsid w:val="00D465B2"/>
    <w:rsid w:val="00D467BA"/>
    <w:rsid w:val="00D4703A"/>
    <w:rsid w:val="00D47326"/>
    <w:rsid w:val="00D479FF"/>
    <w:rsid w:val="00D517DF"/>
    <w:rsid w:val="00D538FD"/>
    <w:rsid w:val="00D53C8F"/>
    <w:rsid w:val="00D57146"/>
    <w:rsid w:val="00D574DB"/>
    <w:rsid w:val="00D57AFC"/>
    <w:rsid w:val="00D60D48"/>
    <w:rsid w:val="00D61BC2"/>
    <w:rsid w:val="00D64830"/>
    <w:rsid w:val="00D66125"/>
    <w:rsid w:val="00D70D4A"/>
    <w:rsid w:val="00D71BBB"/>
    <w:rsid w:val="00D774B0"/>
    <w:rsid w:val="00D80235"/>
    <w:rsid w:val="00D81C28"/>
    <w:rsid w:val="00D82A75"/>
    <w:rsid w:val="00D82E7A"/>
    <w:rsid w:val="00D864D9"/>
    <w:rsid w:val="00D86A63"/>
    <w:rsid w:val="00D86B74"/>
    <w:rsid w:val="00D907CA"/>
    <w:rsid w:val="00D93DA5"/>
    <w:rsid w:val="00D93DE8"/>
    <w:rsid w:val="00D95F3F"/>
    <w:rsid w:val="00DA2B4E"/>
    <w:rsid w:val="00DA30F7"/>
    <w:rsid w:val="00DA4A6E"/>
    <w:rsid w:val="00DA5E49"/>
    <w:rsid w:val="00DA63C7"/>
    <w:rsid w:val="00DA7974"/>
    <w:rsid w:val="00DB2F4D"/>
    <w:rsid w:val="00DB3CAD"/>
    <w:rsid w:val="00DB3E61"/>
    <w:rsid w:val="00DB53B6"/>
    <w:rsid w:val="00DC088A"/>
    <w:rsid w:val="00DC1C60"/>
    <w:rsid w:val="00DC3754"/>
    <w:rsid w:val="00DC4F0B"/>
    <w:rsid w:val="00DC5E6D"/>
    <w:rsid w:val="00DC7A46"/>
    <w:rsid w:val="00DD08C3"/>
    <w:rsid w:val="00DD0ACD"/>
    <w:rsid w:val="00DD165E"/>
    <w:rsid w:val="00DD31F1"/>
    <w:rsid w:val="00DD38F0"/>
    <w:rsid w:val="00DD4627"/>
    <w:rsid w:val="00DD6A40"/>
    <w:rsid w:val="00DE0BAE"/>
    <w:rsid w:val="00DE0C2D"/>
    <w:rsid w:val="00DE1C49"/>
    <w:rsid w:val="00DE2758"/>
    <w:rsid w:val="00DE5548"/>
    <w:rsid w:val="00DE59F9"/>
    <w:rsid w:val="00DE7276"/>
    <w:rsid w:val="00DE7408"/>
    <w:rsid w:val="00DF039B"/>
    <w:rsid w:val="00DF03D6"/>
    <w:rsid w:val="00DF09AA"/>
    <w:rsid w:val="00DF1060"/>
    <w:rsid w:val="00DF2610"/>
    <w:rsid w:val="00DF4FB9"/>
    <w:rsid w:val="00DF594F"/>
    <w:rsid w:val="00DF681C"/>
    <w:rsid w:val="00DF73D8"/>
    <w:rsid w:val="00E00AA7"/>
    <w:rsid w:val="00E021C7"/>
    <w:rsid w:val="00E048CD"/>
    <w:rsid w:val="00E06105"/>
    <w:rsid w:val="00E06D09"/>
    <w:rsid w:val="00E10092"/>
    <w:rsid w:val="00E10E9C"/>
    <w:rsid w:val="00E12516"/>
    <w:rsid w:val="00E12765"/>
    <w:rsid w:val="00E136C3"/>
    <w:rsid w:val="00E13753"/>
    <w:rsid w:val="00E1455C"/>
    <w:rsid w:val="00E148C6"/>
    <w:rsid w:val="00E20090"/>
    <w:rsid w:val="00E20635"/>
    <w:rsid w:val="00E219D7"/>
    <w:rsid w:val="00E2436C"/>
    <w:rsid w:val="00E26CB0"/>
    <w:rsid w:val="00E27BA6"/>
    <w:rsid w:val="00E30F09"/>
    <w:rsid w:val="00E3175C"/>
    <w:rsid w:val="00E32969"/>
    <w:rsid w:val="00E34EBB"/>
    <w:rsid w:val="00E3583C"/>
    <w:rsid w:val="00E40076"/>
    <w:rsid w:val="00E413C5"/>
    <w:rsid w:val="00E50894"/>
    <w:rsid w:val="00E51643"/>
    <w:rsid w:val="00E53B4E"/>
    <w:rsid w:val="00E53CC7"/>
    <w:rsid w:val="00E548F5"/>
    <w:rsid w:val="00E552CD"/>
    <w:rsid w:val="00E55B83"/>
    <w:rsid w:val="00E56DB0"/>
    <w:rsid w:val="00E57CE8"/>
    <w:rsid w:val="00E60968"/>
    <w:rsid w:val="00E60A1B"/>
    <w:rsid w:val="00E61080"/>
    <w:rsid w:val="00E612EA"/>
    <w:rsid w:val="00E6250B"/>
    <w:rsid w:val="00E62E9B"/>
    <w:rsid w:val="00E718AF"/>
    <w:rsid w:val="00E723D9"/>
    <w:rsid w:val="00E74EF5"/>
    <w:rsid w:val="00E75936"/>
    <w:rsid w:val="00E75F72"/>
    <w:rsid w:val="00E76E07"/>
    <w:rsid w:val="00E77D1E"/>
    <w:rsid w:val="00E81282"/>
    <w:rsid w:val="00E83656"/>
    <w:rsid w:val="00E839D0"/>
    <w:rsid w:val="00E84C3B"/>
    <w:rsid w:val="00E86847"/>
    <w:rsid w:val="00E87F75"/>
    <w:rsid w:val="00E904CD"/>
    <w:rsid w:val="00E907D6"/>
    <w:rsid w:val="00E92217"/>
    <w:rsid w:val="00E92FD6"/>
    <w:rsid w:val="00EA1EEC"/>
    <w:rsid w:val="00EA2334"/>
    <w:rsid w:val="00EA27C3"/>
    <w:rsid w:val="00EA2DF2"/>
    <w:rsid w:val="00EA4A6D"/>
    <w:rsid w:val="00EA565A"/>
    <w:rsid w:val="00EA6046"/>
    <w:rsid w:val="00EB20F6"/>
    <w:rsid w:val="00EB2A34"/>
    <w:rsid w:val="00EB3531"/>
    <w:rsid w:val="00EB53CA"/>
    <w:rsid w:val="00EB60F5"/>
    <w:rsid w:val="00EB6342"/>
    <w:rsid w:val="00EB70D6"/>
    <w:rsid w:val="00EC5877"/>
    <w:rsid w:val="00EC623E"/>
    <w:rsid w:val="00EC7705"/>
    <w:rsid w:val="00ED11E8"/>
    <w:rsid w:val="00ED322C"/>
    <w:rsid w:val="00ED44CB"/>
    <w:rsid w:val="00ED68D5"/>
    <w:rsid w:val="00ED7F36"/>
    <w:rsid w:val="00EE0085"/>
    <w:rsid w:val="00EE02CA"/>
    <w:rsid w:val="00EE13D6"/>
    <w:rsid w:val="00EE1425"/>
    <w:rsid w:val="00EE20B4"/>
    <w:rsid w:val="00EE2935"/>
    <w:rsid w:val="00EE30B2"/>
    <w:rsid w:val="00EE3F2C"/>
    <w:rsid w:val="00EE412B"/>
    <w:rsid w:val="00EE44A9"/>
    <w:rsid w:val="00EE6614"/>
    <w:rsid w:val="00EE72C0"/>
    <w:rsid w:val="00EE78A1"/>
    <w:rsid w:val="00EE7972"/>
    <w:rsid w:val="00EF0078"/>
    <w:rsid w:val="00EF4098"/>
    <w:rsid w:val="00EF4132"/>
    <w:rsid w:val="00EF4513"/>
    <w:rsid w:val="00EF46DE"/>
    <w:rsid w:val="00EF4774"/>
    <w:rsid w:val="00EF4D10"/>
    <w:rsid w:val="00EF6392"/>
    <w:rsid w:val="00EF6437"/>
    <w:rsid w:val="00EF6909"/>
    <w:rsid w:val="00EF6B3C"/>
    <w:rsid w:val="00EF7853"/>
    <w:rsid w:val="00F02F32"/>
    <w:rsid w:val="00F05BF0"/>
    <w:rsid w:val="00F05C17"/>
    <w:rsid w:val="00F07214"/>
    <w:rsid w:val="00F07DCF"/>
    <w:rsid w:val="00F17DF0"/>
    <w:rsid w:val="00F2098A"/>
    <w:rsid w:val="00F20ECE"/>
    <w:rsid w:val="00F20FDC"/>
    <w:rsid w:val="00F214D5"/>
    <w:rsid w:val="00F214FD"/>
    <w:rsid w:val="00F2391E"/>
    <w:rsid w:val="00F256A7"/>
    <w:rsid w:val="00F25AC5"/>
    <w:rsid w:val="00F25F87"/>
    <w:rsid w:val="00F26F94"/>
    <w:rsid w:val="00F27CA6"/>
    <w:rsid w:val="00F27F45"/>
    <w:rsid w:val="00F31907"/>
    <w:rsid w:val="00F332DB"/>
    <w:rsid w:val="00F336B1"/>
    <w:rsid w:val="00F34353"/>
    <w:rsid w:val="00F3661A"/>
    <w:rsid w:val="00F40418"/>
    <w:rsid w:val="00F416A2"/>
    <w:rsid w:val="00F41E2D"/>
    <w:rsid w:val="00F4386A"/>
    <w:rsid w:val="00F43A18"/>
    <w:rsid w:val="00F44082"/>
    <w:rsid w:val="00F45C11"/>
    <w:rsid w:val="00F500FB"/>
    <w:rsid w:val="00F50833"/>
    <w:rsid w:val="00F51149"/>
    <w:rsid w:val="00F52549"/>
    <w:rsid w:val="00F53A1A"/>
    <w:rsid w:val="00F560F7"/>
    <w:rsid w:val="00F601D7"/>
    <w:rsid w:val="00F60276"/>
    <w:rsid w:val="00F622BB"/>
    <w:rsid w:val="00F6386F"/>
    <w:rsid w:val="00F66C7E"/>
    <w:rsid w:val="00F6718F"/>
    <w:rsid w:val="00F72C1D"/>
    <w:rsid w:val="00F73B27"/>
    <w:rsid w:val="00F740E1"/>
    <w:rsid w:val="00F747C8"/>
    <w:rsid w:val="00F750C3"/>
    <w:rsid w:val="00F75D42"/>
    <w:rsid w:val="00F76A10"/>
    <w:rsid w:val="00F76C22"/>
    <w:rsid w:val="00F811C7"/>
    <w:rsid w:val="00F82060"/>
    <w:rsid w:val="00F8427A"/>
    <w:rsid w:val="00F847C4"/>
    <w:rsid w:val="00F851EE"/>
    <w:rsid w:val="00F855AE"/>
    <w:rsid w:val="00F86DC3"/>
    <w:rsid w:val="00F94176"/>
    <w:rsid w:val="00F95613"/>
    <w:rsid w:val="00FA060C"/>
    <w:rsid w:val="00FA16C2"/>
    <w:rsid w:val="00FA16D4"/>
    <w:rsid w:val="00FA1941"/>
    <w:rsid w:val="00FA36A2"/>
    <w:rsid w:val="00FA4E4C"/>
    <w:rsid w:val="00FA6EEF"/>
    <w:rsid w:val="00FB15B1"/>
    <w:rsid w:val="00FB17DC"/>
    <w:rsid w:val="00FB2626"/>
    <w:rsid w:val="00FB2DCE"/>
    <w:rsid w:val="00FB3E81"/>
    <w:rsid w:val="00FB55E3"/>
    <w:rsid w:val="00FB6A58"/>
    <w:rsid w:val="00FC3344"/>
    <w:rsid w:val="00FC3603"/>
    <w:rsid w:val="00FC3E6A"/>
    <w:rsid w:val="00FC676C"/>
    <w:rsid w:val="00FC73DF"/>
    <w:rsid w:val="00FD433B"/>
    <w:rsid w:val="00FD59BB"/>
    <w:rsid w:val="00FD5C27"/>
    <w:rsid w:val="00FD5D66"/>
    <w:rsid w:val="00FD663B"/>
    <w:rsid w:val="00FD6DA2"/>
    <w:rsid w:val="00FE038C"/>
    <w:rsid w:val="00FE1E1C"/>
    <w:rsid w:val="00FE2517"/>
    <w:rsid w:val="00FE253D"/>
    <w:rsid w:val="00FE681D"/>
    <w:rsid w:val="00FE73EF"/>
    <w:rsid w:val="00FF0252"/>
    <w:rsid w:val="00FF0323"/>
    <w:rsid w:val="00FF0921"/>
    <w:rsid w:val="00FF118C"/>
    <w:rsid w:val="00FF386B"/>
    <w:rsid w:val="00FF5076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4DEF"/>
  <w15:chartTrackingRefBased/>
  <w15:docId w15:val="{FD3AEEDE-6164-4C12-9FF3-31853F49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3D4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205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F3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933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339A"/>
    <w:rPr>
      <w:color w:val="808080"/>
      <w:shd w:val="clear" w:color="auto" w:fill="E6E6E6"/>
    </w:rPr>
  </w:style>
  <w:style w:type="character" w:customStyle="1" w:styleId="keyword">
    <w:name w:val="keyword"/>
    <w:basedOn w:val="a0"/>
    <w:rsid w:val="00A53D1C"/>
  </w:style>
  <w:style w:type="character" w:customStyle="1" w:styleId="datatypes">
    <w:name w:val="datatypes"/>
    <w:basedOn w:val="a0"/>
    <w:rsid w:val="003A22B6"/>
  </w:style>
  <w:style w:type="character" w:customStyle="1" w:styleId="string">
    <w:name w:val="string"/>
    <w:basedOn w:val="a0"/>
    <w:rsid w:val="00F60276"/>
  </w:style>
  <w:style w:type="character" w:customStyle="1" w:styleId="preprocessor">
    <w:name w:val="preprocessor"/>
    <w:basedOn w:val="a0"/>
    <w:rsid w:val="00623656"/>
  </w:style>
  <w:style w:type="paragraph" w:styleId="TOC">
    <w:name w:val="TOC Heading"/>
    <w:basedOn w:val="1"/>
    <w:next w:val="a"/>
    <w:uiPriority w:val="39"/>
    <w:unhideWhenUsed/>
    <w:qFormat/>
    <w:rsid w:val="00331E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31EA7"/>
  </w:style>
  <w:style w:type="paragraph" w:styleId="TOC2">
    <w:name w:val="toc 2"/>
    <w:basedOn w:val="a"/>
    <w:next w:val="a"/>
    <w:autoRedefine/>
    <w:uiPriority w:val="39"/>
    <w:unhideWhenUsed/>
    <w:rsid w:val="00331EA7"/>
    <w:pPr>
      <w:ind w:leftChars="200" w:left="420"/>
    </w:pPr>
  </w:style>
  <w:style w:type="paragraph" w:styleId="a6">
    <w:name w:val="footnote text"/>
    <w:basedOn w:val="a"/>
    <w:link w:val="a7"/>
    <w:uiPriority w:val="99"/>
    <w:semiHidden/>
    <w:unhideWhenUsed/>
    <w:rsid w:val="00E26CB0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E26CB0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26CB0"/>
    <w:rPr>
      <w:vertAlign w:val="superscript"/>
    </w:rPr>
  </w:style>
  <w:style w:type="character" w:customStyle="1" w:styleId="comment">
    <w:name w:val="comment"/>
    <w:basedOn w:val="a0"/>
    <w:rsid w:val="00F05C17"/>
  </w:style>
  <w:style w:type="character" w:customStyle="1" w:styleId="number">
    <w:name w:val="number"/>
    <w:basedOn w:val="a0"/>
    <w:rsid w:val="00A36A0C"/>
  </w:style>
  <w:style w:type="character" w:customStyle="1" w:styleId="special">
    <w:name w:val="special"/>
    <w:basedOn w:val="a0"/>
    <w:rsid w:val="002973C4"/>
  </w:style>
  <w:style w:type="paragraph" w:styleId="a9">
    <w:name w:val="Title"/>
    <w:basedOn w:val="a"/>
    <w:next w:val="a"/>
    <w:link w:val="aa"/>
    <w:uiPriority w:val="10"/>
    <w:qFormat/>
    <w:rsid w:val="00EE29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E29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cv/riscv-tool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oscourse-tsinghua/OS2018spring-projects-g09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CC09F-886E-4ECA-9984-4B07CE14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2471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</dc:creator>
  <cp:keywords/>
  <dc:description/>
  <cp:lastModifiedBy>chenyu</cp:lastModifiedBy>
  <cp:revision>2734</cp:revision>
  <cp:lastPrinted>2018-06-18T12:35:00Z</cp:lastPrinted>
  <dcterms:created xsi:type="dcterms:W3CDTF">2018-05-30T21:25:00Z</dcterms:created>
  <dcterms:modified xsi:type="dcterms:W3CDTF">2018-06-18T12:35:00Z</dcterms:modified>
</cp:coreProperties>
</file>