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5A9">
        <w:rPr>
          <w:rFonts w:ascii="Times New Roman" w:hAnsi="Times New Roman" w:cs="Times New Roman"/>
          <w:b/>
          <w:sz w:val="24"/>
          <w:szCs w:val="24"/>
        </w:rPr>
        <w:t>Limbach</w:t>
      </w:r>
    </w:p>
    <w:p w:rsidR="0028767E" w:rsidRPr="003145A9" w:rsidRDefault="000A383F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>Na územie Limbachu</w:t>
      </w:r>
      <w:r w:rsidR="00425AB1" w:rsidRPr="003145A9">
        <w:rPr>
          <w:rFonts w:ascii="Times New Roman" w:hAnsi="Times New Roman" w:cs="Times New Roman"/>
          <w:sz w:val="24"/>
          <w:szCs w:val="24"/>
        </w:rPr>
        <w:t>, sa vďaka hojnému výskytu zlata viažu vôbec prvé zmienky o pokusoch získavať rudy v Malokarpatských horách. Banícke aktivity tu začali rozkvitať už dávno predtým</w:t>
      </w:r>
      <w:r w:rsidRPr="003145A9">
        <w:rPr>
          <w:rFonts w:ascii="Times New Roman" w:hAnsi="Times New Roman" w:cs="Times New Roman"/>
          <w:sz w:val="24"/>
          <w:szCs w:val="24"/>
        </w:rPr>
        <w:t>,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ako vznikla samotná obec. Predpokladá sa, že na mieste dnešnej rekreačnej oblasti Slnečné údolie, vznikla stredoveká osada kráľovských baníkov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Mhyr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>. Tá sa po prvý krát spomína v lis</w:t>
      </w:r>
      <w:r w:rsidRPr="003145A9">
        <w:rPr>
          <w:rFonts w:ascii="Times New Roman" w:hAnsi="Times New Roman" w:cs="Times New Roman"/>
          <w:sz w:val="24"/>
          <w:szCs w:val="24"/>
        </w:rPr>
        <w:t>tine kráľa Ondreja II, už v r.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1208. Pravdepodobné je aj to, že osada patrila majstrovi Móricovi, ktorý bol historicky najstaršou osobou  zaoberajúcou sa ťažbou zlata v Malých Karpatoch. </w:t>
      </w:r>
      <w:r w:rsidRPr="003145A9">
        <w:rPr>
          <w:rFonts w:ascii="Times New Roman" w:hAnsi="Times New Roman" w:cs="Times New Roman"/>
          <w:sz w:val="24"/>
          <w:szCs w:val="24"/>
        </w:rPr>
        <w:t>Už okolo r.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1310 mal podľa niektorých historikov právo kutať v Pezinských horách</w:t>
      </w:r>
      <w:r w:rsidR="00564F4B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145A9">
        <w:rPr>
          <w:rFonts w:ascii="Times New Roman" w:hAnsi="Times New Roman" w:cs="Times New Roman"/>
          <w:sz w:val="24"/>
          <w:szCs w:val="24"/>
        </w:rPr>
        <w:t xml:space="preserve">. </w:t>
      </w:r>
      <w:r w:rsidR="0028767E" w:rsidRPr="003145A9">
        <w:rPr>
          <w:rFonts w:ascii="Times New Roman" w:hAnsi="Times New Roman" w:cs="Times New Roman"/>
          <w:sz w:val="24"/>
          <w:szCs w:val="24"/>
        </w:rPr>
        <w:tab/>
      </w:r>
    </w:p>
    <w:p w:rsidR="0028767E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Prvopočiatok ťažby bol pravdepodobne povrchový. Ryžovalo sa zo zlatonosného piesku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Limbašského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potoku</w:t>
      </w:r>
      <w:r w:rsidR="000A383F" w:rsidRPr="003145A9">
        <w:rPr>
          <w:rFonts w:ascii="Times New Roman" w:hAnsi="Times New Roman" w:cs="Times New Roman"/>
          <w:sz w:val="24"/>
          <w:szCs w:val="24"/>
        </w:rPr>
        <w:t>,</w:t>
      </w:r>
      <w:r w:rsidRPr="003145A9">
        <w:rPr>
          <w:rFonts w:ascii="Times New Roman" w:hAnsi="Times New Roman" w:cs="Times New Roman"/>
          <w:sz w:val="24"/>
          <w:szCs w:val="24"/>
        </w:rPr>
        <w:t xml:space="preserve"> až kým neobjavili primárny výstup zlatonosnej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žiloviny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na povrch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3145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767E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Prvé písomné zmienky, ktoré sa viažu k pomenovaniu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Altstadt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(označenie Slnečného údolia na starých chotárnych mapách), sú z 24. Júna 1339, keď kráľ Karol Róbert vydal v Bratislave listinu, ktorou daruje pezinské zlaté bane grófom z Jura a Pezinka. Stredoveké baníctvo tu zaniklo pravde</w:t>
      </w:r>
      <w:r w:rsidR="000A383F" w:rsidRPr="003145A9">
        <w:rPr>
          <w:rFonts w:ascii="Times New Roman" w:hAnsi="Times New Roman" w:cs="Times New Roman"/>
          <w:sz w:val="24"/>
          <w:szCs w:val="24"/>
        </w:rPr>
        <w:t>podobne s vymretím grófov v r.</w:t>
      </w:r>
      <w:r w:rsidRPr="003145A9">
        <w:rPr>
          <w:rFonts w:ascii="Times New Roman" w:hAnsi="Times New Roman" w:cs="Times New Roman"/>
          <w:sz w:val="24"/>
          <w:szCs w:val="24"/>
        </w:rPr>
        <w:t xml:space="preserve"> 1543. </w:t>
      </w:r>
    </w:p>
    <w:p w:rsidR="00425AB1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>Po vyš</w:t>
      </w:r>
      <w:r w:rsidR="000A383F" w:rsidRPr="003145A9">
        <w:rPr>
          <w:rFonts w:ascii="Times New Roman" w:hAnsi="Times New Roman" w:cs="Times New Roman"/>
          <w:sz w:val="24"/>
          <w:szCs w:val="24"/>
        </w:rPr>
        <w:t>e dvestoročnej odmlke, sa v r.</w:t>
      </w:r>
      <w:r w:rsidRPr="003145A9">
        <w:rPr>
          <w:rFonts w:ascii="Times New Roman" w:hAnsi="Times New Roman" w:cs="Times New Roman"/>
          <w:sz w:val="24"/>
          <w:szCs w:val="24"/>
        </w:rPr>
        <w:t xml:space="preserve"> 1774 oprávnenie na dolovanie drahých kovov, okrem iného aj v časti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Altstadt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, dostalo do rúk penzionovanému banskému správcovi Jozefovi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Entzlerovi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z Gelnice. Ložisko bolo nafárané štôlňami Dedičnou Jozef, Novou Jozef, Teréziou dedičnou a najperspektívnejšími Trojkráľovou, Strednou a Hornou Teréziou a Mária Anna štôlňou. V čase rozkvetu sa tu okolo r. 1827 vyťažilo za 18 mesiacov až 20,75 kg zlata, ktoré bolo svojou kvalitou prirovnávané k zlatu arabskému. Úpadok ťažby nastal v osemdesiatych rokoch 18. </w:t>
      </w:r>
      <w:r w:rsidR="000A383F" w:rsidRPr="003145A9">
        <w:rPr>
          <w:rFonts w:ascii="Times New Roman" w:hAnsi="Times New Roman" w:cs="Times New Roman"/>
          <w:sz w:val="24"/>
          <w:szCs w:val="24"/>
        </w:rPr>
        <w:t>s</w:t>
      </w:r>
      <w:r w:rsidRPr="003145A9">
        <w:rPr>
          <w:rFonts w:ascii="Times New Roman" w:hAnsi="Times New Roman" w:cs="Times New Roman"/>
          <w:sz w:val="24"/>
          <w:szCs w:val="24"/>
        </w:rPr>
        <w:t>tor., kedy sa začali zlatonosné ž</w:t>
      </w:r>
      <w:r w:rsidR="000A383F" w:rsidRPr="003145A9">
        <w:rPr>
          <w:rFonts w:ascii="Times New Roman" w:hAnsi="Times New Roman" w:cs="Times New Roman"/>
          <w:sz w:val="24"/>
          <w:szCs w:val="24"/>
        </w:rPr>
        <w:t xml:space="preserve">ily, v dôsledku častých zlomov, </w:t>
      </w:r>
      <w:r w:rsidRPr="003145A9">
        <w:rPr>
          <w:rFonts w:ascii="Times New Roman" w:hAnsi="Times New Roman" w:cs="Times New Roman"/>
          <w:sz w:val="24"/>
          <w:szCs w:val="24"/>
        </w:rPr>
        <w:t xml:space="preserve">strácať a štôlne zaplavovala priesaková voda. V päťdesiatich rokoch 19. stor. sa ťažba obmedzila len na premývanie starých háld na povrchu. Pre nerentabilnosť sa v r. 1872, valné zhromaždenie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ťažiarov</w:t>
      </w:r>
      <w:proofErr w:type="spellEnd"/>
      <w:r w:rsidR="000A383F" w:rsidRPr="003145A9">
        <w:rPr>
          <w:rFonts w:ascii="Times New Roman" w:hAnsi="Times New Roman" w:cs="Times New Roman"/>
          <w:sz w:val="24"/>
          <w:szCs w:val="24"/>
        </w:rPr>
        <w:t>,</w:t>
      </w:r>
      <w:r w:rsidRPr="003145A9">
        <w:rPr>
          <w:rFonts w:ascii="Times New Roman" w:hAnsi="Times New Roman" w:cs="Times New Roman"/>
          <w:sz w:val="24"/>
          <w:szCs w:val="24"/>
        </w:rPr>
        <w:t xml:space="preserve"> rozhodlo banské polia opustiť a tým spečatiť definitívny koniec ťažby zlata v Slnečnom údolí</w:t>
      </w:r>
      <w:r w:rsidR="00564F4B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145A9">
        <w:rPr>
          <w:rFonts w:ascii="Times New Roman" w:hAnsi="Times New Roman" w:cs="Times New Roman"/>
          <w:sz w:val="24"/>
          <w:szCs w:val="24"/>
        </w:rPr>
        <w:t>.</w:t>
      </w:r>
      <w:r w:rsidR="000A383F" w:rsidRPr="003145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5A9">
        <w:rPr>
          <w:rFonts w:ascii="Times New Roman" w:hAnsi="Times New Roman" w:cs="Times New Roman"/>
          <w:b/>
          <w:sz w:val="24"/>
          <w:szCs w:val="24"/>
        </w:rPr>
        <w:t>Pezinok</w:t>
      </w:r>
    </w:p>
    <w:p w:rsidR="0028767E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>Predmetom záujmu ťažby</w:t>
      </w:r>
      <w:r w:rsidR="000A383F" w:rsidRPr="003145A9">
        <w:rPr>
          <w:rFonts w:ascii="Times New Roman" w:hAnsi="Times New Roman" w:cs="Times New Roman"/>
          <w:sz w:val="24"/>
          <w:szCs w:val="24"/>
        </w:rPr>
        <w:t xml:space="preserve"> v Pezinku</w:t>
      </w:r>
      <w:r w:rsidRPr="003145A9">
        <w:rPr>
          <w:rFonts w:ascii="Times New Roman" w:hAnsi="Times New Roman" w:cs="Times New Roman"/>
          <w:sz w:val="24"/>
          <w:szCs w:val="24"/>
        </w:rPr>
        <w:t xml:space="preserve"> bol predovšetkým antimonit a pyrit. Prvá zmienka o ťažbe antimonitu pochádza z r. 1790, kedy boli na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Cajle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0A383F" w:rsidRPr="003145A9">
        <w:rPr>
          <w:rFonts w:ascii="Times New Roman" w:hAnsi="Times New Roman" w:cs="Times New Roman"/>
          <w:sz w:val="24"/>
          <w:szCs w:val="24"/>
        </w:rPr>
        <w:t xml:space="preserve">(časť dnešného Pezinka) </w:t>
      </w:r>
      <w:r w:rsidRPr="003145A9">
        <w:rPr>
          <w:rFonts w:ascii="Times New Roman" w:hAnsi="Times New Roman" w:cs="Times New Roman"/>
          <w:sz w:val="24"/>
          <w:szCs w:val="24"/>
        </w:rPr>
        <w:t xml:space="preserve">otvorené prvé bane. V čase od r. 1809 do r. 1810 sa tu vyťažilo 11,1 t antimonitu. Po r. 1906 však správy ťažbu antimonitu, z tejto oblasti už nespomínajú. Zrejme bola ťažba prenesená do blízkeho Perneka. </w:t>
      </w:r>
    </w:p>
    <w:p w:rsidR="00425AB1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lastRenderedPageBreak/>
        <w:t>Až počas II. Sv. vojny v r. 1939</w:t>
      </w:r>
      <w:r w:rsidR="000A383F" w:rsidRPr="003145A9">
        <w:rPr>
          <w:rFonts w:ascii="Times New Roman" w:hAnsi="Times New Roman" w:cs="Times New Roman"/>
          <w:sz w:val="24"/>
          <w:szCs w:val="24"/>
        </w:rPr>
        <w:t>,</w:t>
      </w:r>
      <w:r w:rsidRPr="003145A9">
        <w:rPr>
          <w:rFonts w:ascii="Times New Roman" w:hAnsi="Times New Roman" w:cs="Times New Roman"/>
          <w:sz w:val="24"/>
          <w:szCs w:val="24"/>
        </w:rPr>
        <w:t xml:space="preserve"> tu začala ťažiť antimonit, na ložisku pod Kolárskym vrchom, nemecká spoločnosť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Antimon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Aktion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Gesselschaft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145A9">
        <w:rPr>
          <w:rFonts w:ascii="Times New Roman" w:hAnsi="Times New Roman" w:cs="Times New Roman"/>
          <w:sz w:val="24"/>
          <w:szCs w:val="24"/>
        </w:rPr>
        <w:t>. Začiatky exploatácie pyritových rúd siahajú do konca 18.stor. Úplne sa rozvinula až v druhej polovici 19. stor., čo súviselo s výrobou kyseliny sírovej v miestnej tová</w:t>
      </w:r>
      <w:r w:rsidR="00547F4F" w:rsidRPr="003145A9">
        <w:rPr>
          <w:rFonts w:ascii="Times New Roman" w:hAnsi="Times New Roman" w:cs="Times New Roman"/>
          <w:sz w:val="24"/>
          <w:szCs w:val="24"/>
        </w:rPr>
        <w:t>rni,</w:t>
      </w:r>
      <w:r w:rsidRPr="003145A9">
        <w:rPr>
          <w:rFonts w:ascii="Times New Roman" w:hAnsi="Times New Roman" w:cs="Times New Roman"/>
          <w:sz w:val="24"/>
          <w:szCs w:val="24"/>
        </w:rPr>
        <w:t xml:space="preserve"> prvej svojho druhu v bývalom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Rakúsko-Uhorsku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5AB1" w:rsidRPr="003145A9" w:rsidRDefault="00547F4F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>Najvýznamnejším ložiskom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Pr="003145A9">
        <w:rPr>
          <w:rFonts w:ascii="Times New Roman" w:hAnsi="Times New Roman" w:cs="Times New Roman"/>
          <w:sz w:val="24"/>
          <w:szCs w:val="24"/>
        </w:rPr>
        <w:t>pyritových (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kýzových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>)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rúd v oblasti Pezinka</w:t>
      </w:r>
      <w:r w:rsidRPr="003145A9">
        <w:rPr>
          <w:rFonts w:ascii="Times New Roman" w:hAnsi="Times New Roman" w:cs="Times New Roman"/>
          <w:sz w:val="24"/>
          <w:szCs w:val="24"/>
        </w:rPr>
        <w:t xml:space="preserve"> bolo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ložisko Ferdinand – Karol (neďaleko</w:t>
      </w:r>
      <w:r w:rsidRPr="003145A9">
        <w:rPr>
          <w:rFonts w:ascii="Times New Roman" w:hAnsi="Times New Roman" w:cs="Times New Roman"/>
          <w:sz w:val="24"/>
          <w:szCs w:val="24"/>
        </w:rPr>
        <w:t xml:space="preserve"> terajšej pezinskej nemocnice). </w:t>
      </w:r>
      <w:r w:rsidR="00425AB1" w:rsidRPr="003145A9">
        <w:rPr>
          <w:rFonts w:ascii="Times New Roman" w:hAnsi="Times New Roman" w:cs="Times New Roman"/>
          <w:sz w:val="24"/>
          <w:szCs w:val="24"/>
        </w:rPr>
        <w:t> </w:t>
      </w:r>
      <w:r w:rsidRPr="003145A9">
        <w:rPr>
          <w:rFonts w:ascii="Times New Roman" w:hAnsi="Times New Roman" w:cs="Times New Roman"/>
          <w:sz w:val="24"/>
          <w:szCs w:val="24"/>
        </w:rPr>
        <w:t>Ďalšie významné ložiská sa nachádzali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v oblasti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cajlanskej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Hrubej doliny, v revíre dnes už zavalenej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Rýhovej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štôlne a v revíre ložiska Augustín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 xml:space="preserve"> 1</w:t>
      </w:r>
      <w:r w:rsidR="00425AB1" w:rsidRPr="003145A9">
        <w:rPr>
          <w:rFonts w:ascii="Times New Roman" w:hAnsi="Times New Roman" w:cs="Times New Roman"/>
          <w:sz w:val="24"/>
          <w:szCs w:val="24"/>
        </w:rPr>
        <w:t>. Ťažba</w:t>
      </w:r>
      <w:r w:rsidRPr="003145A9">
        <w:rPr>
          <w:rFonts w:ascii="Times New Roman" w:hAnsi="Times New Roman" w:cs="Times New Roman"/>
          <w:sz w:val="24"/>
          <w:szCs w:val="24"/>
        </w:rPr>
        <w:t xml:space="preserve"> na uvedených lokalitách</w:t>
      </w:r>
      <w:r w:rsidR="0028767E" w:rsidRPr="003145A9">
        <w:rPr>
          <w:rFonts w:ascii="Times New Roman" w:hAnsi="Times New Roman" w:cs="Times New Roman"/>
          <w:sz w:val="24"/>
          <w:szCs w:val="24"/>
        </w:rPr>
        <w:t xml:space="preserve">, dôsledkom konkurencie </w:t>
      </w:r>
      <w:r w:rsidR="00425AB1" w:rsidRPr="003145A9">
        <w:rPr>
          <w:rFonts w:ascii="Times New Roman" w:hAnsi="Times New Roman" w:cs="Times New Roman"/>
          <w:sz w:val="24"/>
          <w:szCs w:val="24"/>
        </w:rPr>
        <w:t>kvalitnejších zahraničných a smolníckych</w:t>
      </w:r>
      <w:r w:rsidRPr="0031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ký</w:t>
      </w:r>
      <w:r w:rsidR="00425AB1" w:rsidRPr="003145A9">
        <w:rPr>
          <w:rFonts w:ascii="Times New Roman" w:hAnsi="Times New Roman" w:cs="Times New Roman"/>
          <w:sz w:val="24"/>
          <w:szCs w:val="24"/>
        </w:rPr>
        <w:t>zov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v r. 1896 zanikla</w:t>
      </w:r>
      <w:r w:rsidR="00564F4B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145A9">
        <w:rPr>
          <w:rFonts w:ascii="Times New Roman" w:hAnsi="Times New Roman" w:cs="Times New Roman"/>
          <w:sz w:val="24"/>
          <w:szCs w:val="24"/>
        </w:rPr>
        <w:t>.</w:t>
      </w:r>
    </w:p>
    <w:p w:rsidR="00425AB1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>Posledný podnik, ktorý vykonával banské práce v Pezinku bol podnik Rudné bane. Svoju činnosť ukončil v r. 1991</w:t>
      </w:r>
      <w:r w:rsidR="00564F4B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547F4F" w:rsidRPr="003145A9">
        <w:rPr>
          <w:rFonts w:ascii="Times New Roman" w:hAnsi="Times New Roman" w:cs="Times New Roman"/>
          <w:sz w:val="24"/>
          <w:szCs w:val="24"/>
        </w:rPr>
        <w:t>.</w:t>
      </w:r>
    </w:p>
    <w:p w:rsidR="00547F4F" w:rsidRPr="003145A9" w:rsidRDefault="00547F4F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5A9">
        <w:rPr>
          <w:rFonts w:ascii="Times New Roman" w:hAnsi="Times New Roman" w:cs="Times New Roman"/>
          <w:b/>
          <w:sz w:val="24"/>
          <w:szCs w:val="24"/>
        </w:rPr>
        <w:t>Modra</w:t>
      </w:r>
    </w:p>
    <w:p w:rsidR="0028767E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45A9">
        <w:rPr>
          <w:rFonts w:ascii="Times New Roman" w:hAnsi="Times New Roman" w:cs="Times New Roman"/>
          <w:sz w:val="24"/>
          <w:szCs w:val="24"/>
        </w:rPr>
        <w:t>Ťažiari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sa už v dávnej minulosti pokúšali v Modre a jej okolí rozvinúť ťažbu rúd. Pri tejto snahe vyhĺbili mnoho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kutacích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prác značných rozmerov, no bezvýsledne. Prečo tu bol tento rozvoj tak intenzívny sa dá pravdepodobne vysvetliť tým, že práce sa tu realizovali v období zlatej horúčky v 17.stor. Vtedy sa v Pezinskej oblasti, najmä v údolí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Limbašského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potoka, už dolovanie a ryžovanie zlata pomerne úspešne vykonávalo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 xml:space="preserve"> 1</w:t>
      </w:r>
      <w:r w:rsidR="00547F4F" w:rsidRPr="003145A9">
        <w:rPr>
          <w:rFonts w:ascii="Times New Roman" w:hAnsi="Times New Roman" w:cs="Times New Roman"/>
          <w:sz w:val="24"/>
          <w:szCs w:val="24"/>
        </w:rPr>
        <w:t>.</w:t>
      </w:r>
      <w:r w:rsidRPr="003145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AB1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Prvá písomná zmienka je z r.1771, kedy banský podnikateľ Jozef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Entzler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robil obhliadku starých banských diel v Malých Karpatoch, z ktorých sa niektoré nachádzali aj v Modre. Na banských dielach sa pracovalo ešte aj na začiatku 19.stor., o čom svedčia aj citované správy v</w:t>
      </w:r>
      <w:r w:rsidR="00547F4F" w:rsidRPr="003145A9">
        <w:rPr>
          <w:rFonts w:ascii="Times New Roman" w:hAnsi="Times New Roman" w:cs="Times New Roman"/>
          <w:sz w:val="24"/>
          <w:szCs w:val="24"/>
        </w:rPr>
        <w:t> </w:t>
      </w:r>
      <w:r w:rsidRPr="003145A9">
        <w:rPr>
          <w:rFonts w:ascii="Times New Roman" w:hAnsi="Times New Roman" w:cs="Times New Roman"/>
          <w:sz w:val="24"/>
          <w:szCs w:val="24"/>
        </w:rPr>
        <w:t>archívoch</w:t>
      </w:r>
      <w:r w:rsidR="00547F4F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547F4F" w:rsidRPr="003145A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145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F4F" w:rsidRPr="003145A9" w:rsidRDefault="00547F4F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5A9">
        <w:rPr>
          <w:rFonts w:ascii="Times New Roman" w:hAnsi="Times New Roman" w:cs="Times New Roman"/>
          <w:b/>
          <w:sz w:val="24"/>
          <w:szCs w:val="24"/>
        </w:rPr>
        <w:t>Častá</w:t>
      </w:r>
    </w:p>
    <w:p w:rsidR="006D2CC3" w:rsidRDefault="00525770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425AB1" w:rsidRPr="003145A9">
        <w:rPr>
          <w:rFonts w:ascii="Times New Roman" w:hAnsi="Times New Roman" w:cs="Times New Roman"/>
          <w:sz w:val="24"/>
          <w:szCs w:val="24"/>
        </w:rPr>
        <w:t>edinými banskými dielami v Častej, o ktorých sa zmieňujú historické písomné pramene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sú</w:t>
      </w:r>
      <w:r w:rsidRPr="005257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Červená a Sivá baňa</w:t>
      </w:r>
      <w:r>
        <w:rPr>
          <w:rFonts w:ascii="Times New Roman" w:hAnsi="Times New Roman" w:cs="Times New Roman"/>
          <w:sz w:val="24"/>
          <w:szCs w:val="24"/>
        </w:rPr>
        <w:t>. Červenú baňu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ľudovo pomenovali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podľa sfarbenia limonitu</w:t>
      </w:r>
      <w:r>
        <w:rPr>
          <w:rFonts w:ascii="Times New Roman" w:hAnsi="Times New Roman" w:cs="Times New Roman"/>
          <w:sz w:val="24"/>
          <w:szCs w:val="24"/>
        </w:rPr>
        <w:t>,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vzniknutého rozkladom pyritu a 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ankeritu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a Siv</w:t>
      </w:r>
      <w:r>
        <w:rPr>
          <w:rFonts w:ascii="Times New Roman" w:hAnsi="Times New Roman" w:cs="Times New Roman"/>
          <w:sz w:val="24"/>
          <w:szCs w:val="24"/>
        </w:rPr>
        <w:t>ú baňu podobne,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podľa farby </w:t>
      </w:r>
      <w:proofErr w:type="spellStart"/>
      <w:r w:rsidR="006D2CC3">
        <w:rPr>
          <w:rFonts w:ascii="Times New Roman" w:hAnsi="Times New Roman" w:cs="Times New Roman"/>
          <w:sz w:val="24"/>
          <w:szCs w:val="24"/>
        </w:rPr>
        <w:t>fylitovej</w:t>
      </w:r>
      <w:proofErr w:type="spellEnd"/>
      <w:r w:rsidR="006D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horniny</w:t>
      </w:r>
      <w:r w:rsidR="006D2CC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 ktorej </w:t>
      </w:r>
      <w:r w:rsidR="006D2CC3">
        <w:rPr>
          <w:rFonts w:ascii="Times New Roman" w:hAnsi="Times New Roman" w:cs="Times New Roman"/>
          <w:sz w:val="24"/>
          <w:szCs w:val="24"/>
        </w:rPr>
        <w:t>bola vyrazená</w:t>
      </w:r>
      <w:r w:rsidR="00425AB1" w:rsidRPr="003145A9">
        <w:rPr>
          <w:rFonts w:ascii="Times New Roman" w:hAnsi="Times New Roman" w:cs="Times New Roman"/>
          <w:sz w:val="24"/>
          <w:szCs w:val="24"/>
        </w:rPr>
        <w:t>. V</w:t>
      </w:r>
      <w:r>
        <w:rPr>
          <w:rFonts w:ascii="Times New Roman" w:hAnsi="Times New Roman" w:cs="Times New Roman"/>
          <w:sz w:val="24"/>
          <w:szCs w:val="24"/>
        </w:rPr>
        <w:t xml:space="preserve"> ďalších 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prameňoch sa </w:t>
      </w:r>
      <w:r>
        <w:rPr>
          <w:rFonts w:ascii="Times New Roman" w:hAnsi="Times New Roman" w:cs="Times New Roman"/>
          <w:sz w:val="24"/>
          <w:szCs w:val="24"/>
        </w:rPr>
        <w:t xml:space="preserve">môžeme stretnúť aj s inými pomenovaniami, no najčastejšie sa 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spomínajú ako Horná a Dolná Mária štôlňa. Obe </w:t>
      </w:r>
      <w:r>
        <w:rPr>
          <w:rFonts w:ascii="Times New Roman" w:hAnsi="Times New Roman" w:cs="Times New Roman"/>
          <w:sz w:val="24"/>
          <w:szCs w:val="24"/>
        </w:rPr>
        <w:t xml:space="preserve">banské diela, tvorili ložisko Mária, ktoré sledovalo </w:t>
      </w:r>
      <w:r w:rsidR="006D2CC3">
        <w:rPr>
          <w:rFonts w:ascii="Times New Roman" w:hAnsi="Times New Roman" w:cs="Times New Roman"/>
          <w:sz w:val="24"/>
          <w:szCs w:val="24"/>
        </w:rPr>
        <w:t>rovnomennú</w:t>
      </w:r>
      <w:r>
        <w:rPr>
          <w:rFonts w:ascii="Times New Roman" w:hAnsi="Times New Roman" w:cs="Times New Roman"/>
          <w:sz w:val="24"/>
          <w:szCs w:val="24"/>
        </w:rPr>
        <w:t xml:space="preserve"> žilu</w:t>
      </w:r>
      <w:r w:rsidR="00FE7003">
        <w:rPr>
          <w:rFonts w:ascii="Times New Roman" w:hAnsi="Times New Roman" w:cs="Times New Roman"/>
          <w:sz w:val="24"/>
          <w:szCs w:val="24"/>
        </w:rPr>
        <w:t xml:space="preserve"> </w:t>
      </w:r>
      <w:r w:rsidR="00FE7003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3145A9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Prvá písomná zmienka pochádza už z r. 1673, kedy pramene z ústredného rodového archívu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Pálffyovcov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hovoria o skúškach doktora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Beckera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kovnatosť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červenokamenských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hornín. V r.1674 si podal Mikuláš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Pálffy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na Kráľovskú dvorskú komoru žiadosť otvoriť „od </w:t>
      </w:r>
      <w:r w:rsidRPr="003145A9">
        <w:rPr>
          <w:rFonts w:ascii="Times New Roman" w:hAnsi="Times New Roman" w:cs="Times New Roman"/>
          <w:sz w:val="24"/>
          <w:szCs w:val="24"/>
        </w:rPr>
        <w:lastRenderedPageBreak/>
        <w:t xml:space="preserve">nepamäti tu ľadom ležiace bane“ a tá mu vyhovela. Kvôli spracovaniu medenej rudy tu vyťaženej, bol následne v susednej dedinke Píla vybudovaný hámor. Nerentabilnosť ťažby drahých kovov a technická neschopnosť spracúvať ostatné vyskytujúce sa nerasty viedla v osemdesiatych rokoch 17. stor. k upusteniu podnikania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Pálffiovcov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Červenokamenskom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panstve. Kvôli viacerým problémom spojenými s ťažbou, ako devastácia lesov a odpútavania pracovných síl z poľnohospodárskej sféry, sa ťažba obnovila až v r. 1781, no nerentabilnosť baní sa nepodarilo zastaviť. </w:t>
      </w:r>
    </w:p>
    <w:p w:rsidR="00425AB1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V r. 1954 začal Západoslovenský rudný podnik závod Pezinok s prieskumnými prácami a opätovným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vyzmáhaním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Sivej bane, no pre nevyhovujúci obsah rúd v žile boli v ten istý rok banské práce prerušené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145A9">
        <w:rPr>
          <w:rFonts w:ascii="Times New Roman" w:hAnsi="Times New Roman" w:cs="Times New Roman"/>
          <w:sz w:val="24"/>
          <w:szCs w:val="24"/>
        </w:rPr>
        <w:t>.</w:t>
      </w: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5A9">
        <w:rPr>
          <w:rFonts w:ascii="Times New Roman" w:hAnsi="Times New Roman" w:cs="Times New Roman"/>
          <w:b/>
          <w:sz w:val="24"/>
          <w:szCs w:val="24"/>
        </w:rPr>
        <w:t>Smolenice</w:t>
      </w:r>
    </w:p>
    <w:p w:rsidR="00425AB1" w:rsidRPr="003145A9" w:rsidRDefault="00695F75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 Nevýrazná ťažba barytu v Smoleniciach, sa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v odbornej literatúre prvý krát spomína v r. 1915.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Kutacie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práce boli však pravdepodobne ukončené už pred začatím II. Sv. vojny</w:t>
      </w:r>
      <w:r w:rsidR="00564F4B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145A9">
        <w:rPr>
          <w:rFonts w:ascii="Times New Roman" w:hAnsi="Times New Roman" w:cs="Times New Roman"/>
          <w:sz w:val="24"/>
          <w:szCs w:val="24"/>
        </w:rPr>
        <w:t>.</w:t>
      </w: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5A9">
        <w:rPr>
          <w:rFonts w:ascii="Times New Roman" w:hAnsi="Times New Roman" w:cs="Times New Roman"/>
          <w:b/>
          <w:sz w:val="24"/>
          <w:szCs w:val="24"/>
        </w:rPr>
        <w:t>Kuchyňa</w:t>
      </w:r>
    </w:p>
    <w:p w:rsidR="003145A9" w:rsidRPr="003145A9" w:rsidRDefault="00695F75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>K ťažbe rúd v okolí Kuchyne sa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dochovalo len málo písomných správ. Jedna z</w:t>
      </w:r>
      <w:r w:rsidRPr="003145A9">
        <w:rPr>
          <w:rFonts w:ascii="Times New Roman" w:hAnsi="Times New Roman" w:cs="Times New Roman"/>
          <w:sz w:val="24"/>
          <w:szCs w:val="24"/>
        </w:rPr>
        <w:t> </w:t>
      </w:r>
      <w:r w:rsidR="00425AB1" w:rsidRPr="003145A9">
        <w:rPr>
          <w:rFonts w:ascii="Times New Roman" w:hAnsi="Times New Roman" w:cs="Times New Roman"/>
          <w:sz w:val="24"/>
          <w:szCs w:val="24"/>
        </w:rPr>
        <w:t>nich</w:t>
      </w:r>
      <w:r w:rsidRPr="003145A9">
        <w:rPr>
          <w:rFonts w:ascii="Times New Roman" w:hAnsi="Times New Roman" w:cs="Times New Roman"/>
          <w:sz w:val="24"/>
          <w:szCs w:val="24"/>
        </w:rPr>
        <w:t>,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z r. 1790</w:t>
      </w:r>
      <w:r w:rsidRPr="003145A9">
        <w:rPr>
          <w:rFonts w:ascii="Times New Roman" w:hAnsi="Times New Roman" w:cs="Times New Roman"/>
          <w:sz w:val="24"/>
          <w:szCs w:val="24"/>
        </w:rPr>
        <w:t>,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sa viaže k lokalite asi</w:t>
      </w:r>
      <w:r w:rsidRPr="003145A9">
        <w:rPr>
          <w:rFonts w:ascii="Times New Roman" w:hAnsi="Times New Roman" w:cs="Times New Roman"/>
          <w:sz w:val="24"/>
          <w:szCs w:val="24"/>
        </w:rPr>
        <w:t xml:space="preserve"> 1km SZ od kóty Skalnatá (704 m </w:t>
      </w:r>
      <w:r w:rsidR="00425AB1" w:rsidRPr="003145A9">
        <w:rPr>
          <w:rFonts w:ascii="Times New Roman" w:hAnsi="Times New Roman" w:cs="Times New Roman"/>
          <w:sz w:val="24"/>
          <w:szCs w:val="24"/>
        </w:rPr>
        <w:t>n.</w:t>
      </w:r>
      <w:r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425AB1" w:rsidRPr="003145A9">
        <w:rPr>
          <w:rFonts w:ascii="Times New Roman" w:hAnsi="Times New Roman" w:cs="Times New Roman"/>
          <w:sz w:val="24"/>
          <w:szCs w:val="24"/>
        </w:rPr>
        <w:t>m</w:t>
      </w:r>
      <w:r w:rsidRPr="003145A9">
        <w:rPr>
          <w:rFonts w:ascii="Times New Roman" w:hAnsi="Times New Roman" w:cs="Times New Roman"/>
          <w:sz w:val="24"/>
          <w:szCs w:val="24"/>
        </w:rPr>
        <w:t>.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) a 4,5 km JV od obce </w:t>
      </w:r>
      <w:r w:rsidRPr="003145A9">
        <w:rPr>
          <w:rFonts w:ascii="Times New Roman" w:hAnsi="Times New Roman" w:cs="Times New Roman"/>
          <w:sz w:val="24"/>
          <w:szCs w:val="24"/>
        </w:rPr>
        <w:t>Kuchyňa</w:t>
      </w:r>
      <w:r w:rsidR="00425AB1" w:rsidRPr="003145A9">
        <w:rPr>
          <w:rFonts w:ascii="Times New Roman" w:hAnsi="Times New Roman" w:cs="Times New Roman"/>
          <w:sz w:val="24"/>
          <w:szCs w:val="24"/>
        </w:rPr>
        <w:t>. Hovorí o baníkoch, ktorý sa bezúspešne pokúšali sledovať antimónovú žilu v tzv. Trojičnej štôlni.</w:t>
      </w:r>
      <w:r w:rsidR="003145A9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Bohatšia antimónová koncentrácia sa podľa tej istej správy vyskytovala v tzv.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Puklišovej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štôlni, pri ktorej sa nachádzala aj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stupa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, no pre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obtiažnu</w:t>
      </w:r>
      <w:proofErr w:type="spellEnd"/>
      <w:r w:rsidR="003145A9" w:rsidRPr="003145A9">
        <w:rPr>
          <w:rFonts w:ascii="Times New Roman" w:hAnsi="Times New Roman" w:cs="Times New Roman"/>
          <w:sz w:val="24"/>
          <w:szCs w:val="24"/>
        </w:rPr>
        <w:t xml:space="preserve"> ťažbu málo využívaná.</w:t>
      </w:r>
    </w:p>
    <w:p w:rsidR="00425AB1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Posledný krát sa ložisko spomína v štyridsiatych rokoch 19.stor. spolu s Pernekom v súvislosti s ťažbou pyritu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145A9">
        <w:rPr>
          <w:rFonts w:ascii="Times New Roman" w:hAnsi="Times New Roman" w:cs="Times New Roman"/>
          <w:sz w:val="24"/>
          <w:szCs w:val="24"/>
        </w:rPr>
        <w:t xml:space="preserve">.  </w:t>
      </w:r>
      <w:r w:rsidRPr="003145A9">
        <w:rPr>
          <w:rFonts w:ascii="Times New Roman" w:hAnsi="Times New Roman" w:cs="Times New Roman"/>
          <w:sz w:val="24"/>
          <w:szCs w:val="24"/>
        </w:rPr>
        <w:tab/>
      </w:r>
    </w:p>
    <w:p w:rsidR="00695F75" w:rsidRPr="003145A9" w:rsidRDefault="00695F75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5A9">
        <w:rPr>
          <w:rFonts w:ascii="Times New Roman" w:hAnsi="Times New Roman" w:cs="Times New Roman"/>
          <w:b/>
          <w:sz w:val="24"/>
          <w:szCs w:val="24"/>
        </w:rPr>
        <w:t>Pernek</w:t>
      </w:r>
    </w:p>
    <w:p w:rsidR="003145A9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Najstaršie písomné správy o baníctve </w:t>
      </w:r>
      <w:r w:rsidR="00695F75" w:rsidRPr="003145A9">
        <w:rPr>
          <w:rFonts w:ascii="Times New Roman" w:hAnsi="Times New Roman" w:cs="Times New Roman"/>
          <w:sz w:val="24"/>
          <w:szCs w:val="24"/>
        </w:rPr>
        <w:t xml:space="preserve">v Perneku </w:t>
      </w:r>
      <w:r w:rsidRPr="003145A9">
        <w:rPr>
          <w:rFonts w:ascii="Times New Roman" w:hAnsi="Times New Roman" w:cs="Times New Roman"/>
          <w:sz w:val="24"/>
          <w:szCs w:val="24"/>
        </w:rPr>
        <w:t xml:space="preserve">pochádzajú z r.1786. Viažu sa na lokalitu 3/4 km JV od kostola v obci, známu ako Svätodušná baňa, kde sa ťažilo zlato a striebro. </w:t>
      </w:r>
    </w:p>
    <w:p w:rsidR="003145A9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Najperspektívnejšie však bolo ložisko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Krížnice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>, ktoré spolu s antimónom dodávalo najkvalitnejší pyrit. Prvé písomné zmienky, viažuce sa k tejto lokalite pochádzajú z r. 1790. Spomínajú sa v nich štôlne horná a dolná Barbora, na ťažbu antimonitu. V prvej pol. 19. stor. sa tu začala ťažba pyritu, ktorú možno považovať za prvú svojho druhu v bývalom Uhorsku</w:t>
      </w:r>
      <w:r w:rsidR="00564F4B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3145A9">
        <w:rPr>
          <w:rFonts w:ascii="Times New Roman" w:hAnsi="Times New Roman" w:cs="Times New Roman"/>
          <w:sz w:val="24"/>
          <w:szCs w:val="24"/>
        </w:rPr>
        <w:t xml:space="preserve">. Najväčší rozmach dosiahla ťažba v rokoch 1872 až 1887, kedy sa predĺžila metráž takmer všetkých štôlní </w:t>
      </w:r>
      <w:r w:rsidR="00564F4B" w:rsidRPr="003145A9"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 w:rsidRPr="003145A9">
        <w:rPr>
          <w:rFonts w:ascii="Times New Roman" w:hAnsi="Times New Roman" w:cs="Times New Roman"/>
          <w:sz w:val="24"/>
          <w:szCs w:val="24"/>
        </w:rPr>
        <w:t xml:space="preserve">. Uzatvorenie baní po r. 1896 súviselo so zatvorením továrne na výrobu </w:t>
      </w:r>
      <w:r w:rsidRPr="003145A9">
        <w:rPr>
          <w:rFonts w:ascii="Times New Roman" w:hAnsi="Times New Roman" w:cs="Times New Roman"/>
          <w:sz w:val="24"/>
          <w:szCs w:val="24"/>
        </w:rPr>
        <w:lastRenderedPageBreak/>
        <w:t xml:space="preserve">kyseliny sírovej v Pezinku –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Cajle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. Ťažba sa obnovila počas I sv. vojny a trvala až do r.1922, kedy bolo počas mierovej doby ťažké konkurovať zahraničným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ťažiarstvam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45A9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Posledný novodobý pokus o ťažbu nastal v rokoch 1952 - 1956, kedy prieskumné práce ukázali, že ložisko je vyťažené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3145A9">
        <w:rPr>
          <w:rFonts w:ascii="Times New Roman" w:hAnsi="Times New Roman" w:cs="Times New Roman"/>
          <w:sz w:val="24"/>
          <w:szCs w:val="24"/>
        </w:rPr>
        <w:t>.</w:t>
      </w:r>
    </w:p>
    <w:p w:rsidR="00425AB1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Asi 2,5 km JV od Perneka, v revíre označovanom pod babou, vystupuje oloveno-zinková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mineralizácia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>. Ložisko sa nachádza v údolí potoka pozdĺž východných svahov Gašparovej</w:t>
      </w:r>
      <w:r w:rsidR="00695F75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Pr="003145A9">
        <w:rPr>
          <w:rFonts w:ascii="Times New Roman" w:hAnsi="Times New Roman" w:cs="Times New Roman"/>
          <w:sz w:val="24"/>
          <w:szCs w:val="24"/>
        </w:rPr>
        <w:t>(621,1</w:t>
      </w:r>
      <w:r w:rsidR="00695F75" w:rsidRPr="003145A9">
        <w:rPr>
          <w:rFonts w:ascii="Times New Roman" w:hAnsi="Times New Roman" w:cs="Times New Roman"/>
          <w:sz w:val="24"/>
          <w:szCs w:val="24"/>
        </w:rPr>
        <w:t xml:space="preserve"> m n. m.</w:t>
      </w:r>
      <w:r w:rsidRPr="003145A9">
        <w:rPr>
          <w:rFonts w:ascii="Times New Roman" w:hAnsi="Times New Roman" w:cs="Times New Roman"/>
          <w:sz w:val="24"/>
          <w:szCs w:val="24"/>
        </w:rPr>
        <w:t xml:space="preserve">). </w:t>
      </w:r>
      <w:r w:rsidR="00695F75" w:rsidRPr="003145A9">
        <w:rPr>
          <w:rFonts w:ascii="Times New Roman" w:hAnsi="Times New Roman" w:cs="Times New Roman"/>
          <w:sz w:val="24"/>
          <w:szCs w:val="24"/>
        </w:rPr>
        <w:t>O oloveno-zinkovom</w:t>
      </w:r>
      <w:r w:rsidRPr="0031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zrudnení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nie sú z minulosti žiadne správy, menšie prieskumné práce tu prebiehali pravdepodobne koncom 19.st. Z banských prác najvýznamnejšia bola</w:t>
      </w:r>
      <w:r w:rsidR="00695F75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441B92" w:rsidRPr="003145A9">
        <w:rPr>
          <w:rFonts w:ascii="Times New Roman" w:hAnsi="Times New Roman" w:cs="Times New Roman"/>
          <w:sz w:val="24"/>
          <w:szCs w:val="24"/>
        </w:rPr>
        <w:t>š</w:t>
      </w:r>
      <w:r w:rsidRPr="003145A9">
        <w:rPr>
          <w:rFonts w:ascii="Times New Roman" w:hAnsi="Times New Roman" w:cs="Times New Roman"/>
          <w:sz w:val="24"/>
          <w:szCs w:val="24"/>
        </w:rPr>
        <w:t>tôlňa Mikuláš (v údolí potoka neďaleko kóty 360</w:t>
      </w:r>
      <w:r w:rsidR="00441B92" w:rsidRPr="003145A9">
        <w:rPr>
          <w:rFonts w:ascii="Times New Roman" w:hAnsi="Times New Roman" w:cs="Times New Roman"/>
          <w:sz w:val="24"/>
          <w:szCs w:val="24"/>
        </w:rPr>
        <w:t xml:space="preserve">) a </w:t>
      </w:r>
      <w:proofErr w:type="spellStart"/>
      <w:r w:rsidR="00441B92" w:rsidRPr="003145A9">
        <w:rPr>
          <w:rFonts w:ascii="Times New Roman" w:hAnsi="Times New Roman" w:cs="Times New Roman"/>
          <w:sz w:val="24"/>
          <w:szCs w:val="24"/>
        </w:rPr>
        <w:t>š</w:t>
      </w:r>
      <w:r w:rsidRPr="003145A9">
        <w:rPr>
          <w:rFonts w:ascii="Times New Roman" w:hAnsi="Times New Roman" w:cs="Times New Roman"/>
          <w:sz w:val="24"/>
          <w:szCs w:val="24"/>
        </w:rPr>
        <w:t>tôlničky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v blízkosti</w:t>
      </w:r>
      <w:r w:rsidR="00441B92" w:rsidRPr="003145A9">
        <w:rPr>
          <w:rFonts w:ascii="Times New Roman" w:hAnsi="Times New Roman" w:cs="Times New Roman"/>
          <w:sz w:val="24"/>
          <w:szCs w:val="24"/>
        </w:rPr>
        <w:t xml:space="preserve"> š</w:t>
      </w:r>
      <w:r w:rsidRPr="003145A9">
        <w:rPr>
          <w:rFonts w:ascii="Times New Roman" w:hAnsi="Times New Roman" w:cs="Times New Roman"/>
          <w:sz w:val="24"/>
          <w:szCs w:val="24"/>
        </w:rPr>
        <w:t>tôlne Gašpar (asi 500 m na JZ od predchádzajúcej v smere hore údolím</w:t>
      </w:r>
      <w:r w:rsidR="00564F4B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145A9">
        <w:rPr>
          <w:rFonts w:ascii="Times New Roman" w:hAnsi="Times New Roman" w:cs="Times New Roman"/>
          <w:sz w:val="24"/>
          <w:szCs w:val="24"/>
        </w:rPr>
        <w:t>.</w:t>
      </w: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5A9">
        <w:rPr>
          <w:rFonts w:ascii="Times New Roman" w:hAnsi="Times New Roman" w:cs="Times New Roman"/>
          <w:b/>
          <w:sz w:val="24"/>
          <w:szCs w:val="24"/>
        </w:rPr>
        <w:t>Jablonové, Lozorno , Stupava, Borinka</w:t>
      </w:r>
    </w:p>
    <w:p w:rsidR="00425AB1" w:rsidRPr="003145A9" w:rsidRDefault="00425AB1" w:rsidP="003145A9">
      <w:pPr>
        <w:pStyle w:val="Bezriadkovania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</w:rPr>
        <w:t xml:space="preserve">Prvá </w:t>
      </w:r>
      <w:r w:rsidR="00441B92" w:rsidRPr="003145A9">
        <w:rPr>
          <w:rFonts w:ascii="Times New Roman" w:hAnsi="Times New Roman" w:cs="Times New Roman"/>
          <w:sz w:val="24"/>
          <w:szCs w:val="24"/>
        </w:rPr>
        <w:t xml:space="preserve">banská licencia v oblasti týchto miest a obcí, </w:t>
      </w:r>
      <w:r w:rsidRPr="003145A9">
        <w:rPr>
          <w:rFonts w:ascii="Times New Roman" w:hAnsi="Times New Roman" w:cs="Times New Roman"/>
          <w:sz w:val="24"/>
          <w:szCs w:val="24"/>
        </w:rPr>
        <w:t>bola udelená v r.1854 A. Dubovskému</w:t>
      </w:r>
      <w:r w:rsidR="00441B92" w:rsidRPr="003145A9">
        <w:rPr>
          <w:rFonts w:ascii="Times New Roman" w:hAnsi="Times New Roman" w:cs="Times New Roman"/>
          <w:sz w:val="24"/>
          <w:szCs w:val="24"/>
        </w:rPr>
        <w:t>,</w:t>
      </w:r>
      <w:r w:rsidRPr="003145A9">
        <w:rPr>
          <w:rFonts w:ascii="Times New Roman" w:hAnsi="Times New Roman" w:cs="Times New Roman"/>
          <w:sz w:val="24"/>
          <w:szCs w:val="24"/>
        </w:rPr>
        <w:t xml:space="preserve"> na ťažbu hnedeľa (limonitu) </w:t>
      </w:r>
      <w:r w:rsidR="00441B92" w:rsidRPr="003145A9">
        <w:rPr>
          <w:rFonts w:ascii="Times New Roman" w:hAnsi="Times New Roman" w:cs="Times New Roman"/>
          <w:sz w:val="24"/>
          <w:szCs w:val="24"/>
        </w:rPr>
        <w:t xml:space="preserve">v lokalite vrchu </w:t>
      </w:r>
      <w:proofErr w:type="spellStart"/>
      <w:r w:rsidR="00441B92" w:rsidRPr="003145A9">
        <w:rPr>
          <w:rFonts w:ascii="Times New Roman" w:hAnsi="Times New Roman" w:cs="Times New Roman"/>
          <w:sz w:val="24"/>
          <w:szCs w:val="24"/>
        </w:rPr>
        <w:t>Korenec</w:t>
      </w:r>
      <w:proofErr w:type="spellEnd"/>
      <w:r w:rsidR="00441B92" w:rsidRPr="003145A9">
        <w:rPr>
          <w:rFonts w:ascii="Times New Roman" w:hAnsi="Times New Roman" w:cs="Times New Roman"/>
          <w:sz w:val="24"/>
          <w:szCs w:val="24"/>
        </w:rPr>
        <w:t xml:space="preserve"> (522 m </w:t>
      </w:r>
      <w:r w:rsidRPr="003145A9">
        <w:rPr>
          <w:rFonts w:ascii="Times New Roman" w:hAnsi="Times New Roman" w:cs="Times New Roman"/>
          <w:sz w:val="24"/>
          <w:szCs w:val="24"/>
        </w:rPr>
        <w:t>n.</w:t>
      </w:r>
      <w:r w:rsidR="00441B92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Pr="003145A9">
        <w:rPr>
          <w:rFonts w:ascii="Times New Roman" w:hAnsi="Times New Roman" w:cs="Times New Roman"/>
          <w:sz w:val="24"/>
          <w:szCs w:val="24"/>
        </w:rPr>
        <w:t>m</w:t>
      </w:r>
      <w:r w:rsidR="00441B92" w:rsidRPr="003145A9">
        <w:rPr>
          <w:rFonts w:ascii="Times New Roman" w:hAnsi="Times New Roman" w:cs="Times New Roman"/>
          <w:sz w:val="24"/>
          <w:szCs w:val="24"/>
        </w:rPr>
        <w:t>.)</w:t>
      </w:r>
      <w:r w:rsidR="0028767E" w:rsidRPr="003145A9">
        <w:rPr>
          <w:rFonts w:ascii="Times New Roman" w:hAnsi="Times New Roman" w:cs="Times New Roman"/>
          <w:sz w:val="24"/>
          <w:szCs w:val="24"/>
        </w:rPr>
        <w:t>,</w:t>
      </w:r>
      <w:r w:rsidR="00441B92" w:rsidRPr="003145A9">
        <w:rPr>
          <w:rFonts w:ascii="Times New Roman" w:hAnsi="Times New Roman" w:cs="Times New Roman"/>
          <w:sz w:val="24"/>
          <w:szCs w:val="24"/>
        </w:rPr>
        <w:t xml:space="preserve"> dnešné k</w:t>
      </w:r>
      <w:r w:rsidRPr="003145A9">
        <w:rPr>
          <w:rFonts w:ascii="Times New Roman" w:hAnsi="Times New Roman" w:cs="Times New Roman"/>
          <w:sz w:val="24"/>
          <w:szCs w:val="24"/>
        </w:rPr>
        <w:t xml:space="preserve">atastrálne územie Stupavy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145A9">
        <w:rPr>
          <w:rFonts w:ascii="Times New Roman" w:hAnsi="Times New Roman" w:cs="Times New Roman"/>
          <w:sz w:val="24"/>
          <w:szCs w:val="24"/>
        </w:rPr>
        <w:t xml:space="preserve">. Najviac sú však lokality známe ťažbou mangánu. Prvé výhradné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kutby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boli udelené v r. 1874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ťažiarstvu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Sv. Augustín z 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Cajly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(Pezinok). Jednalo sa o banské polia Michal a 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Klaudína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v chotári obce Jablonové. Ďalší majiteľ W.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Strasser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z Budapešti dostal v r.1903 právo na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kutbu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v chotári Stupavy a v r. 1907 v chotári Borinky. V tom čase k starým banským poliam Michal a 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Klaudína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pripojili polia Ema, Anna a  Žofia siahajúce až po chotár obce Lozorno. V r.1912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jablonovské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lozornianske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banské polia prevzala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Západouhroská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montánna spoločnosť, ktorá neskôr k poliam pripojila pole Ľudovít (dnes známe ako červený domček pri Stupave)</w:t>
      </w:r>
      <w:r w:rsidR="00564F4B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145A9">
        <w:rPr>
          <w:rFonts w:ascii="Times New Roman" w:hAnsi="Times New Roman" w:cs="Times New Roman"/>
          <w:sz w:val="24"/>
          <w:szCs w:val="24"/>
        </w:rPr>
        <w:t>. Ťažba tu prebiehala až do začiatku I. sv. vojny, kedy sa od r.1877 až po r. 1912 vyťažilo celkovo 11,414 ton mangánovej rudy.</w:t>
      </w:r>
      <w:r w:rsidR="00441B92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441B92" w:rsidRPr="003145A9">
        <w:rPr>
          <w:rFonts w:ascii="Times New Roman" w:hAnsi="Times New Roman" w:cs="Times New Roman"/>
          <w:sz w:val="24"/>
          <w:szCs w:val="24"/>
        </w:rPr>
        <w:tab/>
      </w:r>
      <w:r w:rsidR="00441B92" w:rsidRPr="003145A9">
        <w:rPr>
          <w:rFonts w:ascii="Times New Roman" w:hAnsi="Times New Roman" w:cs="Times New Roman"/>
          <w:sz w:val="24"/>
          <w:szCs w:val="24"/>
        </w:rPr>
        <w:tab/>
      </w:r>
      <w:r w:rsidRPr="003145A9">
        <w:rPr>
          <w:rFonts w:ascii="Times New Roman" w:hAnsi="Times New Roman" w:cs="Times New Roman"/>
          <w:sz w:val="24"/>
          <w:szCs w:val="24"/>
        </w:rPr>
        <w:t xml:space="preserve"> Posledný prieskum bol vykonaný až po II. sv. vojne, no pre nedostatočnú </w:t>
      </w:r>
      <w:proofErr w:type="spellStart"/>
      <w:r w:rsidRPr="003145A9">
        <w:rPr>
          <w:rFonts w:ascii="Times New Roman" w:hAnsi="Times New Roman" w:cs="Times New Roman"/>
          <w:sz w:val="24"/>
          <w:szCs w:val="24"/>
        </w:rPr>
        <w:t>kovnatosť</w:t>
      </w:r>
      <w:proofErr w:type="spellEnd"/>
      <w:r w:rsidRPr="003145A9">
        <w:rPr>
          <w:rFonts w:ascii="Times New Roman" w:hAnsi="Times New Roman" w:cs="Times New Roman"/>
          <w:sz w:val="24"/>
          <w:szCs w:val="24"/>
        </w:rPr>
        <w:t xml:space="preserve"> mangánových rúd a malý rozsah bohatších polôh sa od ťažby upustilo </w:t>
      </w:r>
      <w:r w:rsidR="00564F4B" w:rsidRPr="003145A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3145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5A9">
        <w:rPr>
          <w:rFonts w:ascii="Times New Roman" w:hAnsi="Times New Roman" w:cs="Times New Roman"/>
          <w:b/>
          <w:sz w:val="24"/>
          <w:szCs w:val="24"/>
        </w:rPr>
        <w:t>Použitá literatúra</w:t>
      </w:r>
    </w:p>
    <w:p w:rsidR="00425AB1" w:rsidRPr="003145A9" w:rsidRDefault="00425AB1" w:rsidP="003145A9">
      <w:pPr>
        <w:pStyle w:val="Bezriadkovani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5AB1" w:rsidRPr="003145A9" w:rsidRDefault="00564F4B" w:rsidP="003145A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CAMBEL B. 1959: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Hydrotermálne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ložiská v Malých Karpatoch, mineralógia a geochémia ich rúd. Acta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geologica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geographica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Universitatis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Comenianea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Geologica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>, nr.3, Bratislava: 339 p.</w:t>
      </w:r>
    </w:p>
    <w:p w:rsidR="00425AB1" w:rsidRPr="003145A9" w:rsidRDefault="00564F4B" w:rsidP="003145A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  <w:vertAlign w:val="superscript"/>
        </w:rPr>
        <w:lastRenderedPageBreak/>
        <w:t>(2)</w:t>
      </w:r>
      <w:r w:rsidR="00425AB1" w:rsidRPr="003145A9">
        <w:rPr>
          <w:rFonts w:ascii="Times New Roman" w:hAnsi="Times New Roman" w:cs="Times New Roman"/>
          <w:sz w:val="24"/>
          <w:szCs w:val="24"/>
        </w:rPr>
        <w:t>KODĚRA M. 1990: Topografická mineralógia Slovenska. Zväzok 2. Veda, Bratislava: 514 p.</w:t>
      </w:r>
    </w:p>
    <w:p w:rsidR="00425AB1" w:rsidRPr="003145A9" w:rsidRDefault="00564F4B" w:rsidP="003145A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  <w:vertAlign w:val="superscript"/>
        </w:rPr>
        <w:t>(3)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POLÁK S. 1957: Mangánové rudy Malých Karpát. Geologické práce. Zošit 47. Slovenská akadémia vied, Bratislava. 39-84:  194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>.</w:t>
      </w:r>
    </w:p>
    <w:p w:rsidR="00425AB1" w:rsidRPr="003145A9" w:rsidRDefault="00564F4B" w:rsidP="003145A9">
      <w:p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45A9">
        <w:rPr>
          <w:rFonts w:ascii="Times New Roman" w:hAnsi="Times New Roman" w:cs="Times New Roman"/>
          <w:bCs/>
          <w:sz w:val="24"/>
          <w:szCs w:val="24"/>
          <w:vertAlign w:val="superscript"/>
        </w:rPr>
        <w:t>(4)</w:t>
      </w:r>
      <w:r w:rsidR="00425AB1" w:rsidRPr="003145A9">
        <w:rPr>
          <w:rFonts w:ascii="Times New Roman" w:hAnsi="Times New Roman" w:cs="Times New Roman"/>
          <w:bCs/>
          <w:sz w:val="24"/>
          <w:szCs w:val="24"/>
        </w:rPr>
        <w:t>POMORSKÝ F., STAŠIK Ľ., MALKOVIČ J., PUTIŠ M. &amp; UHER P. 2002: Komplexné zhodnotenie zatvoreného ložiska Pezinok. Stav k 28.2.2002. Manuskript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Geofond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 xml:space="preserve"> - archív ŠGÚDŠ,</w:t>
      </w:r>
      <w:r w:rsidR="00425AB1" w:rsidRPr="003145A9">
        <w:rPr>
          <w:rFonts w:ascii="Times New Roman" w:hAnsi="Times New Roman" w:cs="Times New Roman"/>
          <w:bCs/>
          <w:sz w:val="24"/>
          <w:szCs w:val="24"/>
        </w:rPr>
        <w:t xml:space="preserve"> Bratislava: 232 p. </w:t>
      </w:r>
    </w:p>
    <w:p w:rsidR="006253B8" w:rsidRPr="003145A9" w:rsidRDefault="00564F4B" w:rsidP="003145A9">
      <w:p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  <w:vertAlign w:val="superscript"/>
        </w:rPr>
        <w:t>(5)</w:t>
      </w:r>
      <w:r w:rsidR="006253B8" w:rsidRPr="003145A9">
        <w:rPr>
          <w:rFonts w:ascii="Times New Roman" w:hAnsi="Times New Roman" w:cs="Times New Roman"/>
          <w:sz w:val="24"/>
          <w:szCs w:val="24"/>
        </w:rPr>
        <w:t>SLÁDOK</w:t>
      </w:r>
      <w:r w:rsidR="006D2CC3">
        <w:rPr>
          <w:rFonts w:ascii="Times New Roman" w:hAnsi="Times New Roman" w:cs="Times New Roman"/>
          <w:sz w:val="24"/>
          <w:szCs w:val="24"/>
        </w:rPr>
        <w:t xml:space="preserve"> M.</w:t>
      </w:r>
      <w:r w:rsidR="006253B8" w:rsidRPr="003145A9">
        <w:rPr>
          <w:rFonts w:ascii="Times New Roman" w:hAnsi="Times New Roman" w:cs="Times New Roman"/>
          <w:sz w:val="24"/>
          <w:szCs w:val="24"/>
        </w:rPr>
        <w:t xml:space="preserve"> &amp; GARGULÁK</w:t>
      </w:r>
      <w:r w:rsidR="006D2CC3">
        <w:rPr>
          <w:rFonts w:ascii="Times New Roman" w:hAnsi="Times New Roman" w:cs="Times New Roman"/>
          <w:sz w:val="24"/>
          <w:szCs w:val="24"/>
        </w:rPr>
        <w:t xml:space="preserve"> M.</w:t>
      </w:r>
      <w:r w:rsidR="006253B8" w:rsidRPr="003145A9">
        <w:rPr>
          <w:rFonts w:ascii="Times New Roman" w:hAnsi="Times New Roman" w:cs="Times New Roman"/>
          <w:sz w:val="24"/>
          <w:szCs w:val="24"/>
        </w:rPr>
        <w:t xml:space="preserve"> 2013:</w:t>
      </w:r>
      <w:r w:rsidR="006D2CC3">
        <w:rPr>
          <w:rFonts w:ascii="Times New Roman" w:hAnsi="Times New Roman" w:cs="Times New Roman"/>
          <w:sz w:val="24"/>
          <w:szCs w:val="24"/>
        </w:rPr>
        <w:t xml:space="preserve"> Baníctvo v Častej, </w:t>
      </w:r>
      <w:proofErr w:type="spellStart"/>
      <w:r w:rsidR="006D2CC3" w:rsidRPr="006D2CC3">
        <w:rPr>
          <w:rFonts w:ascii="Times New Roman" w:hAnsi="Times New Roman" w:cs="Times New Roman"/>
          <w:i/>
          <w:sz w:val="24"/>
          <w:szCs w:val="24"/>
        </w:rPr>
        <w:t>Montanrevue</w:t>
      </w:r>
      <w:proofErr w:type="spellEnd"/>
      <w:r w:rsidR="006D2CC3">
        <w:rPr>
          <w:rFonts w:ascii="Times New Roman" w:hAnsi="Times New Roman" w:cs="Times New Roman"/>
          <w:sz w:val="24"/>
          <w:szCs w:val="24"/>
        </w:rPr>
        <w:t xml:space="preserve"> </w:t>
      </w:r>
      <w:r w:rsidR="006D2CC3" w:rsidRPr="006D2CC3">
        <w:rPr>
          <w:rFonts w:ascii="Times New Roman" w:hAnsi="Times New Roman" w:cs="Times New Roman"/>
          <w:b/>
          <w:sz w:val="24"/>
          <w:szCs w:val="24"/>
        </w:rPr>
        <w:t>VI</w:t>
      </w:r>
      <w:r w:rsidR="006D2CC3">
        <w:rPr>
          <w:rFonts w:ascii="Times New Roman" w:hAnsi="Times New Roman" w:cs="Times New Roman"/>
          <w:sz w:val="24"/>
          <w:szCs w:val="24"/>
        </w:rPr>
        <w:t>: 1/2013</w:t>
      </w:r>
    </w:p>
    <w:p w:rsidR="00425AB1" w:rsidRPr="003145A9" w:rsidRDefault="00564F4B" w:rsidP="003145A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  <w:vertAlign w:val="superscript"/>
        </w:rPr>
        <w:t>(6)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WITTGRÚBER P. 2001: História pezinského baníctva, </w:t>
      </w:r>
      <w:r w:rsidR="00425AB1" w:rsidRPr="003145A9">
        <w:rPr>
          <w:rFonts w:ascii="Times New Roman" w:hAnsi="Times New Roman" w:cs="Times New Roman"/>
          <w:i/>
          <w:sz w:val="24"/>
          <w:szCs w:val="24"/>
        </w:rPr>
        <w:t>Minerál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 </w:t>
      </w:r>
      <w:r w:rsidR="00425AB1" w:rsidRPr="003145A9">
        <w:rPr>
          <w:rFonts w:ascii="Times New Roman" w:hAnsi="Times New Roman" w:cs="Times New Roman"/>
          <w:b/>
          <w:sz w:val="24"/>
          <w:szCs w:val="24"/>
        </w:rPr>
        <w:t>IX</w:t>
      </w:r>
      <w:r w:rsidR="00425AB1" w:rsidRPr="003145A9">
        <w:rPr>
          <w:rFonts w:ascii="Times New Roman" w:hAnsi="Times New Roman" w:cs="Times New Roman"/>
          <w:sz w:val="24"/>
          <w:szCs w:val="24"/>
        </w:rPr>
        <w:t>: 3-11.</w:t>
      </w:r>
    </w:p>
    <w:p w:rsidR="00425AB1" w:rsidRPr="003145A9" w:rsidRDefault="00564F4B" w:rsidP="003145A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  <w:vertAlign w:val="superscript"/>
        </w:rPr>
        <w:t>(7)</w:t>
      </w:r>
      <w:r w:rsidR="00425AB1" w:rsidRPr="003145A9">
        <w:rPr>
          <w:rFonts w:ascii="Times New Roman" w:hAnsi="Times New Roman" w:cs="Times New Roman"/>
          <w:sz w:val="24"/>
          <w:szCs w:val="24"/>
        </w:rPr>
        <w:t xml:space="preserve">WITTGRÚBER P. TUČEK P. &amp; VITÁLOŠ J. 2001: Dejiny baníctva v Malých Karpatoch. Historická štúdia. </w:t>
      </w:r>
      <w:proofErr w:type="spellStart"/>
      <w:r w:rsidR="00425AB1" w:rsidRPr="003145A9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="00425AB1" w:rsidRPr="003145A9">
        <w:rPr>
          <w:rFonts w:ascii="Times New Roman" w:hAnsi="Times New Roman" w:cs="Times New Roman"/>
          <w:sz w:val="24"/>
          <w:szCs w:val="24"/>
        </w:rPr>
        <w:t>, Bratislava. 48 p.</w:t>
      </w:r>
    </w:p>
    <w:p w:rsidR="006253B8" w:rsidRPr="003145A9" w:rsidRDefault="00564F4B" w:rsidP="003145A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3145A9">
        <w:rPr>
          <w:rFonts w:ascii="Times New Roman" w:hAnsi="Times New Roman" w:cs="Times New Roman"/>
          <w:sz w:val="24"/>
          <w:szCs w:val="24"/>
          <w:vertAlign w:val="superscript"/>
        </w:rPr>
        <w:t>(8)</w:t>
      </w:r>
      <w:r w:rsidR="006D2CC3">
        <w:rPr>
          <w:rFonts w:ascii="Times New Roman" w:hAnsi="Times New Roman" w:cs="Times New Roman"/>
          <w:sz w:val="24"/>
          <w:szCs w:val="24"/>
        </w:rPr>
        <w:t xml:space="preserve">ŽÁKOVSKÝ R. </w:t>
      </w:r>
      <w:r w:rsidR="006253B8" w:rsidRPr="003145A9">
        <w:rPr>
          <w:rFonts w:ascii="Times New Roman" w:hAnsi="Times New Roman" w:cs="Times New Roman"/>
          <w:sz w:val="24"/>
          <w:szCs w:val="24"/>
        </w:rPr>
        <w:t>1962:</w:t>
      </w:r>
      <w:r w:rsidR="006D2CC3">
        <w:rPr>
          <w:rFonts w:ascii="Times New Roman" w:hAnsi="Times New Roman" w:cs="Times New Roman"/>
          <w:sz w:val="24"/>
          <w:szCs w:val="24"/>
        </w:rPr>
        <w:t xml:space="preserve"> </w:t>
      </w:r>
      <w:r w:rsidR="006D2CC3" w:rsidRPr="006D2CC3">
        <w:rPr>
          <w:rFonts w:ascii="Times New Roman" w:hAnsi="Times New Roman" w:cs="Times New Roman"/>
          <w:sz w:val="24"/>
          <w:szCs w:val="24"/>
        </w:rPr>
        <w:t>Opustené bane v Malých Karpatoch</w:t>
      </w:r>
      <w:r w:rsidR="006D2CC3">
        <w:rPr>
          <w:rFonts w:ascii="Times New Roman" w:hAnsi="Times New Roman" w:cs="Times New Roman"/>
          <w:sz w:val="24"/>
          <w:szCs w:val="24"/>
        </w:rPr>
        <w:t xml:space="preserve">, </w:t>
      </w:r>
      <w:r w:rsidR="006D2CC3" w:rsidRPr="006D2CC3">
        <w:rPr>
          <w:rFonts w:ascii="Times New Roman" w:hAnsi="Times New Roman" w:cs="Times New Roman"/>
          <w:i/>
          <w:sz w:val="24"/>
          <w:szCs w:val="24"/>
        </w:rPr>
        <w:t>Krásy Slovenska</w:t>
      </w:r>
      <w:r w:rsidR="006D2CC3">
        <w:rPr>
          <w:rFonts w:ascii="Times New Roman" w:hAnsi="Times New Roman" w:cs="Times New Roman"/>
          <w:sz w:val="24"/>
          <w:szCs w:val="24"/>
        </w:rPr>
        <w:t>: 5/</w:t>
      </w:r>
      <w:r w:rsidR="006D2CC3" w:rsidRPr="006D2CC3">
        <w:rPr>
          <w:rFonts w:ascii="Times New Roman" w:hAnsi="Times New Roman" w:cs="Times New Roman"/>
          <w:sz w:val="24"/>
          <w:szCs w:val="24"/>
        </w:rPr>
        <w:t>1962</w:t>
      </w:r>
    </w:p>
    <w:p w:rsidR="006253B8" w:rsidRPr="003145A9" w:rsidRDefault="006253B8" w:rsidP="003145A9">
      <w:p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:rsidR="00425AB1" w:rsidRPr="003145A9" w:rsidRDefault="00425AB1" w:rsidP="003145A9">
      <w:pPr>
        <w:tabs>
          <w:tab w:val="left" w:pos="851"/>
        </w:tabs>
        <w:spacing w:line="360" w:lineRule="auto"/>
        <w:ind w:left="851" w:hanging="851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945D4" w:rsidRPr="003145A9" w:rsidRDefault="006945D4" w:rsidP="003145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45D4" w:rsidRPr="00314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2E"/>
    <w:rsid w:val="000654B1"/>
    <w:rsid w:val="000A383F"/>
    <w:rsid w:val="0028767E"/>
    <w:rsid w:val="003145A9"/>
    <w:rsid w:val="00425AB1"/>
    <w:rsid w:val="00441B92"/>
    <w:rsid w:val="00525770"/>
    <w:rsid w:val="00547F4F"/>
    <w:rsid w:val="00564F4B"/>
    <w:rsid w:val="006253B8"/>
    <w:rsid w:val="006945D4"/>
    <w:rsid w:val="00695F75"/>
    <w:rsid w:val="006D2CC3"/>
    <w:rsid w:val="00801F2E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5A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25A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5A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25A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Ondrejka</dc:creator>
  <cp:keywords/>
  <dc:description/>
  <cp:lastModifiedBy>Maroš Ondrejka</cp:lastModifiedBy>
  <cp:revision>8</cp:revision>
  <dcterms:created xsi:type="dcterms:W3CDTF">2016-11-08T20:03:00Z</dcterms:created>
  <dcterms:modified xsi:type="dcterms:W3CDTF">2016-11-16T23:15:00Z</dcterms:modified>
</cp:coreProperties>
</file>