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959BF" w:rsidRDefault="003959BF">
      <w:pPr>
        <w:spacing w:before="120" w:after="120" w:line="259" w:lineRule="auto"/>
        <w:ind w:left="90"/>
        <w:jc w:val="center"/>
        <w:rPr>
          <w:rFonts w:ascii="Times New Roman" w:eastAsia="Times New Roman" w:hAnsi="Times New Roman" w:cs="Times New Roman"/>
          <w:smallCaps/>
          <w:sz w:val="26"/>
          <w:szCs w:val="26"/>
        </w:rPr>
      </w:pPr>
    </w:p>
    <w:p w14:paraId="00000002" w14:textId="77777777" w:rsidR="003959BF" w:rsidRDefault="00D46B4D">
      <w:pPr>
        <w:spacing w:before="120" w:after="120" w:line="259" w:lineRule="auto"/>
        <w:jc w:val="center"/>
        <w:rPr>
          <w:rFonts w:ascii="Times New Roman" w:eastAsia="Times New Roman" w:hAnsi="Times New Roman" w:cs="Times New Roman"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3" w14:textId="77777777" w:rsidR="003959BF" w:rsidRDefault="00D46B4D">
      <w:pPr>
        <w:spacing w:before="120" w:after="120" w:line="259" w:lineRule="auto"/>
        <w:jc w:val="center"/>
        <w:rPr>
          <w:rFonts w:ascii="Times New Roman" w:eastAsia="Times New Roman" w:hAnsi="Times New Roman" w:cs="Times New Roman"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2295939" cy="754156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939" cy="754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4" w14:textId="77777777" w:rsidR="003959BF" w:rsidRDefault="003959BF">
      <w:pPr>
        <w:spacing w:before="120" w:after="120" w:line="259" w:lineRule="auto"/>
        <w:jc w:val="center"/>
        <w:rPr>
          <w:rFonts w:ascii="Times New Roman" w:eastAsia="Times New Roman" w:hAnsi="Times New Roman" w:cs="Times New Roman"/>
          <w:smallCaps/>
          <w:sz w:val="26"/>
          <w:szCs w:val="26"/>
        </w:rPr>
      </w:pPr>
    </w:p>
    <w:p w14:paraId="00000005" w14:textId="77777777" w:rsidR="003959BF" w:rsidRDefault="003959BF">
      <w:pPr>
        <w:spacing w:before="120" w:after="120" w:line="259" w:lineRule="auto"/>
        <w:ind w:right="49"/>
        <w:jc w:val="right"/>
        <w:rPr>
          <w:rFonts w:ascii="Times New Roman" w:eastAsia="Times New Roman" w:hAnsi="Times New Roman" w:cs="Times New Roman"/>
          <w:smallCaps/>
          <w:sz w:val="26"/>
          <w:szCs w:val="26"/>
        </w:rPr>
      </w:pPr>
    </w:p>
    <w:p w14:paraId="00000006" w14:textId="77777777" w:rsidR="003959BF" w:rsidRDefault="003959BF">
      <w:pPr>
        <w:spacing w:before="120" w:after="120" w:line="259" w:lineRule="auto"/>
        <w:ind w:right="49"/>
        <w:rPr>
          <w:rFonts w:ascii="Times New Roman" w:eastAsia="Times New Roman" w:hAnsi="Times New Roman" w:cs="Times New Roman"/>
          <w:smallCaps/>
          <w:sz w:val="26"/>
          <w:szCs w:val="26"/>
        </w:rPr>
      </w:pPr>
    </w:p>
    <w:p w14:paraId="00000007" w14:textId="77777777" w:rsidR="003959BF" w:rsidRDefault="003959BF">
      <w:pPr>
        <w:spacing w:before="120" w:after="120" w:line="259" w:lineRule="auto"/>
        <w:ind w:right="49"/>
        <w:jc w:val="right"/>
        <w:rPr>
          <w:rFonts w:ascii="Times New Roman" w:eastAsia="Times New Roman" w:hAnsi="Times New Roman" w:cs="Times New Roman"/>
          <w:smallCaps/>
          <w:sz w:val="26"/>
          <w:szCs w:val="26"/>
        </w:rPr>
      </w:pPr>
    </w:p>
    <w:p w14:paraId="00000008" w14:textId="77777777" w:rsidR="003959BF" w:rsidRDefault="00D46B4D">
      <w:pPr>
        <w:spacing w:before="120" w:after="120" w:line="259" w:lineRule="auto"/>
        <w:ind w:right="49"/>
        <w:jc w:val="center"/>
        <w:rPr>
          <w:rFonts w:ascii="Times New Roman" w:eastAsia="Times New Roman" w:hAnsi="Times New Roman" w:cs="Times New Roman"/>
          <w:b/>
          <w:bCs/>
          <w:smallCap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FPT.VN</w:t>
      </w:r>
    </w:p>
    <w:p w14:paraId="00000009" w14:textId="77777777" w:rsidR="003959BF" w:rsidRDefault="00D46B4D">
      <w:pPr>
        <w:spacing w:before="120" w:after="120" w:line="259" w:lineRule="auto"/>
        <w:ind w:right="139"/>
        <w:jc w:val="center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URD </w:t>
      </w: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– User requirements document</w:t>
      </w:r>
    </w:p>
    <w:p w14:paraId="0000000A" w14:textId="77777777" w:rsidR="003959BF" w:rsidRDefault="003959BF">
      <w:pPr>
        <w:spacing w:before="120" w:after="120" w:line="259" w:lineRule="auto"/>
        <w:ind w:right="139"/>
        <w:jc w:val="center"/>
        <w:rPr>
          <w:rFonts w:ascii="Times New Roman" w:eastAsia="Times New Roman" w:hAnsi="Times New Roman" w:cs="Times New Roman"/>
          <w:i/>
          <w:iCs/>
          <w:smallCaps/>
          <w:sz w:val="26"/>
          <w:szCs w:val="26"/>
        </w:rPr>
      </w:pPr>
    </w:p>
    <w:tbl>
      <w:tblPr>
        <w:tblStyle w:val="a"/>
        <w:tblW w:w="5670" w:type="dxa"/>
        <w:jc w:val="center"/>
        <w:tblInd w:w="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00" w:firstRow="0" w:lastRow="0" w:firstColumn="0" w:lastColumn="0" w:noHBand="0" w:noVBand="1"/>
      </w:tblPr>
      <w:tblGrid>
        <w:gridCol w:w="2586"/>
        <w:gridCol w:w="3084"/>
      </w:tblGrid>
      <w:tr w:rsidR="003959BF" w14:paraId="2E798884" w14:textId="77777777">
        <w:trPr>
          <w:trHeight w:val="525"/>
          <w:jc w:val="center"/>
        </w:trPr>
        <w:tc>
          <w:tcPr>
            <w:tcW w:w="2586" w:type="dxa"/>
            <w:shd w:val="clear" w:color="auto" w:fill="BDD7EE"/>
            <w:vAlign w:val="center"/>
          </w:tcPr>
          <w:p w14:paraId="0000000B" w14:textId="77777777" w:rsidR="003959BF" w:rsidRDefault="00D46B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hiệu</w:t>
            </w:r>
          </w:p>
        </w:tc>
        <w:tc>
          <w:tcPr>
            <w:tcW w:w="3084" w:type="dxa"/>
            <w:shd w:val="clear" w:color="auto" w:fill="FFFFFF"/>
            <w:vAlign w:val="center"/>
          </w:tcPr>
          <w:p w14:paraId="0000000C" w14:textId="77777777" w:rsidR="003959BF" w:rsidRDefault="00395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959BF" w14:paraId="077708E6" w14:textId="77777777">
        <w:trPr>
          <w:trHeight w:val="555"/>
          <w:jc w:val="center"/>
        </w:trPr>
        <w:tc>
          <w:tcPr>
            <w:tcW w:w="2586" w:type="dxa"/>
            <w:shd w:val="clear" w:color="auto" w:fill="BDD7EE"/>
            <w:vAlign w:val="center"/>
          </w:tcPr>
          <w:p w14:paraId="0000000D" w14:textId="77777777" w:rsidR="003959BF" w:rsidRDefault="00D46B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Phiên bản</w:t>
            </w:r>
          </w:p>
        </w:tc>
        <w:tc>
          <w:tcPr>
            <w:tcW w:w="3084" w:type="dxa"/>
            <w:shd w:val="clear" w:color="auto" w:fill="FFFFFF"/>
            <w:vAlign w:val="center"/>
          </w:tcPr>
          <w:p w14:paraId="0000000E" w14:textId="77777777" w:rsidR="003959BF" w:rsidRDefault="00D46B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</w:tr>
    </w:tbl>
    <w:p w14:paraId="0000000F" w14:textId="77777777" w:rsidR="003959BF" w:rsidRDefault="003959BF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10" w14:textId="77777777" w:rsidR="003959BF" w:rsidRDefault="00D46B4D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00000011" w14:textId="77777777" w:rsidR="003959BF" w:rsidRDefault="00D46B4D">
      <w:pPr>
        <w:tabs>
          <w:tab w:val="left" w:pos="1800"/>
          <w:tab w:val="center" w:pos="7427"/>
        </w:tabs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REVISION HISTORY </w:t>
      </w:r>
    </w:p>
    <w:p w14:paraId="00000012" w14:textId="77777777" w:rsidR="003959BF" w:rsidRDefault="00D46B4D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[A]: Add – Thêm mới</w:t>
      </w:r>
    </w:p>
    <w:p w14:paraId="00000013" w14:textId="77777777" w:rsidR="003959BF" w:rsidRDefault="00D46B4D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[U]: Update – Cập nhật, thay đổi</w:t>
      </w:r>
    </w:p>
    <w:p w14:paraId="00000014" w14:textId="77777777" w:rsidR="003959BF" w:rsidRDefault="00D46B4D">
      <w:pPr>
        <w:tabs>
          <w:tab w:val="left" w:pos="1800"/>
          <w:tab w:val="center" w:pos="7427"/>
        </w:tabs>
        <w:spacing w:after="160" w:line="259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[D]: Delete - Xóa</w:t>
      </w:r>
    </w:p>
    <w:p w14:paraId="00000015" w14:textId="77777777" w:rsidR="003959BF" w:rsidRDefault="003959BF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tbl>
      <w:tblPr>
        <w:tblStyle w:val="a0"/>
        <w:tblW w:w="10230" w:type="dxa"/>
        <w:tblInd w:w="-5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380"/>
        <w:gridCol w:w="1530"/>
        <w:gridCol w:w="1395"/>
        <w:gridCol w:w="4365"/>
      </w:tblGrid>
      <w:tr w:rsidR="003959BF" w14:paraId="7C9D03F7" w14:textId="77777777">
        <w:trPr>
          <w:trHeight w:val="570"/>
        </w:trPr>
        <w:tc>
          <w:tcPr>
            <w:tcW w:w="1560" w:type="dxa"/>
            <w:shd w:val="clear" w:color="auto" w:fill="BDD7EE"/>
            <w:vAlign w:val="center"/>
          </w:tcPr>
          <w:p w14:paraId="00000016" w14:textId="77777777" w:rsidR="003959BF" w:rsidRDefault="00D46B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1380" w:type="dxa"/>
            <w:shd w:val="clear" w:color="auto" w:fill="BDD7EE"/>
            <w:vAlign w:val="center"/>
          </w:tcPr>
          <w:p w14:paraId="00000017" w14:textId="77777777" w:rsidR="003959BF" w:rsidRDefault="00D46B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1530" w:type="dxa"/>
            <w:shd w:val="clear" w:color="auto" w:fill="BDD7EE"/>
            <w:vAlign w:val="center"/>
          </w:tcPr>
          <w:p w14:paraId="00000018" w14:textId="77777777" w:rsidR="003959BF" w:rsidRDefault="00D46B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Author</w:t>
            </w:r>
          </w:p>
        </w:tc>
        <w:tc>
          <w:tcPr>
            <w:tcW w:w="1395" w:type="dxa"/>
            <w:shd w:val="clear" w:color="auto" w:fill="BDD7EE"/>
            <w:vAlign w:val="center"/>
          </w:tcPr>
          <w:p w14:paraId="00000019" w14:textId="77777777" w:rsidR="003959BF" w:rsidRDefault="00D46B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Approver</w:t>
            </w:r>
          </w:p>
        </w:tc>
        <w:tc>
          <w:tcPr>
            <w:tcW w:w="4365" w:type="dxa"/>
            <w:shd w:val="clear" w:color="auto" w:fill="BDD7EE"/>
            <w:vAlign w:val="center"/>
          </w:tcPr>
          <w:p w14:paraId="0000001A" w14:textId="77777777" w:rsidR="003959BF" w:rsidRDefault="00D46B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Change Description</w:t>
            </w:r>
          </w:p>
        </w:tc>
      </w:tr>
      <w:tr w:rsidR="003959BF" w14:paraId="2EAE2593" w14:textId="77777777">
        <w:trPr>
          <w:trHeight w:val="300"/>
        </w:trPr>
        <w:tc>
          <w:tcPr>
            <w:tcW w:w="1560" w:type="dxa"/>
            <w:vAlign w:val="center"/>
          </w:tcPr>
          <w:p w14:paraId="0000001B" w14:textId="77777777" w:rsidR="003959BF" w:rsidRDefault="003959BF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14:paraId="0000001C" w14:textId="77777777" w:rsidR="003959BF" w:rsidRDefault="003959B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  <w:vAlign w:val="center"/>
          </w:tcPr>
          <w:p w14:paraId="0000001D" w14:textId="77777777" w:rsidR="003959BF" w:rsidRDefault="003959B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5" w:type="dxa"/>
          </w:tcPr>
          <w:p w14:paraId="0000001E" w14:textId="77777777" w:rsidR="003959BF" w:rsidRDefault="003959B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365" w:type="dxa"/>
            <w:vAlign w:val="center"/>
          </w:tcPr>
          <w:p w14:paraId="0000001F" w14:textId="77777777" w:rsidR="003959BF" w:rsidRDefault="003959B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00000020" w14:textId="77777777" w:rsidR="003959BF" w:rsidRDefault="003959BF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1" w14:textId="77777777" w:rsidR="003959BF" w:rsidRDefault="003959BF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2" w14:textId="77777777" w:rsidR="003959BF" w:rsidRDefault="003959BF">
      <w:pPr>
        <w:spacing w:before="400"/>
      </w:pPr>
    </w:p>
    <w:p w14:paraId="00000023" w14:textId="77777777" w:rsidR="003959BF" w:rsidRDefault="003959BF">
      <w:pPr>
        <w:spacing w:before="400"/>
      </w:pPr>
    </w:p>
    <w:p w14:paraId="00000024" w14:textId="77777777" w:rsidR="003959BF" w:rsidRDefault="003959BF">
      <w:pPr>
        <w:spacing w:before="400"/>
      </w:pPr>
    </w:p>
    <w:p w14:paraId="00000025" w14:textId="77777777" w:rsidR="003959BF" w:rsidRDefault="003959BF">
      <w:pPr>
        <w:spacing w:before="400"/>
      </w:pPr>
    </w:p>
    <w:p w14:paraId="00000026" w14:textId="77777777" w:rsidR="003959BF" w:rsidRDefault="003959BF">
      <w:pPr>
        <w:spacing w:before="400"/>
      </w:pPr>
    </w:p>
    <w:p w14:paraId="00000027" w14:textId="77777777" w:rsidR="003959BF" w:rsidRDefault="003959BF">
      <w:pPr>
        <w:spacing w:before="400"/>
      </w:pPr>
    </w:p>
    <w:p w14:paraId="00000028" w14:textId="77777777" w:rsidR="003959BF" w:rsidRDefault="003959BF">
      <w:pPr>
        <w:spacing w:before="400"/>
      </w:pPr>
    </w:p>
    <w:p w14:paraId="00000029" w14:textId="77777777" w:rsidR="003959BF" w:rsidRDefault="003959BF">
      <w:pPr>
        <w:spacing w:before="400"/>
      </w:pPr>
    </w:p>
    <w:p w14:paraId="0000002A" w14:textId="77777777" w:rsidR="003959BF" w:rsidRDefault="003959BF">
      <w:pPr>
        <w:spacing w:before="400"/>
      </w:pPr>
    </w:p>
    <w:p w14:paraId="0000002B" w14:textId="77777777" w:rsidR="003959BF" w:rsidRDefault="003959BF">
      <w:pPr>
        <w:spacing w:before="400"/>
      </w:pPr>
    </w:p>
    <w:p w14:paraId="0000002C" w14:textId="77777777" w:rsidR="003959BF" w:rsidRDefault="003959BF">
      <w:pPr>
        <w:spacing w:before="400"/>
      </w:pPr>
    </w:p>
    <w:p w14:paraId="0000002D" w14:textId="77777777" w:rsidR="003959BF" w:rsidRDefault="003959BF">
      <w:pPr>
        <w:spacing w:before="400"/>
      </w:pPr>
    </w:p>
    <w:p w14:paraId="0000002E" w14:textId="77777777" w:rsidR="003959BF" w:rsidRDefault="003959BF">
      <w:pPr>
        <w:spacing w:before="400"/>
      </w:pPr>
    </w:p>
    <w:p w14:paraId="0000002F" w14:textId="77777777" w:rsidR="003959BF" w:rsidRDefault="003959BF">
      <w:pPr>
        <w:spacing w:before="400"/>
      </w:pPr>
    </w:p>
    <w:p w14:paraId="00000030" w14:textId="77777777" w:rsidR="003959BF" w:rsidRDefault="00D46B4D">
      <w:pPr>
        <w:pStyle w:val="Heading1"/>
        <w:rPr>
          <w:color w:val="000000"/>
        </w:rPr>
      </w:pPr>
      <w:r>
        <w:rPr>
          <w:color w:val="000000"/>
        </w:rPr>
        <w:lastRenderedPageBreak/>
        <w:t>A.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</w:t>
      </w:r>
    </w:p>
    <w:p w14:paraId="00000031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I. M</w:t>
      </w:r>
      <w:r>
        <w:rPr>
          <w:color w:val="000000"/>
        </w:rPr>
        <w:t>ụ</w:t>
      </w:r>
      <w:r>
        <w:rPr>
          <w:color w:val="000000"/>
        </w:rPr>
        <w:t>c đích tài li</w:t>
      </w:r>
      <w:r>
        <w:rPr>
          <w:color w:val="000000"/>
        </w:rPr>
        <w:t>ệ</w:t>
      </w:r>
      <w:r>
        <w:rPr>
          <w:color w:val="000000"/>
        </w:rPr>
        <w:t>u</w:t>
      </w:r>
    </w:p>
    <w:p w14:paraId="00000032" w14:textId="77777777" w:rsidR="003959BF" w:rsidRDefault="00D46B4D">
      <w:pPr>
        <w:spacing w:before="80" w:after="80"/>
      </w:pPr>
      <w:r>
        <w:t>Tài li</w:t>
      </w:r>
      <w:r>
        <w:t>ệ</w:t>
      </w:r>
      <w:r>
        <w:t>u này mô t</w:t>
      </w:r>
      <w:r>
        <w:t>ả</w:t>
      </w:r>
      <w:r>
        <w:t xml:space="preserve">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và đ</w:t>
      </w:r>
      <w:r>
        <w:t>ặ</w:t>
      </w:r>
      <w:r>
        <w:t>c t</w:t>
      </w:r>
      <w:r>
        <w:t>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cho tính năng T</w:t>
      </w:r>
      <w:r>
        <w:t>ự</w:t>
      </w:r>
      <w:r>
        <w:t xml:space="preserve"> đ</w:t>
      </w:r>
      <w:r>
        <w:t>ộ</w:t>
      </w:r>
      <w:r>
        <w:t>ng áp d</w:t>
      </w:r>
      <w:r>
        <w:t>ụ</w:t>
      </w:r>
      <w:r>
        <w:t>ng voucher vào lu</w:t>
      </w:r>
      <w:r>
        <w:t>ồ</w:t>
      </w:r>
      <w:r>
        <w:t>ng thanh toán trên n</w:t>
      </w:r>
      <w:r>
        <w:t>ề</w:t>
      </w:r>
      <w:r>
        <w:t>n t</w:t>
      </w:r>
      <w:r>
        <w:t>ả</w:t>
      </w:r>
      <w:r>
        <w:t xml:space="preserve">ng FCP (Ftel Commerce Platform). </w:t>
      </w:r>
    </w:p>
    <w:p w14:paraId="00000033" w14:textId="77777777" w:rsidR="003959BF" w:rsidRDefault="00D46B4D">
      <w:pPr>
        <w:spacing w:before="80" w:after="80"/>
      </w:pPr>
      <w:r>
        <w:t>Tài li</w:t>
      </w:r>
      <w:r>
        <w:t>ệ</w:t>
      </w:r>
      <w:r>
        <w:t>u dành cho PM, BA, DEV và QA tham gia phát tri</w:t>
      </w:r>
      <w:r>
        <w:t>ể</w:t>
      </w:r>
      <w:r>
        <w:t>n module CO (Checkout</w:t>
      </w:r>
      <w:r>
        <w:t>).</w:t>
      </w:r>
    </w:p>
    <w:p w14:paraId="00000034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 xml:space="preserve">II. Thông tin </w:t>
      </w:r>
      <w:proofErr w:type="gramStart"/>
      <w:r>
        <w:rPr>
          <w:color w:val="000000"/>
        </w:rPr>
        <w:t>chung</w:t>
      </w:r>
      <w:proofErr w:type="gramEnd"/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3959BF" w14:paraId="69E44234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5" w14:textId="77777777" w:rsidR="003959BF" w:rsidRDefault="00D46B4D">
            <w:r>
              <w:rPr>
                <w:b/>
                <w:bCs/>
                <w:sz w:val="20"/>
                <w:szCs w:val="20"/>
              </w:rPr>
              <w:t>Tên tính năng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6" w14:textId="77777777" w:rsidR="003959BF" w:rsidRDefault="00D46B4D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voucher có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 giá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</w:t>
            </w:r>
            <w:r>
              <w:rPr>
                <w:sz w:val="20"/>
                <w:szCs w:val="20"/>
              </w:rPr>
              <w:t xml:space="preserve"> vào checkout</w:t>
            </w:r>
          </w:p>
        </w:tc>
      </w:tr>
      <w:tr w:rsidR="003959BF" w14:paraId="74CCC1DE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7" w14:textId="77777777" w:rsidR="003959BF" w:rsidRDefault="00D46B4D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8" w14:textId="77777777" w:rsidR="003959BF" w:rsidRDefault="00D46B4D">
            <w:r>
              <w:rPr>
                <w:sz w:val="20"/>
                <w:szCs w:val="20"/>
              </w:rPr>
              <w:t>CO – Checkout</w:t>
            </w:r>
          </w:p>
        </w:tc>
      </w:tr>
      <w:tr w:rsidR="003959BF" w14:paraId="6E3660F3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9" w14:textId="77777777" w:rsidR="003959BF" w:rsidRDefault="00D46B4D">
            <w:r>
              <w:rPr>
                <w:b/>
                <w:bCs/>
                <w:sz w:val="20"/>
                <w:szCs w:val="20"/>
              </w:rPr>
              <w:t>Phiên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A" w14:textId="77777777" w:rsidR="003959BF" w:rsidRDefault="00D46B4D">
            <w:r>
              <w:rPr>
                <w:sz w:val="20"/>
                <w:szCs w:val="20"/>
              </w:rPr>
              <w:t>1.1</w:t>
            </w:r>
          </w:p>
        </w:tc>
      </w:tr>
      <w:tr w:rsidR="003959BF" w14:paraId="37323B7F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B" w14:textId="77777777" w:rsidR="003959BF" w:rsidRDefault="00D46B4D">
            <w:r>
              <w:rPr>
                <w:b/>
                <w:bCs/>
                <w:sz w:val="20"/>
                <w:szCs w:val="20"/>
              </w:rPr>
              <w:t>Tác gi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C" w14:textId="77777777" w:rsidR="003959BF" w:rsidRDefault="00D46B4D">
            <w:r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Nguy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– BA ECOM Team</w:t>
            </w:r>
          </w:p>
        </w:tc>
      </w:tr>
      <w:tr w:rsidR="003959BF" w14:paraId="1D213C4C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D" w14:textId="77777777" w:rsidR="003959BF" w:rsidRDefault="00D46B4D">
            <w:r>
              <w:rPr>
                <w:b/>
                <w:bCs/>
                <w:sz w:val="20"/>
                <w:szCs w:val="20"/>
              </w:rPr>
              <w:t>Ngày c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p nh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E" w14:textId="77777777" w:rsidR="003959BF" w:rsidRDefault="00D46B4D">
            <w:r>
              <w:rPr>
                <w:sz w:val="20"/>
                <w:szCs w:val="20"/>
              </w:rPr>
              <w:t>25/05/2026</w:t>
            </w:r>
          </w:p>
        </w:tc>
      </w:tr>
      <w:tr w:rsidR="003959BF" w14:paraId="1F12FC30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F" w14:textId="77777777" w:rsidR="003959BF" w:rsidRDefault="00D46B4D">
            <w:r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0" w14:textId="77777777" w:rsidR="003959BF" w:rsidRDefault="00D46B4D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Linh –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Growth; Team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hành; PM LongNH</w:t>
            </w:r>
          </w:p>
        </w:tc>
      </w:tr>
      <w:tr w:rsidR="003959BF" w14:paraId="36618957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1" w14:textId="77777777" w:rsidR="003959BF" w:rsidRDefault="00D46B4D">
            <w:r>
              <w:rPr>
                <w:b/>
                <w:bCs/>
                <w:sz w:val="20"/>
                <w:szCs w:val="20"/>
              </w:rPr>
              <w:t>Ph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 xml:space="preserve"> thu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2" w14:textId="77777777" w:rsidR="003959BF" w:rsidRDefault="00D46B4D">
            <w:r>
              <w:rPr>
                <w:sz w:val="20"/>
                <w:szCs w:val="20"/>
              </w:rPr>
              <w:t>QLCS API (GetListEvoucher, GetEvoucherInfor, Recheck); UC-04 Manual Apply EVC; UC-05 Cancel EVC</w:t>
            </w:r>
          </w:p>
        </w:tc>
      </w:tr>
    </w:tbl>
    <w:p w14:paraId="00000043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III.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&amp; Lý do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</w:t>
      </w:r>
    </w:p>
    <w:p w14:paraId="00000044" w14:textId="77777777" w:rsidR="003959BF" w:rsidRDefault="00D46B4D">
      <w:pPr>
        <w:spacing w:before="80" w:after="80"/>
      </w:pPr>
      <w:r>
        <w:t>Theo d</w:t>
      </w:r>
      <w:r>
        <w:t>ữ</w:t>
      </w:r>
      <w:r>
        <w:t xml:space="preserve"> li</w:t>
      </w:r>
      <w:r>
        <w:t>ệ</w:t>
      </w:r>
      <w:r>
        <w:t>u v</w:t>
      </w:r>
      <w:r>
        <w:t>ậ</w:t>
      </w:r>
      <w:r>
        <w:t>n hành t</w:t>
      </w:r>
      <w:r>
        <w:t>ừ</w:t>
      </w:r>
      <w:r>
        <w:t xml:space="preserve"> 01/04/2026 đ</w:t>
      </w:r>
      <w:r>
        <w:t>ế</w:t>
      </w:r>
      <w:r>
        <w:t>n 22/05/2026: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3959BF" w14:paraId="56DEA885" w14:textId="77777777">
        <w:trPr>
          <w:tblHeader/>
        </w:trPr>
        <w:tc>
          <w:tcPr>
            <w:tcW w:w="3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5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</w:t>
            </w:r>
            <w:r>
              <w:rPr>
                <w:b/>
                <w:bCs/>
                <w:sz w:val="20"/>
                <w:szCs w:val="20"/>
              </w:rPr>
              <w:t>ỉ</w:t>
            </w:r>
            <w:r>
              <w:rPr>
                <w:b/>
                <w:bCs/>
                <w:sz w:val="20"/>
                <w:szCs w:val="20"/>
              </w:rPr>
              <w:t xml:space="preserve"> s</w:t>
            </w:r>
            <w:r>
              <w:rPr>
                <w:b/>
                <w:bCs/>
                <w:sz w:val="20"/>
                <w:szCs w:val="20"/>
              </w:rPr>
              <w:t>ố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6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 xml:space="preserve"> li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3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7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3959BF" w14:paraId="36F3CEF5" w14:textId="77777777">
        <w:tc>
          <w:tcPr>
            <w:tcW w:w="3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đơn online trong k</w:t>
            </w:r>
            <w:r>
              <w:rPr>
                <w:sz w:val="20"/>
                <w:szCs w:val="20"/>
              </w:rPr>
              <w:t>ỳ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~200 đơn</w:t>
            </w:r>
          </w:p>
        </w:tc>
        <w:tc>
          <w:tcPr>
            <w:tcW w:w="3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A" w14:textId="77777777" w:rsidR="003959BF" w:rsidRDefault="003959BF">
            <w:pPr>
              <w:spacing w:before="40" w:after="40"/>
            </w:pPr>
          </w:p>
        </w:tc>
      </w:tr>
      <w:tr w:rsidR="003959BF" w14:paraId="42576246" w14:textId="77777777">
        <w:tc>
          <w:tcPr>
            <w:tcW w:w="3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Voucher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~100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50%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đơn</w:t>
            </w:r>
          </w:p>
        </w:tc>
      </w:tr>
      <w:tr w:rsidR="003959BF" w14:paraId="2D61E608" w14:textId="77777777">
        <w:tc>
          <w:tcPr>
            <w:tcW w:w="3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E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Voucher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F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~100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50% — user có voucher nhưng không dùng</w:t>
            </w:r>
          </w:p>
        </w:tc>
      </w:tr>
      <w:tr w:rsidR="003959BF" w14:paraId="1FC28924" w14:textId="77777777">
        <w:tc>
          <w:tcPr>
            <w:tcW w:w="3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voucher active / KH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1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3 – 5 voucher</w:t>
            </w:r>
          </w:p>
        </w:tc>
        <w:tc>
          <w:tcPr>
            <w:tcW w:w="3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Confirm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</w:t>
            </w:r>
          </w:p>
        </w:tc>
      </w:tr>
    </w:tbl>
    <w:p w14:paraId="00000054" w14:textId="77777777" w:rsidR="003959BF" w:rsidRDefault="003959BF">
      <w:pPr>
        <w:spacing w:before="80" w:after="80"/>
      </w:pPr>
    </w:p>
    <w:p w14:paraId="00000055" w14:textId="77777777" w:rsidR="003959BF" w:rsidRDefault="00D46B4D">
      <w:pPr>
        <w:spacing w:before="80" w:after="80"/>
        <w:rPr>
          <w:b/>
          <w:bCs/>
        </w:rPr>
      </w:pPr>
      <w:r>
        <w:t>50% voucher đư</w:t>
      </w:r>
      <w:r>
        <w:t>ợ</w:t>
      </w:r>
      <w:r>
        <w:t>c phát hành nhưng không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cho th</w:t>
      </w:r>
      <w:r>
        <w:t>ấ</w:t>
      </w:r>
      <w:r>
        <w:t>y rào c</w:t>
      </w:r>
      <w:r>
        <w:t>ả</w:t>
      </w:r>
      <w:r>
        <w:t>n chính n</w:t>
      </w:r>
      <w:r>
        <w:t>ằ</w:t>
      </w:r>
      <w:r>
        <w:t xml:space="preserve">m </w:t>
      </w:r>
      <w:r>
        <w:t>ở</w:t>
      </w:r>
      <w:r>
        <w:t xml:space="preserve"> UX: user không bi</w:t>
      </w:r>
      <w:r>
        <w:t>ế</w:t>
      </w:r>
      <w:r>
        <w:t>t, không nh</w:t>
      </w:r>
      <w:r>
        <w:t>ớ</w:t>
      </w:r>
      <w:r>
        <w:t>, ho</w:t>
      </w:r>
      <w:r>
        <w:t>ặ</w:t>
      </w:r>
      <w:r>
        <w:t>c không mu</w:t>
      </w:r>
      <w:r>
        <w:t>ố</w:t>
      </w:r>
      <w:r>
        <w:t>n t</w:t>
      </w:r>
      <w:r>
        <w:t>ự</w:t>
      </w:r>
      <w:r>
        <w:t xml:space="preserve"> browse danh sách voucher khi checkout. </w:t>
      </w:r>
      <w:r>
        <w:rPr>
          <w:b/>
          <w:bCs/>
        </w:rPr>
        <w:t>Tính năng 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áp d</w:t>
      </w:r>
      <w:r>
        <w:rPr>
          <w:b/>
          <w:bCs/>
        </w:rPr>
        <w:t>ụ</w:t>
      </w:r>
      <w:r>
        <w:rPr>
          <w:b/>
          <w:bCs/>
        </w:rPr>
        <w:t>ng voucher gi</w:t>
      </w:r>
      <w:r>
        <w:rPr>
          <w:b/>
          <w:bCs/>
        </w:rPr>
        <w:t>ả</w:t>
      </w:r>
      <w:r>
        <w:rPr>
          <w:b/>
          <w:bCs/>
        </w:rPr>
        <w:t>i quy</w:t>
      </w:r>
      <w:r>
        <w:rPr>
          <w:b/>
          <w:bCs/>
        </w:rPr>
        <w:t>ế</w:t>
      </w:r>
      <w:r>
        <w:rPr>
          <w:b/>
          <w:bCs/>
        </w:rPr>
        <w:t>t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này.</w:t>
      </w:r>
    </w:p>
    <w:p w14:paraId="00000056" w14:textId="77777777" w:rsidR="003959BF" w:rsidRDefault="00D46B4D">
      <w:pPr>
        <w:spacing w:before="80" w:after="80"/>
      </w:pPr>
      <w:r>
        <w:t>Stakeholder chính:</w:t>
      </w:r>
      <w:r>
        <w:t xml:space="preserve"> Ch</w:t>
      </w:r>
      <w:r>
        <w:t>ị</w:t>
      </w:r>
      <w:r>
        <w:t xml:space="preserve"> Linh (Trư</w:t>
      </w:r>
      <w:r>
        <w:t>ở</w:t>
      </w:r>
      <w:r>
        <w:t>ng phòng Growth) đ</w:t>
      </w:r>
      <w:r>
        <w:t>ề</w:t>
      </w:r>
      <w:r>
        <w:t xml:space="preserve"> xu</w:t>
      </w:r>
      <w:r>
        <w:t>ấ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ch</w:t>
      </w:r>
      <w:r>
        <w:t>ọ</w:t>
      </w:r>
      <w:r>
        <w:t>n và áp d</w:t>
      </w:r>
      <w:r>
        <w:t>ụ</w:t>
      </w:r>
      <w:r>
        <w:t>ng 1 voucher gi</w:t>
      </w:r>
      <w:r>
        <w:t>ả</w:t>
      </w:r>
      <w:r>
        <w:t>m giá t</w:t>
      </w:r>
      <w:r>
        <w:t>ố</w:t>
      </w:r>
      <w:r>
        <w:t>i ưu</w:t>
      </w:r>
      <w:r>
        <w:t xml:space="preserve"> cho KH, thay vì đ</w:t>
      </w:r>
      <w:r>
        <w:t>ể</w:t>
      </w:r>
      <w:r>
        <w:t xml:space="preserve"> KH t</w:t>
      </w:r>
      <w:r>
        <w:t>ự</w:t>
      </w:r>
      <w:r>
        <w:t xml:space="preserve"> ch</w:t>
      </w:r>
      <w:r>
        <w:t>ọ</w:t>
      </w:r>
      <w:r>
        <w:t>n th</w:t>
      </w:r>
      <w:r>
        <w:t>ủ</w:t>
      </w:r>
      <w:r>
        <w:t xml:space="preserve"> công.</w:t>
      </w:r>
    </w:p>
    <w:p w14:paraId="00000057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IV. Tài li</w:t>
      </w:r>
      <w:r>
        <w:rPr>
          <w:color w:val="000000"/>
        </w:rPr>
        <w:t>ệ</w:t>
      </w:r>
      <w:r>
        <w:rPr>
          <w:color w:val="000000"/>
        </w:rPr>
        <w:t>u tham kh</w:t>
      </w:r>
      <w:r>
        <w:rPr>
          <w:color w:val="000000"/>
        </w:rPr>
        <w:t>ả</w:t>
      </w:r>
      <w:r>
        <w:rPr>
          <w:color w:val="000000"/>
        </w:rPr>
        <w:t>o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0"/>
        <w:gridCol w:w="3645"/>
        <w:gridCol w:w="4965"/>
      </w:tblGrid>
      <w:tr w:rsidR="003959BF" w14:paraId="0513E174" w14:textId="77777777">
        <w:trPr>
          <w:tblHeader/>
        </w:trPr>
        <w:tc>
          <w:tcPr>
            <w:tcW w:w="7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8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64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9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Tài li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49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A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3959BF" w14:paraId="66BCDB88" w14:textId="77777777">
        <w:tc>
          <w:tcPr>
            <w:tcW w:w="7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4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FCP Ver1.1 –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Evoucher Checkout</w:t>
            </w:r>
          </w:p>
        </w:tc>
        <w:tc>
          <w:tcPr>
            <w:tcW w:w="49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UC-04 Manual Apply, UC-05 Cancel, UC-06 Recheck</w:t>
            </w:r>
          </w:p>
        </w:tc>
      </w:tr>
      <w:tr w:rsidR="003959BF" w14:paraId="763ED9AD" w14:textId="77777777">
        <w:tc>
          <w:tcPr>
            <w:tcW w:w="7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E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4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F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recheck-voucher.docx</w:t>
            </w:r>
          </w:p>
        </w:tc>
        <w:tc>
          <w:tcPr>
            <w:tcW w:w="49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API Recheck QLCS</w:t>
            </w:r>
          </w:p>
        </w:tc>
      </w:tr>
      <w:tr w:rsidR="003959BF" w14:paraId="6431C9EA" w14:textId="77777777">
        <w:tc>
          <w:tcPr>
            <w:tcW w:w="7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64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get-list-evoucher-api.docx</w:t>
            </w:r>
          </w:p>
        </w:tc>
        <w:tc>
          <w:tcPr>
            <w:tcW w:w="49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API GetListEvoucher QLCS</w:t>
            </w:r>
          </w:p>
        </w:tc>
      </w:tr>
      <w:tr w:rsidR="003959BF" w14:paraId="651C10D0" w14:textId="77777777">
        <w:tc>
          <w:tcPr>
            <w:tcW w:w="7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4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get-info-evoucher.docx</w:t>
            </w:r>
          </w:p>
        </w:tc>
        <w:tc>
          <w:tcPr>
            <w:tcW w:w="49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API GetEvoucherInfor QLCS</w:t>
            </w:r>
          </w:p>
        </w:tc>
      </w:tr>
      <w:tr w:rsidR="003959BF" w14:paraId="00BDF09B" w14:textId="77777777">
        <w:tc>
          <w:tcPr>
            <w:tcW w:w="7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4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API QLCS – EVC</w:t>
            </w:r>
          </w:p>
        </w:tc>
        <w:tc>
          <w:tcPr>
            <w:tcW w:w="49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field QLCS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tính năng này</w:t>
            </w:r>
          </w:p>
        </w:tc>
      </w:tr>
      <w:tr w:rsidR="003959BF" w14:paraId="11C41326" w14:textId="77777777">
        <w:tc>
          <w:tcPr>
            <w:tcW w:w="7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4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AutoApply_Voucher_Sequence.drawio</w:t>
            </w:r>
          </w:p>
        </w:tc>
        <w:tc>
          <w:tcPr>
            <w:tcW w:w="49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Sequence diagram 5 k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(file đính kèm)</w:t>
            </w:r>
          </w:p>
        </w:tc>
      </w:tr>
    </w:tbl>
    <w:p w14:paraId="0000006D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V. Thu</w:t>
      </w:r>
      <w:r>
        <w:rPr>
          <w:color w:val="000000"/>
        </w:rPr>
        <w:t>ậ</w:t>
      </w:r>
      <w:r>
        <w:rPr>
          <w:color w:val="000000"/>
        </w:rPr>
        <w:t>t ng</w:t>
      </w:r>
      <w:r>
        <w:rPr>
          <w:color w:val="000000"/>
        </w:rPr>
        <w:t>ữ</w:t>
      </w:r>
      <w:r>
        <w:rPr>
          <w:color w:val="000000"/>
        </w:rPr>
        <w:t>, t</w:t>
      </w:r>
      <w:r>
        <w:rPr>
          <w:color w:val="000000"/>
        </w:rPr>
        <w:t>ừ</w:t>
      </w:r>
      <w:r>
        <w:rPr>
          <w:color w:val="000000"/>
        </w:rPr>
        <w:t xml:space="preserve"> ng</w:t>
      </w:r>
      <w:r>
        <w:rPr>
          <w:color w:val="000000"/>
        </w:rPr>
        <w:t>ữ</w:t>
      </w:r>
      <w:r>
        <w:rPr>
          <w:color w:val="000000"/>
        </w:rPr>
        <w:t xml:space="preserve"> vi</w:t>
      </w:r>
      <w:r>
        <w:rPr>
          <w:color w:val="000000"/>
        </w:rPr>
        <w:t>ế</w:t>
      </w:r>
      <w:r>
        <w:rPr>
          <w:color w:val="000000"/>
        </w:rPr>
        <w:t>t t</w:t>
      </w:r>
      <w:r>
        <w:rPr>
          <w:color w:val="000000"/>
        </w:rPr>
        <w:t>ắ</w:t>
      </w:r>
      <w:r>
        <w:rPr>
          <w:color w:val="000000"/>
        </w:rPr>
        <w:t>t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860"/>
      </w:tblGrid>
      <w:tr w:rsidR="003959BF" w14:paraId="2A1F4C0F" w14:textId="77777777">
        <w:trPr>
          <w:tblHeader/>
        </w:trPr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E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Thu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t ng</w:t>
            </w:r>
            <w:r>
              <w:rPr>
                <w:b/>
                <w:bCs/>
                <w:sz w:val="20"/>
                <w:szCs w:val="20"/>
              </w:rPr>
              <w:t>ữ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F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3959BF" w14:paraId="0DB5A3B9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FCP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Ftel Commerce Platform –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thương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backend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FPT Telecom</w:t>
            </w:r>
          </w:p>
        </w:tc>
      </w:tr>
      <w:tr w:rsidR="003959BF" w14:paraId="0C5697E3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Checkout module – module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thanh toán trong FCP</w:t>
            </w:r>
          </w:p>
        </w:tc>
      </w:tr>
      <w:tr w:rsidR="003959BF" w14:paraId="710D869D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QLCS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Chính sách – module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giá và voucher, 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API EVC</w:t>
            </w:r>
          </w:p>
        </w:tc>
      </w:tr>
      <w:tr w:rsidR="003959BF" w14:paraId="2EF21E80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EVC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E-Voucher – mã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giá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do QLCS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</w:t>
            </w:r>
          </w:p>
        </w:tc>
      </w:tr>
      <w:tr w:rsidR="003959BF" w14:paraId="1988CE1F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Auto-apply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voucher – CO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và apply voucher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user thao tác</w:t>
            </w:r>
          </w:p>
        </w:tc>
      </w:tr>
      <w:tr w:rsidR="003959BF" w14:paraId="305848E4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Manual apply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công – user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voucher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danh sách (UC-04)</w:t>
            </w:r>
          </w:p>
        </w:tc>
      </w:tr>
      <w:tr w:rsidR="003959BF" w14:paraId="45F10D32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hasManualVoucher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Flag trong Checkout model: true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1 voucher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user manual apply. CO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có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auto-apply không</w:t>
            </w:r>
          </w:p>
        </w:tc>
      </w:tr>
      <w:tr w:rsidR="003959BF" w14:paraId="4B94241C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E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DiscountVAT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F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đã 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VAT,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GetEvoucherInfor.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so sánh và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voucher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</w:tr>
      <w:tr w:rsidR="003959BF" w14:paraId="0D3A240F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Context ch</w:t>
            </w:r>
            <w:r>
              <w:rPr>
                <w:sz w:val="20"/>
                <w:szCs w:val="20"/>
              </w:rPr>
              <w:t>eckout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thông tin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voucher: gói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+ PTTT +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</w:t>
            </w:r>
          </w:p>
        </w:tc>
      </w:tr>
      <w:tr w:rsidR="003959BF" w14:paraId="0A861DC8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PTTT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Phương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thanh toán</w:t>
            </w:r>
          </w:p>
        </w:tc>
      </w:tr>
      <w:tr w:rsidR="003959BF" w14:paraId="56313C53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BR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Business Rule – 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</w:p>
        </w:tc>
      </w:tr>
      <w:tr w:rsidR="003959BF" w14:paraId="39E41E9C" w14:textId="77777777"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</w:t>
            </w:r>
          </w:p>
        </w:tc>
        <w:tc>
          <w:tcPr>
            <w:tcW w:w="68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Acceptance Criteria – tiêu chí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thu</w:t>
            </w:r>
          </w:p>
        </w:tc>
      </w:tr>
    </w:tbl>
    <w:p w14:paraId="00000088" w14:textId="77777777" w:rsidR="003959BF" w:rsidRDefault="003959BF">
      <w:pPr>
        <w:spacing w:before="200"/>
      </w:pPr>
    </w:p>
    <w:p w14:paraId="00000089" w14:textId="77777777" w:rsidR="003959BF" w:rsidRDefault="00D46B4D">
      <w:pPr>
        <w:pStyle w:val="Heading1"/>
        <w:rPr>
          <w:color w:val="000000"/>
        </w:rPr>
      </w:pPr>
      <w:r>
        <w:rPr>
          <w:color w:val="000000"/>
        </w:rPr>
        <w:t>B. T</w:t>
      </w:r>
      <w:r>
        <w:rPr>
          <w:color w:val="000000"/>
        </w:rPr>
        <w:t>Ổ</w:t>
      </w:r>
      <w:r>
        <w:rPr>
          <w:color w:val="000000"/>
        </w:rPr>
        <w:t>NG QUAN</w:t>
      </w:r>
    </w:p>
    <w:p w14:paraId="0000008A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I. Sơ đ</w:t>
      </w:r>
      <w:r>
        <w:rPr>
          <w:color w:val="000000"/>
        </w:rPr>
        <w:t>ồ</w:t>
      </w:r>
      <w:r>
        <w:rPr>
          <w:color w:val="000000"/>
        </w:rPr>
        <w:t xml:space="preserve"> t</w:t>
      </w:r>
      <w:r>
        <w:rPr>
          <w:color w:val="000000"/>
        </w:rPr>
        <w:t>ổ</w:t>
      </w:r>
      <w:r>
        <w:rPr>
          <w:color w:val="000000"/>
        </w:rPr>
        <w:t>ng quan</w:t>
      </w:r>
    </w:p>
    <w:p w14:paraId="0000008B" w14:textId="77777777" w:rsidR="003959BF" w:rsidRDefault="00D46B4D">
      <w:r>
        <w:t xml:space="preserve">https://app.diagrams.net/#G1TVg6W4BG45VYyAJE-QDz6xXrRfxuhiMv#%7B%22pageId%22%3A%22b2pdAYJTs9Luh2uzYOCD%22%7D </w:t>
      </w:r>
    </w:p>
    <w:p w14:paraId="0000008C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II. Nguyên t</w:t>
      </w:r>
      <w:r>
        <w:rPr>
          <w:color w:val="000000"/>
        </w:rPr>
        <w:t>ắ</w:t>
      </w:r>
      <w:r>
        <w:rPr>
          <w:color w:val="000000"/>
        </w:rPr>
        <w:t>c x</w:t>
      </w:r>
      <w:r>
        <w:rPr>
          <w:color w:val="000000"/>
        </w:rPr>
        <w:t>ử</w:t>
      </w:r>
      <w:r>
        <w:rPr>
          <w:color w:val="000000"/>
        </w:rPr>
        <w:t xml:space="preserve"> lý c</w:t>
      </w:r>
      <w:r>
        <w:rPr>
          <w:color w:val="000000"/>
        </w:rPr>
        <w:t>ố</w:t>
      </w:r>
      <w:r>
        <w:rPr>
          <w:color w:val="000000"/>
        </w:rPr>
        <w:t>t lõi</w:t>
      </w:r>
    </w:p>
    <w:p w14:paraId="0000008D" w14:textId="77777777" w:rsidR="003959BF" w:rsidRDefault="00D46B4D">
      <w:pPr>
        <w:spacing w:before="80" w:after="80"/>
      </w:pPr>
      <w:r>
        <w:lastRenderedPageBreak/>
        <w:t>Toàn b</w:t>
      </w:r>
      <w:r>
        <w:t>ộ</w:t>
      </w:r>
      <w:r>
        <w:t xml:space="preserve"> logic auto-apply d</w:t>
      </w:r>
      <w:r>
        <w:t>ự</w:t>
      </w:r>
      <w:r>
        <w:t>a trên 1 flag duy nh</w:t>
      </w:r>
      <w:r>
        <w:t>ấ</w:t>
      </w:r>
      <w:r>
        <w:t>t trong Checkout model: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200"/>
        <w:gridCol w:w="3200"/>
        <w:gridCol w:w="2960"/>
      </w:tblGrid>
      <w:tr w:rsidR="003959BF" w14:paraId="7F771412" w14:textId="77777777">
        <w:trPr>
          <w:tblHeader/>
        </w:trPr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E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1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F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Giá tr</w:t>
            </w:r>
            <w:r>
              <w:rPr>
                <w:b/>
                <w:bCs/>
                <w:sz w:val="20"/>
                <w:szCs w:val="20"/>
              </w:rPr>
              <w:t>ị</w:t>
            </w:r>
          </w:p>
        </w:tc>
        <w:tc>
          <w:tcPr>
            <w:tcW w:w="3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0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Ý nghĩa</w:t>
            </w:r>
          </w:p>
        </w:tc>
        <w:tc>
          <w:tcPr>
            <w:tcW w:w="29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1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Hành vi khi context thay đ</w:t>
            </w:r>
            <w:r>
              <w:rPr>
                <w:b/>
                <w:bCs/>
                <w:sz w:val="20"/>
                <w:szCs w:val="20"/>
              </w:rPr>
              <w:t>ổ</w:t>
            </w:r>
            <w:r>
              <w:rPr>
                <w:b/>
                <w:bCs/>
                <w:sz w:val="20"/>
                <w:szCs w:val="20"/>
              </w:rPr>
              <w:t>i</w:t>
            </w:r>
          </w:p>
        </w:tc>
      </w:tr>
      <w:tr w:rsidR="003959BF" w14:paraId="1649E8B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hasManualVoucher</w:t>
            </w:r>
          </w:p>
        </w:tc>
        <w:tc>
          <w:tcPr>
            <w:tcW w:w="1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3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Chưa có voucher,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có voucher auto</w:t>
            </w:r>
          </w:p>
        </w:tc>
        <w:tc>
          <w:tcPr>
            <w:tcW w:w="29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detect và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auto-apply</w:t>
            </w:r>
          </w:p>
        </w:tc>
      </w:tr>
      <w:tr w:rsidR="003959BF" w14:paraId="2C7220E1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hasManualVoucher</w:t>
            </w:r>
          </w:p>
        </w:tc>
        <w:tc>
          <w:tcPr>
            <w:tcW w:w="1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3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Có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1 voucher manual trong checkout</w:t>
            </w:r>
          </w:p>
        </w:tc>
        <w:tc>
          <w:tcPr>
            <w:tcW w:w="29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FE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apply</w:t>
            </w:r>
            <w:proofErr w:type="gramStart"/>
            <w:r>
              <w:rPr>
                <w:sz w:val="20"/>
                <w:szCs w:val="20"/>
              </w:rPr>
              <w:t>=[</w:t>
            </w:r>
            <w:proofErr w:type="gramEnd"/>
            <w:r>
              <w:rPr>
                <w:sz w:val="20"/>
                <w:szCs w:val="20"/>
              </w:rPr>
              <w:t>] → getlistvoucher → 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 CO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theo request</w:t>
            </w:r>
          </w:p>
        </w:tc>
      </w:tr>
    </w:tbl>
    <w:p w14:paraId="0000009A" w14:textId="77777777" w:rsidR="003959BF" w:rsidRDefault="003959BF">
      <w:pPr>
        <w:spacing w:before="80" w:after="80"/>
      </w:pPr>
    </w:p>
    <w:p w14:paraId="0000009B" w14:textId="77777777" w:rsidR="003959BF" w:rsidRDefault="00D46B4D">
      <w:pPr>
        <w:spacing w:before="80" w:after="80"/>
      </w:pPr>
      <w:r>
        <w:t>Lý do thi</w:t>
      </w:r>
      <w:r>
        <w:t>ế</w:t>
      </w:r>
      <w:r>
        <w:t>t k</w:t>
      </w:r>
      <w:r>
        <w:t>ế</w:t>
      </w:r>
      <w:r>
        <w:t>: Khi có voucher manual, FE đã có flow x</w:t>
      </w:r>
      <w:r>
        <w:t>ử</w:t>
      </w:r>
      <w:r>
        <w:t xml:space="preserve"> lý context change riêng (apply</w:t>
      </w:r>
      <w:proofErr w:type="gramStart"/>
      <w:r>
        <w:t>=[</w:t>
      </w:r>
      <w:proofErr w:type="gramEnd"/>
      <w:r>
        <w:t>] → getlistvoucher → apply l</w:t>
      </w:r>
      <w:r>
        <w:t>ạ</w:t>
      </w:r>
      <w:r>
        <w:t>i) theo pattern UC-04 hi</w:t>
      </w:r>
      <w:r>
        <w:t>ệ</w:t>
      </w:r>
      <w:r>
        <w:t>n t</w:t>
      </w:r>
      <w:r>
        <w:t>ạ</w:t>
      </w:r>
      <w:r>
        <w:t xml:space="preserve">i. </w:t>
      </w:r>
    </w:p>
    <w:p w14:paraId="0000009C" w14:textId="77777777" w:rsidR="003959BF" w:rsidRDefault="00D46B4D">
      <w:pPr>
        <w:spacing w:before="80" w:after="80"/>
      </w:pPr>
      <w:r>
        <w:t xml:space="preserve">CO </w:t>
      </w:r>
      <w:proofErr w:type="gramStart"/>
      <w:r>
        <w:t>không</w:t>
      </w:r>
      <w:proofErr w:type="gramEnd"/>
      <w:r>
        <w:t xml:space="preserve"> c</w:t>
      </w:r>
      <w:r>
        <w:t>ầ</w:t>
      </w:r>
      <w:r>
        <w:t>n t</w:t>
      </w:r>
      <w:r>
        <w:t>ự</w:t>
      </w:r>
      <w:r>
        <w:t xml:space="preserve"> detect đ</w:t>
      </w:r>
      <w:r>
        <w:t>ể</w:t>
      </w:r>
      <w:r>
        <w:t xml:space="preserve"> tránh</w:t>
      </w:r>
      <w:r>
        <w:t xml:space="preserve"> conflict v</w:t>
      </w:r>
      <w:r>
        <w:t>ớ</w:t>
      </w:r>
      <w:r>
        <w:t>i flow FE.</w:t>
      </w:r>
    </w:p>
    <w:p w14:paraId="0000009D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III. Danh sách k</w:t>
      </w:r>
      <w:r>
        <w:rPr>
          <w:color w:val="000000"/>
        </w:rPr>
        <w:t>ị</w:t>
      </w:r>
      <w:r>
        <w:rPr>
          <w:color w:val="000000"/>
        </w:rPr>
        <w:t>ch b</w:t>
      </w:r>
      <w:r>
        <w:rPr>
          <w:color w:val="000000"/>
        </w:rPr>
        <w:t>ả</w:t>
      </w:r>
      <w:r>
        <w:rPr>
          <w:color w:val="000000"/>
        </w:rPr>
        <w:t>n (UC)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2310"/>
        <w:gridCol w:w="1560"/>
        <w:gridCol w:w="1755"/>
        <w:gridCol w:w="2595"/>
      </w:tblGrid>
      <w:tr w:rsidR="003959BF" w14:paraId="31643480" w14:textId="77777777">
        <w:trPr>
          <w:tblHeader/>
        </w:trPr>
        <w:tc>
          <w:tcPr>
            <w:tcW w:w="11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E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F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Tên k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>ch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0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hasManualVoucher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1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 x</w:t>
            </w:r>
            <w:r>
              <w:rPr>
                <w:b/>
                <w:bCs/>
                <w:sz w:val="20"/>
                <w:szCs w:val="20"/>
              </w:rPr>
              <w:t>ử</w:t>
            </w:r>
            <w:r>
              <w:rPr>
                <w:b/>
                <w:bCs/>
                <w:sz w:val="20"/>
                <w:szCs w:val="20"/>
              </w:rPr>
              <w:t xml:space="preserve"> lý</w:t>
            </w:r>
          </w:p>
        </w:tc>
        <w:tc>
          <w:tcPr>
            <w:tcW w:w="25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2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3959BF" w14:paraId="6C3EE764" w14:textId="77777777">
        <w:tc>
          <w:tcPr>
            <w:tcW w:w="11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vào màn thanh toán</w:t>
            </w:r>
          </w:p>
        </w:tc>
        <w:tc>
          <w:tcPr>
            <w:tcW w:w="15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5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auto-apply voucher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khi chưa có voucher</w:t>
            </w:r>
          </w:p>
        </w:tc>
      </w:tr>
      <w:tr w:rsidR="003959BF" w14:paraId="443FDFD0" w14:textId="77777777">
        <w:tc>
          <w:tcPr>
            <w:tcW w:w="11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context,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có voucher auto</w:t>
            </w:r>
          </w:p>
        </w:tc>
        <w:tc>
          <w:tcPr>
            <w:tcW w:w="15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5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detect, xóa voucher cũ,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auto-apply</w:t>
            </w:r>
          </w:p>
        </w:tc>
      </w:tr>
      <w:tr w:rsidR="003959BF" w14:paraId="617A0B66" w14:textId="77777777">
        <w:tc>
          <w:tcPr>
            <w:tcW w:w="11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E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context, có voucher auto + manual</w:t>
            </w:r>
          </w:p>
        </w:tc>
        <w:tc>
          <w:tcPr>
            <w:tcW w:w="15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F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FE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+ CO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  <w:tc>
          <w:tcPr>
            <w:tcW w:w="25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1" w14:textId="77777777" w:rsidR="003959BF" w:rsidRDefault="00D46B4D">
            <w:pPr>
              <w:spacing w:before="40" w:after="40"/>
            </w:pPr>
            <w:sdt>
              <w:sdtPr>
                <w:tag w:val="goog_rdk_0"/>
                <w:id w:val="12179909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FE apply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=[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] → getlistvoucher → apply l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ạ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 [auto+manual]. CO GetEvoucherInfor + Recheck t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ừ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ng voucher</w:t>
                </w:r>
              </w:sdtContent>
            </w:sdt>
          </w:p>
        </w:tc>
      </w:tr>
      <w:tr w:rsidR="003959BF" w14:paraId="221423EB" w14:textId="77777777">
        <w:tc>
          <w:tcPr>
            <w:tcW w:w="11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User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voucher</w:t>
            </w:r>
          </w:p>
        </w:tc>
        <w:tc>
          <w:tcPr>
            <w:tcW w:w="15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true/false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User + CO</w:t>
            </w:r>
          </w:p>
        </w:tc>
        <w:tc>
          <w:tcPr>
            <w:tcW w:w="25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remove voucher, không auto-apply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3959BF" w14:paraId="79B2BC5E" w14:textId="77777777">
        <w:tc>
          <w:tcPr>
            <w:tcW w:w="11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context, user đã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voucher auto,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còn voucher manual</w:t>
            </w:r>
          </w:p>
        </w:tc>
        <w:tc>
          <w:tcPr>
            <w:tcW w:w="15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FE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+ CO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  <w:tc>
          <w:tcPr>
            <w:tcW w:w="25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B" w14:textId="77777777" w:rsidR="003959BF" w:rsidRDefault="00D46B4D">
            <w:pPr>
              <w:spacing w:before="40" w:after="40"/>
            </w:pPr>
            <w:sdt>
              <w:sdtPr>
                <w:tag w:val="goog_rdk_1"/>
                <w:id w:val="152700922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FE apply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=[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] → getlistvoucher → apply l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ạ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 [manual]. CO GetEvoucherInfor + Recheck voucher manual</w:t>
                </w:r>
              </w:sdtContent>
            </w:sdt>
          </w:p>
        </w:tc>
      </w:tr>
    </w:tbl>
    <w:p w14:paraId="000000BC" w14:textId="77777777" w:rsidR="003959BF" w:rsidRDefault="003959BF">
      <w:pPr>
        <w:pStyle w:val="Heading2"/>
        <w:rPr>
          <w:color w:val="000000"/>
        </w:rPr>
      </w:pPr>
    </w:p>
    <w:p w14:paraId="000000BD" w14:textId="77777777" w:rsidR="003959BF" w:rsidRDefault="00D46B4D">
      <w:pPr>
        <w:pStyle w:val="Heading1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 chi ti</w:t>
      </w:r>
      <w:r>
        <w:rPr>
          <w:color w:val="000000"/>
        </w:rPr>
        <w:t>ế</w:t>
      </w:r>
      <w:r>
        <w:rPr>
          <w:color w:val="000000"/>
        </w:rPr>
        <w:t>t</w:t>
      </w:r>
    </w:p>
    <w:p w14:paraId="000000BE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UC</w:t>
      </w:r>
      <w:r>
        <w:rPr>
          <w:color w:val="000000"/>
        </w:rPr>
        <w:t>1 — L</w:t>
      </w:r>
      <w:r>
        <w:rPr>
          <w:color w:val="000000"/>
        </w:rPr>
        <w:t>ầ</w:t>
      </w:r>
      <w:r>
        <w:rPr>
          <w:color w:val="000000"/>
        </w:rPr>
        <w:t>n đ</w:t>
      </w:r>
      <w:r>
        <w:rPr>
          <w:color w:val="000000"/>
        </w:rPr>
        <w:t>ầ</w:t>
      </w:r>
      <w:r>
        <w:rPr>
          <w:color w:val="000000"/>
        </w:rPr>
        <w:t>u vào màn thanh toán (chưa có voucher)</w:t>
      </w:r>
    </w:p>
    <w:p w14:paraId="000000BF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 xml:space="preserve">1. Thông tin </w:t>
      </w:r>
      <w:proofErr w:type="gramStart"/>
      <w:r>
        <w:rPr>
          <w:color w:val="000000"/>
        </w:rPr>
        <w:t>chung</w:t>
      </w:r>
      <w:proofErr w:type="gramEnd"/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3959BF" w14:paraId="58F165B9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0" w14:textId="77777777" w:rsidR="003959BF" w:rsidRDefault="00D46B4D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1" w14:textId="77777777" w:rsidR="003959BF" w:rsidRDefault="00D46B4D">
            <w:r>
              <w:rPr>
                <w:sz w:val="20"/>
                <w:szCs w:val="20"/>
              </w:rPr>
              <w:t>Khi user vào màn thanh toán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u (checkout chưa có </w:t>
            </w:r>
            <w:r>
              <w:rPr>
                <w:sz w:val="20"/>
                <w:szCs w:val="20"/>
              </w:rPr>
              <w:t>voucher), CO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QLCS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danh sách voucher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, tính toán và apply voucher có DiscountVAT cao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</w:tr>
      <w:tr w:rsidR="003959BF" w14:paraId="3FD8428C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2" w14:textId="77777777" w:rsidR="003959BF" w:rsidRDefault="00D46B4D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3" w14:textId="77777777" w:rsidR="003959BF" w:rsidRDefault="00D46B4D">
            <w:r>
              <w:rPr>
                <w:sz w:val="20"/>
                <w:szCs w:val="20"/>
              </w:rPr>
              <w:t>CO (t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ng)</w:t>
            </w:r>
          </w:p>
        </w:tc>
      </w:tr>
      <w:tr w:rsidR="003959BF" w14:paraId="667DD49E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4" w14:textId="77777777" w:rsidR="003959BF" w:rsidRDefault="00D46B4D">
            <w:r>
              <w:rPr>
                <w:b/>
                <w:bCs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5" w14:textId="77777777" w:rsidR="003959BF" w:rsidRDefault="00D46B4D">
            <w:r>
              <w:rPr>
                <w:sz w:val="20"/>
                <w:szCs w:val="20"/>
              </w:rPr>
              <w:t>Calculate Checkout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i, hasManualVoucher = false, không có voucher nào trong checkout</w:t>
            </w:r>
          </w:p>
        </w:tc>
      </w:tr>
      <w:tr w:rsidR="003959BF" w14:paraId="0452907D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6" w14:textId="77777777" w:rsidR="003959BF" w:rsidRDefault="00D46B4D">
            <w:r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7" w14:textId="77777777" w:rsidR="003959BF" w:rsidRDefault="00D46B4D">
            <w:r>
              <w:rPr>
                <w:sz w:val="20"/>
                <w:szCs w:val="20"/>
              </w:rPr>
              <w:t>Checkout đã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o, có lineitem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, context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: gói + PTTT +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</w:p>
        </w:tc>
      </w:tr>
      <w:tr w:rsidR="003959BF" w14:paraId="6E7DABC7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8" w14:textId="77777777" w:rsidR="003959BF" w:rsidRDefault="00D46B4D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9" w14:textId="77777777" w:rsidR="003959BF" w:rsidRDefault="00D46B4D">
            <w:r>
              <w:rPr>
                <w:sz w:val="20"/>
                <w:szCs w:val="20"/>
              </w:rPr>
              <w:t>Checkout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giá đã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m. Response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autoApplied = true + thông tin voucher.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có voucher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→ giá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không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</w:p>
        </w:tc>
      </w:tr>
    </w:tbl>
    <w:p w14:paraId="000000CA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>2. Workflow</w:t>
      </w:r>
    </w:p>
    <w:p w14:paraId="000000CB" w14:textId="77777777" w:rsidR="003959BF" w:rsidRDefault="00D46B4D">
      <w:sdt>
        <w:sdtPr>
          <w:tag w:val="goog_rdk_2"/>
          <w:id w:val="810799407"/>
        </w:sdtPr>
        <w:sdtEndPr/>
        <w:sdtContent>
          <w:commentRangeStart w:id="0"/>
        </w:sdtContent>
      </w:sdt>
      <w:r>
        <w:rPr>
          <w:noProof/>
        </w:rPr>
        <w:drawing>
          <wp:inline distT="114300" distB="114300" distL="114300" distR="114300">
            <wp:extent cx="6281735" cy="3873233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1735" cy="3873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0"/>
      <w:r>
        <w:commentReference w:id="0"/>
      </w:r>
    </w:p>
    <w:p w14:paraId="000000CC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>3. Accept</w:t>
      </w:r>
      <w:r>
        <w:rPr>
          <w:color w:val="000000"/>
        </w:rPr>
        <w:t>ance Criteria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05"/>
        <w:gridCol w:w="1995"/>
        <w:gridCol w:w="1995"/>
        <w:gridCol w:w="2265"/>
      </w:tblGrid>
      <w:tr w:rsidR="003959BF" w14:paraId="6BDB4A32" w14:textId="77777777">
        <w:trPr>
          <w:tblHeader/>
        </w:trPr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 ID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E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F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0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1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</w:t>
            </w:r>
          </w:p>
        </w:tc>
      </w:tr>
      <w:tr w:rsidR="003959BF" w14:paraId="56BA5DF8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AC-01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Auto-apply voucher có DiscountVAT cao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Checkout chưa có voucher, hasManualVoucher = false, KH có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1 voucher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Calculate Checkout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apply 1 voucher có DiscountVAT cao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FE giá đã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+ autoApplied = true</w:t>
            </w:r>
          </w:p>
        </w:tc>
      </w:tr>
      <w:tr w:rsidR="003959BF" w14:paraId="46B3CC09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AC-02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Không apply khi không có voucher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GetListEvoucher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list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flow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không apply, checkout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giá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không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user</w:t>
            </w:r>
          </w:p>
        </w:tc>
      </w:tr>
      <w:tr w:rsidR="003959BF" w14:paraId="7AA7400B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AC-03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Không apply khi Recheck fail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E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Voucher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nhưng Recheck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result = 0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-1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F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Recheck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không apply, checkout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giá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không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user</w:t>
            </w:r>
          </w:p>
        </w:tc>
      </w:tr>
      <w:tr w:rsidR="003959BF" w14:paraId="7D50F0D6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AC-04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apply đúng 1 voucher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KH 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voucher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auto-apply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apply 1 voucher có DiscountVAT cao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không stack combo</w:t>
            </w:r>
          </w:p>
        </w:tc>
      </w:tr>
    </w:tbl>
    <w:p w14:paraId="000000E6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UC</w:t>
      </w:r>
      <w:r>
        <w:rPr>
          <w:color w:val="000000"/>
        </w:rPr>
        <w:t>2 — Thay đ</w:t>
      </w:r>
      <w:r>
        <w:rPr>
          <w:color w:val="000000"/>
        </w:rPr>
        <w:t>ổ</w:t>
      </w:r>
      <w:r>
        <w:rPr>
          <w:color w:val="000000"/>
        </w:rPr>
        <w:t>i context, ch</w:t>
      </w:r>
      <w:r>
        <w:rPr>
          <w:color w:val="000000"/>
        </w:rPr>
        <w:t>ỉ</w:t>
      </w:r>
      <w:r>
        <w:rPr>
          <w:color w:val="000000"/>
        </w:rPr>
        <w:t xml:space="preserve"> có voucher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</w:t>
      </w:r>
    </w:p>
    <w:p w14:paraId="000000E7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 xml:space="preserve">1. Thông tin </w:t>
      </w:r>
      <w:proofErr w:type="gramStart"/>
      <w:r>
        <w:rPr>
          <w:color w:val="000000"/>
        </w:rPr>
        <w:t>chung</w:t>
      </w:r>
      <w:proofErr w:type="gramEnd"/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3959BF" w14:paraId="253431E9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8" w14:textId="77777777" w:rsidR="003959BF" w:rsidRDefault="00D46B4D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9" w14:textId="77777777" w:rsidR="003959BF" w:rsidRDefault="00D46B4D">
            <w:r>
              <w:rPr>
                <w:sz w:val="20"/>
                <w:szCs w:val="20"/>
              </w:rPr>
              <w:t>Khi user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gói/PTTT/đ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và checkout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có voucher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(hasManualVoucher = false), CO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detect, xóa voucher cũ và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auto-apply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tìm voucher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cho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</w:tr>
      <w:tr w:rsidR="003959BF" w14:paraId="5E6B8E56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A" w14:textId="77777777" w:rsidR="003959BF" w:rsidRDefault="00D46B4D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B" w14:textId="77777777" w:rsidR="003959BF" w:rsidRDefault="00D46B4D">
            <w:r>
              <w:rPr>
                <w:sz w:val="20"/>
                <w:szCs w:val="20"/>
              </w:rPr>
              <w:t>CO (t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ng)</w:t>
            </w:r>
          </w:p>
        </w:tc>
      </w:tr>
      <w:tr w:rsidR="003959BF" w14:paraId="5F405926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C" w14:textId="77777777" w:rsidR="003959BF" w:rsidRDefault="00D46B4D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D" w14:textId="77777777" w:rsidR="003959BF" w:rsidRDefault="00D46B4D">
            <w:r>
              <w:rPr>
                <w:sz w:val="20"/>
                <w:szCs w:val="20"/>
              </w:rPr>
              <w:t>User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gói / PTTT /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. hasManualVoucher = false</w:t>
            </w:r>
          </w:p>
        </w:tc>
      </w:tr>
      <w:tr w:rsidR="003959BF" w14:paraId="42A8F3D3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E" w14:textId="77777777" w:rsidR="003959BF" w:rsidRDefault="00D46B4D">
            <w:r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F" w14:textId="77777777" w:rsidR="003959BF" w:rsidRDefault="00D46B4D">
            <w:r>
              <w:rPr>
                <w:sz w:val="20"/>
                <w:szCs w:val="20"/>
              </w:rPr>
              <w:t>Checkout đang có voucher auto. hasManualVoucher = false</w:t>
            </w:r>
          </w:p>
        </w:tc>
      </w:tr>
      <w:tr w:rsidR="003959BF" w14:paraId="669ECA81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0" w14:textId="77777777" w:rsidR="003959BF" w:rsidRDefault="00D46B4D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1" w14:textId="77777777" w:rsidR="003959BF" w:rsidRDefault="00D46B4D">
            <w:r>
              <w:rPr>
                <w:sz w:val="20"/>
                <w:szCs w:val="20"/>
              </w:rPr>
              <w:t>Checkout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giá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theo voucher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(có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khác voucher cũ)</w:t>
            </w:r>
          </w:p>
        </w:tc>
      </w:tr>
    </w:tbl>
    <w:p w14:paraId="000000F2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>2. Workflow</w:t>
      </w:r>
    </w:p>
    <w:p w14:paraId="000000F3" w14:textId="77777777" w:rsidR="003959BF" w:rsidRDefault="00D46B4D">
      <w:r>
        <w:rPr>
          <w:noProof/>
        </w:rPr>
        <w:drawing>
          <wp:inline distT="114300" distB="114300" distL="114300" distR="114300">
            <wp:extent cx="6514148" cy="372871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4148" cy="3728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F4" w14:textId="77777777" w:rsidR="003959BF" w:rsidRDefault="003959BF"/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900"/>
        <w:gridCol w:w="3840"/>
        <w:gridCol w:w="3720"/>
      </w:tblGrid>
      <w:tr w:rsidR="003959BF" w14:paraId="74CBA36E" w14:textId="77777777">
        <w:trPr>
          <w:tblHeader/>
        </w:trPr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5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Bư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6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8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7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Hành đ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37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8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qu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3959BF" w14:paraId="4349BABB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38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gói / PTTT /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</w:p>
        </w:tc>
        <w:tc>
          <w:tcPr>
            <w:tcW w:w="37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Trigger context change</w:t>
            </w:r>
          </w:p>
        </w:tc>
      </w:tr>
      <w:tr w:rsidR="003959BF" w14:paraId="7E8D76DD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E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</w:t>
            </w:r>
          </w:p>
        </w:tc>
        <w:tc>
          <w:tcPr>
            <w:tcW w:w="38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F" w14:textId="77777777" w:rsidR="003959BF" w:rsidRDefault="00D46B4D">
            <w:pPr>
              <w:spacing w:before="40" w:after="40"/>
            </w:pPr>
            <w:sdt>
              <w:sdtPr>
                <w:tag w:val="goog_rdk_3"/>
                <w:id w:val="-25532950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Detect context change, ki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ể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m tra hasManualVoucher = false → ch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ạ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y l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ạ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 auto-apply</w:t>
                </w:r>
              </w:sdtContent>
            </w:sdt>
          </w:p>
        </w:tc>
        <w:tc>
          <w:tcPr>
            <w:tcW w:w="37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re-apply</w:t>
            </w:r>
          </w:p>
        </w:tc>
      </w:tr>
      <w:tr w:rsidR="003959BF" w14:paraId="141601CF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</w:t>
            </w:r>
          </w:p>
        </w:tc>
        <w:tc>
          <w:tcPr>
            <w:tcW w:w="38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Xóa voucher auto cũ</w:t>
            </w:r>
          </w:p>
        </w:tc>
        <w:tc>
          <w:tcPr>
            <w:tcW w:w="37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Checkout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không có voucher</w:t>
            </w:r>
          </w:p>
        </w:tc>
      </w:tr>
      <w:tr w:rsidR="003959BF" w14:paraId="2B50300D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4–7</w:t>
            </w:r>
          </w:p>
        </w:tc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6" w14:textId="77777777" w:rsidR="003959BF" w:rsidRDefault="00D46B4D">
            <w:pPr>
              <w:spacing w:before="40" w:after="40"/>
            </w:pPr>
            <w:sdt>
              <w:sdtPr>
                <w:tag w:val="goog_rdk_4"/>
                <w:id w:val="-71857457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CO → QLCS</w:t>
                </w:r>
              </w:sdtContent>
            </w:sdt>
          </w:p>
        </w:tc>
        <w:tc>
          <w:tcPr>
            <w:tcW w:w="38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flow </w:t>
            </w:r>
            <w:r>
              <w:rPr>
                <w:sz w:val="20"/>
                <w:szCs w:val="20"/>
              </w:rPr>
              <w:t>UC</w:t>
            </w:r>
            <w:sdt>
              <w:sdtPr>
                <w:tag w:val="goog_rdk_5"/>
                <w:id w:val="-126244183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 v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ớ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 context m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ớ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 (GetListEvoucher → GetEvoucherInfor loop → Sort → Recheck)</w:t>
                </w:r>
              </w:sdtContent>
            </w:sdt>
          </w:p>
        </w:tc>
        <w:tc>
          <w:tcPr>
            <w:tcW w:w="37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Apply voucher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cho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</w:tr>
      <w:tr w:rsidR="003959BF" w14:paraId="3E5031FF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A" w14:textId="77777777" w:rsidR="003959BF" w:rsidRDefault="00D46B4D">
            <w:pPr>
              <w:spacing w:before="40" w:after="40"/>
            </w:pPr>
            <w:sdt>
              <w:sdtPr>
                <w:tag w:val="goog_rdk_6"/>
                <w:id w:val="-133599809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CO → FE</w:t>
                </w:r>
              </w:sdtContent>
            </w:sdt>
          </w:p>
        </w:tc>
        <w:tc>
          <w:tcPr>
            <w:tcW w:w="38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response: giá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+ autoApplied = true</w:t>
            </w:r>
          </w:p>
        </w:tc>
        <w:tc>
          <w:tcPr>
            <w:tcW w:w="37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0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E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giá đã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</w:tr>
    </w:tbl>
    <w:p w14:paraId="0000010D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>3. Acceptance Criteria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80"/>
        <w:gridCol w:w="2220"/>
        <w:gridCol w:w="1755"/>
        <w:gridCol w:w="2505"/>
      </w:tblGrid>
      <w:tr w:rsidR="003959BF" w14:paraId="259AE439" w14:textId="77777777">
        <w:trPr>
          <w:tblHeader/>
        </w:trPr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E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 ID</w:t>
            </w:r>
          </w:p>
        </w:tc>
        <w:tc>
          <w:tcPr>
            <w:tcW w:w="198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F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22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0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1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25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2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</w:t>
            </w:r>
          </w:p>
        </w:tc>
      </w:tr>
      <w:tr w:rsidR="003959BF" w14:paraId="4232175A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AC-01</w:t>
            </w:r>
          </w:p>
        </w:tc>
        <w:tc>
          <w:tcPr>
            <w:tcW w:w="198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auto-apply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2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Checkout có voucher auto, hasManualVoucher = false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User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gói / PTTT /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</w:p>
        </w:tc>
        <w:tc>
          <w:tcPr>
            <w:tcW w:w="25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xóa voucher cũ,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auto-apply, apply voucher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</w:tr>
      <w:tr w:rsidR="003959BF" w14:paraId="16B6BDD3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AC-02</w:t>
            </w:r>
          </w:p>
        </w:tc>
        <w:tc>
          <w:tcPr>
            <w:tcW w:w="198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Voucher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khác voucher cũ</w:t>
            </w:r>
          </w:p>
        </w:tc>
        <w:tc>
          <w:tcPr>
            <w:tcW w:w="22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có voucher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hơn voucher đang apply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re-apply</w:t>
            </w:r>
          </w:p>
        </w:tc>
        <w:tc>
          <w:tcPr>
            <w:tcW w:w="25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apply voucher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i, không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voucher cũ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</w:tr>
      <w:tr w:rsidR="003959BF" w14:paraId="7B9D113B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AC-03</w:t>
            </w:r>
          </w:p>
        </w:tc>
        <w:tc>
          <w:tcPr>
            <w:tcW w:w="198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E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Không có voucher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2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1F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GetListEvoucher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Recheck fail</w:t>
            </w:r>
          </w:p>
        </w:tc>
        <w:tc>
          <w:tcPr>
            <w:tcW w:w="17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re-apply</w:t>
            </w:r>
          </w:p>
        </w:tc>
        <w:tc>
          <w:tcPr>
            <w:tcW w:w="25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không apply voucher, checkout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giá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không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user</w:t>
            </w:r>
          </w:p>
        </w:tc>
      </w:tr>
    </w:tbl>
    <w:p w14:paraId="00000122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UC</w:t>
      </w:r>
      <w:r>
        <w:rPr>
          <w:color w:val="000000"/>
        </w:rPr>
        <w:t>3 — Thay đ</w:t>
      </w:r>
      <w:r>
        <w:rPr>
          <w:color w:val="000000"/>
        </w:rPr>
        <w:t>ổ</w:t>
      </w:r>
      <w:r>
        <w:rPr>
          <w:color w:val="000000"/>
        </w:rPr>
        <w:t>i context, có voucher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+ th</w:t>
      </w:r>
      <w:r>
        <w:rPr>
          <w:color w:val="000000"/>
        </w:rPr>
        <w:t>ủ</w:t>
      </w:r>
      <w:r>
        <w:rPr>
          <w:color w:val="000000"/>
        </w:rPr>
        <w:t xml:space="preserve"> công (</w:t>
      </w:r>
      <w:r>
        <w:rPr>
          <w:color w:val="000000"/>
        </w:rPr>
        <w:t>user ch</w:t>
      </w:r>
      <w:r>
        <w:rPr>
          <w:color w:val="000000"/>
        </w:rPr>
        <w:t>ọ</w:t>
      </w:r>
      <w:r>
        <w:rPr>
          <w:color w:val="000000"/>
        </w:rPr>
        <w:t>n + user nh</w:t>
      </w:r>
      <w:r>
        <w:rPr>
          <w:color w:val="000000"/>
        </w:rPr>
        <w:t>ậ</w:t>
      </w:r>
      <w:r>
        <w:rPr>
          <w:color w:val="000000"/>
        </w:rPr>
        <w:t>p</w:t>
      </w:r>
      <w:r>
        <w:rPr>
          <w:color w:val="000000"/>
        </w:rPr>
        <w:t>)</w:t>
      </w:r>
    </w:p>
    <w:p w14:paraId="00000123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 xml:space="preserve">1. Thông tin </w:t>
      </w:r>
      <w:proofErr w:type="gramStart"/>
      <w:r>
        <w:rPr>
          <w:color w:val="000000"/>
        </w:rPr>
        <w:t>chung</w:t>
      </w:r>
      <w:proofErr w:type="gramEnd"/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0"/>
        <w:gridCol w:w="6330"/>
      </w:tblGrid>
      <w:tr w:rsidR="003959BF" w14:paraId="53AAEC82" w14:textId="77777777">
        <w:tc>
          <w:tcPr>
            <w:tcW w:w="30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4" w14:textId="77777777" w:rsidR="003959BF" w:rsidRDefault="00D46B4D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3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5" w14:textId="77777777" w:rsidR="003959BF" w:rsidRDefault="00D46B4D">
            <w:r>
              <w:rPr>
                <w:sz w:val="20"/>
                <w:szCs w:val="20"/>
              </w:rPr>
              <w:t>Khi user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context và checkout có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voucher auto l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manual (hasManualVoucher = true), FE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lý: apply</w:t>
            </w:r>
            <w:proofErr w:type="gramStart"/>
            <w:r>
              <w:rPr>
                <w:sz w:val="20"/>
                <w:szCs w:val="20"/>
              </w:rPr>
              <w:t>=[</w:t>
            </w:r>
            <w:proofErr w:type="gramEnd"/>
            <w:r>
              <w:rPr>
                <w:sz w:val="20"/>
                <w:szCs w:val="20"/>
              </w:rPr>
              <w:t>] → getlistvoucher → 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[auto+manual]. CO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request và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GetEvoucherInfor + Recheck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voucher. Voucher invalid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remove kèm thông báo.</w:t>
            </w:r>
          </w:p>
        </w:tc>
      </w:tr>
      <w:tr w:rsidR="003959BF" w14:paraId="5F401C9A" w14:textId="77777777">
        <w:tc>
          <w:tcPr>
            <w:tcW w:w="30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6" w14:textId="77777777" w:rsidR="003959BF" w:rsidRDefault="00D46B4D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3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7" w14:textId="77777777" w:rsidR="003959BF" w:rsidRDefault="00D46B4D">
            <w:r>
              <w:rPr>
                <w:sz w:val="20"/>
                <w:szCs w:val="20"/>
              </w:rPr>
              <w:t>FE (ch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trigger); CO (x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theo request)</w:t>
            </w:r>
          </w:p>
        </w:tc>
      </w:tr>
      <w:tr w:rsidR="003959BF" w14:paraId="399636EF" w14:textId="77777777">
        <w:tc>
          <w:tcPr>
            <w:tcW w:w="30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8" w14:textId="77777777" w:rsidR="003959BF" w:rsidRDefault="00D46B4D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3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9" w14:textId="77777777" w:rsidR="003959BF" w:rsidRDefault="00D46B4D">
            <w:r>
              <w:rPr>
                <w:sz w:val="20"/>
                <w:szCs w:val="20"/>
              </w:rPr>
              <w:t>User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gói / PTTT /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hasManualVoucher</w:t>
            </w:r>
            <w:proofErr w:type="gramEnd"/>
            <w:r>
              <w:rPr>
                <w:sz w:val="20"/>
                <w:szCs w:val="20"/>
              </w:rPr>
              <w:t xml:space="preserve"> = true. Checkout có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voucher auto và manual</w:t>
            </w:r>
          </w:p>
        </w:tc>
      </w:tr>
      <w:tr w:rsidR="003959BF" w14:paraId="52C63362" w14:textId="77777777">
        <w:tc>
          <w:tcPr>
            <w:tcW w:w="30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A" w14:textId="77777777" w:rsidR="003959BF" w:rsidRDefault="00D46B4D">
            <w:r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63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B" w14:textId="77777777" w:rsidR="003959BF" w:rsidRDefault="00D46B4D">
            <w:r>
              <w:rPr>
                <w:sz w:val="20"/>
                <w:szCs w:val="20"/>
              </w:rPr>
              <w:t>Checkout đang có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1 voucher manual và 1 voucher au</w:t>
            </w:r>
            <w:r>
              <w:rPr>
                <w:sz w:val="20"/>
                <w:szCs w:val="20"/>
              </w:rPr>
              <w:t>to</w:t>
            </w:r>
          </w:p>
        </w:tc>
      </w:tr>
      <w:tr w:rsidR="003959BF" w14:paraId="18AE1829" w14:textId="77777777">
        <w:tc>
          <w:tcPr>
            <w:tcW w:w="30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C" w14:textId="77777777" w:rsidR="003959BF" w:rsidRDefault="00D46B4D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3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2D" w14:textId="77777777" w:rsidR="003959BF" w:rsidRDefault="00D46B4D">
            <w:r>
              <w:rPr>
                <w:sz w:val="20"/>
                <w:szCs w:val="20"/>
              </w:rPr>
              <w:t>Voucher còn valid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 Voucher invalid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remove. FE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thông báo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 voucher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remove. CO 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apply voucher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</w:tr>
    </w:tbl>
    <w:p w14:paraId="0000012E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>2. Workflow</w:t>
      </w:r>
    </w:p>
    <w:p w14:paraId="0000012F" w14:textId="77777777" w:rsidR="003959BF" w:rsidRDefault="003959BF"/>
    <w:p w14:paraId="00000130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lastRenderedPageBreak/>
        <w:t>3. Acceptance Criteria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05"/>
        <w:gridCol w:w="1995"/>
        <w:gridCol w:w="1950"/>
        <w:gridCol w:w="2310"/>
      </w:tblGrid>
      <w:tr w:rsidR="003959BF" w14:paraId="69E1A366" w14:textId="77777777">
        <w:trPr>
          <w:tblHeader/>
        </w:trPr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1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 ID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2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3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19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4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5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</w:t>
            </w:r>
          </w:p>
        </w:tc>
      </w:tr>
      <w:tr w:rsidR="003959BF" w14:paraId="10467D57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AC-01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auto-apply khi hasManualVoucher = true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Checkout có voucher manual, user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context</w:t>
            </w:r>
          </w:p>
        </w:tc>
        <w:tc>
          <w:tcPr>
            <w:tcW w:w="19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Context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auto-apply.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FE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request 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3959BF" w14:paraId="7B431AB0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AC-02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voucher còn valid sau context change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FE 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[auto+manual], voucher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9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E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GetEvoucherInfor + Recheck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3F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Voucher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 trong checkout, giá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tính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voucher đó</w:t>
            </w:r>
          </w:p>
        </w:tc>
      </w:tr>
      <w:tr w:rsidR="003959BF" w14:paraId="5863D8F5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AC-03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Remove voucher invalid và notify FE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Voucher không còn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(</w:t>
            </w:r>
            <w:r>
              <w:rPr>
                <w:sz w:val="20"/>
                <w:szCs w:val="20"/>
              </w:rPr>
              <w:t>result = False)</w:t>
            </w:r>
          </w:p>
        </w:tc>
        <w:tc>
          <w:tcPr>
            <w:tcW w:w="19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invalid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remove voucher, Calculate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FE thông báo "Voucher X không còn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i"</w:t>
            </w:r>
          </w:p>
        </w:tc>
      </w:tr>
      <w:tr w:rsidR="003959BF" w14:paraId="09871523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AC-04</w:t>
            </w:r>
          </w:p>
        </w:tc>
        <w:tc>
          <w:tcPr>
            <w:tcW w:w="220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Không auto-apply thay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voucher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remove</w:t>
            </w:r>
          </w:p>
        </w:tc>
        <w:tc>
          <w:tcPr>
            <w:tcW w:w="199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voucher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remove sau revalidate</w:t>
            </w:r>
          </w:p>
        </w:tc>
        <w:tc>
          <w:tcPr>
            <w:tcW w:w="19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  <w:tc>
          <w:tcPr>
            <w:tcW w:w="231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k</w:t>
            </w:r>
            <w:r>
              <w:rPr>
                <w:sz w:val="20"/>
                <w:szCs w:val="20"/>
              </w:rPr>
              <w:t>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tìm và apply voucher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thay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. Checkout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giá theo voucher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(ho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giá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remove)</w:t>
            </w:r>
          </w:p>
        </w:tc>
      </w:tr>
    </w:tbl>
    <w:p w14:paraId="0000014A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UC</w:t>
      </w:r>
      <w:r>
        <w:rPr>
          <w:color w:val="000000"/>
        </w:rPr>
        <w:t>4 — User ch</w:t>
      </w:r>
      <w:r>
        <w:rPr>
          <w:color w:val="000000"/>
        </w:rPr>
        <w:t>ủ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b</w:t>
      </w:r>
      <w:r>
        <w:rPr>
          <w:color w:val="000000"/>
        </w:rPr>
        <w:t>ỏ</w:t>
      </w:r>
      <w:r>
        <w:rPr>
          <w:color w:val="000000"/>
        </w:rPr>
        <w:t xml:space="preserve"> voucher</w:t>
      </w:r>
    </w:p>
    <w:p w14:paraId="0000014B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 xml:space="preserve">1. Thông tin </w:t>
      </w:r>
      <w:proofErr w:type="gramStart"/>
      <w:r>
        <w:rPr>
          <w:color w:val="000000"/>
        </w:rPr>
        <w:t>chung</w:t>
      </w:r>
      <w:proofErr w:type="gramEnd"/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3959BF" w14:paraId="1E4282EF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C" w14:textId="77777777" w:rsidR="003959BF" w:rsidRDefault="00D46B4D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D" w14:textId="77777777" w:rsidR="003959BF" w:rsidRDefault="00D46B4D">
            <w:r>
              <w:rPr>
                <w:sz w:val="20"/>
                <w:szCs w:val="20"/>
              </w:rPr>
              <w:t>Khi user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voucher (dù là auto hay manual), CO remove voucher đó và 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 User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dùng voucher.</w:t>
            </w:r>
          </w:p>
        </w:tc>
      </w:tr>
      <w:tr w:rsidR="003959BF" w14:paraId="78A5CC88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E" w14:textId="77777777" w:rsidR="003959BF" w:rsidRDefault="00D46B4D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F" w14:textId="77777777" w:rsidR="003959BF" w:rsidRDefault="00D46B4D">
            <w:r>
              <w:rPr>
                <w:sz w:val="20"/>
                <w:szCs w:val="20"/>
              </w:rPr>
              <w:t>User; CO</w:t>
            </w:r>
          </w:p>
        </w:tc>
      </w:tr>
      <w:tr w:rsidR="003959BF" w14:paraId="0BA48913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0" w14:textId="77777777" w:rsidR="003959BF" w:rsidRDefault="00D46B4D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1" w14:textId="77777777" w:rsidR="003959BF" w:rsidRDefault="00D46B4D">
            <w:r>
              <w:rPr>
                <w:sz w:val="20"/>
                <w:szCs w:val="20"/>
              </w:rPr>
              <w:t>User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/xóa voucher đang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→ FE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Apply voucher =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 (UC-05)</w:t>
            </w:r>
          </w:p>
        </w:tc>
      </w:tr>
      <w:tr w:rsidR="003959BF" w14:paraId="422B678F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2" w14:textId="77777777" w:rsidR="003959BF" w:rsidRDefault="00D46B4D">
            <w:r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3" w14:textId="77777777" w:rsidR="003959BF" w:rsidRDefault="00D46B4D">
            <w:r>
              <w:rPr>
                <w:sz w:val="20"/>
                <w:szCs w:val="20"/>
              </w:rPr>
              <w:t>Checkout đang có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1 voucher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apply</w:t>
            </w:r>
          </w:p>
        </w:tc>
      </w:tr>
      <w:tr w:rsidR="003959BF" w14:paraId="1630A1A2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4" w14:textId="77777777" w:rsidR="003959BF" w:rsidRDefault="00D46B4D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5" w14:textId="77777777" w:rsidR="003959BF" w:rsidRDefault="00D46B4D">
            <w:r>
              <w:rPr>
                <w:sz w:val="20"/>
                <w:szCs w:val="20"/>
              </w:rPr>
              <w:t>Voucher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remove. Checkout tính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giá. CO không auto-apply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 hasManualVoucher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theo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voucher manual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</w:tbl>
    <w:p w14:paraId="00000156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>2. Workflow</w:t>
      </w:r>
    </w:p>
    <w:p w14:paraId="00000157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>3. Acceptance Criteria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00"/>
        <w:gridCol w:w="2000"/>
        <w:gridCol w:w="1760"/>
        <w:gridCol w:w="2500"/>
      </w:tblGrid>
      <w:tr w:rsidR="003959BF" w14:paraId="62B57EAB" w14:textId="77777777">
        <w:trPr>
          <w:tblHeader/>
        </w:trPr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8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 ID</w:t>
            </w:r>
          </w:p>
        </w:tc>
        <w:tc>
          <w:tcPr>
            <w:tcW w:w="2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9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A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17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B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C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</w:t>
            </w:r>
          </w:p>
        </w:tc>
      </w:tr>
      <w:tr w:rsidR="003959BF" w14:paraId="67C95683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AC-01</w:t>
            </w:r>
          </w:p>
        </w:tc>
        <w:tc>
          <w:tcPr>
            <w:tcW w:w="2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E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Remove và không auto-apply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F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Checkout có voucher auto, không có voucher manual</w:t>
            </w:r>
          </w:p>
        </w:tc>
        <w:tc>
          <w:tcPr>
            <w:tcW w:w="17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User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voucher auto</w:t>
            </w:r>
          </w:p>
        </w:tc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remove voucher. Dù hasManualVoucher = false, CO không auto-apply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3959BF" w14:paraId="3208CB1D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AC-02</w:t>
            </w:r>
          </w:p>
        </w:tc>
        <w:tc>
          <w:tcPr>
            <w:tcW w:w="2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User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voucher manual, voucher auto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Checkout có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voucher manual và auto</w:t>
            </w:r>
          </w:p>
        </w:tc>
        <w:tc>
          <w:tcPr>
            <w:tcW w:w="17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User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voucher manual</w:t>
            </w:r>
          </w:p>
        </w:tc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remove voucher manual. Voucher auto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nguyên. hasManualVoucher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p </w:t>
            </w:r>
            <w:r>
              <w:rPr>
                <w:sz w:val="20"/>
                <w:szCs w:val="20"/>
              </w:rPr>
              <w:lastRenderedPageBreak/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theo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voucher manual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3959BF" w14:paraId="1664E41D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AC-03</w:t>
            </w:r>
          </w:p>
        </w:tc>
        <w:tc>
          <w:tcPr>
            <w:tcW w:w="2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User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xong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context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User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voucher, hasManualVoucher = fal</w:t>
            </w:r>
            <w:r>
              <w:rPr>
                <w:sz w:val="20"/>
                <w:szCs w:val="20"/>
              </w:rPr>
              <w:t>se, sau đó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gói/PTTT/đ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</w:p>
        </w:tc>
        <w:tc>
          <w:tcPr>
            <w:tcW w:w="17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context change</w:t>
            </w:r>
          </w:p>
        </w:tc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KHÔNG auto-apply (user đã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=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không dùng voucher). Checkout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giá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</w:t>
            </w:r>
          </w:p>
        </w:tc>
      </w:tr>
    </w:tbl>
    <w:p w14:paraId="0000016C" w14:textId="77777777" w:rsidR="003959BF" w:rsidRDefault="00D46B4D">
      <w:pPr>
        <w:pStyle w:val="Heading2"/>
        <w:rPr>
          <w:color w:val="000000"/>
        </w:rPr>
      </w:pPr>
      <w:r>
        <w:rPr>
          <w:color w:val="000000"/>
        </w:rPr>
        <w:t>UC</w:t>
      </w:r>
      <w:r>
        <w:rPr>
          <w:color w:val="000000"/>
        </w:rPr>
        <w:t>5 — Thay đ</w:t>
      </w:r>
      <w:r>
        <w:rPr>
          <w:color w:val="000000"/>
        </w:rPr>
        <w:t>ổ</w:t>
      </w:r>
      <w:r>
        <w:rPr>
          <w:color w:val="000000"/>
        </w:rPr>
        <w:t>i context, user đã b</w:t>
      </w:r>
      <w:r>
        <w:rPr>
          <w:color w:val="000000"/>
        </w:rPr>
        <w:t>ỏ</w:t>
      </w:r>
      <w:r>
        <w:rPr>
          <w:color w:val="000000"/>
        </w:rPr>
        <w:t xml:space="preserve"> voucher auto, ch</w:t>
      </w:r>
      <w:r>
        <w:rPr>
          <w:color w:val="000000"/>
        </w:rPr>
        <w:t>ỉ</w:t>
      </w:r>
      <w:r>
        <w:rPr>
          <w:color w:val="000000"/>
        </w:rPr>
        <w:t xml:space="preserve"> còn voucher th</w:t>
      </w:r>
      <w:r>
        <w:rPr>
          <w:color w:val="000000"/>
        </w:rPr>
        <w:t>ủ</w:t>
      </w:r>
      <w:r>
        <w:rPr>
          <w:color w:val="000000"/>
        </w:rPr>
        <w:t xml:space="preserve"> công</w:t>
      </w:r>
    </w:p>
    <w:p w14:paraId="0000016D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 xml:space="preserve">1. Thông tin </w:t>
      </w:r>
      <w:proofErr w:type="gramStart"/>
      <w:r>
        <w:rPr>
          <w:color w:val="000000"/>
        </w:rPr>
        <w:t>chung</w:t>
      </w:r>
      <w:proofErr w:type="gramEnd"/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3959BF" w14:paraId="378FF870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E" w14:textId="77777777" w:rsidR="003959BF" w:rsidRDefault="00D46B4D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F" w14:textId="77777777" w:rsidR="003959BF" w:rsidRDefault="00D46B4D">
            <w:r>
              <w:rPr>
                <w:sz w:val="20"/>
                <w:szCs w:val="20"/>
              </w:rPr>
              <w:t>Khi user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context sau khi đã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voucher auto, checkout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còn voucher manual (hasManualVoucher = true). FE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apply</w:t>
            </w:r>
            <w:proofErr w:type="gramStart"/>
            <w:r>
              <w:rPr>
                <w:sz w:val="20"/>
                <w:szCs w:val="20"/>
              </w:rPr>
              <w:t>=[</w:t>
            </w:r>
            <w:proofErr w:type="gramEnd"/>
            <w:r>
              <w:rPr>
                <w:sz w:val="20"/>
                <w:szCs w:val="20"/>
              </w:rPr>
              <w:t>] → getlistvoucher → 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[manual]. CO GetEvoucherInfor + Recheck voucher manual. Không auto-apply thêm.</w:t>
            </w:r>
          </w:p>
        </w:tc>
      </w:tr>
      <w:tr w:rsidR="003959BF" w14:paraId="293ABA9A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70" w14:textId="77777777" w:rsidR="003959BF" w:rsidRDefault="00D46B4D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71" w14:textId="77777777" w:rsidR="003959BF" w:rsidRDefault="00D46B4D">
            <w:r>
              <w:rPr>
                <w:sz w:val="20"/>
                <w:szCs w:val="20"/>
              </w:rPr>
              <w:t>FE (ch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trigger); CO (x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theo request)</w:t>
            </w:r>
          </w:p>
        </w:tc>
      </w:tr>
      <w:tr w:rsidR="003959BF" w14:paraId="4D157E96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72" w14:textId="77777777" w:rsidR="003959BF" w:rsidRDefault="00D46B4D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73" w14:textId="77777777" w:rsidR="003959BF" w:rsidRDefault="00D46B4D">
            <w:r>
              <w:rPr>
                <w:sz w:val="20"/>
                <w:szCs w:val="20"/>
              </w:rPr>
              <w:t>User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gói / PTTT /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hasManualVoucher</w:t>
            </w:r>
            <w:proofErr w:type="gramEnd"/>
            <w:r>
              <w:rPr>
                <w:sz w:val="20"/>
                <w:szCs w:val="20"/>
              </w:rPr>
              <w:t xml:space="preserve"> = true. Checkout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có voucher manual (voucher auto đã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user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đó)</w:t>
            </w:r>
          </w:p>
        </w:tc>
      </w:tr>
      <w:tr w:rsidR="003959BF" w14:paraId="4CA615C3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74" w14:textId="77777777" w:rsidR="003959BF" w:rsidRDefault="00D46B4D">
            <w:r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75" w14:textId="77777777" w:rsidR="003959BF" w:rsidRDefault="00D46B4D">
            <w:r>
              <w:rPr>
                <w:sz w:val="20"/>
                <w:szCs w:val="20"/>
              </w:rPr>
              <w:t>Checkout có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t 1 voucher manual. Không có voucher </w:t>
            </w:r>
            <w:r>
              <w:rPr>
                <w:sz w:val="20"/>
                <w:szCs w:val="20"/>
              </w:rPr>
              <w:t>auto (user đã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)</w:t>
            </w:r>
          </w:p>
        </w:tc>
      </w:tr>
      <w:tr w:rsidR="003959BF" w14:paraId="1A9DA871" w14:textId="77777777">
        <w:tc>
          <w:tcPr>
            <w:tcW w:w="23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76" w14:textId="77777777" w:rsidR="003959BF" w:rsidRDefault="00D46B4D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70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77" w14:textId="77777777" w:rsidR="003959BF" w:rsidRDefault="00D46B4D">
            <w:r>
              <w:rPr>
                <w:sz w:val="20"/>
                <w:szCs w:val="20"/>
              </w:rPr>
              <w:t>Voucher manual còn valid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. Voucher manual invalid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remove kèm thông báo. Không có voucher auto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apply</w:t>
            </w:r>
          </w:p>
        </w:tc>
      </w:tr>
    </w:tbl>
    <w:p w14:paraId="00000178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>2. Workflow</w:t>
      </w:r>
    </w:p>
    <w:p w14:paraId="00000179" w14:textId="77777777" w:rsidR="003959BF" w:rsidRDefault="00D46B4D">
      <w:pPr>
        <w:pStyle w:val="Heading3"/>
        <w:rPr>
          <w:color w:val="000000"/>
        </w:rPr>
      </w:pPr>
      <w:r>
        <w:rPr>
          <w:color w:val="000000"/>
        </w:rPr>
        <w:t>3. Acceptance Criteria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00"/>
        <w:gridCol w:w="2000"/>
        <w:gridCol w:w="1760"/>
        <w:gridCol w:w="2500"/>
      </w:tblGrid>
      <w:tr w:rsidR="003959BF" w14:paraId="2D53BF48" w14:textId="77777777">
        <w:trPr>
          <w:tblHeader/>
        </w:trPr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A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 ID</w:t>
            </w:r>
          </w:p>
        </w:tc>
        <w:tc>
          <w:tcPr>
            <w:tcW w:w="2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B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C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17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D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E" w14:textId="77777777" w:rsidR="003959BF" w:rsidRDefault="00D46B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Then</w:t>
            </w:r>
          </w:p>
        </w:tc>
      </w:tr>
      <w:tr w:rsidR="003959BF" w14:paraId="00DE0AE5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7F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AC-01</w:t>
            </w:r>
          </w:p>
        </w:tc>
        <w:tc>
          <w:tcPr>
            <w:tcW w:w="2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0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revalidate voucher manual, không auto-apply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1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Checkout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có voucher manual, hasManualVoucher = true, user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context</w:t>
            </w:r>
          </w:p>
        </w:tc>
        <w:tc>
          <w:tcPr>
            <w:tcW w:w="17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2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FE apply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voucher manual</w:t>
            </w:r>
          </w:p>
        </w:tc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3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GetEvoucherInfor + Recheck voucher manual. Không apply voucher auto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</w:tr>
      <w:tr w:rsidR="003959BF" w14:paraId="6154AF95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4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AC-02</w:t>
            </w:r>
          </w:p>
        </w:tc>
        <w:tc>
          <w:tcPr>
            <w:tcW w:w="2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5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voucher manual còn valid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6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Voucher manual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7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7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revalidate</w:t>
            </w:r>
          </w:p>
        </w:tc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8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Voucher manual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nguyên, giá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tính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voucher đó</w:t>
            </w:r>
          </w:p>
        </w:tc>
      </w:tr>
      <w:tr w:rsidR="003959BF" w14:paraId="08E0D068" w14:textId="77777777">
        <w:tc>
          <w:tcPr>
            <w:tcW w:w="9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9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AC-03</w:t>
            </w:r>
          </w:p>
        </w:tc>
        <w:tc>
          <w:tcPr>
            <w:tcW w:w="22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A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Remove voucher manual invalid và notify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B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Voucher manual không còn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context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7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C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invalid</w:t>
            </w:r>
          </w:p>
        </w:tc>
        <w:tc>
          <w:tcPr>
            <w:tcW w:w="25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8D" w14:textId="77777777" w:rsidR="003959BF" w:rsidRDefault="00D46B4D">
            <w:pPr>
              <w:spacing w:before="40" w:after="40"/>
            </w:pPr>
            <w:r>
              <w:rPr>
                <w:sz w:val="20"/>
                <w:szCs w:val="20"/>
              </w:rPr>
              <w:t>CO remove voucher manual, Calculate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giá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FE thông báo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</w:p>
        </w:tc>
      </w:tr>
    </w:tbl>
    <w:p w14:paraId="0000018E" w14:textId="3B25FB8C" w:rsidR="003959BF" w:rsidRDefault="003959BF">
      <w:pPr>
        <w:spacing w:before="400"/>
      </w:pPr>
    </w:p>
    <w:p w14:paraId="3B30068C" w14:textId="3C65F354" w:rsidR="00621E6C" w:rsidRDefault="00621E6C">
      <w:pPr>
        <w:spacing w:before="400"/>
      </w:pPr>
    </w:p>
    <w:p w14:paraId="2E34C3DE" w14:textId="394AFA22" w:rsidR="00621E6C" w:rsidRDefault="00621E6C">
      <w:pPr>
        <w:spacing w:before="400"/>
      </w:pPr>
    </w:p>
    <w:p w14:paraId="0C6AC611" w14:textId="6ADFCD23" w:rsidR="00621E6C" w:rsidRDefault="00621E6C">
      <w:pPr>
        <w:spacing w:before="400"/>
      </w:pPr>
      <w:r>
        <w:lastRenderedPageBreak/>
        <w:t>Một vài UI tham khảo khi áp dụng</w:t>
      </w:r>
      <w:r w:rsidR="00790299">
        <w:t xml:space="preserve"> thực tế</w:t>
      </w:r>
      <w:bookmarkStart w:id="1" w:name="_GoBack"/>
      <w:bookmarkEnd w:id="1"/>
      <w:r>
        <w:t xml:space="preserve"> lên kênh</w:t>
      </w:r>
    </w:p>
    <w:p w14:paraId="61435343" w14:textId="36C006FA" w:rsidR="00621E6C" w:rsidRDefault="00621E6C">
      <w:pPr>
        <w:spacing w:before="400"/>
      </w:pPr>
      <w:r>
        <w:rPr>
          <w:noProof/>
        </w:rPr>
        <w:drawing>
          <wp:inline distT="0" distB="0" distL="0" distR="0" wp14:anchorId="78253164" wp14:editId="7E1D0F9E">
            <wp:extent cx="6120130" cy="1867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869AD" wp14:editId="2C5B0F47">
            <wp:extent cx="3990975" cy="1790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F" w14:textId="77777777" w:rsidR="003959BF" w:rsidRDefault="003959BF">
      <w:pPr>
        <w:spacing w:before="80" w:after="80"/>
      </w:pPr>
    </w:p>
    <w:sectPr w:rsidR="003959BF">
      <w:headerReference w:type="default" r:id="rId14"/>
      <w:footerReference w:type="default" r:id="rId15"/>
      <w:pgSz w:w="11906" w:h="16838"/>
      <w:pgMar w:top="1440" w:right="1134" w:bottom="1440" w:left="1134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Yen Nguyen Thi" w:date="2026-05-27T03:09:00Z" w:initials="">
    <w:p w14:paraId="00000192" w14:textId="77777777" w:rsidR="003959BF" w:rsidRDefault="00D46B4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Xem QLCS có tr</w:t>
      </w:r>
      <w:r>
        <w:rPr>
          <w:color w:val="000000"/>
        </w:rPr>
        <w:t>ả</w:t>
      </w:r>
      <w:r>
        <w:rPr>
          <w:color w:val="000000"/>
        </w:rPr>
        <w:t xml:space="preserve"> ra discount trong getlist không?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192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9BD2D9" w14:textId="77777777" w:rsidR="00D46B4D" w:rsidRDefault="00D46B4D">
      <w:r>
        <w:separator/>
      </w:r>
    </w:p>
  </w:endnote>
  <w:endnote w:type="continuationSeparator" w:id="0">
    <w:p w14:paraId="255624DF" w14:textId="77777777" w:rsidR="00D46B4D" w:rsidRDefault="00D46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C8F77C-6EAE-48ED-8AF7-47DCF98FB0D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1CB7E968-6E37-4763-A8FF-8D49603B887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83B1D3B-2995-43D7-96AB-DA39C935C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618F700-7977-4E09-A481-D3D725D8AA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91" w14:textId="77777777" w:rsidR="003959BF" w:rsidRDefault="00D46B4D">
    <w:pPr>
      <w:jc w:val="center"/>
    </w:pPr>
    <w:r>
      <w:rPr>
        <w:color w:val="666666"/>
        <w:sz w:val="18"/>
        <w:szCs w:val="18"/>
      </w:rPr>
      <w:t>FPT Telecom — B</w:t>
    </w:r>
    <w:r>
      <w:rPr>
        <w:color w:val="666666"/>
        <w:sz w:val="18"/>
        <w:szCs w:val="18"/>
      </w:rPr>
      <w:t>ả</w:t>
    </w:r>
    <w:r>
      <w:rPr>
        <w:color w:val="666666"/>
        <w:sz w:val="18"/>
        <w:szCs w:val="18"/>
      </w:rPr>
      <w:t>o m</w:t>
    </w:r>
    <w:r>
      <w:rPr>
        <w:color w:val="666666"/>
        <w:sz w:val="18"/>
        <w:szCs w:val="18"/>
      </w:rPr>
      <w:t>ậ</w:t>
    </w:r>
    <w:r>
      <w:rPr>
        <w:color w:val="666666"/>
        <w:sz w:val="18"/>
        <w:szCs w:val="18"/>
      </w:rPr>
      <w:t>t n</w:t>
    </w:r>
    <w:r>
      <w:rPr>
        <w:color w:val="666666"/>
        <w:sz w:val="18"/>
        <w:szCs w:val="18"/>
      </w:rPr>
      <w:t>ộ</w:t>
    </w:r>
    <w:r>
      <w:rPr>
        <w:color w:val="666666"/>
        <w:sz w:val="18"/>
        <w:szCs w:val="18"/>
      </w:rPr>
      <w:t>i b</w:t>
    </w:r>
    <w:r>
      <w:rPr>
        <w:color w:val="666666"/>
        <w:sz w:val="18"/>
        <w:szCs w:val="18"/>
      </w:rPr>
      <w:t>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05A643" w14:textId="77777777" w:rsidR="00D46B4D" w:rsidRDefault="00D46B4D">
      <w:r>
        <w:separator/>
      </w:r>
    </w:p>
  </w:footnote>
  <w:footnote w:type="continuationSeparator" w:id="0">
    <w:p w14:paraId="6C25ECCC" w14:textId="77777777" w:rsidR="00D46B4D" w:rsidRDefault="00D46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90" w14:textId="77777777" w:rsidR="003959BF" w:rsidRDefault="00D46B4D">
    <w:pPr>
      <w:jc w:val="right"/>
    </w:pPr>
    <w:r>
      <w:rPr>
        <w:color w:val="666666"/>
        <w:sz w:val="18"/>
        <w:szCs w:val="18"/>
      </w:rPr>
      <w:t>FCP__Ver1.1_Checkout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9BF"/>
    <w:rsid w:val="003959BF"/>
    <w:rsid w:val="00621E6C"/>
    <w:rsid w:val="00790299"/>
    <w:rsid w:val="00D4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04A9"/>
  <w15:docId w15:val="{BE9E0A79-1CBD-4701-A096-38325F27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00" w:after="15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333333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E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E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dCIwjMqzOCPiofgTufe3YRAI3Q==">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1802</Words>
  <Characters>10273</Characters>
  <Application>Microsoft Office Word</Application>
  <DocSecurity>0</DocSecurity>
  <Lines>85</Lines>
  <Paragraphs>24</Paragraphs>
  <ScaleCrop>false</ScaleCrop>
  <Company/>
  <LinksUpToDate>false</LinksUpToDate>
  <CharactersWithSpaces>12051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Dang Chau Giang (FTEL ISC HCM)</cp:lastModifiedBy>
  <cp:revision>5</cp:revision>
  <dcterms:created xsi:type="dcterms:W3CDTF">2026-05-27T09:26:00Z</dcterms:created>
  <dcterms:modified xsi:type="dcterms:W3CDTF">2026-05-27T09:31:00Z</dcterms:modified>
</cp:coreProperties>
</file>