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9B53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20EB7">
              <w:rPr>
                <w:rFonts w:ascii="Arial" w:hAnsi="Arial" w:cs="Arial"/>
              </w:rPr>
              <w:t>5</w:t>
            </w:r>
            <w:r w:rsidR="00D1105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A20E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A20E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7852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dettaglio evento.</w:t>
            </w:r>
          </w:p>
        </w:tc>
      </w:tr>
      <w:tr w:rsidR="00306905" w:rsidTr="00632B06">
        <w:tc>
          <w:tcPr>
            <w:tcW w:w="9854" w:type="dxa"/>
          </w:tcPr>
          <w:p w:rsidR="007852B9" w:rsidRDefault="007852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eliminazione eventi.</w:t>
            </w:r>
          </w:p>
        </w:tc>
      </w:tr>
      <w:tr w:rsidR="007852B9" w:rsidTr="00632B06">
        <w:tc>
          <w:tcPr>
            <w:tcW w:w="9854" w:type="dxa"/>
          </w:tcPr>
          <w:p w:rsidR="007852B9" w:rsidRDefault="007852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implementazione lista eventi </w:t>
            </w:r>
            <w:r w:rsidRPr="007852B9">
              <w:rPr>
                <w:rFonts w:ascii="Arial" w:hAnsi="Arial" w:cs="Arial"/>
                <w:u w:val="single"/>
              </w:rPr>
              <w:t>per partecipanti.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riscontrato un imprevisto piuttosto grave durante l’implementazione della lista eventi per gli utenti partecipanti. Infatti a differenza dell’admin che può vedere tutti gli eventi, i partecipanti devono poter visualizzare solo gli eventi alla quale partecipano e con l’attuale struttura del database questa operazione risulta molto complessa e dispendiosa. Sarebbe comunque possibile con una tripla </w:t>
            </w:r>
            <w:proofErr w:type="spellStart"/>
            <w:r>
              <w:rPr>
                <w:rFonts w:ascii="Arial" w:hAnsi="Arial" w:cs="Arial"/>
              </w:rPr>
              <w:t>inner</w:t>
            </w:r>
            <w:proofErr w:type="spellEnd"/>
            <w:r>
              <w:rPr>
                <w:rFonts w:ascii="Arial" w:hAnsi="Arial" w:cs="Arial"/>
              </w:rPr>
              <w:t xml:space="preserve"> join riuscire ad ottenere i dati richiesti ma discutendo con alcuni compagni di classe ho deciso di modificare leggermente la struttura del database e di conseguenza lo schema ER (che implementerò a partire dalla prossima lezione) inserendo una relazione a tre tra le tabelle Utente, Gruppo ed Evento.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57441" w:rsidTr="00434F37">
        <w:tc>
          <w:tcPr>
            <w:tcW w:w="9854" w:type="dxa"/>
          </w:tcPr>
          <w:p w:rsidR="00457441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 implementazione del database tramite </w:t>
            </w:r>
            <w:proofErr w:type="spellStart"/>
            <w:r>
              <w:rPr>
                <w:rFonts w:ascii="Arial" w:hAnsi="Arial" w:cs="Arial"/>
              </w:rPr>
              <w:t>migrations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2B4" w:rsidRDefault="00C232B4" w:rsidP="00DC1A1A">
      <w:pPr>
        <w:spacing w:after="0" w:line="240" w:lineRule="auto"/>
      </w:pPr>
      <w:r>
        <w:separator/>
      </w:r>
    </w:p>
  </w:endnote>
  <w:endnote w:type="continuationSeparator" w:id="0">
    <w:p w:rsidR="00C232B4" w:rsidRDefault="00C232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232B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2B4" w:rsidRDefault="00C232B4" w:rsidP="00DC1A1A">
      <w:pPr>
        <w:spacing w:after="0" w:line="240" w:lineRule="auto"/>
      </w:pPr>
      <w:r>
        <w:separator/>
      </w:r>
    </w:p>
  </w:footnote>
  <w:footnote w:type="continuationSeparator" w:id="0">
    <w:p w:rsidR="00C232B4" w:rsidRDefault="00C232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DAB5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66F1F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0B4DB-FED5-4862-9E26-F98F7F6C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109</cp:revision>
  <cp:lastPrinted>2017-03-29T10:57:00Z</cp:lastPrinted>
  <dcterms:created xsi:type="dcterms:W3CDTF">2015-06-23T12:36:00Z</dcterms:created>
  <dcterms:modified xsi:type="dcterms:W3CDTF">2022-10-05T14:23:00Z</dcterms:modified>
</cp:coreProperties>
</file>