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B89F" w14:textId="679F261D" w:rsidR="00177A8A" w:rsidRPr="00177A8A" w:rsidRDefault="00177A8A" w:rsidP="00DC2AF6">
      <w:pPr>
        <w:rPr>
          <w:b/>
          <w:bCs/>
        </w:rPr>
      </w:pPr>
      <w:r w:rsidRPr="00177A8A">
        <w:rPr>
          <w:b/>
          <w:bCs/>
        </w:rPr>
        <w:t xml:space="preserve">Machine Learning is a core branch of Artificial Intelligence (AI) focused on building systems capable of learning and improving their performance from data without being explicitly programmed for each specific task. </w:t>
      </w:r>
    </w:p>
    <w:p w14:paraId="0217D109" w14:textId="77777777" w:rsidR="00273AEF" w:rsidRPr="00177A8A" w:rsidRDefault="00273AEF" w:rsidP="00177A8A"/>
    <w:sectPr w:rsidR="00273AEF" w:rsidRPr="00177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8A"/>
    <w:rsid w:val="00177A8A"/>
    <w:rsid w:val="00273AEF"/>
    <w:rsid w:val="0030552D"/>
    <w:rsid w:val="00320850"/>
    <w:rsid w:val="006054A7"/>
    <w:rsid w:val="00633E3B"/>
    <w:rsid w:val="00712F88"/>
    <w:rsid w:val="00DC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A0DD"/>
  <w15:chartTrackingRefBased/>
  <w15:docId w15:val="{297B422A-28F0-4B0E-B7FB-0DAE2837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Giap D22CN11</dc:creator>
  <cp:keywords/>
  <dc:description/>
  <cp:lastModifiedBy>Nguyen The Giap D22CN11</cp:lastModifiedBy>
  <cp:revision>2</cp:revision>
  <dcterms:created xsi:type="dcterms:W3CDTF">2026-06-14T03:45:00Z</dcterms:created>
  <dcterms:modified xsi:type="dcterms:W3CDTF">2026-06-14T04:01:00Z</dcterms:modified>
</cp:coreProperties>
</file>