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F1EBA" w14:textId="77777777" w:rsidR="00124FF0" w:rsidRDefault="00124FF0" w:rsidP="00124FF0">
      <w:pPr>
        <w:spacing w:after="60" w:line="256" w:lineRule="auto"/>
      </w:pPr>
      <w:proofErr w:type="spellStart"/>
      <w:r>
        <w:rPr>
          <w:b/>
          <w:color w:val="1F4E79"/>
        </w:rPr>
        <w:t>Fragmento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defectuoso</w:t>
      </w:r>
      <w:proofErr w:type="spellEnd"/>
      <w:r>
        <w:rPr>
          <w:b/>
          <w:color w:val="1F4E79"/>
        </w:rPr>
        <w:t xml:space="preserve"> para </w:t>
      </w:r>
      <w:proofErr w:type="spellStart"/>
      <w:r>
        <w:rPr>
          <w:b/>
          <w:color w:val="1F4E79"/>
        </w:rPr>
        <w:t>depurar</w:t>
      </w:r>
      <w:proofErr w:type="spellEnd"/>
      <w:r>
        <w:rPr>
          <w:b/>
          <w:color w:val="1F4E79"/>
        </w:rPr>
        <w:t xml:space="preserve"> y </w:t>
      </w:r>
      <w:proofErr w:type="spellStart"/>
      <w:r>
        <w:rPr>
          <w:b/>
          <w:color w:val="1F4E79"/>
        </w:rPr>
        <w:t>justificar</w:t>
      </w:r>
      <w:proofErr w:type="spellEnd"/>
    </w:p>
    <w:tbl>
      <w:tblPr>
        <w:tblStyle w:val="Tablaconcuadrcula"/>
        <w:tblW w:w="0" w:type="auto"/>
        <w:jc w:val="center"/>
        <w:tblInd w:w="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ook w:val="04A0" w:firstRow="1" w:lastRow="0" w:firstColumn="1" w:lastColumn="0" w:noHBand="0" w:noVBand="1"/>
      </w:tblPr>
      <w:tblGrid>
        <w:gridCol w:w="8488"/>
      </w:tblGrid>
      <w:tr w:rsidR="00124FF0" w14:paraId="419DE0DA" w14:textId="77777777" w:rsidTr="00124FF0">
        <w:trPr>
          <w:jc w:val="center"/>
        </w:trPr>
        <w:tc>
          <w:tcPr>
            <w:tcW w:w="9859" w:type="dxa"/>
            <w:tcBorders>
              <w:top w:val="single" w:sz="6" w:space="0" w:color="D9DEE5"/>
              <w:left w:val="single" w:sz="6" w:space="0" w:color="D9DEE5"/>
              <w:bottom w:val="single" w:sz="6" w:space="0" w:color="D9DEE5"/>
              <w:right w:val="single" w:sz="6" w:space="0" w:color="D9DEE5"/>
            </w:tcBorders>
            <w:shd w:val="clear" w:color="auto" w:fill="F7F9FC"/>
            <w:hideMark/>
          </w:tcPr>
          <w:p w14:paraId="6B3A961E" w14:textId="77777777" w:rsidR="00124FF0" w:rsidRDefault="00124FF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double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calcularPago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 xml:space="preserve">double </w:t>
            </w:r>
            <w:proofErr w:type="spellStart"/>
            <w:r>
              <w:rPr>
                <w:rFonts w:ascii="Consolas" w:hAnsi="Consolas"/>
                <w:sz w:val="18"/>
              </w:rPr>
              <w:t>costo</w:t>
            </w:r>
            <w:proofErr w:type="spellEnd"/>
            <w:r>
              <w:rPr>
                <w:rFonts w:ascii="Consolas" w:hAnsi="Consolas"/>
                <w:sz w:val="18"/>
              </w:rPr>
              <w:t xml:space="preserve">, double </w:t>
            </w:r>
            <w:proofErr w:type="spellStart"/>
            <w:r>
              <w:rPr>
                <w:rFonts w:ascii="Consolas" w:hAnsi="Consolas"/>
                <w:sz w:val="18"/>
              </w:rPr>
              <w:t>cobertura</w:t>
            </w:r>
            <w:proofErr w:type="spellEnd"/>
            <w:r>
              <w:rPr>
                <w:rFonts w:ascii="Consolas" w:hAnsi="Consolas"/>
                <w:sz w:val="18"/>
              </w:rPr>
              <w:t>){</w:t>
            </w:r>
            <w:r>
              <w:rPr>
                <w:rFonts w:ascii="Consolas" w:hAnsi="Consolas"/>
                <w:sz w:val="18"/>
              </w:rPr>
              <w:br/>
              <w:t xml:space="preserve">    double </w:t>
            </w:r>
            <w:proofErr w:type="spellStart"/>
            <w:r>
              <w:rPr>
                <w:rFonts w:ascii="Consolas" w:hAnsi="Consolas"/>
                <w:sz w:val="18"/>
              </w:rPr>
              <w:t>pago</w:t>
            </w:r>
            <w:proofErr w:type="spellEnd"/>
            <w:r>
              <w:rPr>
                <w:rFonts w:ascii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sz w:val="18"/>
              </w:rPr>
              <w:t>costo</w:t>
            </w:r>
            <w:proofErr w:type="spellEnd"/>
            <w:r>
              <w:rPr>
                <w:rFonts w:ascii="Consolas" w:hAnsi="Consolas"/>
                <w:sz w:val="18"/>
              </w:rPr>
              <w:t xml:space="preserve"> - </w:t>
            </w:r>
            <w:proofErr w:type="spellStart"/>
            <w:r>
              <w:rPr>
                <w:rFonts w:ascii="Consolas" w:hAnsi="Consolas"/>
                <w:sz w:val="18"/>
              </w:rPr>
              <w:t>cobertura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    if(</w:t>
            </w:r>
            <w:proofErr w:type="spellStart"/>
            <w:r>
              <w:rPr>
                <w:rFonts w:ascii="Consolas" w:hAnsi="Consolas"/>
                <w:sz w:val="18"/>
              </w:rPr>
              <w:t>cobertura</w:t>
            </w:r>
            <w:proofErr w:type="spellEnd"/>
            <w:r>
              <w:rPr>
                <w:rFonts w:ascii="Consolas" w:hAnsi="Consolas"/>
                <w:sz w:val="18"/>
              </w:rPr>
              <w:t xml:space="preserve"> &gt; 1)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pago</w:t>
            </w:r>
            <w:proofErr w:type="spellEnd"/>
            <w:r>
              <w:rPr>
                <w:rFonts w:ascii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sz w:val="18"/>
              </w:rPr>
              <w:t>costo</w:t>
            </w:r>
            <w:proofErr w:type="spellEnd"/>
            <w:r>
              <w:rPr>
                <w:rFonts w:ascii="Consolas" w:hAnsi="Consolas"/>
                <w:sz w:val="18"/>
              </w:rPr>
              <w:t xml:space="preserve"> * </w:t>
            </w:r>
            <w:proofErr w:type="spellStart"/>
            <w:r>
              <w:rPr>
                <w:rFonts w:ascii="Consolas" w:hAnsi="Consolas"/>
                <w:sz w:val="18"/>
              </w:rPr>
              <w:t>cobertura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    if(</w:t>
            </w:r>
            <w:proofErr w:type="spellStart"/>
            <w:r>
              <w:rPr>
                <w:rFonts w:ascii="Consolas" w:hAnsi="Consolas"/>
                <w:sz w:val="18"/>
              </w:rPr>
              <w:t>pago</w:t>
            </w:r>
            <w:proofErr w:type="spellEnd"/>
            <w:r>
              <w:rPr>
                <w:rFonts w:ascii="Consolas" w:hAnsi="Consolas"/>
                <w:sz w:val="18"/>
              </w:rPr>
              <w:t xml:space="preserve"> &lt; 0) </w:t>
            </w:r>
            <w:proofErr w:type="spellStart"/>
            <w:r>
              <w:rPr>
                <w:rFonts w:ascii="Consolas" w:hAnsi="Consolas"/>
                <w:sz w:val="18"/>
              </w:rPr>
              <w:t>pago</w:t>
            </w:r>
            <w:proofErr w:type="spellEnd"/>
            <w:r>
              <w:rPr>
                <w:rFonts w:ascii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sz w:val="18"/>
              </w:rPr>
              <w:t>costo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    return </w:t>
            </w:r>
            <w:proofErr w:type="spellStart"/>
            <w:r>
              <w:rPr>
                <w:rFonts w:ascii="Consolas" w:hAnsi="Consolas"/>
                <w:sz w:val="18"/>
              </w:rPr>
              <w:t>pago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5FD06D05" w14:textId="092C1B1F" w:rsidR="00174241" w:rsidRDefault="00174241"/>
    <w:p w14:paraId="7C193A51" w14:textId="73F8F07E" w:rsidR="00124FF0" w:rsidRDefault="00124FF0">
      <w:r>
        <w:t xml:space="preserve">CODIGO CORREGIDO </w:t>
      </w:r>
    </w:p>
    <w:p w14:paraId="380C90E7" w14:textId="77777777" w:rsidR="00124FF0" w:rsidRDefault="00124FF0" w:rsidP="00124FF0">
      <w:r>
        <w:t xml:space="preserve">double </w:t>
      </w:r>
      <w:proofErr w:type="spellStart"/>
      <w:proofErr w:type="gramStart"/>
      <w:r>
        <w:t>calcularPago</w:t>
      </w:r>
      <w:proofErr w:type="spellEnd"/>
      <w:r>
        <w:t>(</w:t>
      </w:r>
      <w:proofErr w:type="gramEnd"/>
      <w:r>
        <w:t xml:space="preserve">double </w:t>
      </w:r>
      <w:proofErr w:type="spellStart"/>
      <w:r>
        <w:t>costo</w:t>
      </w:r>
      <w:proofErr w:type="spellEnd"/>
      <w:r>
        <w:t xml:space="preserve">, double </w:t>
      </w:r>
      <w:proofErr w:type="spellStart"/>
      <w:r>
        <w:t>cobertura</w:t>
      </w:r>
      <w:proofErr w:type="spellEnd"/>
      <w:r>
        <w:t>) {</w:t>
      </w:r>
    </w:p>
    <w:p w14:paraId="3BCF96B9" w14:textId="38BCB11A" w:rsidR="00124FF0" w:rsidRDefault="00124FF0" w:rsidP="00124FF0">
      <w:r>
        <w:t xml:space="preserve">    double </w:t>
      </w:r>
      <w:proofErr w:type="spellStart"/>
      <w:r>
        <w:t>pago</w:t>
      </w:r>
      <w:proofErr w:type="spellEnd"/>
      <w:r>
        <w:t>;</w:t>
      </w:r>
    </w:p>
    <w:p w14:paraId="1F89D458" w14:textId="77777777" w:rsidR="00124FF0" w:rsidRDefault="00124FF0" w:rsidP="00124FF0">
      <w:r>
        <w:t xml:space="preserve">    if (</w:t>
      </w:r>
      <w:proofErr w:type="spellStart"/>
      <w:r>
        <w:t>cobertura</w:t>
      </w:r>
      <w:proofErr w:type="spellEnd"/>
      <w:r>
        <w:t xml:space="preserve"> &gt;= 0 &amp;&amp; </w:t>
      </w:r>
      <w:proofErr w:type="spellStart"/>
      <w:r>
        <w:t>cobertura</w:t>
      </w:r>
      <w:proofErr w:type="spellEnd"/>
      <w:r>
        <w:t xml:space="preserve"> &lt;= 1) {</w:t>
      </w:r>
    </w:p>
    <w:p w14:paraId="05A4032C" w14:textId="77777777" w:rsidR="00124FF0" w:rsidRDefault="00124FF0" w:rsidP="00124FF0">
      <w:r>
        <w:t xml:space="preserve">        </w:t>
      </w:r>
      <w:proofErr w:type="spellStart"/>
      <w:r>
        <w:t>pago</w:t>
      </w:r>
      <w:proofErr w:type="spellEnd"/>
      <w:r>
        <w:t xml:space="preserve"> = </w:t>
      </w:r>
      <w:proofErr w:type="spellStart"/>
      <w:r>
        <w:t>costo</w:t>
      </w:r>
      <w:proofErr w:type="spellEnd"/>
      <w:r>
        <w:t xml:space="preserve"> - (</w:t>
      </w:r>
      <w:proofErr w:type="spellStart"/>
      <w:r>
        <w:t>costo</w:t>
      </w:r>
      <w:proofErr w:type="spellEnd"/>
      <w:r>
        <w:t xml:space="preserve"> * </w:t>
      </w:r>
      <w:proofErr w:type="spellStart"/>
      <w:r>
        <w:t>cobertura</w:t>
      </w:r>
      <w:proofErr w:type="spellEnd"/>
      <w:r>
        <w:t>);</w:t>
      </w:r>
    </w:p>
    <w:p w14:paraId="001A623D" w14:textId="77777777" w:rsidR="00124FF0" w:rsidRDefault="00124FF0" w:rsidP="00124FF0">
      <w:r>
        <w:t xml:space="preserve">    } </w:t>
      </w:r>
    </w:p>
    <w:p w14:paraId="5E73BBDA" w14:textId="77777777" w:rsidR="00124FF0" w:rsidRDefault="00124FF0" w:rsidP="00124FF0">
      <w:r>
        <w:t xml:space="preserve">    else if (</w:t>
      </w:r>
      <w:proofErr w:type="spellStart"/>
      <w:r>
        <w:t>cobertura</w:t>
      </w:r>
      <w:proofErr w:type="spellEnd"/>
      <w:r>
        <w:t xml:space="preserve"> &gt; 1) {</w:t>
      </w:r>
    </w:p>
    <w:p w14:paraId="18FA75AB" w14:textId="77777777" w:rsidR="00124FF0" w:rsidRDefault="00124FF0" w:rsidP="00124FF0">
      <w:r>
        <w:t xml:space="preserve">        </w:t>
      </w:r>
      <w:proofErr w:type="spellStart"/>
      <w:r>
        <w:t>pago</w:t>
      </w:r>
      <w:proofErr w:type="spellEnd"/>
      <w:r>
        <w:t xml:space="preserve"> = </w:t>
      </w:r>
      <w:proofErr w:type="spellStart"/>
      <w:r>
        <w:t>costo</w:t>
      </w:r>
      <w:proofErr w:type="spellEnd"/>
      <w:r>
        <w:t xml:space="preserve"> - </w:t>
      </w:r>
      <w:proofErr w:type="spellStart"/>
      <w:r>
        <w:t>cobertura</w:t>
      </w:r>
      <w:proofErr w:type="spellEnd"/>
      <w:r>
        <w:t>;</w:t>
      </w:r>
    </w:p>
    <w:p w14:paraId="5B80D425" w14:textId="77777777" w:rsidR="00124FF0" w:rsidRDefault="00124FF0" w:rsidP="00124FF0">
      <w:r>
        <w:t xml:space="preserve">    } </w:t>
      </w:r>
    </w:p>
    <w:p w14:paraId="78578407" w14:textId="77777777" w:rsidR="00124FF0" w:rsidRDefault="00124FF0" w:rsidP="00124FF0">
      <w:r>
        <w:t xml:space="preserve">    else {</w:t>
      </w:r>
    </w:p>
    <w:p w14:paraId="5070F2A8" w14:textId="39E30AB6" w:rsidR="00124FF0" w:rsidRDefault="00124FF0" w:rsidP="00124FF0">
      <w:r>
        <w:t xml:space="preserve">        </w:t>
      </w:r>
      <w:proofErr w:type="spellStart"/>
      <w:r>
        <w:t>pago</w:t>
      </w:r>
      <w:proofErr w:type="spellEnd"/>
      <w:r>
        <w:t xml:space="preserve"> = </w:t>
      </w:r>
      <w:proofErr w:type="spellStart"/>
      <w:r>
        <w:t>costo</w:t>
      </w:r>
      <w:proofErr w:type="spellEnd"/>
      <w:r>
        <w:t xml:space="preserve">; </w:t>
      </w:r>
    </w:p>
    <w:p w14:paraId="39E94244" w14:textId="561EC0E8" w:rsidR="00124FF0" w:rsidRDefault="00124FF0" w:rsidP="00124FF0">
      <w:r>
        <w:t xml:space="preserve">    }</w:t>
      </w:r>
    </w:p>
    <w:p w14:paraId="4870EA76" w14:textId="77777777" w:rsidR="00124FF0" w:rsidRDefault="00124FF0" w:rsidP="00124FF0">
      <w:r>
        <w:t xml:space="preserve">    if (</w:t>
      </w:r>
      <w:proofErr w:type="spellStart"/>
      <w:r>
        <w:t>pago</w:t>
      </w:r>
      <w:proofErr w:type="spellEnd"/>
      <w:r>
        <w:t xml:space="preserve"> &lt; 0) {</w:t>
      </w:r>
    </w:p>
    <w:p w14:paraId="2EDF9ECA" w14:textId="77777777" w:rsidR="00124FF0" w:rsidRDefault="00124FF0" w:rsidP="00124FF0">
      <w:r>
        <w:t xml:space="preserve">        </w:t>
      </w:r>
      <w:proofErr w:type="spellStart"/>
      <w:r>
        <w:t>pago</w:t>
      </w:r>
      <w:proofErr w:type="spellEnd"/>
      <w:r>
        <w:t xml:space="preserve"> = 0;</w:t>
      </w:r>
    </w:p>
    <w:p w14:paraId="2481F0B0" w14:textId="74DB677C" w:rsidR="00124FF0" w:rsidRDefault="00124FF0" w:rsidP="00124FF0">
      <w:r>
        <w:t xml:space="preserve">    }</w:t>
      </w:r>
    </w:p>
    <w:p w14:paraId="27FB4F7A" w14:textId="77777777" w:rsidR="00124FF0" w:rsidRDefault="00124FF0" w:rsidP="00124FF0">
      <w:r>
        <w:t xml:space="preserve">    return </w:t>
      </w:r>
      <w:proofErr w:type="spellStart"/>
      <w:r>
        <w:t>pago</w:t>
      </w:r>
      <w:proofErr w:type="spellEnd"/>
      <w:r>
        <w:t>;</w:t>
      </w:r>
    </w:p>
    <w:p w14:paraId="302F1367" w14:textId="0766FDBB" w:rsidR="00124FF0" w:rsidRDefault="00124FF0" w:rsidP="00124FF0">
      <w:r>
        <w:t>}</w:t>
      </w:r>
    </w:p>
    <w:p w14:paraId="55E215CA" w14:textId="77777777" w:rsidR="00124FF0" w:rsidRDefault="00124FF0" w:rsidP="00124FF0">
      <w:pPr>
        <w:pStyle w:val="NormalWeb"/>
      </w:pPr>
      <w:r>
        <w:t xml:space="preserve">El mayor error es que el código no define qué representa la variable </w:t>
      </w:r>
      <w:r>
        <w:rPr>
          <w:rStyle w:val="CdigoHTML"/>
        </w:rPr>
        <w:t>cobertura</w:t>
      </w:r>
      <w:r>
        <w:t>.</w:t>
      </w:r>
    </w:p>
    <w:p w14:paraId="5D6ACCCF" w14:textId="77777777" w:rsidR="00124FF0" w:rsidRPr="00124FF0" w:rsidRDefault="00124FF0" w:rsidP="00124FF0">
      <w:pPr>
        <w:pStyle w:val="NormalWeb"/>
        <w:numPr>
          <w:ilvl w:val="0"/>
          <w:numId w:val="1"/>
        </w:numPr>
      </w:pPr>
      <w:r w:rsidRPr="00124FF0">
        <w:t>En la línea 2: Se usa como un monto monetario (</w:t>
      </w:r>
      <w:r w:rsidRPr="00124FF0">
        <w:rPr>
          <w:rStyle w:val="CdigoHTML"/>
        </w:rPr>
        <w:t>costo - cobertura</w:t>
      </w:r>
      <w:r w:rsidRPr="00124FF0">
        <w:t>).</w:t>
      </w:r>
    </w:p>
    <w:p w14:paraId="654006A6" w14:textId="77777777" w:rsidR="00124FF0" w:rsidRPr="00124FF0" w:rsidRDefault="00124FF0" w:rsidP="00124FF0">
      <w:pPr>
        <w:pStyle w:val="NormalWeb"/>
        <w:numPr>
          <w:ilvl w:val="0"/>
          <w:numId w:val="1"/>
        </w:numPr>
      </w:pPr>
      <w:r w:rsidRPr="00124FF0">
        <w:t>En la línea 4: Se usa como un factor multiplicador o porcentaje (</w:t>
      </w:r>
      <w:r w:rsidRPr="00124FF0">
        <w:rPr>
          <w:rStyle w:val="CdigoHTML"/>
        </w:rPr>
        <w:t>costo * cobertura</w:t>
      </w:r>
      <w:r w:rsidRPr="00124FF0">
        <w:t>).</w:t>
      </w:r>
    </w:p>
    <w:p w14:paraId="644C0C42" w14:textId="7B51A5F6" w:rsidR="00124FF0" w:rsidRDefault="00124FF0" w:rsidP="00124FF0">
      <w:pPr>
        <w:pStyle w:val="NormalWeb"/>
        <w:numPr>
          <w:ilvl w:val="0"/>
          <w:numId w:val="1"/>
        </w:numPr>
      </w:pPr>
      <w:r w:rsidRPr="00124FF0">
        <w:t>Consecuencia: Es imposible que una misma variable represente un valor fijo y un coeficiente al mismo tiempo sin una conversión previa.</w:t>
      </w:r>
    </w:p>
    <w:p w14:paraId="0658BAA4" w14:textId="77777777" w:rsidR="00124FF0" w:rsidRPr="00124FF0" w:rsidRDefault="00124FF0" w:rsidP="00124FF0">
      <w:pPr>
        <w:pStyle w:val="NormalWeb"/>
      </w:pPr>
    </w:p>
    <w:p w14:paraId="1520A0C4" w14:textId="1FC42AAA" w:rsidR="00124FF0" w:rsidRDefault="00124FF0" w:rsidP="00124FF0"/>
    <w:p w14:paraId="43A57CB9" w14:textId="77777777" w:rsidR="00124FF0" w:rsidRDefault="00124FF0" w:rsidP="00124FF0"/>
    <w:sectPr w:rsidR="00124F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13079"/>
    <w:multiLevelType w:val="multilevel"/>
    <w:tmpl w:val="B5BA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F0"/>
    <w:rsid w:val="00124FF0"/>
    <w:rsid w:val="00174241"/>
    <w:rsid w:val="00D5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B1826"/>
  <w15:chartTrackingRefBased/>
  <w15:docId w15:val="{19EA0153-9B38-495B-8096-F290AC8E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FF0"/>
    <w:pPr>
      <w:spacing w:after="200" w:line="276" w:lineRule="auto"/>
    </w:pPr>
    <w:rPr>
      <w:rFonts w:ascii="Calibri" w:eastAsiaTheme="minorEastAsia" w:hAnsi="Calibri"/>
      <w:sz w:val="21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24FF0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4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CdigoHTML">
    <w:name w:val="HTML Code"/>
    <w:basedOn w:val="Fuentedeprrafopredeter"/>
    <w:uiPriority w:val="99"/>
    <w:semiHidden/>
    <w:unhideWhenUsed/>
    <w:rsid w:val="00124F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Freire Arebalo Alan Anderson</dc:creator>
  <cp:keywords/>
  <dc:description/>
  <cp:lastModifiedBy>Freire Arebalo Alan Anderson</cp:lastModifiedBy>
  <cp:revision>1</cp:revision>
  <dcterms:created xsi:type="dcterms:W3CDTF">2026-04-15T14:45:00Z</dcterms:created>
  <dcterms:modified xsi:type="dcterms:W3CDTF">2026-04-15T15:02:00Z</dcterms:modified>
</cp:coreProperties>
</file>