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D1B2A"/>
          <w:sz w:val="96"/>
        </w:rPr>
        <w:t>ModelIt!</w:t>
      </w:r>
    </w:p>
    <w:p>
      <w:pPr>
        <w:jc w:val="center"/>
      </w:pPr>
      <w:r>
        <w:rPr>
          <w:color w:val="1A4780"/>
          <w:sz w:val="56"/>
        </w:rPr>
        <w:t>Student Activity Pack</w:t>
      </w:r>
    </w:p>
    <w:p/>
    <w:p>
      <w:pPr>
        <w:jc w:val="center"/>
      </w:pPr>
      <w:r>
        <w:rPr>
          <w:b/>
          <w:color w:val="0D1B2A"/>
          <w:sz w:val="60"/>
        </w:rPr>
        <w:t>Building a Space Elevator: The Ultimate Engineering Challenge</w:t>
      </w:r>
    </w:p>
    <w:p>
      <w:pPr>
        <w:jc w:val="center"/>
      </w:pPr>
      <w:r>
        <w:rPr>
          <w:i/>
          <w:sz w:val="30"/>
        </w:rPr>
        <w:t>Modeling the Physics and Materials Science of a Tether to the Stars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pPr>
        <w:jc w:val="center"/>
      </w:pPr>
      <w:r>
        <w:rPr>
          <w:sz w:val="24"/>
        </w:rPr>
        <w:t>Grade Level: 10th Grade — Level 3: Advanced Engineering &amp; Design  |  Standard: HS-PS2-2, HS-PS1-3</w:t>
      </w:r>
    </w:p>
    <w:p>
      <w:r>
        <w:br w:type="page"/>
      </w:r>
    </w:p>
    <w:p>
      <w:r>
        <w:rPr>
          <w:b/>
          <w:color w:val="0D1B2A"/>
          <w:sz w:val="48"/>
        </w:rPr>
        <w:t>What's Inside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sz w:val="26"/>
        </w:rPr>
        <w:t>1. Pre-Assessment</w:t>
      </w:r>
      <w:r>
        <w:rPr>
          <w:sz w:val="22"/>
        </w:rPr>
        <w:t xml:space="preserve">  -  What do you already know?</w:t>
      </w:r>
    </w:p>
    <w:p>
      <w:r>
        <w:rPr>
          <w:b/>
          <w:sz w:val="26"/>
        </w:rPr>
        <w:t>2. Scoring Rubric</w:t>
      </w:r>
      <w:r>
        <w:rPr>
          <w:sz w:val="22"/>
        </w:rPr>
        <w:t xml:space="preserve">  -  How your work will be assessed</w:t>
      </w:r>
    </w:p>
    <w:p>
      <w:r>
        <w:rPr>
          <w:b/>
          <w:sz w:val="26"/>
        </w:rPr>
        <w:t>3. Component Analysis</w:t>
      </w:r>
      <w:r>
        <w:rPr>
          <w:sz w:val="22"/>
        </w:rPr>
        <w:t xml:space="preserve">  -  Sort and classify system parts</w:t>
      </w:r>
    </w:p>
    <w:p>
      <w:r>
        <w:rPr>
          <w:b/>
          <w:sz w:val="26"/>
        </w:rPr>
        <w:t>4. Model Recording Page</w:t>
      </w:r>
      <w:r>
        <w:rPr>
          <w:sz w:val="22"/>
        </w:rPr>
        <w:t xml:space="preserve">  -  Sketch your model</w:t>
      </w:r>
    </w:p>
    <w:p>
      <w:r>
        <w:rPr>
          <w:b/>
          <w:sz w:val="26"/>
        </w:rPr>
        <w:t>5. Simulation Observations</w:t>
      </w:r>
      <w:r>
        <w:rPr>
          <w:sz w:val="22"/>
        </w:rPr>
        <w:t xml:space="preserve">  -  Record what happens</w:t>
      </w:r>
    </w:p>
    <w:p>
      <w:r>
        <w:rPr>
          <w:b/>
          <w:sz w:val="26"/>
        </w:rPr>
        <w:t>6. Research &amp; Extend</w:t>
      </w:r>
      <w:r>
        <w:rPr>
          <w:sz w:val="22"/>
        </w:rPr>
        <w:t xml:space="preserve">  -  Add new components</w:t>
      </w:r>
    </w:p>
    <w:p>
      <w:r>
        <w:rPr>
          <w:b/>
          <w:sz w:val="26"/>
        </w:rPr>
        <w:t>7. Reflection Questions</w:t>
      </w:r>
      <w:r>
        <w:rPr>
          <w:sz w:val="22"/>
        </w:rPr>
        <w:t xml:space="preserve">  -  What did you learn?</w:t>
      </w:r>
    </w:p>
    <w:p>
      <w:r>
        <w:rPr>
          <w:b/>
          <w:sz w:val="26"/>
        </w:rPr>
        <w:t>8. STEM Challenge</w:t>
      </w:r>
      <w:r>
        <w:rPr>
          <w:sz w:val="22"/>
        </w:rPr>
        <w:t xml:space="preserve">  -  Design a Space Elevator Materials Research Roadmap</w:t>
      </w:r>
    </w:p>
    <w:p>
      <w:r>
        <w:br w:type="page"/>
      </w:r>
    </w:p>
    <w:p>
      <w:r>
        <w:rPr>
          <w:b/>
          <w:color w:val="0D1B2A"/>
          <w:sz w:val="48"/>
        </w:rPr>
        <w:t>Pre-Assessment: What Do You Know?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these questions BEFORE the lesson begins.</w:t>
      </w:r>
    </w:p>
    <w:p/>
    <w:p>
      <w:r>
        <w:rPr>
          <w:b/>
          <w:sz w:val="22"/>
        </w:rPr>
        <w:t>What do you think a space elevator would look like and how would it work?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Why do you think rockets are so expensive for reaching orbit, and could a cable be cheaper?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Draw the forces acting on a cable stretching from Earth's surface to space — what keeps it from falling down?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What material properties would a space elevator cable need and do any current materials qualify?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Scoring Rubric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Use this rubric to check your own work!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Skill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4 - Expert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3 - Proficient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2 - Developing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1 - Beginning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Identifying</w:t>
              <w:br/>
              <w:t>Components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correct + explains role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 to identify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Establishing</w:t>
              <w:br/>
              <w:t>Relationships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arrows correct + explains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Incorrect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Running</w:t>
              <w:br/>
              <w:t>Simulations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Tests all; predicts outcomes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all; records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some with guidance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Needs help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Explaining</w:t>
              <w:br/>
              <w:t>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with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Good explanation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</w:t>
            </w:r>
          </w:p>
        </w:tc>
      </w:tr>
    </w:tbl>
    <w:p>
      <w:r>
        <w:br w:type="page"/>
      </w:r>
    </w:p>
    <w:p>
      <w:r>
        <w:rPr>
          <w:b/>
          <w:color w:val="0D1B2A"/>
          <w:sz w:val="48"/>
        </w:rPr>
        <w:t>Component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What is a Component?</w:t>
      </w:r>
    </w:p>
    <w:p>
      <w:r>
        <w:rPr>
          <w:sz w:val="22"/>
        </w:rPr>
        <w:t xml:space="preserve">A </w:t>
      </w:r>
      <w:r>
        <w:rPr>
          <w:b/>
          <w:sz w:val="22"/>
        </w:rPr>
        <w:t>component</w:t>
      </w:r>
      <w:r>
        <w:rPr>
          <w:sz w:val="22"/>
        </w:rPr>
        <w:t xml:space="preserve"> is a part of a system. In our Building a Space Elevator: The Ultimate Engineering Challenge system, we have these components:</w:t>
      </w:r>
    </w:p>
    <w:p/>
    <w:p>
      <w:r>
        <w:rPr>
          <w:b/>
          <w:sz w:val="22"/>
        </w:rPr>
        <w:t xml:space="preserve">  *  Cable Tensile Strength: </w:t>
      </w:r>
      <w:r>
        <w:rPr>
          <w:sz w:val="22"/>
        </w:rPr>
        <w:t>The maximum stress the cable material can withstand before breaking — must exceed approximately 65 GPa for a tapered carbon nanotube cable design, compared to the current bulk manufacturing limit of approximately 1-2 GPa for carbon nanotube fibers</w:t>
      </w:r>
    </w:p>
    <w:p>
      <w:r>
        <w:rPr>
          <w:b/>
          <w:sz w:val="22"/>
        </w:rPr>
        <w:t xml:space="preserve">  *  Gravitational Force Gradient: </w:t>
      </w:r>
      <w:r>
        <w:rPr>
          <w:sz w:val="22"/>
        </w:rPr>
        <w:t>The variation in gravitational pull along the cable's length — strongest at the surface (9.8 m/s^2) and decreasing with altitude squared, creating a non-uniform load distribution that makes the cable thickest at geostationary orbit</w:t>
      </w:r>
    </w:p>
    <w:p>
      <w:r>
        <w:rPr>
          <w:b/>
          <w:sz w:val="22"/>
        </w:rPr>
        <w:t xml:space="preserve">  *  Centrifugal Counterweight: </w:t>
      </w:r>
      <w:r>
        <w:rPr>
          <w:sz w:val="22"/>
        </w:rPr>
        <w:t>The mass and position of the counterweight beyond geostationary orbit that provides the centrifugal tension to keep the cable taut — heavier counterweights at greater distances reduce stress in the lower cable sections</w:t>
      </w:r>
    </w:p>
    <w:p>
      <w:r>
        <w:rPr>
          <w:b/>
          <w:sz w:val="22"/>
        </w:rPr>
        <w:t xml:space="preserve">  *  Climber Mass: </w:t>
      </w:r>
      <w:r>
        <w:rPr>
          <w:sz w:val="22"/>
        </w:rPr>
        <w:t>The mass of the vehicle that travels up and down the cable carrying payload — heavier climbers stress the cable more but can carry more cargo, creating a direct trade-off between capability and safety margin</w:t>
      </w:r>
    </w:p>
    <w:p>
      <w:r>
        <w:rPr>
          <w:b/>
          <w:sz w:val="22"/>
        </w:rPr>
        <w:t xml:space="preserve">  *  Orbital Altitude: </w:t>
      </w:r>
      <w:r>
        <w:rPr>
          <w:sz w:val="22"/>
        </w:rPr>
        <w:t>The height at which the cable's center of mass must be positioned — at or above 35,786 km for geostationary equilibrium — with the total cable extending beyond this to accommodate the counterweight</w:t>
      </w:r>
    </w:p>
    <w:p>
      <w:r>
        <w:rPr>
          <w:b/>
          <w:sz w:val="22"/>
        </w:rPr>
        <w:t xml:space="preserve">  *  Material Limits: </w:t>
      </w:r>
      <w:r>
        <w:rPr>
          <w:sz w:val="22"/>
        </w:rPr>
        <w:t>The gap between theoretical material properties (what physics allows) and manufacturable properties (what we can actually make) — carbon nanotubes theoretically meet requirements but cannot yet be manufactured at the needed scale or quality</w:t>
      </w:r>
    </w:p>
    <w:p>
      <w:r>
        <w:rPr>
          <w:b/>
          <w:sz w:val="22"/>
        </w:rPr>
        <w:t xml:space="preserve">  *  Energy Consumption: </w:t>
      </w:r>
      <w:r>
        <w:rPr>
          <w:sz w:val="22"/>
        </w:rPr>
        <w:t>The total energy required for a climber to ascend from the surface to geostationary orbit — approximately 50 MJ per kg, which must be transmitted to the climber via laser, microwave, or onboard power</w:t>
      </w:r>
    </w:p>
    <w:p>
      <w:r>
        <w:rPr>
          <w:b/>
          <w:sz w:val="22"/>
        </w:rPr>
        <w:t xml:space="preserve">  *  Payload Capacity: </w:t>
      </w:r>
      <w:r>
        <w:rPr>
          <w:sz w:val="22"/>
        </w:rPr>
        <w:t>The maximum mass that can be delivered to orbit per climber trip, determined by cable strength margin, climber design, and power system — the economic viability depends on sufficiently high payload per trip at low cost</w:t>
      </w:r>
    </w:p>
    <w:p>
      <w:r>
        <w:rPr>
          <w:b/>
          <w:sz w:val="22"/>
        </w:rPr>
        <w:t xml:space="preserve">  *  Atmospheric Stress: </w:t>
      </w:r>
      <w:r>
        <w:rPr>
          <w:sz w:val="22"/>
        </w:rPr>
        <w:t>The aerodynamic forces, weather impacts (lightning, wind, ice), and atmospheric chemical exposure on the lower 100 km of cable — this section faces challenges no other part of the structure encounters</w:t>
      </w:r>
    </w:p>
    <w:p>
      <w:r>
        <w:rPr>
          <w:b/>
          <w:sz w:val="22"/>
        </w:rPr>
        <w:t xml:space="preserve">  *  Economic Viability: </w:t>
      </w:r>
      <w:r>
        <w:rPr>
          <w:sz w:val="22"/>
        </w:rPr>
        <w:t>The cost per kilogram to orbit via space elevator compared to rocket launch — the elevator must deliver cargo below $200/kg to be economically compelling, compared to current rocket costs of $2,000-10,000/kg</w:t>
      </w:r>
    </w:p>
    <w:p/>
    <w:p>
      <w:r>
        <w:rPr>
          <w:b/>
          <w:color w:val="1A4780"/>
          <w:sz w:val="36"/>
        </w:rPr>
        <w:t>Sorting Activity</w:t>
      </w:r>
    </w:p>
    <w:p>
      <w:r>
        <w:rPr>
          <w:sz w:val="22"/>
        </w:rPr>
        <w:t>Sort into EXTERNAL (inputs from outside) and INTERNAL (processes inside the system):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7EC8E3"/>
          </w:tcPr>
          <w:p>
            <w:r>
              <w:rPr>
                <w:b/>
              </w:rPr>
              <w:t>EXTERNAL Components</w:t>
              <w:br/>
              <w:t>(Come from outside)</w:t>
            </w:r>
          </w:p>
        </w:tc>
        <w:tc>
          <w:tcPr>
            <w:tcW w:type="dxa" w:w="5112"/>
            <w:shd w:fill="7EC8E3"/>
          </w:tcPr>
          <w:p>
            <w:r>
              <w:rPr>
                <w:b/>
              </w:rPr>
              <w:t>INTERNAL Components</w:t>
              <w:br/>
              <w:t>(Happen inside system)</w:t>
            </w:r>
          </w:p>
        </w:tc>
      </w:tr>
      <w:tr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your reasoning: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Model Recording Page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Sketch your model showing all components and their relationships.</w:t>
      </w:r>
    </w:p>
    <w:p/>
    <w:p>
      <w:r>
        <w:rPr>
          <w:b/>
          <w:color w:val="2E86AB"/>
          <w:sz w:val="28"/>
        </w:rPr>
        <w:t>Relationship Key:</w:t>
      </w:r>
    </w:p>
    <w:p>
      <w:r>
        <w:rPr>
          <w:b/>
          <w:sz w:val="22"/>
        </w:rPr>
        <w:t xml:space="preserve">(+) POSITIVE: </w:t>
      </w:r>
      <w:r>
        <w:rPr>
          <w:sz w:val="22"/>
        </w:rPr>
        <w:t>When one increases, the other ALSO increases</w:t>
      </w:r>
    </w:p>
    <w:p>
      <w:r>
        <w:rPr>
          <w:b/>
          <w:sz w:val="22"/>
        </w:rPr>
        <w:t xml:space="preserve">(-) NEGATIVE: </w:t>
      </w:r>
      <w:r>
        <w:rPr>
          <w:sz w:val="22"/>
        </w:rPr>
        <w:t>When one increases, the other DECREASES</w:t>
      </w:r>
    </w:p>
    <w:p/>
    <w:p>
      <w:r>
        <w:rPr>
          <w:b/>
          <w:color w:val="2E86AB"/>
          <w:sz w:val="28"/>
        </w:rPr>
        <w:t>My Model Sketch:</w:t>
      </w:r>
    </w:p>
    <w:p>
      <w:r>
        <w:rPr>
          <w:sz w:val="20"/>
        </w:rPr>
        <w:t>Draw components as boxes. Connect with arrows labeled + or -.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ONE relationship in your model. Why does it work that way?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Simulation Observations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Run each scenario in ModelIt! and record your observations.</w:t>
      </w:r>
    </w:p>
    <w:p/>
    <w:p>
      <w:r>
        <w:rPr>
          <w:b/>
          <w:color w:val="1A4780"/>
          <w:sz w:val="36"/>
        </w:rPr>
        <w:t>Carbon Nanotube Ideal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Theoretical maximum tensile strength of perfect carbon nanotubes</w:t>
      </w:r>
    </w:p>
    <w:p>
      <w:r>
        <w:rPr>
          <w:i/>
          <w:sz w:val="22"/>
        </w:rPr>
        <w:t>What do you predict happens to system feasibility if we could manufacture carbon nanotubes at their theoretical strength in 100,000 km lengths?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Current Materials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Best currently manufacturable cable material</w:t>
      </w:r>
    </w:p>
    <w:p>
      <w:r>
        <w:rPr>
          <w:i/>
          <w:sz w:val="22"/>
        </w:rPr>
        <w:t>What do you predict happens when you try to build a space elevator with the strongest material we can actually make today?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Climber Stress Test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Maximum economic payload capacity</w:t>
      </w:r>
    </w:p>
    <w:p>
      <w:r>
        <w:rPr>
          <w:i/>
          <w:sz w:val="22"/>
        </w:rPr>
        <w:t>What do you predict is the relationship between payload size and the Cable Tensile Strength required?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Research &amp; Extend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Real systems are more complex. EXTEND your model with new components!</w:t>
      </w:r>
    </w:p>
    <w:p/>
    <w:p>
      <w:r>
        <w:rPr>
          <w:b/>
          <w:color w:val="1A4780"/>
          <w:sz w:val="36"/>
        </w:rPr>
        <w:t>Possible New Components:</w:t>
      </w:r>
    </w:p>
    <w:p>
      <w:r>
        <w:rPr>
          <w:b/>
          <w:sz w:val="22"/>
        </w:rPr>
        <w:t xml:space="preserve">  *  Orbital Debris Risk: </w:t>
      </w:r>
      <w:r>
        <w:rPr>
          <w:sz w:val="22"/>
        </w:rPr>
        <w:t>The probability of the cable being struck by space debris or micrometeorites at various altitudes — the cable crosses all orbital zones and must either avoid or survive millions of potential impacts over its operational lifetime</w:t>
      </w:r>
    </w:p>
    <w:p>
      <w:r>
        <w:rPr>
          <w:b/>
          <w:sz w:val="22"/>
        </w:rPr>
        <w:t xml:space="preserve">  *  Climber Power System: </w:t>
      </w:r>
      <w:r>
        <w:rPr>
          <w:sz w:val="22"/>
        </w:rPr>
        <w:t>The method of transmitting energy to the ascending climber — ground-based lasers, microwave beaming, or onboard generators — each with different efficiency, weight, and safety trade-offs</w:t>
      </w:r>
    </w:p>
    <w:p>
      <w:r>
        <w:rPr>
          <w:b/>
          <w:sz w:val="22"/>
        </w:rPr>
        <w:t xml:space="preserve">  *  Anchor Station Design: </w:t>
      </w:r>
      <w:r>
        <w:rPr>
          <w:sz w:val="22"/>
        </w:rPr>
        <w:t>The engineering of the ground-level platform, likely a mobile ocean platform near the equator, that must maintain cable tension, handle climber launch and recovery, and survive weather extremes</w:t>
      </w:r>
    </w:p>
    <w:p/>
    <w:p>
      <w:r>
        <w:rPr>
          <w:b/>
          <w:color w:val="1A4780"/>
          <w:sz w:val="36"/>
        </w:rPr>
        <w:t>My Extension:</w:t>
      </w:r>
    </w:p>
    <w:p>
      <w:r>
        <w:rPr>
          <w:b/>
          <w:sz w:val="22"/>
        </w:rPr>
        <w:t xml:space="preserve">New component I want to add: </w:t>
      </w:r>
      <w:r>
        <w:rPr>
          <w:sz w:val="22"/>
        </w:rPr>
        <w:t>________________________________</w:t>
      </w:r>
    </w:p>
    <w:p>
      <w:r>
        <w:rPr>
          <w:b/>
          <w:sz w:val="22"/>
        </w:rPr>
        <w:t>How does it connect? (Draw and explain)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evidence supports these connections?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Reflection Questions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after completing all activities.</w:t>
      </w:r>
    </w:p>
    <w:p/>
    <w:p>
      <w:r>
        <w:rPr>
          <w:b/>
          <w:sz w:val="22"/>
        </w:rPr>
        <w:t>How does your model demonstrate that the space elevator is a materials science problem rather than a physics or engineering problem?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does the strength-to-weight ratio gap reveal about the relationship between theoretical material properties and manufacturing capability?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If the materials challenge were solved tomorrow, what other variables in your model would become the new limiting factors?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How would a functioning space elevator change the economics and accessibility of space — and what societal changes might follow?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are the risks of a space elevator failure — what happens if a 100,000 km cable breaks?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STEM CHALLENGE: Design a Space Elevator Materials Research Roadmap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YOUR MISSION</w:t>
      </w:r>
    </w:p>
    <w:p>
      <w:r>
        <w:rPr>
          <w:sz w:val="22"/>
        </w:rPr>
        <w:t>Design a 25-year materials science research roadmap that identifies the specific breakthroughs needed to close the gap between current carbon nanotube manufacturing capability and space elevator requirements.</w:t>
      </w:r>
    </w:p>
    <w:p/>
    <w:p>
      <w:r>
        <w:rPr>
          <w:b/>
          <w:color w:val="1A4780"/>
          <w:sz w:val="36"/>
        </w:rPr>
        <w:t>THE SCENARIO</w:t>
      </w:r>
    </w:p>
    <w:p>
      <w:r>
        <w:rPr>
          <w:sz w:val="22"/>
        </w:rPr>
        <w:t>A consortium of space agencies and technology companies has committed $10 billion over 25 years to develop the materials needed for a space elevator. Your team must design the research roadmap: identifying the specific manufacturing challenges, the intermediate milestones, the testing protocols, and the decision points where the program should continue, pivot, or redirect to alternative materials.</w:t>
      </w:r>
    </w:p>
    <w:p/>
    <w:p>
      <w:r>
        <w:rPr>
          <w:b/>
          <w:color w:val="1A4780"/>
          <w:sz w:val="36"/>
        </w:rPr>
        <w:t>ENGINEERING DESIGN THINKING</w:t>
      </w:r>
    </w:p>
    <w:p>
      <w:pPr>
        <w:pStyle w:val="ListBullet"/>
      </w:pPr>
      <w:r>
        <w:rPr>
          <w:sz w:val="22"/>
        </w:rPr>
        <w:t>What is the current state of carbon nanotube fiber manufacturing and what specific defects limit strength?</w:t>
      </w:r>
    </w:p>
    <w:p>
      <w:pPr>
        <w:pStyle w:val="ListBullet"/>
      </w:pPr>
      <w:r>
        <w:rPr>
          <w:sz w:val="22"/>
        </w:rPr>
        <w:t>What manufacturing processes show the most promise for scaling nanotube quality and length simultaneously?</w:t>
      </w:r>
    </w:p>
    <w:p>
      <w:pPr>
        <w:pStyle w:val="ListBullet"/>
      </w:pPr>
      <w:r>
        <w:rPr>
          <w:sz w:val="22"/>
        </w:rPr>
        <w:t>What intermediate applications (bridges, aircraft, body armor) could demonstrate progress and provide revenue during the 25-year development?</w:t>
      </w:r>
    </w:p>
    <w:p>
      <w:pPr>
        <w:pStyle w:val="ListBullet"/>
      </w:pPr>
      <w:r>
        <w:rPr>
          <w:sz w:val="22"/>
        </w:rPr>
        <w:t>What alternative materials (boron nitride nanotubes, graphene ribbons, diamond nanothreads) should receive parallel research investment?</w:t>
      </w:r>
    </w:p>
    <w:p/>
    <w:p>
      <w:r>
        <w:rPr>
          <w:b/>
          <w:color w:val="1A4780"/>
          <w:sz w:val="36"/>
        </w:rPr>
        <w:t>MY DESIGN</w:t>
      </w:r>
    </w:p>
    <w:p>
      <w:r>
        <w:rPr>
          <w:sz w:val="20"/>
        </w:rPr>
        <w:t>Draw your design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EXPLAIN YOUR DESIGN</w:t>
      </w:r>
    </w:p>
    <w:p>
      <w:r>
        <w:rPr>
          <w:b/>
          <w:sz w:val="22"/>
        </w:rPr>
        <w:t>Why did you design it this way? Use scientific reasoning!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