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BA0E6A4"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BF4917">
        <w:rPr>
          <w:b w:val="0"/>
          <w:bCs w:val="0"/>
          <w:sz w:val="28"/>
          <w:szCs w:val="28"/>
          <w:lang w:val="it-IT"/>
        </w:rPr>
        <w:t xml:space="preserve"> </w:t>
      </w:r>
      <w:r w:rsidR="00581663">
        <w:rPr>
          <w:b w:val="0"/>
          <w:bCs w:val="0"/>
          <w:sz w:val="28"/>
          <w:szCs w:val="28"/>
          <w:lang w:val="it-IT"/>
        </w:rPr>
        <w:t>m</w:t>
      </w:r>
      <w:r w:rsidR="00BF4917">
        <w:rPr>
          <w:b w:val="0"/>
          <w:bCs w:val="0"/>
          <w:sz w:val="28"/>
          <w:szCs w:val="28"/>
          <w:lang w:val="it-IT"/>
        </w:rPr>
        <w:t xml:space="preserve">odelagem de </w:t>
      </w:r>
      <w:r w:rsidR="00581663">
        <w:rPr>
          <w:b w:val="0"/>
          <w:bCs w:val="0"/>
          <w:sz w:val="28"/>
          <w:szCs w:val="28"/>
          <w:lang w:val="it-IT"/>
        </w:rPr>
        <w:t>r</w:t>
      </w:r>
      <w:r w:rsidR="00BF4917">
        <w:rPr>
          <w:b w:val="0"/>
          <w:bCs w:val="0"/>
          <w:sz w:val="28"/>
          <w:szCs w:val="28"/>
          <w:lang w:val="it-IT"/>
        </w:rPr>
        <w:t>equisitos e</w:t>
      </w:r>
      <w:r w:rsidRPr="00997B7A">
        <w:rPr>
          <w:b w:val="0"/>
          <w:bCs w:val="0"/>
          <w:sz w:val="28"/>
          <w:szCs w:val="28"/>
          <w:lang w:val="it-IT"/>
        </w:rPr>
        <w:t xml:space="preserve">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6AE6C385"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581663">
        <w:rPr>
          <w:b w:val="0"/>
          <w:bCs w:val="0"/>
          <w:sz w:val="28"/>
          <w:szCs w:val="28"/>
          <w:lang w:val="it-IT"/>
        </w:rPr>
        <w:t xml:space="preserve"> modelagem de requisitos e</w:t>
      </w:r>
      <w:r w:rsidRPr="00997B7A">
        <w:rPr>
          <w:b w:val="0"/>
          <w:bCs w:val="0"/>
          <w:sz w:val="28"/>
          <w:szCs w:val="28"/>
          <w:lang w:val="it-IT"/>
        </w:rPr>
        <w:t xml:space="preserve">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1B1144D4"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w:t>
      </w:r>
      <w:r w:rsidR="00DA6C17">
        <w:rPr>
          <w:b w:val="0"/>
          <w:sz w:val="24"/>
          <w:szCs w:val="24"/>
        </w:rPr>
        <w:t>__</w:t>
      </w:r>
      <w:r>
        <w:rPr>
          <w:b w:val="0"/>
          <w:sz w:val="24"/>
          <w:szCs w:val="24"/>
        </w:rPr>
        <w:t>_</w:t>
      </w:r>
      <w:r w:rsidR="00DA6C17">
        <w:rPr>
          <w:b w:val="0"/>
          <w:sz w:val="24"/>
          <w:szCs w:val="24"/>
        </w:rPr>
        <w:t>_</w:t>
      </w:r>
      <w:r>
        <w:rPr>
          <w:b w:val="0"/>
          <w:sz w:val="24"/>
          <w:szCs w:val="24"/>
        </w:rPr>
        <w:t>___</w:t>
      </w:r>
      <w:r w:rsidR="00DA6C17">
        <w:rPr>
          <w:b w:val="0"/>
          <w:sz w:val="24"/>
          <w:szCs w:val="24"/>
        </w:rPr>
        <w:t>_</w:t>
      </w:r>
      <w:r>
        <w:rPr>
          <w:b w:val="0"/>
          <w:sz w:val="24"/>
          <w:szCs w:val="24"/>
        </w:rPr>
        <w:t>______________________________________</w:t>
      </w:r>
    </w:p>
    <w:p w14:paraId="76802A2E" w14:textId="77777777" w:rsidR="0046541F" w:rsidRDefault="0046541F" w:rsidP="00DA6C17">
      <w:pPr>
        <w:jc w:val="both"/>
        <w:rPr>
          <w:b w:val="0"/>
          <w:sz w:val="24"/>
          <w:szCs w:val="24"/>
        </w:rPr>
      </w:pPr>
    </w:p>
    <w:p w14:paraId="2DDF220B" w14:textId="51499EE4" w:rsidR="0046541F" w:rsidRDefault="0046541F" w:rsidP="00DA6C17">
      <w:pPr>
        <w:jc w:val="both"/>
        <w:rPr>
          <w:b w:val="0"/>
          <w:sz w:val="24"/>
          <w:szCs w:val="24"/>
        </w:rPr>
      </w:pPr>
      <w:r>
        <w:rPr>
          <w:b w:val="0"/>
          <w:sz w:val="24"/>
          <w:szCs w:val="24"/>
        </w:rPr>
        <w:t>Instituição: _____________</w:t>
      </w:r>
      <w:r w:rsidR="00DA6C17">
        <w:rPr>
          <w:b w:val="0"/>
          <w:sz w:val="24"/>
          <w:szCs w:val="24"/>
        </w:rPr>
        <w:t>_</w:t>
      </w:r>
      <w:r>
        <w:rPr>
          <w:b w:val="0"/>
          <w:sz w:val="24"/>
          <w:szCs w:val="24"/>
        </w:rPr>
        <w:t>_____</w:t>
      </w:r>
      <w:r w:rsidR="00DA6C17">
        <w:rPr>
          <w:b w:val="0"/>
          <w:sz w:val="24"/>
          <w:szCs w:val="24"/>
        </w:rPr>
        <w:t>_</w:t>
      </w:r>
      <w:r>
        <w:rPr>
          <w:b w:val="0"/>
          <w:sz w:val="24"/>
          <w:szCs w:val="24"/>
        </w:rPr>
        <w:t>______________________________________</w:t>
      </w:r>
    </w:p>
    <w:p w14:paraId="6429D93C" w14:textId="77777777" w:rsidR="0046541F" w:rsidRDefault="0046541F" w:rsidP="00DA6C17">
      <w:pPr>
        <w:jc w:val="both"/>
        <w:rPr>
          <w:b w:val="0"/>
          <w:sz w:val="24"/>
          <w:szCs w:val="24"/>
        </w:rPr>
      </w:pPr>
    </w:p>
    <w:p w14:paraId="347FB973" w14:textId="09267D3A" w:rsidR="0046541F" w:rsidRDefault="0046541F" w:rsidP="00DA6C17">
      <w:pPr>
        <w:jc w:val="both"/>
        <w:rPr>
          <w:b w:val="0"/>
          <w:sz w:val="24"/>
          <w:szCs w:val="24"/>
        </w:rPr>
      </w:pPr>
      <w:r>
        <w:rPr>
          <w:b w:val="0"/>
          <w:sz w:val="24"/>
          <w:szCs w:val="24"/>
        </w:rPr>
        <w:t>Julgamento: ______________</w:t>
      </w:r>
      <w:r w:rsidR="00DA6C17">
        <w:rPr>
          <w:b w:val="0"/>
          <w:sz w:val="24"/>
          <w:szCs w:val="24"/>
        </w:rPr>
        <w:t>_</w:t>
      </w:r>
      <w:r>
        <w:rPr>
          <w:b w:val="0"/>
          <w:sz w:val="24"/>
          <w:szCs w:val="24"/>
        </w:rPr>
        <w:t>__________________________________________</w:t>
      </w:r>
    </w:p>
    <w:p w14:paraId="22FA44C6" w14:textId="77777777" w:rsidR="0046541F" w:rsidRDefault="0046541F" w:rsidP="00DA6C17">
      <w:pPr>
        <w:jc w:val="both"/>
        <w:rPr>
          <w:b w:val="0"/>
          <w:sz w:val="24"/>
          <w:szCs w:val="24"/>
        </w:rPr>
      </w:pPr>
    </w:p>
    <w:p w14:paraId="762D2B28" w14:textId="77777777" w:rsidR="0046541F" w:rsidRDefault="0046541F" w:rsidP="00DA6C17">
      <w:pPr>
        <w:jc w:val="both"/>
        <w:rPr>
          <w:b w:val="0"/>
          <w:sz w:val="24"/>
          <w:szCs w:val="24"/>
        </w:rPr>
      </w:pPr>
    </w:p>
    <w:p w14:paraId="3DDD8575"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DA6C17">
      <w:pPr>
        <w:jc w:val="both"/>
        <w:rPr>
          <w:b w:val="0"/>
          <w:sz w:val="24"/>
          <w:szCs w:val="24"/>
        </w:rPr>
      </w:pPr>
    </w:p>
    <w:p w14:paraId="50720CC7" w14:textId="77777777" w:rsidR="0046541F" w:rsidRDefault="0046541F" w:rsidP="00DA6C17">
      <w:pPr>
        <w:jc w:val="both"/>
        <w:rPr>
          <w:b w:val="0"/>
          <w:sz w:val="24"/>
          <w:szCs w:val="24"/>
        </w:rPr>
      </w:pPr>
      <w:r>
        <w:rPr>
          <w:b w:val="0"/>
          <w:sz w:val="24"/>
          <w:szCs w:val="24"/>
        </w:rPr>
        <w:t>Instituição: __________________________________________________________</w:t>
      </w:r>
    </w:p>
    <w:p w14:paraId="4261189E" w14:textId="77777777" w:rsidR="0046541F" w:rsidRDefault="0046541F" w:rsidP="00DA6C17">
      <w:pPr>
        <w:jc w:val="both"/>
        <w:rPr>
          <w:b w:val="0"/>
          <w:sz w:val="24"/>
          <w:szCs w:val="24"/>
        </w:rPr>
      </w:pPr>
    </w:p>
    <w:p w14:paraId="21FA3593" w14:textId="77777777" w:rsidR="0046541F" w:rsidRDefault="0046541F" w:rsidP="00DA6C17">
      <w:pPr>
        <w:jc w:val="both"/>
        <w:rPr>
          <w:b w:val="0"/>
          <w:sz w:val="24"/>
          <w:szCs w:val="24"/>
        </w:rPr>
      </w:pPr>
      <w:r>
        <w:rPr>
          <w:b w:val="0"/>
          <w:sz w:val="24"/>
          <w:szCs w:val="24"/>
        </w:rPr>
        <w:t>Julgamento: _________________________________________________________</w:t>
      </w:r>
    </w:p>
    <w:p w14:paraId="16E60985" w14:textId="77777777" w:rsidR="0046541F" w:rsidRDefault="0046541F" w:rsidP="00DA6C17">
      <w:pPr>
        <w:jc w:val="both"/>
        <w:rPr>
          <w:b w:val="0"/>
          <w:sz w:val="24"/>
          <w:szCs w:val="24"/>
        </w:rPr>
      </w:pPr>
    </w:p>
    <w:p w14:paraId="1207E0E0" w14:textId="77777777" w:rsidR="0046541F" w:rsidRDefault="0046541F" w:rsidP="00DA6C17">
      <w:pPr>
        <w:jc w:val="both"/>
        <w:rPr>
          <w:b w:val="0"/>
          <w:sz w:val="24"/>
          <w:szCs w:val="24"/>
        </w:rPr>
      </w:pPr>
    </w:p>
    <w:p w14:paraId="534AB5A2"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DA6C17">
      <w:pPr>
        <w:jc w:val="both"/>
        <w:rPr>
          <w:b w:val="0"/>
          <w:sz w:val="24"/>
          <w:szCs w:val="24"/>
        </w:rPr>
      </w:pPr>
    </w:p>
    <w:p w14:paraId="1567958D" w14:textId="77777777" w:rsidR="0046541F" w:rsidRDefault="0046541F" w:rsidP="00DA6C17">
      <w:pPr>
        <w:jc w:val="both"/>
        <w:rPr>
          <w:b w:val="0"/>
          <w:sz w:val="24"/>
          <w:szCs w:val="24"/>
        </w:rPr>
      </w:pPr>
      <w:r>
        <w:rPr>
          <w:b w:val="0"/>
          <w:sz w:val="24"/>
          <w:szCs w:val="24"/>
        </w:rPr>
        <w:t>Instituição: __________________________________________________________</w:t>
      </w:r>
    </w:p>
    <w:p w14:paraId="41E0F15A" w14:textId="77777777" w:rsidR="0046541F" w:rsidRDefault="0046541F" w:rsidP="00DA6C17">
      <w:pPr>
        <w:jc w:val="both"/>
        <w:rPr>
          <w:b w:val="0"/>
          <w:sz w:val="24"/>
          <w:szCs w:val="24"/>
        </w:rPr>
      </w:pPr>
    </w:p>
    <w:p w14:paraId="6D97ED33" w14:textId="77777777" w:rsidR="0046541F" w:rsidRDefault="0046541F" w:rsidP="00DA6C17">
      <w:pPr>
        <w:jc w:val="both"/>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3BD0DEFE"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w:t>
      </w:r>
      <w:r w:rsidR="00671EDC">
        <w:rPr>
          <w:b w:val="0"/>
          <w:sz w:val="24"/>
          <w:szCs w:val="24"/>
          <w:lang w:val="it-IT"/>
        </w:rPr>
        <w:t>minha esposa Ana Caroline, por todo o amor, companheirismo, compreensão e incentivo dados ao longo deste trabalho, transformando até mesmo os momentos mais difíceis em algo leve.</w:t>
      </w:r>
    </w:p>
    <w:p w14:paraId="43C84D82" w14:textId="488B50B1" w:rsidR="00D066C0" w:rsidRDefault="004B0060" w:rsidP="0045424B">
      <w:pPr>
        <w:spacing w:after="240" w:line="360" w:lineRule="auto"/>
        <w:jc w:val="both"/>
        <w:rPr>
          <w:b w:val="0"/>
          <w:sz w:val="24"/>
          <w:szCs w:val="24"/>
          <w:lang w:val="it-IT"/>
        </w:rPr>
      </w:pPr>
      <w:r w:rsidRPr="0045424B">
        <w:rPr>
          <w:b w:val="0"/>
          <w:sz w:val="24"/>
          <w:szCs w:val="24"/>
          <w:lang w:val="it-IT"/>
        </w:rPr>
        <w:t>À</w:t>
      </w:r>
      <w:r w:rsidR="00671EDC">
        <w:rPr>
          <w:b w:val="0"/>
          <w:sz w:val="24"/>
          <w:szCs w:val="24"/>
          <w:lang w:val="it-IT"/>
        </w:rPr>
        <w:t xml:space="preserve"> meus familiares, em especial</w:t>
      </w:r>
      <w:r w:rsidR="00DE5D82" w:rsidRPr="0045424B">
        <w:rPr>
          <w:b w:val="0"/>
          <w:sz w:val="24"/>
          <w:szCs w:val="24"/>
          <w:lang w:val="it-IT"/>
        </w:rPr>
        <w:t xml:space="preserve"> </w:t>
      </w:r>
      <w:r w:rsidR="00671EDC">
        <w:rPr>
          <w:b w:val="0"/>
          <w:sz w:val="24"/>
          <w:szCs w:val="24"/>
          <w:lang w:val="it-IT"/>
        </w:rPr>
        <w:t>minha mãe Antonia, pelo carinho, apoio incondicional e sacrifícios feitos por mim.</w:t>
      </w:r>
    </w:p>
    <w:p w14:paraId="2A72035E" w14:textId="1189F16E" w:rsidR="00671EDC" w:rsidRPr="0045424B" w:rsidRDefault="00671EDC" w:rsidP="0045424B">
      <w:pPr>
        <w:spacing w:after="240" w:line="360" w:lineRule="auto"/>
        <w:jc w:val="both"/>
        <w:rPr>
          <w:b w:val="0"/>
          <w:sz w:val="24"/>
          <w:szCs w:val="24"/>
          <w:lang w:val="it-IT"/>
        </w:rPr>
      </w:pPr>
      <w:r>
        <w:rPr>
          <w:b w:val="0"/>
          <w:sz w:val="24"/>
          <w:szCs w:val="24"/>
          <w:lang w:val="it-IT"/>
        </w:rPr>
        <w:t>À minha orientadora Jussara Pimenta Matos, por toda a generosidade, paciência e direcionamentos que contribuíram muito para o esclarecimento de questões complexas e o andamento do trabalho.</w:t>
      </w:r>
    </w:p>
    <w:p w14:paraId="4C449FD7" w14:textId="16CCA859"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671EDC">
        <w:rPr>
          <w:b w:val="0"/>
          <w:sz w:val="24"/>
          <w:szCs w:val="24"/>
          <w:lang w:val="it-IT"/>
        </w:rPr>
        <w:t xml:space="preserve">coach de metodologias ágeis e amigo Magno Mendonça, por ter me apresentado o </w:t>
      </w:r>
      <w:r w:rsidR="008117A5">
        <w:rPr>
          <w:b w:val="0"/>
          <w:sz w:val="24"/>
          <w:szCs w:val="24"/>
          <w:lang w:val="it-IT"/>
        </w:rPr>
        <w:t xml:space="preserve">BDD </w:t>
      </w:r>
      <w:r w:rsidR="00671EDC">
        <w:rPr>
          <w:b w:val="0"/>
          <w:sz w:val="24"/>
          <w:szCs w:val="24"/>
          <w:lang w:val="it-IT"/>
        </w:rPr>
        <w:t>e me apoiado com materiais e conversas de alto nível</w:t>
      </w:r>
      <w:r w:rsidR="00855FF0">
        <w:rPr>
          <w:b w:val="0"/>
          <w:sz w:val="24"/>
          <w:szCs w:val="24"/>
          <w:lang w:val="it-IT"/>
        </w:rPr>
        <w:t>.</w:t>
      </w:r>
    </w:p>
    <w:p w14:paraId="7FB4E07B" w14:textId="64735EC2"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8117A5">
        <w:rPr>
          <w:b w:val="0"/>
          <w:sz w:val="24"/>
          <w:szCs w:val="24"/>
          <w:lang w:val="it-IT"/>
        </w:rPr>
        <w:t>amigos d</w:t>
      </w:r>
      <w:r w:rsidR="00141375">
        <w:rPr>
          <w:b w:val="0"/>
          <w:sz w:val="24"/>
          <w:szCs w:val="24"/>
          <w:lang w:val="it-IT"/>
        </w:rPr>
        <w:t>a</w:t>
      </w:r>
      <w:r w:rsidR="008117A5">
        <w:rPr>
          <w:b w:val="0"/>
          <w:sz w:val="24"/>
          <w:szCs w:val="24"/>
          <w:lang w:val="it-IT"/>
        </w:rPr>
        <w:t xml:space="preserve"> </w:t>
      </w:r>
      <w:r w:rsidR="00141375">
        <w:rPr>
          <w:b w:val="0"/>
          <w:sz w:val="24"/>
          <w:szCs w:val="24"/>
          <w:lang w:val="it-IT"/>
        </w:rPr>
        <w:t xml:space="preserve">squad </w:t>
      </w:r>
      <w:r w:rsidR="008117A5">
        <w:rPr>
          <w:b w:val="0"/>
          <w:sz w:val="24"/>
          <w:szCs w:val="24"/>
          <w:lang w:val="it-IT"/>
        </w:rPr>
        <w:t>de Comprovação, que gentilmente aceitaram participar de todos os experimentos realizados com o BDD</w:t>
      </w:r>
      <w:r w:rsidR="00B809F9">
        <w:rPr>
          <w:b w:val="0"/>
          <w:sz w:val="24"/>
          <w:szCs w:val="24"/>
          <w:lang w:val="it-IT"/>
        </w:rPr>
        <w:t xml:space="preserve"> que eu propus</w:t>
      </w:r>
      <w:r w:rsidR="008117A5">
        <w:rPr>
          <w:b w:val="0"/>
          <w:sz w:val="24"/>
          <w:szCs w:val="24"/>
          <w:lang w:val="it-IT"/>
        </w:rPr>
        <w:t>, além de me ajudarem muito no dia a dia e serem minha referência pessoal de uma equipe de alta performance.</w:t>
      </w:r>
    </w:p>
    <w:p w14:paraId="5914C5AB" w14:textId="3E64246B" w:rsidR="0045424B" w:rsidRPr="00B91D5D" w:rsidRDefault="0088316B" w:rsidP="006C7E30">
      <w:pPr>
        <w:spacing w:after="240" w:line="360" w:lineRule="auto"/>
        <w:jc w:val="both"/>
        <w:rPr>
          <w:b w:val="0"/>
          <w:sz w:val="24"/>
          <w:szCs w:val="24"/>
          <w:lang w:val="it-IT"/>
        </w:rPr>
      </w:pPr>
      <w:r>
        <w:rPr>
          <w:b w:val="0"/>
          <w:sz w:val="24"/>
          <w:szCs w:val="24"/>
          <w:lang w:val="it-IT"/>
        </w:rPr>
        <w:t>Aos professores e colegas do PECE por todos os ensinamentos e experiências compartilhadas ao longo destes 2 anos.</w:t>
      </w: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2DEDAAD9" w:rsidR="007971E7" w:rsidRPr="00B91D5D" w:rsidRDefault="00E86F78" w:rsidP="00F445C5">
      <w:pPr>
        <w:spacing w:line="360" w:lineRule="auto"/>
        <w:ind w:left="1259" w:hanging="1259"/>
        <w:jc w:val="both"/>
        <w:rPr>
          <w:b w:val="0"/>
          <w:sz w:val="24"/>
          <w:szCs w:val="24"/>
        </w:rPr>
      </w:pPr>
      <w:r w:rsidRPr="00E86F78">
        <w:rPr>
          <w:b w:val="0"/>
          <w:sz w:val="24"/>
          <w:szCs w:val="24"/>
        </w:rPr>
        <w:t>Figura 1 – Fases de um projeto utilizando XP</w:t>
      </w:r>
      <w:r w:rsidR="00B91D5D">
        <w:rPr>
          <w:b w:val="0"/>
          <w:sz w:val="24"/>
          <w:szCs w:val="24"/>
        </w:rPr>
        <w:t>.....</w:t>
      </w:r>
      <w:r w:rsidR="00CC563D">
        <w:rPr>
          <w:b w:val="0"/>
          <w:sz w:val="24"/>
          <w:szCs w:val="24"/>
        </w:rPr>
        <w:t>.</w:t>
      </w:r>
      <w:r w:rsidR="00B91D5D">
        <w:rPr>
          <w:b w:val="0"/>
          <w:sz w:val="24"/>
          <w:szCs w:val="24"/>
        </w:rPr>
        <w:t>..............</w:t>
      </w:r>
      <w:r w:rsidR="00F445C5">
        <w:rPr>
          <w:b w:val="0"/>
          <w:sz w:val="24"/>
          <w:szCs w:val="24"/>
        </w:rPr>
        <w:t>....</w:t>
      </w:r>
      <w:r w:rsidR="00B91D5D">
        <w:rPr>
          <w:b w:val="0"/>
          <w:sz w:val="24"/>
          <w:szCs w:val="24"/>
        </w:rPr>
        <w:t>.</w:t>
      </w:r>
      <w:r>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F445C5">
        <w:rPr>
          <w:b w:val="0"/>
          <w:sz w:val="24"/>
          <w:szCs w:val="24"/>
        </w:rPr>
        <w:t>2</w:t>
      </w:r>
      <w:r w:rsidR="00536EAE">
        <w:rPr>
          <w:b w:val="0"/>
          <w:sz w:val="24"/>
          <w:szCs w:val="24"/>
        </w:rPr>
        <w:t>0</w:t>
      </w:r>
    </w:p>
    <w:p w14:paraId="75D4C59F" w14:textId="10EEEC77" w:rsidR="00B91D5D" w:rsidRPr="00B91D5D" w:rsidRDefault="00E86F78" w:rsidP="00F445C5">
      <w:pPr>
        <w:spacing w:line="360" w:lineRule="auto"/>
        <w:ind w:left="1259" w:hanging="1259"/>
        <w:jc w:val="both"/>
        <w:rPr>
          <w:b w:val="0"/>
          <w:sz w:val="24"/>
          <w:szCs w:val="24"/>
        </w:rPr>
      </w:pPr>
      <w:r w:rsidRPr="00E86F78">
        <w:rPr>
          <w:b w:val="0"/>
          <w:sz w:val="24"/>
          <w:szCs w:val="24"/>
        </w:rPr>
        <w:t>Figura 2 – Ciclo de Propriedade Coletiva de Código no XP</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1</w:t>
      </w:r>
    </w:p>
    <w:p w14:paraId="7EAE4D5C" w14:textId="406B0F20" w:rsidR="00B91D5D" w:rsidRPr="00B91D5D" w:rsidRDefault="00E86F78" w:rsidP="00F445C5">
      <w:pPr>
        <w:spacing w:line="360" w:lineRule="auto"/>
        <w:ind w:left="1259" w:hanging="1259"/>
        <w:jc w:val="both"/>
        <w:rPr>
          <w:b w:val="0"/>
          <w:sz w:val="24"/>
          <w:szCs w:val="24"/>
        </w:rPr>
      </w:pPr>
      <w:r w:rsidRPr="00E86F78">
        <w:rPr>
          <w:b w:val="0"/>
          <w:sz w:val="24"/>
          <w:szCs w:val="24"/>
        </w:rPr>
        <w:t>Figura 3 – Ciclo do Test-</w:t>
      </w:r>
      <w:proofErr w:type="spellStart"/>
      <w:r w:rsidRPr="00E86F78">
        <w:rPr>
          <w:b w:val="0"/>
          <w:sz w:val="24"/>
          <w:szCs w:val="24"/>
        </w:rPr>
        <w:t>Driven</w:t>
      </w:r>
      <w:proofErr w:type="spellEnd"/>
      <w:r w:rsidRPr="00E86F78">
        <w:rPr>
          <w:b w:val="0"/>
          <w:sz w:val="24"/>
          <w:szCs w:val="24"/>
        </w:rPr>
        <w:t xml:space="preserve"> </w:t>
      </w:r>
      <w:proofErr w:type="spellStart"/>
      <w:r w:rsidRPr="00E86F78">
        <w:rPr>
          <w:b w:val="0"/>
          <w:sz w:val="24"/>
          <w:szCs w:val="24"/>
        </w:rPr>
        <w:t>Development</w:t>
      </w:r>
      <w:proofErr w:type="spellEnd"/>
      <w:r>
        <w:rPr>
          <w:b w:val="0"/>
          <w:sz w:val="24"/>
          <w:szCs w:val="24"/>
        </w:rPr>
        <w:t>..............</w:t>
      </w:r>
      <w:r w:rsidR="00B91D5D">
        <w:rPr>
          <w:b w:val="0"/>
          <w:sz w:val="24"/>
          <w:szCs w:val="24"/>
        </w:rPr>
        <w:t>.....</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3</w:t>
      </w:r>
    </w:p>
    <w:p w14:paraId="038AFF79" w14:textId="0FC420CC" w:rsidR="001A33B6" w:rsidRDefault="00E86F78" w:rsidP="00F445C5">
      <w:pPr>
        <w:spacing w:line="360" w:lineRule="auto"/>
        <w:jc w:val="both"/>
        <w:rPr>
          <w:b w:val="0"/>
          <w:sz w:val="24"/>
          <w:szCs w:val="24"/>
        </w:rPr>
      </w:pPr>
      <w:r w:rsidRPr="00E86F78">
        <w:rPr>
          <w:b w:val="0"/>
          <w:sz w:val="24"/>
          <w:szCs w:val="24"/>
        </w:rPr>
        <w:t>Figura 4 – Elementos presentes no processo de comunicação</w:t>
      </w:r>
      <w:r>
        <w:rPr>
          <w:b w:val="0"/>
          <w:sz w:val="24"/>
          <w:szCs w:val="24"/>
        </w:rPr>
        <w:t>..</w:t>
      </w:r>
      <w:r w:rsidRPr="00B91D5D">
        <w:rPr>
          <w:b w:val="0"/>
          <w:sz w:val="24"/>
          <w:szCs w:val="24"/>
        </w:rPr>
        <w:t>.</w:t>
      </w:r>
      <w:r w:rsidR="00F445C5">
        <w:rPr>
          <w:b w:val="0"/>
          <w:sz w:val="24"/>
          <w:szCs w:val="24"/>
        </w:rPr>
        <w:t>..</w:t>
      </w:r>
      <w:r w:rsidRPr="00B91D5D">
        <w:rPr>
          <w:b w:val="0"/>
          <w:sz w:val="24"/>
          <w:szCs w:val="24"/>
        </w:rPr>
        <w:t xml:space="preserve">.....………………  </w:t>
      </w:r>
      <w:r w:rsidR="00536EAE">
        <w:rPr>
          <w:b w:val="0"/>
          <w:sz w:val="24"/>
          <w:szCs w:val="24"/>
        </w:rPr>
        <w:t>29</w:t>
      </w:r>
    </w:p>
    <w:p w14:paraId="2E15351B" w14:textId="72438256" w:rsidR="00274E61" w:rsidRDefault="00274E61" w:rsidP="00F445C5">
      <w:pPr>
        <w:spacing w:line="360" w:lineRule="auto"/>
        <w:jc w:val="both"/>
        <w:rPr>
          <w:b w:val="0"/>
          <w:sz w:val="24"/>
          <w:szCs w:val="24"/>
        </w:rPr>
      </w:pPr>
      <w:r w:rsidRPr="00274E61">
        <w:rPr>
          <w:b w:val="0"/>
          <w:sz w:val="24"/>
          <w:szCs w:val="24"/>
        </w:rPr>
        <w:t>Figura 5 – Fluxo do Planejamento da Gestão das Comunicações</w:t>
      </w:r>
      <w:r w:rsidRPr="00B91D5D">
        <w:rPr>
          <w:b w:val="0"/>
          <w:sz w:val="24"/>
          <w:szCs w:val="24"/>
        </w:rPr>
        <w:t>..</w:t>
      </w:r>
      <w:r w:rsidR="00F445C5">
        <w:rPr>
          <w:b w:val="0"/>
          <w:sz w:val="24"/>
          <w:szCs w:val="24"/>
        </w:rPr>
        <w:t>..</w:t>
      </w:r>
      <w:r w:rsidRPr="00B91D5D">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0</w:t>
      </w:r>
    </w:p>
    <w:p w14:paraId="4FFC8D1B" w14:textId="531C1F3C" w:rsidR="00274E61" w:rsidRDefault="00274E61" w:rsidP="00F445C5">
      <w:pPr>
        <w:spacing w:line="360" w:lineRule="auto"/>
        <w:jc w:val="both"/>
        <w:rPr>
          <w:b w:val="0"/>
          <w:sz w:val="24"/>
          <w:szCs w:val="24"/>
        </w:rPr>
      </w:pPr>
      <w:r w:rsidRPr="00274E61">
        <w:rPr>
          <w:b w:val="0"/>
          <w:sz w:val="24"/>
          <w:szCs w:val="24"/>
        </w:rPr>
        <w:t>Figura 6 – Fluxo do Gerenciamento das Comunicações</w:t>
      </w:r>
      <w:r>
        <w:rPr>
          <w:b w:val="0"/>
          <w:sz w:val="24"/>
          <w:szCs w:val="24"/>
        </w:rPr>
        <w:t>..................</w:t>
      </w:r>
      <w:r w:rsidR="00F445C5">
        <w:rPr>
          <w:b w:val="0"/>
          <w:sz w:val="24"/>
          <w:szCs w:val="24"/>
        </w:rPr>
        <w:t>....</w:t>
      </w:r>
      <w:r>
        <w:rPr>
          <w:b w:val="0"/>
          <w:sz w:val="24"/>
          <w:szCs w:val="24"/>
        </w:rPr>
        <w:t xml:space="preserve">......................  </w:t>
      </w:r>
      <w:r w:rsidR="000E7BF7">
        <w:rPr>
          <w:b w:val="0"/>
          <w:sz w:val="24"/>
          <w:szCs w:val="24"/>
        </w:rPr>
        <w:t>3</w:t>
      </w:r>
      <w:r w:rsidR="00536EAE">
        <w:rPr>
          <w:b w:val="0"/>
          <w:sz w:val="24"/>
          <w:szCs w:val="24"/>
        </w:rPr>
        <w:t>1</w:t>
      </w:r>
    </w:p>
    <w:p w14:paraId="4F2D523E" w14:textId="56853EE9" w:rsidR="00274E61" w:rsidRPr="00274E61" w:rsidRDefault="00274E61" w:rsidP="00F445C5">
      <w:pPr>
        <w:spacing w:line="360" w:lineRule="auto"/>
        <w:jc w:val="both"/>
        <w:rPr>
          <w:b w:val="0"/>
          <w:sz w:val="24"/>
          <w:szCs w:val="24"/>
        </w:rPr>
      </w:pPr>
      <w:r w:rsidRPr="00274E61">
        <w:rPr>
          <w:b w:val="0"/>
          <w:sz w:val="24"/>
          <w:szCs w:val="24"/>
        </w:rPr>
        <w:t>Figura 7 - Fluxo de Monitoração do Gerenciamento das Comunicações</w:t>
      </w:r>
      <w:r>
        <w:rPr>
          <w:b w:val="0"/>
          <w:sz w:val="24"/>
          <w:szCs w:val="24"/>
        </w:rPr>
        <w:t>.</w:t>
      </w:r>
      <w:r w:rsidR="00F445C5">
        <w:rPr>
          <w:b w:val="0"/>
          <w:sz w:val="24"/>
          <w:szCs w:val="24"/>
        </w:rPr>
        <w:t>.</w:t>
      </w:r>
      <w:r>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2</w:t>
      </w:r>
    </w:p>
    <w:p w14:paraId="18B8E719" w14:textId="4633FCF4" w:rsidR="00274E61" w:rsidRPr="00274E61" w:rsidRDefault="00274E61" w:rsidP="00F445C5">
      <w:pPr>
        <w:spacing w:line="360" w:lineRule="auto"/>
        <w:jc w:val="both"/>
        <w:rPr>
          <w:b w:val="0"/>
          <w:sz w:val="24"/>
          <w:szCs w:val="24"/>
        </w:rPr>
      </w:pPr>
      <w:r w:rsidRPr="00274E61">
        <w:rPr>
          <w:b w:val="0"/>
          <w:sz w:val="24"/>
          <w:szCs w:val="24"/>
        </w:rPr>
        <w:t>Figura 8 – Fluxo de processos para validar realização das práticas sugeridas</w:t>
      </w:r>
      <w:r>
        <w:rPr>
          <w:b w:val="0"/>
          <w:sz w:val="24"/>
          <w:szCs w:val="24"/>
        </w:rPr>
        <w:t>.</w:t>
      </w:r>
      <w:r w:rsidR="00F445C5">
        <w:rPr>
          <w:b w:val="0"/>
          <w:sz w:val="24"/>
          <w:szCs w:val="24"/>
        </w:rPr>
        <w:t>..</w:t>
      </w:r>
      <w:r>
        <w:rPr>
          <w:b w:val="0"/>
          <w:sz w:val="24"/>
          <w:szCs w:val="24"/>
        </w:rPr>
        <w:t>.....</w:t>
      </w:r>
      <w:r w:rsidR="0088316B">
        <w:rPr>
          <w:b w:val="0"/>
          <w:sz w:val="24"/>
          <w:szCs w:val="24"/>
        </w:rPr>
        <w:t>.</w:t>
      </w:r>
      <w:r>
        <w:rPr>
          <w:b w:val="0"/>
          <w:sz w:val="24"/>
          <w:szCs w:val="24"/>
        </w:rPr>
        <w:t xml:space="preserve"> </w:t>
      </w:r>
      <w:r w:rsidR="0088316B">
        <w:rPr>
          <w:b w:val="0"/>
          <w:sz w:val="24"/>
          <w:szCs w:val="24"/>
        </w:rPr>
        <w:t xml:space="preserve"> </w:t>
      </w:r>
      <w:r w:rsidR="00536EAE">
        <w:rPr>
          <w:b w:val="0"/>
          <w:sz w:val="24"/>
          <w:szCs w:val="24"/>
        </w:rPr>
        <w:t>39</w:t>
      </w:r>
    </w:p>
    <w:p w14:paraId="08866401" w14:textId="559D3F00" w:rsidR="00274E61" w:rsidRPr="00274E61" w:rsidRDefault="00274E61" w:rsidP="00F445C5">
      <w:pPr>
        <w:spacing w:line="360" w:lineRule="auto"/>
        <w:jc w:val="both"/>
        <w:rPr>
          <w:b w:val="0"/>
          <w:sz w:val="24"/>
          <w:szCs w:val="24"/>
        </w:rPr>
      </w:pPr>
      <w:r w:rsidRPr="00274E61">
        <w:rPr>
          <w:b w:val="0"/>
          <w:sz w:val="24"/>
          <w:szCs w:val="24"/>
        </w:rPr>
        <w:t>Figura 9 – Cenário BDD de listagem</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2</w:t>
      </w:r>
    </w:p>
    <w:p w14:paraId="26B73D80" w14:textId="2B0C92FE" w:rsidR="00274E61" w:rsidRPr="00274E61" w:rsidRDefault="00274E61" w:rsidP="00F445C5">
      <w:pPr>
        <w:spacing w:line="360" w:lineRule="auto"/>
        <w:jc w:val="both"/>
        <w:rPr>
          <w:b w:val="0"/>
          <w:sz w:val="24"/>
          <w:szCs w:val="24"/>
        </w:rPr>
      </w:pPr>
      <w:r w:rsidRPr="00274E61">
        <w:rPr>
          <w:b w:val="0"/>
          <w:sz w:val="24"/>
          <w:szCs w:val="24"/>
        </w:rPr>
        <w:t xml:space="preserve">Figura 10 – Cenário BDD de transferência </w:t>
      </w:r>
      <w:proofErr w:type="spellStart"/>
      <w:r w:rsidRPr="00274E61">
        <w:rPr>
          <w:b w:val="0"/>
          <w:sz w:val="24"/>
          <w:szCs w:val="24"/>
        </w:rPr>
        <w:t>intrabancária</w:t>
      </w:r>
      <w:proofErr w:type="spellEnd"/>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5EBF27BF" w14:textId="08BC2A59" w:rsidR="00274E61" w:rsidRPr="00274E61" w:rsidRDefault="00274E61" w:rsidP="00F445C5">
      <w:pPr>
        <w:spacing w:line="360" w:lineRule="auto"/>
        <w:jc w:val="both"/>
        <w:rPr>
          <w:b w:val="0"/>
          <w:sz w:val="24"/>
          <w:szCs w:val="24"/>
        </w:rPr>
      </w:pPr>
      <w:r w:rsidRPr="00274E61">
        <w:rPr>
          <w:b w:val="0"/>
          <w:sz w:val="24"/>
          <w:szCs w:val="24"/>
        </w:rPr>
        <w:t>Figura 11 – Cenário BDD de transferência interbancária</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6664B8D4" w14:textId="6D5CF9E1" w:rsidR="00274E61" w:rsidRPr="00274E61" w:rsidRDefault="00274E61" w:rsidP="00F445C5">
      <w:pPr>
        <w:spacing w:line="360" w:lineRule="auto"/>
        <w:jc w:val="both"/>
        <w:rPr>
          <w:b w:val="0"/>
          <w:sz w:val="24"/>
          <w:szCs w:val="24"/>
        </w:rPr>
      </w:pPr>
      <w:r w:rsidRPr="00274E61">
        <w:rPr>
          <w:b w:val="0"/>
          <w:sz w:val="24"/>
          <w:szCs w:val="24"/>
        </w:rPr>
        <w:t>Figura 12 – Cenário BDD de listagem após reunião de alinhamento com envolvidos</w:t>
      </w:r>
      <w:r>
        <w:rPr>
          <w:b w:val="0"/>
          <w:sz w:val="24"/>
          <w:szCs w:val="24"/>
        </w:rPr>
        <w:t xml:space="preserve">.................................................................................................................  </w:t>
      </w:r>
      <w:r w:rsidR="000E7BF7">
        <w:rPr>
          <w:b w:val="0"/>
          <w:sz w:val="24"/>
          <w:szCs w:val="24"/>
        </w:rPr>
        <w:t>4</w:t>
      </w:r>
      <w:r w:rsidR="00536EAE">
        <w:rPr>
          <w:b w:val="0"/>
          <w:sz w:val="24"/>
          <w:szCs w:val="24"/>
        </w:rPr>
        <w:t>4</w:t>
      </w:r>
    </w:p>
    <w:p w14:paraId="4113932E" w14:textId="2F3CB882" w:rsidR="00274E61" w:rsidRPr="00274E61" w:rsidRDefault="00274E61" w:rsidP="00F445C5">
      <w:pPr>
        <w:spacing w:line="360" w:lineRule="auto"/>
        <w:jc w:val="both"/>
        <w:rPr>
          <w:b w:val="0"/>
          <w:sz w:val="24"/>
          <w:szCs w:val="24"/>
        </w:rPr>
      </w:pPr>
      <w:r w:rsidRPr="00274E61">
        <w:rPr>
          <w:b w:val="0"/>
          <w:sz w:val="24"/>
          <w:szCs w:val="24"/>
        </w:rPr>
        <w:t xml:space="preserve">Figura 13 – Cenário BDD de transferência </w:t>
      </w:r>
      <w:proofErr w:type="spellStart"/>
      <w:r w:rsidRPr="00274E61">
        <w:rPr>
          <w:b w:val="0"/>
          <w:sz w:val="24"/>
          <w:szCs w:val="24"/>
        </w:rPr>
        <w:t>intrabancária</w:t>
      </w:r>
      <w:proofErr w:type="spellEnd"/>
      <w:r w:rsidRPr="00274E61">
        <w:rPr>
          <w:b w:val="0"/>
          <w:sz w:val="24"/>
          <w:szCs w:val="24"/>
        </w:rPr>
        <w:t xml:space="preserve"> após reunião de alinhamento com envolvidos</w:t>
      </w:r>
      <w:r>
        <w:rPr>
          <w:b w:val="0"/>
          <w:sz w:val="24"/>
          <w:szCs w:val="24"/>
        </w:rPr>
        <w:t xml:space="preserve">.........................................................................................................  </w:t>
      </w:r>
      <w:r w:rsidR="000E7BF7">
        <w:rPr>
          <w:b w:val="0"/>
          <w:sz w:val="24"/>
          <w:szCs w:val="24"/>
        </w:rPr>
        <w:t>4</w:t>
      </w:r>
      <w:r w:rsidR="00536EAE">
        <w:rPr>
          <w:b w:val="0"/>
          <w:sz w:val="24"/>
          <w:szCs w:val="24"/>
        </w:rPr>
        <w:t>4</w:t>
      </w:r>
    </w:p>
    <w:p w14:paraId="78BD3222" w14:textId="7407E152" w:rsidR="00274E61" w:rsidRPr="007971E7" w:rsidRDefault="00274E61" w:rsidP="00F445C5">
      <w:pPr>
        <w:spacing w:line="360" w:lineRule="auto"/>
        <w:jc w:val="both"/>
        <w:rPr>
          <w:b w:val="0"/>
          <w:sz w:val="24"/>
          <w:szCs w:val="24"/>
        </w:rPr>
        <w:sectPr w:rsidR="00274E61" w:rsidRPr="007971E7" w:rsidSect="004B3E46">
          <w:pgSz w:w="11907" w:h="16840" w:code="9"/>
          <w:pgMar w:top="1701" w:right="1134" w:bottom="1134" w:left="1701" w:header="709" w:footer="709" w:gutter="0"/>
          <w:cols w:space="708"/>
          <w:titlePg/>
          <w:docGrid w:linePitch="360"/>
        </w:sectPr>
      </w:pPr>
      <w:r w:rsidRPr="00274E61">
        <w:rPr>
          <w:b w:val="0"/>
          <w:sz w:val="24"/>
          <w:szCs w:val="24"/>
        </w:rPr>
        <w:t>Figura 14 – Cenário BDD de transferência interbancária após reunião de alinhamento com envolvidos</w:t>
      </w:r>
      <w:r>
        <w:rPr>
          <w:b w:val="0"/>
          <w:sz w:val="24"/>
          <w:szCs w:val="24"/>
        </w:rPr>
        <w:t xml:space="preserve">.........................................................................................................  </w:t>
      </w:r>
      <w:r w:rsidR="000E7BF7">
        <w:rPr>
          <w:b w:val="0"/>
          <w:sz w:val="24"/>
          <w:szCs w:val="24"/>
        </w:rPr>
        <w:t>4</w:t>
      </w:r>
      <w:r w:rsidR="00536EAE">
        <w:rPr>
          <w:b w:val="0"/>
          <w:sz w:val="24"/>
          <w:szCs w:val="24"/>
        </w:rPr>
        <w:t>5</w:t>
      </w: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254125">
      <w:pPr>
        <w:rPr>
          <w:b w:val="0"/>
          <w:sz w:val="32"/>
          <w:szCs w:val="32"/>
        </w:rPr>
      </w:pPr>
    </w:p>
    <w:p w14:paraId="6E571561" w14:textId="5C174193" w:rsidR="00A4373C" w:rsidRPr="00274E61" w:rsidRDefault="00A4373C" w:rsidP="00676358">
      <w:pPr>
        <w:spacing w:line="360" w:lineRule="auto"/>
        <w:jc w:val="both"/>
        <w:rPr>
          <w:b w:val="0"/>
          <w:sz w:val="24"/>
          <w:szCs w:val="24"/>
        </w:rPr>
      </w:pPr>
      <w:r w:rsidRPr="00A4373C">
        <w:rPr>
          <w:b w:val="0"/>
          <w:sz w:val="24"/>
          <w:szCs w:val="24"/>
        </w:rPr>
        <w:t>Tabela 1 – Práticas propostas para refinamento dos requisitos e Gestão das Comunicações</w:t>
      </w:r>
      <w:r w:rsidR="00676358">
        <w:rPr>
          <w:b w:val="0"/>
          <w:sz w:val="24"/>
          <w:szCs w:val="24"/>
        </w:rPr>
        <w:t xml:space="preserve"> </w:t>
      </w:r>
      <w:r>
        <w:rPr>
          <w:b w:val="0"/>
          <w:sz w:val="24"/>
          <w:szCs w:val="24"/>
        </w:rPr>
        <w:t>..........................................................</w:t>
      </w:r>
      <w:r w:rsidR="00676358">
        <w:rPr>
          <w:b w:val="0"/>
          <w:sz w:val="24"/>
          <w:szCs w:val="24"/>
        </w:rPr>
        <w:t>.</w:t>
      </w:r>
      <w:r>
        <w:rPr>
          <w:b w:val="0"/>
          <w:sz w:val="24"/>
          <w:szCs w:val="24"/>
        </w:rPr>
        <w:t>.........................</w:t>
      </w:r>
      <w:r w:rsidR="00676358">
        <w:rPr>
          <w:b w:val="0"/>
          <w:sz w:val="24"/>
          <w:szCs w:val="24"/>
        </w:rPr>
        <w:t>.</w:t>
      </w:r>
      <w:r>
        <w:rPr>
          <w:b w:val="0"/>
          <w:sz w:val="24"/>
          <w:szCs w:val="24"/>
        </w:rPr>
        <w:t xml:space="preserve">....................  </w:t>
      </w:r>
      <w:r w:rsidR="003B6FCB">
        <w:rPr>
          <w:b w:val="0"/>
          <w:sz w:val="24"/>
          <w:szCs w:val="24"/>
        </w:rPr>
        <w:t>3</w:t>
      </w:r>
      <w:r w:rsidR="00477AEF">
        <w:rPr>
          <w:b w:val="0"/>
          <w:sz w:val="24"/>
          <w:szCs w:val="24"/>
        </w:rPr>
        <w:t>7</w:t>
      </w:r>
    </w:p>
    <w:p w14:paraId="1C9B4B49" w14:textId="1BC5E971" w:rsidR="00B91D5D" w:rsidRDefault="00A4373C" w:rsidP="00676358">
      <w:pPr>
        <w:spacing w:line="360" w:lineRule="auto"/>
        <w:ind w:left="1259" w:hanging="1259"/>
        <w:jc w:val="both"/>
        <w:rPr>
          <w:b w:val="0"/>
          <w:sz w:val="24"/>
          <w:szCs w:val="24"/>
        </w:rPr>
      </w:pPr>
      <w:r w:rsidRPr="00A4373C">
        <w:rPr>
          <w:b w:val="0"/>
          <w:sz w:val="24"/>
          <w:szCs w:val="24"/>
        </w:rPr>
        <w:t>Tabela 2 – Questionário de validação</w:t>
      </w:r>
      <w:r w:rsidR="00676358">
        <w:rPr>
          <w:b w:val="0"/>
          <w:sz w:val="24"/>
          <w:szCs w:val="24"/>
        </w:rPr>
        <w:t xml:space="preserve"> </w:t>
      </w:r>
      <w:r>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w:t>
      </w:r>
      <w:r>
        <w:rPr>
          <w:b w:val="0"/>
          <w:sz w:val="24"/>
          <w:szCs w:val="24"/>
        </w:rPr>
        <w:t>.</w:t>
      </w:r>
      <w:r w:rsidR="00B91D5D">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 xml:space="preserve">..................  </w:t>
      </w:r>
      <w:r w:rsidR="003B6FCB">
        <w:rPr>
          <w:b w:val="0"/>
          <w:sz w:val="24"/>
          <w:szCs w:val="24"/>
        </w:rPr>
        <w:t>4</w:t>
      </w:r>
      <w:r w:rsidR="00477AEF">
        <w:rPr>
          <w:b w:val="0"/>
          <w:sz w:val="24"/>
          <w:szCs w:val="24"/>
        </w:rPr>
        <w:t>0</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6FF294E2" w14:textId="7D1071C5" w:rsidR="00AC7C49" w:rsidRPr="00AC7C49" w:rsidRDefault="00AC7C49" w:rsidP="00AC7C49">
      <w:pPr>
        <w:spacing w:line="360" w:lineRule="auto"/>
        <w:jc w:val="both"/>
        <w:rPr>
          <w:b w:val="0"/>
          <w:sz w:val="24"/>
          <w:szCs w:val="24"/>
          <w:lang w:val="it-IT"/>
        </w:rPr>
      </w:pPr>
      <w:r w:rsidRPr="00E86F78">
        <w:rPr>
          <w:bCs w:val="0"/>
          <w:sz w:val="24"/>
          <w:szCs w:val="24"/>
          <w:lang w:val="it-IT"/>
        </w:rPr>
        <w:t>PMBOK®</w:t>
      </w:r>
      <w:r w:rsidRPr="00AC7C49">
        <w:rPr>
          <w:b w:val="0"/>
          <w:sz w:val="24"/>
          <w:szCs w:val="24"/>
          <w:lang w:val="it-IT"/>
        </w:rPr>
        <w:t xml:space="preserve"> - Project Management Body of Knowledge</w:t>
      </w:r>
    </w:p>
    <w:p w14:paraId="4846A2FA" w14:textId="0A808AAB" w:rsidR="00AC7C49" w:rsidRDefault="00AC7C49" w:rsidP="00AC7C49">
      <w:pPr>
        <w:spacing w:line="360" w:lineRule="auto"/>
        <w:jc w:val="both"/>
        <w:rPr>
          <w:b w:val="0"/>
          <w:sz w:val="24"/>
          <w:szCs w:val="24"/>
          <w:lang w:val="it-IT"/>
        </w:rPr>
      </w:pPr>
      <w:r w:rsidRPr="00AC7C49">
        <w:rPr>
          <w:bCs w:val="0"/>
          <w:sz w:val="24"/>
          <w:szCs w:val="24"/>
          <w:lang w:val="it-IT"/>
        </w:rPr>
        <w:t>BDD</w:t>
      </w:r>
      <w:r w:rsidRPr="00AC7C49">
        <w:rPr>
          <w:b w:val="0"/>
          <w:sz w:val="24"/>
          <w:szCs w:val="24"/>
          <w:lang w:val="it-IT"/>
        </w:rPr>
        <w:t xml:space="preserve"> - Behaviour-Driven Development</w:t>
      </w:r>
    </w:p>
    <w:p w14:paraId="00546737" w14:textId="686B4014" w:rsidR="00617537" w:rsidRDefault="00617537" w:rsidP="00AC7C49">
      <w:pPr>
        <w:spacing w:line="360" w:lineRule="auto"/>
        <w:jc w:val="both"/>
        <w:rPr>
          <w:b w:val="0"/>
          <w:sz w:val="24"/>
          <w:szCs w:val="24"/>
          <w:lang w:val="it-IT"/>
        </w:rPr>
      </w:pPr>
      <w:r w:rsidRPr="00617537">
        <w:rPr>
          <w:bCs w:val="0"/>
          <w:sz w:val="24"/>
          <w:szCs w:val="24"/>
          <w:lang w:val="it-IT"/>
        </w:rPr>
        <w:t>CI</w:t>
      </w:r>
      <w:r>
        <w:rPr>
          <w:b w:val="0"/>
          <w:sz w:val="24"/>
          <w:szCs w:val="24"/>
          <w:lang w:val="it-IT"/>
        </w:rPr>
        <w:t xml:space="preserve"> – Continuous Integration</w:t>
      </w:r>
    </w:p>
    <w:p w14:paraId="75862517" w14:textId="6A858343" w:rsidR="00617537" w:rsidRPr="00AC7C49" w:rsidRDefault="00617537" w:rsidP="00AC7C49">
      <w:pPr>
        <w:spacing w:line="360" w:lineRule="auto"/>
        <w:jc w:val="both"/>
        <w:rPr>
          <w:b w:val="0"/>
          <w:sz w:val="24"/>
          <w:szCs w:val="24"/>
          <w:lang w:val="it-IT"/>
        </w:rPr>
      </w:pPr>
      <w:r w:rsidRPr="00617537">
        <w:rPr>
          <w:bCs w:val="0"/>
          <w:sz w:val="24"/>
          <w:szCs w:val="24"/>
          <w:lang w:val="it-IT"/>
        </w:rPr>
        <w:t>CD</w:t>
      </w:r>
      <w:r>
        <w:rPr>
          <w:b w:val="0"/>
          <w:sz w:val="24"/>
          <w:szCs w:val="24"/>
          <w:lang w:val="it-IT"/>
        </w:rPr>
        <w:t xml:space="preserve"> – Continuous Deploy</w:t>
      </w:r>
    </w:p>
    <w:p w14:paraId="58E73AD8"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TDD</w:t>
      </w:r>
      <w:r w:rsidRPr="00AC7C49">
        <w:rPr>
          <w:b w:val="0"/>
          <w:sz w:val="24"/>
          <w:szCs w:val="24"/>
          <w:lang w:val="it-IT"/>
        </w:rPr>
        <w:t xml:space="preserve"> - Test-Driven Development</w:t>
      </w:r>
    </w:p>
    <w:p w14:paraId="39C94B2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DDD</w:t>
      </w:r>
      <w:r w:rsidRPr="00AC7C49">
        <w:rPr>
          <w:b w:val="0"/>
          <w:sz w:val="24"/>
          <w:szCs w:val="24"/>
          <w:lang w:val="it-IT"/>
        </w:rPr>
        <w:t xml:space="preserve"> - Domain-Driven Design</w:t>
      </w:r>
    </w:p>
    <w:p w14:paraId="7A5428F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PMI</w:t>
      </w:r>
      <w:r w:rsidRPr="00AC7C49">
        <w:rPr>
          <w:b w:val="0"/>
          <w:sz w:val="24"/>
          <w:szCs w:val="24"/>
          <w:lang w:val="it-IT"/>
        </w:rPr>
        <w:t xml:space="preserve"> - Project Management Institute</w:t>
      </w:r>
    </w:p>
    <w:p w14:paraId="09B3C4B4"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XP</w:t>
      </w:r>
      <w:r w:rsidRPr="00AC7C49">
        <w:rPr>
          <w:b w:val="0"/>
          <w:sz w:val="24"/>
          <w:szCs w:val="24"/>
          <w:lang w:val="it-IT"/>
        </w:rPr>
        <w:t xml:space="preserve"> - Extreme Programming</w:t>
      </w:r>
    </w:p>
    <w:p w14:paraId="26FA4901" w14:textId="17BC8A74" w:rsidR="001A33B6" w:rsidRDefault="00AC7C49" w:rsidP="00AC7C49">
      <w:pPr>
        <w:spacing w:line="360" w:lineRule="auto"/>
        <w:jc w:val="both"/>
        <w:rPr>
          <w:b w:val="0"/>
          <w:sz w:val="24"/>
          <w:szCs w:val="24"/>
          <w:lang w:val="it-IT"/>
        </w:rPr>
      </w:pPr>
      <w:r w:rsidRPr="00AC7C49">
        <w:rPr>
          <w:bCs w:val="0"/>
          <w:sz w:val="24"/>
          <w:szCs w:val="24"/>
          <w:lang w:val="it-IT"/>
        </w:rPr>
        <w:t>BPMN</w:t>
      </w:r>
      <w:r w:rsidRPr="00AC7C49">
        <w:rPr>
          <w:b w:val="0"/>
          <w:sz w:val="24"/>
          <w:szCs w:val="24"/>
          <w:lang w:val="it-IT"/>
        </w:rPr>
        <w:t xml:space="preserve"> - Business Process Model and Notation</w:t>
      </w:r>
    </w:p>
    <w:p w14:paraId="37184661" w14:textId="63BAB01F" w:rsidR="001054D8" w:rsidRPr="001054D8" w:rsidRDefault="001054D8" w:rsidP="00AC7C49">
      <w:pPr>
        <w:spacing w:line="360" w:lineRule="auto"/>
        <w:jc w:val="both"/>
        <w:rPr>
          <w:b w:val="0"/>
          <w:sz w:val="24"/>
          <w:szCs w:val="24"/>
          <w:lang w:val="it-IT"/>
        </w:rPr>
      </w:pPr>
      <w:r>
        <w:rPr>
          <w:bCs w:val="0"/>
          <w:sz w:val="24"/>
          <w:szCs w:val="24"/>
          <w:lang w:val="it-IT"/>
        </w:rPr>
        <w:t xml:space="preserve">REST </w:t>
      </w:r>
      <w:r>
        <w:rPr>
          <w:b w:val="0"/>
          <w:sz w:val="24"/>
          <w:szCs w:val="24"/>
          <w:lang w:val="it-IT"/>
        </w:rPr>
        <w:t xml:space="preserve">- </w:t>
      </w:r>
      <w:r w:rsidRPr="001054D8">
        <w:rPr>
          <w:b w:val="0"/>
          <w:sz w:val="24"/>
          <w:szCs w:val="24"/>
          <w:lang w:val="it-IT"/>
        </w:rPr>
        <w:t>Representational State Transfer</w:t>
      </w:r>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1093E47A" w:rsidR="006A133B" w:rsidRPr="00FC2CD9" w:rsidRDefault="006A133B" w:rsidP="003A6FD3">
      <w:pPr>
        <w:spacing w:line="360" w:lineRule="auto"/>
        <w:jc w:val="both"/>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904A6">
        <w:rPr>
          <w:sz w:val="24"/>
          <w:szCs w:val="24"/>
        </w:rPr>
        <w:t xml:space="preserve"> </w:t>
      </w:r>
      <w:r w:rsidR="00356134">
        <w:rPr>
          <w:sz w:val="24"/>
          <w:szCs w:val="24"/>
        </w:rPr>
        <w:t>....</w:t>
      </w:r>
      <w:r w:rsidR="00C13AEC" w:rsidRPr="00FC2CD9">
        <w:rPr>
          <w:sz w:val="24"/>
          <w:szCs w:val="24"/>
        </w:rPr>
        <w:t>..........................</w:t>
      </w:r>
      <w:r w:rsidR="003A6FD3">
        <w:rPr>
          <w:sz w:val="24"/>
          <w:szCs w:val="24"/>
        </w:rPr>
        <w:t>...</w:t>
      </w:r>
      <w:r w:rsidR="00C13AEC" w:rsidRPr="00FC2CD9">
        <w:rPr>
          <w:sz w:val="24"/>
          <w:szCs w:val="24"/>
        </w:rPr>
        <w:t>..................................................</w:t>
      </w:r>
      <w:r w:rsidR="00ED639D">
        <w:rPr>
          <w:sz w:val="24"/>
          <w:szCs w:val="24"/>
        </w:rPr>
        <w:t>..................</w:t>
      </w:r>
      <w:r w:rsidR="000837B3">
        <w:rPr>
          <w:sz w:val="24"/>
          <w:szCs w:val="24"/>
        </w:rPr>
        <w:t xml:space="preserve">  </w:t>
      </w:r>
      <w:r w:rsidR="009279AB">
        <w:rPr>
          <w:sz w:val="24"/>
          <w:szCs w:val="24"/>
        </w:rPr>
        <w:t>13</w:t>
      </w:r>
    </w:p>
    <w:p w14:paraId="2ADE32E5" w14:textId="2CA8A742" w:rsidR="00DB56E1" w:rsidRPr="002A2BF8" w:rsidRDefault="00DB56E1" w:rsidP="003A6FD3">
      <w:pPr>
        <w:spacing w:line="360" w:lineRule="auto"/>
        <w:jc w:val="both"/>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C904A6">
        <w:rPr>
          <w:b w:val="0"/>
          <w:sz w:val="24"/>
          <w:szCs w:val="24"/>
        </w:rPr>
        <w:t xml:space="preserve"> </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13</w:t>
      </w:r>
    </w:p>
    <w:p w14:paraId="29534586" w14:textId="302C2CF1" w:rsidR="00DB56E1" w:rsidRPr="002A2BF8" w:rsidRDefault="00DB56E1" w:rsidP="003A6FD3">
      <w:pPr>
        <w:spacing w:line="360" w:lineRule="auto"/>
        <w:jc w:val="both"/>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14</w:t>
      </w:r>
    </w:p>
    <w:p w14:paraId="7A9EE058" w14:textId="04948B2D" w:rsidR="001B7C9A" w:rsidRDefault="001B7C9A" w:rsidP="003A6FD3">
      <w:pPr>
        <w:spacing w:line="360" w:lineRule="auto"/>
        <w:jc w:val="both"/>
        <w:rPr>
          <w:b w:val="0"/>
          <w:sz w:val="24"/>
          <w:szCs w:val="24"/>
        </w:rPr>
      </w:pPr>
      <w:r>
        <w:rPr>
          <w:b w:val="0"/>
          <w:sz w:val="24"/>
          <w:szCs w:val="24"/>
        </w:rPr>
        <w:t>1.3 Justificativa</w:t>
      </w:r>
      <w:r w:rsidR="004E1687">
        <w:rPr>
          <w:b w:val="0"/>
          <w:sz w:val="24"/>
          <w:szCs w:val="24"/>
        </w:rPr>
        <w:t>s</w:t>
      </w:r>
      <w:r>
        <w:rPr>
          <w:b w:val="0"/>
          <w:sz w:val="24"/>
          <w:szCs w:val="24"/>
        </w:rPr>
        <w:t xml:space="preserve"> .........................................</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5</w:t>
      </w:r>
    </w:p>
    <w:p w14:paraId="3C1198CA" w14:textId="4B3FEBF7" w:rsidR="00FE4DFA" w:rsidRDefault="00FE4DFA" w:rsidP="003A6FD3">
      <w:pPr>
        <w:spacing w:line="360" w:lineRule="auto"/>
        <w:jc w:val="both"/>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6</w:t>
      </w:r>
    </w:p>
    <w:p w14:paraId="0A1F4AF0" w14:textId="7BC29578" w:rsidR="00DB56E1" w:rsidRPr="002A2BF8" w:rsidRDefault="00DB56E1" w:rsidP="003A6FD3">
      <w:pPr>
        <w:spacing w:line="360" w:lineRule="auto"/>
        <w:jc w:val="both"/>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3A6FD3">
        <w:rPr>
          <w:b w:val="0"/>
          <w:sz w:val="24"/>
          <w:szCs w:val="24"/>
        </w:rPr>
        <w:t>...</w:t>
      </w:r>
      <w:r w:rsidR="00ED639D">
        <w:rPr>
          <w:b w:val="0"/>
          <w:sz w:val="24"/>
          <w:szCs w:val="24"/>
        </w:rPr>
        <w:t>......................................................</w:t>
      </w:r>
      <w:r w:rsidR="000837B3">
        <w:rPr>
          <w:b w:val="0"/>
          <w:sz w:val="24"/>
          <w:szCs w:val="24"/>
        </w:rPr>
        <w:t xml:space="preserve"> </w:t>
      </w:r>
      <w:r w:rsidR="00AC7C49">
        <w:rPr>
          <w:b w:val="0"/>
          <w:sz w:val="24"/>
          <w:szCs w:val="24"/>
        </w:rPr>
        <w:t xml:space="preserve"> </w:t>
      </w:r>
      <w:r w:rsidR="00F251D8">
        <w:rPr>
          <w:b w:val="0"/>
          <w:sz w:val="24"/>
          <w:szCs w:val="24"/>
        </w:rPr>
        <w:t>1</w:t>
      </w:r>
      <w:r w:rsidR="009279AB">
        <w:rPr>
          <w:b w:val="0"/>
          <w:sz w:val="24"/>
          <w:szCs w:val="24"/>
        </w:rPr>
        <w:t>7</w:t>
      </w:r>
    </w:p>
    <w:p w14:paraId="7740478E" w14:textId="19C51CBF" w:rsidR="00DE5F9C" w:rsidRPr="00FC2CD9" w:rsidRDefault="00DE5F9C" w:rsidP="003A6FD3">
      <w:pPr>
        <w:spacing w:line="360" w:lineRule="auto"/>
        <w:jc w:val="both"/>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904A6">
        <w:rPr>
          <w:sz w:val="24"/>
          <w:szCs w:val="24"/>
        </w:rPr>
        <w:t xml:space="preserve"> </w:t>
      </w:r>
      <w:r w:rsidR="007E1E22">
        <w:rPr>
          <w:sz w:val="24"/>
          <w:szCs w:val="24"/>
        </w:rPr>
        <w:t>..</w:t>
      </w:r>
      <w:r w:rsidR="00AC7C49">
        <w:rPr>
          <w:sz w:val="24"/>
          <w:szCs w:val="24"/>
        </w:rPr>
        <w:t>..</w:t>
      </w:r>
      <w:r w:rsidR="00C13AEC" w:rsidRPr="00FC2CD9">
        <w:rPr>
          <w:sz w:val="24"/>
          <w:szCs w:val="24"/>
        </w:rPr>
        <w:t>.....................................................</w:t>
      </w:r>
      <w:r w:rsidR="00C904A6">
        <w:rPr>
          <w:sz w:val="24"/>
          <w:szCs w:val="24"/>
        </w:rPr>
        <w:t>..</w:t>
      </w:r>
      <w:r w:rsidR="00ED639D">
        <w:rPr>
          <w:sz w:val="24"/>
          <w:szCs w:val="24"/>
        </w:rPr>
        <w:t>...............</w:t>
      </w:r>
      <w:r w:rsidR="003A6FD3">
        <w:rPr>
          <w:sz w:val="24"/>
          <w:szCs w:val="24"/>
        </w:rPr>
        <w:t>..</w:t>
      </w:r>
      <w:r w:rsidR="00ED639D">
        <w:rPr>
          <w:sz w:val="24"/>
          <w:szCs w:val="24"/>
        </w:rPr>
        <w:t>....</w:t>
      </w:r>
      <w:r w:rsidR="000837B3">
        <w:rPr>
          <w:sz w:val="24"/>
          <w:szCs w:val="24"/>
        </w:rPr>
        <w:t xml:space="preserve">  </w:t>
      </w:r>
      <w:r w:rsidR="009279AB">
        <w:rPr>
          <w:sz w:val="24"/>
          <w:szCs w:val="24"/>
        </w:rPr>
        <w:t>18</w:t>
      </w:r>
    </w:p>
    <w:p w14:paraId="1C9B5AAA" w14:textId="22A66C1B" w:rsidR="00DE5F9C" w:rsidRPr="002A2BF8" w:rsidRDefault="00C904A6" w:rsidP="003A6FD3">
      <w:pPr>
        <w:spacing w:line="360" w:lineRule="auto"/>
        <w:jc w:val="both"/>
        <w:rPr>
          <w:b w:val="0"/>
          <w:sz w:val="24"/>
          <w:szCs w:val="24"/>
        </w:rPr>
      </w:pPr>
      <w:r w:rsidRPr="00C904A6">
        <w:rPr>
          <w:b w:val="0"/>
          <w:sz w:val="24"/>
          <w:szCs w:val="24"/>
        </w:rPr>
        <w:t>2.1 Considerações Iniciais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18</w:t>
      </w:r>
    </w:p>
    <w:p w14:paraId="0EF1FDF5" w14:textId="3EC35EAD" w:rsidR="00FD1DCD" w:rsidRDefault="00C904A6" w:rsidP="003A6FD3">
      <w:pPr>
        <w:spacing w:line="360" w:lineRule="auto"/>
        <w:jc w:val="both"/>
        <w:rPr>
          <w:b w:val="0"/>
          <w:sz w:val="24"/>
          <w:szCs w:val="24"/>
          <w:lang w:val="en-US"/>
        </w:rPr>
      </w:pPr>
      <w:r w:rsidRPr="00C904A6">
        <w:rPr>
          <w:b w:val="0"/>
          <w:sz w:val="24"/>
          <w:szCs w:val="24"/>
        </w:rPr>
        <w:t>2.2 Metodologias Ágeis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lang w:val="en-US"/>
        </w:rPr>
        <w:t>18</w:t>
      </w:r>
    </w:p>
    <w:p w14:paraId="21AA7E28" w14:textId="09F1385B" w:rsidR="00C904A6" w:rsidRDefault="00C904A6" w:rsidP="003A6FD3">
      <w:pPr>
        <w:spacing w:line="360" w:lineRule="auto"/>
        <w:jc w:val="both"/>
        <w:rPr>
          <w:b w:val="0"/>
          <w:sz w:val="24"/>
          <w:szCs w:val="24"/>
          <w:lang w:val="en-US"/>
        </w:rPr>
      </w:pPr>
      <w:r w:rsidRPr="00C904A6">
        <w:rPr>
          <w:b w:val="0"/>
          <w:sz w:val="24"/>
          <w:szCs w:val="24"/>
        </w:rPr>
        <w:t>2.3 Extreme Programming</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19</w:t>
      </w:r>
    </w:p>
    <w:p w14:paraId="207C485B" w14:textId="2C29A8DF" w:rsidR="00C904A6" w:rsidRDefault="00C904A6" w:rsidP="003A6FD3">
      <w:pPr>
        <w:spacing w:line="360" w:lineRule="auto"/>
        <w:jc w:val="both"/>
        <w:rPr>
          <w:b w:val="0"/>
          <w:sz w:val="24"/>
          <w:szCs w:val="24"/>
          <w:lang w:val="en-US"/>
        </w:rPr>
      </w:pPr>
      <w:r w:rsidRPr="00C904A6">
        <w:rPr>
          <w:b w:val="0"/>
          <w:sz w:val="24"/>
          <w:szCs w:val="24"/>
        </w:rPr>
        <w:t>2.4 Test-Driven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22</w:t>
      </w:r>
    </w:p>
    <w:p w14:paraId="02D4D629" w14:textId="062BEC2E" w:rsidR="00C904A6" w:rsidRDefault="00C904A6" w:rsidP="003A6FD3">
      <w:pPr>
        <w:spacing w:line="360" w:lineRule="auto"/>
        <w:jc w:val="both"/>
        <w:rPr>
          <w:b w:val="0"/>
          <w:sz w:val="24"/>
          <w:szCs w:val="24"/>
          <w:lang w:val="en-US"/>
        </w:rPr>
      </w:pPr>
      <w:r w:rsidRPr="00C904A6">
        <w:rPr>
          <w:b w:val="0"/>
          <w:sz w:val="24"/>
          <w:szCs w:val="24"/>
        </w:rPr>
        <w:t>2.5 Behaviour-Driven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24</w:t>
      </w:r>
    </w:p>
    <w:p w14:paraId="689FC666" w14:textId="314160B8" w:rsidR="00C904A6" w:rsidRDefault="00C904A6" w:rsidP="003A6FD3">
      <w:pPr>
        <w:spacing w:line="360" w:lineRule="auto"/>
        <w:jc w:val="both"/>
        <w:rPr>
          <w:b w:val="0"/>
          <w:sz w:val="24"/>
          <w:szCs w:val="24"/>
          <w:lang w:val="en-US"/>
        </w:rPr>
      </w:pPr>
      <w:r w:rsidRPr="00C904A6">
        <w:rPr>
          <w:b w:val="0"/>
          <w:sz w:val="24"/>
          <w:szCs w:val="24"/>
        </w:rPr>
        <w:t>2.6 Gestão das Comunicações</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722CEE57" w14:textId="04CE5865" w:rsidR="00C904A6" w:rsidRDefault="00C904A6" w:rsidP="003A6FD3">
      <w:pPr>
        <w:spacing w:line="360" w:lineRule="auto"/>
        <w:jc w:val="both"/>
        <w:rPr>
          <w:b w:val="0"/>
          <w:sz w:val="24"/>
          <w:szCs w:val="24"/>
          <w:lang w:val="en-US"/>
        </w:rPr>
      </w:pPr>
      <w:r w:rsidRPr="00C904A6">
        <w:rPr>
          <w:b w:val="0"/>
          <w:sz w:val="24"/>
          <w:szCs w:val="24"/>
        </w:rPr>
        <w:t>2.6.1 O processo de comunicação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1796E126" w14:textId="6AB5A259" w:rsidR="00C904A6" w:rsidRDefault="00C904A6" w:rsidP="003A6FD3">
      <w:pPr>
        <w:spacing w:line="360" w:lineRule="auto"/>
        <w:jc w:val="both"/>
        <w:rPr>
          <w:b w:val="0"/>
          <w:sz w:val="24"/>
          <w:szCs w:val="24"/>
          <w:lang w:val="en-US"/>
        </w:rPr>
      </w:pPr>
      <w:r w:rsidRPr="00C904A6">
        <w:rPr>
          <w:b w:val="0"/>
          <w:sz w:val="24"/>
          <w:szCs w:val="24"/>
        </w:rPr>
        <w:t>2.6.2 Fluxos de Gestão das Comunicações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9279AB">
        <w:rPr>
          <w:b w:val="0"/>
          <w:sz w:val="24"/>
          <w:szCs w:val="24"/>
          <w:lang w:val="en-US"/>
        </w:rPr>
        <w:t>29</w:t>
      </w:r>
    </w:p>
    <w:p w14:paraId="17922341" w14:textId="1A2E7AA5" w:rsidR="00C904A6" w:rsidRDefault="00C904A6" w:rsidP="003A6FD3">
      <w:pPr>
        <w:spacing w:line="360" w:lineRule="auto"/>
        <w:jc w:val="both"/>
        <w:rPr>
          <w:b w:val="0"/>
          <w:sz w:val="24"/>
          <w:szCs w:val="24"/>
          <w:lang w:val="en-US"/>
        </w:rPr>
      </w:pPr>
      <w:r w:rsidRPr="00C904A6">
        <w:rPr>
          <w:b w:val="0"/>
          <w:sz w:val="24"/>
          <w:szCs w:val="24"/>
        </w:rPr>
        <w:t>2.6.3 Gestão das Comunicações em ambientes ágeis ou adaptativos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498B16C4" w14:textId="6C088B4E" w:rsidR="00C904A6" w:rsidRPr="007E1E22" w:rsidRDefault="00C904A6" w:rsidP="003A6FD3">
      <w:pPr>
        <w:spacing w:line="360" w:lineRule="auto"/>
        <w:jc w:val="both"/>
        <w:rPr>
          <w:b w:val="0"/>
          <w:sz w:val="24"/>
          <w:szCs w:val="24"/>
          <w:lang w:val="en-US"/>
        </w:rPr>
      </w:pPr>
      <w:r w:rsidRPr="00C904A6">
        <w:rPr>
          <w:b w:val="0"/>
          <w:sz w:val="24"/>
          <w:szCs w:val="24"/>
        </w:rPr>
        <w:t>2.7 Considerações do capítulo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7A15B627" w14:textId="72A4BD6D" w:rsidR="00DE5F9C" w:rsidRPr="000A3CC0" w:rsidRDefault="00DE5F9C" w:rsidP="003A6FD3">
      <w:pPr>
        <w:spacing w:line="360" w:lineRule="auto"/>
        <w:jc w:val="both"/>
        <w:rPr>
          <w:sz w:val="24"/>
          <w:szCs w:val="24"/>
        </w:rPr>
      </w:pPr>
      <w:r w:rsidRPr="000A3CC0">
        <w:rPr>
          <w:sz w:val="24"/>
          <w:szCs w:val="24"/>
        </w:rPr>
        <w:t>3</w:t>
      </w:r>
      <w:r w:rsidR="00475A41" w:rsidRPr="000A3CC0">
        <w:rPr>
          <w:sz w:val="24"/>
          <w:szCs w:val="24"/>
        </w:rPr>
        <w:t>.</w:t>
      </w:r>
      <w:r w:rsidRPr="000A3CC0">
        <w:rPr>
          <w:sz w:val="24"/>
          <w:szCs w:val="24"/>
        </w:rPr>
        <w:t xml:space="preserve"> </w:t>
      </w:r>
      <w:r w:rsidR="003A6FD3" w:rsidRPr="003A6FD3">
        <w:rPr>
          <w:sz w:val="24"/>
          <w:szCs w:val="24"/>
        </w:rPr>
        <w:t>PROPOSTA E APLICAÇÃO DE PRÁTICAS PARA MODELAGEM DE REQUISITOS E GESTÃO DAS COMUNICAÇÕES COM BDD</w:t>
      </w:r>
      <w:r w:rsidR="003A6FD3">
        <w:rPr>
          <w:sz w:val="24"/>
          <w:szCs w:val="24"/>
        </w:rPr>
        <w:t xml:space="preserve"> ...</w:t>
      </w:r>
      <w:r w:rsidR="00691FCD" w:rsidRPr="000A3CC0">
        <w:rPr>
          <w:sz w:val="24"/>
          <w:szCs w:val="24"/>
        </w:rPr>
        <w:t>......................</w:t>
      </w:r>
      <w:r w:rsidR="003A6FD3">
        <w:rPr>
          <w:sz w:val="24"/>
          <w:szCs w:val="24"/>
        </w:rPr>
        <w:t>...</w:t>
      </w:r>
      <w:r w:rsidR="00691FCD" w:rsidRPr="000A3CC0">
        <w:rPr>
          <w:sz w:val="24"/>
          <w:szCs w:val="24"/>
        </w:rPr>
        <w:t>...</w:t>
      </w:r>
      <w:r w:rsidR="000837B3" w:rsidRPr="000A3CC0">
        <w:rPr>
          <w:sz w:val="24"/>
          <w:szCs w:val="24"/>
        </w:rPr>
        <w:t xml:space="preserve">  </w:t>
      </w:r>
      <w:r w:rsidR="009279AB">
        <w:rPr>
          <w:sz w:val="24"/>
          <w:szCs w:val="24"/>
        </w:rPr>
        <w:t>35</w:t>
      </w:r>
    </w:p>
    <w:p w14:paraId="67B87FEA" w14:textId="75A06CCD" w:rsidR="00DE5F9C" w:rsidRPr="000A3CC0" w:rsidRDefault="003A6FD3" w:rsidP="003A6FD3">
      <w:pPr>
        <w:spacing w:line="360" w:lineRule="auto"/>
        <w:jc w:val="both"/>
        <w:rPr>
          <w:b w:val="0"/>
          <w:sz w:val="24"/>
          <w:szCs w:val="24"/>
        </w:rPr>
      </w:pPr>
      <w:r w:rsidRPr="003A6FD3">
        <w:rPr>
          <w:b w:val="0"/>
          <w:sz w:val="24"/>
          <w:szCs w:val="24"/>
        </w:rPr>
        <w:t>3.1 Proposta de práticas</w:t>
      </w:r>
      <w:r>
        <w:rPr>
          <w:b w:val="0"/>
          <w:sz w:val="24"/>
          <w:szCs w:val="24"/>
        </w:rPr>
        <w:t xml:space="preserve"> ..............</w:t>
      </w:r>
      <w:r w:rsidR="007E1E22"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sidR="000837B3" w:rsidRPr="000A3CC0">
        <w:rPr>
          <w:b w:val="0"/>
          <w:sz w:val="24"/>
          <w:szCs w:val="24"/>
        </w:rPr>
        <w:t xml:space="preserve">  </w:t>
      </w:r>
      <w:r w:rsidR="009279AB">
        <w:rPr>
          <w:b w:val="0"/>
          <w:sz w:val="24"/>
          <w:szCs w:val="24"/>
        </w:rPr>
        <w:t>35</w:t>
      </w:r>
    </w:p>
    <w:p w14:paraId="2C1020F5" w14:textId="52E1A702" w:rsidR="00C816A3" w:rsidRDefault="003A6FD3" w:rsidP="003A6FD3">
      <w:pPr>
        <w:spacing w:line="360" w:lineRule="auto"/>
        <w:jc w:val="both"/>
        <w:rPr>
          <w:b w:val="0"/>
          <w:sz w:val="24"/>
          <w:szCs w:val="24"/>
        </w:rPr>
      </w:pPr>
      <w:r w:rsidRPr="003A6FD3">
        <w:rPr>
          <w:b w:val="0"/>
          <w:sz w:val="24"/>
          <w:szCs w:val="24"/>
        </w:rPr>
        <w:t>3.1.1 Considerações sobre a aplicação e verificação das práticas</w:t>
      </w:r>
      <w:r>
        <w:rPr>
          <w:b w:val="0"/>
          <w:sz w:val="24"/>
          <w:szCs w:val="24"/>
        </w:rPr>
        <w:t xml:space="preserve"> ..</w:t>
      </w:r>
      <w:r w:rsidR="000837B3">
        <w:rPr>
          <w:b w:val="0"/>
          <w:sz w:val="24"/>
          <w:szCs w:val="24"/>
        </w:rPr>
        <w:t>...................</w:t>
      </w:r>
      <w:r>
        <w:rPr>
          <w:b w:val="0"/>
          <w:sz w:val="24"/>
          <w:szCs w:val="24"/>
        </w:rPr>
        <w:t>....</w:t>
      </w:r>
      <w:r w:rsidR="000837B3">
        <w:rPr>
          <w:b w:val="0"/>
          <w:sz w:val="24"/>
          <w:szCs w:val="24"/>
        </w:rPr>
        <w:t xml:space="preserve">..  </w:t>
      </w:r>
      <w:r w:rsidR="009279AB">
        <w:rPr>
          <w:b w:val="0"/>
          <w:sz w:val="24"/>
          <w:szCs w:val="24"/>
        </w:rPr>
        <w:t>38</w:t>
      </w:r>
    </w:p>
    <w:p w14:paraId="56840598" w14:textId="2A1AF5C9" w:rsidR="003A6FD3" w:rsidRDefault="003A6FD3" w:rsidP="003A6FD3">
      <w:pPr>
        <w:spacing w:line="360" w:lineRule="auto"/>
        <w:jc w:val="both"/>
        <w:rPr>
          <w:b w:val="0"/>
          <w:sz w:val="24"/>
          <w:szCs w:val="24"/>
        </w:rPr>
      </w:pPr>
      <w:r w:rsidRPr="003A6FD3">
        <w:rPr>
          <w:b w:val="0"/>
          <w:sz w:val="24"/>
          <w:szCs w:val="24"/>
        </w:rPr>
        <w:t>3.2 Definição das questões para avaliar a influência das práticas</w:t>
      </w:r>
      <w:r>
        <w:rPr>
          <w:b w:val="0"/>
          <w:sz w:val="24"/>
          <w:szCs w:val="24"/>
        </w:rPr>
        <w:t xml:space="preserve"> ............................  </w:t>
      </w:r>
      <w:r w:rsidR="009279AB">
        <w:rPr>
          <w:b w:val="0"/>
          <w:sz w:val="24"/>
          <w:szCs w:val="24"/>
        </w:rPr>
        <w:t>40</w:t>
      </w:r>
    </w:p>
    <w:p w14:paraId="3EE81106" w14:textId="4588178D" w:rsidR="00B63AB0" w:rsidRDefault="00B63AB0" w:rsidP="00B63AB0">
      <w:pPr>
        <w:spacing w:line="360" w:lineRule="auto"/>
        <w:jc w:val="both"/>
        <w:rPr>
          <w:b w:val="0"/>
          <w:sz w:val="24"/>
          <w:szCs w:val="24"/>
        </w:rPr>
      </w:pPr>
      <w:r w:rsidRPr="00B63AB0">
        <w:rPr>
          <w:b w:val="0"/>
          <w:sz w:val="24"/>
          <w:szCs w:val="24"/>
        </w:rPr>
        <w:t>3.3 Aplicação das práticas em um projeto de software</w:t>
      </w:r>
      <w:r>
        <w:rPr>
          <w:b w:val="0"/>
          <w:sz w:val="24"/>
          <w:szCs w:val="24"/>
        </w:rPr>
        <w:t xml:space="preserve"> .............................................  </w:t>
      </w:r>
      <w:r w:rsidR="009279AB">
        <w:rPr>
          <w:b w:val="0"/>
          <w:sz w:val="24"/>
          <w:szCs w:val="24"/>
        </w:rPr>
        <w:t>41</w:t>
      </w:r>
    </w:p>
    <w:p w14:paraId="29A84B44" w14:textId="5813DF27" w:rsidR="00B63AB0" w:rsidRPr="002A2BF8" w:rsidRDefault="00B63AB0" w:rsidP="00B63AB0">
      <w:pPr>
        <w:spacing w:line="360" w:lineRule="auto"/>
        <w:jc w:val="both"/>
        <w:rPr>
          <w:b w:val="0"/>
          <w:sz w:val="24"/>
          <w:szCs w:val="24"/>
        </w:rPr>
      </w:pPr>
      <w:r w:rsidRPr="00B63AB0">
        <w:rPr>
          <w:b w:val="0"/>
          <w:sz w:val="24"/>
          <w:szCs w:val="24"/>
        </w:rPr>
        <w:t>3.4 Avaliação da influência das práticas na finalização do projeto</w:t>
      </w:r>
      <w:r>
        <w:rPr>
          <w:b w:val="0"/>
          <w:sz w:val="24"/>
          <w:szCs w:val="24"/>
        </w:rPr>
        <w:t xml:space="preserve"> ............................  </w:t>
      </w:r>
      <w:r w:rsidR="009279AB">
        <w:rPr>
          <w:b w:val="0"/>
          <w:sz w:val="24"/>
          <w:szCs w:val="24"/>
        </w:rPr>
        <w:t>45</w:t>
      </w:r>
    </w:p>
    <w:p w14:paraId="32B31B5F" w14:textId="57767EFF" w:rsidR="00DE5F9C" w:rsidRPr="00FC2CD9" w:rsidRDefault="00DE5F9C" w:rsidP="00F76672">
      <w:pPr>
        <w:spacing w:line="360" w:lineRule="auto"/>
        <w:jc w:val="both"/>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B63AB0">
        <w:rPr>
          <w:sz w:val="24"/>
          <w:szCs w:val="24"/>
        </w:rPr>
        <w:t>..</w:t>
      </w:r>
      <w:r w:rsidR="00C13AEC" w:rsidRPr="00FC2CD9">
        <w:rPr>
          <w:sz w:val="24"/>
          <w:szCs w:val="24"/>
        </w:rPr>
        <w:t>............................</w:t>
      </w:r>
      <w:r w:rsidR="00F76672">
        <w:rPr>
          <w:sz w:val="24"/>
          <w:szCs w:val="24"/>
        </w:rPr>
        <w:t>...</w:t>
      </w:r>
      <w:r w:rsidR="00C13AEC" w:rsidRPr="00FC2CD9">
        <w:rPr>
          <w:sz w:val="24"/>
          <w:szCs w:val="24"/>
        </w:rPr>
        <w:t>..</w:t>
      </w:r>
      <w:r w:rsidR="00B63AB0">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9279AB">
        <w:rPr>
          <w:sz w:val="24"/>
          <w:szCs w:val="24"/>
        </w:rPr>
        <w:t>46</w:t>
      </w:r>
    </w:p>
    <w:p w14:paraId="28D889F5" w14:textId="779C953D" w:rsidR="00D863F5" w:rsidRPr="000A3CC0" w:rsidRDefault="00D863F5" w:rsidP="00F76672">
      <w:pPr>
        <w:spacing w:line="360" w:lineRule="auto"/>
        <w:jc w:val="both"/>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w:t>
      </w:r>
      <w:r w:rsidR="00B63AB0">
        <w:rPr>
          <w:b w:val="0"/>
          <w:sz w:val="24"/>
          <w:szCs w:val="24"/>
        </w:rPr>
        <w:t xml:space="preserve"> </w:t>
      </w:r>
      <w:r w:rsidRPr="000A3CC0">
        <w:rPr>
          <w:b w:val="0"/>
          <w:sz w:val="24"/>
          <w:szCs w:val="24"/>
        </w:rPr>
        <w:t>…</w:t>
      </w:r>
      <w:r w:rsidR="00B63AB0">
        <w:rPr>
          <w:b w:val="0"/>
          <w:sz w:val="24"/>
          <w:szCs w:val="24"/>
        </w:rPr>
        <w:t>.......</w:t>
      </w:r>
      <w:r w:rsidRPr="000A3CC0">
        <w:rPr>
          <w:b w:val="0"/>
          <w:sz w:val="24"/>
          <w:szCs w:val="24"/>
        </w:rPr>
        <w:t>……….</w:t>
      </w:r>
      <w:r w:rsidR="00B63AB0">
        <w:rPr>
          <w:b w:val="0"/>
          <w:sz w:val="24"/>
          <w:szCs w:val="24"/>
        </w:rPr>
        <w:t>.</w:t>
      </w:r>
      <w:r w:rsidRPr="000A3CC0">
        <w:rPr>
          <w:b w:val="0"/>
          <w:sz w:val="24"/>
          <w:szCs w:val="24"/>
        </w:rPr>
        <w:t>..............................</w:t>
      </w:r>
      <w:r w:rsidR="00F76672">
        <w:rPr>
          <w:b w:val="0"/>
          <w:sz w:val="24"/>
          <w:szCs w:val="24"/>
        </w:rPr>
        <w:t>...</w:t>
      </w:r>
      <w:r w:rsidRPr="000A3CC0">
        <w:rPr>
          <w:b w:val="0"/>
          <w:sz w:val="24"/>
          <w:szCs w:val="24"/>
        </w:rPr>
        <w:t>.................</w:t>
      </w:r>
      <w:r w:rsidR="00B63AB0">
        <w:rPr>
          <w:b w:val="0"/>
          <w:sz w:val="24"/>
          <w:szCs w:val="24"/>
        </w:rPr>
        <w:t>.....</w:t>
      </w:r>
      <w:r w:rsidRPr="000A3CC0">
        <w:rPr>
          <w:b w:val="0"/>
          <w:sz w:val="24"/>
          <w:szCs w:val="24"/>
        </w:rPr>
        <w:t>...........</w:t>
      </w:r>
      <w:r w:rsidR="00B63AB0">
        <w:rPr>
          <w:b w:val="0"/>
          <w:sz w:val="24"/>
          <w:szCs w:val="24"/>
        </w:rPr>
        <w:t>.</w:t>
      </w:r>
      <w:r w:rsidRPr="000A3CC0">
        <w:rPr>
          <w:b w:val="0"/>
          <w:sz w:val="24"/>
          <w:szCs w:val="24"/>
        </w:rPr>
        <w:t xml:space="preserve">.........  </w:t>
      </w:r>
      <w:r w:rsidR="00FA6FE8">
        <w:rPr>
          <w:b w:val="0"/>
          <w:sz w:val="24"/>
          <w:szCs w:val="24"/>
        </w:rPr>
        <w:t>46</w:t>
      </w:r>
    </w:p>
    <w:p w14:paraId="16314057" w14:textId="45F4BCB8" w:rsidR="00D863F5" w:rsidRPr="002A2BF8" w:rsidRDefault="00D863F5" w:rsidP="00F76672">
      <w:pPr>
        <w:spacing w:line="360" w:lineRule="auto"/>
        <w:jc w:val="both"/>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w:t>
      </w:r>
      <w:r w:rsidR="00F76672">
        <w:rPr>
          <w:b w:val="0"/>
          <w:sz w:val="24"/>
          <w:szCs w:val="24"/>
        </w:rPr>
        <w:t>..</w:t>
      </w:r>
      <w:r>
        <w:rPr>
          <w:b w:val="0"/>
          <w:sz w:val="24"/>
          <w:szCs w:val="24"/>
        </w:rPr>
        <w:t>...........................</w:t>
      </w:r>
      <w:r w:rsidR="00B63AB0">
        <w:rPr>
          <w:b w:val="0"/>
          <w:sz w:val="24"/>
          <w:szCs w:val="24"/>
        </w:rPr>
        <w:t>...</w:t>
      </w:r>
      <w:r>
        <w:rPr>
          <w:b w:val="0"/>
          <w:sz w:val="24"/>
          <w:szCs w:val="24"/>
        </w:rPr>
        <w:t>.</w:t>
      </w:r>
      <w:r w:rsidR="00B63AB0">
        <w:rPr>
          <w:b w:val="0"/>
          <w:sz w:val="24"/>
          <w:szCs w:val="24"/>
        </w:rPr>
        <w:t>.</w:t>
      </w:r>
      <w:r>
        <w:rPr>
          <w:b w:val="0"/>
          <w:sz w:val="24"/>
          <w:szCs w:val="24"/>
        </w:rPr>
        <w:t xml:space="preserve">.........  </w:t>
      </w:r>
      <w:r w:rsidR="00FA6FE8">
        <w:rPr>
          <w:b w:val="0"/>
          <w:sz w:val="24"/>
          <w:szCs w:val="24"/>
        </w:rPr>
        <w:t>46</w:t>
      </w:r>
    </w:p>
    <w:p w14:paraId="5228B4D9" w14:textId="47BCF918" w:rsidR="00DE5F9C" w:rsidRPr="00FC2CD9" w:rsidRDefault="007E1E22" w:rsidP="00B806B2">
      <w:pPr>
        <w:spacing w:line="360" w:lineRule="auto"/>
        <w:jc w:val="both"/>
        <w:rPr>
          <w:sz w:val="24"/>
          <w:szCs w:val="24"/>
        </w:rPr>
      </w:pPr>
      <w:r>
        <w:rPr>
          <w:sz w:val="24"/>
          <w:szCs w:val="24"/>
        </w:rPr>
        <w:t>5</w:t>
      </w:r>
      <w:r w:rsidR="00475A41">
        <w:rPr>
          <w:sz w:val="24"/>
          <w:szCs w:val="24"/>
        </w:rPr>
        <w:t>.</w:t>
      </w:r>
      <w:r w:rsidR="00DE5F9C" w:rsidRPr="00FC2CD9">
        <w:rPr>
          <w:sz w:val="24"/>
          <w:szCs w:val="24"/>
        </w:rPr>
        <w:t xml:space="preserve"> CONSIDERAÇÕES FINAIS</w:t>
      </w:r>
      <w:r w:rsidR="00B806B2">
        <w:rPr>
          <w:sz w:val="24"/>
          <w:szCs w:val="24"/>
        </w:rPr>
        <w:t xml:space="preserve"> </w:t>
      </w:r>
      <w:r w:rsidR="00C13AEC" w:rsidRPr="00FC2CD9">
        <w:rPr>
          <w:sz w:val="24"/>
          <w:szCs w:val="24"/>
        </w:rPr>
        <w:t>.</w:t>
      </w:r>
      <w:r w:rsidR="00B806B2">
        <w:rPr>
          <w:sz w:val="24"/>
          <w:szCs w:val="24"/>
        </w:rPr>
        <w:t>...</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FA6FE8">
        <w:rPr>
          <w:sz w:val="24"/>
          <w:szCs w:val="24"/>
        </w:rPr>
        <w:t>47</w:t>
      </w:r>
    </w:p>
    <w:p w14:paraId="4AD78782" w14:textId="3450212C" w:rsidR="00DB56E1" w:rsidRPr="00FC2CD9" w:rsidRDefault="00EF1E65" w:rsidP="00B806B2">
      <w:pPr>
        <w:spacing w:line="360" w:lineRule="auto"/>
        <w:jc w:val="both"/>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00B806B2">
        <w:rPr>
          <w:sz w:val="24"/>
          <w:szCs w:val="24"/>
        </w:rPr>
        <w:t>....</w:t>
      </w:r>
      <w:r w:rsidR="007E1E22">
        <w:rPr>
          <w:sz w:val="24"/>
          <w:szCs w:val="24"/>
        </w:rPr>
        <w:t>...................</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FA6FE8">
        <w:rPr>
          <w:sz w:val="24"/>
          <w:szCs w:val="24"/>
        </w:rPr>
        <w:t>48</w:t>
      </w:r>
    </w:p>
    <w:p w14:paraId="497671C0" w14:textId="0A6B1A7B" w:rsidR="00D6146F" w:rsidRDefault="00D6146F" w:rsidP="00B806B2">
      <w:pPr>
        <w:spacing w:line="360" w:lineRule="auto"/>
        <w:jc w:val="both"/>
        <w:rPr>
          <w:b w:val="0"/>
          <w:sz w:val="24"/>
          <w:szCs w:val="24"/>
        </w:rPr>
      </w:pPr>
      <w:r w:rsidRPr="00D6146F">
        <w:rPr>
          <w:sz w:val="24"/>
          <w:szCs w:val="24"/>
        </w:rPr>
        <w:t>GLOSSÁRIO</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A6FE8">
        <w:rPr>
          <w:b w:val="0"/>
          <w:sz w:val="24"/>
          <w:szCs w:val="24"/>
        </w:rPr>
        <w:t>.</w:t>
      </w:r>
      <w:r>
        <w:rPr>
          <w:b w:val="0"/>
          <w:sz w:val="24"/>
          <w:szCs w:val="24"/>
        </w:rPr>
        <w:t xml:space="preserve">.   </w:t>
      </w:r>
      <w:r w:rsidR="004A48A8">
        <w:rPr>
          <w:b w:val="0"/>
          <w:sz w:val="24"/>
          <w:szCs w:val="24"/>
        </w:rPr>
        <w:t>52</w:t>
      </w:r>
    </w:p>
    <w:p w14:paraId="5FF69F53" w14:textId="00E6FF0F" w:rsidR="00C816A3" w:rsidRPr="00C816A3" w:rsidRDefault="00C816A3" w:rsidP="00B806B2">
      <w:pPr>
        <w:spacing w:line="360" w:lineRule="auto"/>
        <w:jc w:val="both"/>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B806B2">
        <w:rPr>
          <w:b w:val="0"/>
          <w:sz w:val="24"/>
          <w:szCs w:val="24"/>
        </w:rPr>
        <w:t xml:space="preserve"> </w:t>
      </w:r>
      <w:r w:rsidR="007E1E22">
        <w:rPr>
          <w:b w:val="0"/>
          <w:sz w:val="24"/>
          <w:szCs w:val="24"/>
        </w:rPr>
        <w:t>.............</w:t>
      </w:r>
      <w:r w:rsidR="00B806B2">
        <w:rPr>
          <w:b w:val="0"/>
          <w:sz w:val="24"/>
          <w:szCs w:val="24"/>
        </w:rPr>
        <w:t>...</w:t>
      </w:r>
      <w:r w:rsidR="00691FCD">
        <w:rPr>
          <w:b w:val="0"/>
          <w:sz w:val="24"/>
          <w:szCs w:val="24"/>
        </w:rPr>
        <w:t>..................................</w:t>
      </w:r>
      <w:r w:rsidR="00FB28C1">
        <w:rPr>
          <w:b w:val="0"/>
          <w:sz w:val="24"/>
          <w:szCs w:val="24"/>
        </w:rPr>
        <w:t>.</w:t>
      </w:r>
      <w:r w:rsidR="00691FCD">
        <w:rPr>
          <w:b w:val="0"/>
          <w:sz w:val="24"/>
          <w:szCs w:val="24"/>
        </w:rPr>
        <w:t>..............</w:t>
      </w:r>
      <w:r w:rsidR="000A3CC0">
        <w:rPr>
          <w:b w:val="0"/>
          <w:sz w:val="24"/>
          <w:szCs w:val="24"/>
        </w:rPr>
        <w:t>.</w:t>
      </w:r>
      <w:r w:rsidR="00691FCD">
        <w:rPr>
          <w:b w:val="0"/>
          <w:sz w:val="24"/>
          <w:szCs w:val="24"/>
        </w:rPr>
        <w:t>.</w:t>
      </w:r>
      <w:r w:rsidR="00FA6FE8">
        <w:rPr>
          <w:b w:val="0"/>
          <w:sz w:val="24"/>
          <w:szCs w:val="24"/>
        </w:rPr>
        <w:t>...</w:t>
      </w:r>
      <w:r w:rsidR="00691FCD">
        <w:rPr>
          <w:b w:val="0"/>
          <w:sz w:val="24"/>
          <w:szCs w:val="24"/>
        </w:rPr>
        <w:t>..</w:t>
      </w:r>
      <w:r w:rsidR="009C545C">
        <w:rPr>
          <w:b w:val="0"/>
          <w:sz w:val="24"/>
          <w:szCs w:val="24"/>
        </w:rPr>
        <w:t xml:space="preserve">  </w:t>
      </w:r>
      <w:r w:rsidR="004A48A8">
        <w:rPr>
          <w:b w:val="0"/>
          <w:sz w:val="24"/>
          <w:szCs w:val="24"/>
        </w:rPr>
        <w:t>53</w:t>
      </w:r>
    </w:p>
    <w:p w14:paraId="134B256C" w14:textId="57990868" w:rsidR="00D6146F" w:rsidRDefault="00D6146F" w:rsidP="00B806B2">
      <w:pPr>
        <w:spacing w:line="360" w:lineRule="auto"/>
        <w:ind w:left="1800" w:hanging="1800"/>
        <w:jc w:val="both"/>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B28C1">
        <w:rPr>
          <w:b w:val="0"/>
          <w:sz w:val="24"/>
          <w:szCs w:val="24"/>
        </w:rPr>
        <w:t>.</w:t>
      </w:r>
      <w:r>
        <w:rPr>
          <w:b w:val="0"/>
          <w:sz w:val="24"/>
          <w:szCs w:val="24"/>
        </w:rPr>
        <w:t>................</w:t>
      </w:r>
      <w:r w:rsidR="000A3CC0">
        <w:rPr>
          <w:b w:val="0"/>
          <w:sz w:val="24"/>
          <w:szCs w:val="24"/>
        </w:rPr>
        <w:t xml:space="preserve">.   </w:t>
      </w:r>
      <w:r w:rsidR="004A48A8">
        <w:rPr>
          <w:b w:val="0"/>
          <w:sz w:val="24"/>
          <w:szCs w:val="24"/>
        </w:rPr>
        <w:t>54</w:t>
      </w:r>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320D52AD"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w:t>
      </w:r>
      <w:r>
        <w:rPr>
          <w:b w:val="0"/>
          <w:bCs w:val="0"/>
          <w:sz w:val="24"/>
          <w:szCs w:val="24"/>
        </w:rPr>
        <w:t>, estão</w:t>
      </w:r>
      <w:r w:rsidR="00EE1496">
        <w:rPr>
          <w:b w:val="0"/>
          <w:bCs w:val="0"/>
          <w:sz w:val="24"/>
          <w:szCs w:val="24"/>
        </w:rPr>
        <w:t xml:space="preserve"> os</w:t>
      </w:r>
      <w:r>
        <w:rPr>
          <w:b w:val="0"/>
          <w:bCs w:val="0"/>
          <w:sz w:val="24"/>
          <w:szCs w:val="24"/>
        </w:rPr>
        <w:t xml:space="preserve"> problemas </w:t>
      </w:r>
      <w:r w:rsidR="00EE1496">
        <w:rPr>
          <w:b w:val="0"/>
          <w:bCs w:val="0"/>
          <w:sz w:val="24"/>
          <w:szCs w:val="24"/>
        </w:rPr>
        <w:t>relacionados ao</w:t>
      </w:r>
      <w:r>
        <w:rPr>
          <w:b w:val="0"/>
          <w:bCs w:val="0"/>
          <w:sz w:val="24"/>
          <w:szCs w:val="24"/>
        </w:rPr>
        <w:t xml:space="preserve"> entendimento dos requisitos e </w:t>
      </w:r>
      <w:r w:rsidR="00345312">
        <w:rPr>
          <w:b w:val="0"/>
          <w:bCs w:val="0"/>
          <w:sz w:val="24"/>
          <w:szCs w:val="24"/>
        </w:rPr>
        <w:t>dificuldades</w:t>
      </w:r>
      <w:r w:rsidR="00A678B8">
        <w:rPr>
          <w:b w:val="0"/>
          <w:bCs w:val="0"/>
          <w:sz w:val="24"/>
          <w:szCs w:val="24"/>
        </w:rPr>
        <w:t xml:space="preserve">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345312">
        <w:rPr>
          <w:b w:val="0"/>
          <w:bCs w:val="0"/>
          <w:sz w:val="24"/>
          <w:szCs w:val="24"/>
        </w:rPr>
        <w:t>onde a atuação</w:t>
      </w:r>
      <w:r w:rsidR="00A77BC0">
        <w:rPr>
          <w:b w:val="0"/>
          <w:bCs w:val="0"/>
          <w:sz w:val="24"/>
          <w:szCs w:val="24"/>
        </w:rPr>
        <w:t xml:space="preserve">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345312">
        <w:rPr>
          <w:b w:val="0"/>
          <w:bCs w:val="0"/>
          <w:sz w:val="24"/>
          <w:szCs w:val="24"/>
        </w:rPr>
        <w:t>está distribuída</w:t>
      </w:r>
      <w:r w:rsidR="00E32D34">
        <w:rPr>
          <w:b w:val="0"/>
          <w:bCs w:val="0"/>
          <w:sz w:val="24"/>
          <w:szCs w:val="24"/>
        </w:rPr>
        <w:t xml:space="preserve">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6EEC961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w:t>
      </w:r>
      <w:r w:rsidR="00141375">
        <w:rPr>
          <w:b w:val="0"/>
          <w:sz w:val="24"/>
          <w:szCs w:val="24"/>
          <w:lang w:val="it-IT"/>
        </w:rPr>
        <w:t>equipes</w:t>
      </w:r>
      <w:r w:rsidRPr="00FF4FC9">
        <w:rPr>
          <w:b w:val="0"/>
          <w:sz w:val="24"/>
          <w:szCs w:val="24"/>
          <w:lang w:val="it-IT"/>
        </w:rPr>
        <w:t xml:space="preserve"> técnic</w:t>
      </w:r>
      <w:r w:rsidR="00141375">
        <w:rPr>
          <w:b w:val="0"/>
          <w:sz w:val="24"/>
          <w:szCs w:val="24"/>
          <w:lang w:val="it-IT"/>
        </w:rPr>
        <w:t>a</w:t>
      </w:r>
      <w:r w:rsidRPr="00FF4FC9">
        <w:rPr>
          <w:b w:val="0"/>
          <w:sz w:val="24"/>
          <w:szCs w:val="24"/>
          <w:lang w:val="it-IT"/>
        </w:rPr>
        <w:t xml:space="preserve">s </w:t>
      </w:r>
      <w:r w:rsidR="00472578">
        <w:rPr>
          <w:b w:val="0"/>
          <w:sz w:val="24"/>
          <w:szCs w:val="24"/>
          <w:lang w:val="it-IT"/>
        </w:rPr>
        <w:t>e</w:t>
      </w:r>
      <w:r w:rsidRPr="00FF4FC9">
        <w:rPr>
          <w:b w:val="0"/>
          <w:sz w:val="24"/>
          <w:szCs w:val="24"/>
          <w:lang w:val="it-IT"/>
        </w:rPr>
        <w:t xml:space="preserve"> </w:t>
      </w:r>
      <w:r w:rsidR="00141375">
        <w:rPr>
          <w:b w:val="0"/>
          <w:sz w:val="24"/>
          <w:szCs w:val="24"/>
          <w:lang w:val="it-IT"/>
        </w:rPr>
        <w:t>equipes</w:t>
      </w:r>
      <w:r w:rsidRPr="00FF4FC9">
        <w:rPr>
          <w:b w:val="0"/>
          <w:sz w:val="24"/>
          <w:szCs w:val="24"/>
          <w:lang w:val="it-IT"/>
        </w:rPr>
        <w:t xml:space="preserve">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r w:rsidR="00444C4E">
        <w:rPr>
          <w:b w:val="0"/>
          <w:sz w:val="24"/>
          <w:szCs w:val="24"/>
          <w:lang w:val="it-IT"/>
        </w:rPr>
        <w:t xml:space="preserve"> O uso do BDD como apoio às integrações e entregas contínuas</w:t>
      </w:r>
      <w:r w:rsidR="00B95825">
        <w:rPr>
          <w:b w:val="0"/>
          <w:sz w:val="24"/>
          <w:szCs w:val="24"/>
          <w:lang w:val="it-IT"/>
        </w:rPr>
        <w:t xml:space="preserve"> (CI e CD)</w:t>
      </w:r>
      <w:r w:rsidR="00444C4E">
        <w:rPr>
          <w:b w:val="0"/>
          <w:sz w:val="24"/>
          <w:szCs w:val="24"/>
          <w:lang w:val="it-IT"/>
        </w:rPr>
        <w:t xml:space="preserve"> já foi abordado em outro trabalho (OLIVEIRA, 2015), </w:t>
      </w:r>
      <w:r w:rsidR="00CA405C">
        <w:rPr>
          <w:b w:val="0"/>
          <w:sz w:val="24"/>
          <w:szCs w:val="24"/>
          <w:lang w:val="it-IT"/>
        </w:rPr>
        <w:t>de modo que o presente</w:t>
      </w:r>
      <w:r w:rsidR="00444C4E">
        <w:rPr>
          <w:b w:val="0"/>
          <w:sz w:val="24"/>
          <w:szCs w:val="24"/>
          <w:lang w:val="it-IT"/>
        </w:rPr>
        <w:t xml:space="preserve"> trabalho tem como uma das motivações complementar as abordagens compartilhadas e </w:t>
      </w:r>
      <w:r w:rsidR="00617537">
        <w:rPr>
          <w:b w:val="0"/>
          <w:sz w:val="24"/>
          <w:szCs w:val="24"/>
          <w:lang w:val="it-IT"/>
        </w:rPr>
        <w:t xml:space="preserve">também </w:t>
      </w:r>
      <w:r w:rsidR="00444C4E">
        <w:rPr>
          <w:b w:val="0"/>
          <w:sz w:val="24"/>
          <w:szCs w:val="24"/>
          <w:lang w:val="it-IT"/>
        </w:rPr>
        <w:t>apresentar o BDD como técnica para apoiar a modelagem de requisitos</w:t>
      </w:r>
      <w:r w:rsidR="00E125A8">
        <w:rPr>
          <w:b w:val="0"/>
          <w:sz w:val="24"/>
          <w:szCs w:val="24"/>
          <w:lang w:val="it-IT"/>
        </w:rPr>
        <w:t xml:space="preserve"> e comunicações</w:t>
      </w:r>
      <w:r w:rsidR="00444C4E">
        <w:rPr>
          <w:b w:val="0"/>
          <w:sz w:val="24"/>
          <w:szCs w:val="24"/>
          <w:lang w:val="it-IT"/>
        </w:rPr>
        <w:t>.</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w:t>
      </w:r>
      <w:r w:rsidR="00DF0C06">
        <w:rPr>
          <w:b w:val="0"/>
          <w:bCs w:val="0"/>
          <w:sz w:val="24"/>
          <w:szCs w:val="24"/>
          <w:lang w:val="it-IT"/>
        </w:rPr>
        <w:lastRenderedPageBreak/>
        <w:t xml:space="preserve">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7151A3B2"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6401E54A" w14:textId="77777777" w:rsidR="00444C4E" w:rsidRDefault="00444C4E"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2CDE93EE" w:rsidR="000B7114" w:rsidRDefault="00306FB8" w:rsidP="00F43092">
      <w:pPr>
        <w:spacing w:line="360" w:lineRule="auto"/>
        <w:jc w:val="both"/>
        <w:rPr>
          <w:b w:val="0"/>
          <w:sz w:val="24"/>
          <w:szCs w:val="24"/>
          <w:lang w:val="it-IT"/>
        </w:rPr>
      </w:pPr>
      <w:r>
        <w:rPr>
          <w:b w:val="0"/>
          <w:sz w:val="24"/>
          <w:szCs w:val="24"/>
          <w:lang w:val="it-IT"/>
        </w:rPr>
        <w:t>Um artigo publicado pelo PMI</w:t>
      </w:r>
      <w:r w:rsidR="00947C50">
        <w:rPr>
          <w:b w:val="0"/>
          <w:sz w:val="24"/>
          <w:szCs w:val="24"/>
          <w:lang w:val="it-IT"/>
        </w:rPr>
        <w:t xml:space="preserve"> (PMI, 2013)</w:t>
      </w:r>
      <w:r>
        <w:rPr>
          <w:b w:val="0"/>
          <w:sz w:val="24"/>
          <w:szCs w:val="24"/>
          <w:lang w:val="it-IT"/>
        </w:rPr>
        <w:t xml:space="preserve">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176B1B18" w:rsidR="00721F47" w:rsidRDefault="006762C2" w:rsidP="006762C2">
      <w:pPr>
        <w:spacing w:line="360" w:lineRule="auto"/>
        <w:jc w:val="both"/>
        <w:rPr>
          <w:b w:val="0"/>
          <w:bCs w:val="0"/>
          <w:sz w:val="24"/>
          <w:szCs w:val="24"/>
        </w:rPr>
      </w:pPr>
      <w:r>
        <w:rPr>
          <w:b w:val="0"/>
          <w:bCs w:val="0"/>
          <w:sz w:val="24"/>
          <w:szCs w:val="24"/>
        </w:rPr>
        <w:t xml:space="preserve">Outro fator que reforça a necessidade de explorarmos estes assuntos, é o de que em projetos de grande porte, há o envolvimento de diferentes </w:t>
      </w:r>
      <w:r w:rsidR="00141375">
        <w:rPr>
          <w:b w:val="0"/>
          <w:bCs w:val="0"/>
          <w:sz w:val="24"/>
          <w:szCs w:val="24"/>
        </w:rPr>
        <w:t>equipes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w:t>
      </w:r>
      <w:r>
        <w:rPr>
          <w:b w:val="0"/>
          <w:bCs w:val="0"/>
          <w:sz w:val="24"/>
          <w:szCs w:val="24"/>
        </w:rPr>
        <w:lastRenderedPageBreak/>
        <w:t xml:space="preserve">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4A09C65A"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 xml:space="preserve">tipicamente causados por expectativas desalinhadas entre </w:t>
      </w:r>
      <w:r w:rsidR="00141375">
        <w:rPr>
          <w:b w:val="0"/>
          <w:bCs w:val="0"/>
          <w:sz w:val="24"/>
          <w:szCs w:val="24"/>
        </w:rPr>
        <w:t>as equipes</w:t>
      </w:r>
      <w:r>
        <w:rPr>
          <w:b w:val="0"/>
          <w:bCs w:val="0"/>
          <w:sz w:val="24"/>
          <w:szCs w:val="24"/>
        </w:rPr>
        <w:t xml:space="preserve"> envolvid</w:t>
      </w:r>
      <w:r w:rsidR="00141375">
        <w:rPr>
          <w:b w:val="0"/>
          <w:bCs w:val="0"/>
          <w:sz w:val="24"/>
          <w:szCs w:val="24"/>
        </w:rPr>
        <w:t>a</w:t>
      </w:r>
      <w:r>
        <w:rPr>
          <w:b w:val="0"/>
          <w:bCs w:val="0"/>
          <w:sz w:val="24"/>
          <w:szCs w:val="24"/>
        </w:rPr>
        <w:t>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740B3D30" w14:textId="77777777" w:rsidR="00141375" w:rsidRDefault="00141375" w:rsidP="006762C2">
      <w:pPr>
        <w:spacing w:line="360" w:lineRule="auto"/>
        <w:jc w:val="both"/>
        <w:rPr>
          <w:b w:val="0"/>
          <w:bCs w:val="0"/>
          <w:sz w:val="24"/>
          <w:szCs w:val="24"/>
        </w:rPr>
      </w:pPr>
    </w:p>
    <w:p w14:paraId="2BC46850" w14:textId="77777777" w:rsidR="00923715" w:rsidRDefault="001C5138" w:rsidP="006762C2">
      <w:pPr>
        <w:spacing w:line="360" w:lineRule="auto"/>
        <w:jc w:val="both"/>
        <w:rPr>
          <w:b w:val="0"/>
          <w:bCs w:val="0"/>
          <w:sz w:val="24"/>
          <w:szCs w:val="24"/>
        </w:rPr>
      </w:pPr>
      <w:r>
        <w:rPr>
          <w:b w:val="0"/>
          <w:bCs w:val="0"/>
          <w:sz w:val="24"/>
          <w:szCs w:val="24"/>
        </w:rPr>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w:t>
      </w:r>
      <w:r w:rsidR="00B27939">
        <w:rPr>
          <w:b w:val="0"/>
          <w:sz w:val="24"/>
          <w:szCs w:val="24"/>
          <w:lang w:val="it-IT"/>
        </w:rPr>
        <w:lastRenderedPageBreak/>
        <w:t xml:space="preserve">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37C62B04" w:rsidR="00EF1E65"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486CF7D8" w14:textId="77777777" w:rsidR="00444C4E" w:rsidRPr="000A3CC0" w:rsidRDefault="00444C4E"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DF6E55B" w:rsidR="000A3CC0" w:rsidRDefault="004143D2" w:rsidP="000A3CC0">
      <w:pPr>
        <w:spacing w:line="360" w:lineRule="auto"/>
        <w:jc w:val="both"/>
        <w:rPr>
          <w:b w:val="0"/>
          <w:sz w:val="24"/>
          <w:szCs w:val="24"/>
          <w:lang w:val="it-IT"/>
        </w:rPr>
      </w:pPr>
      <w:r>
        <w:rPr>
          <w:b w:val="0"/>
          <w:sz w:val="24"/>
          <w:szCs w:val="24"/>
          <w:lang w:val="it-IT"/>
        </w:rPr>
        <w:t xml:space="preserve">Por fim, </w:t>
      </w:r>
      <w:r w:rsidR="007D4268">
        <w:rPr>
          <w:b w:val="0"/>
          <w:sz w:val="24"/>
          <w:szCs w:val="24"/>
          <w:lang w:val="it-IT"/>
        </w:rPr>
        <w:t xml:space="preserve">serão tratados os principais pontos da área de conhecimento </w:t>
      </w:r>
      <w:r>
        <w:rPr>
          <w:b w:val="0"/>
          <w:sz w:val="24"/>
          <w:szCs w:val="24"/>
          <w:lang w:val="it-IT"/>
        </w:rPr>
        <w:t>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080F8C6D" w14:textId="70035B5B" w:rsidR="007474DE"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1726BD68"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443D09C9" w14:textId="77777777" w:rsidR="00E16526" w:rsidRDefault="00E16526" w:rsidP="00E16526">
      <w:pPr>
        <w:pStyle w:val="PargrafodaLista"/>
        <w:spacing w:line="360" w:lineRule="auto"/>
        <w:jc w:val="both"/>
        <w:rPr>
          <w:b w:val="0"/>
          <w:bCs w:val="0"/>
          <w:sz w:val="24"/>
          <w:szCs w:val="24"/>
          <w:lang w:val="it-IT"/>
        </w:rPr>
      </w:pPr>
    </w:p>
    <w:p w14:paraId="402135D5" w14:textId="4BD4B75B" w:rsidR="007474D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478C0504"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w:t>
      </w:r>
      <w:r w:rsidR="00C9629D">
        <w:rPr>
          <w:b w:val="0"/>
          <w:bCs w:val="0"/>
          <w:sz w:val="24"/>
          <w:szCs w:val="24"/>
          <w:lang w:val="it-IT"/>
        </w:rPr>
        <w:t>tratados no início de cada frase</w:t>
      </w:r>
      <w:r>
        <w:rPr>
          <w:b w:val="0"/>
          <w:bCs w:val="0"/>
          <w:sz w:val="24"/>
          <w:szCs w:val="24"/>
          <w:lang w:val="it-IT"/>
        </w:rPr>
        <w:t xml:space="preserve"> devem ser mais considerados e tratados com maior prioridade do que os itens </w:t>
      </w:r>
      <w:r w:rsidR="00C9629D">
        <w:rPr>
          <w:b w:val="0"/>
          <w:bCs w:val="0"/>
          <w:sz w:val="24"/>
          <w:szCs w:val="24"/>
          <w:lang w:val="it-IT"/>
        </w:rPr>
        <w:t>do final de cada frase</w:t>
      </w:r>
      <w:r>
        <w:rPr>
          <w:b w:val="0"/>
          <w:bCs w:val="0"/>
          <w:sz w:val="24"/>
          <w:szCs w:val="24"/>
          <w:lang w:val="it-IT"/>
        </w:rPr>
        <w:t xml:space="preserve">.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523CAB1" w14:textId="5923B88C" w:rsidR="00141375" w:rsidRDefault="00141375" w:rsidP="00906491">
      <w:pPr>
        <w:rPr>
          <w:sz w:val="24"/>
          <w:szCs w:val="24"/>
          <w:lang w:val="it-IT"/>
        </w:rPr>
      </w:pPr>
    </w:p>
    <w:p w14:paraId="4A6BC14E" w14:textId="77777777" w:rsidR="00141375" w:rsidRDefault="00141375"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 xml:space="preserve">colaborativo (WELLS, </w:t>
      </w:r>
      <w:r w:rsidR="007279A1">
        <w:rPr>
          <w:b w:val="0"/>
          <w:bCs w:val="0"/>
          <w:sz w:val="24"/>
          <w:szCs w:val="24"/>
        </w:rPr>
        <w:lastRenderedPageBreak/>
        <w:t>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7E065FC5" w14:textId="341FF048" w:rsidR="00DE1A50"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w:t>
      </w:r>
      <w:r w:rsidR="00141375">
        <w:rPr>
          <w:b w:val="0"/>
          <w:bCs w:val="0"/>
          <w:sz w:val="24"/>
          <w:szCs w:val="24"/>
        </w:rPr>
        <w:t>equipes</w:t>
      </w:r>
      <w:r>
        <w:rPr>
          <w:b w:val="0"/>
          <w:bCs w:val="0"/>
          <w:sz w:val="24"/>
          <w:szCs w:val="24"/>
        </w:rPr>
        <w:t xml:space="preserve">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22F39D29"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xml:space="preserve">, mediante testes unitários, programação em pares e alinhamento com </w:t>
      </w:r>
      <w:r w:rsidR="00141375">
        <w:rPr>
          <w:b w:val="0"/>
          <w:bCs w:val="0"/>
          <w:sz w:val="24"/>
          <w:szCs w:val="24"/>
        </w:rPr>
        <w:t>equipes</w:t>
      </w:r>
      <w:r>
        <w:rPr>
          <w:b w:val="0"/>
          <w:bCs w:val="0"/>
          <w:sz w:val="24"/>
          <w:szCs w:val="24"/>
        </w:rPr>
        <w:t xml:space="preserve">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731C8751" w14:textId="77777777" w:rsidR="00141375" w:rsidRDefault="00141375" w:rsidP="000D4B01">
      <w:pPr>
        <w:spacing w:line="360" w:lineRule="auto"/>
        <w:jc w:val="center"/>
        <w:rPr>
          <w:b w:val="0"/>
          <w:bCs w:val="0"/>
          <w:sz w:val="24"/>
          <w:szCs w:val="24"/>
        </w:rPr>
      </w:pPr>
    </w:p>
    <w:p w14:paraId="16794396" w14:textId="63BA09F2"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40EFB88D">
            <wp:extent cx="5086350" cy="247077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416" cy="2549983"/>
                    </a:xfrm>
                    <a:prstGeom prst="rect">
                      <a:avLst/>
                    </a:prstGeom>
                  </pic:spPr>
                </pic:pic>
              </a:graphicData>
            </a:graphic>
          </wp:inline>
        </w:drawing>
      </w:r>
    </w:p>
    <w:p w14:paraId="597C0272" w14:textId="4787DEAD" w:rsidR="000D4B01" w:rsidRDefault="000D4B01" w:rsidP="000D4B01">
      <w:pPr>
        <w:spacing w:line="360" w:lineRule="auto"/>
        <w:jc w:val="center"/>
        <w:rPr>
          <w:b w:val="0"/>
          <w:bCs w:val="0"/>
          <w:sz w:val="20"/>
          <w:szCs w:val="20"/>
        </w:rPr>
      </w:pPr>
      <w:r>
        <w:rPr>
          <w:b w:val="0"/>
          <w:bCs w:val="0"/>
          <w:sz w:val="20"/>
          <w:szCs w:val="20"/>
        </w:rPr>
        <w:t>Fonte: HENRAJANI (2007)</w:t>
      </w:r>
    </w:p>
    <w:p w14:paraId="6143E227" w14:textId="37D23464" w:rsidR="00965DF2" w:rsidRDefault="00965DF2" w:rsidP="00965DF2">
      <w:pPr>
        <w:spacing w:line="360" w:lineRule="auto"/>
        <w:jc w:val="both"/>
        <w:rPr>
          <w:b w:val="0"/>
          <w:bCs w:val="0"/>
          <w:sz w:val="24"/>
          <w:szCs w:val="24"/>
        </w:rPr>
      </w:pPr>
      <w:r>
        <w:rPr>
          <w:b w:val="0"/>
          <w:bCs w:val="0"/>
          <w:sz w:val="24"/>
          <w:szCs w:val="24"/>
        </w:rPr>
        <w:lastRenderedPageBreak/>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2FE49D51" w14:textId="77777777" w:rsidR="00141375" w:rsidRDefault="00141375"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37FE7D16" w14:textId="77777777" w:rsidR="007F5A84" w:rsidRDefault="007F5A84" w:rsidP="00E52DF4">
      <w:pPr>
        <w:spacing w:line="360" w:lineRule="auto"/>
        <w:jc w:val="both"/>
        <w:rPr>
          <w:sz w:val="24"/>
          <w:szCs w:val="24"/>
        </w:rPr>
      </w:pPr>
    </w:p>
    <w:p w14:paraId="0282B5A6" w14:textId="3E50ACB5" w:rsidR="00C87993" w:rsidRDefault="00C87993" w:rsidP="00E52DF4">
      <w:pPr>
        <w:spacing w:line="360" w:lineRule="auto"/>
        <w:jc w:val="both"/>
        <w:rPr>
          <w:sz w:val="24"/>
          <w:szCs w:val="24"/>
        </w:rPr>
      </w:pPr>
      <w:r>
        <w:rPr>
          <w:sz w:val="24"/>
          <w:szCs w:val="24"/>
        </w:rPr>
        <w:lastRenderedPageBreak/>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63D2B7C4"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w:t>
      </w:r>
      <w:r w:rsidR="00735778">
        <w:rPr>
          <w:b w:val="0"/>
          <w:bCs w:val="0"/>
          <w:sz w:val="24"/>
          <w:szCs w:val="24"/>
        </w:rPr>
        <w:t>difícil</w:t>
      </w:r>
      <w:r w:rsidRPr="00B04FDD">
        <w:rPr>
          <w:b w:val="0"/>
          <w:bCs w:val="0"/>
          <w:sz w:val="24"/>
          <w:szCs w:val="24"/>
        </w:rPr>
        <w:t xml:space="preserve">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w:t>
      </w:r>
      <w:r w:rsidR="00735778">
        <w:rPr>
          <w:b w:val="0"/>
          <w:bCs w:val="0"/>
          <w:sz w:val="24"/>
          <w:szCs w:val="24"/>
        </w:rPr>
        <w:t xml:space="preserve">velocidade na entrega do </w:t>
      </w:r>
      <w:r w:rsidR="00735778" w:rsidRPr="00735778">
        <w:rPr>
          <w:b w:val="0"/>
          <w:bCs w:val="0"/>
          <w:i/>
          <w:iCs/>
          <w:sz w:val="24"/>
          <w:szCs w:val="24"/>
        </w:rPr>
        <w:t>software</w:t>
      </w:r>
      <w:r>
        <w:rPr>
          <w:b w:val="0"/>
          <w:bCs w:val="0"/>
          <w:sz w:val="24"/>
          <w:szCs w:val="24"/>
        </w:rPr>
        <w:t xml:space="preserve">, ao invés de </w:t>
      </w:r>
      <w:r w:rsidR="00735778">
        <w:rPr>
          <w:b w:val="0"/>
          <w:bCs w:val="0"/>
          <w:sz w:val="24"/>
          <w:szCs w:val="24"/>
        </w:rPr>
        <w:t>aumentar</w:t>
      </w:r>
      <w:r>
        <w:rPr>
          <w:b w:val="0"/>
          <w:bCs w:val="0"/>
          <w:sz w:val="24"/>
          <w:szCs w:val="24"/>
        </w:rPr>
        <w:t>,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16B2D3D2" w14:textId="0219875A" w:rsidR="00735778" w:rsidRDefault="00735778" w:rsidP="00427785">
      <w:pPr>
        <w:spacing w:line="360" w:lineRule="auto"/>
        <w:jc w:val="both"/>
        <w:rPr>
          <w:b w:val="0"/>
          <w:bCs w:val="0"/>
          <w:sz w:val="24"/>
          <w:szCs w:val="24"/>
        </w:rPr>
      </w:pPr>
    </w:p>
    <w:p w14:paraId="286A45AA" w14:textId="0FFF468E" w:rsidR="00735778" w:rsidRDefault="00735778" w:rsidP="00427785">
      <w:pPr>
        <w:spacing w:line="360" w:lineRule="auto"/>
        <w:jc w:val="both"/>
        <w:rPr>
          <w:b w:val="0"/>
          <w:bCs w:val="0"/>
          <w:sz w:val="24"/>
          <w:szCs w:val="24"/>
        </w:rPr>
      </w:pPr>
    </w:p>
    <w:p w14:paraId="4F427E1E" w14:textId="44ED1825" w:rsidR="00735778" w:rsidRDefault="00735778" w:rsidP="00427785">
      <w:pPr>
        <w:spacing w:line="360" w:lineRule="auto"/>
        <w:jc w:val="both"/>
        <w:rPr>
          <w:b w:val="0"/>
          <w:bCs w:val="0"/>
          <w:sz w:val="24"/>
          <w:szCs w:val="24"/>
        </w:rPr>
      </w:pPr>
    </w:p>
    <w:p w14:paraId="56C415B6" w14:textId="3B81D1E4" w:rsidR="00735778" w:rsidRDefault="00735778" w:rsidP="00427785">
      <w:pPr>
        <w:spacing w:line="360" w:lineRule="auto"/>
        <w:jc w:val="both"/>
        <w:rPr>
          <w:b w:val="0"/>
          <w:bCs w:val="0"/>
          <w:sz w:val="24"/>
          <w:szCs w:val="24"/>
        </w:rPr>
      </w:pPr>
    </w:p>
    <w:p w14:paraId="7E5DEB72" w14:textId="741E6986" w:rsidR="00735778" w:rsidRDefault="00735778" w:rsidP="00427785">
      <w:pPr>
        <w:spacing w:line="360" w:lineRule="auto"/>
        <w:jc w:val="both"/>
        <w:rPr>
          <w:b w:val="0"/>
          <w:bCs w:val="0"/>
          <w:sz w:val="24"/>
          <w:szCs w:val="24"/>
        </w:rPr>
      </w:pPr>
    </w:p>
    <w:p w14:paraId="4DC33649" w14:textId="55066B0E" w:rsidR="00735778" w:rsidRDefault="00735778" w:rsidP="00427785">
      <w:pPr>
        <w:spacing w:line="360" w:lineRule="auto"/>
        <w:jc w:val="both"/>
        <w:rPr>
          <w:b w:val="0"/>
          <w:bCs w:val="0"/>
          <w:sz w:val="24"/>
          <w:szCs w:val="24"/>
        </w:rPr>
      </w:pPr>
    </w:p>
    <w:p w14:paraId="7245DE6F" w14:textId="7D734D2B" w:rsidR="00735778" w:rsidRDefault="00735778" w:rsidP="00427785">
      <w:pPr>
        <w:spacing w:line="360" w:lineRule="auto"/>
        <w:jc w:val="both"/>
        <w:rPr>
          <w:b w:val="0"/>
          <w:bCs w:val="0"/>
          <w:sz w:val="24"/>
          <w:szCs w:val="24"/>
        </w:rPr>
      </w:pPr>
    </w:p>
    <w:p w14:paraId="4B646CC5" w14:textId="66ADAF09" w:rsidR="00735778" w:rsidRDefault="00735778" w:rsidP="00427785">
      <w:pPr>
        <w:spacing w:line="360" w:lineRule="auto"/>
        <w:jc w:val="both"/>
        <w:rPr>
          <w:b w:val="0"/>
          <w:bCs w:val="0"/>
          <w:sz w:val="24"/>
          <w:szCs w:val="24"/>
        </w:rPr>
      </w:pPr>
    </w:p>
    <w:p w14:paraId="3020D492" w14:textId="7687B8E1" w:rsidR="00735778" w:rsidRDefault="00735778" w:rsidP="00427785">
      <w:pPr>
        <w:spacing w:line="360" w:lineRule="auto"/>
        <w:jc w:val="both"/>
        <w:rPr>
          <w:b w:val="0"/>
          <w:bCs w:val="0"/>
          <w:sz w:val="24"/>
          <w:szCs w:val="24"/>
        </w:rPr>
      </w:pPr>
    </w:p>
    <w:p w14:paraId="4FCC99C1" w14:textId="7733716E" w:rsidR="00735778" w:rsidRDefault="00735778" w:rsidP="00427785">
      <w:pPr>
        <w:spacing w:line="360" w:lineRule="auto"/>
        <w:jc w:val="both"/>
        <w:rPr>
          <w:b w:val="0"/>
          <w:bCs w:val="0"/>
          <w:sz w:val="24"/>
          <w:szCs w:val="24"/>
        </w:rPr>
      </w:pPr>
    </w:p>
    <w:p w14:paraId="0B936D85" w14:textId="76C74DED" w:rsidR="00735778" w:rsidRDefault="00735778" w:rsidP="00427785">
      <w:pPr>
        <w:spacing w:line="360" w:lineRule="auto"/>
        <w:jc w:val="both"/>
        <w:rPr>
          <w:b w:val="0"/>
          <w:bCs w:val="0"/>
          <w:sz w:val="24"/>
          <w:szCs w:val="24"/>
        </w:rPr>
      </w:pPr>
    </w:p>
    <w:p w14:paraId="57057894" w14:textId="77777777" w:rsidR="00E80E69" w:rsidRDefault="00E80E69"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lastRenderedPageBreak/>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ADD1DC6" w:rsidR="00341EAE"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3FCC374E" w14:textId="77777777" w:rsidR="00F33C97" w:rsidRPr="003D3A2F" w:rsidRDefault="00F33C97" w:rsidP="003D3A2F">
      <w:pPr>
        <w:spacing w:line="360" w:lineRule="auto"/>
        <w:jc w:val="center"/>
        <w:rPr>
          <w:b w:val="0"/>
          <w:bCs w:val="0"/>
          <w:sz w:val="20"/>
          <w:szCs w:val="20"/>
        </w:rPr>
      </w:pPr>
    </w:p>
    <w:p w14:paraId="63091A25" w14:textId="6574E4F8" w:rsidR="00341EAE" w:rsidRPr="00E8786D" w:rsidRDefault="00341EAE" w:rsidP="00735778">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563DB0D4" w14:textId="31DD31CD" w:rsidR="00E001BB"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2CB420CD" w14:textId="77777777" w:rsidR="00141375" w:rsidRDefault="00141375" w:rsidP="00330E14">
      <w:pPr>
        <w:spacing w:line="360" w:lineRule="auto"/>
        <w:jc w:val="both"/>
        <w:rPr>
          <w:b w:val="0"/>
          <w:bCs w:val="0"/>
          <w:sz w:val="24"/>
          <w:szCs w:val="24"/>
        </w:rPr>
      </w:pPr>
    </w:p>
    <w:p w14:paraId="32A8281E" w14:textId="155B243A" w:rsidR="00E53EAB" w:rsidRDefault="00E53EAB" w:rsidP="00330E14">
      <w:pPr>
        <w:spacing w:line="360" w:lineRule="auto"/>
        <w:jc w:val="both"/>
        <w:rPr>
          <w:b w:val="0"/>
          <w:bCs w:val="0"/>
          <w:sz w:val="24"/>
          <w:szCs w:val="24"/>
        </w:rPr>
      </w:pPr>
      <w:r w:rsidRPr="00E53EAB">
        <w:rPr>
          <w:b w:val="0"/>
          <w:bCs w:val="0"/>
          <w:sz w:val="24"/>
          <w:szCs w:val="24"/>
        </w:rPr>
        <w:lastRenderedPageBreak/>
        <w:t xml:space="preserve">Entretanto,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0F631A2B"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2006</w:t>
      </w:r>
      <w:r w:rsidR="00735778">
        <w:rPr>
          <w:b w:val="0"/>
          <w:sz w:val="24"/>
          <w:szCs w:val="24"/>
        </w:rPr>
        <w:t xml:space="preserve"> </w:t>
      </w:r>
      <w:r w:rsidR="00735778" w:rsidRPr="00FF4FC9">
        <w:rPr>
          <w:b w:val="0"/>
          <w:sz w:val="24"/>
          <w:szCs w:val="24"/>
          <w:lang w:val="it-IT"/>
        </w:rPr>
        <w:t>(</w:t>
      </w:r>
      <w:r w:rsidR="00735778">
        <w:rPr>
          <w:b w:val="0"/>
          <w:sz w:val="24"/>
          <w:szCs w:val="24"/>
          <w:lang w:val="it-IT"/>
        </w:rPr>
        <w:t>NORTH &amp; ASSOCIATES</w:t>
      </w:r>
      <w:r w:rsidR="00735778" w:rsidRPr="00FF4FC9">
        <w:rPr>
          <w:b w:val="0"/>
          <w:sz w:val="24"/>
          <w:szCs w:val="24"/>
          <w:lang w:val="it-IT"/>
        </w:rPr>
        <w:t>, 2006)</w:t>
      </w:r>
      <w:r>
        <w:rPr>
          <w:b w:val="0"/>
          <w:sz w:val="24"/>
          <w:szCs w:val="24"/>
        </w:rPr>
        <w:t xml:space="preserve">,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A9DC1A9" w:rsidR="007F6464" w:rsidRDefault="007524CA" w:rsidP="00330E14">
      <w:pPr>
        <w:spacing w:line="360" w:lineRule="auto"/>
        <w:jc w:val="both"/>
        <w:rPr>
          <w:b w:val="0"/>
          <w:sz w:val="24"/>
          <w:szCs w:val="24"/>
          <w:vertAlign w:val="subscript"/>
        </w:rPr>
      </w:pPr>
      <w:r>
        <w:rPr>
          <w:b w:val="0"/>
          <w:sz w:val="24"/>
          <w:szCs w:val="24"/>
        </w:rPr>
        <w:t>Por focar na especificação e testes dos comportamentos que o sistema deve apresentar, essas práticas aproximam os desenvolvedores d</w:t>
      </w:r>
      <w:r w:rsidR="00141375">
        <w:rPr>
          <w:b w:val="0"/>
          <w:sz w:val="24"/>
          <w:szCs w:val="24"/>
        </w:rPr>
        <w:t>a</w:t>
      </w:r>
      <w:r>
        <w:rPr>
          <w:b w:val="0"/>
          <w:sz w:val="24"/>
          <w:szCs w:val="24"/>
        </w:rPr>
        <w:t xml:space="preserve">s </w:t>
      </w:r>
      <w:r w:rsidR="00141375">
        <w:rPr>
          <w:b w:val="0"/>
          <w:sz w:val="24"/>
          <w:szCs w:val="24"/>
        </w:rPr>
        <w:t>equipes</w:t>
      </w:r>
      <w:r>
        <w:rPr>
          <w:b w:val="0"/>
          <w:sz w:val="24"/>
          <w:szCs w:val="24"/>
        </w:rPr>
        <w:t xml:space="preserve">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67EFA38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6F619649" w14:textId="77777777" w:rsidR="00735778" w:rsidRDefault="00735778" w:rsidP="00330E14">
      <w:pPr>
        <w:spacing w:line="360" w:lineRule="auto"/>
        <w:jc w:val="both"/>
        <w:rPr>
          <w:b w:val="0"/>
          <w:sz w:val="24"/>
          <w:szCs w:val="24"/>
        </w:rPr>
      </w:pPr>
    </w:p>
    <w:p w14:paraId="4480A042" w14:textId="50E00FCA" w:rsidR="00BB5EA9" w:rsidRDefault="00BB5EA9" w:rsidP="00BB5EA9">
      <w:pPr>
        <w:spacing w:line="360" w:lineRule="auto"/>
        <w:jc w:val="both"/>
        <w:rPr>
          <w:b w:val="0"/>
          <w:sz w:val="24"/>
          <w:szCs w:val="24"/>
        </w:rPr>
      </w:pPr>
      <w:r>
        <w:rPr>
          <w:b w:val="0"/>
          <w:sz w:val="24"/>
          <w:szCs w:val="24"/>
        </w:rPr>
        <w:lastRenderedPageBreak/>
        <w:t>Os</w:t>
      </w:r>
      <w:r w:rsidR="009D7935">
        <w:rPr>
          <w:b w:val="0"/>
          <w:sz w:val="24"/>
          <w:szCs w:val="24"/>
        </w:rPr>
        <w:t xml:space="preserve"> princípios do BDD afirma</w:t>
      </w:r>
      <w:r>
        <w:rPr>
          <w:b w:val="0"/>
          <w:sz w:val="24"/>
          <w:szCs w:val="24"/>
        </w:rPr>
        <w:t>m</w:t>
      </w:r>
      <w:r w:rsidR="009D7935">
        <w:rPr>
          <w:b w:val="0"/>
          <w:sz w:val="24"/>
          <w:szCs w:val="24"/>
        </w:rPr>
        <w:t xml:space="preserve"> que </w:t>
      </w:r>
      <w:r w:rsidR="00141375">
        <w:rPr>
          <w:b w:val="0"/>
          <w:sz w:val="24"/>
          <w:szCs w:val="24"/>
        </w:rPr>
        <w:t>a</w:t>
      </w:r>
      <w:r w:rsidR="009D7935">
        <w:rPr>
          <w:b w:val="0"/>
          <w:sz w:val="24"/>
          <w:szCs w:val="24"/>
        </w:rPr>
        <w:t xml:space="preserve">s </w:t>
      </w:r>
      <w:r w:rsidR="00141375">
        <w:rPr>
          <w:b w:val="0"/>
          <w:sz w:val="24"/>
          <w:szCs w:val="24"/>
        </w:rPr>
        <w:t>equipes</w:t>
      </w:r>
      <w:r w:rsidR="009D7935">
        <w:rPr>
          <w:b w:val="0"/>
          <w:sz w:val="24"/>
          <w:szCs w:val="24"/>
        </w:rPr>
        <w:t xml:space="preserve">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10C4B839"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w:t>
      </w:r>
      <w:r w:rsidR="00E80E69">
        <w:rPr>
          <w:b w:val="0"/>
          <w:sz w:val="24"/>
          <w:szCs w:val="24"/>
        </w:rPr>
        <w:t>e</w:t>
      </w:r>
      <w:r>
        <w:rPr>
          <w:b w:val="0"/>
          <w:sz w:val="24"/>
          <w:szCs w:val="24"/>
        </w:rPr>
        <w:t>m exemplos concretos a fim de esclarecer o comportamento do sistema.</w:t>
      </w:r>
    </w:p>
    <w:p w14:paraId="29FBE296" w14:textId="5BA10A2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w:t>
      </w:r>
      <w:r w:rsidR="00E80E69">
        <w:rPr>
          <w:b w:val="0"/>
          <w:sz w:val="24"/>
          <w:szCs w:val="24"/>
        </w:rPr>
        <w:t>e</w:t>
      </w:r>
      <w:r w:rsidR="007F7FD6">
        <w:rPr>
          <w:b w:val="0"/>
          <w:sz w:val="24"/>
          <w:szCs w:val="24"/>
        </w:rPr>
        <w:t>m</w:t>
      </w:r>
      <w:r>
        <w:rPr>
          <w:b w:val="0"/>
          <w:sz w:val="24"/>
          <w:szCs w:val="24"/>
        </w:rPr>
        <w:t xml:space="preserve"> os testes primeiro).</w:t>
      </w:r>
    </w:p>
    <w:p w14:paraId="4C108B09" w14:textId="77777777" w:rsidR="00E80E69" w:rsidRDefault="00E80E69" w:rsidP="00E80E69">
      <w:pPr>
        <w:spacing w:line="360" w:lineRule="auto"/>
        <w:ind w:left="360"/>
        <w:jc w:val="both"/>
        <w:rPr>
          <w:b w:val="0"/>
          <w:sz w:val="24"/>
          <w:szCs w:val="24"/>
        </w:rPr>
      </w:pPr>
    </w:p>
    <w:p w14:paraId="152598C9" w14:textId="399A2B37" w:rsidR="00D767EA" w:rsidRPr="00BB5EA9" w:rsidRDefault="00D767EA" w:rsidP="00BB5EA9">
      <w:pPr>
        <w:spacing w:line="360" w:lineRule="auto"/>
        <w:jc w:val="both"/>
        <w:rPr>
          <w:b w:val="0"/>
          <w:sz w:val="24"/>
          <w:szCs w:val="24"/>
        </w:rPr>
      </w:pPr>
      <w:r w:rsidRPr="00BB5EA9">
        <w:rPr>
          <w:b w:val="0"/>
          <w:sz w:val="24"/>
          <w:szCs w:val="24"/>
        </w:rPr>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55689C0"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w:t>
      </w:r>
      <w:r w:rsidR="00E80E69">
        <w:rPr>
          <w:b w:val="0"/>
          <w:sz w:val="24"/>
          <w:szCs w:val="24"/>
        </w:rPr>
        <w:t>funcionalidades</w:t>
      </w:r>
      <w:r w:rsidR="00891D6A">
        <w:rPr>
          <w:b w:val="0"/>
          <w:sz w:val="24"/>
          <w:szCs w:val="24"/>
        </w:rPr>
        <w:t xml:space="preserve">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lastRenderedPageBreak/>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158010FA" w14:textId="7A472459" w:rsidR="00C56D12" w:rsidRPr="00C56D12" w:rsidRDefault="00C56D12" w:rsidP="00330E14">
      <w:pPr>
        <w:spacing w:line="360" w:lineRule="auto"/>
        <w:jc w:val="both"/>
        <w:rPr>
          <w:b w:val="0"/>
          <w:sz w:val="24"/>
          <w:szCs w:val="24"/>
        </w:rPr>
      </w:pPr>
      <w:r>
        <w:rPr>
          <w:b w:val="0"/>
          <w:sz w:val="24"/>
          <w:szCs w:val="24"/>
        </w:rPr>
        <w:lastRenderedPageBreak/>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8C7C88F" w:rsidR="006E291F" w:rsidRDefault="00C56D12" w:rsidP="00330E14">
      <w:pPr>
        <w:spacing w:line="360" w:lineRule="auto"/>
        <w:jc w:val="both"/>
        <w:rPr>
          <w:b w:val="0"/>
          <w:sz w:val="24"/>
          <w:szCs w:val="24"/>
        </w:rPr>
      </w:pPr>
      <w:r>
        <w:rPr>
          <w:b w:val="0"/>
          <w:sz w:val="24"/>
          <w:szCs w:val="24"/>
        </w:rPr>
        <w:t xml:space="preserve">Da documentação oficial do </w:t>
      </w:r>
      <w:proofErr w:type="spellStart"/>
      <w:r>
        <w:rPr>
          <w:b w:val="0"/>
          <w:i/>
          <w:iCs/>
          <w:sz w:val="24"/>
          <w:szCs w:val="24"/>
        </w:rPr>
        <w:t>Cucumber</w:t>
      </w:r>
      <w:proofErr w:type="spellEnd"/>
      <w:r w:rsidR="00E80E69">
        <w:rPr>
          <w:b w:val="0"/>
          <w:i/>
          <w:iCs/>
          <w:sz w:val="24"/>
          <w:szCs w:val="24"/>
        </w:rPr>
        <w:t xml:space="preserve"> </w:t>
      </w:r>
      <w:r w:rsidR="00E80E69">
        <w:rPr>
          <w:b w:val="0"/>
          <w:sz w:val="24"/>
          <w:szCs w:val="24"/>
        </w:rPr>
        <w:t>(SMARTBEAR SOFTWARE©, 2019)</w:t>
      </w:r>
      <w:r>
        <w:rPr>
          <w:b w:val="0"/>
          <w:sz w:val="24"/>
          <w:szCs w:val="24"/>
        </w:rPr>
        <w:t>, foi extraído um exemplo do uso de tabela de dados para explicitar valores e comportamentos esperados:</w:t>
      </w:r>
    </w:p>
    <w:p w14:paraId="7CBC5D65" w14:textId="77777777" w:rsidR="00F33C97" w:rsidRDefault="00F33C97"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r w:rsidRPr="00687CCB">
        <w:rPr>
          <w:b w:val="0"/>
          <w:bCs w:val="0"/>
          <w:i/>
          <w:iCs/>
          <w:sz w:val="20"/>
          <w:szCs w:val="20"/>
          <w:lang w:val="it-IT"/>
        </w:rPr>
        <w:t>Cucumber</w:t>
      </w:r>
      <w:r w:rsidRPr="0031719B">
        <w:rPr>
          <w:b w:val="0"/>
          <w:bCs w:val="0"/>
          <w:sz w:val="20"/>
          <w:szCs w:val="20"/>
          <w:lang w:val="it-IT"/>
        </w:rPr>
        <w:t xml:space="preserve"> não é uma ferramenta de testar </w:t>
      </w:r>
      <w:r w:rsidRPr="00687CCB">
        <w:rPr>
          <w:b w:val="0"/>
          <w:bCs w:val="0"/>
          <w:i/>
          <w:iCs/>
          <w:sz w:val="20"/>
          <w:szCs w:val="20"/>
          <w:lang w:val="it-IT"/>
        </w:rPr>
        <w:t>software</w:t>
      </w:r>
      <w:r w:rsidRPr="0031719B">
        <w:rPr>
          <w:b w:val="0"/>
          <w:bCs w:val="0"/>
          <w:sz w:val="20"/>
          <w:szCs w:val="20"/>
          <w:lang w:val="it-IT"/>
        </w:rPr>
        <w:t xml:space="preserve">. É uma ferramenta para testar o entendimento das pessoas em como um </w:t>
      </w:r>
      <w:r w:rsidRPr="00687CCB">
        <w:rPr>
          <w:b w:val="0"/>
          <w:bCs w:val="0"/>
          <w:i/>
          <w:iCs/>
          <w:sz w:val="20"/>
          <w:szCs w:val="20"/>
          <w:lang w:val="it-IT"/>
        </w:rPr>
        <w:t>software</w:t>
      </w:r>
      <w:r w:rsidRPr="0031719B">
        <w:rPr>
          <w:b w:val="0"/>
          <w:bCs w:val="0"/>
          <w:sz w:val="20"/>
          <w:szCs w:val="20"/>
          <w:lang w:val="it-IT"/>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645F598D" w:rsidR="00D50173" w:rsidRDefault="0057778C" w:rsidP="007752FC">
      <w:pPr>
        <w:spacing w:line="360" w:lineRule="auto"/>
        <w:jc w:val="both"/>
        <w:rPr>
          <w:b w:val="0"/>
          <w:sz w:val="24"/>
          <w:szCs w:val="24"/>
        </w:rPr>
      </w:pPr>
      <w:r>
        <w:rPr>
          <w:b w:val="0"/>
          <w:sz w:val="24"/>
          <w:szCs w:val="24"/>
        </w:rPr>
        <w:lastRenderedPageBreak/>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w:t>
      </w:r>
      <w:r w:rsidR="00141375">
        <w:rPr>
          <w:b w:val="0"/>
          <w:sz w:val="24"/>
          <w:szCs w:val="24"/>
        </w:rPr>
        <w:t>as equipes</w:t>
      </w:r>
      <w:r w:rsidR="00544B91">
        <w:rPr>
          <w:b w:val="0"/>
          <w:sz w:val="24"/>
          <w:szCs w:val="24"/>
        </w:rPr>
        <w:t xml:space="preserve">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49674DE1" w14:textId="77777777" w:rsidR="00AC7C49" w:rsidRDefault="00AC7C49"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429D69CC" w14:textId="77777777" w:rsidR="00AC7C49" w:rsidRDefault="00AC7C49" w:rsidP="007752FC">
      <w:pPr>
        <w:spacing w:line="360" w:lineRule="auto"/>
        <w:jc w:val="both"/>
        <w:rPr>
          <w:bCs w:val="0"/>
          <w:sz w:val="24"/>
          <w:szCs w:val="24"/>
        </w:rPr>
      </w:pPr>
    </w:p>
    <w:p w14:paraId="03689E7C" w14:textId="4E98450A" w:rsidR="00E25CBF" w:rsidRDefault="00E25CBF" w:rsidP="007752FC">
      <w:pPr>
        <w:spacing w:line="360" w:lineRule="auto"/>
        <w:jc w:val="both"/>
        <w:rPr>
          <w:bCs w:val="0"/>
          <w:sz w:val="24"/>
          <w:szCs w:val="24"/>
        </w:rPr>
      </w:pPr>
      <w:r>
        <w:rPr>
          <w:bCs w:val="0"/>
          <w:sz w:val="24"/>
          <w:szCs w:val="24"/>
        </w:rPr>
        <w:t>2.6.1 O processo de comunicação</w:t>
      </w:r>
    </w:p>
    <w:p w14:paraId="04E4C33C" w14:textId="77777777" w:rsidR="00F33C97" w:rsidRDefault="00F33C97" w:rsidP="007752FC">
      <w:pPr>
        <w:spacing w:line="360" w:lineRule="auto"/>
        <w:jc w:val="both"/>
        <w:rPr>
          <w:b w:val="0"/>
          <w:sz w:val="24"/>
          <w:szCs w:val="24"/>
        </w:rPr>
      </w:pPr>
    </w:p>
    <w:p w14:paraId="6FF78F23" w14:textId="6157EB25"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572291A3" w:rsidR="00B119F8" w:rsidRDefault="00B119F8" w:rsidP="007752FC">
      <w:pPr>
        <w:spacing w:line="360" w:lineRule="auto"/>
        <w:jc w:val="both"/>
        <w:rPr>
          <w:b w:val="0"/>
          <w:sz w:val="24"/>
          <w:szCs w:val="24"/>
        </w:rPr>
      </w:pPr>
    </w:p>
    <w:p w14:paraId="643A06EF" w14:textId="2128EE2B" w:rsidR="00F33C97" w:rsidRDefault="00F33C97" w:rsidP="007752FC">
      <w:pPr>
        <w:spacing w:line="360" w:lineRule="auto"/>
        <w:jc w:val="both"/>
        <w:rPr>
          <w:b w:val="0"/>
          <w:sz w:val="24"/>
          <w:szCs w:val="24"/>
        </w:rPr>
      </w:pPr>
    </w:p>
    <w:p w14:paraId="3A45BE50" w14:textId="20A2E2F9" w:rsidR="00F33C97" w:rsidRDefault="00F33C97" w:rsidP="007752FC">
      <w:pPr>
        <w:spacing w:line="360" w:lineRule="auto"/>
        <w:jc w:val="both"/>
        <w:rPr>
          <w:b w:val="0"/>
          <w:sz w:val="24"/>
          <w:szCs w:val="24"/>
        </w:rPr>
      </w:pPr>
    </w:p>
    <w:p w14:paraId="23EA311E" w14:textId="6A6B0A63" w:rsidR="00F33C97" w:rsidRDefault="00F33C97" w:rsidP="007752FC">
      <w:pPr>
        <w:spacing w:line="360" w:lineRule="auto"/>
        <w:jc w:val="both"/>
        <w:rPr>
          <w:b w:val="0"/>
          <w:sz w:val="24"/>
          <w:szCs w:val="24"/>
        </w:rPr>
      </w:pPr>
    </w:p>
    <w:p w14:paraId="277A648A" w14:textId="1D6FBD2E" w:rsidR="00F33C97" w:rsidRDefault="00F33C97" w:rsidP="007752FC">
      <w:pPr>
        <w:spacing w:line="360" w:lineRule="auto"/>
        <w:jc w:val="both"/>
        <w:rPr>
          <w:b w:val="0"/>
          <w:sz w:val="24"/>
          <w:szCs w:val="24"/>
        </w:rPr>
      </w:pPr>
    </w:p>
    <w:p w14:paraId="62B94648" w14:textId="78CA1750" w:rsidR="00F33C97" w:rsidRDefault="00F33C97" w:rsidP="007752FC">
      <w:pPr>
        <w:spacing w:line="360" w:lineRule="auto"/>
        <w:jc w:val="both"/>
        <w:rPr>
          <w:b w:val="0"/>
          <w:sz w:val="24"/>
          <w:szCs w:val="24"/>
        </w:rPr>
      </w:pPr>
    </w:p>
    <w:p w14:paraId="7BED4C20" w14:textId="598E4F66" w:rsidR="00F33C97" w:rsidRDefault="00F33C97" w:rsidP="007752FC">
      <w:pPr>
        <w:spacing w:line="360" w:lineRule="auto"/>
        <w:jc w:val="both"/>
        <w:rPr>
          <w:b w:val="0"/>
          <w:sz w:val="24"/>
          <w:szCs w:val="24"/>
        </w:rPr>
      </w:pPr>
    </w:p>
    <w:p w14:paraId="4388EBEC" w14:textId="76CF9DD7" w:rsidR="00F33C97" w:rsidRDefault="00F33C97" w:rsidP="007752FC">
      <w:pPr>
        <w:spacing w:line="360" w:lineRule="auto"/>
        <w:jc w:val="both"/>
        <w:rPr>
          <w:b w:val="0"/>
          <w:sz w:val="24"/>
          <w:szCs w:val="24"/>
        </w:rPr>
      </w:pPr>
    </w:p>
    <w:p w14:paraId="15E72A88" w14:textId="77777777" w:rsidR="00F33C97" w:rsidRDefault="00F33C97"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0576CC2" w:rsidR="00DE1A50" w:rsidRDefault="00DE1A50" w:rsidP="006E253F">
      <w:pPr>
        <w:spacing w:line="360" w:lineRule="auto"/>
        <w:jc w:val="both"/>
        <w:rPr>
          <w:b w:val="0"/>
          <w:bCs w:val="0"/>
          <w:sz w:val="24"/>
          <w:szCs w:val="24"/>
        </w:rPr>
      </w:pPr>
    </w:p>
    <w:p w14:paraId="14F44803" w14:textId="7A7B6664" w:rsidR="00F33C97" w:rsidRDefault="00F33C97" w:rsidP="006E253F">
      <w:pPr>
        <w:spacing w:line="360" w:lineRule="auto"/>
        <w:jc w:val="both"/>
        <w:rPr>
          <w:b w:val="0"/>
          <w:bCs w:val="0"/>
          <w:sz w:val="24"/>
          <w:szCs w:val="24"/>
        </w:rPr>
      </w:pPr>
    </w:p>
    <w:p w14:paraId="6B13F938" w14:textId="784CD2F3" w:rsidR="00F33C97" w:rsidRDefault="00F33C97" w:rsidP="006E253F">
      <w:pPr>
        <w:spacing w:line="360" w:lineRule="auto"/>
        <w:jc w:val="both"/>
        <w:rPr>
          <w:b w:val="0"/>
          <w:bCs w:val="0"/>
          <w:sz w:val="24"/>
          <w:szCs w:val="24"/>
        </w:rPr>
      </w:pPr>
    </w:p>
    <w:p w14:paraId="3645ACFD" w14:textId="2A0A315D" w:rsidR="00F33C97" w:rsidRDefault="00F33C97" w:rsidP="006E253F">
      <w:pPr>
        <w:spacing w:line="360" w:lineRule="auto"/>
        <w:jc w:val="both"/>
        <w:rPr>
          <w:b w:val="0"/>
          <w:bCs w:val="0"/>
          <w:sz w:val="24"/>
          <w:szCs w:val="24"/>
        </w:rPr>
      </w:pPr>
    </w:p>
    <w:p w14:paraId="64149340" w14:textId="0461EF9F" w:rsidR="00F33C97" w:rsidRDefault="00F33C97" w:rsidP="006E253F">
      <w:pPr>
        <w:spacing w:line="360" w:lineRule="auto"/>
        <w:jc w:val="both"/>
        <w:rPr>
          <w:b w:val="0"/>
          <w:bCs w:val="0"/>
          <w:sz w:val="24"/>
          <w:szCs w:val="24"/>
        </w:rPr>
      </w:pPr>
    </w:p>
    <w:p w14:paraId="3C32536B" w14:textId="71B71399" w:rsidR="00F33C97" w:rsidRDefault="00F33C97" w:rsidP="006E253F">
      <w:pPr>
        <w:spacing w:line="360" w:lineRule="auto"/>
        <w:jc w:val="both"/>
        <w:rPr>
          <w:b w:val="0"/>
          <w:bCs w:val="0"/>
          <w:sz w:val="24"/>
          <w:szCs w:val="24"/>
        </w:rPr>
      </w:pPr>
    </w:p>
    <w:p w14:paraId="1777CBB9" w14:textId="69CF247D" w:rsidR="00F33C97" w:rsidRDefault="00F33C97" w:rsidP="006E253F">
      <w:pPr>
        <w:spacing w:line="360" w:lineRule="auto"/>
        <w:jc w:val="both"/>
        <w:rPr>
          <w:b w:val="0"/>
          <w:bCs w:val="0"/>
          <w:sz w:val="24"/>
          <w:szCs w:val="24"/>
        </w:rPr>
      </w:pPr>
    </w:p>
    <w:p w14:paraId="4AB7B6A9" w14:textId="04E756C7" w:rsidR="00F33C97" w:rsidRDefault="00F33C97" w:rsidP="006E253F">
      <w:pPr>
        <w:spacing w:line="360" w:lineRule="auto"/>
        <w:jc w:val="both"/>
        <w:rPr>
          <w:b w:val="0"/>
          <w:bCs w:val="0"/>
          <w:sz w:val="24"/>
          <w:szCs w:val="24"/>
        </w:rPr>
      </w:pPr>
    </w:p>
    <w:p w14:paraId="39F8BA8E" w14:textId="16199E26" w:rsidR="00F33C97" w:rsidRDefault="00F33C97" w:rsidP="006E253F">
      <w:pPr>
        <w:spacing w:line="360" w:lineRule="auto"/>
        <w:jc w:val="both"/>
        <w:rPr>
          <w:b w:val="0"/>
          <w:bCs w:val="0"/>
          <w:sz w:val="24"/>
          <w:szCs w:val="24"/>
        </w:rPr>
      </w:pPr>
    </w:p>
    <w:p w14:paraId="6FD4D2FF" w14:textId="52AF6D82" w:rsidR="00F33C97" w:rsidRDefault="00F33C97" w:rsidP="006E253F">
      <w:pPr>
        <w:spacing w:line="360" w:lineRule="auto"/>
        <w:jc w:val="both"/>
        <w:rPr>
          <w:b w:val="0"/>
          <w:bCs w:val="0"/>
          <w:sz w:val="24"/>
          <w:szCs w:val="24"/>
        </w:rPr>
      </w:pPr>
    </w:p>
    <w:p w14:paraId="2F08EB38" w14:textId="77777777" w:rsidR="00F33C97" w:rsidRDefault="00F33C97"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043498C4"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70D54D60" w14:textId="4DE76789" w:rsidR="00F33C97" w:rsidRDefault="00F33C97" w:rsidP="00F33C97">
      <w:pPr>
        <w:spacing w:line="360" w:lineRule="auto"/>
        <w:jc w:val="both"/>
        <w:rPr>
          <w:b w:val="0"/>
          <w:bCs w:val="0"/>
          <w:sz w:val="24"/>
          <w:szCs w:val="24"/>
        </w:rPr>
      </w:pPr>
    </w:p>
    <w:p w14:paraId="417BD6B9" w14:textId="46E95CE2" w:rsidR="00F33C97" w:rsidRDefault="00F33C97" w:rsidP="00F33C97">
      <w:pPr>
        <w:spacing w:line="360" w:lineRule="auto"/>
        <w:jc w:val="both"/>
        <w:rPr>
          <w:b w:val="0"/>
          <w:bCs w:val="0"/>
          <w:sz w:val="24"/>
          <w:szCs w:val="24"/>
        </w:rPr>
      </w:pPr>
    </w:p>
    <w:p w14:paraId="019D369A" w14:textId="07446606" w:rsidR="00F33C97" w:rsidRDefault="00F33C97" w:rsidP="00F33C97">
      <w:pPr>
        <w:spacing w:line="360" w:lineRule="auto"/>
        <w:jc w:val="both"/>
        <w:rPr>
          <w:b w:val="0"/>
          <w:bCs w:val="0"/>
          <w:sz w:val="24"/>
          <w:szCs w:val="24"/>
        </w:rPr>
      </w:pPr>
    </w:p>
    <w:p w14:paraId="660AB0DF" w14:textId="4330454C" w:rsidR="00F33C97" w:rsidRDefault="00F33C97" w:rsidP="00F33C97">
      <w:pPr>
        <w:spacing w:line="360" w:lineRule="auto"/>
        <w:jc w:val="both"/>
        <w:rPr>
          <w:b w:val="0"/>
          <w:bCs w:val="0"/>
          <w:sz w:val="24"/>
          <w:szCs w:val="24"/>
        </w:rPr>
      </w:pPr>
    </w:p>
    <w:p w14:paraId="2DDF5485" w14:textId="6BBA38F9" w:rsidR="00F33C97" w:rsidRDefault="00F33C97" w:rsidP="00F33C97">
      <w:pPr>
        <w:spacing w:line="360" w:lineRule="auto"/>
        <w:jc w:val="both"/>
        <w:rPr>
          <w:b w:val="0"/>
          <w:bCs w:val="0"/>
          <w:sz w:val="24"/>
          <w:szCs w:val="24"/>
        </w:rPr>
      </w:pPr>
    </w:p>
    <w:p w14:paraId="62288D4F" w14:textId="48C1FC6C" w:rsidR="00F33C97" w:rsidRDefault="00F33C97" w:rsidP="00F33C97">
      <w:pPr>
        <w:spacing w:line="360" w:lineRule="auto"/>
        <w:jc w:val="both"/>
        <w:rPr>
          <w:b w:val="0"/>
          <w:bCs w:val="0"/>
          <w:sz w:val="24"/>
          <w:szCs w:val="24"/>
        </w:rPr>
      </w:pPr>
    </w:p>
    <w:p w14:paraId="54FD8437" w14:textId="1CC608AD" w:rsidR="00F33C97" w:rsidRDefault="00F33C97" w:rsidP="00F33C97">
      <w:pPr>
        <w:spacing w:line="360" w:lineRule="auto"/>
        <w:jc w:val="both"/>
        <w:rPr>
          <w:b w:val="0"/>
          <w:bCs w:val="0"/>
          <w:sz w:val="24"/>
          <w:szCs w:val="24"/>
        </w:rPr>
      </w:pPr>
    </w:p>
    <w:p w14:paraId="74478E64" w14:textId="782E7F58" w:rsidR="00F33C97" w:rsidRDefault="00F33C97" w:rsidP="00F33C97">
      <w:pPr>
        <w:spacing w:line="360" w:lineRule="auto"/>
        <w:jc w:val="both"/>
        <w:rPr>
          <w:b w:val="0"/>
          <w:bCs w:val="0"/>
          <w:sz w:val="24"/>
          <w:szCs w:val="24"/>
        </w:rPr>
      </w:pPr>
    </w:p>
    <w:p w14:paraId="2AD85E43" w14:textId="49A4FD97" w:rsidR="00F33C97" w:rsidRDefault="00F33C97" w:rsidP="00F33C97">
      <w:pPr>
        <w:spacing w:line="360" w:lineRule="auto"/>
        <w:jc w:val="both"/>
        <w:rPr>
          <w:b w:val="0"/>
          <w:bCs w:val="0"/>
          <w:sz w:val="24"/>
          <w:szCs w:val="24"/>
        </w:rPr>
      </w:pPr>
    </w:p>
    <w:p w14:paraId="59A16E1C" w14:textId="77777777" w:rsidR="00F33C97" w:rsidRPr="00F33C97" w:rsidRDefault="00F33C97" w:rsidP="00F33C97">
      <w:pPr>
        <w:spacing w:line="360" w:lineRule="auto"/>
        <w:jc w:val="both"/>
        <w:rPr>
          <w:b w:val="0"/>
          <w:bCs w:val="0"/>
          <w:sz w:val="24"/>
          <w:szCs w:val="24"/>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369EE005"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C0C2BE8"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w:t>
      </w:r>
      <w:r w:rsidR="00141375">
        <w:rPr>
          <w:b w:val="0"/>
          <w:sz w:val="24"/>
          <w:szCs w:val="24"/>
          <w:lang w:val="it-IT"/>
        </w:rPr>
        <w:t>as equipes</w:t>
      </w:r>
      <w:r w:rsidRPr="00F64B18">
        <w:rPr>
          <w:b w:val="0"/>
          <w:sz w:val="24"/>
          <w:szCs w:val="24"/>
          <w:lang w:val="it-IT"/>
        </w:rPr>
        <w:t xml:space="preserve">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0C334D2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w:t>
      </w:r>
      <w:r w:rsidR="00B259D1">
        <w:rPr>
          <w:sz w:val="28"/>
          <w:szCs w:val="24"/>
        </w:rPr>
        <w:t xml:space="preserve"> MODELAG</w:t>
      </w:r>
      <w:r w:rsidR="004F6969">
        <w:rPr>
          <w:sz w:val="28"/>
          <w:szCs w:val="24"/>
        </w:rPr>
        <w:t>E</w:t>
      </w:r>
      <w:r w:rsidR="00B259D1">
        <w:rPr>
          <w:sz w:val="28"/>
          <w:szCs w:val="24"/>
        </w:rPr>
        <w:t xml:space="preserve">M </w:t>
      </w:r>
      <w:r w:rsidR="004F6969">
        <w:rPr>
          <w:sz w:val="28"/>
          <w:szCs w:val="24"/>
        </w:rPr>
        <w:t>DE</w:t>
      </w:r>
      <w:r w:rsidR="00B259D1">
        <w:rPr>
          <w:sz w:val="28"/>
          <w:szCs w:val="24"/>
        </w:rPr>
        <w:t xml:space="preserve"> REQUISITOS E</w:t>
      </w:r>
      <w:r w:rsidR="00774779" w:rsidRPr="00774779">
        <w:rPr>
          <w:sz w:val="28"/>
          <w:szCs w:val="24"/>
        </w:rPr>
        <w:t xml:space="preserve"> GESTÃO DAS</w:t>
      </w:r>
      <w:r w:rsidR="001B0628">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3EAF1E41"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w:t>
      </w:r>
      <w:r w:rsidR="00141375">
        <w:rPr>
          <w:b w:val="0"/>
          <w:sz w:val="24"/>
          <w:szCs w:val="24"/>
        </w:rPr>
        <w:t>equipes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161617F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w:t>
      </w:r>
      <w:r w:rsidR="00141375">
        <w:rPr>
          <w:b w:val="0"/>
          <w:sz w:val="24"/>
          <w:szCs w:val="24"/>
          <w:lang w:val="it-IT"/>
        </w:rPr>
        <w:t>a</w:t>
      </w:r>
      <w:r>
        <w:rPr>
          <w:b w:val="0"/>
          <w:sz w:val="24"/>
          <w:szCs w:val="24"/>
          <w:lang w:val="it-IT"/>
        </w:rPr>
        <w:t xml:space="preserve"> </w:t>
      </w:r>
      <w:r w:rsidR="00141375">
        <w:rPr>
          <w:b w:val="0"/>
          <w:sz w:val="24"/>
          <w:szCs w:val="24"/>
          <w:lang w:val="it-IT"/>
        </w:rPr>
        <w:t>equipe</w:t>
      </w:r>
      <w:r>
        <w:rPr>
          <w:b w:val="0"/>
          <w:sz w:val="24"/>
          <w:szCs w:val="24"/>
          <w:lang w:val="it-IT"/>
        </w:rPr>
        <w:t xml:space="preserve"> irá atuar. Para os casos de atuação de mais de um</w:t>
      </w:r>
      <w:r w:rsidR="00141375">
        <w:rPr>
          <w:b w:val="0"/>
          <w:sz w:val="24"/>
          <w:szCs w:val="24"/>
          <w:lang w:val="it-IT"/>
        </w:rPr>
        <w:t>a</w:t>
      </w:r>
      <w:r>
        <w:rPr>
          <w:b w:val="0"/>
          <w:sz w:val="24"/>
          <w:szCs w:val="24"/>
          <w:lang w:val="it-IT"/>
        </w:rPr>
        <w:t xml:space="preserve"> </w:t>
      </w:r>
      <w:r w:rsidR="00141375">
        <w:rPr>
          <w:b w:val="0"/>
          <w:sz w:val="24"/>
          <w:szCs w:val="24"/>
          <w:lang w:val="it-IT"/>
        </w:rPr>
        <w:t>equipe</w:t>
      </w:r>
      <w:r>
        <w:rPr>
          <w:b w:val="0"/>
          <w:sz w:val="24"/>
          <w:szCs w:val="24"/>
          <w:lang w:val="it-IT"/>
        </w:rPr>
        <w:t xml:space="preserve">, a separação entre </w:t>
      </w:r>
      <w:r w:rsidR="00141375">
        <w:rPr>
          <w:b w:val="0"/>
          <w:sz w:val="24"/>
          <w:szCs w:val="24"/>
          <w:lang w:val="it-IT"/>
        </w:rPr>
        <w:t>equipe</w:t>
      </w:r>
      <w:r w:rsidR="00141375">
        <w:rPr>
          <w:b w:val="0"/>
          <w:sz w:val="24"/>
          <w:szCs w:val="24"/>
          <w:lang w:val="it-IT"/>
        </w:rPr>
        <w:t xml:space="preserve"> </w:t>
      </w:r>
      <w:r>
        <w:rPr>
          <w:b w:val="0"/>
          <w:sz w:val="24"/>
          <w:szCs w:val="24"/>
          <w:lang w:val="it-IT"/>
        </w:rPr>
        <w:t xml:space="preserve">responsável e </w:t>
      </w:r>
      <w:r w:rsidR="00141375">
        <w:rPr>
          <w:b w:val="0"/>
          <w:sz w:val="24"/>
          <w:szCs w:val="24"/>
          <w:lang w:val="it-IT"/>
        </w:rPr>
        <w:t>equipe</w:t>
      </w:r>
      <w:r>
        <w:rPr>
          <w:b w:val="0"/>
          <w:sz w:val="24"/>
          <w:szCs w:val="24"/>
          <w:lang w:val="it-IT"/>
        </w:rPr>
        <w:t>(s) envolvid</w:t>
      </w:r>
      <w:r w:rsidR="00141375">
        <w:rPr>
          <w:b w:val="0"/>
          <w:sz w:val="24"/>
          <w:szCs w:val="24"/>
          <w:lang w:val="it-IT"/>
        </w:rPr>
        <w:t>a</w:t>
      </w:r>
      <w:r>
        <w:rPr>
          <w:b w:val="0"/>
          <w:sz w:val="24"/>
          <w:szCs w:val="24"/>
          <w:lang w:val="it-IT"/>
        </w:rPr>
        <w:t xml:space="preserve">(s) deve ser realizada. A determinação de </w:t>
      </w:r>
      <w:r w:rsidR="00141375">
        <w:rPr>
          <w:b w:val="0"/>
          <w:sz w:val="24"/>
          <w:szCs w:val="24"/>
          <w:lang w:val="it-IT"/>
        </w:rPr>
        <w:t>equipe</w:t>
      </w:r>
      <w:r w:rsidR="00141375">
        <w:rPr>
          <w:b w:val="0"/>
          <w:sz w:val="24"/>
          <w:szCs w:val="24"/>
          <w:lang w:val="it-IT"/>
        </w:rPr>
        <w:t xml:space="preserve"> </w:t>
      </w:r>
      <w:r>
        <w:rPr>
          <w:b w:val="0"/>
          <w:sz w:val="24"/>
          <w:szCs w:val="24"/>
          <w:lang w:val="it-IT"/>
        </w:rPr>
        <w:t>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68A29AB9" w14:textId="77777777" w:rsidR="00141375" w:rsidRDefault="00141375" w:rsidP="00BA305F">
      <w:pPr>
        <w:spacing w:line="360" w:lineRule="auto"/>
        <w:jc w:val="both"/>
        <w:rPr>
          <w:b w:val="0"/>
          <w:sz w:val="24"/>
          <w:szCs w:val="24"/>
          <w:lang w:val="it-IT"/>
        </w:rPr>
      </w:pPr>
    </w:p>
    <w:p w14:paraId="76A923C0" w14:textId="7A11D21E"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w:t>
      </w:r>
      <w:r w:rsidR="00141375">
        <w:rPr>
          <w:b w:val="0"/>
          <w:sz w:val="24"/>
          <w:szCs w:val="24"/>
          <w:lang w:val="it-IT"/>
        </w:rPr>
        <w:t>a equipe</w:t>
      </w:r>
      <w:r w:rsidR="001C6949">
        <w:rPr>
          <w:b w:val="0"/>
          <w:sz w:val="24"/>
          <w:szCs w:val="24"/>
          <w:lang w:val="it-IT"/>
        </w:rPr>
        <w:t>)</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210341E2"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w:t>
            </w:r>
            <w:r w:rsidR="00141375">
              <w:rPr>
                <w:rFonts w:ascii="Calibri" w:hAnsi="Calibri" w:cs="Calibri"/>
                <w:color w:val="000000"/>
                <w:kern w:val="0"/>
                <w:sz w:val="20"/>
                <w:szCs w:val="20"/>
                <w:lang w:eastAsia="pt-BR"/>
              </w:rPr>
              <w:t>a equipe</w:t>
            </w:r>
            <w:r w:rsidRPr="00986CE7">
              <w:rPr>
                <w:rFonts w:ascii="Calibri" w:hAnsi="Calibri" w:cs="Calibri"/>
                <w:color w:val="000000"/>
                <w:kern w:val="0"/>
                <w:sz w:val="20"/>
                <w:szCs w:val="20"/>
                <w:lang w:eastAsia="pt-BR"/>
              </w:rPr>
              <w:t xml:space="preserve"> envolvid</w:t>
            </w:r>
            <w:r w:rsidR="00141375">
              <w:rPr>
                <w:rFonts w:ascii="Calibri" w:hAnsi="Calibri" w:cs="Calibri"/>
                <w:color w:val="000000"/>
                <w:kern w:val="0"/>
                <w:sz w:val="20"/>
                <w:szCs w:val="20"/>
                <w:lang w:eastAsia="pt-BR"/>
              </w:rPr>
              <w:t>a</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1E11F0D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 xml:space="preserve">Desta forma, </w:t>
      </w:r>
      <w:r w:rsidR="00F714D6">
        <w:rPr>
          <w:b w:val="0"/>
          <w:bCs w:val="0"/>
          <w:noProof/>
          <w:sz w:val="24"/>
          <w:szCs w:val="24"/>
        </w:rPr>
        <w:t>a equipe</w:t>
      </w:r>
      <w:r w:rsidR="00B62A37">
        <w:rPr>
          <w:b w:val="0"/>
          <w:bCs w:val="0"/>
          <w:noProof/>
          <w:sz w:val="24"/>
          <w:szCs w:val="24"/>
        </w:rPr>
        <w:t xml:space="preserv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52CF4178"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w:t>
      </w:r>
      <w:r w:rsidR="00F714D6">
        <w:rPr>
          <w:b w:val="0"/>
          <w:sz w:val="24"/>
          <w:szCs w:val="24"/>
          <w:lang w:val="it-IT"/>
        </w:rPr>
        <w:t>a equipe</w:t>
      </w:r>
      <w:r w:rsidR="0086378F">
        <w:rPr>
          <w:b w:val="0"/>
          <w:sz w:val="24"/>
          <w:szCs w:val="24"/>
          <w:lang w:val="it-IT"/>
        </w:rPr>
        <w:t xml:space="preserv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4C0E84DA"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pel</w:t>
      </w:r>
      <w:r w:rsidR="00F714D6">
        <w:rPr>
          <w:b w:val="0"/>
          <w:sz w:val="24"/>
          <w:szCs w:val="24"/>
          <w:lang w:val="it-IT"/>
        </w:rPr>
        <w:t>a equipe</w:t>
      </w:r>
      <w:r w:rsidR="004B1E41">
        <w:rPr>
          <w:b w:val="0"/>
          <w:sz w:val="24"/>
          <w:szCs w:val="24"/>
          <w:lang w:val="it-IT"/>
        </w:rPr>
        <w:t xml:space="preserv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w:t>
      </w:r>
      <w:r w:rsidR="00F714D6">
        <w:rPr>
          <w:b w:val="0"/>
          <w:sz w:val="24"/>
          <w:szCs w:val="24"/>
          <w:lang w:val="it-IT"/>
        </w:rPr>
        <w:t>a equipe</w:t>
      </w:r>
      <w:r w:rsidR="00A759DC">
        <w:rPr>
          <w:b w:val="0"/>
          <w:sz w:val="24"/>
          <w:szCs w:val="24"/>
          <w:lang w:val="it-IT"/>
        </w:rPr>
        <w:t xml:space="preserv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238E8D7A"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w:t>
      </w:r>
      <w:r w:rsidR="00F714D6">
        <w:rPr>
          <w:b w:val="0"/>
          <w:sz w:val="24"/>
          <w:szCs w:val="24"/>
          <w:lang w:val="it-IT"/>
        </w:rPr>
        <w:t>a equipe</w:t>
      </w:r>
      <w:r>
        <w:rPr>
          <w:b w:val="0"/>
          <w:sz w:val="24"/>
          <w:szCs w:val="24"/>
          <w:lang w:val="it-IT"/>
        </w:rPr>
        <w:t xml:space="preserve"> envolvid</w:t>
      </w:r>
      <w:r w:rsidR="00F714D6">
        <w:rPr>
          <w:b w:val="0"/>
          <w:sz w:val="24"/>
          <w:szCs w:val="24"/>
          <w:lang w:val="it-IT"/>
        </w:rPr>
        <w:t>a</w:t>
      </w:r>
      <w:r>
        <w:rPr>
          <w:b w:val="0"/>
          <w:sz w:val="24"/>
          <w:szCs w:val="24"/>
          <w:lang w:val="it-IT"/>
        </w:rPr>
        <w:t xml:space="preserve">,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23651314"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w:t>
      </w:r>
      <w:r w:rsidR="00F714D6">
        <w:rPr>
          <w:b w:val="0"/>
          <w:sz w:val="24"/>
          <w:szCs w:val="24"/>
          <w:lang w:val="it-IT"/>
        </w:rPr>
        <w:t>a equipe</w:t>
      </w:r>
      <w:r>
        <w:rPr>
          <w:b w:val="0"/>
          <w:sz w:val="24"/>
          <w:szCs w:val="24"/>
          <w:lang w:val="it-IT"/>
        </w:rPr>
        <w:t xml:space="preserve"> envolvid</w:t>
      </w:r>
      <w:r w:rsidR="00F714D6">
        <w:rPr>
          <w:b w:val="0"/>
          <w:sz w:val="24"/>
          <w:szCs w:val="24"/>
          <w:lang w:val="it-IT"/>
        </w:rPr>
        <w:t>a</w:t>
      </w:r>
      <w:r>
        <w:rPr>
          <w:b w:val="0"/>
          <w:sz w:val="24"/>
          <w:szCs w:val="24"/>
          <w:lang w:val="it-IT"/>
        </w:rPr>
        <w:t>,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093304DB"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w:t>
      </w:r>
      <w:r w:rsidR="00F714D6">
        <w:rPr>
          <w:b w:val="0"/>
          <w:sz w:val="24"/>
          <w:szCs w:val="24"/>
          <w:lang w:val="it-IT"/>
        </w:rPr>
        <w:t>a equipe</w:t>
      </w:r>
      <w:r>
        <w:rPr>
          <w:b w:val="0"/>
          <w:sz w:val="24"/>
          <w:szCs w:val="24"/>
          <w:lang w:val="it-IT"/>
        </w:rPr>
        <w:t xml:space="preserve"> responsável, participaram o PO, o QA e 1 (um) desenvolvedor; d</w:t>
      </w:r>
      <w:r w:rsidR="00F714D6">
        <w:rPr>
          <w:b w:val="0"/>
          <w:sz w:val="24"/>
          <w:szCs w:val="24"/>
          <w:lang w:val="it-IT"/>
        </w:rPr>
        <w:t>a</w:t>
      </w:r>
      <w:r>
        <w:rPr>
          <w:b w:val="0"/>
          <w:sz w:val="24"/>
          <w:szCs w:val="24"/>
          <w:lang w:val="it-IT"/>
        </w:rPr>
        <w:t xml:space="preserve"> </w:t>
      </w:r>
      <w:r w:rsidR="00F714D6">
        <w:rPr>
          <w:b w:val="0"/>
          <w:sz w:val="24"/>
          <w:szCs w:val="24"/>
          <w:lang w:val="it-IT"/>
        </w:rPr>
        <w:t>equipe</w:t>
      </w:r>
      <w:r>
        <w:rPr>
          <w:b w:val="0"/>
          <w:sz w:val="24"/>
          <w:szCs w:val="24"/>
          <w:lang w:val="it-IT"/>
        </w:rPr>
        <w:t xml:space="preserve"> envolvid</w:t>
      </w:r>
      <w:r w:rsidR="00F714D6">
        <w:rPr>
          <w:b w:val="0"/>
          <w:sz w:val="24"/>
          <w:szCs w:val="24"/>
          <w:lang w:val="it-IT"/>
        </w:rPr>
        <w:t>a</w:t>
      </w:r>
      <w:r>
        <w:rPr>
          <w:b w:val="0"/>
          <w:sz w:val="24"/>
          <w:szCs w:val="24"/>
          <w:lang w:val="it-IT"/>
        </w:rPr>
        <w:t>,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6A6E3AFD"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w:t>
      </w:r>
      <w:r w:rsidR="00832451">
        <w:rPr>
          <w:b w:val="0"/>
          <w:sz w:val="24"/>
          <w:szCs w:val="24"/>
          <w:lang w:val="it-IT"/>
        </w:rPr>
        <w:t>no apêndice e a análise dos mesmos serão realizadas no próximo capítulo</w:t>
      </w:r>
      <w:r>
        <w:rPr>
          <w:b w:val="0"/>
          <w:sz w:val="24"/>
          <w:szCs w:val="24"/>
          <w:lang w:val="it-IT"/>
        </w:rPr>
        <w:t xml:space="preserve">. </w:t>
      </w: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83178" w14:textId="77777777" w:rsidR="002F3F16" w:rsidRDefault="002F3F16">
      <w:r>
        <w:separator/>
      </w:r>
    </w:p>
  </w:endnote>
  <w:endnote w:type="continuationSeparator" w:id="0">
    <w:p w14:paraId="55A9F2B9" w14:textId="77777777" w:rsidR="002F3F16" w:rsidRDefault="002F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C904A6" w:rsidRDefault="00C904A6"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C904A6" w:rsidRDefault="00C904A6"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C904A6" w:rsidRDefault="00C904A6"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C904A6" w:rsidRDefault="00C904A6"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C904A6" w:rsidRDefault="00C904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ED514" w14:textId="77777777" w:rsidR="002F3F16" w:rsidRDefault="002F3F16">
      <w:r>
        <w:separator/>
      </w:r>
    </w:p>
  </w:footnote>
  <w:footnote w:type="continuationSeparator" w:id="0">
    <w:p w14:paraId="720333EE" w14:textId="77777777" w:rsidR="002F3F16" w:rsidRDefault="002F3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C904A6" w:rsidRPr="005B29D1" w:rsidRDefault="00C904A6"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C904A6" w:rsidRPr="00D02492" w:rsidRDefault="00C904A6"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C904A6" w:rsidRPr="00D254EA" w:rsidRDefault="00C904A6"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C904A6" w:rsidRPr="00D254EA" w:rsidRDefault="00C904A6"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C904A6" w:rsidRPr="00A86814" w:rsidRDefault="00C904A6"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C904A6" w:rsidRPr="00D254EA" w:rsidRDefault="00C904A6"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4"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3"/>
  </w:num>
  <w:num w:numId="3">
    <w:abstractNumId w:val="15"/>
  </w:num>
  <w:num w:numId="4">
    <w:abstractNumId w:val="10"/>
  </w:num>
  <w:num w:numId="5">
    <w:abstractNumId w:val="17"/>
  </w:num>
  <w:num w:numId="6">
    <w:abstractNumId w:val="3"/>
  </w:num>
  <w:num w:numId="7">
    <w:abstractNumId w:val="12"/>
  </w:num>
  <w:num w:numId="8">
    <w:abstractNumId w:val="14"/>
  </w:num>
  <w:num w:numId="9">
    <w:abstractNumId w:val="8"/>
  </w:num>
  <w:num w:numId="10">
    <w:abstractNumId w:val="6"/>
  </w:num>
  <w:num w:numId="11">
    <w:abstractNumId w:val="7"/>
  </w:num>
  <w:num w:numId="12">
    <w:abstractNumId w:val="5"/>
  </w:num>
  <w:num w:numId="13">
    <w:abstractNumId w:val="4"/>
  </w:num>
  <w:num w:numId="14">
    <w:abstractNumId w:val="0"/>
  </w:num>
  <w:num w:numId="15">
    <w:abstractNumId w:val="11"/>
  </w:num>
  <w:num w:numId="16">
    <w:abstractNumId w:val="9"/>
  </w:num>
  <w:num w:numId="17">
    <w:abstractNumId w:val="16"/>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BF7"/>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4D8"/>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0CAC"/>
    <w:rsid w:val="00141375"/>
    <w:rsid w:val="00141AFE"/>
    <w:rsid w:val="00142AFA"/>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57F49"/>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628"/>
    <w:rsid w:val="001B072B"/>
    <w:rsid w:val="001B0AD7"/>
    <w:rsid w:val="001B1010"/>
    <w:rsid w:val="001B25ED"/>
    <w:rsid w:val="001B3381"/>
    <w:rsid w:val="001B3913"/>
    <w:rsid w:val="001B3F0E"/>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181D"/>
    <w:rsid w:val="0023208C"/>
    <w:rsid w:val="00232855"/>
    <w:rsid w:val="00233CC9"/>
    <w:rsid w:val="00233DAE"/>
    <w:rsid w:val="00233F31"/>
    <w:rsid w:val="0023406E"/>
    <w:rsid w:val="00235703"/>
    <w:rsid w:val="0023785C"/>
    <w:rsid w:val="00240592"/>
    <w:rsid w:val="00240D72"/>
    <w:rsid w:val="00242C3E"/>
    <w:rsid w:val="002430B5"/>
    <w:rsid w:val="00244842"/>
    <w:rsid w:val="00244A56"/>
    <w:rsid w:val="00246C27"/>
    <w:rsid w:val="002516BE"/>
    <w:rsid w:val="00251C19"/>
    <w:rsid w:val="00251CF0"/>
    <w:rsid w:val="002521DD"/>
    <w:rsid w:val="00252300"/>
    <w:rsid w:val="00253C9B"/>
    <w:rsid w:val="00254125"/>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4E61"/>
    <w:rsid w:val="00276906"/>
    <w:rsid w:val="002773CA"/>
    <w:rsid w:val="002777EC"/>
    <w:rsid w:val="002837C9"/>
    <w:rsid w:val="00285140"/>
    <w:rsid w:val="002872F7"/>
    <w:rsid w:val="00287A32"/>
    <w:rsid w:val="00290417"/>
    <w:rsid w:val="00291014"/>
    <w:rsid w:val="00291437"/>
    <w:rsid w:val="00291E89"/>
    <w:rsid w:val="0029258A"/>
    <w:rsid w:val="00295D2D"/>
    <w:rsid w:val="002A192E"/>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C5F20"/>
    <w:rsid w:val="002D00D7"/>
    <w:rsid w:val="002D2C79"/>
    <w:rsid w:val="002D438A"/>
    <w:rsid w:val="002D4BCE"/>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3B59"/>
    <w:rsid w:val="002F3F16"/>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312"/>
    <w:rsid w:val="0034587A"/>
    <w:rsid w:val="00346676"/>
    <w:rsid w:val="00346A17"/>
    <w:rsid w:val="0035055D"/>
    <w:rsid w:val="0035155E"/>
    <w:rsid w:val="0035497E"/>
    <w:rsid w:val="00354BB8"/>
    <w:rsid w:val="00354F53"/>
    <w:rsid w:val="003556C5"/>
    <w:rsid w:val="00356134"/>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6FD3"/>
    <w:rsid w:val="003A7253"/>
    <w:rsid w:val="003B5884"/>
    <w:rsid w:val="003B5EE5"/>
    <w:rsid w:val="003B6861"/>
    <w:rsid w:val="003B6FCB"/>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4C4E"/>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27E7"/>
    <w:rsid w:val="00473357"/>
    <w:rsid w:val="00473F55"/>
    <w:rsid w:val="00475A41"/>
    <w:rsid w:val="00477AEF"/>
    <w:rsid w:val="00480D4C"/>
    <w:rsid w:val="00482CA6"/>
    <w:rsid w:val="00482DCC"/>
    <w:rsid w:val="004853C7"/>
    <w:rsid w:val="0048651A"/>
    <w:rsid w:val="00486826"/>
    <w:rsid w:val="00493D28"/>
    <w:rsid w:val="00496931"/>
    <w:rsid w:val="004A21B6"/>
    <w:rsid w:val="004A24E0"/>
    <w:rsid w:val="004A4851"/>
    <w:rsid w:val="004A48A8"/>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3255"/>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4F6969"/>
    <w:rsid w:val="00503B34"/>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6EAE"/>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2C4C"/>
    <w:rsid w:val="005535DD"/>
    <w:rsid w:val="00553AF7"/>
    <w:rsid w:val="005540F7"/>
    <w:rsid w:val="00554D5D"/>
    <w:rsid w:val="00555417"/>
    <w:rsid w:val="00561D91"/>
    <w:rsid w:val="00561EF3"/>
    <w:rsid w:val="005624CF"/>
    <w:rsid w:val="00563A4E"/>
    <w:rsid w:val="0056456F"/>
    <w:rsid w:val="00565E73"/>
    <w:rsid w:val="00570413"/>
    <w:rsid w:val="005726B8"/>
    <w:rsid w:val="0057778C"/>
    <w:rsid w:val="00581663"/>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1BBD"/>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17537"/>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1EDC"/>
    <w:rsid w:val="006722E3"/>
    <w:rsid w:val="0067239D"/>
    <w:rsid w:val="00672B59"/>
    <w:rsid w:val="006749FF"/>
    <w:rsid w:val="006762C2"/>
    <w:rsid w:val="00676358"/>
    <w:rsid w:val="00676889"/>
    <w:rsid w:val="0068146B"/>
    <w:rsid w:val="00681AA9"/>
    <w:rsid w:val="00681ACA"/>
    <w:rsid w:val="00682B33"/>
    <w:rsid w:val="006837EC"/>
    <w:rsid w:val="00683828"/>
    <w:rsid w:val="00683D14"/>
    <w:rsid w:val="0068401D"/>
    <w:rsid w:val="00687007"/>
    <w:rsid w:val="006877F9"/>
    <w:rsid w:val="00687CCB"/>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1CA5"/>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5778"/>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0AB3"/>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4268"/>
    <w:rsid w:val="007D4FD7"/>
    <w:rsid w:val="007D5828"/>
    <w:rsid w:val="007D5DB2"/>
    <w:rsid w:val="007D6BDE"/>
    <w:rsid w:val="007E13F3"/>
    <w:rsid w:val="007E1E22"/>
    <w:rsid w:val="007E2DE8"/>
    <w:rsid w:val="007E33DF"/>
    <w:rsid w:val="007E37C6"/>
    <w:rsid w:val="007E4F9B"/>
    <w:rsid w:val="007E5315"/>
    <w:rsid w:val="007E5F65"/>
    <w:rsid w:val="007E72E3"/>
    <w:rsid w:val="007F0A1A"/>
    <w:rsid w:val="007F257C"/>
    <w:rsid w:val="007F28E7"/>
    <w:rsid w:val="007F3BFD"/>
    <w:rsid w:val="007F5284"/>
    <w:rsid w:val="007F580F"/>
    <w:rsid w:val="007F5A84"/>
    <w:rsid w:val="007F6464"/>
    <w:rsid w:val="007F6BE7"/>
    <w:rsid w:val="007F7437"/>
    <w:rsid w:val="007F77C9"/>
    <w:rsid w:val="007F7812"/>
    <w:rsid w:val="007F7FD6"/>
    <w:rsid w:val="00800610"/>
    <w:rsid w:val="00804BCA"/>
    <w:rsid w:val="00804CE8"/>
    <w:rsid w:val="00804E1F"/>
    <w:rsid w:val="00805437"/>
    <w:rsid w:val="00806399"/>
    <w:rsid w:val="008068F0"/>
    <w:rsid w:val="00806AA9"/>
    <w:rsid w:val="00811413"/>
    <w:rsid w:val="008117A5"/>
    <w:rsid w:val="00811AA4"/>
    <w:rsid w:val="00812CAF"/>
    <w:rsid w:val="00813200"/>
    <w:rsid w:val="00815250"/>
    <w:rsid w:val="00817D0C"/>
    <w:rsid w:val="0082016C"/>
    <w:rsid w:val="008239C4"/>
    <w:rsid w:val="00826400"/>
    <w:rsid w:val="008268B7"/>
    <w:rsid w:val="008269E3"/>
    <w:rsid w:val="008272F0"/>
    <w:rsid w:val="008323BB"/>
    <w:rsid w:val="00832451"/>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5FF0"/>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16B"/>
    <w:rsid w:val="00883EA3"/>
    <w:rsid w:val="00886595"/>
    <w:rsid w:val="008876F6"/>
    <w:rsid w:val="00887DEA"/>
    <w:rsid w:val="00891D6A"/>
    <w:rsid w:val="00892221"/>
    <w:rsid w:val="00896F7F"/>
    <w:rsid w:val="0089775C"/>
    <w:rsid w:val="008A170B"/>
    <w:rsid w:val="008A4E23"/>
    <w:rsid w:val="008A5641"/>
    <w:rsid w:val="008A6334"/>
    <w:rsid w:val="008B1E22"/>
    <w:rsid w:val="008B2561"/>
    <w:rsid w:val="008B3790"/>
    <w:rsid w:val="008B3AC3"/>
    <w:rsid w:val="008B3B27"/>
    <w:rsid w:val="008B3CD6"/>
    <w:rsid w:val="008B3F61"/>
    <w:rsid w:val="008B5224"/>
    <w:rsid w:val="008B75B0"/>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1E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098"/>
    <w:rsid w:val="009255E1"/>
    <w:rsid w:val="00925E30"/>
    <w:rsid w:val="00925EC7"/>
    <w:rsid w:val="00926333"/>
    <w:rsid w:val="0092634B"/>
    <w:rsid w:val="009264FB"/>
    <w:rsid w:val="0092766D"/>
    <w:rsid w:val="009276A7"/>
    <w:rsid w:val="00927819"/>
    <w:rsid w:val="009279AB"/>
    <w:rsid w:val="00927F49"/>
    <w:rsid w:val="009307A5"/>
    <w:rsid w:val="00930CBA"/>
    <w:rsid w:val="00931161"/>
    <w:rsid w:val="0093211C"/>
    <w:rsid w:val="00932933"/>
    <w:rsid w:val="00933F23"/>
    <w:rsid w:val="00935D22"/>
    <w:rsid w:val="009368EB"/>
    <w:rsid w:val="00937654"/>
    <w:rsid w:val="00937B95"/>
    <w:rsid w:val="00943D49"/>
    <w:rsid w:val="00944A86"/>
    <w:rsid w:val="00945812"/>
    <w:rsid w:val="00945923"/>
    <w:rsid w:val="0094776D"/>
    <w:rsid w:val="00947C50"/>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1D4C"/>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B47"/>
    <w:rsid w:val="00A30E45"/>
    <w:rsid w:val="00A317C8"/>
    <w:rsid w:val="00A3277C"/>
    <w:rsid w:val="00A33D7D"/>
    <w:rsid w:val="00A356FB"/>
    <w:rsid w:val="00A363A9"/>
    <w:rsid w:val="00A40EBB"/>
    <w:rsid w:val="00A426B7"/>
    <w:rsid w:val="00A42F63"/>
    <w:rsid w:val="00A435F1"/>
    <w:rsid w:val="00A4373C"/>
    <w:rsid w:val="00A43997"/>
    <w:rsid w:val="00A44367"/>
    <w:rsid w:val="00A45A50"/>
    <w:rsid w:val="00A469AC"/>
    <w:rsid w:val="00A4727E"/>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2E2"/>
    <w:rsid w:val="00AB1398"/>
    <w:rsid w:val="00AB4218"/>
    <w:rsid w:val="00AC0498"/>
    <w:rsid w:val="00AC3D1D"/>
    <w:rsid w:val="00AC7633"/>
    <w:rsid w:val="00AC7846"/>
    <w:rsid w:val="00AC7C49"/>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1230"/>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59D1"/>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0AE0"/>
    <w:rsid w:val="00B53AD8"/>
    <w:rsid w:val="00B55FED"/>
    <w:rsid w:val="00B6086B"/>
    <w:rsid w:val="00B61A33"/>
    <w:rsid w:val="00B629CB"/>
    <w:rsid w:val="00B62A37"/>
    <w:rsid w:val="00B62FFB"/>
    <w:rsid w:val="00B63AB0"/>
    <w:rsid w:val="00B63C45"/>
    <w:rsid w:val="00B63FDA"/>
    <w:rsid w:val="00B66B57"/>
    <w:rsid w:val="00B71FA4"/>
    <w:rsid w:val="00B72BC6"/>
    <w:rsid w:val="00B73731"/>
    <w:rsid w:val="00B7479E"/>
    <w:rsid w:val="00B76166"/>
    <w:rsid w:val="00B7772C"/>
    <w:rsid w:val="00B806B2"/>
    <w:rsid w:val="00B807D4"/>
    <w:rsid w:val="00B80865"/>
    <w:rsid w:val="00B809F9"/>
    <w:rsid w:val="00B81838"/>
    <w:rsid w:val="00B81F3B"/>
    <w:rsid w:val="00B83B36"/>
    <w:rsid w:val="00B844BA"/>
    <w:rsid w:val="00B9009B"/>
    <w:rsid w:val="00B9057A"/>
    <w:rsid w:val="00B90C03"/>
    <w:rsid w:val="00B919FA"/>
    <w:rsid w:val="00B91D5D"/>
    <w:rsid w:val="00B91F98"/>
    <w:rsid w:val="00B92B77"/>
    <w:rsid w:val="00B93279"/>
    <w:rsid w:val="00B955EB"/>
    <w:rsid w:val="00B95825"/>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917"/>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259"/>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7993"/>
    <w:rsid w:val="00C9007F"/>
    <w:rsid w:val="00C904A6"/>
    <w:rsid w:val="00C91041"/>
    <w:rsid w:val="00C9244D"/>
    <w:rsid w:val="00C9329C"/>
    <w:rsid w:val="00C941DF"/>
    <w:rsid w:val="00C945AF"/>
    <w:rsid w:val="00C94644"/>
    <w:rsid w:val="00C94DC6"/>
    <w:rsid w:val="00C95778"/>
    <w:rsid w:val="00C95C5F"/>
    <w:rsid w:val="00C9629D"/>
    <w:rsid w:val="00C97699"/>
    <w:rsid w:val="00CA405C"/>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0406"/>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066C0"/>
    <w:rsid w:val="00D100AA"/>
    <w:rsid w:val="00D103CF"/>
    <w:rsid w:val="00D108EF"/>
    <w:rsid w:val="00D14A4A"/>
    <w:rsid w:val="00D14D71"/>
    <w:rsid w:val="00D15A20"/>
    <w:rsid w:val="00D2065D"/>
    <w:rsid w:val="00D212C8"/>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6C17"/>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25A8"/>
    <w:rsid w:val="00E13174"/>
    <w:rsid w:val="00E14D6F"/>
    <w:rsid w:val="00E16526"/>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0E69"/>
    <w:rsid w:val="00E8137A"/>
    <w:rsid w:val="00E81491"/>
    <w:rsid w:val="00E8285D"/>
    <w:rsid w:val="00E82894"/>
    <w:rsid w:val="00E8432E"/>
    <w:rsid w:val="00E84765"/>
    <w:rsid w:val="00E85A96"/>
    <w:rsid w:val="00E86F78"/>
    <w:rsid w:val="00E8786D"/>
    <w:rsid w:val="00E90457"/>
    <w:rsid w:val="00E9195B"/>
    <w:rsid w:val="00E9216D"/>
    <w:rsid w:val="00E94A99"/>
    <w:rsid w:val="00E94BE1"/>
    <w:rsid w:val="00E96388"/>
    <w:rsid w:val="00E96CF3"/>
    <w:rsid w:val="00E96DA4"/>
    <w:rsid w:val="00E973F6"/>
    <w:rsid w:val="00E97D1D"/>
    <w:rsid w:val="00EA5EB1"/>
    <w:rsid w:val="00EA5F43"/>
    <w:rsid w:val="00EB23EF"/>
    <w:rsid w:val="00EB36A1"/>
    <w:rsid w:val="00EB5427"/>
    <w:rsid w:val="00EB5E86"/>
    <w:rsid w:val="00EB6B2B"/>
    <w:rsid w:val="00EB7046"/>
    <w:rsid w:val="00EB76FD"/>
    <w:rsid w:val="00EC248A"/>
    <w:rsid w:val="00EC4446"/>
    <w:rsid w:val="00EC5113"/>
    <w:rsid w:val="00ED0143"/>
    <w:rsid w:val="00ED2B99"/>
    <w:rsid w:val="00ED49A8"/>
    <w:rsid w:val="00ED4BFF"/>
    <w:rsid w:val="00ED5133"/>
    <w:rsid w:val="00ED56C5"/>
    <w:rsid w:val="00ED5944"/>
    <w:rsid w:val="00ED639D"/>
    <w:rsid w:val="00ED7960"/>
    <w:rsid w:val="00EE0291"/>
    <w:rsid w:val="00EE03F5"/>
    <w:rsid w:val="00EE0771"/>
    <w:rsid w:val="00EE1496"/>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1D8"/>
    <w:rsid w:val="00F25428"/>
    <w:rsid w:val="00F25487"/>
    <w:rsid w:val="00F25DB0"/>
    <w:rsid w:val="00F26D91"/>
    <w:rsid w:val="00F26DB1"/>
    <w:rsid w:val="00F30023"/>
    <w:rsid w:val="00F307E9"/>
    <w:rsid w:val="00F309E5"/>
    <w:rsid w:val="00F30A8D"/>
    <w:rsid w:val="00F333ED"/>
    <w:rsid w:val="00F33C97"/>
    <w:rsid w:val="00F3544C"/>
    <w:rsid w:val="00F36CF5"/>
    <w:rsid w:val="00F41C44"/>
    <w:rsid w:val="00F43092"/>
    <w:rsid w:val="00F432BC"/>
    <w:rsid w:val="00F445C5"/>
    <w:rsid w:val="00F44E4D"/>
    <w:rsid w:val="00F44FF0"/>
    <w:rsid w:val="00F45A2C"/>
    <w:rsid w:val="00F50F9A"/>
    <w:rsid w:val="00F5389D"/>
    <w:rsid w:val="00F54B0A"/>
    <w:rsid w:val="00F55BEF"/>
    <w:rsid w:val="00F56F0B"/>
    <w:rsid w:val="00F576DE"/>
    <w:rsid w:val="00F577AD"/>
    <w:rsid w:val="00F57ADB"/>
    <w:rsid w:val="00F63CA9"/>
    <w:rsid w:val="00F64B18"/>
    <w:rsid w:val="00F66434"/>
    <w:rsid w:val="00F70E38"/>
    <w:rsid w:val="00F714D6"/>
    <w:rsid w:val="00F7154F"/>
    <w:rsid w:val="00F71898"/>
    <w:rsid w:val="00F72AEA"/>
    <w:rsid w:val="00F73120"/>
    <w:rsid w:val="00F73245"/>
    <w:rsid w:val="00F73BED"/>
    <w:rsid w:val="00F747A1"/>
    <w:rsid w:val="00F75701"/>
    <w:rsid w:val="00F76672"/>
    <w:rsid w:val="00F840A0"/>
    <w:rsid w:val="00F8488B"/>
    <w:rsid w:val="00F86F99"/>
    <w:rsid w:val="00F90A83"/>
    <w:rsid w:val="00F915AD"/>
    <w:rsid w:val="00F9475E"/>
    <w:rsid w:val="00F94AE7"/>
    <w:rsid w:val="00F9519C"/>
    <w:rsid w:val="00F9620F"/>
    <w:rsid w:val="00F97243"/>
    <w:rsid w:val="00FA072E"/>
    <w:rsid w:val="00FA1199"/>
    <w:rsid w:val="00FA6FE8"/>
    <w:rsid w:val="00FA7B39"/>
    <w:rsid w:val="00FB28C1"/>
    <w:rsid w:val="00FB2B1A"/>
    <w:rsid w:val="00FB363C"/>
    <w:rsid w:val="00FB397C"/>
    <w:rsid w:val="00FB3C72"/>
    <w:rsid w:val="00FB4149"/>
    <w:rsid w:val="00FB66FF"/>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FB66FF"/>
    <w:pPr>
      <w:jc w:val="center"/>
    </w:pPr>
    <w:rPr>
      <w:rFonts w:cs="Times New Roman"/>
      <w:kern w:val="0"/>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8905</TotalTime>
  <Pages>54</Pages>
  <Words>10504</Words>
  <Characters>56722</Characters>
  <Application>Microsoft Office Word</Application>
  <DocSecurity>0</DocSecurity>
  <Lines>472</Lines>
  <Paragraphs>134</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67092</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1796</cp:revision>
  <cp:lastPrinted>2020-11-24T23:15:00Z</cp:lastPrinted>
  <dcterms:created xsi:type="dcterms:W3CDTF">2020-06-20T22:48:00Z</dcterms:created>
  <dcterms:modified xsi:type="dcterms:W3CDTF">2020-11-24T23:48:00Z</dcterms:modified>
</cp:coreProperties>
</file>