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DF" w:rsidRPr="00011438" w:rsidRDefault="00FF1ADF" w:rsidP="00FF1ADF">
      <w:pPr>
        <w:tabs>
          <w:tab w:val="left" w:pos="6804"/>
        </w:tabs>
        <w:ind w:right="-1"/>
        <w:jc w:val="center"/>
        <w:rPr>
          <w:rFonts w:ascii="Book Antiqua" w:hAnsi="Book Antiqua" w:cs="Tahoma"/>
          <w:sz w:val="10"/>
          <w:szCs w:val="10"/>
        </w:rPr>
      </w:pPr>
      <w:bookmarkStart w:id="0" w:name="_GoBack"/>
      <w:bookmarkEnd w:id="0"/>
    </w:p>
    <w:p w:rsidR="00FD4603" w:rsidRDefault="00FA4B52" w:rsidP="00FD4603">
      <w:pPr>
        <w:pStyle w:val="Intestazione"/>
      </w:pPr>
      <w:r>
        <w:rPr>
          <w:noProof/>
        </w:rPr>
        <w:drawing>
          <wp:inline distT="0" distB="0" distL="0" distR="0">
            <wp:extent cx="1762125" cy="781050"/>
            <wp:effectExtent l="0" t="0" r="9525" b="0"/>
            <wp:docPr id="1" name="Immagine 1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603" w:rsidRDefault="00FD4603" w:rsidP="00FD4603">
      <w:pPr>
        <w:pStyle w:val="Titolo2"/>
        <w:keepNext w:val="0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Servizi alle Imprese, a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l Territorio </w:t>
      </w:r>
      <w:r>
        <w:rPr>
          <w:rFonts w:ascii="Arial" w:hAnsi="Arial" w:cs="Arial"/>
          <w:color w:val="0000FF"/>
          <w:sz w:val="20"/>
          <w:szCs w:val="20"/>
        </w:rPr>
        <w:t>e</w:t>
      </w:r>
      <w:r w:rsidRPr="00C61B38">
        <w:rPr>
          <w:rFonts w:ascii="Arial" w:hAnsi="Arial" w:cs="Arial"/>
          <w:color w:val="0000FF"/>
          <w:sz w:val="20"/>
          <w:szCs w:val="20"/>
        </w:rPr>
        <w:t xml:space="preserve"> Sviluppo Sostenibile</w:t>
      </w:r>
      <w:r>
        <w:rPr>
          <w:rFonts w:ascii="Arial" w:hAnsi="Arial" w:cs="Arial"/>
          <w:color w:val="0000FF"/>
          <w:sz w:val="20"/>
          <w:szCs w:val="20"/>
        </w:rPr>
        <w:t xml:space="preserve"> – Sportello Unico per l'Edilizia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Tel 0184.580.321/3 – fax 0184.580.467 Centralino 0184.5801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D4603" w:rsidRDefault="00FD4603" w:rsidP="00FD4603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D4603" w:rsidRDefault="00FD4603" w:rsidP="00FD460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4E5A10">
        <w:rPr>
          <w:rFonts w:ascii="Arial" w:hAnsi="Arial" w:cs="Arial"/>
          <w:sz w:val="22"/>
          <w:szCs w:val="22"/>
        </w:rPr>
        <w:t>Prot. ___________ del _______________</w:t>
      </w: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 w:rsidRPr="004E5A10">
        <w:rPr>
          <w:rFonts w:ascii="Arial" w:hAnsi="Arial" w:cs="Arial"/>
          <w:sz w:val="22"/>
          <w:szCs w:val="22"/>
        </w:rPr>
        <w:t>Prot. prat. [</w:t>
      </w:r>
      <w:r w:rsidRPr="004E5A10">
        <w:rPr>
          <w:rFonts w:ascii="Arial" w:hAnsi="Arial" w:cs="Arial"/>
          <w:noProof/>
          <w:sz w:val="22"/>
          <w:szCs w:val="22"/>
        </w:rPr>
        <w:t>protocollo]</w:t>
      </w:r>
      <w:r w:rsidRPr="004E5A10">
        <w:rPr>
          <w:rFonts w:ascii="Arial" w:hAnsi="Arial" w:cs="Arial"/>
          <w:sz w:val="22"/>
          <w:szCs w:val="22"/>
        </w:rPr>
        <w:fldChar w:fldCharType="begin"/>
      </w:r>
      <w:r w:rsidRPr="004E5A10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4E5A10">
        <w:rPr>
          <w:rFonts w:ascii="Arial" w:hAnsi="Arial" w:cs="Arial"/>
          <w:sz w:val="22"/>
          <w:szCs w:val="22"/>
        </w:rPr>
        <w:fldChar w:fldCharType="end"/>
      </w:r>
      <w:r w:rsidRPr="004E5A10">
        <w:rPr>
          <w:rFonts w:ascii="Arial" w:hAnsi="Arial" w:cs="Arial"/>
          <w:sz w:val="22"/>
          <w:szCs w:val="22"/>
        </w:rPr>
        <w:t xml:space="preserve"> del [</w:t>
      </w:r>
      <w:r w:rsidRPr="004E5A10">
        <w:rPr>
          <w:rFonts w:ascii="Arial" w:hAnsi="Arial" w:cs="Arial"/>
          <w:noProof/>
          <w:sz w:val="22"/>
          <w:szCs w:val="22"/>
        </w:rPr>
        <w:t>data_protocollo]</w:t>
      </w:r>
    </w:p>
    <w:p w:rsidR="00434DB3" w:rsidRPr="004E5A10" w:rsidRDefault="00434DB3" w:rsidP="00434DB3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W w:w="4961" w:type="pct"/>
        <w:tblLook w:val="04A0" w:firstRow="1" w:lastRow="0" w:firstColumn="1" w:lastColumn="0" w:noHBand="0" w:noVBand="1"/>
      </w:tblPr>
      <w:tblGrid>
        <w:gridCol w:w="5169"/>
        <w:gridCol w:w="5169"/>
      </w:tblGrid>
      <w:tr w:rsidR="00434DB3" w:rsidRPr="004E5A10" w:rsidTr="00780CDC">
        <w:tc>
          <w:tcPr>
            <w:tcW w:w="2500" w:type="pct"/>
            <w:shd w:val="clear" w:color="auto" w:fill="auto"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[richiedente.nominativo;block=w:tr]</w:t>
            </w: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[richiedente.pec]</w:t>
            </w:r>
          </w:p>
        </w:tc>
      </w:tr>
      <w:tr w:rsidR="00434DB3" w:rsidRPr="004E5A10" w:rsidTr="00780CDC">
        <w:tc>
          <w:tcPr>
            <w:tcW w:w="2500" w:type="pct"/>
            <w:shd w:val="clear" w:color="auto" w:fill="auto"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c/o</w:t>
            </w: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sz w:val="22"/>
                <w:szCs w:val="22"/>
              </w:rPr>
              <w:t>[progettista.nominativo;block=w:tr]</w:t>
            </w:r>
          </w:p>
          <w:p w:rsidR="00434DB3" w:rsidRPr="004E5A10" w:rsidRDefault="00434DB3" w:rsidP="00780C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[progettista.pec]</w:t>
            </w:r>
          </w:p>
        </w:tc>
      </w:tr>
    </w:tbl>
    <w:p w:rsidR="00434DB3" w:rsidRPr="004E5A10" w:rsidRDefault="00434DB3" w:rsidP="00434DB3">
      <w:pPr>
        <w:jc w:val="center"/>
        <w:rPr>
          <w:rFonts w:ascii="Book Antiqua" w:hAnsi="Book Antiqua"/>
          <w:sz w:val="18"/>
          <w:szCs w:val="18"/>
        </w:rPr>
      </w:pPr>
    </w:p>
    <w:p w:rsidR="00434DB3" w:rsidRPr="004E5A10" w:rsidRDefault="00434DB3" w:rsidP="00434DB3">
      <w:pPr>
        <w:rPr>
          <w:rFonts w:ascii="Book Antiqua" w:hAnsi="Book Antiqua"/>
          <w:sz w:val="18"/>
          <w:szCs w:val="18"/>
        </w:rPr>
      </w:pPr>
    </w:p>
    <w:p w:rsidR="00434DB3" w:rsidRPr="004E5A10" w:rsidRDefault="00434DB3" w:rsidP="00434DB3">
      <w:pPr>
        <w:rPr>
          <w:rFonts w:ascii="Book Antiqua" w:hAnsi="Book Antiqua"/>
          <w:sz w:val="18"/>
          <w:szCs w:val="18"/>
        </w:rPr>
      </w:pPr>
    </w:p>
    <w:tbl>
      <w:tblPr>
        <w:tblW w:w="0" w:type="auto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0"/>
        <w:gridCol w:w="7837"/>
      </w:tblGrid>
      <w:tr w:rsidR="00434DB3" w:rsidRPr="004E5A10" w:rsidTr="00780CDC">
        <w:trPr>
          <w:trHeight w:val="925"/>
        </w:trPr>
        <w:tc>
          <w:tcPr>
            <w:tcW w:w="2280" w:type="dxa"/>
          </w:tcPr>
          <w:p w:rsidR="00434DB3" w:rsidRPr="004E5A10" w:rsidRDefault="00434DB3" w:rsidP="00780CDC">
            <w:pPr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4E5A10">
              <w:rPr>
                <w:rFonts w:ascii="Arial" w:hAnsi="Arial" w:cs="Arial"/>
                <w:b/>
                <w:sz w:val="22"/>
                <w:szCs w:val="22"/>
                <w:u w:val="single"/>
              </w:rPr>
              <w:t>OGGETTO:</w:t>
            </w:r>
          </w:p>
          <w:p w:rsidR="00434DB3" w:rsidRPr="004E5A10" w:rsidRDefault="00434DB3" w:rsidP="00780CDC">
            <w:pPr>
              <w:jc w:val="both"/>
              <w:rPr>
                <w:rFonts w:ascii="Arial" w:hAnsi="Arial" w:cs="Arial"/>
                <w:snapToGrid w:val="0"/>
                <w:sz w:val="22"/>
                <w:szCs w:val="22"/>
              </w:rPr>
            </w:pPr>
          </w:p>
        </w:tc>
        <w:tc>
          <w:tcPr>
            <w:tcW w:w="7837" w:type="dxa"/>
          </w:tcPr>
          <w:p w:rsidR="00434DB3" w:rsidRPr="004E5A10" w:rsidRDefault="00434DB3" w:rsidP="00780CDC">
            <w:pPr>
              <w:jc w:val="both"/>
              <w:rPr>
                <w:rFonts w:ascii="Arial" w:hAnsi="Arial" w:cs="Arial"/>
                <w:noProof/>
                <w:sz w:val="22"/>
                <w:szCs w:val="22"/>
              </w:rPr>
            </w:pP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[tipo_pratica] n. </w:t>
            </w:r>
            <w:r w:rsidRPr="004E5A10">
              <w:rPr>
                <w:rFonts w:ascii="Arial" w:hAnsi="Arial" w:cs="Arial"/>
                <w:b/>
                <w:noProof/>
                <w:sz w:val="22"/>
                <w:szCs w:val="22"/>
              </w:rPr>
              <w:t>[numero]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(da citare nella risposta) - Opere: [oggetto] </w:t>
            </w:r>
            <w:r w:rsidRPr="004E5A10">
              <w:rPr>
                <w:rFonts w:ascii="Arial" w:hAnsi="Arial" w:cs="Arial"/>
                <w:sz w:val="22"/>
                <w:szCs w:val="22"/>
              </w:rPr>
              <w:t xml:space="preserve">da eseguirsi 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>nell'immobile/terreno</w:t>
            </w:r>
            <w:r w:rsidRPr="004E5A10">
              <w:rPr>
                <w:rFonts w:ascii="Arial" w:hAnsi="Arial" w:cs="Arial"/>
                <w:bCs/>
                <w:snapToGrid w:val="0"/>
                <w:sz w:val="22"/>
                <w:szCs w:val="22"/>
              </w:rPr>
              <w:t xml:space="preserve">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sito in</w:t>
            </w:r>
            <w:r w:rsidRPr="004E5A10">
              <w:rPr>
                <w:rFonts w:ascii="Arial" w:hAnsi="Arial" w:cs="Arial"/>
                <w:noProof/>
                <w:sz w:val="22"/>
                <w:szCs w:val="22"/>
              </w:rPr>
              <w:t xml:space="preserve"> [ubicazione], </w:t>
            </w:r>
            <w:r w:rsidRPr="004E5A10">
              <w:rPr>
                <w:rFonts w:ascii="Arial" w:hAnsi="Arial" w:cs="Arial"/>
                <w:bCs/>
                <w:noProof/>
                <w:snapToGrid w:val="0"/>
                <w:sz w:val="22"/>
                <w:szCs w:val="22"/>
              </w:rPr>
              <w:t>censito a catasto al [elenco_ct]</w:t>
            </w:r>
          </w:p>
          <w:p w:rsidR="00434DB3" w:rsidRPr="004E5A10" w:rsidRDefault="00434DB3" w:rsidP="00780CDC">
            <w:pPr>
              <w:jc w:val="both"/>
            </w:pPr>
            <w:r w:rsidRPr="004E5A10">
              <w:rPr>
                <w:rFonts w:ascii="Arial" w:hAnsi="Arial" w:cs="Arial"/>
                <w:i/>
                <w:sz w:val="22"/>
                <w:szCs w:val="22"/>
                <w:u w:val="single"/>
              </w:rPr>
              <w:t>Avvio Procedimento ex art. 7, legge n. 241/1990</w:t>
            </w:r>
          </w:p>
          <w:p w:rsidR="00434DB3" w:rsidRPr="004E5A10" w:rsidRDefault="00434DB3" w:rsidP="00780CDC">
            <w:pPr>
              <w:jc w:val="both"/>
              <w:rPr>
                <w:rFonts w:ascii="Arial" w:hAnsi="Arial" w:cs="Arial"/>
              </w:rPr>
            </w:pPr>
          </w:p>
        </w:tc>
      </w:tr>
    </w:tbl>
    <w:p w:rsidR="00506103" w:rsidRPr="00D701B5" w:rsidRDefault="00506103" w:rsidP="00506103">
      <w:pPr>
        <w:tabs>
          <w:tab w:val="left" w:pos="5670"/>
        </w:tabs>
        <w:ind w:right="479"/>
        <w:jc w:val="both"/>
        <w:rPr>
          <w:rFonts w:ascii="Arial" w:hAnsi="Arial" w:cs="Arial"/>
          <w:bCs/>
          <w:sz w:val="10"/>
          <w:szCs w:val="10"/>
        </w:rPr>
      </w:pPr>
    </w:p>
    <w:p w:rsidR="00210BD7" w:rsidRDefault="00210BD7" w:rsidP="00210BD7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Ai sensi degli artt. 4, 5, 7 e 8 della Legge 07 agosto 1990 n. 241 e ss.mm., con la presente si comunica che </w:t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in data </w:t>
      </w:r>
      <w:r w:rsidR="00434DB3">
        <w:rPr>
          <w:rFonts w:ascii="Arial" w:hAnsi="Arial" w:cs="Arial"/>
          <w:sz w:val="22"/>
          <w:szCs w:val="22"/>
        </w:rPr>
        <w:t>[</w:t>
      </w:r>
      <w:r w:rsidR="00434DB3" w:rsidRPr="009C6EBE">
        <w:rPr>
          <w:rFonts w:ascii="Arial" w:hAnsi="Arial" w:cs="Arial"/>
          <w:noProof/>
          <w:sz w:val="22"/>
          <w:szCs w:val="22"/>
        </w:rPr>
        <w:t>data_protocollo</w:t>
      </w:r>
      <w:r w:rsidR="00434DB3">
        <w:rPr>
          <w:rFonts w:ascii="Arial" w:hAnsi="Arial" w:cs="Arial"/>
          <w:noProof/>
          <w:sz w:val="22"/>
          <w:szCs w:val="22"/>
        </w:rPr>
        <w:t>]</w:t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 con prot.</w:t>
      </w:r>
      <w:r w:rsidR="00434DB3" w:rsidRPr="00C515E4">
        <w:rPr>
          <w:rFonts w:ascii="Arial" w:hAnsi="Arial" w:cs="Arial"/>
          <w:sz w:val="22"/>
          <w:szCs w:val="22"/>
        </w:rPr>
        <w:t xml:space="preserve"> </w:t>
      </w:r>
      <w:r w:rsidR="00434DB3">
        <w:rPr>
          <w:rFonts w:ascii="Arial" w:hAnsi="Arial" w:cs="Arial"/>
          <w:sz w:val="22"/>
          <w:szCs w:val="22"/>
        </w:rPr>
        <w:t>[</w:t>
      </w:r>
      <w:r w:rsidR="00434DB3" w:rsidRPr="009C6EBE">
        <w:rPr>
          <w:rFonts w:ascii="Arial" w:hAnsi="Arial" w:cs="Arial"/>
          <w:noProof/>
          <w:sz w:val="22"/>
          <w:szCs w:val="22"/>
        </w:rPr>
        <w:t>protocollo</w:t>
      </w:r>
      <w:r w:rsidR="00434DB3">
        <w:rPr>
          <w:rFonts w:ascii="Arial" w:hAnsi="Arial" w:cs="Arial"/>
          <w:noProof/>
          <w:sz w:val="22"/>
          <w:szCs w:val="22"/>
        </w:rPr>
        <w:t>]</w:t>
      </w:r>
      <w:r w:rsidR="00434DB3" w:rsidRPr="009C6EBE">
        <w:rPr>
          <w:rFonts w:ascii="Arial" w:hAnsi="Arial" w:cs="Arial"/>
          <w:sz w:val="22"/>
          <w:szCs w:val="22"/>
        </w:rPr>
        <w:fldChar w:fldCharType="begin"/>
      </w:r>
      <w:r w:rsidR="00434DB3"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434DB3" w:rsidRPr="009C6EBE">
        <w:rPr>
          <w:rFonts w:ascii="Arial" w:hAnsi="Arial" w:cs="Arial"/>
          <w:sz w:val="22"/>
          <w:szCs w:val="22"/>
        </w:rPr>
        <w:fldChar w:fldCharType="end"/>
      </w:r>
      <w:r w:rsidR="00434DB3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è stato avviato il Procedimento amministrativo in relazione a quanto riportato in oggetto</w:t>
      </w:r>
      <w:r>
        <w:rPr>
          <w:rFonts w:ascii="Arial" w:hAnsi="Arial" w:cs="Arial"/>
          <w:snapToGrid w:val="0"/>
          <w:color w:val="000000"/>
          <w:sz w:val="22"/>
          <w:szCs w:val="22"/>
        </w:rPr>
        <w:t>.  Inoltre, si informa che:</w:t>
      </w:r>
    </w:p>
    <w:p w:rsidR="001234C9" w:rsidRPr="007C2B66" w:rsidRDefault="001234C9" w:rsidP="001234C9">
      <w:pPr>
        <w:autoSpaceDE/>
        <w:autoSpaceDN/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  <w:r w:rsidRPr="00404B0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</w:p>
    <w:p w:rsidR="001234C9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La pratica è stata assunta agli atti del Settore Servizi alle Imprese, al Te</w:t>
      </w:r>
      <w:r>
        <w:rPr>
          <w:rFonts w:ascii="Arial" w:hAnsi="Arial" w:cs="Arial"/>
          <w:snapToGrid w:val="0"/>
          <w:color w:val="000000"/>
          <w:sz w:val="22"/>
          <w:szCs w:val="22"/>
        </w:rPr>
        <w:t>rritorio e Sviluppo Sostenibile;</w:t>
      </w:r>
    </w:p>
    <w:p w:rsidR="001234C9" w:rsidRPr="00D701B5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Il Servizio responsabile dell’istruttoria è lo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Sportello Unico Edilizia;</w:t>
      </w:r>
    </w:p>
    <w:p w:rsidR="00434DB3" w:rsidRPr="00D701B5" w:rsidRDefault="00434DB3" w:rsidP="00434DB3">
      <w:pPr>
        <w:numPr>
          <w:ilvl w:val="0"/>
          <w:numId w:val="5"/>
        </w:numPr>
        <w:tabs>
          <w:tab w:val="clear" w:pos="720"/>
          <w:tab w:val="num" w:pos="426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Il Dirigente dell’Area è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: </w:t>
      </w:r>
      <w:r w:rsidRPr="00C515E4">
        <w:rPr>
          <w:rFonts w:ascii="Arial" w:hAnsi="Arial" w:cs="Arial"/>
          <w:b/>
          <w:i/>
          <w:sz w:val="22"/>
          <w:szCs w:val="22"/>
        </w:rPr>
        <w:t>[dirigente]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; </w:t>
      </w:r>
    </w:p>
    <w:p w:rsidR="00434DB3" w:rsidRDefault="00434DB3" w:rsidP="00434DB3">
      <w:pPr>
        <w:numPr>
          <w:ilvl w:val="0"/>
          <w:numId w:val="5"/>
        </w:numPr>
        <w:tabs>
          <w:tab w:val="clear" w:pos="720"/>
          <w:tab w:val="num" w:pos="426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Responsabile del Procedimento è: </w:t>
      </w:r>
      <w:r w:rsidRPr="009E120C">
        <w:rPr>
          <w:rFonts w:ascii="Arial" w:hAnsi="Arial" w:cs="Arial"/>
          <w:b/>
          <w:i/>
          <w:color w:val="000000"/>
          <w:sz w:val="22"/>
          <w:szCs w:val="22"/>
        </w:rPr>
        <w:t>[responsabile_procedimento]</w:t>
      </w:r>
      <w:r w:rsidRPr="009E120C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– [telefono_rup] –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;</w:t>
      </w:r>
    </w:p>
    <w:p w:rsidR="001234C9" w:rsidRPr="00D701B5" w:rsidRDefault="001234C9" w:rsidP="00434DB3">
      <w:pPr>
        <w:numPr>
          <w:ilvl w:val="0"/>
          <w:numId w:val="5"/>
        </w:numPr>
        <w:tabs>
          <w:tab w:val="clear" w:pos="720"/>
          <w:tab w:val="num" w:pos="709"/>
        </w:tabs>
        <w:autoSpaceDE/>
        <w:autoSpaceDN/>
        <w:ind w:left="709" w:hanging="283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Il Procedimento amministrativo dovrà concludersi secondo quanto disposto dalla Legge N. 241/1990 e </w:t>
      </w:r>
      <w:r>
        <w:rPr>
          <w:rFonts w:ascii="Arial" w:hAnsi="Arial" w:cs="Arial"/>
          <w:snapToGrid w:val="0"/>
          <w:color w:val="000000"/>
          <w:sz w:val="22"/>
          <w:szCs w:val="22"/>
        </w:rPr>
        <w:t>dal DPR 380/2001 e ss.mm.;</w:t>
      </w:r>
    </w:p>
    <w:p w:rsidR="001234C9" w:rsidRPr="00D701B5" w:rsidRDefault="001234C9" w:rsidP="001234C9">
      <w:pPr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Pr="007C2B66" w:rsidRDefault="007C2B66" w:rsidP="001234C9">
      <w:pPr>
        <w:jc w:val="both"/>
        <w:rPr>
          <w:rFonts w:ascii="Arial" w:hAnsi="Arial" w:cs="Arial"/>
          <w:snapToGrid w:val="0"/>
          <w:color w:val="000000"/>
          <w:sz w:val="10"/>
          <w:szCs w:val="10"/>
        </w:rPr>
      </w:pPr>
    </w:p>
    <w:p w:rsidR="007C2B66" w:rsidRDefault="001234C9" w:rsidP="001234C9">
      <w:pPr>
        <w:jc w:val="both"/>
        <w:rPr>
          <w:rFonts w:ascii="Arial" w:hAnsi="Arial" w:cs="Arial"/>
          <w:i/>
          <w:snapToGrid w:val="0"/>
          <w:color w:val="00000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Tutti i soggetti interessati dal Procedimento hanno la possibilità di prendere visione degli atti e ottenere informazioni circa l’avanzamento del Procedimento, contattando </w:t>
      </w:r>
      <w:r w:rsidR="00C90D2B">
        <w:rPr>
          <w:rFonts w:ascii="Arial" w:hAnsi="Arial" w:cs="Arial"/>
          <w:snapToGrid w:val="0"/>
          <w:color w:val="000000"/>
          <w:sz w:val="22"/>
          <w:szCs w:val="22"/>
        </w:rPr>
        <w:t>il</w:t>
      </w:r>
      <w:r w:rsidR="00C90D2B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 </w:t>
      </w:r>
      <w:r w:rsidR="00434DB3" w:rsidRPr="00C515E4">
        <w:rPr>
          <w:rFonts w:ascii="Arial" w:hAnsi="Arial" w:cs="Arial"/>
          <w:snapToGrid w:val="0"/>
          <w:color w:val="000000"/>
          <w:sz w:val="22"/>
          <w:szCs w:val="22"/>
        </w:rPr>
        <w:t>[responsabile_procedimento]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D701B5">
        <w:rPr>
          <w:rFonts w:ascii="Arial" w:hAnsi="Arial" w:cs="Arial"/>
          <w:b/>
          <w:sz w:val="22"/>
          <w:szCs w:val="22"/>
        </w:rPr>
        <w:t>previo appuntamento</w:t>
      </w:r>
      <w:r w:rsidRPr="00D701B5">
        <w:rPr>
          <w:rFonts w:ascii="Arial" w:hAnsi="Arial" w:cs="Arial"/>
          <w:sz w:val="22"/>
          <w:szCs w:val="22"/>
        </w:rPr>
        <w:t xml:space="preserve"> che potrà essere fissato con richiesta </w:t>
      </w: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all’indirizzo e-mail: </w:t>
      </w:r>
      <w:r w:rsidR="00434DB3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="00434DB3" w:rsidRPr="00EA0B42">
        <w:rPr>
          <w:rFonts w:ascii="Arial" w:hAnsi="Arial" w:cs="Arial"/>
          <w:snapToGrid w:val="0"/>
          <w:color w:val="0000FF"/>
          <w:sz w:val="22"/>
          <w:szCs w:val="22"/>
        </w:rPr>
        <w:t xml:space="preserve"> </w:t>
      </w:r>
      <w:r w:rsidR="00434DB3" w:rsidRPr="00D701B5">
        <w:rPr>
          <w:rFonts w:ascii="Arial" w:hAnsi="Arial" w:cs="Arial"/>
          <w:snapToGrid w:val="0"/>
          <w:color w:val="000000"/>
          <w:sz w:val="22"/>
          <w:szCs w:val="22"/>
        </w:rPr>
        <w:t xml:space="preserve">o al numero </w:t>
      </w:r>
      <w:r w:rsidR="00434DB3" w:rsidRPr="009E120C">
        <w:rPr>
          <w:rFonts w:ascii="Arial" w:hAnsi="Arial" w:cs="Arial"/>
          <w:b/>
          <w:i/>
          <w:snapToGrid w:val="0"/>
          <w:color w:val="000000"/>
          <w:sz w:val="22"/>
          <w:szCs w:val="22"/>
        </w:rPr>
        <w:t>[telefono_rup]</w:t>
      </w:r>
      <w:r w:rsidR="00434DB3" w:rsidRPr="009E120C">
        <w:rPr>
          <w:rFonts w:ascii="Arial" w:hAnsi="Arial" w:cs="Arial"/>
          <w:i/>
          <w:snapToGrid w:val="0"/>
          <w:color w:val="000000"/>
          <w:sz w:val="22"/>
          <w:szCs w:val="22"/>
        </w:rPr>
        <w:t>,</w:t>
      </w:r>
    </w:p>
    <w:p w:rsidR="00434DB3" w:rsidRPr="00D701B5" w:rsidRDefault="00434DB3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C41F77" w:rsidRDefault="007C2B66" w:rsidP="007C2B66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7C2B66">
        <w:rPr>
          <w:rFonts w:ascii="Arial" w:hAnsi="Arial" w:cs="Arial"/>
          <w:snapToGrid w:val="0"/>
          <w:color w:val="000000"/>
          <w:sz w:val="22"/>
          <w:szCs w:val="22"/>
        </w:rPr>
        <w:t>COMUNICA altresì, che</w:t>
      </w:r>
      <w:r w:rsidR="00C41F77">
        <w:rPr>
          <w:rFonts w:ascii="Arial" w:hAnsi="Arial" w:cs="Arial"/>
          <w:snapToGrid w:val="0"/>
          <w:color w:val="000000"/>
          <w:sz w:val="22"/>
          <w:szCs w:val="22"/>
        </w:rPr>
        <w:t>:</w:t>
      </w:r>
    </w:p>
    <w:p w:rsidR="00750F78" w:rsidRDefault="00750F78" w:rsidP="00750F78">
      <w:pPr>
        <w:numPr>
          <w:ilvl w:val="0"/>
          <w:numId w:val="7"/>
        </w:numPr>
        <w:tabs>
          <w:tab w:val="left" w:pos="284"/>
        </w:tabs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Ai sensi dell’art. 6bis della L. 241/90, qualora il Responsabile del Procedimento ivi nominato segnali  potenziali conflitti di interesse, si provvederà a comunicare un nuovo nominativo;</w:t>
      </w:r>
    </w:p>
    <w:p w:rsidR="006C7A0E" w:rsidRDefault="006C7A0E" w:rsidP="006C7A0E">
      <w:pPr>
        <w:numPr>
          <w:ilvl w:val="0"/>
          <w:numId w:val="7"/>
        </w:numPr>
        <w:ind w:left="284" w:hanging="284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>
        <w:rPr>
          <w:rFonts w:ascii="Arial" w:hAnsi="Arial" w:cs="Arial"/>
          <w:snapToGrid w:val="0"/>
          <w:color w:val="000000"/>
          <w:sz w:val="22"/>
          <w:szCs w:val="22"/>
        </w:rPr>
        <w:t>Il procedimento ai fini del</w:t>
      </w:r>
      <w:r w:rsidR="00F23276">
        <w:rPr>
          <w:rFonts w:ascii="Arial" w:hAnsi="Arial" w:cs="Arial"/>
          <w:snapToGrid w:val="0"/>
          <w:color w:val="000000"/>
          <w:sz w:val="22"/>
          <w:szCs w:val="22"/>
        </w:rPr>
        <w:t>l’Accertamento di Conformità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delle opere abusivamente realizzate è regolato dalle disposizioni di cui all’art. </w:t>
      </w:r>
      <w:r w:rsidR="00F23276">
        <w:rPr>
          <w:rFonts w:ascii="Arial" w:hAnsi="Arial" w:cs="Arial"/>
          <w:snapToGrid w:val="0"/>
          <w:color w:val="000000"/>
          <w:sz w:val="22"/>
          <w:szCs w:val="22"/>
        </w:rPr>
        <w:t>36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del D.P.R. 380/2001.</w:t>
      </w:r>
    </w:p>
    <w:p w:rsidR="001234C9" w:rsidRPr="00D701B5" w:rsidRDefault="001234C9" w:rsidP="001234C9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color w:val="000000"/>
          <w:sz w:val="22"/>
          <w:szCs w:val="22"/>
        </w:rPr>
        <w:t>Distinti saluti.</w:t>
      </w:r>
    </w:p>
    <w:p w:rsidR="001234C9" w:rsidRPr="00D701B5" w:rsidRDefault="001234C9" w:rsidP="001234C9">
      <w:pPr>
        <w:ind w:firstLine="567"/>
        <w:jc w:val="both"/>
        <w:rPr>
          <w:rFonts w:ascii="Arial" w:hAnsi="Arial" w:cs="Arial"/>
          <w:snapToGrid w:val="0"/>
          <w:sz w:val="10"/>
          <w:szCs w:val="10"/>
        </w:rPr>
      </w:pPr>
    </w:p>
    <w:p w:rsidR="0041605A" w:rsidRPr="00D701B5" w:rsidRDefault="001234C9" w:rsidP="00E20EB0">
      <w:pPr>
        <w:ind w:firstLine="567"/>
        <w:jc w:val="both"/>
        <w:rPr>
          <w:rFonts w:ascii="Arial" w:hAnsi="Arial" w:cs="Arial"/>
          <w:snapToGrid w:val="0"/>
          <w:sz w:val="16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 xml:space="preserve">Sanremo, </w:t>
      </w:r>
      <w:r w:rsidR="00434DB3" w:rsidRPr="00730F44">
        <w:rPr>
          <w:rFonts w:ascii="Arial" w:hAnsi="Arial" w:cs="Arial"/>
          <w:i/>
          <w:sz w:val="22"/>
          <w:szCs w:val="22"/>
        </w:rPr>
        <w:fldChar w:fldCharType="begin"/>
      </w:r>
      <w:r w:rsidR="00434DB3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434DB3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FA4B52">
        <w:rPr>
          <w:rFonts w:ascii="Arial" w:hAnsi="Arial" w:cs="Arial"/>
          <w:i/>
          <w:noProof/>
          <w:sz w:val="22"/>
          <w:szCs w:val="22"/>
        </w:rPr>
        <w:t>8 agosto 2017</w:t>
      </w:r>
      <w:r w:rsidR="00434DB3" w:rsidRPr="00730F44">
        <w:rPr>
          <w:rFonts w:ascii="Arial" w:hAnsi="Arial" w:cs="Arial"/>
          <w:i/>
          <w:sz w:val="22"/>
          <w:szCs w:val="22"/>
        </w:rPr>
        <w:fldChar w:fldCharType="end"/>
      </w:r>
    </w:p>
    <w:p w:rsidR="0041605A" w:rsidRPr="00D701B5" w:rsidRDefault="0041605A" w:rsidP="0041605A">
      <w:pPr>
        <w:jc w:val="both"/>
        <w:rPr>
          <w:rFonts w:ascii="Arial" w:hAnsi="Arial" w:cs="Arial"/>
          <w:b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lastRenderedPageBreak/>
        <w:t xml:space="preserve"> </w:t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</w:r>
      <w:r w:rsidRPr="00D701B5">
        <w:rPr>
          <w:rFonts w:ascii="Arial" w:hAnsi="Arial" w:cs="Arial"/>
          <w:snapToGrid w:val="0"/>
          <w:sz w:val="22"/>
          <w:szCs w:val="22"/>
        </w:rPr>
        <w:tab/>
        <w:t xml:space="preserve">   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IL </w:t>
      </w:r>
      <w:r>
        <w:rPr>
          <w:rFonts w:ascii="Arial" w:hAnsi="Arial" w:cs="Arial"/>
          <w:b/>
          <w:snapToGrid w:val="0"/>
          <w:sz w:val="22"/>
          <w:szCs w:val="22"/>
        </w:rPr>
        <w:t>DIRIGENTE DEL SETTORE TERRITORIO</w:t>
      </w:r>
      <w:r w:rsidRPr="00D701B5">
        <w:rPr>
          <w:rFonts w:ascii="Arial" w:hAnsi="Arial" w:cs="Arial"/>
          <w:b/>
          <w:snapToGrid w:val="0"/>
          <w:sz w:val="22"/>
          <w:szCs w:val="22"/>
        </w:rPr>
        <w:t xml:space="preserve"> </w:t>
      </w:r>
    </w:p>
    <w:p w:rsidR="00434DB3" w:rsidRPr="00C515E4" w:rsidRDefault="00434DB3" w:rsidP="00434DB3">
      <w:pPr>
        <w:tabs>
          <w:tab w:val="left" w:pos="5058"/>
        </w:tabs>
        <w:rPr>
          <w:rFonts w:ascii="Arial" w:hAnsi="Arial" w:cs="Arial"/>
          <w:i/>
          <w:snapToGrid w:val="0"/>
          <w:sz w:val="22"/>
          <w:szCs w:val="22"/>
        </w:rPr>
      </w:pPr>
      <w:r w:rsidRPr="00D701B5"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snapToGrid w:val="0"/>
          <w:sz w:val="22"/>
          <w:szCs w:val="22"/>
        </w:rPr>
        <w:tab/>
      </w:r>
      <w:r>
        <w:rPr>
          <w:rFonts w:ascii="Arial" w:hAnsi="Arial" w:cs="Arial"/>
          <w:i/>
          <w:snapToGrid w:val="0"/>
          <w:sz w:val="22"/>
          <w:szCs w:val="22"/>
        </w:rPr>
        <w:t>[dirigente]</w:t>
      </w:r>
    </w:p>
    <w:p w:rsidR="00434DB3" w:rsidRPr="00C515E4" w:rsidRDefault="00434DB3" w:rsidP="00434DB3">
      <w:pPr>
        <w:tabs>
          <w:tab w:val="left" w:pos="5058"/>
        </w:tabs>
        <w:jc w:val="center"/>
        <w:rPr>
          <w:rFonts w:ascii="Arial" w:hAnsi="Arial" w:cs="Arial"/>
          <w:i/>
          <w:snapToGrid w:val="0"/>
          <w:sz w:val="22"/>
          <w:szCs w:val="22"/>
        </w:rPr>
      </w:pPr>
      <w:r>
        <w:rPr>
          <w:rFonts w:ascii="Arial" w:hAnsi="Arial" w:cs="Arial"/>
          <w:i/>
          <w:snapToGrid w:val="0"/>
          <w:sz w:val="22"/>
          <w:szCs w:val="22"/>
        </w:rPr>
        <w:tab/>
      </w:r>
      <w:r w:rsidRPr="00C515E4">
        <w:rPr>
          <w:rFonts w:ascii="Arial" w:hAnsi="Arial" w:cs="Arial"/>
          <w:i/>
          <w:snapToGrid w:val="0"/>
          <w:sz w:val="22"/>
          <w:szCs w:val="22"/>
        </w:rPr>
        <w:t>(Firmato digitalmente)</w:t>
      </w:r>
    </w:p>
    <w:p w:rsidR="00CB3135" w:rsidRPr="00CD1979" w:rsidRDefault="00CB3135" w:rsidP="00B26BDE">
      <w:pPr>
        <w:tabs>
          <w:tab w:val="left" w:pos="5058"/>
        </w:tabs>
        <w:rPr>
          <w:rFonts w:ascii="Book Antiqua" w:hAnsi="Book Antiqua" w:cs="Arial"/>
          <w:snapToGrid w:val="0"/>
          <w:sz w:val="22"/>
          <w:szCs w:val="22"/>
        </w:rPr>
      </w:pPr>
    </w:p>
    <w:sectPr w:rsidR="00CB3135" w:rsidRPr="00CD1979" w:rsidSect="00434DB3">
      <w:footerReference w:type="default" r:id="rId9"/>
      <w:pgSz w:w="11905" w:h="16837" w:code="9"/>
      <w:pgMar w:top="964" w:right="851" w:bottom="1021" w:left="851" w:header="737" w:footer="85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65D" w:rsidRDefault="00D2665D">
      <w:r>
        <w:separator/>
      </w:r>
    </w:p>
  </w:endnote>
  <w:endnote w:type="continuationSeparator" w:id="0">
    <w:p w:rsidR="00D2665D" w:rsidRDefault="00D26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EAD" w:rsidRPr="00E2192F" w:rsidRDefault="00D60EAD" w:rsidP="00D60EAD">
    <w:pPr>
      <w:widowControl w:val="0"/>
      <w:pBdr>
        <w:top w:val="single" w:sz="6" w:space="0" w:color="auto"/>
      </w:pBdr>
      <w:rPr>
        <w:rFonts w:ascii="Tw Cen MT" w:hAnsi="Tw Cen MT"/>
        <w:sz w:val="14"/>
      </w:rPr>
    </w:pPr>
  </w:p>
  <w:p w:rsidR="00D60EAD" w:rsidRDefault="00D60EA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65D" w:rsidRDefault="00D2665D">
      <w:r>
        <w:separator/>
      </w:r>
    </w:p>
  </w:footnote>
  <w:footnote w:type="continuationSeparator" w:id="0">
    <w:p w:rsidR="00D2665D" w:rsidRDefault="00D26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F5430"/>
    <w:multiLevelType w:val="hybridMultilevel"/>
    <w:tmpl w:val="1B6090F0"/>
    <w:lvl w:ilvl="0" w:tplc="DA045E70">
      <w:start w:val="14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FC5B63"/>
    <w:multiLevelType w:val="hybridMultilevel"/>
    <w:tmpl w:val="68C85F7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F632BB"/>
    <w:multiLevelType w:val="hybridMultilevel"/>
    <w:tmpl w:val="FFAE570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2B4394"/>
    <w:multiLevelType w:val="multilevel"/>
    <w:tmpl w:val="68C8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0C28B5"/>
    <w:multiLevelType w:val="hybridMultilevel"/>
    <w:tmpl w:val="B1020C5C"/>
    <w:lvl w:ilvl="0" w:tplc="A26EE8D8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20"/>
      </w:rPr>
    </w:lvl>
    <w:lvl w:ilvl="1" w:tplc="0410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9"/>
    <w:rsid w:val="00000894"/>
    <w:rsid w:val="000055F2"/>
    <w:rsid w:val="00011438"/>
    <w:rsid w:val="00012026"/>
    <w:rsid w:val="00013073"/>
    <w:rsid w:val="000163EF"/>
    <w:rsid w:val="00016E33"/>
    <w:rsid w:val="000170A7"/>
    <w:rsid w:val="00020941"/>
    <w:rsid w:val="00031ACA"/>
    <w:rsid w:val="000332C6"/>
    <w:rsid w:val="00034403"/>
    <w:rsid w:val="000356A2"/>
    <w:rsid w:val="00043DA3"/>
    <w:rsid w:val="00046420"/>
    <w:rsid w:val="00052CD3"/>
    <w:rsid w:val="00052D37"/>
    <w:rsid w:val="000536CC"/>
    <w:rsid w:val="000547A1"/>
    <w:rsid w:val="000603BD"/>
    <w:rsid w:val="000647B1"/>
    <w:rsid w:val="00064841"/>
    <w:rsid w:val="00067EDB"/>
    <w:rsid w:val="000774A3"/>
    <w:rsid w:val="00085034"/>
    <w:rsid w:val="00085363"/>
    <w:rsid w:val="000970DF"/>
    <w:rsid w:val="0009728D"/>
    <w:rsid w:val="000976C1"/>
    <w:rsid w:val="000A6120"/>
    <w:rsid w:val="000B2E7A"/>
    <w:rsid w:val="000B5F12"/>
    <w:rsid w:val="000B6A3A"/>
    <w:rsid w:val="000B797B"/>
    <w:rsid w:val="000C0C12"/>
    <w:rsid w:val="000C0F64"/>
    <w:rsid w:val="000C2A35"/>
    <w:rsid w:val="000C62CA"/>
    <w:rsid w:val="000D3DC1"/>
    <w:rsid w:val="000D61B4"/>
    <w:rsid w:val="000E344B"/>
    <w:rsid w:val="000F1839"/>
    <w:rsid w:val="000F1BE9"/>
    <w:rsid w:val="000F5024"/>
    <w:rsid w:val="00101D9F"/>
    <w:rsid w:val="00103A76"/>
    <w:rsid w:val="00106D95"/>
    <w:rsid w:val="001116AD"/>
    <w:rsid w:val="00121723"/>
    <w:rsid w:val="001228DB"/>
    <w:rsid w:val="001234C9"/>
    <w:rsid w:val="0012458F"/>
    <w:rsid w:val="001339B8"/>
    <w:rsid w:val="001342A7"/>
    <w:rsid w:val="0013528F"/>
    <w:rsid w:val="00147BCB"/>
    <w:rsid w:val="001505BB"/>
    <w:rsid w:val="00150760"/>
    <w:rsid w:val="00151DC9"/>
    <w:rsid w:val="0015211E"/>
    <w:rsid w:val="00156BAE"/>
    <w:rsid w:val="00160538"/>
    <w:rsid w:val="00161285"/>
    <w:rsid w:val="001629D5"/>
    <w:rsid w:val="00171BBD"/>
    <w:rsid w:val="00176B25"/>
    <w:rsid w:val="00183A9E"/>
    <w:rsid w:val="001846EF"/>
    <w:rsid w:val="0018473B"/>
    <w:rsid w:val="00190016"/>
    <w:rsid w:val="001969F9"/>
    <w:rsid w:val="001A548F"/>
    <w:rsid w:val="001B5876"/>
    <w:rsid w:val="001B6F6C"/>
    <w:rsid w:val="001C1A8B"/>
    <w:rsid w:val="001C272F"/>
    <w:rsid w:val="001D44AC"/>
    <w:rsid w:val="001D556B"/>
    <w:rsid w:val="001D6791"/>
    <w:rsid w:val="001E2A12"/>
    <w:rsid w:val="001E3C27"/>
    <w:rsid w:val="001E51E4"/>
    <w:rsid w:val="001E57A9"/>
    <w:rsid w:val="001E635F"/>
    <w:rsid w:val="001F11A4"/>
    <w:rsid w:val="001F2C58"/>
    <w:rsid w:val="001F3A49"/>
    <w:rsid w:val="001F55D7"/>
    <w:rsid w:val="00202D8F"/>
    <w:rsid w:val="00210BD7"/>
    <w:rsid w:val="00216B10"/>
    <w:rsid w:val="00217B96"/>
    <w:rsid w:val="0023041F"/>
    <w:rsid w:val="002316A8"/>
    <w:rsid w:val="0023395B"/>
    <w:rsid w:val="00241225"/>
    <w:rsid w:val="002452AE"/>
    <w:rsid w:val="00247FBA"/>
    <w:rsid w:val="0025188D"/>
    <w:rsid w:val="00251FB6"/>
    <w:rsid w:val="00253392"/>
    <w:rsid w:val="00254E44"/>
    <w:rsid w:val="00256608"/>
    <w:rsid w:val="00256DB1"/>
    <w:rsid w:val="00257CDA"/>
    <w:rsid w:val="00260C56"/>
    <w:rsid w:val="00260E7C"/>
    <w:rsid w:val="002621EA"/>
    <w:rsid w:val="0026389D"/>
    <w:rsid w:val="00272636"/>
    <w:rsid w:val="00280A29"/>
    <w:rsid w:val="00282F6E"/>
    <w:rsid w:val="00284856"/>
    <w:rsid w:val="0028568E"/>
    <w:rsid w:val="00291A36"/>
    <w:rsid w:val="00295A4B"/>
    <w:rsid w:val="0029760E"/>
    <w:rsid w:val="002977E3"/>
    <w:rsid w:val="00297CF4"/>
    <w:rsid w:val="002A00A8"/>
    <w:rsid w:val="002A1A66"/>
    <w:rsid w:val="002A6E37"/>
    <w:rsid w:val="002A7E0D"/>
    <w:rsid w:val="002C00AB"/>
    <w:rsid w:val="002C1D87"/>
    <w:rsid w:val="002C59D3"/>
    <w:rsid w:val="002C6689"/>
    <w:rsid w:val="002D1D1C"/>
    <w:rsid w:val="002D2ED9"/>
    <w:rsid w:val="002D38C7"/>
    <w:rsid w:val="002E3BFC"/>
    <w:rsid w:val="002F1549"/>
    <w:rsid w:val="002F3629"/>
    <w:rsid w:val="002F39FA"/>
    <w:rsid w:val="003016F3"/>
    <w:rsid w:val="003025EE"/>
    <w:rsid w:val="00304A90"/>
    <w:rsid w:val="00307A88"/>
    <w:rsid w:val="00316614"/>
    <w:rsid w:val="00321D82"/>
    <w:rsid w:val="00325CB7"/>
    <w:rsid w:val="003342DC"/>
    <w:rsid w:val="00345D47"/>
    <w:rsid w:val="00346A05"/>
    <w:rsid w:val="00346FDF"/>
    <w:rsid w:val="00350B53"/>
    <w:rsid w:val="003514FD"/>
    <w:rsid w:val="00354E76"/>
    <w:rsid w:val="003614DE"/>
    <w:rsid w:val="00361EC2"/>
    <w:rsid w:val="0036710E"/>
    <w:rsid w:val="00367680"/>
    <w:rsid w:val="003706FD"/>
    <w:rsid w:val="0037461D"/>
    <w:rsid w:val="003769DC"/>
    <w:rsid w:val="00387342"/>
    <w:rsid w:val="003879EA"/>
    <w:rsid w:val="00393C69"/>
    <w:rsid w:val="00397570"/>
    <w:rsid w:val="003A17B0"/>
    <w:rsid w:val="003B0736"/>
    <w:rsid w:val="003B21C8"/>
    <w:rsid w:val="003B4727"/>
    <w:rsid w:val="003B4733"/>
    <w:rsid w:val="003B620A"/>
    <w:rsid w:val="003B6C6C"/>
    <w:rsid w:val="003C0604"/>
    <w:rsid w:val="003C1529"/>
    <w:rsid w:val="003C1EB8"/>
    <w:rsid w:val="003C32D1"/>
    <w:rsid w:val="003D16DE"/>
    <w:rsid w:val="003D2435"/>
    <w:rsid w:val="003D2B73"/>
    <w:rsid w:val="003E1950"/>
    <w:rsid w:val="003E4297"/>
    <w:rsid w:val="003E7173"/>
    <w:rsid w:val="004043AA"/>
    <w:rsid w:val="00404B05"/>
    <w:rsid w:val="00404BC6"/>
    <w:rsid w:val="00406A63"/>
    <w:rsid w:val="00407855"/>
    <w:rsid w:val="00414358"/>
    <w:rsid w:val="0041605A"/>
    <w:rsid w:val="00423667"/>
    <w:rsid w:val="00425A6B"/>
    <w:rsid w:val="0043420E"/>
    <w:rsid w:val="00434DB3"/>
    <w:rsid w:val="00435FDE"/>
    <w:rsid w:val="00443740"/>
    <w:rsid w:val="00444519"/>
    <w:rsid w:val="00456CE6"/>
    <w:rsid w:val="00457A47"/>
    <w:rsid w:val="00463C9B"/>
    <w:rsid w:val="00465D93"/>
    <w:rsid w:val="004722A1"/>
    <w:rsid w:val="0048284B"/>
    <w:rsid w:val="00491523"/>
    <w:rsid w:val="00494AC9"/>
    <w:rsid w:val="00494F2F"/>
    <w:rsid w:val="004955D4"/>
    <w:rsid w:val="00495F02"/>
    <w:rsid w:val="00496D17"/>
    <w:rsid w:val="004979F7"/>
    <w:rsid w:val="004A20E5"/>
    <w:rsid w:val="004A556C"/>
    <w:rsid w:val="004A7D25"/>
    <w:rsid w:val="004B2256"/>
    <w:rsid w:val="004B33C1"/>
    <w:rsid w:val="004C33CD"/>
    <w:rsid w:val="004C43CC"/>
    <w:rsid w:val="004C46F7"/>
    <w:rsid w:val="004C751A"/>
    <w:rsid w:val="004D674D"/>
    <w:rsid w:val="004D7196"/>
    <w:rsid w:val="004E1F6E"/>
    <w:rsid w:val="004F3710"/>
    <w:rsid w:val="004F7167"/>
    <w:rsid w:val="00500048"/>
    <w:rsid w:val="005050ED"/>
    <w:rsid w:val="00505F3B"/>
    <w:rsid w:val="00506103"/>
    <w:rsid w:val="005061E7"/>
    <w:rsid w:val="00510231"/>
    <w:rsid w:val="00513F37"/>
    <w:rsid w:val="00515744"/>
    <w:rsid w:val="00515C06"/>
    <w:rsid w:val="0051637E"/>
    <w:rsid w:val="00522047"/>
    <w:rsid w:val="005234A3"/>
    <w:rsid w:val="00527AF9"/>
    <w:rsid w:val="005401A5"/>
    <w:rsid w:val="00545625"/>
    <w:rsid w:val="00546068"/>
    <w:rsid w:val="005512CA"/>
    <w:rsid w:val="00564E5E"/>
    <w:rsid w:val="00572364"/>
    <w:rsid w:val="0057528C"/>
    <w:rsid w:val="00575ECF"/>
    <w:rsid w:val="00583290"/>
    <w:rsid w:val="00584061"/>
    <w:rsid w:val="005921C9"/>
    <w:rsid w:val="00595765"/>
    <w:rsid w:val="00596F64"/>
    <w:rsid w:val="005A2747"/>
    <w:rsid w:val="005A2891"/>
    <w:rsid w:val="005A3519"/>
    <w:rsid w:val="005A3EAD"/>
    <w:rsid w:val="005A5D76"/>
    <w:rsid w:val="005A7520"/>
    <w:rsid w:val="005A7D6E"/>
    <w:rsid w:val="005B157E"/>
    <w:rsid w:val="005B7C50"/>
    <w:rsid w:val="005C485D"/>
    <w:rsid w:val="005C51EA"/>
    <w:rsid w:val="005C63E3"/>
    <w:rsid w:val="005C796D"/>
    <w:rsid w:val="005C7CC4"/>
    <w:rsid w:val="005D0544"/>
    <w:rsid w:val="005D0B9B"/>
    <w:rsid w:val="005D1F66"/>
    <w:rsid w:val="005D5364"/>
    <w:rsid w:val="005D5EBA"/>
    <w:rsid w:val="005F109F"/>
    <w:rsid w:val="005F5404"/>
    <w:rsid w:val="006013F5"/>
    <w:rsid w:val="00601A97"/>
    <w:rsid w:val="0061220D"/>
    <w:rsid w:val="006153BD"/>
    <w:rsid w:val="00620E04"/>
    <w:rsid w:val="0063245B"/>
    <w:rsid w:val="006328C5"/>
    <w:rsid w:val="006332ED"/>
    <w:rsid w:val="00642678"/>
    <w:rsid w:val="00646DE3"/>
    <w:rsid w:val="00650D49"/>
    <w:rsid w:val="00653726"/>
    <w:rsid w:val="00655810"/>
    <w:rsid w:val="006559F3"/>
    <w:rsid w:val="00671783"/>
    <w:rsid w:val="00676ACF"/>
    <w:rsid w:val="00680302"/>
    <w:rsid w:val="006902FB"/>
    <w:rsid w:val="0069077B"/>
    <w:rsid w:val="006928BB"/>
    <w:rsid w:val="006A1867"/>
    <w:rsid w:val="006A467A"/>
    <w:rsid w:val="006A6612"/>
    <w:rsid w:val="006A7D02"/>
    <w:rsid w:val="006B4E71"/>
    <w:rsid w:val="006B5B6A"/>
    <w:rsid w:val="006C684B"/>
    <w:rsid w:val="006C7A0E"/>
    <w:rsid w:val="006D0AD1"/>
    <w:rsid w:val="006D48BC"/>
    <w:rsid w:val="006D762D"/>
    <w:rsid w:val="006E7BC4"/>
    <w:rsid w:val="006F2DFC"/>
    <w:rsid w:val="006F3DED"/>
    <w:rsid w:val="006F6D86"/>
    <w:rsid w:val="007054F3"/>
    <w:rsid w:val="0071382B"/>
    <w:rsid w:val="00715106"/>
    <w:rsid w:val="00716179"/>
    <w:rsid w:val="00720883"/>
    <w:rsid w:val="00723854"/>
    <w:rsid w:val="007262C2"/>
    <w:rsid w:val="007269CA"/>
    <w:rsid w:val="00735AD3"/>
    <w:rsid w:val="00741871"/>
    <w:rsid w:val="00750F78"/>
    <w:rsid w:val="007540F0"/>
    <w:rsid w:val="00755B5E"/>
    <w:rsid w:val="007566BA"/>
    <w:rsid w:val="0076015B"/>
    <w:rsid w:val="00760F27"/>
    <w:rsid w:val="007618D6"/>
    <w:rsid w:val="00765712"/>
    <w:rsid w:val="00776F60"/>
    <w:rsid w:val="00780CDC"/>
    <w:rsid w:val="00783911"/>
    <w:rsid w:val="007849A8"/>
    <w:rsid w:val="007869B6"/>
    <w:rsid w:val="00792F12"/>
    <w:rsid w:val="00797DB4"/>
    <w:rsid w:val="007A0D6D"/>
    <w:rsid w:val="007B2EE0"/>
    <w:rsid w:val="007B46D9"/>
    <w:rsid w:val="007B6EFF"/>
    <w:rsid w:val="007B7ED0"/>
    <w:rsid w:val="007C2B66"/>
    <w:rsid w:val="007C5378"/>
    <w:rsid w:val="007D003F"/>
    <w:rsid w:val="007D28C8"/>
    <w:rsid w:val="007D44A6"/>
    <w:rsid w:val="007E1C44"/>
    <w:rsid w:val="007E2D3B"/>
    <w:rsid w:val="007E377B"/>
    <w:rsid w:val="007E64A6"/>
    <w:rsid w:val="007E64DC"/>
    <w:rsid w:val="007F08D0"/>
    <w:rsid w:val="007F3C46"/>
    <w:rsid w:val="007F62BD"/>
    <w:rsid w:val="00802843"/>
    <w:rsid w:val="00802D85"/>
    <w:rsid w:val="00807D42"/>
    <w:rsid w:val="00810FF8"/>
    <w:rsid w:val="0081296B"/>
    <w:rsid w:val="0081603A"/>
    <w:rsid w:val="00816EB2"/>
    <w:rsid w:val="00820A28"/>
    <w:rsid w:val="00832CB1"/>
    <w:rsid w:val="00834706"/>
    <w:rsid w:val="008376BB"/>
    <w:rsid w:val="008431E3"/>
    <w:rsid w:val="00843B47"/>
    <w:rsid w:val="00851D14"/>
    <w:rsid w:val="008538A0"/>
    <w:rsid w:val="00861710"/>
    <w:rsid w:val="008628F6"/>
    <w:rsid w:val="00865940"/>
    <w:rsid w:val="008669F4"/>
    <w:rsid w:val="00870B02"/>
    <w:rsid w:val="00873F3F"/>
    <w:rsid w:val="008746DD"/>
    <w:rsid w:val="00882FF4"/>
    <w:rsid w:val="008845D5"/>
    <w:rsid w:val="00886E76"/>
    <w:rsid w:val="008954AC"/>
    <w:rsid w:val="008A6A43"/>
    <w:rsid w:val="008A7E0A"/>
    <w:rsid w:val="008B343E"/>
    <w:rsid w:val="008B60C1"/>
    <w:rsid w:val="008B78BB"/>
    <w:rsid w:val="008C6436"/>
    <w:rsid w:val="008C75FA"/>
    <w:rsid w:val="008D2593"/>
    <w:rsid w:val="008D63AC"/>
    <w:rsid w:val="008F0FB7"/>
    <w:rsid w:val="008F189D"/>
    <w:rsid w:val="008F2187"/>
    <w:rsid w:val="008F21BD"/>
    <w:rsid w:val="0090402C"/>
    <w:rsid w:val="0090539A"/>
    <w:rsid w:val="00905A25"/>
    <w:rsid w:val="009144AA"/>
    <w:rsid w:val="009226EC"/>
    <w:rsid w:val="009264DE"/>
    <w:rsid w:val="00926F25"/>
    <w:rsid w:val="00926FE5"/>
    <w:rsid w:val="0093138D"/>
    <w:rsid w:val="00931C41"/>
    <w:rsid w:val="00934DF3"/>
    <w:rsid w:val="00937982"/>
    <w:rsid w:val="00937EB2"/>
    <w:rsid w:val="00943FE4"/>
    <w:rsid w:val="009471C4"/>
    <w:rsid w:val="00953891"/>
    <w:rsid w:val="00955D46"/>
    <w:rsid w:val="0095698B"/>
    <w:rsid w:val="00957101"/>
    <w:rsid w:val="0096225B"/>
    <w:rsid w:val="0096401A"/>
    <w:rsid w:val="00964E7D"/>
    <w:rsid w:val="0097070E"/>
    <w:rsid w:val="00971D36"/>
    <w:rsid w:val="009813C6"/>
    <w:rsid w:val="00982F2E"/>
    <w:rsid w:val="009831DE"/>
    <w:rsid w:val="0098426F"/>
    <w:rsid w:val="00985031"/>
    <w:rsid w:val="00985FFC"/>
    <w:rsid w:val="009907C8"/>
    <w:rsid w:val="009931D7"/>
    <w:rsid w:val="00993552"/>
    <w:rsid w:val="009935B7"/>
    <w:rsid w:val="009A07B1"/>
    <w:rsid w:val="009A15FA"/>
    <w:rsid w:val="009A1BE2"/>
    <w:rsid w:val="009A235F"/>
    <w:rsid w:val="009B55A4"/>
    <w:rsid w:val="009B68EA"/>
    <w:rsid w:val="009C5A70"/>
    <w:rsid w:val="009C5D3B"/>
    <w:rsid w:val="009D741E"/>
    <w:rsid w:val="009E2180"/>
    <w:rsid w:val="009E2A3C"/>
    <w:rsid w:val="009E4CF0"/>
    <w:rsid w:val="009E538E"/>
    <w:rsid w:val="00A001A1"/>
    <w:rsid w:val="00A03B5F"/>
    <w:rsid w:val="00A15B81"/>
    <w:rsid w:val="00A15EE9"/>
    <w:rsid w:val="00A168AA"/>
    <w:rsid w:val="00A1748A"/>
    <w:rsid w:val="00A20C13"/>
    <w:rsid w:val="00A21626"/>
    <w:rsid w:val="00A23CF5"/>
    <w:rsid w:val="00A23D1E"/>
    <w:rsid w:val="00A24826"/>
    <w:rsid w:val="00A344E7"/>
    <w:rsid w:val="00A35C33"/>
    <w:rsid w:val="00A4225C"/>
    <w:rsid w:val="00A51238"/>
    <w:rsid w:val="00A523CD"/>
    <w:rsid w:val="00A55213"/>
    <w:rsid w:val="00A57B00"/>
    <w:rsid w:val="00A6221F"/>
    <w:rsid w:val="00A622A4"/>
    <w:rsid w:val="00A640B0"/>
    <w:rsid w:val="00A660FC"/>
    <w:rsid w:val="00A666C2"/>
    <w:rsid w:val="00A67276"/>
    <w:rsid w:val="00A702A5"/>
    <w:rsid w:val="00A72B00"/>
    <w:rsid w:val="00A75E7A"/>
    <w:rsid w:val="00A768C1"/>
    <w:rsid w:val="00A966FF"/>
    <w:rsid w:val="00A96CD7"/>
    <w:rsid w:val="00A97E6A"/>
    <w:rsid w:val="00AB09B6"/>
    <w:rsid w:val="00AB183B"/>
    <w:rsid w:val="00AB1F46"/>
    <w:rsid w:val="00AB4E92"/>
    <w:rsid w:val="00AC0C45"/>
    <w:rsid w:val="00AC127F"/>
    <w:rsid w:val="00AC1F89"/>
    <w:rsid w:val="00AC317A"/>
    <w:rsid w:val="00AC34BD"/>
    <w:rsid w:val="00AC656D"/>
    <w:rsid w:val="00AD10A8"/>
    <w:rsid w:val="00AD2EE5"/>
    <w:rsid w:val="00AD5D5C"/>
    <w:rsid w:val="00AE038A"/>
    <w:rsid w:val="00AE068E"/>
    <w:rsid w:val="00AE08EB"/>
    <w:rsid w:val="00AE78F5"/>
    <w:rsid w:val="00AF3001"/>
    <w:rsid w:val="00AF4F70"/>
    <w:rsid w:val="00AF750B"/>
    <w:rsid w:val="00AF77F5"/>
    <w:rsid w:val="00B06A2E"/>
    <w:rsid w:val="00B06FF9"/>
    <w:rsid w:val="00B102B7"/>
    <w:rsid w:val="00B11FB1"/>
    <w:rsid w:val="00B16594"/>
    <w:rsid w:val="00B16FCB"/>
    <w:rsid w:val="00B17E35"/>
    <w:rsid w:val="00B25514"/>
    <w:rsid w:val="00B26BDE"/>
    <w:rsid w:val="00B27876"/>
    <w:rsid w:val="00B31212"/>
    <w:rsid w:val="00B32FBC"/>
    <w:rsid w:val="00B3320A"/>
    <w:rsid w:val="00B40FAC"/>
    <w:rsid w:val="00B47161"/>
    <w:rsid w:val="00B51B92"/>
    <w:rsid w:val="00B562BE"/>
    <w:rsid w:val="00B609D9"/>
    <w:rsid w:val="00B65414"/>
    <w:rsid w:val="00B72E83"/>
    <w:rsid w:val="00B767D8"/>
    <w:rsid w:val="00B82842"/>
    <w:rsid w:val="00B83B61"/>
    <w:rsid w:val="00BA4DEE"/>
    <w:rsid w:val="00BA74A4"/>
    <w:rsid w:val="00BA7C25"/>
    <w:rsid w:val="00BC0915"/>
    <w:rsid w:val="00BC5F47"/>
    <w:rsid w:val="00BD0B5D"/>
    <w:rsid w:val="00BD2B80"/>
    <w:rsid w:val="00BD735B"/>
    <w:rsid w:val="00BD76E3"/>
    <w:rsid w:val="00BE2179"/>
    <w:rsid w:val="00BE5C76"/>
    <w:rsid w:val="00BE625B"/>
    <w:rsid w:val="00BF24F0"/>
    <w:rsid w:val="00C0054A"/>
    <w:rsid w:val="00C02653"/>
    <w:rsid w:val="00C04537"/>
    <w:rsid w:val="00C04A3B"/>
    <w:rsid w:val="00C10928"/>
    <w:rsid w:val="00C11E9F"/>
    <w:rsid w:val="00C1308E"/>
    <w:rsid w:val="00C1489E"/>
    <w:rsid w:val="00C23ED7"/>
    <w:rsid w:val="00C32053"/>
    <w:rsid w:val="00C33D61"/>
    <w:rsid w:val="00C347CA"/>
    <w:rsid w:val="00C3588E"/>
    <w:rsid w:val="00C358F1"/>
    <w:rsid w:val="00C36287"/>
    <w:rsid w:val="00C41F77"/>
    <w:rsid w:val="00C42493"/>
    <w:rsid w:val="00C425FB"/>
    <w:rsid w:val="00C471AB"/>
    <w:rsid w:val="00C62CE6"/>
    <w:rsid w:val="00C63736"/>
    <w:rsid w:val="00C652F4"/>
    <w:rsid w:val="00C73328"/>
    <w:rsid w:val="00C755DD"/>
    <w:rsid w:val="00C800EC"/>
    <w:rsid w:val="00C90D2B"/>
    <w:rsid w:val="00C94F04"/>
    <w:rsid w:val="00C979EA"/>
    <w:rsid w:val="00CA0C2D"/>
    <w:rsid w:val="00CA6620"/>
    <w:rsid w:val="00CB3082"/>
    <w:rsid w:val="00CB3135"/>
    <w:rsid w:val="00CB577A"/>
    <w:rsid w:val="00CC6065"/>
    <w:rsid w:val="00CC7772"/>
    <w:rsid w:val="00CC777D"/>
    <w:rsid w:val="00CD1351"/>
    <w:rsid w:val="00CD1979"/>
    <w:rsid w:val="00CD3E8F"/>
    <w:rsid w:val="00CE0C25"/>
    <w:rsid w:val="00CE53CA"/>
    <w:rsid w:val="00CF44C2"/>
    <w:rsid w:val="00CF54FA"/>
    <w:rsid w:val="00D1008F"/>
    <w:rsid w:val="00D13050"/>
    <w:rsid w:val="00D148D9"/>
    <w:rsid w:val="00D15AA3"/>
    <w:rsid w:val="00D25382"/>
    <w:rsid w:val="00D2665D"/>
    <w:rsid w:val="00D27AEC"/>
    <w:rsid w:val="00D315E3"/>
    <w:rsid w:val="00D31F86"/>
    <w:rsid w:val="00D33684"/>
    <w:rsid w:val="00D342D8"/>
    <w:rsid w:val="00D459D2"/>
    <w:rsid w:val="00D46FD6"/>
    <w:rsid w:val="00D54107"/>
    <w:rsid w:val="00D56099"/>
    <w:rsid w:val="00D60EAD"/>
    <w:rsid w:val="00D6164F"/>
    <w:rsid w:val="00D701B5"/>
    <w:rsid w:val="00D73F5F"/>
    <w:rsid w:val="00D747EB"/>
    <w:rsid w:val="00D765EF"/>
    <w:rsid w:val="00D777FF"/>
    <w:rsid w:val="00D8664D"/>
    <w:rsid w:val="00D91DC5"/>
    <w:rsid w:val="00D935AA"/>
    <w:rsid w:val="00D962BC"/>
    <w:rsid w:val="00DA19DB"/>
    <w:rsid w:val="00DA2049"/>
    <w:rsid w:val="00DB0565"/>
    <w:rsid w:val="00DB0BA4"/>
    <w:rsid w:val="00DC0B1C"/>
    <w:rsid w:val="00DC4620"/>
    <w:rsid w:val="00DC5E2A"/>
    <w:rsid w:val="00DC725A"/>
    <w:rsid w:val="00DD3E74"/>
    <w:rsid w:val="00DE0251"/>
    <w:rsid w:val="00DE1536"/>
    <w:rsid w:val="00DE4684"/>
    <w:rsid w:val="00DE6A40"/>
    <w:rsid w:val="00DE778F"/>
    <w:rsid w:val="00DF06E0"/>
    <w:rsid w:val="00DF3514"/>
    <w:rsid w:val="00DF5AAF"/>
    <w:rsid w:val="00E07892"/>
    <w:rsid w:val="00E20EB0"/>
    <w:rsid w:val="00E21C3A"/>
    <w:rsid w:val="00E23692"/>
    <w:rsid w:val="00E238CF"/>
    <w:rsid w:val="00E30816"/>
    <w:rsid w:val="00E30AE0"/>
    <w:rsid w:val="00E34909"/>
    <w:rsid w:val="00E47091"/>
    <w:rsid w:val="00E52440"/>
    <w:rsid w:val="00E534B0"/>
    <w:rsid w:val="00E6578D"/>
    <w:rsid w:val="00E65B72"/>
    <w:rsid w:val="00E72007"/>
    <w:rsid w:val="00E925DC"/>
    <w:rsid w:val="00E94854"/>
    <w:rsid w:val="00E9515D"/>
    <w:rsid w:val="00E97026"/>
    <w:rsid w:val="00EA236D"/>
    <w:rsid w:val="00EB0848"/>
    <w:rsid w:val="00EB672F"/>
    <w:rsid w:val="00EB6E86"/>
    <w:rsid w:val="00EB7369"/>
    <w:rsid w:val="00EC3904"/>
    <w:rsid w:val="00EC3CFB"/>
    <w:rsid w:val="00ED6CC2"/>
    <w:rsid w:val="00ED7A0E"/>
    <w:rsid w:val="00EE3C5C"/>
    <w:rsid w:val="00EE4F33"/>
    <w:rsid w:val="00EE5718"/>
    <w:rsid w:val="00EE59DD"/>
    <w:rsid w:val="00EE6052"/>
    <w:rsid w:val="00EE7C59"/>
    <w:rsid w:val="00EF241E"/>
    <w:rsid w:val="00EF31F8"/>
    <w:rsid w:val="00EF4ED9"/>
    <w:rsid w:val="00EF6604"/>
    <w:rsid w:val="00F00D71"/>
    <w:rsid w:val="00F011DF"/>
    <w:rsid w:val="00F01838"/>
    <w:rsid w:val="00F02A45"/>
    <w:rsid w:val="00F03762"/>
    <w:rsid w:val="00F059DB"/>
    <w:rsid w:val="00F13A02"/>
    <w:rsid w:val="00F1550A"/>
    <w:rsid w:val="00F20DD0"/>
    <w:rsid w:val="00F23276"/>
    <w:rsid w:val="00F2467E"/>
    <w:rsid w:val="00F27F34"/>
    <w:rsid w:val="00F311F4"/>
    <w:rsid w:val="00F42765"/>
    <w:rsid w:val="00F430F9"/>
    <w:rsid w:val="00F44854"/>
    <w:rsid w:val="00F44F4B"/>
    <w:rsid w:val="00F534A0"/>
    <w:rsid w:val="00F55F5C"/>
    <w:rsid w:val="00F56236"/>
    <w:rsid w:val="00F57454"/>
    <w:rsid w:val="00F57857"/>
    <w:rsid w:val="00F62CAD"/>
    <w:rsid w:val="00F66881"/>
    <w:rsid w:val="00F6721B"/>
    <w:rsid w:val="00F70188"/>
    <w:rsid w:val="00F708B6"/>
    <w:rsid w:val="00F72C4F"/>
    <w:rsid w:val="00F730FD"/>
    <w:rsid w:val="00F83831"/>
    <w:rsid w:val="00F83BC8"/>
    <w:rsid w:val="00F84647"/>
    <w:rsid w:val="00F901B1"/>
    <w:rsid w:val="00F907B9"/>
    <w:rsid w:val="00F93ECB"/>
    <w:rsid w:val="00F94384"/>
    <w:rsid w:val="00FA0227"/>
    <w:rsid w:val="00FA4B52"/>
    <w:rsid w:val="00FA689A"/>
    <w:rsid w:val="00FA72FC"/>
    <w:rsid w:val="00FA7D18"/>
    <w:rsid w:val="00FB19E9"/>
    <w:rsid w:val="00FC036B"/>
    <w:rsid w:val="00FC05B6"/>
    <w:rsid w:val="00FC47FB"/>
    <w:rsid w:val="00FC6046"/>
    <w:rsid w:val="00FD07EE"/>
    <w:rsid w:val="00FD33C7"/>
    <w:rsid w:val="00FD4603"/>
    <w:rsid w:val="00FD5BCD"/>
    <w:rsid w:val="00FE2190"/>
    <w:rsid w:val="00FE587B"/>
    <w:rsid w:val="00FF1ADF"/>
    <w:rsid w:val="00FF23A5"/>
    <w:rsid w:val="00FF360B"/>
    <w:rsid w:val="00FF3763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7161"/>
    <w:pPr>
      <w:autoSpaceDE w:val="0"/>
      <w:autoSpaceDN w:val="0"/>
    </w:pPr>
  </w:style>
  <w:style w:type="paragraph" w:styleId="Titolo2">
    <w:name w:val="heading 2"/>
    <w:basedOn w:val="Normale"/>
    <w:next w:val="Normale"/>
    <w:link w:val="Titolo2Carattere"/>
    <w:qFormat/>
    <w:rsid w:val="00FD4603"/>
    <w:pPr>
      <w:keepNext/>
      <w:autoSpaceDE/>
      <w:autoSpaceDN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Didascalia">
    <w:name w:val="caption"/>
    <w:basedOn w:val="Normale"/>
    <w:next w:val="Normale"/>
    <w:qFormat/>
    <w:rsid w:val="00C36287"/>
    <w:pPr>
      <w:framePr w:w="8216" w:h="1611" w:hRule="exact" w:wrap="auto" w:vAnchor="page" w:hAnchor="page" w:x="2517" w:y="9479"/>
      <w:widowControl w:val="0"/>
      <w:spacing w:line="187" w:lineRule="atLeast"/>
      <w:jc w:val="both"/>
    </w:pPr>
    <w:rPr>
      <w:rFonts w:ascii="Helvetica" w:hAnsi="Helvetica" w:cs="Helvetica"/>
      <w:b/>
      <w:bCs/>
      <w:color w:val="000000"/>
    </w:rPr>
  </w:style>
  <w:style w:type="paragraph" w:styleId="Titolo">
    <w:name w:val="Title"/>
    <w:basedOn w:val="Normale"/>
    <w:qFormat/>
    <w:rsid w:val="00FA689A"/>
    <w:pPr>
      <w:autoSpaceDE/>
      <w:autoSpaceDN/>
      <w:jc w:val="center"/>
    </w:pPr>
    <w:rPr>
      <w:rFonts w:ascii="Bookman Old Style" w:hAnsi="Bookman Old Style"/>
      <w:sz w:val="48"/>
    </w:rPr>
  </w:style>
  <w:style w:type="paragraph" w:styleId="Sottotitolo">
    <w:name w:val="Subtitle"/>
    <w:basedOn w:val="Normale"/>
    <w:qFormat/>
    <w:rsid w:val="00FA689A"/>
    <w:pPr>
      <w:autoSpaceDE/>
      <w:autoSpaceDN/>
      <w:jc w:val="center"/>
    </w:pPr>
    <w:rPr>
      <w:sz w:val="36"/>
    </w:rPr>
  </w:style>
  <w:style w:type="paragraph" w:styleId="Testofumetto">
    <w:name w:val="Balloon Text"/>
    <w:basedOn w:val="Normale"/>
    <w:semiHidden/>
    <w:rsid w:val="009640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A72B00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26BD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B26BDE"/>
    <w:pPr>
      <w:tabs>
        <w:tab w:val="center" w:pos="4819"/>
        <w:tab w:val="right" w:pos="9638"/>
      </w:tabs>
    </w:pPr>
  </w:style>
  <w:style w:type="character" w:styleId="Collegamentoipertestuale">
    <w:name w:val="Hyperlink"/>
    <w:rsid w:val="00367680"/>
    <w:rPr>
      <w:color w:val="0000FF"/>
      <w:u w:val="single"/>
    </w:rPr>
  </w:style>
  <w:style w:type="character" w:customStyle="1" w:styleId="apple-converted-space">
    <w:name w:val="apple-converted-space"/>
    <w:rsid w:val="00FD4603"/>
  </w:style>
  <w:style w:type="character" w:customStyle="1" w:styleId="Titolo2Carattere">
    <w:name w:val="Titolo 2 Carattere"/>
    <w:link w:val="Titolo2"/>
    <w:rsid w:val="00FD4603"/>
    <w:rPr>
      <w:b/>
      <w:i/>
      <w:sz w:val="28"/>
      <w:szCs w:val="24"/>
    </w:rPr>
  </w:style>
  <w:style w:type="character" w:customStyle="1" w:styleId="IntestazioneCarattere">
    <w:name w:val="Intestazione Carattere"/>
    <w:link w:val="Intestazione"/>
    <w:rsid w:val="00FD4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Città di Albenga</vt:lpstr>
    </vt:vector>
  </TitlesOfParts>
  <Company>Hewlett-Packard Company</Company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Città di Albenga</dc:title>
  <dc:creator>andrea.vassalli</dc:creator>
  <cp:lastModifiedBy>Davide Fiengo</cp:lastModifiedBy>
  <cp:revision>2</cp:revision>
  <cp:lastPrinted>2015-06-19T11:05:00Z</cp:lastPrinted>
  <dcterms:created xsi:type="dcterms:W3CDTF">2017-08-08T08:10:00Z</dcterms:created>
  <dcterms:modified xsi:type="dcterms:W3CDTF">2017-08-08T08:10:00Z</dcterms:modified>
</cp:coreProperties>
</file>