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proyección día de la italianidad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5057-117-Dma int 1178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italianidad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4618436-Daniel Herner 291 505-7117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 y proyector (Dos proyecciones)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con un mic en 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sesionar a las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2025-05-30T08:53:51-03:00</dcterms:created>
  <dcterms:modified xsi:type="dcterms:W3CDTF">2025-05-30T08:53:51-03:00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