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A0087" w14:textId="6B0784CB" w:rsidR="00397910" w:rsidRPr="003C2E31" w:rsidRDefault="003E3371" w:rsidP="003E3371">
      <w:pPr>
        <w:pStyle w:val="Title"/>
        <w:jc w:val="center"/>
        <w:rPr>
          <w:rFonts w:cstheme="majorHAnsi"/>
          <w:b/>
          <w:bCs/>
        </w:rPr>
      </w:pPr>
      <w:r w:rsidRPr="003C2E31">
        <w:rPr>
          <w:rFonts w:cstheme="majorHAnsi"/>
          <w:b/>
          <w:bCs/>
        </w:rPr>
        <w:t>EXPENSE TRACKER</w:t>
      </w:r>
    </w:p>
    <w:p w14:paraId="7B68AA76" w14:textId="77777777" w:rsidR="0000460F" w:rsidRPr="003C2E31" w:rsidRDefault="0000460F" w:rsidP="003E3371">
      <w:pPr>
        <w:rPr>
          <w:rFonts w:asciiTheme="majorHAnsi" w:hAnsiTheme="majorHAnsi" w:cstheme="majorHAnsi"/>
          <w:sz w:val="40"/>
          <w:szCs w:val="40"/>
        </w:rPr>
      </w:pPr>
    </w:p>
    <w:p w14:paraId="601BC351" w14:textId="1CBF8BF3" w:rsidR="003E3371" w:rsidRPr="003C2E31" w:rsidRDefault="003E3371" w:rsidP="003E3371">
      <w:pPr>
        <w:rPr>
          <w:rFonts w:asciiTheme="majorHAnsi" w:hAnsiTheme="majorHAnsi" w:cstheme="majorHAnsi"/>
          <w:b/>
          <w:bCs/>
          <w:sz w:val="40"/>
          <w:szCs w:val="40"/>
        </w:rPr>
      </w:pPr>
      <w:r w:rsidRPr="003C2E31">
        <w:rPr>
          <w:rFonts w:asciiTheme="majorHAnsi" w:hAnsiTheme="majorHAnsi" w:cstheme="majorHAnsi"/>
          <w:b/>
          <w:bCs/>
          <w:sz w:val="40"/>
          <w:szCs w:val="40"/>
        </w:rPr>
        <w:t>1.Introduction</w:t>
      </w:r>
    </w:p>
    <w:p w14:paraId="6EBFCC57" w14:textId="66B41A1D" w:rsidR="003E3371" w:rsidRPr="003C2E31" w:rsidRDefault="003E3371" w:rsidP="00B44156">
      <w:pPr>
        <w:rPr>
          <w:rFonts w:asciiTheme="majorHAnsi" w:hAnsiTheme="majorHAnsi" w:cstheme="majorHAnsi"/>
          <w:b/>
          <w:bCs/>
          <w:sz w:val="32"/>
          <w:szCs w:val="32"/>
        </w:rPr>
      </w:pPr>
      <w:r w:rsidRPr="003C2E31">
        <w:rPr>
          <w:rFonts w:asciiTheme="majorHAnsi" w:hAnsiTheme="majorHAnsi" w:cstheme="majorHAnsi"/>
          <w:b/>
          <w:bCs/>
          <w:sz w:val="32"/>
          <w:szCs w:val="32"/>
        </w:rPr>
        <w:t>1.1] Need of project/Problem Definition</w:t>
      </w:r>
    </w:p>
    <w:p w14:paraId="3008EBF5" w14:textId="77777777" w:rsidR="0000460F" w:rsidRPr="003C2E31" w:rsidRDefault="0000460F" w:rsidP="00B44156">
      <w:pPr>
        <w:rPr>
          <w:rFonts w:asciiTheme="majorHAnsi" w:hAnsiTheme="majorHAnsi" w:cstheme="majorHAnsi"/>
          <w:sz w:val="24"/>
          <w:szCs w:val="24"/>
        </w:rPr>
      </w:pPr>
      <w:r w:rsidRPr="003C2E31">
        <w:rPr>
          <w:rFonts w:asciiTheme="majorHAnsi" w:hAnsiTheme="majorHAnsi" w:cstheme="majorHAnsi"/>
          <w:sz w:val="24"/>
          <w:szCs w:val="24"/>
        </w:rPr>
        <w:t xml:space="preserve">Effective financial management is essential for individuals, enabling them to reach their financial objectives and ensure a secure financial future. Often, both small and large business owners, overwhelmed by their hectic schedules, postpone tracking their expenses. Similarly, uneducated or rural individuals engaged in small-scale businesses may lack the expertise to monitor their expenditures, potentially hindering their ability to fully enjoy their profits. </w:t>
      </w:r>
    </w:p>
    <w:p w14:paraId="7C08F7A1" w14:textId="70D98E62" w:rsidR="0000460F"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 xml:space="preserve"> </w:t>
      </w:r>
      <w:r w:rsidR="0000460F" w:rsidRPr="003C2E31">
        <w:rPr>
          <w:rFonts w:asciiTheme="majorHAnsi" w:hAnsiTheme="majorHAnsi" w:cstheme="majorHAnsi"/>
          <w:sz w:val="24"/>
          <w:szCs w:val="24"/>
        </w:rPr>
        <w:t>Our project, Expense Tracker, will help individuals to monitor and track the income and expenditures based on their categories. It is a web-based application that will serve as a platform for consumers by facilitating real-time data analysis of income and expenses at a single stop. Our project distinguishes itself from current expense tracker technologies by providing multilingual support, rendering it a valuable tool for local business people, entrepreneurs, and industrialists.</w:t>
      </w:r>
    </w:p>
    <w:p w14:paraId="6F50EC83" w14:textId="77777777" w:rsidR="003E3371" w:rsidRPr="003C2E31" w:rsidRDefault="003E3371" w:rsidP="003E3371">
      <w:pPr>
        <w:pStyle w:val="ListParagraph"/>
        <w:rPr>
          <w:rFonts w:asciiTheme="majorHAnsi" w:hAnsiTheme="majorHAnsi" w:cstheme="majorHAnsi"/>
          <w:sz w:val="24"/>
          <w:szCs w:val="24"/>
        </w:rPr>
      </w:pPr>
    </w:p>
    <w:p w14:paraId="0790787C" w14:textId="4D288171" w:rsidR="0000460F" w:rsidRPr="003C2E31" w:rsidRDefault="0000460F" w:rsidP="00B44156">
      <w:pPr>
        <w:rPr>
          <w:rFonts w:asciiTheme="majorHAnsi" w:hAnsiTheme="majorHAnsi" w:cstheme="majorHAnsi"/>
          <w:b/>
          <w:bCs/>
          <w:sz w:val="32"/>
          <w:szCs w:val="32"/>
        </w:rPr>
      </w:pPr>
      <w:r w:rsidRPr="003C2E31">
        <w:rPr>
          <w:rFonts w:asciiTheme="majorHAnsi" w:hAnsiTheme="majorHAnsi" w:cstheme="majorHAnsi"/>
          <w:b/>
          <w:bCs/>
          <w:sz w:val="32"/>
          <w:szCs w:val="32"/>
        </w:rPr>
        <w:t>1.2] Project</w:t>
      </w:r>
      <w:r w:rsidR="006D365D">
        <w:rPr>
          <w:rFonts w:asciiTheme="majorHAnsi" w:hAnsiTheme="majorHAnsi" w:cstheme="majorHAnsi"/>
          <w:b/>
          <w:bCs/>
          <w:sz w:val="32"/>
          <w:szCs w:val="32"/>
        </w:rPr>
        <w:t xml:space="preserve"> O</w:t>
      </w:r>
      <w:r w:rsidRPr="003C2E31">
        <w:rPr>
          <w:rFonts w:asciiTheme="majorHAnsi" w:hAnsiTheme="majorHAnsi" w:cstheme="majorHAnsi"/>
          <w:b/>
          <w:bCs/>
          <w:sz w:val="32"/>
          <w:szCs w:val="32"/>
        </w:rPr>
        <w:t>bjectives</w:t>
      </w:r>
    </w:p>
    <w:p w14:paraId="4C6AEC10" w14:textId="77777777" w:rsidR="0000460F" w:rsidRPr="003C2E31" w:rsidRDefault="0000460F" w:rsidP="00B44156">
      <w:pPr>
        <w:spacing w:line="240" w:lineRule="auto"/>
        <w:rPr>
          <w:rFonts w:asciiTheme="majorHAnsi" w:hAnsiTheme="majorHAnsi" w:cstheme="majorHAnsi"/>
          <w:sz w:val="24"/>
          <w:szCs w:val="24"/>
        </w:rPr>
      </w:pPr>
      <w:r w:rsidRPr="003C2E31">
        <w:rPr>
          <w:rFonts w:asciiTheme="majorHAnsi" w:hAnsiTheme="majorHAnsi" w:cstheme="majorHAnsi"/>
          <w:sz w:val="24"/>
          <w:szCs w:val="24"/>
        </w:rPr>
        <w:t>- To provide users with a secure and user-friendly expense tracking platform.</w:t>
      </w:r>
    </w:p>
    <w:p w14:paraId="2B1514FF" w14:textId="6660BB74" w:rsidR="0000460F" w:rsidRPr="003C2E31" w:rsidRDefault="0000460F" w:rsidP="00B44156">
      <w:pPr>
        <w:spacing w:line="240" w:lineRule="auto"/>
        <w:rPr>
          <w:rFonts w:asciiTheme="majorHAnsi" w:hAnsiTheme="majorHAnsi" w:cstheme="majorHAnsi"/>
          <w:sz w:val="24"/>
          <w:szCs w:val="24"/>
        </w:rPr>
      </w:pPr>
      <w:r w:rsidRPr="003C2E31">
        <w:rPr>
          <w:rFonts w:asciiTheme="majorHAnsi" w:hAnsiTheme="majorHAnsi" w:cstheme="majorHAnsi"/>
          <w:sz w:val="24"/>
          <w:szCs w:val="24"/>
        </w:rPr>
        <w:t>- To offer real-time data analysis, customizable categories and AI-based recommendations for efficient financial management.</w:t>
      </w:r>
    </w:p>
    <w:p w14:paraId="49A0C745" w14:textId="77777777" w:rsidR="00787F7F" w:rsidRDefault="00787F7F" w:rsidP="0000460F">
      <w:pPr>
        <w:rPr>
          <w:rFonts w:asciiTheme="majorHAnsi" w:hAnsiTheme="majorHAnsi" w:cstheme="majorHAnsi"/>
          <w:b/>
          <w:bCs/>
          <w:sz w:val="36"/>
          <w:szCs w:val="36"/>
        </w:rPr>
      </w:pPr>
    </w:p>
    <w:p w14:paraId="045358E2" w14:textId="655D5C0A" w:rsidR="003D620C" w:rsidRPr="003C2E31" w:rsidRDefault="0000460F" w:rsidP="0000460F">
      <w:pPr>
        <w:rPr>
          <w:rFonts w:asciiTheme="majorHAnsi" w:hAnsiTheme="majorHAnsi" w:cstheme="majorHAnsi"/>
          <w:b/>
          <w:bCs/>
          <w:sz w:val="36"/>
          <w:szCs w:val="36"/>
        </w:rPr>
      </w:pPr>
      <w:r w:rsidRPr="003C2E31">
        <w:rPr>
          <w:rFonts w:asciiTheme="majorHAnsi" w:hAnsiTheme="majorHAnsi" w:cstheme="majorHAnsi"/>
          <w:b/>
          <w:bCs/>
          <w:sz w:val="36"/>
          <w:szCs w:val="36"/>
        </w:rPr>
        <w:t>2.</w:t>
      </w:r>
      <w:r w:rsidRPr="003C2E31">
        <w:rPr>
          <w:rFonts w:asciiTheme="majorHAnsi" w:hAnsiTheme="majorHAnsi" w:cstheme="majorHAnsi"/>
          <w:b/>
          <w:bCs/>
          <w:sz w:val="40"/>
          <w:szCs w:val="40"/>
        </w:rPr>
        <w:t>Litrature Survey</w:t>
      </w:r>
    </w:p>
    <w:p w14:paraId="078C4121" w14:textId="77777777" w:rsidR="00787F7F" w:rsidRDefault="003D620C" w:rsidP="00787F7F">
      <w:pPr>
        <w:rPr>
          <w:rFonts w:asciiTheme="majorHAnsi" w:hAnsiTheme="majorHAnsi" w:cstheme="majorHAnsi"/>
          <w:sz w:val="24"/>
          <w:szCs w:val="24"/>
        </w:rPr>
      </w:pPr>
      <w:r w:rsidRPr="003C2E31">
        <w:rPr>
          <w:rFonts w:asciiTheme="majorHAnsi" w:hAnsiTheme="majorHAnsi" w:cstheme="majorHAnsi"/>
          <w:sz w:val="24"/>
          <w:szCs w:val="24"/>
        </w:rPr>
        <w:t>1</w:t>
      </w:r>
      <w:r w:rsidR="006D365D">
        <w:rPr>
          <w:rFonts w:asciiTheme="majorHAnsi" w:hAnsiTheme="majorHAnsi" w:cstheme="majorHAnsi"/>
          <w:sz w:val="24"/>
          <w:szCs w:val="24"/>
        </w:rPr>
        <w:t>]</w:t>
      </w:r>
      <w:r w:rsidR="006D365D" w:rsidRPr="006D365D">
        <w:rPr>
          <w:rFonts w:asciiTheme="majorHAnsi" w:hAnsiTheme="majorHAnsi" w:cstheme="majorHAnsi"/>
          <w:sz w:val="24"/>
          <w:szCs w:val="24"/>
        </w:rPr>
        <w:t xml:space="preserve"> "</w:t>
      </w:r>
      <w:proofErr w:type="spellStart"/>
      <w:r w:rsidR="006D365D" w:rsidRPr="006D365D">
        <w:rPr>
          <w:rFonts w:asciiTheme="majorHAnsi" w:hAnsiTheme="majorHAnsi" w:cstheme="majorHAnsi"/>
          <w:sz w:val="24"/>
          <w:szCs w:val="24"/>
        </w:rPr>
        <w:t>eExpense</w:t>
      </w:r>
      <w:proofErr w:type="spellEnd"/>
      <w:r w:rsidR="006D365D" w:rsidRPr="006D365D">
        <w:rPr>
          <w:rFonts w:asciiTheme="majorHAnsi" w:hAnsiTheme="majorHAnsi" w:cstheme="majorHAnsi"/>
          <w:sz w:val="24"/>
          <w:szCs w:val="24"/>
        </w:rPr>
        <w:t xml:space="preserve">: A Smart Approach to Track Everyday </w:t>
      </w:r>
      <w:proofErr w:type="spellStart"/>
      <w:r w:rsidR="006D365D" w:rsidRPr="006D365D">
        <w:rPr>
          <w:rFonts w:asciiTheme="majorHAnsi" w:hAnsiTheme="majorHAnsi" w:cstheme="majorHAnsi"/>
          <w:sz w:val="24"/>
          <w:szCs w:val="24"/>
        </w:rPr>
        <w:t>Expense</w:t>
      </w:r>
      <w:proofErr w:type="gramStart"/>
      <w:r w:rsidR="006D365D" w:rsidRPr="006D365D">
        <w:rPr>
          <w:rFonts w:asciiTheme="majorHAnsi" w:hAnsiTheme="majorHAnsi" w:cstheme="majorHAnsi"/>
          <w:sz w:val="24"/>
          <w:szCs w:val="24"/>
        </w:rPr>
        <w:t>"</w:t>
      </w:r>
      <w:r w:rsidR="006D365D">
        <w:rPr>
          <w:rFonts w:asciiTheme="majorHAnsi" w:hAnsiTheme="majorHAnsi" w:cstheme="majorHAnsi"/>
          <w:sz w:val="24"/>
          <w:szCs w:val="24"/>
        </w:rPr>
        <w:t>,</w:t>
      </w:r>
      <w:r w:rsidR="006D365D" w:rsidRPr="006D365D">
        <w:rPr>
          <w:rFonts w:asciiTheme="majorHAnsi" w:hAnsiTheme="majorHAnsi" w:cstheme="majorHAnsi"/>
          <w:sz w:val="24"/>
          <w:szCs w:val="24"/>
        </w:rPr>
        <w:t>S</w:t>
      </w:r>
      <w:proofErr w:type="spellEnd"/>
      <w:r w:rsidR="006D365D" w:rsidRPr="006D365D">
        <w:rPr>
          <w:rFonts w:asciiTheme="majorHAnsi" w:hAnsiTheme="majorHAnsi" w:cstheme="majorHAnsi"/>
          <w:sz w:val="24"/>
          <w:szCs w:val="24"/>
        </w:rPr>
        <w:t>.</w:t>
      </w:r>
      <w:proofErr w:type="gramEnd"/>
      <w:r w:rsidR="006D365D" w:rsidRPr="006D365D">
        <w:rPr>
          <w:rFonts w:asciiTheme="majorHAnsi" w:hAnsiTheme="majorHAnsi" w:cstheme="majorHAnsi"/>
          <w:sz w:val="24"/>
          <w:szCs w:val="24"/>
        </w:rPr>
        <w:t xml:space="preserve"> A. Sabab, S. S. Islam, M. J. Rana and M. Hossain</w:t>
      </w:r>
      <w:r w:rsidR="006D365D">
        <w:rPr>
          <w:rFonts w:asciiTheme="majorHAnsi" w:hAnsiTheme="majorHAnsi" w:cstheme="majorHAnsi"/>
          <w:sz w:val="24"/>
          <w:szCs w:val="24"/>
        </w:rPr>
        <w:t xml:space="preserve">(2018):  </w:t>
      </w:r>
      <w:proofErr w:type="spellStart"/>
      <w:r w:rsidR="006D365D" w:rsidRPr="006D365D">
        <w:rPr>
          <w:rFonts w:asciiTheme="majorHAnsi" w:hAnsiTheme="majorHAnsi" w:cstheme="majorHAnsi"/>
          <w:sz w:val="24"/>
          <w:szCs w:val="24"/>
        </w:rPr>
        <w:t>eExpense</w:t>
      </w:r>
      <w:proofErr w:type="spellEnd"/>
      <w:r w:rsidR="006D365D" w:rsidRPr="006D365D">
        <w:rPr>
          <w:rFonts w:asciiTheme="majorHAnsi" w:hAnsiTheme="majorHAnsi" w:cstheme="majorHAnsi"/>
          <w:sz w:val="24"/>
          <w:szCs w:val="24"/>
        </w:rPr>
        <w:t xml:space="preserve"> is an Android application that simplifies expense tracking. Users can scan bills or receipts, and the app extracts text information, saving amounts and descriptions for processing. It also monitors income by tracking SMS notifications from savings accounts. The application calculates income and expenses to provide users with monthly and yearly balance reports, offering a smart and automated solution for efficient expense management, eliminating the need for manual calculations and data entry.</w:t>
      </w:r>
    </w:p>
    <w:p w14:paraId="0D392338" w14:textId="62F20E18" w:rsidR="00787F7F" w:rsidRDefault="00787F7F" w:rsidP="00787F7F">
      <w:pPr>
        <w:rPr>
          <w:rFonts w:asciiTheme="majorHAnsi" w:hAnsiTheme="majorHAnsi" w:cstheme="majorHAnsi"/>
          <w:sz w:val="24"/>
          <w:szCs w:val="24"/>
        </w:rPr>
      </w:pPr>
      <w:proofErr w:type="gramStart"/>
      <w:r w:rsidRPr="00A91E22">
        <w:rPr>
          <w:rFonts w:asciiTheme="majorHAnsi" w:hAnsiTheme="majorHAnsi" w:cstheme="majorHAnsi"/>
          <w:b/>
          <w:bCs/>
          <w:sz w:val="24"/>
          <w:szCs w:val="24"/>
        </w:rPr>
        <w:t>Reference</w:t>
      </w:r>
      <w:r>
        <w:rPr>
          <w:rFonts w:asciiTheme="majorHAnsi" w:hAnsiTheme="majorHAnsi" w:cstheme="majorHAnsi"/>
          <w:sz w:val="24"/>
          <w:szCs w:val="24"/>
        </w:rPr>
        <w:t xml:space="preserve"> :</w:t>
      </w:r>
      <w:proofErr w:type="gramEnd"/>
      <w:r w:rsidRPr="00787F7F">
        <w:rPr>
          <w:rFonts w:asciiTheme="majorHAnsi" w:hAnsiTheme="majorHAnsi" w:cstheme="majorHAnsi"/>
          <w:sz w:val="24"/>
          <w:szCs w:val="24"/>
        </w:rPr>
        <w:t xml:space="preserve"> </w:t>
      </w:r>
      <w:r w:rsidRPr="006D365D">
        <w:rPr>
          <w:rFonts w:asciiTheme="majorHAnsi" w:hAnsiTheme="majorHAnsi" w:cstheme="majorHAnsi"/>
          <w:sz w:val="24"/>
          <w:szCs w:val="24"/>
        </w:rPr>
        <w:t>S. A. Sabab, S. S. Islam, M. J. Rana and M. Hossain</w:t>
      </w:r>
      <w:r>
        <w:rPr>
          <w:rFonts w:asciiTheme="majorHAnsi" w:hAnsiTheme="majorHAnsi" w:cstheme="majorHAnsi"/>
          <w:sz w:val="24"/>
          <w:szCs w:val="24"/>
        </w:rPr>
        <w:t>,</w:t>
      </w:r>
      <w:r w:rsidRPr="006D365D">
        <w:rPr>
          <w:rFonts w:asciiTheme="majorHAnsi" w:hAnsiTheme="majorHAnsi" w:cstheme="majorHAnsi"/>
          <w:sz w:val="24"/>
          <w:szCs w:val="24"/>
        </w:rPr>
        <w:t xml:space="preserve"> 2018 4th International Conference on Electrical Engineering and Information &amp; Communication Technology (</w:t>
      </w:r>
      <w:proofErr w:type="spellStart"/>
      <w:r w:rsidRPr="006D365D">
        <w:rPr>
          <w:rFonts w:asciiTheme="majorHAnsi" w:hAnsiTheme="majorHAnsi" w:cstheme="majorHAnsi"/>
          <w:sz w:val="24"/>
          <w:szCs w:val="24"/>
        </w:rPr>
        <w:t>iCEEiCT</w:t>
      </w:r>
      <w:proofErr w:type="spellEnd"/>
      <w:r w:rsidRPr="006D365D">
        <w:rPr>
          <w:rFonts w:asciiTheme="majorHAnsi" w:hAnsiTheme="majorHAnsi" w:cstheme="majorHAnsi"/>
          <w:sz w:val="24"/>
          <w:szCs w:val="24"/>
        </w:rPr>
        <w:t xml:space="preserve">), Dhaka, Bangladesh, 2018, pp. 136-141, </w:t>
      </w:r>
      <w:proofErr w:type="spellStart"/>
      <w:r w:rsidRPr="006D365D">
        <w:rPr>
          <w:rFonts w:asciiTheme="majorHAnsi" w:hAnsiTheme="majorHAnsi" w:cstheme="majorHAnsi"/>
          <w:sz w:val="24"/>
          <w:szCs w:val="24"/>
        </w:rPr>
        <w:t>doi</w:t>
      </w:r>
      <w:proofErr w:type="spellEnd"/>
      <w:r w:rsidRPr="006D365D">
        <w:rPr>
          <w:rFonts w:asciiTheme="majorHAnsi" w:hAnsiTheme="majorHAnsi" w:cstheme="majorHAnsi"/>
          <w:sz w:val="24"/>
          <w:szCs w:val="24"/>
        </w:rPr>
        <w:t>: 10.1109/CEEICT.2018.8628070.</w:t>
      </w:r>
    </w:p>
    <w:p w14:paraId="08DC4CFD" w14:textId="77777777" w:rsidR="00787F7F" w:rsidRDefault="00787F7F" w:rsidP="0000460F">
      <w:pPr>
        <w:rPr>
          <w:rFonts w:asciiTheme="majorHAnsi" w:hAnsiTheme="majorHAnsi" w:cstheme="majorHAnsi"/>
          <w:sz w:val="24"/>
          <w:szCs w:val="24"/>
        </w:rPr>
      </w:pPr>
    </w:p>
    <w:p w14:paraId="75EC86E3" w14:textId="2AAB4E01" w:rsidR="003D620C" w:rsidRDefault="003D620C" w:rsidP="0000460F">
      <w:pPr>
        <w:rPr>
          <w:rFonts w:asciiTheme="majorHAnsi" w:hAnsiTheme="majorHAnsi" w:cstheme="majorHAnsi"/>
          <w:sz w:val="24"/>
          <w:szCs w:val="24"/>
        </w:rPr>
      </w:pPr>
      <w:r w:rsidRPr="003C2E31">
        <w:rPr>
          <w:rFonts w:asciiTheme="majorHAnsi" w:hAnsiTheme="majorHAnsi" w:cstheme="majorHAnsi"/>
          <w:sz w:val="24"/>
          <w:szCs w:val="24"/>
        </w:rPr>
        <w:t>2]</w:t>
      </w:r>
      <w:r w:rsidR="0019401D" w:rsidRPr="0019401D">
        <w:rPr>
          <w:rFonts w:asciiTheme="majorHAnsi" w:hAnsiTheme="majorHAnsi" w:cstheme="majorHAnsi"/>
          <w:sz w:val="24"/>
          <w:szCs w:val="24"/>
        </w:rPr>
        <w:t xml:space="preserve"> </w:t>
      </w:r>
      <w:r w:rsidR="0019401D" w:rsidRPr="00C80058">
        <w:rPr>
          <w:rFonts w:asciiTheme="majorHAnsi" w:hAnsiTheme="majorHAnsi" w:cstheme="majorHAnsi"/>
          <w:sz w:val="24"/>
          <w:szCs w:val="24"/>
        </w:rPr>
        <w:t>"Development of an Application for Expense Accounting"</w:t>
      </w:r>
      <w:r w:rsidR="0019401D">
        <w:rPr>
          <w:rFonts w:asciiTheme="majorHAnsi" w:hAnsiTheme="majorHAnsi" w:cstheme="majorHAnsi"/>
          <w:sz w:val="24"/>
          <w:szCs w:val="24"/>
        </w:rPr>
        <w:t>,</w:t>
      </w:r>
      <w:r w:rsidRPr="003C2E31">
        <w:rPr>
          <w:rFonts w:asciiTheme="majorHAnsi" w:hAnsiTheme="majorHAnsi" w:cstheme="majorHAnsi"/>
          <w:sz w:val="24"/>
          <w:szCs w:val="24"/>
        </w:rPr>
        <w:t xml:space="preserve"> </w:t>
      </w:r>
      <w:r w:rsidR="00C80058" w:rsidRPr="00C80058">
        <w:rPr>
          <w:rFonts w:asciiTheme="majorHAnsi" w:hAnsiTheme="majorHAnsi" w:cstheme="majorHAnsi"/>
          <w:sz w:val="24"/>
          <w:szCs w:val="24"/>
        </w:rPr>
        <w:t xml:space="preserve">D. E. </w:t>
      </w:r>
      <w:proofErr w:type="spellStart"/>
      <w:r w:rsidR="00C80058" w:rsidRPr="00C80058">
        <w:rPr>
          <w:rFonts w:asciiTheme="majorHAnsi" w:hAnsiTheme="majorHAnsi" w:cstheme="majorHAnsi"/>
          <w:sz w:val="24"/>
          <w:szCs w:val="24"/>
        </w:rPr>
        <w:t>Yurochkin</w:t>
      </w:r>
      <w:proofErr w:type="spellEnd"/>
      <w:r w:rsidR="00C80058" w:rsidRPr="00C80058">
        <w:rPr>
          <w:rFonts w:asciiTheme="majorHAnsi" w:hAnsiTheme="majorHAnsi" w:cstheme="majorHAnsi"/>
          <w:sz w:val="24"/>
          <w:szCs w:val="24"/>
        </w:rPr>
        <w:t xml:space="preserve">, A. A. </w:t>
      </w:r>
      <w:proofErr w:type="spellStart"/>
      <w:r w:rsidR="00C80058" w:rsidRPr="00C80058">
        <w:rPr>
          <w:rFonts w:asciiTheme="majorHAnsi" w:hAnsiTheme="majorHAnsi" w:cstheme="majorHAnsi"/>
          <w:sz w:val="24"/>
          <w:szCs w:val="24"/>
        </w:rPr>
        <w:t>Horoshiy</w:t>
      </w:r>
      <w:proofErr w:type="spellEnd"/>
      <w:r w:rsidR="00C80058" w:rsidRPr="00C80058">
        <w:rPr>
          <w:rFonts w:asciiTheme="majorHAnsi" w:hAnsiTheme="majorHAnsi" w:cstheme="majorHAnsi"/>
          <w:sz w:val="24"/>
          <w:szCs w:val="24"/>
        </w:rPr>
        <w:t xml:space="preserve"> and S. A. </w:t>
      </w:r>
      <w:proofErr w:type="spellStart"/>
      <w:proofErr w:type="gramStart"/>
      <w:r w:rsidR="00C80058" w:rsidRPr="00C80058">
        <w:rPr>
          <w:rFonts w:asciiTheme="majorHAnsi" w:hAnsiTheme="majorHAnsi" w:cstheme="majorHAnsi"/>
          <w:sz w:val="24"/>
          <w:szCs w:val="24"/>
        </w:rPr>
        <w:t>Karpukhin</w:t>
      </w:r>
      <w:proofErr w:type="spellEnd"/>
      <w:r w:rsidR="002D3A29">
        <w:rPr>
          <w:rFonts w:asciiTheme="majorHAnsi" w:hAnsiTheme="majorHAnsi" w:cstheme="majorHAnsi"/>
          <w:sz w:val="24"/>
          <w:szCs w:val="24"/>
        </w:rPr>
        <w:t>(</w:t>
      </w:r>
      <w:proofErr w:type="gramEnd"/>
      <w:r w:rsidR="002D3A29">
        <w:rPr>
          <w:rFonts w:asciiTheme="majorHAnsi" w:hAnsiTheme="majorHAnsi" w:cstheme="majorHAnsi"/>
          <w:sz w:val="24"/>
          <w:szCs w:val="24"/>
        </w:rPr>
        <w:t>2021):</w:t>
      </w:r>
      <w:r w:rsidR="0019401D">
        <w:rPr>
          <w:rFonts w:asciiTheme="majorHAnsi" w:hAnsiTheme="majorHAnsi" w:cstheme="majorHAnsi"/>
          <w:sz w:val="24"/>
          <w:szCs w:val="24"/>
        </w:rPr>
        <w:t xml:space="preserve"> </w:t>
      </w:r>
      <w:r w:rsidR="00C80058" w:rsidRPr="00C80058">
        <w:rPr>
          <w:rFonts w:asciiTheme="majorHAnsi" w:hAnsiTheme="majorHAnsi" w:cstheme="majorHAnsi"/>
          <w:sz w:val="24"/>
          <w:szCs w:val="24"/>
        </w:rPr>
        <w:t>This article outlines the development of a mobile application for efficient expense tracking and budget management. The app functions by scanning receipts with a phone camera, preprocessing the image, and performing text recognition to extract and store essential data in a database. The study primarily focused on implementing a robust text recognition algorithm, identifying the necessary data fields, and successfully resolving these complex tasks. Additionally, it addressed the challenges of preserving and managing this data. While the development process is ongoing, the ultimate goal is to create a user-friendly mobile application for expense tracking and the ability to split purchases.</w:t>
      </w:r>
    </w:p>
    <w:p w14:paraId="0A77DC9F" w14:textId="77777777" w:rsidR="00787F7F" w:rsidRDefault="00787F7F" w:rsidP="00C32009">
      <w:pPr>
        <w:rPr>
          <w:rFonts w:asciiTheme="majorHAnsi" w:hAnsiTheme="majorHAnsi" w:cstheme="majorHAnsi"/>
          <w:sz w:val="24"/>
          <w:szCs w:val="24"/>
        </w:rPr>
      </w:pPr>
      <w:r w:rsidRPr="00787F7F">
        <w:rPr>
          <w:rFonts w:asciiTheme="majorHAnsi" w:hAnsiTheme="majorHAnsi" w:cstheme="majorHAnsi"/>
          <w:b/>
          <w:bCs/>
          <w:sz w:val="24"/>
          <w:szCs w:val="24"/>
        </w:rPr>
        <w:t>Reference</w:t>
      </w:r>
      <w:r>
        <w:rPr>
          <w:rFonts w:asciiTheme="majorHAnsi" w:hAnsiTheme="majorHAnsi" w:cstheme="majorHAnsi"/>
          <w:sz w:val="24"/>
          <w:szCs w:val="24"/>
        </w:rPr>
        <w:t>:</w:t>
      </w:r>
      <w:r w:rsidRPr="00787F7F">
        <w:rPr>
          <w:rFonts w:asciiTheme="majorHAnsi" w:hAnsiTheme="majorHAnsi" w:cstheme="majorHAnsi"/>
          <w:sz w:val="24"/>
          <w:szCs w:val="24"/>
        </w:rPr>
        <w:t xml:space="preserve"> </w:t>
      </w:r>
      <w:r w:rsidRPr="00C80058">
        <w:rPr>
          <w:rFonts w:asciiTheme="majorHAnsi" w:hAnsiTheme="majorHAnsi" w:cstheme="majorHAnsi"/>
          <w:sz w:val="24"/>
          <w:szCs w:val="24"/>
        </w:rPr>
        <w:t xml:space="preserve"> D. E. </w:t>
      </w:r>
      <w:proofErr w:type="spellStart"/>
      <w:r w:rsidRPr="00C80058">
        <w:rPr>
          <w:rFonts w:asciiTheme="majorHAnsi" w:hAnsiTheme="majorHAnsi" w:cstheme="majorHAnsi"/>
          <w:sz w:val="24"/>
          <w:szCs w:val="24"/>
        </w:rPr>
        <w:t>Yurochkin</w:t>
      </w:r>
      <w:proofErr w:type="spellEnd"/>
      <w:r w:rsidRPr="00C80058">
        <w:rPr>
          <w:rFonts w:asciiTheme="majorHAnsi" w:hAnsiTheme="majorHAnsi" w:cstheme="majorHAnsi"/>
          <w:sz w:val="24"/>
          <w:szCs w:val="24"/>
        </w:rPr>
        <w:t xml:space="preserve">, A. A. </w:t>
      </w:r>
      <w:proofErr w:type="spellStart"/>
      <w:r w:rsidRPr="00C80058">
        <w:rPr>
          <w:rFonts w:asciiTheme="majorHAnsi" w:hAnsiTheme="majorHAnsi" w:cstheme="majorHAnsi"/>
          <w:sz w:val="24"/>
          <w:szCs w:val="24"/>
        </w:rPr>
        <w:t>Horoshiy</w:t>
      </w:r>
      <w:proofErr w:type="spellEnd"/>
      <w:r w:rsidRPr="00C80058">
        <w:rPr>
          <w:rFonts w:asciiTheme="majorHAnsi" w:hAnsiTheme="majorHAnsi" w:cstheme="majorHAnsi"/>
          <w:sz w:val="24"/>
          <w:szCs w:val="24"/>
        </w:rPr>
        <w:t xml:space="preserve"> and S. A. </w:t>
      </w:r>
      <w:proofErr w:type="spellStart"/>
      <w:r w:rsidRPr="00C80058">
        <w:rPr>
          <w:rFonts w:asciiTheme="majorHAnsi" w:hAnsiTheme="majorHAnsi" w:cstheme="majorHAnsi"/>
          <w:sz w:val="24"/>
          <w:szCs w:val="24"/>
        </w:rPr>
        <w:t>Karpukhin</w:t>
      </w:r>
      <w:proofErr w:type="spellEnd"/>
      <w:r>
        <w:rPr>
          <w:rFonts w:asciiTheme="majorHAnsi" w:hAnsiTheme="majorHAnsi" w:cstheme="majorHAnsi"/>
          <w:sz w:val="24"/>
          <w:szCs w:val="24"/>
        </w:rPr>
        <w:t>,</w:t>
      </w:r>
      <w:r w:rsidRPr="00C80058">
        <w:rPr>
          <w:rFonts w:asciiTheme="majorHAnsi" w:hAnsiTheme="majorHAnsi" w:cstheme="majorHAnsi"/>
          <w:sz w:val="24"/>
          <w:szCs w:val="24"/>
        </w:rPr>
        <w:t xml:space="preserve"> 2021 IEEE Conference of Russian Young Researchers in Electrical and Electronic Engineering (</w:t>
      </w:r>
      <w:proofErr w:type="spellStart"/>
      <w:r w:rsidRPr="00C80058">
        <w:rPr>
          <w:rFonts w:asciiTheme="majorHAnsi" w:hAnsiTheme="majorHAnsi" w:cstheme="majorHAnsi"/>
          <w:sz w:val="24"/>
          <w:szCs w:val="24"/>
        </w:rPr>
        <w:t>ElConRus</w:t>
      </w:r>
      <w:proofErr w:type="spellEnd"/>
      <w:r w:rsidRPr="00C80058">
        <w:rPr>
          <w:rFonts w:asciiTheme="majorHAnsi" w:hAnsiTheme="majorHAnsi" w:cstheme="majorHAnsi"/>
          <w:sz w:val="24"/>
          <w:szCs w:val="24"/>
        </w:rPr>
        <w:t xml:space="preserve">), St. Petersburg, Moscow, Russia, 2021, pp. 753-757, </w:t>
      </w:r>
      <w:proofErr w:type="spellStart"/>
      <w:r w:rsidRPr="00C80058">
        <w:rPr>
          <w:rFonts w:asciiTheme="majorHAnsi" w:hAnsiTheme="majorHAnsi" w:cstheme="majorHAnsi"/>
          <w:sz w:val="24"/>
          <w:szCs w:val="24"/>
        </w:rPr>
        <w:t>doi</w:t>
      </w:r>
      <w:proofErr w:type="spellEnd"/>
      <w:r w:rsidRPr="00C80058">
        <w:rPr>
          <w:rFonts w:asciiTheme="majorHAnsi" w:hAnsiTheme="majorHAnsi" w:cstheme="majorHAnsi"/>
          <w:sz w:val="24"/>
          <w:szCs w:val="24"/>
        </w:rPr>
        <w:t>: 10.1109/ElConRus51938.2021.9396201.</w:t>
      </w:r>
    </w:p>
    <w:p w14:paraId="3D937555" w14:textId="77777777" w:rsidR="00787F7F" w:rsidRDefault="00787F7F" w:rsidP="00C32009">
      <w:pPr>
        <w:rPr>
          <w:rFonts w:asciiTheme="majorHAnsi" w:hAnsiTheme="majorHAnsi" w:cstheme="majorHAnsi"/>
          <w:sz w:val="24"/>
          <w:szCs w:val="24"/>
        </w:rPr>
      </w:pPr>
    </w:p>
    <w:p w14:paraId="328A2989" w14:textId="33577796" w:rsidR="00C32009" w:rsidRDefault="00F93502" w:rsidP="00C32009">
      <w:pPr>
        <w:rPr>
          <w:rFonts w:asciiTheme="majorHAnsi" w:hAnsiTheme="majorHAnsi" w:cstheme="majorHAnsi"/>
          <w:sz w:val="24"/>
          <w:szCs w:val="24"/>
        </w:rPr>
      </w:pPr>
      <w:r w:rsidRPr="003C2E31">
        <w:rPr>
          <w:rFonts w:asciiTheme="majorHAnsi" w:hAnsiTheme="majorHAnsi" w:cstheme="majorHAnsi"/>
          <w:sz w:val="24"/>
          <w:szCs w:val="24"/>
        </w:rPr>
        <w:t>3</w:t>
      </w:r>
      <w:r w:rsidR="0019401D">
        <w:rPr>
          <w:rFonts w:asciiTheme="majorHAnsi" w:hAnsiTheme="majorHAnsi" w:cstheme="majorHAnsi"/>
          <w:sz w:val="24"/>
          <w:szCs w:val="24"/>
        </w:rPr>
        <w:t>]</w:t>
      </w:r>
      <w:r w:rsidR="0019401D" w:rsidRPr="0019401D">
        <w:t xml:space="preserve"> </w:t>
      </w:r>
      <w:r w:rsidR="002D3A29" w:rsidRPr="0019401D">
        <w:rPr>
          <w:rFonts w:asciiTheme="majorHAnsi" w:hAnsiTheme="majorHAnsi" w:cstheme="majorHAnsi"/>
          <w:sz w:val="24"/>
          <w:szCs w:val="24"/>
        </w:rPr>
        <w:t>"Plenary talk: Enterprise telecom expense management"</w:t>
      </w:r>
      <w:r w:rsidR="002D3A29">
        <w:rPr>
          <w:rFonts w:asciiTheme="majorHAnsi" w:hAnsiTheme="majorHAnsi" w:cstheme="majorHAnsi"/>
          <w:sz w:val="24"/>
          <w:szCs w:val="24"/>
        </w:rPr>
        <w:t>,</w:t>
      </w:r>
      <w:r w:rsidR="002D3A29" w:rsidRPr="0019401D">
        <w:rPr>
          <w:rFonts w:asciiTheme="majorHAnsi" w:hAnsiTheme="majorHAnsi" w:cstheme="majorHAnsi"/>
          <w:sz w:val="24"/>
          <w:szCs w:val="24"/>
        </w:rPr>
        <w:t xml:space="preserve"> M. K. Saravanan </w:t>
      </w:r>
      <w:r w:rsidR="002D3A29">
        <w:rPr>
          <w:rFonts w:asciiTheme="majorHAnsi" w:hAnsiTheme="majorHAnsi" w:cstheme="majorHAnsi"/>
          <w:sz w:val="24"/>
          <w:szCs w:val="24"/>
        </w:rPr>
        <w:t>(</w:t>
      </w:r>
      <w:r w:rsidR="002D3A29" w:rsidRPr="0019401D">
        <w:rPr>
          <w:rFonts w:asciiTheme="majorHAnsi" w:hAnsiTheme="majorHAnsi" w:cstheme="majorHAnsi"/>
          <w:sz w:val="24"/>
          <w:szCs w:val="24"/>
        </w:rPr>
        <w:t>2011</w:t>
      </w:r>
      <w:r w:rsidR="002D3A29">
        <w:rPr>
          <w:rFonts w:asciiTheme="majorHAnsi" w:hAnsiTheme="majorHAnsi" w:cstheme="majorHAnsi"/>
          <w:sz w:val="24"/>
          <w:szCs w:val="24"/>
        </w:rPr>
        <w:t xml:space="preserve">): </w:t>
      </w:r>
      <w:r w:rsidR="0019401D" w:rsidRPr="0019401D">
        <w:rPr>
          <w:rFonts w:asciiTheme="majorHAnsi" w:hAnsiTheme="majorHAnsi" w:cstheme="majorHAnsi"/>
          <w:sz w:val="24"/>
          <w:szCs w:val="24"/>
        </w:rPr>
        <w:t xml:space="preserve">Fortune 500 companies allocate 3.6% of their top-line revenues to telecommunications expenses, with visibility and asset management ranking as their top challenges in Telecom Expense Management (TEM). Failing to adopt proactive cost management approaches leveraging technology can result in a 12% to 18% loss. Effective bill, inventory, and contract management are critical components to control expenses. This talk explores identifying spending leakages, managing contracts, and offers insights into </w:t>
      </w:r>
      <w:proofErr w:type="spellStart"/>
      <w:r w:rsidR="0019401D" w:rsidRPr="0019401D">
        <w:rPr>
          <w:rFonts w:asciiTheme="majorHAnsi" w:hAnsiTheme="majorHAnsi" w:cstheme="majorHAnsi"/>
          <w:sz w:val="24"/>
          <w:szCs w:val="24"/>
        </w:rPr>
        <w:t>Eastcom's</w:t>
      </w:r>
      <w:proofErr w:type="spellEnd"/>
      <w:r w:rsidR="0019401D" w:rsidRPr="0019401D">
        <w:rPr>
          <w:rFonts w:asciiTheme="majorHAnsi" w:hAnsiTheme="majorHAnsi" w:cstheme="majorHAnsi"/>
          <w:sz w:val="24"/>
          <w:szCs w:val="24"/>
        </w:rPr>
        <w:t xml:space="preserve"> cost optimization solutions, including TELCAAP, CCAAP, and </w:t>
      </w:r>
      <w:proofErr w:type="spellStart"/>
      <w:r w:rsidR="0019401D" w:rsidRPr="0019401D">
        <w:rPr>
          <w:rFonts w:asciiTheme="majorHAnsi" w:hAnsiTheme="majorHAnsi" w:cstheme="majorHAnsi"/>
          <w:sz w:val="24"/>
          <w:szCs w:val="24"/>
        </w:rPr>
        <w:t>Costimiser</w:t>
      </w:r>
      <w:proofErr w:type="spellEnd"/>
      <w:r w:rsidR="0019401D" w:rsidRPr="0019401D">
        <w:rPr>
          <w:rFonts w:asciiTheme="majorHAnsi" w:hAnsiTheme="majorHAnsi" w:cstheme="majorHAnsi"/>
          <w:sz w:val="24"/>
          <w:szCs w:val="24"/>
        </w:rPr>
        <w:t>, with a concluding case study.</w:t>
      </w:r>
    </w:p>
    <w:p w14:paraId="4269251C" w14:textId="5C0FCDF7" w:rsidR="00787F7F" w:rsidRDefault="00787F7F" w:rsidP="00C32009">
      <w:pPr>
        <w:rPr>
          <w:rFonts w:asciiTheme="majorHAnsi" w:hAnsiTheme="majorHAnsi" w:cstheme="majorHAnsi"/>
          <w:sz w:val="24"/>
          <w:szCs w:val="24"/>
        </w:rPr>
      </w:pPr>
      <w:r w:rsidRPr="00787F7F">
        <w:rPr>
          <w:rFonts w:asciiTheme="majorHAnsi" w:hAnsiTheme="majorHAnsi" w:cstheme="majorHAnsi"/>
          <w:b/>
          <w:bCs/>
          <w:sz w:val="24"/>
          <w:szCs w:val="24"/>
        </w:rPr>
        <w:t>Reference</w:t>
      </w:r>
      <w:r>
        <w:rPr>
          <w:rFonts w:asciiTheme="majorHAnsi" w:hAnsiTheme="majorHAnsi" w:cstheme="majorHAnsi"/>
          <w:sz w:val="24"/>
          <w:szCs w:val="24"/>
        </w:rPr>
        <w:t>:</w:t>
      </w:r>
      <w:r w:rsidRPr="0019401D">
        <w:rPr>
          <w:rFonts w:asciiTheme="majorHAnsi" w:hAnsiTheme="majorHAnsi" w:cstheme="majorHAnsi"/>
          <w:sz w:val="24"/>
          <w:szCs w:val="24"/>
        </w:rPr>
        <w:t xml:space="preserve"> M. K. Saravanan </w:t>
      </w:r>
      <w:r>
        <w:rPr>
          <w:rFonts w:asciiTheme="majorHAnsi" w:hAnsiTheme="majorHAnsi" w:cstheme="majorHAnsi"/>
          <w:sz w:val="24"/>
          <w:szCs w:val="24"/>
        </w:rPr>
        <w:t>,</w:t>
      </w:r>
      <w:r w:rsidRPr="0019401D">
        <w:rPr>
          <w:rFonts w:asciiTheme="majorHAnsi" w:hAnsiTheme="majorHAnsi" w:cstheme="majorHAnsi"/>
          <w:sz w:val="24"/>
          <w:szCs w:val="24"/>
        </w:rPr>
        <w:t xml:space="preserve">2011 International Conference on Recent Trends in Information Technology (ICRTIT), Chennai, India, 2011, pp. 12-12, </w:t>
      </w:r>
      <w:proofErr w:type="spellStart"/>
      <w:r w:rsidRPr="0019401D">
        <w:rPr>
          <w:rFonts w:asciiTheme="majorHAnsi" w:hAnsiTheme="majorHAnsi" w:cstheme="majorHAnsi"/>
          <w:sz w:val="24"/>
          <w:szCs w:val="24"/>
        </w:rPr>
        <w:t>doi</w:t>
      </w:r>
      <w:proofErr w:type="spellEnd"/>
      <w:r w:rsidRPr="0019401D">
        <w:rPr>
          <w:rFonts w:asciiTheme="majorHAnsi" w:hAnsiTheme="majorHAnsi" w:cstheme="majorHAnsi"/>
          <w:sz w:val="24"/>
          <w:szCs w:val="24"/>
        </w:rPr>
        <w:t>: 10.1109/ICRTIT.2011.5972494.</w:t>
      </w:r>
    </w:p>
    <w:p w14:paraId="13173835" w14:textId="77777777" w:rsidR="00787F7F" w:rsidRDefault="00787F7F" w:rsidP="00C32009">
      <w:pPr>
        <w:rPr>
          <w:rFonts w:asciiTheme="majorHAnsi" w:hAnsiTheme="majorHAnsi" w:cstheme="majorHAnsi"/>
          <w:b/>
          <w:bCs/>
          <w:sz w:val="40"/>
          <w:szCs w:val="40"/>
        </w:rPr>
      </w:pPr>
    </w:p>
    <w:p w14:paraId="6D0BF2A9" w14:textId="77777777" w:rsidR="00787F7F" w:rsidRDefault="00787F7F" w:rsidP="00C32009">
      <w:pPr>
        <w:rPr>
          <w:rFonts w:asciiTheme="majorHAnsi" w:hAnsiTheme="majorHAnsi" w:cstheme="majorHAnsi"/>
          <w:b/>
          <w:bCs/>
          <w:sz w:val="40"/>
          <w:szCs w:val="40"/>
        </w:rPr>
      </w:pPr>
    </w:p>
    <w:p w14:paraId="25F42DC3" w14:textId="77777777" w:rsidR="00787F7F" w:rsidRDefault="00787F7F" w:rsidP="00C32009">
      <w:pPr>
        <w:rPr>
          <w:rFonts w:asciiTheme="majorHAnsi" w:hAnsiTheme="majorHAnsi" w:cstheme="majorHAnsi"/>
          <w:b/>
          <w:bCs/>
          <w:sz w:val="40"/>
          <w:szCs w:val="40"/>
        </w:rPr>
      </w:pPr>
    </w:p>
    <w:p w14:paraId="5B3A18D5" w14:textId="77777777" w:rsidR="00787F7F" w:rsidRDefault="00787F7F" w:rsidP="00C32009">
      <w:pPr>
        <w:rPr>
          <w:rFonts w:asciiTheme="majorHAnsi" w:hAnsiTheme="majorHAnsi" w:cstheme="majorHAnsi"/>
          <w:b/>
          <w:bCs/>
          <w:sz w:val="40"/>
          <w:szCs w:val="40"/>
        </w:rPr>
      </w:pPr>
    </w:p>
    <w:p w14:paraId="0E2A8527" w14:textId="77777777" w:rsidR="00787F7F" w:rsidRDefault="00787F7F" w:rsidP="00C32009">
      <w:pPr>
        <w:rPr>
          <w:rFonts w:asciiTheme="majorHAnsi" w:hAnsiTheme="majorHAnsi" w:cstheme="majorHAnsi"/>
          <w:b/>
          <w:bCs/>
          <w:sz w:val="40"/>
          <w:szCs w:val="40"/>
        </w:rPr>
      </w:pPr>
    </w:p>
    <w:p w14:paraId="72FD163F" w14:textId="77777777" w:rsidR="00787F7F" w:rsidRDefault="00787F7F" w:rsidP="00C32009">
      <w:pPr>
        <w:rPr>
          <w:rFonts w:asciiTheme="majorHAnsi" w:hAnsiTheme="majorHAnsi" w:cstheme="majorHAnsi"/>
          <w:b/>
          <w:bCs/>
          <w:sz w:val="40"/>
          <w:szCs w:val="40"/>
        </w:rPr>
      </w:pPr>
    </w:p>
    <w:p w14:paraId="4EC44736" w14:textId="77777777" w:rsidR="00787F7F" w:rsidRDefault="00787F7F" w:rsidP="00C32009">
      <w:pPr>
        <w:rPr>
          <w:rFonts w:asciiTheme="majorHAnsi" w:hAnsiTheme="majorHAnsi" w:cstheme="majorHAnsi"/>
          <w:b/>
          <w:bCs/>
          <w:sz w:val="40"/>
          <w:szCs w:val="40"/>
        </w:rPr>
      </w:pPr>
    </w:p>
    <w:p w14:paraId="47CA1D62" w14:textId="77777777" w:rsidR="00787F7F" w:rsidRDefault="00787F7F" w:rsidP="00C32009">
      <w:pPr>
        <w:rPr>
          <w:rFonts w:asciiTheme="majorHAnsi" w:hAnsiTheme="majorHAnsi" w:cstheme="majorHAnsi"/>
          <w:b/>
          <w:bCs/>
          <w:sz w:val="40"/>
          <w:szCs w:val="40"/>
        </w:rPr>
      </w:pPr>
    </w:p>
    <w:p w14:paraId="40BC9FAC" w14:textId="77777777" w:rsidR="00787F7F" w:rsidRDefault="00787F7F" w:rsidP="00C32009">
      <w:pPr>
        <w:rPr>
          <w:rFonts w:asciiTheme="majorHAnsi" w:hAnsiTheme="majorHAnsi" w:cstheme="majorHAnsi"/>
          <w:b/>
          <w:bCs/>
          <w:sz w:val="40"/>
          <w:szCs w:val="40"/>
        </w:rPr>
      </w:pPr>
    </w:p>
    <w:p w14:paraId="7704389F" w14:textId="1F467250" w:rsidR="00C32009" w:rsidRPr="00C32009" w:rsidRDefault="00C32009" w:rsidP="00C32009">
      <w:pPr>
        <w:rPr>
          <w:rFonts w:asciiTheme="majorHAnsi" w:hAnsiTheme="majorHAnsi" w:cstheme="majorHAnsi"/>
          <w:sz w:val="24"/>
          <w:szCs w:val="24"/>
        </w:rPr>
      </w:pPr>
      <w:r w:rsidRPr="003C2E31">
        <w:rPr>
          <w:rFonts w:asciiTheme="majorHAnsi" w:hAnsiTheme="majorHAnsi" w:cstheme="majorHAnsi"/>
          <w:b/>
          <w:bCs/>
          <w:sz w:val="40"/>
          <w:szCs w:val="40"/>
        </w:rPr>
        <w:t>3.Comparison with existing implementations</w:t>
      </w:r>
    </w:p>
    <w:tbl>
      <w:tblPr>
        <w:tblStyle w:val="TableGrid"/>
        <w:tblpPr w:leftFromText="180" w:rightFromText="180" w:vertAnchor="page" w:horzAnchor="margin" w:tblpY="2684"/>
        <w:tblW w:w="9531" w:type="dxa"/>
        <w:tblLook w:val="04A0" w:firstRow="1" w:lastRow="0" w:firstColumn="1" w:lastColumn="0" w:noHBand="0" w:noVBand="1"/>
      </w:tblPr>
      <w:tblGrid>
        <w:gridCol w:w="3247"/>
        <w:gridCol w:w="2975"/>
        <w:gridCol w:w="3309"/>
      </w:tblGrid>
      <w:tr w:rsidR="00787F7F" w:rsidRPr="003C2E31" w14:paraId="304E2991" w14:textId="77777777" w:rsidTr="00787F7F">
        <w:trPr>
          <w:trHeight w:val="3636"/>
        </w:trPr>
        <w:tc>
          <w:tcPr>
            <w:tcW w:w="3247" w:type="dxa"/>
          </w:tcPr>
          <w:p w14:paraId="7B783FF1"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1.Expensify</w:t>
            </w:r>
          </w:p>
        </w:tc>
        <w:tc>
          <w:tcPr>
            <w:tcW w:w="2975" w:type="dxa"/>
          </w:tcPr>
          <w:p w14:paraId="4F3A0DB7"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Expensify is a helpful tool for both people and organisations to manage their costs and produce reports for tax and reimbursement purposes.</w:t>
            </w:r>
          </w:p>
        </w:tc>
        <w:tc>
          <w:tcPr>
            <w:tcW w:w="3309" w:type="dxa"/>
          </w:tcPr>
          <w:p w14:paraId="012D076A"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1)User Interface Complexity: Some users find the user interface to be complex and overwhelming</w:t>
            </w:r>
          </w:p>
          <w:p w14:paraId="3782307F" w14:textId="77777777" w:rsidR="00787F7F" w:rsidRPr="003C2E31" w:rsidRDefault="00787F7F" w:rsidP="00787F7F">
            <w:pPr>
              <w:rPr>
                <w:rFonts w:asciiTheme="majorHAnsi" w:hAnsiTheme="majorHAnsi" w:cstheme="majorHAnsi"/>
                <w:sz w:val="24"/>
                <w:szCs w:val="24"/>
              </w:rPr>
            </w:pPr>
          </w:p>
          <w:p w14:paraId="188B3A74"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2)Price: Expensify can be relatively expensive, particularly for small businesses or individuals with limited budgets.</w:t>
            </w:r>
          </w:p>
        </w:tc>
      </w:tr>
      <w:tr w:rsidR="00787F7F" w:rsidRPr="003C2E31" w14:paraId="60D6CAB1" w14:textId="77777777" w:rsidTr="00787F7F">
        <w:trPr>
          <w:trHeight w:val="3636"/>
        </w:trPr>
        <w:tc>
          <w:tcPr>
            <w:tcW w:w="3247" w:type="dxa"/>
          </w:tcPr>
          <w:p w14:paraId="419D66B5"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2.Cashew</w:t>
            </w:r>
          </w:p>
        </w:tc>
        <w:tc>
          <w:tcPr>
            <w:tcW w:w="2975" w:type="dxa"/>
          </w:tcPr>
          <w:p w14:paraId="4E7A0F16"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Cashew is a helpful tool for managing personal finances while on the go and keeping track of expenditures.</w:t>
            </w:r>
          </w:p>
        </w:tc>
        <w:tc>
          <w:tcPr>
            <w:tcW w:w="3309" w:type="dxa"/>
          </w:tcPr>
          <w:p w14:paraId="3BA196F5"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1)Technical Glitches: There are various issues like app crashes, slow performance, or error messages when using the app.</w:t>
            </w:r>
          </w:p>
          <w:p w14:paraId="41291849" w14:textId="77777777" w:rsidR="00787F7F" w:rsidRPr="003C2E31" w:rsidRDefault="00787F7F" w:rsidP="00787F7F">
            <w:pPr>
              <w:rPr>
                <w:rFonts w:asciiTheme="majorHAnsi" w:hAnsiTheme="majorHAnsi" w:cstheme="majorHAnsi"/>
                <w:sz w:val="24"/>
                <w:szCs w:val="24"/>
              </w:rPr>
            </w:pPr>
          </w:p>
          <w:p w14:paraId="609575D8"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2)Compatibility Issues: Problems with the app not working well on certain devices, operating systems</w:t>
            </w:r>
          </w:p>
        </w:tc>
      </w:tr>
      <w:tr w:rsidR="00787F7F" w:rsidRPr="003C2E31" w14:paraId="5C3474CB" w14:textId="77777777" w:rsidTr="00787F7F">
        <w:trPr>
          <w:trHeight w:val="4366"/>
        </w:trPr>
        <w:tc>
          <w:tcPr>
            <w:tcW w:w="3247" w:type="dxa"/>
          </w:tcPr>
          <w:p w14:paraId="2B2ABF5E"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3.Pocket guard</w:t>
            </w:r>
          </w:p>
        </w:tc>
        <w:tc>
          <w:tcPr>
            <w:tcW w:w="2975" w:type="dxa"/>
          </w:tcPr>
          <w:p w14:paraId="21FC558A"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Offer a variety of functions for managing personal money, such as budgeting, goal-setting, and investment tracking.</w:t>
            </w:r>
          </w:p>
        </w:tc>
        <w:tc>
          <w:tcPr>
            <w:tcW w:w="3309" w:type="dxa"/>
          </w:tcPr>
          <w:p w14:paraId="686A412F"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1)User Interface and Usability: Complaints about the app's design, layout, or usability, making it hard for users to navigate and perform tasks.</w:t>
            </w:r>
          </w:p>
          <w:p w14:paraId="4F538ECD" w14:textId="77777777" w:rsidR="00787F7F" w:rsidRPr="003C2E31" w:rsidRDefault="00787F7F" w:rsidP="00787F7F">
            <w:pPr>
              <w:rPr>
                <w:rFonts w:asciiTheme="majorHAnsi" w:hAnsiTheme="majorHAnsi" w:cstheme="majorHAnsi"/>
                <w:sz w:val="24"/>
                <w:szCs w:val="24"/>
              </w:rPr>
            </w:pPr>
          </w:p>
          <w:p w14:paraId="539A296F" w14:textId="77777777" w:rsidR="00787F7F" w:rsidRPr="003C2E31" w:rsidRDefault="00787F7F" w:rsidP="00787F7F">
            <w:pPr>
              <w:rPr>
                <w:rFonts w:asciiTheme="majorHAnsi" w:hAnsiTheme="majorHAnsi" w:cstheme="majorHAnsi"/>
                <w:sz w:val="24"/>
                <w:szCs w:val="24"/>
              </w:rPr>
            </w:pPr>
            <w:r w:rsidRPr="003C2E31">
              <w:rPr>
                <w:rFonts w:asciiTheme="majorHAnsi" w:hAnsiTheme="majorHAnsi" w:cstheme="majorHAnsi"/>
                <w:sz w:val="24"/>
                <w:szCs w:val="24"/>
              </w:rPr>
              <w:t>2)Login or Authentication Problems: Users encounter difficulties in logging in, resetting passwords, or verifying their identity.</w:t>
            </w:r>
          </w:p>
        </w:tc>
      </w:tr>
    </w:tbl>
    <w:p w14:paraId="452DACD9" w14:textId="77777777" w:rsidR="00787F7F" w:rsidRDefault="00787F7F" w:rsidP="002A4CBB">
      <w:pPr>
        <w:rPr>
          <w:rFonts w:asciiTheme="majorHAnsi" w:hAnsiTheme="majorHAnsi" w:cstheme="majorHAnsi"/>
          <w:b/>
          <w:bCs/>
          <w:sz w:val="40"/>
          <w:szCs w:val="40"/>
        </w:rPr>
      </w:pPr>
    </w:p>
    <w:p w14:paraId="2E6513F4" w14:textId="3C5C8A2D" w:rsidR="002A4CBB" w:rsidRPr="003C2E31" w:rsidRDefault="00B44156" w:rsidP="002A4CBB">
      <w:pPr>
        <w:rPr>
          <w:rFonts w:asciiTheme="majorHAnsi" w:hAnsiTheme="majorHAnsi" w:cstheme="majorHAnsi"/>
          <w:b/>
          <w:bCs/>
          <w:sz w:val="40"/>
          <w:szCs w:val="40"/>
        </w:rPr>
      </w:pPr>
      <w:r w:rsidRPr="003C2E31">
        <w:rPr>
          <w:rFonts w:asciiTheme="majorHAnsi" w:hAnsiTheme="majorHAnsi" w:cstheme="majorHAnsi"/>
          <w:b/>
          <w:bCs/>
          <w:sz w:val="40"/>
          <w:szCs w:val="40"/>
        </w:rPr>
        <w:lastRenderedPageBreak/>
        <w:t>4.Implementation/Methodology</w:t>
      </w:r>
    </w:p>
    <w:p w14:paraId="709B70A1" w14:textId="345B9FA1" w:rsidR="00B44156" w:rsidRPr="003C2E31" w:rsidRDefault="00B44156" w:rsidP="00B44156">
      <w:pPr>
        <w:rPr>
          <w:rFonts w:asciiTheme="majorHAnsi" w:hAnsiTheme="majorHAnsi" w:cstheme="majorHAnsi"/>
          <w:b/>
          <w:bCs/>
          <w:sz w:val="20"/>
        </w:rPr>
      </w:pPr>
      <w:r w:rsidRPr="003C2E31">
        <w:rPr>
          <w:rFonts w:asciiTheme="majorHAnsi" w:hAnsiTheme="majorHAnsi" w:cstheme="majorHAnsi"/>
          <w:b/>
          <w:bCs/>
          <w:sz w:val="32"/>
          <w:szCs w:val="32"/>
        </w:rPr>
        <w:t>4.1] Key Features</w:t>
      </w:r>
    </w:p>
    <w:p w14:paraId="163CBF89" w14:textId="24B8DE37" w:rsidR="00B44156"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 xml:space="preserve">1. </w:t>
      </w:r>
      <w:r w:rsidR="00D91498">
        <w:rPr>
          <w:rFonts w:asciiTheme="majorHAnsi" w:hAnsiTheme="majorHAnsi" w:cstheme="majorHAnsi"/>
          <w:sz w:val="24"/>
          <w:szCs w:val="24"/>
        </w:rPr>
        <w:t>Email based</w:t>
      </w:r>
      <w:r w:rsidRPr="003C2E31">
        <w:rPr>
          <w:rFonts w:asciiTheme="majorHAnsi" w:hAnsiTheme="majorHAnsi" w:cstheme="majorHAnsi"/>
          <w:sz w:val="24"/>
          <w:szCs w:val="24"/>
        </w:rPr>
        <w:t xml:space="preserve"> Secure Login: The expense tracker ensures secure access with an </w:t>
      </w:r>
      <w:r w:rsidR="00D91498">
        <w:rPr>
          <w:rFonts w:asciiTheme="majorHAnsi" w:hAnsiTheme="majorHAnsi" w:cstheme="majorHAnsi"/>
          <w:sz w:val="24"/>
          <w:szCs w:val="24"/>
        </w:rPr>
        <w:t xml:space="preserve">Email based </w:t>
      </w:r>
      <w:proofErr w:type="gramStart"/>
      <w:r w:rsidR="00D91498">
        <w:rPr>
          <w:rFonts w:asciiTheme="majorHAnsi" w:hAnsiTheme="majorHAnsi" w:cstheme="majorHAnsi"/>
          <w:sz w:val="24"/>
          <w:szCs w:val="24"/>
        </w:rPr>
        <w:t xml:space="preserve">login </w:t>
      </w:r>
      <w:r w:rsidRPr="003C2E31">
        <w:rPr>
          <w:rFonts w:asciiTheme="majorHAnsi" w:hAnsiTheme="majorHAnsi" w:cstheme="majorHAnsi"/>
          <w:sz w:val="24"/>
          <w:szCs w:val="24"/>
        </w:rPr>
        <w:t xml:space="preserve"> system</w:t>
      </w:r>
      <w:proofErr w:type="gramEnd"/>
      <w:r w:rsidRPr="003C2E31">
        <w:rPr>
          <w:rFonts w:asciiTheme="majorHAnsi" w:hAnsiTheme="majorHAnsi" w:cstheme="majorHAnsi"/>
          <w:sz w:val="24"/>
          <w:szCs w:val="24"/>
        </w:rPr>
        <w:t>, adding an extra layer of protection to your financial data.</w:t>
      </w:r>
    </w:p>
    <w:p w14:paraId="338CA5BD" w14:textId="77777777" w:rsidR="00B44156"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2. Customizable Categories: Users can create and customize</w:t>
      </w:r>
      <w:r w:rsidRPr="003C2E31">
        <w:rPr>
          <w:rFonts w:asciiTheme="majorHAnsi" w:hAnsiTheme="majorHAnsi" w:cstheme="majorHAnsi"/>
          <w:b/>
          <w:bCs/>
          <w:sz w:val="24"/>
          <w:szCs w:val="24"/>
        </w:rPr>
        <w:t xml:space="preserve"> </w:t>
      </w:r>
      <w:r w:rsidRPr="003C2E31">
        <w:rPr>
          <w:rFonts w:asciiTheme="majorHAnsi" w:hAnsiTheme="majorHAnsi" w:cstheme="majorHAnsi"/>
          <w:sz w:val="24"/>
          <w:szCs w:val="24"/>
        </w:rPr>
        <w:t>expense categories to align with their unique spending habits and financial goals.</w:t>
      </w:r>
    </w:p>
    <w:p w14:paraId="35BF1BA0" w14:textId="77777777" w:rsidR="00B44156"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3. Real-Time Data Analytics: Get immediate insights into your spending patterns with real-time data analytics. Interactive pie charts and curved line graphs</w:t>
      </w:r>
      <w:r w:rsidRPr="003C2E31">
        <w:rPr>
          <w:rFonts w:asciiTheme="majorHAnsi" w:hAnsiTheme="majorHAnsi" w:cstheme="majorHAnsi"/>
          <w:b/>
          <w:bCs/>
          <w:sz w:val="24"/>
          <w:szCs w:val="24"/>
        </w:rPr>
        <w:t xml:space="preserve"> </w:t>
      </w:r>
      <w:r w:rsidRPr="003C2E31">
        <w:rPr>
          <w:rFonts w:asciiTheme="majorHAnsi" w:hAnsiTheme="majorHAnsi" w:cstheme="majorHAnsi"/>
          <w:sz w:val="24"/>
          <w:szCs w:val="24"/>
        </w:rPr>
        <w:t>provide a visual representation of your financial data.</w:t>
      </w:r>
    </w:p>
    <w:p w14:paraId="7F93AC67" w14:textId="77777777" w:rsidR="00B44156"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4. AI-Based Recommendation System: The AI engine studies your expense reports and offers personalized recommendations to optimize your spending, save more, and achieve your financial goals faster.</w:t>
      </w:r>
    </w:p>
    <w:p w14:paraId="3000FA08" w14:textId="77777777" w:rsidR="00B44156" w:rsidRPr="003C2E31"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6. Multiple Lingual Support: We provide multiple languages support, ensuring a global user base can benefit from its features.</w:t>
      </w:r>
    </w:p>
    <w:p w14:paraId="794E922C" w14:textId="77777777" w:rsidR="00D8703D" w:rsidRPr="003C2E31" w:rsidRDefault="00D8703D" w:rsidP="00B44156">
      <w:pPr>
        <w:rPr>
          <w:rFonts w:asciiTheme="majorHAnsi" w:hAnsiTheme="majorHAnsi" w:cstheme="majorHAnsi"/>
          <w:sz w:val="32"/>
          <w:szCs w:val="32"/>
        </w:rPr>
      </w:pPr>
    </w:p>
    <w:p w14:paraId="72371147" w14:textId="551C9B04" w:rsidR="00D8703D" w:rsidRPr="003C2E31" w:rsidRDefault="00B44156" w:rsidP="00B44156">
      <w:pPr>
        <w:rPr>
          <w:rFonts w:asciiTheme="majorHAnsi" w:hAnsiTheme="majorHAnsi" w:cstheme="majorHAnsi"/>
          <w:b/>
          <w:bCs/>
          <w:sz w:val="32"/>
          <w:szCs w:val="32"/>
        </w:rPr>
      </w:pPr>
      <w:r w:rsidRPr="003C2E31">
        <w:rPr>
          <w:rFonts w:asciiTheme="majorHAnsi" w:hAnsiTheme="majorHAnsi" w:cstheme="majorHAnsi"/>
          <w:b/>
          <w:bCs/>
          <w:sz w:val="32"/>
          <w:szCs w:val="32"/>
        </w:rPr>
        <w:t>4.2] Technology Stack</w:t>
      </w:r>
    </w:p>
    <w:p w14:paraId="73F7BBD7" w14:textId="3C8D53F9" w:rsidR="00B44156" w:rsidRPr="003C2E31" w:rsidRDefault="00B44156" w:rsidP="00B44156">
      <w:pPr>
        <w:rPr>
          <w:rFonts w:asciiTheme="majorHAnsi" w:hAnsiTheme="majorHAnsi" w:cstheme="majorHAnsi"/>
          <w:sz w:val="32"/>
          <w:szCs w:val="32"/>
        </w:rPr>
      </w:pPr>
      <w:r w:rsidRPr="003C2E31">
        <w:rPr>
          <w:rFonts w:asciiTheme="majorHAnsi" w:hAnsiTheme="majorHAnsi" w:cstheme="majorHAnsi"/>
          <w:sz w:val="24"/>
          <w:szCs w:val="24"/>
        </w:rPr>
        <w:t>The expense tracker is built using a robust and secure technology stack that includes the latest web development technologies</w:t>
      </w:r>
      <w:r w:rsidR="00D91498">
        <w:rPr>
          <w:rFonts w:asciiTheme="majorHAnsi" w:hAnsiTheme="majorHAnsi" w:cstheme="majorHAnsi"/>
          <w:sz w:val="24"/>
          <w:szCs w:val="24"/>
        </w:rPr>
        <w:t xml:space="preserve"> </w:t>
      </w:r>
      <w:r w:rsidRPr="003C2E31">
        <w:rPr>
          <w:rFonts w:asciiTheme="majorHAnsi" w:hAnsiTheme="majorHAnsi" w:cstheme="majorHAnsi"/>
          <w:sz w:val="24"/>
          <w:szCs w:val="24"/>
        </w:rPr>
        <w:t>and AI frameworks for data analysis and recommendations.</w:t>
      </w:r>
    </w:p>
    <w:p w14:paraId="397C4E54" w14:textId="77777777" w:rsidR="00FC205A" w:rsidRPr="003C2E31" w:rsidRDefault="00FC205A" w:rsidP="00B44156">
      <w:pPr>
        <w:rPr>
          <w:rFonts w:asciiTheme="majorHAnsi" w:hAnsiTheme="majorHAnsi" w:cstheme="majorHAnsi"/>
          <w:sz w:val="24"/>
          <w:szCs w:val="24"/>
        </w:rPr>
      </w:pPr>
    </w:p>
    <w:p w14:paraId="0475AB7C" w14:textId="3A07B7A2" w:rsidR="00B44156" w:rsidRPr="003C2E31" w:rsidRDefault="00B44156" w:rsidP="00B44156">
      <w:pPr>
        <w:rPr>
          <w:rFonts w:asciiTheme="majorHAnsi" w:hAnsiTheme="majorHAnsi" w:cstheme="majorHAnsi"/>
          <w:sz w:val="32"/>
          <w:szCs w:val="32"/>
        </w:rPr>
      </w:pPr>
      <w:r w:rsidRPr="003C2E31">
        <w:rPr>
          <w:rFonts w:asciiTheme="majorHAnsi" w:hAnsiTheme="majorHAnsi" w:cstheme="majorHAnsi"/>
          <w:b/>
          <w:bCs/>
          <w:sz w:val="32"/>
          <w:szCs w:val="32"/>
        </w:rPr>
        <w:t>4.3] Monetization and Sustainability</w:t>
      </w:r>
    </w:p>
    <w:p w14:paraId="3140625B" w14:textId="5E2903B0" w:rsidR="00B44156" w:rsidRDefault="00B44156" w:rsidP="00B44156">
      <w:pPr>
        <w:rPr>
          <w:rFonts w:asciiTheme="majorHAnsi" w:hAnsiTheme="majorHAnsi" w:cstheme="majorHAnsi"/>
          <w:sz w:val="24"/>
          <w:szCs w:val="24"/>
        </w:rPr>
      </w:pPr>
      <w:r w:rsidRPr="003C2E31">
        <w:rPr>
          <w:rFonts w:asciiTheme="majorHAnsi" w:hAnsiTheme="majorHAnsi" w:cstheme="majorHAnsi"/>
          <w:sz w:val="24"/>
          <w:szCs w:val="24"/>
        </w:rPr>
        <w:t>We can adopt a freemium model, offering basic features for free and premium features with a subscription. This approach ensures sustainability while providing value to users.</w:t>
      </w:r>
    </w:p>
    <w:p w14:paraId="2119475B" w14:textId="61D3274D" w:rsidR="00236933" w:rsidRDefault="00236933" w:rsidP="00B44156">
      <w:pPr>
        <w:rPr>
          <w:rFonts w:asciiTheme="majorHAnsi" w:hAnsiTheme="majorHAnsi" w:cstheme="majorHAnsi"/>
          <w:b/>
          <w:bCs/>
          <w:sz w:val="32"/>
          <w:szCs w:val="32"/>
        </w:rPr>
      </w:pPr>
      <w:r>
        <w:rPr>
          <w:rFonts w:asciiTheme="majorHAnsi" w:hAnsiTheme="majorHAnsi" w:cstheme="majorHAnsi"/>
          <w:b/>
          <w:bCs/>
          <w:sz w:val="32"/>
          <w:szCs w:val="32"/>
        </w:rPr>
        <w:t>4.4] Prototype</w:t>
      </w:r>
    </w:p>
    <w:p w14:paraId="59948C82" w14:textId="16560486" w:rsidR="00236933" w:rsidRPr="00236933" w:rsidRDefault="00EB26D3" w:rsidP="00B44156">
      <w:pPr>
        <w:rPr>
          <w:rFonts w:asciiTheme="majorHAnsi" w:hAnsiTheme="majorHAnsi" w:cstheme="majorHAnsi"/>
          <w:b/>
          <w:bCs/>
          <w:sz w:val="32"/>
          <w:szCs w:val="32"/>
        </w:rPr>
      </w:pPr>
      <w:r>
        <w:rPr>
          <w:rFonts w:asciiTheme="majorHAnsi" w:hAnsiTheme="majorHAnsi" w:cstheme="majorHAnsi"/>
          <w:b/>
          <w:bCs/>
          <w:noProof/>
          <w:sz w:val="32"/>
          <w:szCs w:val="32"/>
        </w:rPr>
        <w:t xml:space="preserve">             </w:t>
      </w:r>
      <w:r>
        <w:rPr>
          <w:rFonts w:asciiTheme="majorHAnsi" w:hAnsiTheme="majorHAnsi" w:cstheme="majorHAnsi"/>
          <w:b/>
          <w:bCs/>
          <w:noProof/>
          <w:sz w:val="32"/>
          <w:szCs w:val="32"/>
        </w:rPr>
        <w:drawing>
          <wp:inline distT="0" distB="0" distL="0" distR="0" wp14:anchorId="7CF835A2" wp14:editId="7B139B70">
            <wp:extent cx="4696460" cy="2092037"/>
            <wp:effectExtent l="0" t="0" r="0" b="3810"/>
            <wp:docPr id="3564462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446265" name="Picture 356446265"/>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05315" cy="2095982"/>
                    </a:xfrm>
                    <a:prstGeom prst="rect">
                      <a:avLst/>
                    </a:prstGeom>
                  </pic:spPr>
                </pic:pic>
              </a:graphicData>
            </a:graphic>
          </wp:inline>
        </w:drawing>
      </w:r>
    </w:p>
    <w:p w14:paraId="3E6CD3BE" w14:textId="4559D99D" w:rsidR="00236933" w:rsidRPr="00236933" w:rsidRDefault="00EB26D3" w:rsidP="00B44156">
      <w:pPr>
        <w:rPr>
          <w:rFonts w:asciiTheme="majorHAnsi" w:hAnsiTheme="majorHAnsi" w:cstheme="majorHAnsi"/>
          <w:sz w:val="40"/>
          <w:szCs w:val="40"/>
        </w:rPr>
      </w:pPr>
      <w:r>
        <w:rPr>
          <w:rFonts w:asciiTheme="majorHAnsi" w:hAnsiTheme="majorHAnsi" w:cstheme="majorHAnsi"/>
          <w:sz w:val="40"/>
          <w:szCs w:val="40"/>
        </w:rPr>
        <w:lastRenderedPageBreak/>
        <w:t xml:space="preserve">           </w:t>
      </w:r>
    </w:p>
    <w:p w14:paraId="0D866CAA" w14:textId="43E12758" w:rsidR="00D8703D" w:rsidRPr="003C2E31" w:rsidRDefault="00EB26D3" w:rsidP="00EB26D3">
      <w:pPr>
        <w:jc w:val="center"/>
        <w:rPr>
          <w:rFonts w:asciiTheme="majorHAnsi" w:hAnsiTheme="majorHAnsi" w:cstheme="majorHAnsi"/>
          <w:sz w:val="24"/>
          <w:szCs w:val="24"/>
        </w:rPr>
      </w:pPr>
      <w:r>
        <w:rPr>
          <w:rFonts w:asciiTheme="majorHAnsi" w:hAnsiTheme="majorHAnsi" w:cstheme="majorHAnsi"/>
          <w:b/>
          <w:bCs/>
          <w:noProof/>
          <w:sz w:val="40"/>
          <w:szCs w:val="40"/>
        </w:rPr>
        <w:drawing>
          <wp:inline distT="0" distB="0" distL="0" distR="0" wp14:anchorId="16AE4BF3" wp14:editId="641F16AE">
            <wp:extent cx="4897730" cy="2133600"/>
            <wp:effectExtent l="0" t="0" r="0" b="0"/>
            <wp:docPr id="16338336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33601" name="Picture 16338336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05566" cy="2137014"/>
                    </a:xfrm>
                    <a:prstGeom prst="rect">
                      <a:avLst/>
                    </a:prstGeom>
                  </pic:spPr>
                </pic:pic>
              </a:graphicData>
            </a:graphic>
          </wp:inline>
        </w:drawing>
      </w:r>
    </w:p>
    <w:p w14:paraId="53126E92" w14:textId="4CA6AE85" w:rsidR="00C32009" w:rsidRDefault="00EB26D3" w:rsidP="00B44156">
      <w:pPr>
        <w:rPr>
          <w:rFonts w:asciiTheme="majorHAnsi" w:hAnsiTheme="majorHAnsi" w:cstheme="majorHAnsi"/>
          <w:b/>
          <w:bCs/>
          <w:sz w:val="40"/>
          <w:szCs w:val="40"/>
        </w:rPr>
      </w:pPr>
      <w:r>
        <w:rPr>
          <w:rFonts w:asciiTheme="majorHAnsi" w:hAnsiTheme="majorHAnsi" w:cstheme="majorHAnsi"/>
          <w:b/>
          <w:bCs/>
          <w:noProof/>
          <w:sz w:val="32"/>
          <w:szCs w:val="32"/>
        </w:rPr>
        <w:t xml:space="preserve">             </w:t>
      </w:r>
    </w:p>
    <w:p w14:paraId="03A969D7" w14:textId="2FAF2F0A" w:rsidR="00C32009" w:rsidRDefault="00EB26D3" w:rsidP="00EB26D3">
      <w:pPr>
        <w:jc w:val="center"/>
        <w:rPr>
          <w:rFonts w:asciiTheme="majorHAnsi" w:hAnsiTheme="majorHAnsi" w:cstheme="majorHAnsi"/>
          <w:b/>
          <w:bCs/>
          <w:sz w:val="40"/>
          <w:szCs w:val="40"/>
        </w:rPr>
      </w:pPr>
      <w:r>
        <w:rPr>
          <w:rFonts w:asciiTheme="majorHAnsi" w:hAnsiTheme="majorHAnsi" w:cstheme="majorHAnsi"/>
          <w:b/>
          <w:bCs/>
          <w:noProof/>
          <w:sz w:val="32"/>
          <w:szCs w:val="32"/>
        </w:rPr>
        <w:drawing>
          <wp:inline distT="0" distB="0" distL="0" distR="0" wp14:anchorId="3109EBDB" wp14:editId="6CD5E0D4">
            <wp:extent cx="4899660" cy="2230582"/>
            <wp:effectExtent l="0" t="0" r="0" b="0"/>
            <wp:docPr id="11367228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722842" name="Picture 1136722842"/>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8072" cy="2252622"/>
                    </a:xfrm>
                    <a:prstGeom prst="rect">
                      <a:avLst/>
                    </a:prstGeom>
                  </pic:spPr>
                </pic:pic>
              </a:graphicData>
            </a:graphic>
          </wp:inline>
        </w:drawing>
      </w:r>
    </w:p>
    <w:p w14:paraId="6CBFAE3E" w14:textId="77777777" w:rsidR="00C32009" w:rsidRDefault="00C32009" w:rsidP="00B44156">
      <w:pPr>
        <w:rPr>
          <w:rFonts w:asciiTheme="majorHAnsi" w:hAnsiTheme="majorHAnsi" w:cstheme="majorHAnsi"/>
          <w:b/>
          <w:bCs/>
          <w:sz w:val="40"/>
          <w:szCs w:val="40"/>
        </w:rPr>
      </w:pPr>
    </w:p>
    <w:p w14:paraId="54079A72" w14:textId="77777777" w:rsidR="00787F7F" w:rsidRDefault="00EB26D3" w:rsidP="00787F7F">
      <w:pPr>
        <w:jc w:val="center"/>
        <w:rPr>
          <w:rFonts w:asciiTheme="majorHAnsi" w:hAnsiTheme="majorHAnsi" w:cstheme="majorHAnsi"/>
          <w:b/>
          <w:bCs/>
          <w:sz w:val="40"/>
          <w:szCs w:val="40"/>
        </w:rPr>
      </w:pPr>
      <w:r>
        <w:rPr>
          <w:rFonts w:asciiTheme="majorHAnsi" w:hAnsiTheme="majorHAnsi" w:cstheme="majorHAnsi"/>
          <w:b/>
          <w:bCs/>
          <w:noProof/>
          <w:sz w:val="40"/>
          <w:szCs w:val="40"/>
        </w:rPr>
        <w:drawing>
          <wp:inline distT="0" distB="0" distL="0" distR="0" wp14:anchorId="2DD8E240" wp14:editId="22BDF7BD">
            <wp:extent cx="5002241" cy="2534025"/>
            <wp:effectExtent l="0" t="0" r="8255" b="0"/>
            <wp:docPr id="12488654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65443" name="Picture 124886544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795" cy="2547983"/>
                    </a:xfrm>
                    <a:prstGeom prst="rect">
                      <a:avLst/>
                    </a:prstGeom>
                  </pic:spPr>
                </pic:pic>
              </a:graphicData>
            </a:graphic>
          </wp:inline>
        </w:drawing>
      </w:r>
    </w:p>
    <w:p w14:paraId="10C9ACEA" w14:textId="160B8C07" w:rsidR="00D8703D" w:rsidRPr="003C2E31" w:rsidRDefault="00D8703D" w:rsidP="00787F7F">
      <w:pPr>
        <w:rPr>
          <w:rFonts w:asciiTheme="majorHAnsi" w:hAnsiTheme="majorHAnsi" w:cstheme="majorHAnsi"/>
          <w:b/>
          <w:bCs/>
          <w:sz w:val="40"/>
          <w:szCs w:val="40"/>
        </w:rPr>
      </w:pPr>
      <w:r w:rsidRPr="003C2E31">
        <w:rPr>
          <w:rFonts w:asciiTheme="majorHAnsi" w:hAnsiTheme="majorHAnsi" w:cstheme="majorHAnsi"/>
          <w:b/>
          <w:bCs/>
          <w:sz w:val="40"/>
          <w:szCs w:val="40"/>
        </w:rPr>
        <w:lastRenderedPageBreak/>
        <w:t>5.Conclusion/Future Scope</w:t>
      </w:r>
    </w:p>
    <w:p w14:paraId="58DA344A" w14:textId="12D8A4CA" w:rsidR="00D8703D" w:rsidRPr="003C2E31" w:rsidRDefault="00D8703D" w:rsidP="00D8703D">
      <w:pPr>
        <w:rPr>
          <w:rFonts w:asciiTheme="majorHAnsi" w:hAnsiTheme="majorHAnsi" w:cstheme="majorHAnsi"/>
          <w:sz w:val="24"/>
          <w:szCs w:val="24"/>
        </w:rPr>
      </w:pPr>
      <w:r w:rsidRPr="003C2E31">
        <w:rPr>
          <w:rFonts w:asciiTheme="majorHAnsi" w:hAnsiTheme="majorHAnsi" w:cstheme="majorHAnsi"/>
          <w:sz w:val="24"/>
          <w:szCs w:val="24"/>
        </w:rPr>
        <w:t xml:space="preserve">Our Expense Tracker aims to empower users with a secure, customizable, and intelligent expense tracking solution. With features like </w:t>
      </w:r>
      <w:proofErr w:type="gramStart"/>
      <w:r w:rsidRPr="003C2E31">
        <w:rPr>
          <w:rFonts w:asciiTheme="majorHAnsi" w:hAnsiTheme="majorHAnsi" w:cstheme="majorHAnsi"/>
          <w:sz w:val="24"/>
          <w:szCs w:val="24"/>
        </w:rPr>
        <w:t>Email</w:t>
      </w:r>
      <w:proofErr w:type="gramEnd"/>
      <w:r w:rsidRPr="003C2E31">
        <w:rPr>
          <w:rFonts w:asciiTheme="majorHAnsi" w:hAnsiTheme="majorHAnsi" w:cstheme="majorHAnsi"/>
          <w:sz w:val="24"/>
          <w:szCs w:val="24"/>
        </w:rPr>
        <w:t>-based login, customizable categories, real-time analytics, multi- lingual support it is designed to transform the way individuals manage their finances.</w:t>
      </w:r>
    </w:p>
    <w:p w14:paraId="38EB24D8" w14:textId="1145868B" w:rsidR="00D8703D" w:rsidRPr="003C2E31" w:rsidRDefault="00D8703D" w:rsidP="00D8703D">
      <w:pPr>
        <w:rPr>
          <w:rFonts w:asciiTheme="majorHAnsi" w:hAnsiTheme="majorHAnsi" w:cstheme="majorHAnsi"/>
          <w:b/>
          <w:bCs/>
          <w:sz w:val="40"/>
          <w:szCs w:val="40"/>
        </w:rPr>
      </w:pPr>
      <w:r w:rsidRPr="003C2E31">
        <w:rPr>
          <w:rFonts w:asciiTheme="majorHAnsi" w:hAnsiTheme="majorHAnsi" w:cstheme="majorHAnsi"/>
          <w:b/>
          <w:bCs/>
          <w:sz w:val="40"/>
          <w:szCs w:val="40"/>
        </w:rPr>
        <w:t>References</w:t>
      </w:r>
    </w:p>
    <w:p w14:paraId="2EADBE78" w14:textId="558360A5" w:rsidR="00D8703D" w:rsidRPr="003C2E31" w:rsidRDefault="00D8703D" w:rsidP="00D8703D">
      <w:pPr>
        <w:spacing w:line="240" w:lineRule="auto"/>
        <w:rPr>
          <w:rFonts w:asciiTheme="majorHAnsi" w:hAnsiTheme="majorHAnsi" w:cstheme="majorHAnsi"/>
          <w:sz w:val="24"/>
          <w:szCs w:val="24"/>
        </w:rPr>
      </w:pPr>
      <w:r w:rsidRPr="003C2E31">
        <w:rPr>
          <w:rFonts w:asciiTheme="majorHAnsi" w:hAnsiTheme="majorHAnsi" w:cstheme="majorHAnsi"/>
          <w:sz w:val="24"/>
          <w:szCs w:val="24"/>
        </w:rPr>
        <w:t>1.Syncfusion</w:t>
      </w:r>
    </w:p>
    <w:p w14:paraId="50A6C2CA" w14:textId="736B1DE2" w:rsidR="006D365D" w:rsidRDefault="00D8703D" w:rsidP="00D8703D">
      <w:pPr>
        <w:spacing w:line="240" w:lineRule="auto"/>
        <w:rPr>
          <w:rFonts w:asciiTheme="majorHAnsi" w:hAnsiTheme="majorHAnsi" w:cstheme="majorHAnsi"/>
          <w:sz w:val="24"/>
          <w:szCs w:val="24"/>
        </w:rPr>
      </w:pPr>
      <w:r w:rsidRPr="003C2E31">
        <w:rPr>
          <w:rFonts w:asciiTheme="majorHAnsi" w:hAnsiTheme="majorHAnsi" w:cstheme="majorHAnsi"/>
          <w:sz w:val="24"/>
          <w:szCs w:val="24"/>
        </w:rPr>
        <w:t>2.OpenAI</w:t>
      </w:r>
    </w:p>
    <w:p w14:paraId="28290AC0" w14:textId="71B9A1F2" w:rsidR="0019401D" w:rsidRDefault="0019401D" w:rsidP="00D8703D">
      <w:pPr>
        <w:spacing w:line="240" w:lineRule="auto"/>
        <w:rPr>
          <w:rFonts w:asciiTheme="majorHAnsi" w:hAnsiTheme="majorHAnsi" w:cstheme="majorHAnsi"/>
          <w:sz w:val="24"/>
          <w:szCs w:val="24"/>
        </w:rPr>
      </w:pPr>
    </w:p>
    <w:p w14:paraId="4B22D68F" w14:textId="77777777" w:rsidR="00C80058" w:rsidRPr="003C2E31" w:rsidRDefault="00C80058" w:rsidP="00D8703D">
      <w:pPr>
        <w:spacing w:line="240" w:lineRule="auto"/>
        <w:rPr>
          <w:rFonts w:asciiTheme="majorHAnsi" w:hAnsiTheme="majorHAnsi" w:cstheme="majorHAnsi"/>
          <w:sz w:val="24"/>
          <w:szCs w:val="24"/>
        </w:rPr>
      </w:pPr>
    </w:p>
    <w:p w14:paraId="4CC0BBCE" w14:textId="77777777" w:rsidR="00D8703D" w:rsidRPr="003C2E31" w:rsidRDefault="00D8703D" w:rsidP="00D8703D">
      <w:pPr>
        <w:spacing w:line="240" w:lineRule="auto"/>
        <w:rPr>
          <w:rFonts w:asciiTheme="majorHAnsi" w:hAnsiTheme="majorHAnsi" w:cstheme="majorHAnsi"/>
          <w:sz w:val="24"/>
          <w:szCs w:val="24"/>
        </w:rPr>
      </w:pPr>
    </w:p>
    <w:p w14:paraId="3D8A17C9" w14:textId="77777777" w:rsidR="00D8703D" w:rsidRPr="003C2E31" w:rsidRDefault="00D8703D" w:rsidP="00B44156">
      <w:pPr>
        <w:rPr>
          <w:rFonts w:asciiTheme="majorHAnsi" w:hAnsiTheme="majorHAnsi" w:cstheme="majorHAnsi"/>
          <w:sz w:val="24"/>
          <w:szCs w:val="24"/>
        </w:rPr>
      </w:pPr>
    </w:p>
    <w:p w14:paraId="014A289E" w14:textId="77777777" w:rsidR="00D8703D" w:rsidRPr="003C2E31" w:rsidRDefault="00D8703D" w:rsidP="00B44156">
      <w:pPr>
        <w:rPr>
          <w:rFonts w:asciiTheme="majorHAnsi" w:hAnsiTheme="majorHAnsi" w:cstheme="majorHAnsi"/>
          <w:sz w:val="24"/>
          <w:szCs w:val="24"/>
        </w:rPr>
      </w:pPr>
    </w:p>
    <w:p w14:paraId="77FC4FD4" w14:textId="77777777" w:rsidR="00D8703D" w:rsidRPr="003C2E31" w:rsidRDefault="00D8703D" w:rsidP="00B44156">
      <w:pPr>
        <w:rPr>
          <w:rFonts w:asciiTheme="majorHAnsi" w:hAnsiTheme="majorHAnsi" w:cstheme="majorHAnsi"/>
          <w:sz w:val="24"/>
          <w:szCs w:val="24"/>
        </w:rPr>
      </w:pPr>
    </w:p>
    <w:p w14:paraId="0F17DA02" w14:textId="77777777" w:rsidR="00B44156" w:rsidRPr="003C2E31" w:rsidRDefault="00B44156" w:rsidP="002A4CBB">
      <w:pPr>
        <w:rPr>
          <w:rFonts w:asciiTheme="majorHAnsi" w:hAnsiTheme="majorHAnsi" w:cstheme="majorHAnsi"/>
          <w:sz w:val="24"/>
          <w:szCs w:val="24"/>
        </w:rPr>
      </w:pPr>
    </w:p>
    <w:p w14:paraId="740568ED" w14:textId="77777777" w:rsidR="00B44156" w:rsidRPr="003C2E31" w:rsidRDefault="00B44156" w:rsidP="002A4CBB">
      <w:pPr>
        <w:rPr>
          <w:rFonts w:asciiTheme="majorHAnsi" w:hAnsiTheme="majorHAnsi" w:cstheme="majorHAnsi"/>
          <w:sz w:val="24"/>
          <w:szCs w:val="24"/>
        </w:rPr>
      </w:pPr>
    </w:p>
    <w:p w14:paraId="0A521773" w14:textId="77777777" w:rsidR="002A4CBB" w:rsidRPr="003C2E31" w:rsidRDefault="002A4CBB" w:rsidP="0000460F">
      <w:pPr>
        <w:rPr>
          <w:rFonts w:asciiTheme="majorHAnsi" w:hAnsiTheme="majorHAnsi" w:cstheme="majorHAnsi"/>
          <w:sz w:val="40"/>
          <w:szCs w:val="40"/>
        </w:rPr>
      </w:pPr>
    </w:p>
    <w:p w14:paraId="30FB0E2A" w14:textId="77777777" w:rsidR="003D620C" w:rsidRPr="003C2E31" w:rsidRDefault="003D620C" w:rsidP="0000460F">
      <w:pPr>
        <w:rPr>
          <w:rFonts w:asciiTheme="majorHAnsi" w:hAnsiTheme="majorHAnsi" w:cstheme="majorHAnsi"/>
          <w:sz w:val="28"/>
          <w:szCs w:val="28"/>
        </w:rPr>
      </w:pPr>
    </w:p>
    <w:p w14:paraId="55FD2681" w14:textId="0B9016CF" w:rsidR="003D620C" w:rsidRPr="003C2E31" w:rsidRDefault="003D620C" w:rsidP="0000460F">
      <w:pPr>
        <w:rPr>
          <w:rFonts w:asciiTheme="majorHAnsi" w:hAnsiTheme="majorHAnsi" w:cstheme="majorHAnsi"/>
          <w:sz w:val="40"/>
          <w:szCs w:val="40"/>
        </w:rPr>
      </w:pPr>
    </w:p>
    <w:p w14:paraId="24FA8B6A" w14:textId="77777777" w:rsidR="0000460F" w:rsidRPr="003C2E31" w:rsidRDefault="0000460F" w:rsidP="0000460F">
      <w:pPr>
        <w:pStyle w:val="ListParagraph"/>
        <w:rPr>
          <w:rFonts w:asciiTheme="majorHAnsi" w:hAnsiTheme="majorHAnsi" w:cstheme="majorHAnsi"/>
          <w:sz w:val="24"/>
          <w:szCs w:val="24"/>
        </w:rPr>
      </w:pPr>
    </w:p>
    <w:p w14:paraId="6004610F" w14:textId="77777777" w:rsidR="0000460F" w:rsidRPr="003C2E31" w:rsidRDefault="0000460F" w:rsidP="0000460F">
      <w:pPr>
        <w:pStyle w:val="ListParagraph"/>
        <w:rPr>
          <w:rFonts w:asciiTheme="majorHAnsi" w:hAnsiTheme="majorHAnsi" w:cstheme="majorHAnsi"/>
          <w:sz w:val="24"/>
          <w:szCs w:val="24"/>
        </w:rPr>
      </w:pPr>
    </w:p>
    <w:p w14:paraId="6E279E3E" w14:textId="77777777" w:rsidR="0000460F" w:rsidRPr="003C2E31" w:rsidRDefault="0000460F" w:rsidP="0000460F">
      <w:pPr>
        <w:pStyle w:val="ListParagraph"/>
        <w:rPr>
          <w:rFonts w:asciiTheme="majorHAnsi" w:hAnsiTheme="majorHAnsi" w:cstheme="majorHAnsi"/>
          <w:sz w:val="24"/>
          <w:szCs w:val="24"/>
        </w:rPr>
      </w:pPr>
    </w:p>
    <w:sectPr w:rsidR="0000460F" w:rsidRPr="003C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34D3A"/>
    <w:multiLevelType w:val="hybridMultilevel"/>
    <w:tmpl w:val="ECDEA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8761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71"/>
    <w:rsid w:val="0000460F"/>
    <w:rsid w:val="00022039"/>
    <w:rsid w:val="0019401D"/>
    <w:rsid w:val="00236933"/>
    <w:rsid w:val="002A4CBB"/>
    <w:rsid w:val="002D3A29"/>
    <w:rsid w:val="00397910"/>
    <w:rsid w:val="003C2E31"/>
    <w:rsid w:val="003D620C"/>
    <w:rsid w:val="003E3371"/>
    <w:rsid w:val="006D365D"/>
    <w:rsid w:val="00787F7F"/>
    <w:rsid w:val="00A91E22"/>
    <w:rsid w:val="00B44156"/>
    <w:rsid w:val="00BD63BA"/>
    <w:rsid w:val="00C32009"/>
    <w:rsid w:val="00C80058"/>
    <w:rsid w:val="00D8703D"/>
    <w:rsid w:val="00D91498"/>
    <w:rsid w:val="00EB26D3"/>
    <w:rsid w:val="00F93502"/>
    <w:rsid w:val="00FC205A"/>
    <w:rsid w:val="00FF4AB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C4E"/>
  <w15:chartTrackingRefBased/>
  <w15:docId w15:val="{FBD19361-D8ED-43FD-9277-FEAAEBE3A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E3371"/>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E3371"/>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E3371"/>
    <w:pPr>
      <w:ind w:left="720"/>
      <w:contextualSpacing/>
    </w:pPr>
  </w:style>
  <w:style w:type="table" w:styleId="TableGrid">
    <w:name w:val="Table Grid"/>
    <w:basedOn w:val="TableNormal"/>
    <w:uiPriority w:val="39"/>
    <w:rsid w:val="002A4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6</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Sahu</dc:creator>
  <cp:keywords/>
  <dc:description/>
  <cp:lastModifiedBy>Amol Sahu</cp:lastModifiedBy>
  <cp:revision>15</cp:revision>
  <dcterms:created xsi:type="dcterms:W3CDTF">2023-11-03T13:04:00Z</dcterms:created>
  <dcterms:modified xsi:type="dcterms:W3CDTF">2023-11-05T04:51:00Z</dcterms:modified>
</cp:coreProperties>
</file>