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E991" w14:textId="6B4C9D6C" w:rsidR="00CE4285" w:rsidRPr="00CE4285" w:rsidRDefault="004A571C" w:rsidP="00612D90">
      <w:pPr>
        <w:pStyle w:val="Heading2"/>
        <w:jc w:val="center"/>
        <w:rPr>
          <w:rFonts w:ascii="Microsoft YaHei" w:eastAsia="Microsoft YaHei" w:hAnsi="Microsoft YaHei"/>
          <w:color w:val="1A1A1A"/>
          <w:sz w:val="29"/>
          <w:szCs w:val="29"/>
        </w:rPr>
      </w:pPr>
      <w:r>
        <w:rPr>
          <w:shd w:val="clear" w:color="auto" w:fill="EEEEEE"/>
        </w:rPr>
        <w:t>git log</w:t>
      </w:r>
    </w:p>
    <w:p w14:paraId="38D97F79" w14:textId="6FB0F040" w:rsidR="005578CD" w:rsidRPr="000E040E" w:rsidRDefault="00A4510E" w:rsidP="000E040E">
      <w:pPr>
        <w:shd w:val="clear" w:color="auto" w:fill="FFFFFF"/>
        <w:spacing w:before="458" w:after="305" w:line="240" w:lineRule="auto"/>
        <w:outlineLvl w:val="2"/>
        <w:rPr>
          <w:rFonts w:ascii="Microsoft YaHei" w:eastAsia="Microsoft YaHei" w:hAnsi="Microsoft YaHei" w:cs="Times New Roman"/>
          <w:b/>
          <w:bCs/>
          <w:color w:val="1A1A1A"/>
          <w:sz w:val="26"/>
          <w:szCs w:val="26"/>
        </w:rPr>
      </w:pP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一、</w:t>
      </w:r>
      <w:r w:rsidR="007659E9" w:rsidRPr="00643DB6">
        <w:rPr>
          <w:rStyle w:val="HTMLCode"/>
          <w:rFonts w:eastAsiaTheme="minorEastAsi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 log</w:t>
      </w:r>
      <w:r w:rsidR="007659E9" w:rsidRPr="00643DB6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 </w:t>
      </w:r>
      <w:r w:rsidR="007659E9" w:rsidRPr="00643DB6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的常用选</w:t>
      </w:r>
      <w:r w:rsidR="007659E9" w:rsidRPr="00643DB6">
        <w:rPr>
          <w:rFonts w:ascii="Microsoft YaHei" w:eastAsia="Microsoft YaHei" w:hAnsi="Microsoft YaHei" w:cs="Microsoft YaHei" w:hint="eastAsia"/>
          <w:b/>
          <w:bCs/>
          <w:color w:val="4E443C"/>
          <w:sz w:val="24"/>
          <w:szCs w:val="24"/>
          <w:shd w:val="clear" w:color="auto" w:fill="FCFCFA"/>
        </w:rPr>
        <w:t>项</w:t>
      </w:r>
    </w:p>
    <w:tbl>
      <w:tblPr>
        <w:tblpPr w:leftFromText="180" w:rightFromText="180" w:vertAnchor="text" w:horzAnchor="page" w:tblpX="1294" w:tblpY="363"/>
        <w:tblW w:w="94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6521"/>
      </w:tblGrid>
      <w:tr w:rsidR="00612D90" w:rsidRPr="005578CD" w14:paraId="759BF880" w14:textId="77777777" w:rsidTr="00612D90">
        <w:trPr>
          <w:tblHeader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4F1F3" w14:textId="77777777" w:rsidR="00612D90" w:rsidRPr="005578CD" w:rsidRDefault="00612D90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type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AA01" w14:textId="77777777" w:rsidR="00612D90" w:rsidRPr="005578CD" w:rsidRDefault="00612D90" w:rsidP="006628F2">
            <w:pPr>
              <w:spacing w:after="0" w:line="330" w:lineRule="atLeast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detail</w:t>
            </w:r>
          </w:p>
        </w:tc>
      </w:tr>
      <w:tr w:rsidR="00612D90" w:rsidRPr="005578CD" w14:paraId="6E37B733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93757" w14:textId="18D97B30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-p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CF3B9" w14:textId="40252366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按补丁格式显示每个提交引入的差异。</w:t>
            </w:r>
          </w:p>
        </w:tc>
      </w:tr>
      <w:tr w:rsidR="00612D90" w:rsidRPr="005578CD" w14:paraId="3E6CA50D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C074D" w14:textId="078CAB31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--stat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1133A" w14:textId="4A5918F2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显示每次提交的文件修改统计信息。</w:t>
            </w:r>
          </w:p>
        </w:tc>
      </w:tr>
      <w:tr w:rsidR="00612D90" w:rsidRPr="005578CD" w14:paraId="6C6475E6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4A848" w14:textId="52E476D7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shortstat</w:t>
            </w:r>
            <w:proofErr w:type="spellEnd"/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8B3B6" w14:textId="7566EAA7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只显示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--stat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中最后的行数修改添加移除统计。</w:t>
            </w:r>
          </w:p>
        </w:tc>
      </w:tr>
      <w:tr w:rsidR="00612D90" w:rsidRPr="005578CD" w14:paraId="07102B6E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BF456" w14:textId="59C2F828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--name-only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963C8" w14:textId="31D10B6F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仅在提交信息后显示已修改的文件清单。</w:t>
            </w:r>
          </w:p>
        </w:tc>
      </w:tr>
      <w:tr w:rsidR="00612D90" w:rsidRPr="005578CD" w14:paraId="7F5EE90E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D063" w14:textId="791092DB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--name-status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2CFF" w14:textId="7BBC2662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显示新增、修改、删除的文件清单。</w:t>
            </w:r>
          </w:p>
        </w:tc>
      </w:tr>
      <w:tr w:rsidR="00612D90" w:rsidRPr="005578CD" w14:paraId="534C865B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FC7BA" w14:textId="7A802832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--abbrev-commit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E1E56" w14:textId="1F8D9FBA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SHA-1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校验和所有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40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个字符中的前几个字符。</w:t>
            </w:r>
          </w:p>
        </w:tc>
      </w:tr>
      <w:tr w:rsidR="00612D90" w:rsidRPr="005578CD" w14:paraId="1F75BEDA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B29B3" w14:textId="761E65EA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--relative-date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B8D4C" w14:textId="254EDC82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使用较短的相对时间而不是完整格式显示日期（比如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>“2 weeks ago”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）。</w:t>
            </w:r>
          </w:p>
        </w:tc>
      </w:tr>
      <w:tr w:rsidR="00612D90" w:rsidRPr="005578CD" w14:paraId="61DCF481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76892" w14:textId="69641F1D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--graph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3656F" w14:textId="4C56723E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在日志旁以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ASCII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图形显示分支与合并历史。</w:t>
            </w:r>
          </w:p>
        </w:tc>
      </w:tr>
      <w:tr w:rsidR="00612D90" w:rsidRPr="005578CD" w14:paraId="5850C9AB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EA9A" w14:textId="09960DD6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--pretty</w:t>
            </w:r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10BCF" w14:textId="1E8A7857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使用其他格式显示历史提交信息。可用的选项包括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E443C"/>
                <w:sz w:val="18"/>
                <w:szCs w:val="18"/>
              </w:rPr>
              <w:t>oneline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>short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>full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fuller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format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（用来定义自己的格式）。</w:t>
            </w:r>
          </w:p>
        </w:tc>
      </w:tr>
      <w:tr w:rsidR="00612D90" w:rsidRPr="005578CD" w14:paraId="4EC1BF8C" w14:textId="77777777" w:rsidTr="00612D90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58841" w14:textId="05BBD64B" w:rsidR="00612D90" w:rsidRPr="005578CD" w:rsidRDefault="00612D90" w:rsidP="00612D90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oneline</w:t>
            </w:r>
            <w:proofErr w:type="spellEnd"/>
          </w:p>
        </w:tc>
        <w:tc>
          <w:tcPr>
            <w:tcW w:w="65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8E501" w14:textId="566FB256" w:rsidR="00612D90" w:rsidRPr="005578CD" w:rsidRDefault="00612D90" w:rsidP="00612D90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--pretty=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oneline</w:t>
            </w:r>
            <w:proofErr w:type="spellEnd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 xml:space="preserve"> --abbrev-commit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合用的简写。</w:t>
            </w:r>
          </w:p>
        </w:tc>
      </w:tr>
    </w:tbl>
    <w:p w14:paraId="66AFAC9A" w14:textId="77777777" w:rsidR="00432F42" w:rsidRDefault="00432F42">
      <w:bookmarkStart w:id="0" w:name="_GoBack"/>
      <w:bookmarkEnd w:id="0"/>
    </w:p>
    <w:p w14:paraId="3BF144A5" w14:textId="31E34768" w:rsidR="00563F7E" w:rsidRDefault="000C649C" w:rsidP="000C649C">
      <w:pPr>
        <w:shd w:val="clear" w:color="auto" w:fill="FFFFFF"/>
        <w:spacing w:before="458" w:after="305" w:line="240" w:lineRule="auto"/>
        <w:outlineLvl w:val="2"/>
        <w:rPr>
          <w:rFonts w:ascii="Microsoft YaHei" w:eastAsia="Microsoft YaHei" w:hAnsi="Microsoft YaHei" w:cs="Microsoft YaHei" w:hint="eastAsia"/>
          <w:b/>
          <w:bCs/>
          <w:color w:val="4E443C"/>
          <w:sz w:val="24"/>
          <w:szCs w:val="24"/>
          <w:shd w:val="clear" w:color="auto" w:fill="FCFCFA"/>
        </w:rPr>
      </w:pP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二</w:t>
      </w: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、</w:t>
      </w:r>
      <w:r w:rsidRPr="000C649C">
        <w:rPr>
          <w:rStyle w:val="HTMLCode"/>
          <w:rFonts w:eastAsiaTheme="minorEastAsi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 log --pretty=format</w:t>
      </w:r>
      <w:r w:rsidRPr="000C649C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 </w:t>
      </w:r>
      <w:r w:rsidRPr="000C649C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常用的选</w:t>
      </w:r>
      <w:r w:rsidRPr="000C649C">
        <w:rPr>
          <w:rFonts w:ascii="Microsoft YaHei" w:eastAsia="Microsoft YaHei" w:hAnsi="Microsoft YaHei" w:cs="Microsoft YaHei" w:hint="eastAsia"/>
          <w:b/>
          <w:bCs/>
          <w:color w:val="4E443C"/>
          <w:sz w:val="24"/>
          <w:szCs w:val="24"/>
          <w:shd w:val="clear" w:color="auto" w:fill="FCFCFA"/>
        </w:rPr>
        <w:t>项</w:t>
      </w:r>
    </w:p>
    <w:tbl>
      <w:tblPr>
        <w:tblpPr w:leftFromText="180" w:rightFromText="180" w:vertAnchor="text" w:horzAnchor="page" w:tblpX="1687" w:tblpY="363"/>
        <w:tblW w:w="8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5961"/>
      </w:tblGrid>
      <w:tr w:rsidR="00C91277" w:rsidRPr="005578CD" w14:paraId="511C78CB" w14:textId="77777777" w:rsidTr="00D918DA">
        <w:trPr>
          <w:tblHeader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57530" w14:textId="77777777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type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D72CD" w14:textId="77777777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detail</w:t>
            </w:r>
          </w:p>
        </w:tc>
      </w:tr>
      <w:tr w:rsidR="00C91277" w:rsidRPr="005578CD" w14:paraId="381336AA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2EC0C" w14:textId="22435571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65C35" w14:textId="656CA2BC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提交的完整哈希值</w:t>
            </w:r>
          </w:p>
        </w:tc>
      </w:tr>
      <w:tr w:rsidR="00C91277" w:rsidRPr="005578CD" w14:paraId="16EF02DF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4EE60" w14:textId="472F28F1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9B1D1" w14:textId="4E688220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提交的简写哈希值</w:t>
            </w:r>
          </w:p>
        </w:tc>
      </w:tr>
      <w:tr w:rsidR="00C91277" w:rsidRPr="005578CD" w14:paraId="59642A43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DEEBD" w14:textId="48B6BFBE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lastRenderedPageBreak/>
              <w:t>%T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BEAC" w14:textId="1EADB307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树的完整哈希值</w:t>
            </w:r>
          </w:p>
        </w:tc>
      </w:tr>
      <w:tr w:rsidR="00C91277" w:rsidRPr="005578CD" w14:paraId="70D400B0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63456" w14:textId="5E256DAC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%t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2CBF0" w14:textId="1452701A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树的简写哈希值</w:t>
            </w:r>
          </w:p>
        </w:tc>
      </w:tr>
      <w:tr w:rsidR="00C91277" w:rsidRPr="005578CD" w14:paraId="0EE8D872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B66E3" w14:textId="4A817CC4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6CB2F" w14:textId="594291FA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父提交的完整哈希值</w:t>
            </w:r>
          </w:p>
        </w:tc>
      </w:tr>
      <w:tr w:rsidR="00C91277" w:rsidRPr="005578CD" w14:paraId="44C1B798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4F81" w14:textId="61C59E37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AC349" w14:textId="207322ED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父提交的简写哈希值</w:t>
            </w:r>
          </w:p>
        </w:tc>
      </w:tr>
      <w:tr w:rsidR="00C91277" w:rsidRPr="005578CD" w14:paraId="6F3EFE64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D11CB" w14:textId="002D5997" w:rsidR="00C91277" w:rsidRPr="005578CD" w:rsidRDefault="00C91277" w:rsidP="00C91277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%an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06ED7" w14:textId="3AF070F7" w:rsidR="00C91277" w:rsidRPr="005578CD" w:rsidRDefault="00C91277" w:rsidP="00C91277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作者名字</w:t>
            </w:r>
          </w:p>
        </w:tc>
      </w:tr>
      <w:tr w:rsidR="00C91277" w:rsidRPr="005578CD" w14:paraId="5B7A700E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202630" w14:textId="352A95D0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%ae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5D42E" w14:textId="3DC21D7C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作者的电子邮件地址</w:t>
            </w:r>
          </w:p>
        </w:tc>
      </w:tr>
      <w:tr w:rsidR="00C91277" w:rsidRPr="005578CD" w14:paraId="5AA59C4F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FB4CE3" w14:textId="5AF1FE7A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%ad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C14A32" w14:textId="10BC85C2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作者修订日期（可以用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--date=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选项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来定制格式）</w:t>
            </w:r>
          </w:p>
        </w:tc>
      </w:tr>
      <w:tr w:rsidR="00C91277" w:rsidRPr="005578CD" w14:paraId="65D8938C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6B4" w14:textId="2B642B7C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ar</w:t>
            </w:r>
            <w:proofErr w:type="spellEnd"/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3D9F2C" w14:textId="3CE4FCE1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作者修订日期，按多久以前的方式显示</w:t>
            </w:r>
          </w:p>
        </w:tc>
      </w:tr>
      <w:tr w:rsidR="00C91277" w:rsidRPr="005578CD" w14:paraId="75BACE7C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0CAB0E" w14:textId="37C60C7F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cn</w:t>
            </w:r>
            <w:proofErr w:type="spellEnd"/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B10E0" w14:textId="43DA25ED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提交者的名字</w:t>
            </w:r>
          </w:p>
        </w:tc>
      </w:tr>
      <w:tr w:rsidR="00C91277" w:rsidRPr="005578CD" w14:paraId="36E1248E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03AA03" w14:textId="22EDBB02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ce</w:t>
            </w:r>
            <w:proofErr w:type="spellEnd"/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9DF455" w14:textId="152C0143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提交者的电子邮件地址</w:t>
            </w:r>
          </w:p>
        </w:tc>
      </w:tr>
      <w:tr w:rsidR="00C91277" w:rsidRPr="005578CD" w14:paraId="7D16621D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4366A8" w14:textId="54393065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%cd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60D3A" w14:textId="3102705A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提交日期</w:t>
            </w:r>
          </w:p>
        </w:tc>
      </w:tr>
      <w:tr w:rsidR="00C91277" w:rsidRPr="005578CD" w14:paraId="4B48FAE2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3860D" w14:textId="459D087C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cr</w:t>
            </w:r>
            <w:proofErr w:type="spellEnd"/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7A6EF3" w14:textId="345B4414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提交日期（距今多长时间）</w:t>
            </w:r>
          </w:p>
        </w:tc>
      </w:tr>
      <w:tr w:rsidR="00C91277" w:rsidRPr="005578CD" w14:paraId="1C8C1808" w14:textId="77777777" w:rsidTr="00D918DA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51205" w14:textId="6195AF1C" w:rsidR="00C91277" w:rsidRDefault="00C91277" w:rsidP="00C91277">
            <w:pPr>
              <w:spacing w:after="0" w:line="330" w:lineRule="atLeast"/>
              <w:jc w:val="center"/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%s</w:t>
            </w:r>
          </w:p>
        </w:tc>
        <w:tc>
          <w:tcPr>
            <w:tcW w:w="5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1508B" w14:textId="466BBB7C" w:rsidR="00C91277" w:rsidRDefault="00C91277" w:rsidP="00C91277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提交说明</w:t>
            </w:r>
          </w:p>
        </w:tc>
      </w:tr>
    </w:tbl>
    <w:p w14:paraId="0D5CE492" w14:textId="54535B64" w:rsidR="0041292E" w:rsidRPr="00990637" w:rsidRDefault="0041292E" w:rsidP="00990637">
      <w:pPr>
        <w:rPr>
          <w:rFonts w:hint="eastAsia"/>
          <w:shd w:val="clear" w:color="auto" w:fill="FCFCFA"/>
        </w:rPr>
      </w:pPr>
    </w:p>
    <w:p w14:paraId="12609EEC" w14:textId="21642778" w:rsidR="00936208" w:rsidRPr="00414ACB" w:rsidRDefault="00EA68F1" w:rsidP="00414ACB">
      <w:pPr>
        <w:shd w:val="clear" w:color="auto" w:fill="FFFFFF"/>
        <w:spacing w:before="458" w:after="305" w:line="240" w:lineRule="auto"/>
        <w:outlineLvl w:val="2"/>
        <w:rPr>
          <w:rFonts w:ascii="Microsoft YaHei" w:eastAsia="Microsoft YaHei" w:hAnsi="Microsoft YaHei" w:cs="Times New Roman"/>
          <w:b/>
          <w:bCs/>
          <w:color w:val="1A1A1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三</w:t>
      </w: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、</w:t>
      </w:r>
      <w:r w:rsidR="00414ACB" w:rsidRPr="00414ACB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限制</w:t>
      </w:r>
      <w:r w:rsidR="00414ACB" w:rsidRPr="00414ACB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 </w:t>
      </w:r>
      <w:r w:rsidR="00414ACB" w:rsidRPr="00414ACB">
        <w:rPr>
          <w:rStyle w:val="HTMLCode"/>
          <w:rFonts w:eastAsiaTheme="minorEastAsi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 log</w:t>
      </w:r>
      <w:r w:rsidR="00414ACB" w:rsidRPr="00414ACB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 </w:t>
      </w:r>
      <w:r w:rsidR="00414ACB" w:rsidRPr="00414ACB">
        <w:rPr>
          <w:rFonts w:ascii="Arial" w:hAnsi="Arial" w:cs="Arial"/>
          <w:b/>
          <w:bCs/>
          <w:color w:val="4E443C"/>
          <w:sz w:val="24"/>
          <w:szCs w:val="24"/>
          <w:shd w:val="clear" w:color="auto" w:fill="FCFCFA"/>
        </w:rPr>
        <w:t>输出的选</w:t>
      </w:r>
      <w:r w:rsidR="00414ACB" w:rsidRPr="00414ACB">
        <w:rPr>
          <w:rFonts w:ascii="Microsoft YaHei" w:eastAsia="Microsoft YaHei" w:hAnsi="Microsoft YaHei" w:cs="Microsoft YaHei" w:hint="eastAsia"/>
          <w:b/>
          <w:bCs/>
          <w:color w:val="4E443C"/>
          <w:sz w:val="24"/>
          <w:szCs w:val="24"/>
          <w:shd w:val="clear" w:color="auto" w:fill="FCFCFA"/>
        </w:rPr>
        <w:t>项</w:t>
      </w:r>
    </w:p>
    <w:tbl>
      <w:tblPr>
        <w:tblpPr w:leftFromText="180" w:rightFromText="180" w:vertAnchor="text" w:horzAnchor="page" w:tblpX="1269" w:tblpY="363"/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4969"/>
      </w:tblGrid>
      <w:tr w:rsidR="0003050B" w:rsidRPr="005578CD" w14:paraId="34710089" w14:textId="77777777" w:rsidTr="00905B4B">
        <w:trPr>
          <w:tblHeader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28126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14C79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detail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</w:tcPr>
          <w:p w14:paraId="3CAF843E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</w:pPr>
          </w:p>
        </w:tc>
      </w:tr>
      <w:tr w:rsidR="0003050B" w:rsidRPr="005578CD" w14:paraId="27CDF628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E6295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-&lt;n&gt;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8CDAB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仅显示最近的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 xml:space="preserve"> n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条提交。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46BD04" w14:textId="77777777" w:rsidR="0003050B" w:rsidRDefault="0003050B" w:rsidP="0003050B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</w:p>
        </w:tc>
      </w:tr>
      <w:tr w:rsidR="0003050B" w:rsidRPr="005578CD" w14:paraId="160F5E1D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91CBF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--since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>, </w:t>
            </w: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--after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0986B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仅显示指定时间之后的提交。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14:paraId="7EA08D4C" w14:textId="77777777" w:rsidR="001A2D13" w:rsidRDefault="001A2D13" w:rsidP="001A2D13">
            <w:pPr>
              <w:pStyle w:val="NormalWeb"/>
              <w:shd w:val="clear" w:color="auto" w:fill="FCFCFA"/>
              <w:spacing w:before="0" w:beforeAutospacing="0" w:after="0" w:afterAutospacing="0" w:line="330" w:lineRule="atLeast"/>
              <w:rPr>
                <w:rFonts w:ascii="Arial" w:hAnsi="Arial" w:cs="Arial"/>
                <w:color w:val="4E443C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类似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Style w:val="HTMLCode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--since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Style w:val="HTMLCode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--until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这种按照时间作限制的选项很有用。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例如，下面的命令会列出最近两周的所有提交：</w:t>
            </w:r>
          </w:p>
          <w:p w14:paraId="70598954" w14:textId="77777777" w:rsidR="001A2D13" w:rsidRDefault="001A2D13" w:rsidP="001A2D13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19"/>
                <w:szCs w:val="19"/>
              </w:rPr>
            </w:pPr>
            <w:r>
              <w:rPr>
                <w:rStyle w:val="HTMLCode"/>
                <w:color w:val="333333"/>
                <w:sz w:val="19"/>
                <w:szCs w:val="19"/>
                <w:bdr w:val="none" w:sz="0" w:space="0" w:color="auto" w:frame="1"/>
                <w:shd w:val="clear" w:color="auto" w:fill="EEEEEE"/>
              </w:rPr>
              <w:lastRenderedPageBreak/>
              <w:t>$ git log --since=</w:t>
            </w:r>
            <w:proofErr w:type="gramStart"/>
            <w:r>
              <w:rPr>
                <w:rStyle w:val="HTMLCode"/>
                <w:color w:val="333333"/>
                <w:sz w:val="19"/>
                <w:szCs w:val="19"/>
                <w:bdr w:val="none" w:sz="0" w:space="0" w:color="auto" w:frame="1"/>
                <w:shd w:val="clear" w:color="auto" w:fill="EEEEEE"/>
              </w:rPr>
              <w:t>2.weeks</w:t>
            </w:r>
            <w:proofErr w:type="gramEnd"/>
          </w:p>
          <w:p w14:paraId="6A63E9DB" w14:textId="10F2D5A4" w:rsidR="0003050B" w:rsidRPr="00CD0168" w:rsidRDefault="001A2D13" w:rsidP="00CD0168">
            <w:pPr>
              <w:pStyle w:val="NormalWeb"/>
              <w:shd w:val="clear" w:color="auto" w:fill="FCFCFA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E443C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该命令可用的格式十分丰富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——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可以是类似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Style w:val="HTMLCode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"2008-01-15"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的具体的某一天，也可以是类似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Style w:val="HTMLCode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"2 years 1 day 3 minutes ago"</w:t>
            </w:r>
            <w:r>
              <w:rPr>
                <w:rFonts w:ascii="Arial" w:hAnsi="Arial" w:cs="Arial"/>
                <w:color w:val="4E443C"/>
                <w:sz w:val="21"/>
                <w:szCs w:val="21"/>
              </w:rPr>
              <w:t> 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的相对日期</w:t>
            </w:r>
          </w:p>
        </w:tc>
      </w:tr>
      <w:tr w:rsidR="0003050B" w:rsidRPr="005578CD" w14:paraId="58E7F07F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330F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lastRenderedPageBreak/>
              <w:t>--until</w:t>
            </w:r>
            <w:r>
              <w:rPr>
                <w:rFonts w:ascii="Arial" w:hAnsi="Arial" w:cs="Arial"/>
                <w:color w:val="4E443C"/>
                <w:sz w:val="18"/>
                <w:szCs w:val="18"/>
              </w:rPr>
              <w:t>, </w:t>
            </w: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--before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ACF3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仅显示指定时间之前的提交。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2E8D2B3" w14:textId="77777777" w:rsidR="0003050B" w:rsidRDefault="0003050B" w:rsidP="0003050B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</w:p>
        </w:tc>
      </w:tr>
      <w:tr w:rsidR="0003050B" w:rsidRPr="005578CD" w14:paraId="7160A993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21F50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--author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81E79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仅显示作者匹配指定字符串的提交。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14:paraId="1435DCB4" w14:textId="77777777" w:rsidR="0003050B" w:rsidRDefault="0003050B" w:rsidP="0003050B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</w:p>
        </w:tc>
      </w:tr>
      <w:tr w:rsidR="0003050B" w:rsidRPr="005578CD" w14:paraId="1CD4731F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6517C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--committer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B6E0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仅显示提交者匹配指定字符串的提交。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AF46506" w14:textId="77777777" w:rsidR="0003050B" w:rsidRDefault="0003050B" w:rsidP="0003050B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</w:p>
        </w:tc>
      </w:tr>
      <w:tr w:rsidR="0003050B" w:rsidRPr="005578CD" w14:paraId="77F5251C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11ADF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--grep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8FBD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仅显示提交说明中包含指定字符串的提交。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14:paraId="1E171E61" w14:textId="77777777" w:rsidR="0003050B" w:rsidRDefault="0003050B" w:rsidP="0003050B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</w:pPr>
          </w:p>
        </w:tc>
      </w:tr>
      <w:tr w:rsidR="0003050B" w:rsidRPr="005578CD" w14:paraId="3B7506B1" w14:textId="77777777" w:rsidTr="00905B4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9404" w14:textId="77777777" w:rsidR="0003050B" w:rsidRPr="005578CD" w:rsidRDefault="0003050B" w:rsidP="0003050B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color w:val="333333"/>
                <w:bdr w:val="single" w:sz="6" w:space="0" w:color="F5F5F5" w:frame="1"/>
                <w:shd w:val="clear" w:color="auto" w:fill="EEEEEE"/>
              </w:rPr>
              <w:t>-S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42635" w14:textId="77777777" w:rsidR="0003050B" w:rsidRPr="005578CD" w:rsidRDefault="0003050B" w:rsidP="0003050B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E443C"/>
                <w:sz w:val="18"/>
                <w:szCs w:val="18"/>
              </w:rPr>
              <w:t>仅显示添加或删除内容匹配指定字符串的提交。</w:t>
            </w:r>
          </w:p>
        </w:tc>
        <w:tc>
          <w:tcPr>
            <w:tcW w:w="4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97B5AA8" w14:textId="3A29D681" w:rsidR="0003050B" w:rsidRPr="0003050B" w:rsidRDefault="0003050B" w:rsidP="0003050B">
            <w:pPr>
              <w:shd w:val="clear" w:color="auto" w:fill="FCFCFA"/>
              <w:spacing w:after="0" w:line="330" w:lineRule="atLeast"/>
              <w:rPr>
                <w:rFonts w:ascii="Arial" w:eastAsia="Times New Roman" w:hAnsi="Arial" w:cs="Arial"/>
                <w:color w:val="4E443C"/>
                <w:sz w:val="21"/>
                <w:szCs w:val="21"/>
              </w:rPr>
            </w:pPr>
            <w:r w:rsidRPr="0003050B"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过滤器是</w:t>
            </w:r>
            <w:r w:rsidRPr="0003050B">
              <w:rPr>
                <w:rFonts w:ascii="Arial" w:eastAsia="Times New Roman" w:hAnsi="Arial" w:cs="Arial"/>
                <w:color w:val="4E443C"/>
                <w:sz w:val="21"/>
                <w:szCs w:val="21"/>
              </w:rPr>
              <w:t> </w:t>
            </w:r>
            <w:r w:rsidRPr="0003050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-S</w:t>
            </w:r>
            <w:r w:rsidRPr="0003050B"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（俗称</w:t>
            </w:r>
            <w:r w:rsidRPr="0003050B">
              <w:rPr>
                <w:rFonts w:ascii="Arial" w:eastAsia="Times New Roman" w:hAnsi="Arial" w:cs="Arial"/>
                <w:color w:val="4E443C"/>
                <w:sz w:val="21"/>
                <w:szCs w:val="21"/>
              </w:rPr>
              <w:t>“pickaxe”</w:t>
            </w:r>
            <w:r w:rsidRPr="0003050B"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，取</w:t>
            </w:r>
            <w:r w:rsidRPr="0003050B">
              <w:rPr>
                <w:rFonts w:ascii="Arial" w:eastAsia="Times New Roman" w:hAnsi="Arial" w:cs="Arial"/>
                <w:color w:val="4E443C"/>
                <w:sz w:val="21"/>
                <w:szCs w:val="21"/>
              </w:rPr>
              <w:t>“</w:t>
            </w:r>
            <w:r w:rsidRPr="0003050B"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用鹤嘴锄在土里捡石头</w:t>
            </w:r>
            <w:r w:rsidRPr="0003050B">
              <w:rPr>
                <w:rFonts w:ascii="Arial" w:eastAsia="Times New Roman" w:hAnsi="Arial" w:cs="Arial"/>
                <w:color w:val="4E443C"/>
                <w:sz w:val="21"/>
                <w:szCs w:val="21"/>
              </w:rPr>
              <w:t>”</w:t>
            </w:r>
            <w:r w:rsidRPr="0003050B"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之意），</w:t>
            </w:r>
            <w:r w:rsidRPr="0003050B">
              <w:rPr>
                <w:rFonts w:ascii="Arial" w:eastAsia="Times New Roman" w:hAnsi="Arial" w:cs="Arial"/>
                <w:color w:val="4E443C"/>
                <w:sz w:val="21"/>
                <w:szCs w:val="21"/>
              </w:rPr>
              <w:t xml:space="preserve"> </w:t>
            </w:r>
            <w:r w:rsidRPr="0003050B"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</w:rPr>
              <w:t>它接受字符串参数，并且只显示添加或删除了该字符串的提交。找出添加或删除了对某个函数的引用的提交</w:t>
            </w:r>
            <w:r w:rsidRPr="0003050B">
              <w:rPr>
                <w:rFonts w:ascii="Microsoft YaHei" w:eastAsia="Microsoft YaHei" w:hAnsi="Microsoft YaHei" w:cs="Microsoft YaHei"/>
                <w:color w:val="4E443C"/>
                <w:sz w:val="21"/>
                <w:szCs w:val="21"/>
              </w:rPr>
              <w:t>：</w:t>
            </w:r>
          </w:p>
          <w:p w14:paraId="4B7AA767" w14:textId="039A86CE" w:rsidR="0003050B" w:rsidRPr="0003050B" w:rsidRDefault="0003050B" w:rsidP="0003050B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27" w:lineRule="atLeast"/>
              <w:rPr>
                <w:rFonts w:ascii="Courier New" w:eastAsia="Times New Roman" w:hAnsi="Courier New" w:cs="Courier New" w:hint="eastAsia"/>
                <w:color w:val="333333"/>
                <w:sz w:val="19"/>
                <w:szCs w:val="19"/>
              </w:rPr>
            </w:pPr>
            <w:r w:rsidRPr="0003050B">
              <w:rPr>
                <w:rFonts w:ascii="Courier New" w:eastAsia="Times New Roman" w:hAnsi="Courier New" w:cs="Courier New"/>
                <w:color w:val="333333"/>
                <w:sz w:val="19"/>
                <w:szCs w:val="19"/>
                <w:bdr w:val="none" w:sz="0" w:space="0" w:color="auto" w:frame="1"/>
                <w:shd w:val="clear" w:color="auto" w:fill="EEEEEE"/>
              </w:rPr>
              <w:t xml:space="preserve">$ git log -S </w:t>
            </w:r>
            <w:proofErr w:type="spellStart"/>
            <w:r w:rsidRPr="0003050B">
              <w:rPr>
                <w:rFonts w:ascii="Courier New" w:eastAsia="Times New Roman" w:hAnsi="Courier New" w:cs="Courier New"/>
                <w:color w:val="333333"/>
                <w:sz w:val="19"/>
                <w:szCs w:val="19"/>
                <w:bdr w:val="none" w:sz="0" w:space="0" w:color="auto" w:frame="1"/>
                <w:shd w:val="clear" w:color="auto" w:fill="EEEEEE"/>
              </w:rPr>
              <w:t>function_name</w:t>
            </w:r>
            <w:proofErr w:type="spellEnd"/>
          </w:p>
        </w:tc>
      </w:tr>
    </w:tbl>
    <w:p w14:paraId="4E33F233" w14:textId="421352E7" w:rsidR="00E63CFD" w:rsidRDefault="00E63CFD"/>
    <w:tbl>
      <w:tblPr>
        <w:tblW w:w="9640" w:type="dxa"/>
        <w:tblInd w:w="-426" w:type="dxa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229"/>
      </w:tblGrid>
      <w:tr w:rsidR="00E63CFD" w:rsidRPr="00E63CFD" w14:paraId="252F3618" w14:textId="77777777" w:rsidTr="0079317E">
        <w:tc>
          <w:tcPr>
            <w:tcW w:w="2411" w:type="dxa"/>
            <w:tcBorders>
              <w:right w:val="single" w:sz="12" w:space="0" w:color="D8D7CF"/>
            </w:tcBorders>
            <w:shd w:val="clear" w:color="auto" w:fill="FCFCF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9DF751B" w14:textId="77777777" w:rsidR="00E63CFD" w:rsidRPr="00E63CFD" w:rsidRDefault="00E63CFD" w:rsidP="00E63C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</w:rPr>
            </w:pPr>
            <w:r w:rsidRPr="00E63C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</w:rPr>
              <w:t>Note</w:t>
            </w:r>
          </w:p>
        </w:tc>
        <w:tc>
          <w:tcPr>
            <w:tcW w:w="7229" w:type="dxa"/>
            <w:shd w:val="clear" w:color="auto" w:fill="FCFCF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2E9209F" w14:textId="77777777" w:rsidR="009A26D3" w:rsidRDefault="00062AF1" w:rsidP="00E63CFD">
            <w:pPr>
              <w:spacing w:before="90" w:after="0" w:line="216" w:lineRule="atLeast"/>
              <w:rPr>
                <w:rFonts w:ascii="Microsoft YaHei" w:eastAsia="Microsoft YaHei" w:hAnsi="Microsoft YaHei" w:cs="Microsoft YaHei"/>
                <w:color w:val="4E443C"/>
                <w:sz w:val="21"/>
                <w:szCs w:val="21"/>
                <w:shd w:val="clear" w:color="auto" w:fill="FCFCFA"/>
              </w:rPr>
            </w:pP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用</w:t>
            </w: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 </w:t>
            </w:r>
            <w:r>
              <w:rPr>
                <w:rStyle w:val="HTMLCode"/>
                <w:rFonts w:eastAsiaTheme="minorEastAsia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--author</w:t>
            </w: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 </w:t>
            </w: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选项显示指定作者的提交，用</w:t>
            </w: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 </w:t>
            </w:r>
            <w:r>
              <w:rPr>
                <w:rStyle w:val="HTMLCode"/>
                <w:rFonts w:eastAsiaTheme="minorEastAsia"/>
                <w:color w:val="333333"/>
                <w:sz w:val="21"/>
                <w:szCs w:val="21"/>
                <w:bdr w:val="single" w:sz="6" w:space="0" w:color="F5F5F5" w:frame="1"/>
                <w:shd w:val="clear" w:color="auto" w:fill="EEEEEE"/>
              </w:rPr>
              <w:t>--grep</w:t>
            </w: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 </w:t>
            </w: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选项搜索提交说明中的关键字</w:t>
            </w:r>
            <w:r>
              <w:rPr>
                <w:rFonts w:ascii="Microsoft YaHei" w:eastAsia="Microsoft YaHei" w:hAnsi="Microsoft YaHei" w:cs="Microsoft YaHei" w:hint="eastAsia"/>
                <w:color w:val="4E443C"/>
                <w:sz w:val="21"/>
                <w:szCs w:val="21"/>
                <w:shd w:val="clear" w:color="auto" w:fill="FCFCFA"/>
              </w:rPr>
              <w:t>。</w:t>
            </w:r>
          </w:p>
          <w:p w14:paraId="4C9C59D6" w14:textId="1D5437B0" w:rsidR="00E63CFD" w:rsidRPr="00E63CFD" w:rsidRDefault="00E63CFD" w:rsidP="00E63CFD">
            <w:pPr>
              <w:spacing w:before="90" w:after="0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</w:rPr>
            </w:pP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你可以指定多个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--author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和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--grep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搜索条件，这样会只输出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b/>
                <w:bCs/>
                <w:color w:val="4E443C"/>
                <w:sz w:val="18"/>
                <w:szCs w:val="18"/>
              </w:rPr>
              <w:t>任意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匹配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--author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模式和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--grep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模式的提交。然而，如果你添加了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--all-match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选项，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 xml:space="preserve"> 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则只会输出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b/>
                <w:bCs/>
                <w:color w:val="4E443C"/>
                <w:sz w:val="18"/>
                <w:szCs w:val="18"/>
              </w:rPr>
              <w:t>所有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匹配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</w:rPr>
              <w:t>--grep</w:t>
            </w:r>
            <w:r w:rsidRPr="00E63CFD">
              <w:rPr>
                <w:rFonts w:ascii="Arial" w:eastAsia="Times New Roman" w:hAnsi="Arial" w:cs="Arial"/>
                <w:color w:val="4E443C"/>
                <w:sz w:val="18"/>
                <w:szCs w:val="18"/>
              </w:rPr>
              <w:t> </w:t>
            </w:r>
            <w:r w:rsidRPr="00E63CFD">
              <w:rPr>
                <w:rFonts w:ascii="Microsoft YaHei" w:eastAsia="Microsoft YaHei" w:hAnsi="Microsoft YaHei" w:cs="Microsoft YaHei"/>
                <w:color w:val="4E443C"/>
                <w:sz w:val="18"/>
                <w:szCs w:val="18"/>
              </w:rPr>
              <w:t>模式的提交。</w:t>
            </w:r>
          </w:p>
        </w:tc>
      </w:tr>
      <w:tr w:rsidR="00405C3D" w:rsidRPr="00405C3D" w14:paraId="09DA2936" w14:textId="77777777" w:rsidTr="00405C3D">
        <w:tc>
          <w:tcPr>
            <w:tcW w:w="2411" w:type="dxa"/>
            <w:tcBorders>
              <w:bottom w:val="single" w:sz="6" w:space="0" w:color="888888"/>
              <w:right w:val="single" w:sz="12" w:space="0" w:color="D8D7CF"/>
            </w:tcBorders>
            <w:shd w:val="clear" w:color="auto" w:fill="FCFCF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0D5B4BB" w14:textId="77777777" w:rsidR="00405C3D" w:rsidRPr="00405C3D" w:rsidRDefault="00405C3D" w:rsidP="00405C3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</w:rPr>
            </w:pPr>
            <w:r w:rsidRPr="00405C3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</w:rPr>
              <w:t>Tip</w:t>
            </w:r>
          </w:p>
        </w:tc>
        <w:tc>
          <w:tcPr>
            <w:tcW w:w="7229" w:type="dxa"/>
            <w:tcBorders>
              <w:bottom w:val="single" w:sz="6" w:space="0" w:color="888888"/>
            </w:tcBorders>
            <w:shd w:val="clear" w:color="auto" w:fill="FCFCF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1833E61" w14:textId="77777777" w:rsidR="00405C3D" w:rsidRPr="00405C3D" w:rsidRDefault="00405C3D" w:rsidP="00405C3D">
            <w:pPr>
              <w:spacing w:before="90" w:after="0" w:line="216" w:lineRule="atLeast"/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</w:pP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隐藏合并提交</w:t>
            </w:r>
          </w:p>
          <w:p w14:paraId="12FCDDEB" w14:textId="77777777" w:rsidR="00405C3D" w:rsidRPr="00405C3D" w:rsidRDefault="00405C3D" w:rsidP="00405C3D">
            <w:pPr>
              <w:spacing w:before="90" w:after="0" w:line="216" w:lineRule="atLeast"/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</w:pP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按照你代码仓库的工作流程，记录中可能有为数不少的合并提交，它们所包含的信息通常并不多。</w:t>
            </w: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 xml:space="preserve"> </w:t>
            </w: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为了避免显示的合并提交弄乱历史记录，可以为</w:t>
            </w: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 log </w:t>
            </w: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加上</w:t>
            </w: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 --no-merges </w:t>
            </w:r>
            <w:r w:rsidRPr="00405C3D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选项。</w:t>
            </w:r>
          </w:p>
        </w:tc>
      </w:tr>
    </w:tbl>
    <w:p w14:paraId="4211D59C" w14:textId="4403507F" w:rsidR="00936208" w:rsidRDefault="00936208"/>
    <w:sectPr w:rsidR="0093620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404E0" w14:textId="77777777" w:rsidR="006C78D6" w:rsidRDefault="006C78D6" w:rsidP="005578CD">
      <w:pPr>
        <w:spacing w:after="0" w:line="240" w:lineRule="auto"/>
      </w:pPr>
      <w:r>
        <w:separator/>
      </w:r>
    </w:p>
  </w:endnote>
  <w:endnote w:type="continuationSeparator" w:id="0">
    <w:p w14:paraId="2B322E97" w14:textId="77777777" w:rsidR="006C78D6" w:rsidRDefault="006C78D6" w:rsidP="0055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D6833" w14:textId="77777777" w:rsidR="006C78D6" w:rsidRDefault="006C78D6" w:rsidP="005578CD">
      <w:pPr>
        <w:spacing w:after="0" w:line="240" w:lineRule="auto"/>
      </w:pPr>
      <w:r>
        <w:separator/>
      </w:r>
    </w:p>
  </w:footnote>
  <w:footnote w:type="continuationSeparator" w:id="0">
    <w:p w14:paraId="3D0702D4" w14:textId="77777777" w:rsidR="006C78D6" w:rsidRDefault="006C78D6" w:rsidP="00557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E4A44"/>
    <w:multiLevelType w:val="multilevel"/>
    <w:tmpl w:val="A59CE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0"/>
    <w:rsid w:val="0003050B"/>
    <w:rsid w:val="00062AF1"/>
    <w:rsid w:val="0007295B"/>
    <w:rsid w:val="0007547A"/>
    <w:rsid w:val="000806A1"/>
    <w:rsid w:val="00084727"/>
    <w:rsid w:val="000C649C"/>
    <w:rsid w:val="000E040E"/>
    <w:rsid w:val="000F249B"/>
    <w:rsid w:val="00180C39"/>
    <w:rsid w:val="001A2D13"/>
    <w:rsid w:val="001D2FDD"/>
    <w:rsid w:val="001E4C36"/>
    <w:rsid w:val="001E5878"/>
    <w:rsid w:val="002A5BEF"/>
    <w:rsid w:val="002B66FE"/>
    <w:rsid w:val="002B6CBB"/>
    <w:rsid w:val="00366656"/>
    <w:rsid w:val="00405C3D"/>
    <w:rsid w:val="00410FA1"/>
    <w:rsid w:val="0041292E"/>
    <w:rsid w:val="00414ACB"/>
    <w:rsid w:val="00432F42"/>
    <w:rsid w:val="004A2520"/>
    <w:rsid w:val="004A571C"/>
    <w:rsid w:val="00514025"/>
    <w:rsid w:val="005541F6"/>
    <w:rsid w:val="005578CD"/>
    <w:rsid w:val="00563F7E"/>
    <w:rsid w:val="00570525"/>
    <w:rsid w:val="00573351"/>
    <w:rsid w:val="005B3F86"/>
    <w:rsid w:val="005E1840"/>
    <w:rsid w:val="00612D90"/>
    <w:rsid w:val="00643DB6"/>
    <w:rsid w:val="006628F2"/>
    <w:rsid w:val="006C78D6"/>
    <w:rsid w:val="006D15BB"/>
    <w:rsid w:val="007659E9"/>
    <w:rsid w:val="00783A34"/>
    <w:rsid w:val="0079317E"/>
    <w:rsid w:val="0082049D"/>
    <w:rsid w:val="00905B4B"/>
    <w:rsid w:val="00936208"/>
    <w:rsid w:val="00942727"/>
    <w:rsid w:val="00990637"/>
    <w:rsid w:val="009A26D3"/>
    <w:rsid w:val="00A4510E"/>
    <w:rsid w:val="00AB6364"/>
    <w:rsid w:val="00AD1EEE"/>
    <w:rsid w:val="00AD49BC"/>
    <w:rsid w:val="00AE2FAA"/>
    <w:rsid w:val="00B217AF"/>
    <w:rsid w:val="00B93706"/>
    <w:rsid w:val="00BE386C"/>
    <w:rsid w:val="00C2059B"/>
    <w:rsid w:val="00C91277"/>
    <w:rsid w:val="00CD0168"/>
    <w:rsid w:val="00CE4285"/>
    <w:rsid w:val="00CF241B"/>
    <w:rsid w:val="00D550F0"/>
    <w:rsid w:val="00D76DA1"/>
    <w:rsid w:val="00D918DA"/>
    <w:rsid w:val="00DD1928"/>
    <w:rsid w:val="00DE2841"/>
    <w:rsid w:val="00E1311A"/>
    <w:rsid w:val="00E4069A"/>
    <w:rsid w:val="00E63CFD"/>
    <w:rsid w:val="00E72B8E"/>
    <w:rsid w:val="00EA68F1"/>
    <w:rsid w:val="00F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6BCF"/>
  <w15:chartTrackingRefBased/>
  <w15:docId w15:val="{2E55D6AD-7B88-403B-8204-78082263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2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42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E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428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CE4285"/>
  </w:style>
  <w:style w:type="character" w:styleId="Strong">
    <w:name w:val="Strong"/>
    <w:basedOn w:val="DefaultParagraphFont"/>
    <w:uiPriority w:val="22"/>
    <w:qFormat/>
    <w:rsid w:val="00E63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76</cp:revision>
  <dcterms:created xsi:type="dcterms:W3CDTF">2020-08-13T00:28:00Z</dcterms:created>
  <dcterms:modified xsi:type="dcterms:W3CDTF">2020-08-13T01:33:00Z</dcterms:modified>
</cp:coreProperties>
</file>