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EFFAB" w14:textId="77777777" w:rsidR="00A25BCE" w:rsidRDefault="00A25BCE" w:rsidP="00C07E37">
      <w:pPr>
        <w:pStyle w:val="a3"/>
        <w:rPr>
          <w:rFonts w:hAnsi="宋体" w:cs="宋体" w:hint="eastAsia"/>
        </w:rPr>
      </w:pPr>
      <w:r>
        <w:rPr>
          <w:rFonts w:hAnsi="宋体" w:cs="宋体"/>
        </w:rPr>
        <w:t>P</w:t>
      </w:r>
      <w:r>
        <w:rPr>
          <w:rFonts w:hAnsi="宋体" w:cs="宋体" w:hint="eastAsia"/>
        </w:rPr>
        <w:t>ng2fla 导图工具使用说明</w:t>
      </w:r>
    </w:p>
    <w:p w14:paraId="0D702EEF" w14:textId="77777777" w:rsidR="002F28E3" w:rsidRDefault="002F28E3" w:rsidP="00C07E37">
      <w:pPr>
        <w:pStyle w:val="a3"/>
        <w:rPr>
          <w:rFonts w:hAnsi="宋体" w:cs="宋体" w:hint="eastAsia"/>
        </w:rPr>
      </w:pPr>
    </w:p>
    <w:p w14:paraId="54415368" w14:textId="5A88D7AB" w:rsidR="002F28E3" w:rsidRDefault="002F28E3" w:rsidP="00C07E37">
      <w:pPr>
        <w:pStyle w:val="a3"/>
        <w:rPr>
          <w:rFonts w:hAnsi="宋体" w:cs="宋体"/>
        </w:rPr>
      </w:pPr>
      <w:r>
        <w:rPr>
          <w:rFonts w:hAnsi="宋体" w:cs="宋体" w:hint="eastAsia"/>
        </w:rPr>
        <w:t>0、本工具的开发过程考虑到尽量减少程序修改代码，尽量减少使用人员的工作习惯，因此配置稍微有一点复杂。</w:t>
      </w:r>
    </w:p>
    <w:p w14:paraId="2D7176E0" w14:textId="77777777" w:rsidR="00FC2B6A" w:rsidRDefault="00FC2B6A" w:rsidP="00C07E37">
      <w:pPr>
        <w:pStyle w:val="a3"/>
        <w:rPr>
          <w:rFonts w:hAnsi="宋体" w:cs="宋体" w:hint="eastAsia"/>
        </w:rPr>
      </w:pPr>
    </w:p>
    <w:p w14:paraId="74EA3F48" w14:textId="23DED2D4" w:rsidR="00FC2B6A" w:rsidRDefault="000E0AF0" w:rsidP="00B20E4B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资源目录结构及图片命名规范</w:t>
      </w:r>
    </w:p>
    <w:p w14:paraId="072D89A5" w14:textId="067E164A" w:rsidR="00B20E4B" w:rsidRDefault="00B20E4B" w:rsidP="00B20E4B">
      <w:pPr>
        <w:pStyle w:val="a3"/>
        <w:ind w:left="360"/>
        <w:rPr>
          <w:rFonts w:hAnsi="宋体" w:cs="宋体" w:hint="eastAsia"/>
        </w:rPr>
      </w:pPr>
      <w:r>
        <w:rPr>
          <w:rFonts w:hAnsi="宋体" w:cs="宋体" w:hint="eastAsia"/>
        </w:rPr>
        <w:t>见下图。</w:t>
      </w:r>
    </w:p>
    <w:p w14:paraId="2E29D15A" w14:textId="333D9184" w:rsidR="00B20E4B" w:rsidRDefault="00B20E4B" w:rsidP="00B20E4B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 w:hint="eastAsia"/>
        </w:rPr>
        <w:t>需要一个根目录，名字随意</w:t>
      </w:r>
      <w:r w:rsidR="00AD2759">
        <w:rPr>
          <w:rFonts w:hAnsi="宋体" w:cs="宋体" w:hint="eastAsia"/>
        </w:rPr>
        <w:t>。</w:t>
      </w:r>
    </w:p>
    <w:p w14:paraId="28B7BA76" w14:textId="08FB1412" w:rsidR="00B20E4B" w:rsidRDefault="00B20E4B" w:rsidP="00B20E4B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 w:hint="eastAsia"/>
        </w:rPr>
        <w:t>角色、子弹等</w:t>
      </w:r>
      <w:r w:rsidR="002F28E3">
        <w:rPr>
          <w:rFonts w:hAnsi="宋体" w:cs="宋体" w:hint="eastAsia"/>
        </w:rPr>
        <w:t>。文件夹命名规则和以前一样。</w:t>
      </w:r>
      <w:r w:rsidR="00C41411">
        <w:rPr>
          <w:rFonts w:hAnsi="宋体" w:cs="宋体" w:hint="eastAsia"/>
        </w:rPr>
        <w:t>可以多个文件夹并存。</w:t>
      </w:r>
      <w:r w:rsidR="00654DC1">
        <w:rPr>
          <w:rFonts w:hAnsi="宋体" w:cs="宋体" w:hint="eastAsia"/>
        </w:rPr>
        <w:t>（这里请熟悉规则的同学补充）</w:t>
      </w:r>
    </w:p>
    <w:p w14:paraId="0315809C" w14:textId="424FDD50" w:rsidR="00C41411" w:rsidRDefault="00C41411" w:rsidP="00B20E4B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 w:hint="eastAsia"/>
        </w:rPr>
        <w:t>动作文件夹，现在重新规范</w:t>
      </w:r>
    </w:p>
    <w:p w14:paraId="1256F635" w14:textId="58ECECD2" w:rsidR="00C41411" w:rsidRDefault="00C41411" w:rsidP="00C41411">
      <w:pPr>
        <w:pStyle w:val="a3"/>
        <w:ind w:left="720"/>
        <w:rPr>
          <w:rFonts w:hAnsi="宋体" w:cs="宋体" w:hint="eastAsia"/>
        </w:rPr>
      </w:pPr>
      <w:r w:rsidRPr="00C41411">
        <w:rPr>
          <w:rFonts w:hAnsi="宋体" w:cs="宋体"/>
        </w:rPr>
        <w:t xml:space="preserve">walk </w:t>
      </w:r>
      <w:r w:rsidR="00F741E5">
        <w:rPr>
          <w:rFonts w:hAnsi="宋体" w:cs="宋体" w:hint="eastAsia"/>
        </w:rPr>
        <w:t>行走动作</w:t>
      </w:r>
    </w:p>
    <w:p w14:paraId="28EACED2" w14:textId="724840DA" w:rsidR="00C41411" w:rsidRDefault="00C41411" w:rsidP="00C41411">
      <w:pPr>
        <w:pStyle w:val="a3"/>
        <w:ind w:left="720"/>
        <w:rPr>
          <w:rFonts w:hAnsi="宋体" w:cs="宋体" w:hint="eastAsia"/>
        </w:rPr>
      </w:pPr>
      <w:r w:rsidRPr="00C41411">
        <w:rPr>
          <w:rFonts w:hAnsi="宋体" w:cs="宋体"/>
        </w:rPr>
        <w:t>idle</w:t>
      </w:r>
      <w:r w:rsidR="00F741E5">
        <w:rPr>
          <w:rFonts w:hAnsi="宋体" w:cs="宋体" w:hint="eastAsia"/>
        </w:rPr>
        <w:t xml:space="preserve"> 待机动作</w:t>
      </w:r>
    </w:p>
    <w:p w14:paraId="098214A1" w14:textId="1E5302A8" w:rsidR="00C41411" w:rsidRDefault="00C41411" w:rsidP="00C41411">
      <w:pPr>
        <w:pStyle w:val="a3"/>
        <w:ind w:left="720"/>
        <w:rPr>
          <w:rFonts w:hAnsi="宋体" w:cs="宋体" w:hint="eastAsia"/>
        </w:rPr>
      </w:pPr>
      <w:r w:rsidRPr="00C41411">
        <w:rPr>
          <w:rFonts w:hAnsi="宋体" w:cs="宋体"/>
        </w:rPr>
        <w:t>far</w:t>
      </w:r>
      <w:r w:rsidR="00F741E5">
        <w:rPr>
          <w:rFonts w:hAnsi="宋体" w:cs="宋体" w:hint="eastAsia"/>
        </w:rPr>
        <w:tab/>
        <w:t>远程动作</w:t>
      </w:r>
    </w:p>
    <w:p w14:paraId="0D2ABBA6" w14:textId="1A65E31F" w:rsidR="00C41411" w:rsidRDefault="00C41411" w:rsidP="00C41411">
      <w:pPr>
        <w:pStyle w:val="a3"/>
        <w:ind w:left="720"/>
        <w:rPr>
          <w:rFonts w:hAnsi="宋体" w:cs="宋体" w:hint="eastAsia"/>
        </w:rPr>
      </w:pPr>
      <w:r>
        <w:rPr>
          <w:rFonts w:hAnsi="宋体" w:cs="宋体"/>
        </w:rPr>
        <w:t>near</w:t>
      </w:r>
      <w:r w:rsidR="00F741E5">
        <w:rPr>
          <w:rFonts w:hAnsi="宋体" w:cs="宋体" w:hint="eastAsia"/>
        </w:rPr>
        <w:t xml:space="preserve"> 近战动作</w:t>
      </w:r>
    </w:p>
    <w:p w14:paraId="0CEAD1B0" w14:textId="0659EE77" w:rsidR="00C41411" w:rsidRDefault="00C41411" w:rsidP="00C41411">
      <w:pPr>
        <w:pStyle w:val="a3"/>
        <w:ind w:left="720"/>
        <w:rPr>
          <w:rFonts w:hAnsi="宋体" w:cs="宋体" w:hint="eastAsia"/>
        </w:rPr>
      </w:pPr>
      <w:r w:rsidRPr="00C41411">
        <w:rPr>
          <w:rFonts w:hAnsi="宋体" w:cs="宋体"/>
        </w:rPr>
        <w:t>grave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需要墓碑的英雄</w:t>
      </w:r>
    </w:p>
    <w:p w14:paraId="7FBD7064" w14:textId="6F7899AC" w:rsidR="00FE40BE" w:rsidRDefault="00FE40BE" w:rsidP="00C41411">
      <w:pPr>
        <w:pStyle w:val="a3"/>
        <w:ind w:left="720"/>
        <w:rPr>
          <w:rFonts w:hAnsi="宋体" w:cs="宋体" w:hint="eastAsia"/>
        </w:rPr>
      </w:pPr>
      <w:r>
        <w:rPr>
          <w:rFonts w:hAnsi="宋体" w:cs="宋体" w:hint="eastAsia"/>
        </w:rPr>
        <w:t>17951 注意这只是个示范，这一类用数字的文件夹，代表的是需要用到id技能的动作</w:t>
      </w:r>
    </w:p>
    <w:p w14:paraId="011226C0" w14:textId="69E89468" w:rsidR="00AC6EC6" w:rsidRDefault="00AC6EC6" w:rsidP="00AC6EC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4）8方向，固定内容</w:t>
      </w:r>
    </w:p>
    <w:p w14:paraId="27196318" w14:textId="1FF26DCC" w:rsidR="00AC6EC6" w:rsidRDefault="00AC6EC6" w:rsidP="00AC6EC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5）</w:t>
      </w:r>
      <w:proofErr w:type="spellStart"/>
      <w:r>
        <w:rPr>
          <w:rFonts w:hAnsi="宋体" w:cs="宋体" w:hint="eastAsia"/>
        </w:rPr>
        <w:t>png</w:t>
      </w:r>
      <w:proofErr w:type="spellEnd"/>
      <w:r>
        <w:rPr>
          <w:rFonts w:hAnsi="宋体" w:cs="宋体" w:hint="eastAsia"/>
        </w:rPr>
        <w:t>列表。命名规则：从0001.png开始的连续数字编号</w:t>
      </w:r>
      <w:r w:rsidR="00654DC1">
        <w:rPr>
          <w:rFonts w:hAnsi="宋体" w:cs="宋体" w:hint="eastAsia"/>
        </w:rPr>
        <w:t>。有些动画可能需要跳过</w:t>
      </w:r>
      <w:r w:rsidR="00C83C66">
        <w:rPr>
          <w:rFonts w:hAnsi="宋体" w:cs="宋体" w:hint="eastAsia"/>
        </w:rPr>
        <w:t>指定数量的图片，这里不需要考虑。全部放进来即可。</w:t>
      </w:r>
    </w:p>
    <w:p w14:paraId="7AB592C0" w14:textId="77777777" w:rsidR="00920C49" w:rsidRDefault="00920C49" w:rsidP="00AC6EC6">
      <w:pPr>
        <w:pStyle w:val="a3"/>
        <w:rPr>
          <w:rFonts w:hAnsi="宋体" w:cs="宋体" w:hint="eastAsia"/>
        </w:rPr>
      </w:pPr>
    </w:p>
    <w:p w14:paraId="22CBD8F2" w14:textId="1A43D903" w:rsidR="00920C49" w:rsidRDefault="00920C49" w:rsidP="00AC6EC6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附注：同一个角色的图片大小和对齐坐标都要一样。</w:t>
      </w:r>
    </w:p>
    <w:p w14:paraId="77C6E226" w14:textId="629F432D" w:rsidR="00B20E4B" w:rsidRDefault="00B20E4B" w:rsidP="00B20E4B">
      <w:pPr>
        <w:pStyle w:val="a3"/>
        <w:ind w:left="360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 wp14:anchorId="0CAF5C86" wp14:editId="0B81A1EC">
            <wp:extent cx="5334000" cy="29782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C25A" w14:textId="4C5A5238" w:rsidR="004F2A27" w:rsidRDefault="002D481E" w:rsidP="004F2A27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安装工具，需要AIR环境，按提示下载安装即可</w:t>
      </w:r>
      <w:r w:rsidR="00D05F8D">
        <w:rPr>
          <w:rFonts w:hAnsi="宋体" w:cs="宋体" w:hint="eastAsia"/>
        </w:rPr>
        <w:t>。安装完初次打开界面如下</w:t>
      </w:r>
    </w:p>
    <w:p w14:paraId="40110CC1" w14:textId="77777777" w:rsidR="004F2A27" w:rsidRDefault="004F2A27" w:rsidP="004F2A27">
      <w:pPr>
        <w:pStyle w:val="a3"/>
        <w:rPr>
          <w:rFonts w:hAnsi="宋体" w:cs="宋体" w:hint="eastAsia"/>
        </w:rPr>
      </w:pPr>
    </w:p>
    <w:p w14:paraId="69231CDB" w14:textId="77777777" w:rsidR="004F2A27" w:rsidRDefault="004F2A27" w:rsidP="004F2A27">
      <w:pPr>
        <w:pStyle w:val="a3"/>
        <w:rPr>
          <w:rFonts w:hAnsi="宋体" w:cs="宋体" w:hint="eastAsia"/>
        </w:rPr>
      </w:pPr>
    </w:p>
    <w:p w14:paraId="0316E81C" w14:textId="7C2C7749" w:rsidR="004F2A27" w:rsidRDefault="004F2A27" w:rsidP="004F2A27">
      <w:pPr>
        <w:pStyle w:val="a3"/>
        <w:rPr>
          <w:rFonts w:hAnsi="宋体" w:cs="宋体" w:hint="eastAsia"/>
        </w:rPr>
      </w:pPr>
      <w:r>
        <w:rPr>
          <w:rFonts w:hAnsi="宋体" w:cs="宋体"/>
        </w:rPr>
        <w:t>1)</w:t>
      </w:r>
      <w:r>
        <w:rPr>
          <w:rFonts w:hAnsi="宋体" w:cs="宋体" w:hint="eastAsia"/>
        </w:rPr>
        <w:t>首先选择工作目录。按上图示例即选择root即可。选择完毕会自动保存该目录以便下次工具使用。</w:t>
      </w:r>
    </w:p>
    <w:p w14:paraId="77B13CFF" w14:textId="2A2AF088" w:rsidR="00DD3FFC" w:rsidRDefault="00360168" w:rsidP="004F2A27">
      <w:pPr>
        <w:pStyle w:val="a3"/>
        <w:rPr>
          <w:rFonts w:hAnsi="宋体" w:cs="宋体" w:hint="eastAsia"/>
        </w:rPr>
      </w:pPr>
      <w:r>
        <w:rPr>
          <w:rFonts w:hAnsi="宋体" w:cs="宋体"/>
          <w:noProof/>
        </w:rPr>
        <w:lastRenderedPageBreak/>
        <w:drawing>
          <wp:inline distT="0" distB="0" distL="0" distR="0" wp14:anchorId="1227FF7D" wp14:editId="32745EA7">
            <wp:extent cx="5334000" cy="5241788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38E2" w14:textId="355FF9B2" w:rsidR="00731352" w:rsidRDefault="00731352" w:rsidP="00C07E37">
      <w:pPr>
        <w:pStyle w:val="a3"/>
        <w:rPr>
          <w:rFonts w:hAnsi="宋体" w:cs="宋体"/>
        </w:rPr>
      </w:pPr>
    </w:p>
    <w:p w14:paraId="657DFE57" w14:textId="24B96395" w:rsidR="00DD3FFC" w:rsidRDefault="00A81A81" w:rsidP="00C07E37">
      <w:pPr>
        <w:pStyle w:val="a3"/>
        <w:rPr>
          <w:rFonts w:hAnsi="宋体" w:cs="宋体" w:hint="eastAsia"/>
        </w:rPr>
      </w:pPr>
      <w:r>
        <w:rPr>
          <w:rFonts w:hAnsi="宋体" w:cs="宋体"/>
        </w:rPr>
        <w:t>2)</w:t>
      </w:r>
      <w:r>
        <w:rPr>
          <w:rFonts w:hAnsi="宋体" w:cs="宋体" w:hint="eastAsia"/>
        </w:rPr>
        <w:t>工作目录设置完毕后，部分禁用的按钮变为可用状态</w:t>
      </w:r>
    </w:p>
    <w:p w14:paraId="6253BC8B" w14:textId="7A88B914" w:rsidR="00102A8A" w:rsidRDefault="00D440EB" w:rsidP="00C07E37">
      <w:pPr>
        <w:pStyle w:val="a3"/>
        <w:rPr>
          <w:rFonts w:hAnsi="宋体" w:cs="宋体"/>
        </w:rPr>
      </w:pPr>
      <w:r>
        <w:rPr>
          <w:rFonts w:hAnsi="宋体" w:cs="宋体" w:hint="eastAsia"/>
        </w:rPr>
        <w:t>此时点击下图中</w:t>
      </w:r>
      <w:r w:rsidR="009615B0">
        <w:rPr>
          <w:rFonts w:hAnsi="宋体" w:cs="宋体"/>
        </w:rPr>
        <w:t>2</w:t>
      </w:r>
      <w:r w:rsidR="009615B0">
        <w:rPr>
          <w:rFonts w:hAnsi="宋体" w:cs="宋体" w:hint="eastAsia"/>
        </w:rPr>
        <w:t>复制配置文件按钮，会把配置文件模板复制到root目录的所有子文件夹中。</w:t>
      </w:r>
      <w:bookmarkStart w:id="0" w:name="_GoBack"/>
      <w:bookmarkEnd w:id="0"/>
      <w:r w:rsidR="00102A8A">
        <w:rPr>
          <w:rFonts w:hAnsi="宋体" w:cs="宋体"/>
          <w:noProof/>
        </w:rPr>
        <w:drawing>
          <wp:inline distT="0" distB="0" distL="0" distR="0" wp14:anchorId="1173FAF9" wp14:editId="793686C0">
            <wp:extent cx="2034540" cy="64706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48E9" w14:textId="4D187EBB" w:rsidR="00D440EB" w:rsidRDefault="00102A8A" w:rsidP="00C07E3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3）的勾选框如果选中，会强制覆盖工作目录中已经存在的配置文件。</w:t>
      </w:r>
      <w:r w:rsidR="00746342">
        <w:rPr>
          <w:rFonts w:hAnsi="宋体" w:cs="宋体" w:hint="eastAsia"/>
        </w:rPr>
        <w:t>此功能不建议使用。除非明确要覆盖目标目录中的配置文件模板。</w:t>
      </w:r>
    </w:p>
    <w:p w14:paraId="7D9307FA" w14:textId="77777777" w:rsidR="00C07E37" w:rsidRPr="009372CB" w:rsidRDefault="00A25BCE" w:rsidP="00C07E37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 wp14:anchorId="0CA5FF41" wp14:editId="573E16C9">
            <wp:extent cx="5334000" cy="3933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E37" w:rsidRPr="009372CB" w:rsidSect="0091385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8DAED" w14:textId="77777777" w:rsidR="00D440EB" w:rsidRDefault="00D440EB" w:rsidP="00F51A27">
      <w:r>
        <w:separator/>
      </w:r>
    </w:p>
  </w:endnote>
  <w:endnote w:type="continuationSeparator" w:id="0">
    <w:p w14:paraId="72F4FD43" w14:textId="77777777" w:rsidR="00D440EB" w:rsidRDefault="00D440EB" w:rsidP="00F5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D0360" w14:textId="77777777" w:rsidR="00D440EB" w:rsidRDefault="00D440EB" w:rsidP="00F51A27">
      <w:r>
        <w:separator/>
      </w:r>
    </w:p>
  </w:footnote>
  <w:footnote w:type="continuationSeparator" w:id="0">
    <w:p w14:paraId="23C5DF5A" w14:textId="77777777" w:rsidR="00D440EB" w:rsidRDefault="00D440EB" w:rsidP="00F51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19B5"/>
    <w:multiLevelType w:val="hybridMultilevel"/>
    <w:tmpl w:val="84C4EFE2"/>
    <w:lvl w:ilvl="0" w:tplc="EA7AD706">
      <w:start w:val="1"/>
      <w:numFmt w:val="decimal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64A6EEA"/>
    <w:multiLevelType w:val="hybridMultilevel"/>
    <w:tmpl w:val="0E66D382"/>
    <w:lvl w:ilvl="0" w:tplc="4AD40D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434676"/>
    <w:multiLevelType w:val="hybridMultilevel"/>
    <w:tmpl w:val="675CBEC6"/>
    <w:lvl w:ilvl="0" w:tplc="7B443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4B5F8D"/>
    <w:multiLevelType w:val="hybridMultilevel"/>
    <w:tmpl w:val="3AB8279E"/>
    <w:lvl w:ilvl="0" w:tplc="97922D1E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04050B9"/>
    <w:multiLevelType w:val="hybridMultilevel"/>
    <w:tmpl w:val="29EA7F4A"/>
    <w:lvl w:ilvl="0" w:tplc="C1CA0056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0B6A"/>
    <w:rsid w:val="000A4FB4"/>
    <w:rsid w:val="000A5282"/>
    <w:rsid w:val="000E0AF0"/>
    <w:rsid w:val="00102A8A"/>
    <w:rsid w:val="00276F64"/>
    <w:rsid w:val="002D481E"/>
    <w:rsid w:val="002F28E3"/>
    <w:rsid w:val="00360168"/>
    <w:rsid w:val="00376584"/>
    <w:rsid w:val="00464BFC"/>
    <w:rsid w:val="004A0A52"/>
    <w:rsid w:val="004F2A27"/>
    <w:rsid w:val="00552135"/>
    <w:rsid w:val="00654DC1"/>
    <w:rsid w:val="00685A33"/>
    <w:rsid w:val="006A4E36"/>
    <w:rsid w:val="006E4591"/>
    <w:rsid w:val="00710B6A"/>
    <w:rsid w:val="00715067"/>
    <w:rsid w:val="00731352"/>
    <w:rsid w:val="00746342"/>
    <w:rsid w:val="00746913"/>
    <w:rsid w:val="007B267D"/>
    <w:rsid w:val="00844749"/>
    <w:rsid w:val="0085449A"/>
    <w:rsid w:val="00913854"/>
    <w:rsid w:val="00920C49"/>
    <w:rsid w:val="009372CB"/>
    <w:rsid w:val="009615B0"/>
    <w:rsid w:val="00A25BCE"/>
    <w:rsid w:val="00A81A81"/>
    <w:rsid w:val="00AC6EC6"/>
    <w:rsid w:val="00AD2759"/>
    <w:rsid w:val="00B20E4B"/>
    <w:rsid w:val="00BA6C96"/>
    <w:rsid w:val="00C07E37"/>
    <w:rsid w:val="00C41411"/>
    <w:rsid w:val="00C62648"/>
    <w:rsid w:val="00C83C66"/>
    <w:rsid w:val="00CB19E1"/>
    <w:rsid w:val="00D05F8D"/>
    <w:rsid w:val="00D440EB"/>
    <w:rsid w:val="00D92EA4"/>
    <w:rsid w:val="00DD3FFC"/>
    <w:rsid w:val="00E6166B"/>
    <w:rsid w:val="00F51A27"/>
    <w:rsid w:val="00F7042A"/>
    <w:rsid w:val="00F741E5"/>
    <w:rsid w:val="00FC2B6A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5E95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13854"/>
    <w:rPr>
      <w:rFonts w:ascii="宋体" w:eastAsia="宋体" w:hAnsi="Courier New" w:cs="Courier New"/>
      <w:szCs w:val="21"/>
    </w:rPr>
  </w:style>
  <w:style w:type="character" w:customStyle="1" w:styleId="a4">
    <w:name w:val="纯文本字符"/>
    <w:basedOn w:val="a0"/>
    <w:link w:val="a3"/>
    <w:uiPriority w:val="99"/>
    <w:rsid w:val="00913854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F5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F51A2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F51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F51A2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5449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5449A"/>
    <w:rPr>
      <w:sz w:val="18"/>
      <w:szCs w:val="18"/>
    </w:rPr>
  </w:style>
  <w:style w:type="paragraph" w:styleId="ab">
    <w:name w:val="List Paragraph"/>
    <w:basedOn w:val="a"/>
    <w:uiPriority w:val="34"/>
    <w:qFormat/>
    <w:rsid w:val="006A4E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Vector Lee</cp:lastModifiedBy>
  <cp:revision>43</cp:revision>
  <dcterms:created xsi:type="dcterms:W3CDTF">2014-04-17T09:13:00Z</dcterms:created>
  <dcterms:modified xsi:type="dcterms:W3CDTF">2015-05-07T11:40:00Z</dcterms:modified>
</cp:coreProperties>
</file>