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1C8" w:rsidRDefault="002E51C8">
      <w:r>
        <w:t>CSE 5236</w:t>
      </w:r>
    </w:p>
    <w:p w:rsidR="002E51C8" w:rsidRDefault="002E51C8">
      <w:r>
        <w:t>Project2</w:t>
      </w:r>
      <w:r w:rsidR="00F465A6">
        <w:t xml:space="preserve"> – Yun Ma</w:t>
      </w:r>
      <w:bookmarkStart w:id="0" w:name="_GoBack"/>
      <w:bookmarkEnd w:id="0"/>
    </w:p>
    <w:p w:rsidR="002E51C8" w:rsidRDefault="002E51C8"/>
    <w:p w:rsidR="00AB78A6" w:rsidRDefault="008F1788">
      <w:r>
        <w:t>Narratives:</w:t>
      </w:r>
    </w:p>
    <w:p w:rsidR="002E51C8" w:rsidRDefault="002E51C8" w:rsidP="00921563">
      <w:pPr>
        <w:pStyle w:val="ListParagraph"/>
      </w:pPr>
      <w:r>
        <w:t>Application introduction</w:t>
      </w:r>
    </w:p>
    <w:p w:rsidR="00921563" w:rsidRDefault="00921563">
      <w:r>
        <w:tab/>
        <w:t>This mobile application, a kind of a calories measurement, helps user follow their daily calories and plan on their health. It consists of many functions such as calculating total calories of food, listing normal food’s calories and reminding the goals for users.</w:t>
      </w:r>
    </w:p>
    <w:p w:rsidR="002E51C8" w:rsidRDefault="00921563" w:rsidP="00921563">
      <w:pPr>
        <w:ind w:firstLine="720"/>
      </w:pPr>
      <w:r>
        <w:t>Target population</w:t>
      </w:r>
    </w:p>
    <w:p w:rsidR="008F1788" w:rsidRDefault="00921563">
      <w:r>
        <w:tab/>
        <w:t xml:space="preserve">This application works well for the group of people who care about the intake and consumed calories every day and record </w:t>
      </w:r>
      <w:r w:rsidR="004349DB">
        <w:t>them to reach their goals. Females</w:t>
      </w:r>
      <w:r>
        <w:t xml:space="preserve"> who pursue beauty and </w:t>
      </w:r>
      <w:r w:rsidR="004349DB">
        <w:t>males who love exercises and eating should use this application.</w:t>
      </w:r>
    </w:p>
    <w:p w:rsidR="004349DB" w:rsidRDefault="004349DB">
      <w:r>
        <w:tab/>
        <w:t>Goal</w:t>
      </w:r>
    </w:p>
    <w:p w:rsidR="004349DB" w:rsidRDefault="004349DB">
      <w:r>
        <w:tab/>
        <w:t xml:space="preserve">This application could provide people a clear measurement of their calories and remind them about the goal. People can choose the best diets for </w:t>
      </w:r>
      <w:proofErr w:type="gramStart"/>
      <w:r>
        <w:t>themselves</w:t>
      </w:r>
      <w:proofErr w:type="gramEnd"/>
      <w:r>
        <w:t xml:space="preserve"> to lose weight or gain weight, in order to achieve their health goals.</w:t>
      </w:r>
    </w:p>
    <w:p w:rsidR="004349DB" w:rsidRDefault="004349DB"/>
    <w:p w:rsidR="008F1788" w:rsidRDefault="008F1788">
      <w:r>
        <w:t>Sketches:</w:t>
      </w:r>
    </w:p>
    <w:p w:rsidR="008F1788" w:rsidRDefault="008F1788">
      <w:r>
        <w:tab/>
      </w:r>
      <w:r w:rsidR="00C20781">
        <w:rPr>
          <w:noProof/>
        </w:rPr>
        <w:drawing>
          <wp:inline distT="0" distB="0" distL="0" distR="0" wp14:anchorId="066AB7C6" wp14:editId="1F5D1B02">
            <wp:extent cx="4886325" cy="2581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86325" cy="2581275"/>
                    </a:xfrm>
                    <a:prstGeom prst="rect">
                      <a:avLst/>
                    </a:prstGeom>
                  </pic:spPr>
                </pic:pic>
              </a:graphicData>
            </a:graphic>
          </wp:inline>
        </w:drawing>
      </w:r>
    </w:p>
    <w:p w:rsidR="008F1788" w:rsidRDefault="008F1788"/>
    <w:p w:rsidR="008F1788" w:rsidRDefault="008F1788">
      <w:r>
        <w:lastRenderedPageBreak/>
        <w:t>Lists of use cases:</w:t>
      </w:r>
    </w:p>
    <w:p w:rsidR="008F1788" w:rsidRDefault="008F1788">
      <w:r>
        <w:tab/>
      </w:r>
    </w:p>
    <w:tbl>
      <w:tblPr>
        <w:tblStyle w:val="TableGrid"/>
        <w:tblW w:w="0" w:type="auto"/>
        <w:tblLook w:val="04A0" w:firstRow="1" w:lastRow="0" w:firstColumn="1" w:lastColumn="0" w:noHBand="0" w:noVBand="1"/>
      </w:tblPr>
      <w:tblGrid>
        <w:gridCol w:w="2394"/>
        <w:gridCol w:w="2394"/>
        <w:gridCol w:w="2394"/>
        <w:gridCol w:w="2394"/>
      </w:tblGrid>
      <w:tr w:rsidR="008F1788" w:rsidTr="008F1788">
        <w:tc>
          <w:tcPr>
            <w:tcW w:w="2394" w:type="dxa"/>
          </w:tcPr>
          <w:p w:rsidR="008F1788" w:rsidRDefault="008F1788">
            <w:r>
              <w:t>Use Case</w:t>
            </w:r>
          </w:p>
        </w:tc>
        <w:tc>
          <w:tcPr>
            <w:tcW w:w="2394" w:type="dxa"/>
          </w:tcPr>
          <w:p w:rsidR="008F1788" w:rsidRDefault="008F1788">
            <w:r>
              <w:t>Actors</w:t>
            </w:r>
          </w:p>
        </w:tc>
        <w:tc>
          <w:tcPr>
            <w:tcW w:w="2394" w:type="dxa"/>
          </w:tcPr>
          <w:p w:rsidR="008F1788" w:rsidRDefault="008F1788">
            <w:r>
              <w:t>Purpose</w:t>
            </w:r>
          </w:p>
        </w:tc>
        <w:tc>
          <w:tcPr>
            <w:tcW w:w="2394" w:type="dxa"/>
          </w:tcPr>
          <w:p w:rsidR="008F1788" w:rsidRDefault="008F1788">
            <w:r>
              <w:t>Description</w:t>
            </w:r>
          </w:p>
        </w:tc>
      </w:tr>
      <w:tr w:rsidR="008F1788" w:rsidTr="008F1788">
        <w:tc>
          <w:tcPr>
            <w:tcW w:w="2394" w:type="dxa"/>
          </w:tcPr>
          <w:p w:rsidR="008F1788" w:rsidRDefault="008F1788" w:rsidP="004349DB">
            <w:pPr>
              <w:pStyle w:val="ListParagraph"/>
              <w:numPr>
                <w:ilvl w:val="0"/>
                <w:numId w:val="1"/>
              </w:numPr>
            </w:pPr>
            <w:r>
              <w:t xml:space="preserve">Take </w:t>
            </w:r>
            <w:r w:rsidR="004349DB">
              <w:t>food pictures</w:t>
            </w:r>
          </w:p>
        </w:tc>
        <w:tc>
          <w:tcPr>
            <w:tcW w:w="2394" w:type="dxa"/>
          </w:tcPr>
          <w:p w:rsidR="008F1788" w:rsidRDefault="004349DB">
            <w:r>
              <w:t>user</w:t>
            </w:r>
          </w:p>
        </w:tc>
        <w:tc>
          <w:tcPr>
            <w:tcW w:w="2394" w:type="dxa"/>
          </w:tcPr>
          <w:p w:rsidR="008F1788" w:rsidRDefault="004349DB" w:rsidP="004349DB">
            <w:r>
              <w:t>Record food with mobiles’ camera</w:t>
            </w:r>
          </w:p>
        </w:tc>
        <w:tc>
          <w:tcPr>
            <w:tcW w:w="2394" w:type="dxa"/>
          </w:tcPr>
          <w:p w:rsidR="008F1788" w:rsidRDefault="008F1788">
            <w:r>
              <w:t>U</w:t>
            </w:r>
            <w:r w:rsidR="004349DB">
              <w:t>ser</w:t>
            </w:r>
            <w:r>
              <w:t xml:space="preserve"> use</w:t>
            </w:r>
            <w:r w:rsidR="004349DB">
              <w:t>s</w:t>
            </w:r>
            <w:r>
              <w:t xml:space="preserve"> camera to photo the</w:t>
            </w:r>
            <w:r w:rsidR="004349DB">
              <w:t>ir</w:t>
            </w:r>
            <w:r>
              <w:t xml:space="preserve"> foods</w:t>
            </w:r>
            <w:r w:rsidR="004349DB">
              <w:t>.</w:t>
            </w:r>
          </w:p>
        </w:tc>
      </w:tr>
      <w:tr w:rsidR="008F1788" w:rsidTr="008F1788">
        <w:tc>
          <w:tcPr>
            <w:tcW w:w="2394" w:type="dxa"/>
          </w:tcPr>
          <w:p w:rsidR="008F1788" w:rsidRDefault="008F1788" w:rsidP="008F1788">
            <w:pPr>
              <w:pStyle w:val="ListParagraph"/>
              <w:numPr>
                <w:ilvl w:val="0"/>
                <w:numId w:val="1"/>
              </w:numPr>
            </w:pPr>
            <w:r>
              <w:t xml:space="preserve">Recognize </w:t>
            </w:r>
            <w:r w:rsidR="004349DB">
              <w:t>food</w:t>
            </w:r>
          </w:p>
        </w:tc>
        <w:tc>
          <w:tcPr>
            <w:tcW w:w="2394" w:type="dxa"/>
          </w:tcPr>
          <w:p w:rsidR="008F1788" w:rsidRDefault="008F1788">
            <w:r>
              <w:t>app</w:t>
            </w:r>
          </w:p>
        </w:tc>
        <w:tc>
          <w:tcPr>
            <w:tcW w:w="2394" w:type="dxa"/>
          </w:tcPr>
          <w:p w:rsidR="008F1788" w:rsidRDefault="004349DB">
            <w:r>
              <w:t>Learn</w:t>
            </w:r>
            <w:r w:rsidR="008F1788">
              <w:t xml:space="preserve"> the food types</w:t>
            </w:r>
            <w:r>
              <w:t xml:space="preserve"> in the photos</w:t>
            </w:r>
          </w:p>
        </w:tc>
        <w:tc>
          <w:tcPr>
            <w:tcW w:w="2394" w:type="dxa"/>
          </w:tcPr>
          <w:p w:rsidR="008F1788" w:rsidRDefault="008F1788" w:rsidP="004349DB">
            <w:r>
              <w:t>Application r</w:t>
            </w:r>
            <w:r w:rsidR="004349DB">
              <w:t>eceive</w:t>
            </w:r>
            <w:r w:rsidR="002E51C8">
              <w:t>s</w:t>
            </w:r>
            <w:r w:rsidR="004349DB">
              <w:t xml:space="preserve"> the photos user provided and recognizes the food </w:t>
            </w:r>
            <w:r>
              <w:t>through some spot tools</w:t>
            </w:r>
            <w:r w:rsidR="004349DB">
              <w:t xml:space="preserve"> inside it.</w:t>
            </w:r>
          </w:p>
        </w:tc>
      </w:tr>
      <w:tr w:rsidR="008F1788" w:rsidTr="008F1788">
        <w:tc>
          <w:tcPr>
            <w:tcW w:w="2394" w:type="dxa"/>
          </w:tcPr>
          <w:p w:rsidR="008F1788" w:rsidRDefault="004349DB" w:rsidP="008F1788">
            <w:pPr>
              <w:pStyle w:val="ListParagraph"/>
              <w:numPr>
                <w:ilvl w:val="0"/>
                <w:numId w:val="1"/>
              </w:numPr>
            </w:pPr>
            <w:r>
              <w:t>List food names</w:t>
            </w:r>
          </w:p>
        </w:tc>
        <w:tc>
          <w:tcPr>
            <w:tcW w:w="2394" w:type="dxa"/>
          </w:tcPr>
          <w:p w:rsidR="008F1788" w:rsidRDefault="002E51C8">
            <w:r>
              <w:t>app</w:t>
            </w:r>
          </w:p>
        </w:tc>
        <w:tc>
          <w:tcPr>
            <w:tcW w:w="2394" w:type="dxa"/>
          </w:tcPr>
          <w:p w:rsidR="008F1788" w:rsidRDefault="004349DB">
            <w:r>
              <w:t>Provide</w:t>
            </w:r>
            <w:r w:rsidR="002E51C8">
              <w:t xml:space="preserve"> </w:t>
            </w:r>
            <w:r>
              <w:t>several food names for user to choose</w:t>
            </w:r>
          </w:p>
        </w:tc>
        <w:tc>
          <w:tcPr>
            <w:tcW w:w="2394" w:type="dxa"/>
          </w:tcPr>
          <w:p w:rsidR="008F1788" w:rsidRDefault="002E51C8" w:rsidP="004349DB">
            <w:r>
              <w:t xml:space="preserve">Application </w:t>
            </w:r>
            <w:r w:rsidR="004349DB">
              <w:t>show</w:t>
            </w:r>
            <w:r>
              <w:t xml:space="preserve">s a </w:t>
            </w:r>
            <w:r w:rsidR="004349DB">
              <w:t>list of food name after learning from the photos</w:t>
            </w:r>
          </w:p>
        </w:tc>
      </w:tr>
      <w:tr w:rsidR="008F1788" w:rsidTr="008F1788">
        <w:tc>
          <w:tcPr>
            <w:tcW w:w="2394" w:type="dxa"/>
          </w:tcPr>
          <w:p w:rsidR="008F1788" w:rsidRDefault="002E51C8" w:rsidP="002E51C8">
            <w:pPr>
              <w:pStyle w:val="ListParagraph"/>
              <w:numPr>
                <w:ilvl w:val="0"/>
                <w:numId w:val="1"/>
              </w:numPr>
            </w:pPr>
            <w:r>
              <w:t xml:space="preserve">Select </w:t>
            </w:r>
            <w:r w:rsidR="004349DB">
              <w:t>food</w:t>
            </w:r>
          </w:p>
        </w:tc>
        <w:tc>
          <w:tcPr>
            <w:tcW w:w="2394" w:type="dxa"/>
          </w:tcPr>
          <w:p w:rsidR="008F1788" w:rsidRDefault="002E51C8">
            <w:r>
              <w:t>user</w:t>
            </w:r>
          </w:p>
        </w:tc>
        <w:tc>
          <w:tcPr>
            <w:tcW w:w="2394" w:type="dxa"/>
          </w:tcPr>
          <w:p w:rsidR="008F1788" w:rsidRDefault="002E51C8">
            <w:r>
              <w:t>Select</w:t>
            </w:r>
            <w:r w:rsidR="004349DB">
              <w:t xml:space="preserve"> exact food</w:t>
            </w:r>
          </w:p>
        </w:tc>
        <w:tc>
          <w:tcPr>
            <w:tcW w:w="2394" w:type="dxa"/>
          </w:tcPr>
          <w:p w:rsidR="008F1788" w:rsidRDefault="002E51C8" w:rsidP="004349DB">
            <w:r>
              <w:t xml:space="preserve">Users clicks </w:t>
            </w:r>
            <w:r w:rsidR="004349DB">
              <w:t xml:space="preserve">on </w:t>
            </w:r>
            <w:r>
              <w:t>the</w:t>
            </w:r>
            <w:r w:rsidR="004349DB">
              <w:t xml:space="preserve"> right name </w:t>
            </w:r>
            <w:r>
              <w:t>in the food list</w:t>
            </w:r>
          </w:p>
        </w:tc>
      </w:tr>
      <w:tr w:rsidR="002E51C8" w:rsidTr="008F1788">
        <w:tc>
          <w:tcPr>
            <w:tcW w:w="2394" w:type="dxa"/>
          </w:tcPr>
          <w:p w:rsidR="002E51C8" w:rsidRDefault="002E51C8" w:rsidP="002E51C8">
            <w:pPr>
              <w:pStyle w:val="ListParagraph"/>
              <w:numPr>
                <w:ilvl w:val="0"/>
                <w:numId w:val="1"/>
              </w:numPr>
            </w:pPr>
            <w:r>
              <w:t>Display</w:t>
            </w:r>
            <w:r w:rsidR="0076305F">
              <w:t xml:space="preserve"> food</w:t>
            </w:r>
            <w:r>
              <w:t xml:space="preserve"> calories</w:t>
            </w:r>
          </w:p>
        </w:tc>
        <w:tc>
          <w:tcPr>
            <w:tcW w:w="2394" w:type="dxa"/>
          </w:tcPr>
          <w:p w:rsidR="002E51C8" w:rsidRDefault="002E51C8">
            <w:r>
              <w:t>app</w:t>
            </w:r>
          </w:p>
        </w:tc>
        <w:tc>
          <w:tcPr>
            <w:tcW w:w="2394" w:type="dxa"/>
          </w:tcPr>
          <w:p w:rsidR="002E51C8" w:rsidRDefault="004349DB">
            <w:r>
              <w:t>Provide</w:t>
            </w:r>
            <w:r w:rsidR="002E51C8">
              <w:t xml:space="preserve"> food’s calories value</w:t>
            </w:r>
          </w:p>
        </w:tc>
        <w:tc>
          <w:tcPr>
            <w:tcW w:w="2394" w:type="dxa"/>
          </w:tcPr>
          <w:p w:rsidR="002E51C8" w:rsidRDefault="002E51C8">
            <w:r>
              <w:t>Application will find the value of calories</w:t>
            </w:r>
            <w:r w:rsidR="004349DB">
              <w:t xml:space="preserve"> of the food</w:t>
            </w:r>
            <w:r>
              <w:t xml:space="preserve"> in the </w:t>
            </w:r>
            <w:r w:rsidR="004349DB">
              <w:t>database and output</w:t>
            </w:r>
            <w:r>
              <w:t xml:space="preserve"> it</w:t>
            </w:r>
            <w:r w:rsidR="004349DB">
              <w:t xml:space="preserve"> to user</w:t>
            </w:r>
          </w:p>
        </w:tc>
      </w:tr>
      <w:tr w:rsidR="002E51C8" w:rsidTr="008F1788">
        <w:tc>
          <w:tcPr>
            <w:tcW w:w="2394" w:type="dxa"/>
          </w:tcPr>
          <w:p w:rsidR="002E51C8" w:rsidRDefault="002E51C8" w:rsidP="002E51C8">
            <w:pPr>
              <w:pStyle w:val="ListParagraph"/>
              <w:numPr>
                <w:ilvl w:val="0"/>
                <w:numId w:val="1"/>
              </w:numPr>
            </w:pPr>
            <w:r>
              <w:t xml:space="preserve">Estimate </w:t>
            </w:r>
            <w:r w:rsidR="0076305F">
              <w:t xml:space="preserve">food </w:t>
            </w:r>
            <w:r>
              <w:t>weight</w:t>
            </w:r>
          </w:p>
        </w:tc>
        <w:tc>
          <w:tcPr>
            <w:tcW w:w="2394" w:type="dxa"/>
          </w:tcPr>
          <w:p w:rsidR="002E51C8" w:rsidRDefault="002E51C8">
            <w:r>
              <w:t>user</w:t>
            </w:r>
          </w:p>
        </w:tc>
        <w:tc>
          <w:tcPr>
            <w:tcW w:w="2394" w:type="dxa"/>
          </w:tcPr>
          <w:p w:rsidR="002E51C8" w:rsidRDefault="0076305F">
            <w:r>
              <w:t>Give an estimated value of</w:t>
            </w:r>
            <w:r w:rsidR="002E51C8">
              <w:t xml:space="preserve"> </w:t>
            </w:r>
            <w:r>
              <w:t>food</w:t>
            </w:r>
            <w:r w:rsidR="002E51C8">
              <w:t xml:space="preserve"> weight</w:t>
            </w:r>
          </w:p>
        </w:tc>
        <w:tc>
          <w:tcPr>
            <w:tcW w:w="2394" w:type="dxa"/>
          </w:tcPr>
          <w:p w:rsidR="002E51C8" w:rsidRDefault="0076305F">
            <w:r>
              <w:t>User</w:t>
            </w:r>
            <w:r w:rsidR="002E51C8">
              <w:t xml:space="preserve"> measure</w:t>
            </w:r>
            <w:r>
              <w:t>s the weight of food and input</w:t>
            </w:r>
            <w:r w:rsidR="002E51C8">
              <w:t xml:space="preserve"> it in</w:t>
            </w:r>
            <w:r>
              <w:t>to</w:t>
            </w:r>
            <w:r w:rsidR="002E51C8">
              <w:t xml:space="preserve"> the application</w:t>
            </w:r>
            <w:r>
              <w:t>.</w:t>
            </w:r>
          </w:p>
        </w:tc>
      </w:tr>
      <w:tr w:rsidR="002E51C8" w:rsidTr="008F1788">
        <w:tc>
          <w:tcPr>
            <w:tcW w:w="2394" w:type="dxa"/>
          </w:tcPr>
          <w:p w:rsidR="002E51C8" w:rsidRDefault="002E51C8" w:rsidP="002E51C8">
            <w:pPr>
              <w:pStyle w:val="ListParagraph"/>
              <w:numPr>
                <w:ilvl w:val="0"/>
                <w:numId w:val="1"/>
              </w:numPr>
            </w:pPr>
            <w:r>
              <w:t>Estimate total calories</w:t>
            </w:r>
          </w:p>
        </w:tc>
        <w:tc>
          <w:tcPr>
            <w:tcW w:w="2394" w:type="dxa"/>
          </w:tcPr>
          <w:p w:rsidR="002E51C8" w:rsidRDefault="002E51C8">
            <w:r>
              <w:t>app</w:t>
            </w:r>
          </w:p>
        </w:tc>
        <w:tc>
          <w:tcPr>
            <w:tcW w:w="2394" w:type="dxa"/>
          </w:tcPr>
          <w:p w:rsidR="002E51C8" w:rsidRDefault="0076305F">
            <w:r>
              <w:t>Give a result of</w:t>
            </w:r>
            <w:r w:rsidR="002E51C8">
              <w:t xml:space="preserve"> total calories</w:t>
            </w:r>
            <w:r>
              <w:t xml:space="preserve"> of food</w:t>
            </w:r>
          </w:p>
        </w:tc>
        <w:tc>
          <w:tcPr>
            <w:tcW w:w="2394" w:type="dxa"/>
          </w:tcPr>
          <w:p w:rsidR="002E51C8" w:rsidRDefault="002E51C8">
            <w:r>
              <w:t>Application calculates the total calories w</w:t>
            </w:r>
            <w:r w:rsidR="0076305F">
              <w:t>ith the weight the user provided.</w:t>
            </w:r>
          </w:p>
        </w:tc>
      </w:tr>
      <w:tr w:rsidR="002E51C8" w:rsidTr="008F1788">
        <w:tc>
          <w:tcPr>
            <w:tcW w:w="2394" w:type="dxa"/>
          </w:tcPr>
          <w:p w:rsidR="002E51C8" w:rsidRDefault="002E51C8" w:rsidP="002E51C8">
            <w:pPr>
              <w:pStyle w:val="ListParagraph"/>
              <w:numPr>
                <w:ilvl w:val="0"/>
                <w:numId w:val="1"/>
              </w:numPr>
            </w:pPr>
            <w:r>
              <w:t xml:space="preserve">List </w:t>
            </w:r>
            <w:r w:rsidR="0076305F">
              <w:t xml:space="preserve">a list </w:t>
            </w:r>
            <w:r>
              <w:t>of calories</w:t>
            </w:r>
          </w:p>
        </w:tc>
        <w:tc>
          <w:tcPr>
            <w:tcW w:w="2394" w:type="dxa"/>
          </w:tcPr>
          <w:p w:rsidR="002E51C8" w:rsidRDefault="002E51C8">
            <w:r>
              <w:t>app</w:t>
            </w:r>
          </w:p>
        </w:tc>
        <w:tc>
          <w:tcPr>
            <w:tcW w:w="2394" w:type="dxa"/>
          </w:tcPr>
          <w:p w:rsidR="002E51C8" w:rsidRDefault="002E51C8" w:rsidP="0076305F">
            <w:r>
              <w:t>Show user</w:t>
            </w:r>
            <w:r w:rsidR="0076305F">
              <w:t xml:space="preserve"> a</w:t>
            </w:r>
            <w:r>
              <w:t xml:space="preserve"> list of calories</w:t>
            </w:r>
            <w:r w:rsidR="0076305F">
              <w:t xml:space="preserve"> of common food</w:t>
            </w:r>
          </w:p>
        </w:tc>
        <w:tc>
          <w:tcPr>
            <w:tcW w:w="2394" w:type="dxa"/>
          </w:tcPr>
          <w:p w:rsidR="002E51C8" w:rsidRDefault="0076305F">
            <w:r>
              <w:t>Application store</w:t>
            </w:r>
            <w:r w:rsidR="002E51C8">
              <w:t>s a list of common food calories for users to check</w:t>
            </w:r>
          </w:p>
        </w:tc>
      </w:tr>
      <w:tr w:rsidR="002E51C8" w:rsidTr="008F1788">
        <w:tc>
          <w:tcPr>
            <w:tcW w:w="2394" w:type="dxa"/>
          </w:tcPr>
          <w:p w:rsidR="002E51C8" w:rsidRDefault="0076305F" w:rsidP="002E51C8">
            <w:pPr>
              <w:pStyle w:val="ListParagraph"/>
              <w:numPr>
                <w:ilvl w:val="0"/>
                <w:numId w:val="1"/>
              </w:numPr>
            </w:pPr>
            <w:r>
              <w:t>Remind goals</w:t>
            </w:r>
          </w:p>
        </w:tc>
        <w:tc>
          <w:tcPr>
            <w:tcW w:w="2394" w:type="dxa"/>
          </w:tcPr>
          <w:p w:rsidR="002E51C8" w:rsidRDefault="002E51C8">
            <w:r>
              <w:t>app</w:t>
            </w:r>
          </w:p>
        </w:tc>
        <w:tc>
          <w:tcPr>
            <w:tcW w:w="2394" w:type="dxa"/>
          </w:tcPr>
          <w:p w:rsidR="002E51C8" w:rsidRDefault="002E51C8" w:rsidP="0076305F">
            <w:r>
              <w:t xml:space="preserve">Remind </w:t>
            </w:r>
            <w:r w:rsidR="0076305F">
              <w:t>user of</w:t>
            </w:r>
            <w:r>
              <w:t xml:space="preserve"> the expected calories value</w:t>
            </w:r>
          </w:p>
        </w:tc>
        <w:tc>
          <w:tcPr>
            <w:tcW w:w="2394" w:type="dxa"/>
          </w:tcPr>
          <w:p w:rsidR="002E51C8" w:rsidRDefault="002E51C8">
            <w:r>
              <w:t xml:space="preserve">Application </w:t>
            </w:r>
            <w:r w:rsidR="0076305F">
              <w:t xml:space="preserve">reminder </w:t>
            </w:r>
            <w:r>
              <w:t>records the calories value of the user</w:t>
            </w:r>
            <w:r w:rsidR="0076305F">
              <w:t xml:space="preserve"> intake and consumed, and reminds user of their calories goal.</w:t>
            </w:r>
          </w:p>
        </w:tc>
      </w:tr>
    </w:tbl>
    <w:p w:rsidR="008F1788" w:rsidRDefault="008F1788">
      <w:r>
        <w:t xml:space="preserve">   </w:t>
      </w:r>
    </w:p>
    <w:sectPr w:rsidR="008F1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70F63"/>
    <w:multiLevelType w:val="hybridMultilevel"/>
    <w:tmpl w:val="B8A4EE7C"/>
    <w:lvl w:ilvl="0" w:tplc="B93EF4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3FD2E4B"/>
    <w:multiLevelType w:val="hybridMultilevel"/>
    <w:tmpl w:val="7E307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5E33E4"/>
    <w:multiLevelType w:val="hybridMultilevel"/>
    <w:tmpl w:val="CECE6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788"/>
    <w:rsid w:val="002E51C8"/>
    <w:rsid w:val="004349DB"/>
    <w:rsid w:val="0076305F"/>
    <w:rsid w:val="008124DC"/>
    <w:rsid w:val="008F1788"/>
    <w:rsid w:val="00921563"/>
    <w:rsid w:val="00AB78A6"/>
    <w:rsid w:val="00C20781"/>
    <w:rsid w:val="00F465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F17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788"/>
    <w:pPr>
      <w:ind w:left="720"/>
      <w:contextualSpacing/>
    </w:pPr>
  </w:style>
  <w:style w:type="paragraph" w:styleId="BalloonText">
    <w:name w:val="Balloon Text"/>
    <w:basedOn w:val="Normal"/>
    <w:link w:val="BalloonTextChar"/>
    <w:uiPriority w:val="99"/>
    <w:semiHidden/>
    <w:unhideWhenUsed/>
    <w:rsid w:val="00C207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7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F17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788"/>
    <w:pPr>
      <w:ind w:left="720"/>
      <w:contextualSpacing/>
    </w:pPr>
  </w:style>
  <w:style w:type="paragraph" w:styleId="BalloonText">
    <w:name w:val="Balloon Text"/>
    <w:basedOn w:val="Normal"/>
    <w:link w:val="BalloonTextChar"/>
    <w:uiPriority w:val="99"/>
    <w:semiHidden/>
    <w:unhideWhenUsed/>
    <w:rsid w:val="00C207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7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 Yun</dc:creator>
  <cp:lastModifiedBy>Ma Yun</cp:lastModifiedBy>
  <cp:revision>10</cp:revision>
  <dcterms:created xsi:type="dcterms:W3CDTF">2016-09-25T20:05:00Z</dcterms:created>
  <dcterms:modified xsi:type="dcterms:W3CDTF">2016-09-25T21:03:00Z</dcterms:modified>
</cp:coreProperties>
</file>