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organisation can track its sales in segmented area by parsing the address and counting the number of orders subsequently.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administrator can filter the area with a dropdown where he can select the area of his desire for analysis.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According to data a report will be generated in which will display the statistics as below: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06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Additional features that can be added 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Push/SMS notification to customers in the area.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