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5D2DE5">
        <w:rPr>
          <w:lang w:val="es-ES_tradnl"/>
        </w:rPr>
        <w:t>1</w:t>
      </w:r>
      <w:r w:rsidR="00A61ABA">
        <w:rPr>
          <w:lang w:val="es-ES_tradnl"/>
        </w:rPr>
        <w:t>4</w:t>
      </w:r>
      <w:r w:rsidR="00E214D9">
        <w:rPr>
          <w:lang w:val="es-ES_tradnl"/>
        </w:rPr>
        <w:t>6</w:t>
      </w:r>
      <w:r>
        <w:rPr>
          <w:lang w:val="es-ES_tradnl"/>
        </w:rPr>
        <w:t>/0</w:t>
      </w:r>
      <w:r w:rsidR="00A61ABA">
        <w:rPr>
          <w:lang w:val="es-ES_tradnl"/>
        </w:rPr>
        <w:t>9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8C370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</w:t>
      </w:r>
      <w:r w:rsidR="008C3708">
        <w:rPr>
          <w:rFonts w:ascii="Arial" w:hAnsi="Arial"/>
          <w:sz w:val="24"/>
          <w:lang w:val="es-ES_tradnl"/>
        </w:rPr>
        <w:t>,</w:t>
      </w:r>
      <w:r w:rsidR="00B24DB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8B39D9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52158F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52158F">
        <w:rPr>
          <w:rFonts w:ascii="Arial" w:hAnsi="Arial"/>
          <w:bCs/>
          <w:i/>
          <w:iCs/>
          <w:sz w:val="24"/>
          <w:lang w:val="es-ES_tradnl"/>
        </w:rPr>
        <w:t>Diseño y Desarrollo de Software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864A0A">
        <w:rPr>
          <w:rFonts w:ascii="Arial" w:hAnsi="Arial"/>
          <w:sz w:val="24"/>
          <w:lang w:val="es-AR"/>
        </w:rPr>
        <w:t>(</w:t>
      </w:r>
      <w:proofErr w:type="spellStart"/>
      <w:r w:rsidR="00864A0A">
        <w:rPr>
          <w:rFonts w:ascii="Arial" w:hAnsi="Arial"/>
          <w:sz w:val="24"/>
          <w:lang w:val="es-AR"/>
        </w:rPr>
        <w:t>Expte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proofErr w:type="spellStart"/>
      <w:r w:rsidR="00864A0A">
        <w:rPr>
          <w:rFonts w:ascii="Arial" w:hAnsi="Arial"/>
          <w:sz w:val="24"/>
          <w:lang w:val="es-AR"/>
        </w:rPr>
        <w:t>D.CC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r w:rsidR="00A61ABA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8</w:t>
      </w:r>
      <w:r w:rsidR="00A61ABA">
        <w:rPr>
          <w:rFonts w:ascii="Arial" w:hAnsi="Arial"/>
          <w:sz w:val="24"/>
          <w:lang w:val="es-AR"/>
        </w:rPr>
        <w:t>5</w:t>
      </w:r>
      <w:r w:rsidR="008C3708">
        <w:rPr>
          <w:rFonts w:ascii="Arial" w:hAnsi="Arial"/>
          <w:sz w:val="24"/>
          <w:lang w:val="es-AR"/>
        </w:rPr>
        <w:t>7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 xml:space="preserve"> * resolución CDCIC -0</w:t>
      </w:r>
      <w:r w:rsidR="00A61ABA">
        <w:rPr>
          <w:rFonts w:ascii="Arial" w:hAnsi="Arial"/>
          <w:sz w:val="24"/>
          <w:lang w:val="es-AR"/>
        </w:rPr>
        <w:t>9</w:t>
      </w:r>
      <w:r w:rsidR="008C3708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vacante por </w:t>
      </w:r>
      <w:r w:rsidR="0052158F">
        <w:t xml:space="preserve">vencimiento designación señora Pamela </w:t>
      </w:r>
      <w:proofErr w:type="spellStart"/>
      <w:r w:rsidR="0052158F">
        <w:t>Ranni</w:t>
      </w:r>
      <w:proofErr w:type="spellEnd"/>
      <w:r w:rsidR="00330447">
        <w:t xml:space="preserve"> (</w:t>
      </w:r>
      <w:proofErr w:type="spellStart"/>
      <w:r w:rsidR="00330447">
        <w:t>leg</w:t>
      </w:r>
      <w:proofErr w:type="spellEnd"/>
      <w:r w:rsidR="00330447">
        <w:t>. 1</w:t>
      </w:r>
      <w:r w:rsidR="00175BDD">
        <w:t>1</w:t>
      </w:r>
      <w:r w:rsidR="004D677A">
        <w:t>0</w:t>
      </w:r>
      <w:r w:rsidR="0052158F">
        <w:t>14</w:t>
      </w:r>
      <w:r w:rsidR="00330447">
        <w:t>)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</w:t>
      </w:r>
      <w:r w:rsidR="0052158F">
        <w:rPr>
          <w:lang w:val="es-ES_tradnl"/>
        </w:rPr>
        <w:t xml:space="preserve"> </w:t>
      </w:r>
      <w:r>
        <w:rPr>
          <w:lang w:val="es-ES_tradnl"/>
        </w:rPr>
        <w:t>l</w:t>
      </w:r>
      <w:r w:rsidR="0052158F">
        <w:rPr>
          <w:lang w:val="es-ES_tradnl"/>
        </w:rPr>
        <w:t>a</w:t>
      </w:r>
      <w:r>
        <w:rPr>
          <w:lang w:val="es-ES_tradnl"/>
        </w:rPr>
        <w:t xml:space="preserve"> </w:t>
      </w:r>
      <w:r w:rsidR="00175BDD">
        <w:rPr>
          <w:lang w:val="es-ES_tradnl"/>
        </w:rPr>
        <w:t>señor</w:t>
      </w:r>
      <w:r w:rsidR="0052158F">
        <w:rPr>
          <w:lang w:val="es-ES_tradnl"/>
        </w:rPr>
        <w:t>ita</w:t>
      </w:r>
      <w:r w:rsidR="00175BDD">
        <w:rPr>
          <w:lang w:val="es-ES_tradnl"/>
        </w:rPr>
        <w:t xml:space="preserve"> </w:t>
      </w:r>
      <w:r w:rsidR="0052158F">
        <w:rPr>
          <w:lang w:val="es-ES_tradnl"/>
        </w:rPr>
        <w:t xml:space="preserve">Natalia Lorena </w:t>
      </w:r>
      <w:proofErr w:type="spellStart"/>
      <w:r w:rsidR="0052158F">
        <w:rPr>
          <w:lang w:val="es-ES_tradnl"/>
        </w:rPr>
        <w:t>Mitzig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864A0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</w:t>
      </w:r>
      <w:r w:rsidR="00330447">
        <w:rPr>
          <w:rFonts w:ascii="Arial" w:hAnsi="Arial" w:cs="Arial"/>
          <w:b/>
          <w:sz w:val="24"/>
          <w:szCs w:val="24"/>
          <w:lang w:val="es-AR"/>
        </w:rPr>
        <w:t xml:space="preserve"> de fecha 16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330447">
        <w:rPr>
          <w:rFonts w:ascii="Arial" w:hAnsi="Arial" w:cs="Arial"/>
          <w:b/>
          <w:sz w:val="24"/>
          <w:szCs w:val="24"/>
          <w:lang w:val="es-AR"/>
        </w:rPr>
        <w:t>septiembre</w:t>
      </w:r>
      <w:r>
        <w:rPr>
          <w:rFonts w:ascii="Arial" w:hAnsi="Arial" w:cs="Arial"/>
          <w:b/>
          <w:sz w:val="24"/>
          <w:szCs w:val="24"/>
          <w:lang w:val="es-AR"/>
        </w:rPr>
        <w:t xml:space="preserve"> de 200</w:t>
      </w:r>
      <w:r w:rsidR="00330447">
        <w:rPr>
          <w:rFonts w:ascii="Arial" w:hAnsi="Arial" w:cs="Arial"/>
          <w:b/>
          <w:sz w:val="24"/>
          <w:szCs w:val="24"/>
          <w:lang w:val="es-AR"/>
        </w:rPr>
        <w:t>9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Pr="00175BDD" w:rsidRDefault="00791A2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175BDD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91A25" w:rsidRPr="00175BDD" w:rsidRDefault="00791A25">
      <w:pPr>
        <w:rPr>
          <w:rFonts w:ascii="Arial" w:hAnsi="Arial" w:cs="Arial"/>
          <w:b/>
          <w:bCs/>
          <w:sz w:val="24"/>
          <w:lang w:val="pt-BR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 w:rsidRPr="00175BDD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Pr="00175BDD">
        <w:rPr>
          <w:rFonts w:ascii="Arial" w:hAnsi="Arial"/>
          <w:b/>
          <w:sz w:val="24"/>
          <w:lang w:val="es-ES"/>
        </w:rPr>
        <w:t>).-</w:t>
      </w:r>
      <w:r w:rsidRPr="00175BDD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_tradnl"/>
        </w:rPr>
        <w:t>Designar a</w:t>
      </w:r>
      <w:r w:rsidR="0052158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52158F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175BDD">
        <w:rPr>
          <w:rFonts w:ascii="Arial" w:hAnsi="Arial"/>
          <w:b/>
          <w:bCs/>
          <w:sz w:val="24"/>
          <w:lang w:val="es-ES_tradnl"/>
        </w:rPr>
        <w:t>señor</w:t>
      </w:r>
      <w:r w:rsidR="0052158F">
        <w:rPr>
          <w:rFonts w:ascii="Arial" w:hAnsi="Arial"/>
          <w:b/>
          <w:bCs/>
          <w:sz w:val="24"/>
          <w:lang w:val="es-ES_tradnl"/>
        </w:rPr>
        <w:t>ita</w:t>
      </w:r>
      <w:r w:rsidR="00175BDD">
        <w:rPr>
          <w:rFonts w:ascii="Arial" w:hAnsi="Arial"/>
          <w:b/>
          <w:bCs/>
          <w:sz w:val="24"/>
          <w:lang w:val="es-ES_tradnl"/>
        </w:rPr>
        <w:t xml:space="preserve"> </w:t>
      </w:r>
      <w:r w:rsidR="0052158F">
        <w:rPr>
          <w:rFonts w:ascii="Arial" w:hAnsi="Arial"/>
          <w:b/>
          <w:bCs/>
          <w:sz w:val="24"/>
          <w:lang w:val="es-ES_tradnl"/>
        </w:rPr>
        <w:t>Natalia Lorena MITZIG</w:t>
      </w:r>
      <w:r w:rsidR="00175BDD">
        <w:rPr>
          <w:rFonts w:ascii="Arial" w:hAnsi="Arial"/>
          <w:sz w:val="24"/>
          <w:lang w:val="es-ES_tradnl"/>
        </w:rPr>
        <w:t xml:space="preserve"> (</w:t>
      </w:r>
      <w:r w:rsidR="00C14DD7">
        <w:rPr>
          <w:rFonts w:ascii="Arial" w:hAnsi="Arial"/>
          <w:sz w:val="24"/>
          <w:lang w:val="es-ES_tradnl"/>
        </w:rPr>
        <w:t xml:space="preserve">DNI </w:t>
      </w:r>
      <w:r w:rsidR="0052158F">
        <w:rPr>
          <w:rFonts w:ascii="Arial" w:hAnsi="Arial"/>
          <w:sz w:val="24"/>
          <w:lang w:val="es-ES_tradnl"/>
        </w:rPr>
        <w:t>28.556.747</w:t>
      </w:r>
      <w:r>
        <w:rPr>
          <w:rFonts w:ascii="Arial" w:hAnsi="Arial"/>
          <w:sz w:val="24"/>
          <w:lang w:val="es-ES_tradnl"/>
        </w:rPr>
        <w:t>), en un cargo de A</w:t>
      </w:r>
      <w:r w:rsidR="00C14DD7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C14DD7">
        <w:rPr>
          <w:rFonts w:ascii="Arial" w:hAnsi="Arial"/>
          <w:sz w:val="24"/>
          <w:lang w:val="es-ES_tradnl"/>
        </w:rPr>
        <w:t>“B”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52158F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DA6D3C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DA6D3C">
        <w:rPr>
          <w:rFonts w:ascii="Arial" w:hAnsi="Arial"/>
          <w:b/>
          <w:sz w:val="24"/>
          <w:lang w:val="es-ES_tradnl"/>
        </w:rPr>
        <w:t>Diseño y Desarrollo de Software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347FBC">
        <w:rPr>
          <w:rFonts w:ascii="Arial" w:hAnsi="Arial"/>
          <w:b/>
          <w:sz w:val="24"/>
          <w:lang w:val="es-ES_tradnl"/>
        </w:rPr>
        <w:t>(</w:t>
      </w:r>
      <w:proofErr w:type="spellStart"/>
      <w:r w:rsidR="00347FBC">
        <w:rPr>
          <w:rFonts w:ascii="Arial" w:hAnsi="Arial"/>
          <w:b/>
          <w:sz w:val="24"/>
          <w:lang w:val="es-ES_tradnl"/>
        </w:rPr>
        <w:t>Cod</w:t>
      </w:r>
      <w:proofErr w:type="spellEnd"/>
      <w:r w:rsidR="00347FBC">
        <w:rPr>
          <w:rFonts w:ascii="Arial" w:hAnsi="Arial"/>
          <w:b/>
          <w:sz w:val="24"/>
          <w:lang w:val="es-ES_tradnl"/>
        </w:rPr>
        <w:t>. 5</w:t>
      </w:r>
      <w:r w:rsidR="00653B1B">
        <w:rPr>
          <w:rFonts w:ascii="Arial" w:hAnsi="Arial"/>
          <w:b/>
          <w:sz w:val="24"/>
          <w:lang w:val="es-ES_tradnl"/>
        </w:rPr>
        <w:t>58</w:t>
      </w:r>
      <w:r w:rsidR="00C14DD7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685AC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685AC1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685AC1">
        <w:rPr>
          <w:rFonts w:ascii="Arial" w:hAnsi="Arial"/>
          <w:sz w:val="24"/>
          <w:lang w:val="es-ES_tradnl"/>
        </w:rPr>
        <w:t>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C14DD7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C14DD7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653B1B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653B1B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0D1035">
        <w:rPr>
          <w:rFonts w:ascii="Arial" w:hAnsi="Arial"/>
          <w:sz w:val="24"/>
          <w:lang w:val="es-ES_tradnl"/>
        </w:rPr>
        <w:t>s</w:t>
      </w:r>
      <w:r w:rsidR="00F73279">
        <w:rPr>
          <w:rFonts w:ascii="Arial" w:hAnsi="Arial"/>
          <w:sz w:val="24"/>
          <w:lang w:val="es-ES_tradnl"/>
        </w:rPr>
        <w:t>eño</w:t>
      </w:r>
      <w:r w:rsidR="000D1035">
        <w:rPr>
          <w:rFonts w:ascii="Arial" w:hAnsi="Arial"/>
          <w:sz w:val="24"/>
          <w:lang w:val="es-ES_tradnl"/>
        </w:rPr>
        <w:t>r</w:t>
      </w:r>
      <w:r w:rsidR="00653B1B">
        <w:rPr>
          <w:rFonts w:ascii="Arial" w:hAnsi="Arial"/>
          <w:sz w:val="24"/>
          <w:lang w:val="es-ES_tradnl"/>
        </w:rPr>
        <w:t>ita</w:t>
      </w:r>
      <w:r w:rsidR="000D1035">
        <w:rPr>
          <w:rFonts w:ascii="Arial" w:hAnsi="Arial"/>
          <w:sz w:val="24"/>
          <w:lang w:val="es-ES_tradnl"/>
        </w:rPr>
        <w:t xml:space="preserve"> </w:t>
      </w:r>
      <w:proofErr w:type="spellStart"/>
      <w:r w:rsidR="00653B1B">
        <w:rPr>
          <w:rFonts w:ascii="Arial" w:hAnsi="Arial"/>
          <w:sz w:val="24"/>
          <w:lang w:val="es-ES_tradnl"/>
        </w:rPr>
        <w:t>Mitzig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="00F36221" w:rsidRPr="00F36221">
        <w:rPr>
          <w:rFonts w:ascii="Arial" w:hAnsi="Arial"/>
          <w:bCs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 w:rsidR="00653B1B">
        <w:rPr>
          <w:rFonts w:ascii="Arial" w:hAnsi="Arial"/>
          <w:b/>
          <w:sz w:val="24"/>
          <w:lang w:val="es-ES_tradnl"/>
        </w:rPr>
        <w:t>Teoría y Diseño de Bases de Datos</w:t>
      </w:r>
      <w:r w:rsidR="001C2835" w:rsidRPr="00F73279">
        <w:rPr>
          <w:rFonts w:ascii="Arial" w:hAnsi="Arial"/>
          <w:b/>
          <w:sz w:val="24"/>
          <w:lang w:val="es-ES_tradnl"/>
        </w:rPr>
        <w:t xml:space="preserve"> (5</w:t>
      </w:r>
      <w:r w:rsidR="00F73279" w:rsidRPr="00F73279">
        <w:rPr>
          <w:rFonts w:ascii="Arial" w:hAnsi="Arial"/>
          <w:b/>
          <w:sz w:val="24"/>
          <w:lang w:val="es-ES_tradnl"/>
        </w:rPr>
        <w:t>9</w:t>
      </w:r>
      <w:r w:rsidR="00653B1B">
        <w:rPr>
          <w:rFonts w:ascii="Arial" w:hAnsi="Arial"/>
          <w:b/>
          <w:sz w:val="24"/>
          <w:lang w:val="es-ES_tradnl"/>
        </w:rPr>
        <w:t>54</w:t>
      </w:r>
      <w:r w:rsidR="001C2835" w:rsidRPr="00F73279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</w:t>
      </w:r>
      <w:r w:rsidR="00EC6CFC">
        <w:rPr>
          <w:rFonts w:ascii="Arial" w:hAnsi="Arial"/>
          <w:sz w:val="24"/>
          <w:lang w:val="es-ES_tradnl"/>
        </w:rPr>
        <w:t xml:space="preserve">el </w:t>
      </w:r>
      <w:r w:rsidR="00F36221">
        <w:rPr>
          <w:rFonts w:ascii="Arial" w:hAnsi="Arial"/>
          <w:sz w:val="24"/>
          <w:lang w:val="es-ES_tradnl"/>
        </w:rPr>
        <w:t>término</w:t>
      </w:r>
      <w:r>
        <w:rPr>
          <w:rFonts w:ascii="Arial" w:hAnsi="Arial"/>
          <w:sz w:val="24"/>
          <w:lang w:val="es-ES_tradnl"/>
        </w:rPr>
        <w:t xml:space="preserve"> de </w:t>
      </w:r>
      <w:r w:rsidR="000D1035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0D1035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) año, a partir de </w:t>
      </w:r>
      <w:r w:rsidR="00DD2CC0">
        <w:rPr>
          <w:rFonts w:ascii="Arial" w:hAnsi="Arial"/>
          <w:sz w:val="24"/>
          <w:lang w:val="es-ES_tradnl"/>
        </w:rPr>
        <w:t>la efectiva posesión del cargo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A61AB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0D1035"/>
    <w:rsid w:val="00175BDD"/>
    <w:rsid w:val="0018487D"/>
    <w:rsid w:val="001C2835"/>
    <w:rsid w:val="00330447"/>
    <w:rsid w:val="003347B8"/>
    <w:rsid w:val="00347FBC"/>
    <w:rsid w:val="004D677A"/>
    <w:rsid w:val="0052158F"/>
    <w:rsid w:val="00556170"/>
    <w:rsid w:val="005D2DE5"/>
    <w:rsid w:val="00604C6C"/>
    <w:rsid w:val="00653B1B"/>
    <w:rsid w:val="00685AC1"/>
    <w:rsid w:val="006E3DCE"/>
    <w:rsid w:val="00791A25"/>
    <w:rsid w:val="00864A0A"/>
    <w:rsid w:val="008A0EA3"/>
    <w:rsid w:val="008B39D9"/>
    <w:rsid w:val="008C3708"/>
    <w:rsid w:val="008E3EA4"/>
    <w:rsid w:val="009F20CB"/>
    <w:rsid w:val="00A61ABA"/>
    <w:rsid w:val="00A74D01"/>
    <w:rsid w:val="00B24DB5"/>
    <w:rsid w:val="00B376DD"/>
    <w:rsid w:val="00B51084"/>
    <w:rsid w:val="00B543AE"/>
    <w:rsid w:val="00C14DD7"/>
    <w:rsid w:val="00C17A15"/>
    <w:rsid w:val="00DA6D3C"/>
    <w:rsid w:val="00DD2CC0"/>
    <w:rsid w:val="00E214D9"/>
    <w:rsid w:val="00EC6CFC"/>
    <w:rsid w:val="00F36221"/>
    <w:rsid w:val="00F619D6"/>
    <w:rsid w:val="00F7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paragraph" w:styleId="Ttulo5">
    <w:name w:val="heading 5"/>
    <w:basedOn w:val="Normal"/>
    <w:next w:val="Normal"/>
    <w:qFormat/>
    <w:rsid w:val="00F3622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independienteprimerasangra">
    <w:name w:val="Body Text First Indent"/>
    <w:basedOn w:val="Textoindependiente"/>
    <w:rsid w:val="00F36221"/>
    <w:pPr>
      <w:widowControl/>
      <w:tabs>
        <w:tab w:val="clear" w:pos="1440"/>
        <w:tab w:val="clear" w:pos="3600"/>
        <w:tab w:val="clear" w:pos="3888"/>
        <w:tab w:val="clear" w:pos="5040"/>
      </w:tabs>
      <w:spacing w:after="120"/>
      <w:ind w:firstLine="210"/>
      <w:jc w:val="left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2009-09-18T14:20:00Z</cp:lastPrinted>
  <dcterms:created xsi:type="dcterms:W3CDTF">2025-07-06T05:11:00Z</dcterms:created>
  <dcterms:modified xsi:type="dcterms:W3CDTF">2025-07-06T05:11:00Z</dcterms:modified>
</cp:coreProperties>
</file>