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2758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CDCC-097/96</w:t>
      </w:r>
      <w:r>
        <w:rPr>
          <w:rFonts w:ascii="Arial" w:hAnsi="Arial"/>
          <w:sz w:val="24"/>
        </w:rPr>
        <w:t xml:space="preserve">                    </w:t>
      </w:r>
    </w:p>
    <w:p w:rsidR="00000000" w:rsidRDefault="001D275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1D2758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1D2758">
      <w:pPr>
        <w:rPr>
          <w:rFonts w:ascii="Arial" w:hAnsi="Arial"/>
          <w:sz w:val="24"/>
        </w:rPr>
      </w:pPr>
    </w:p>
    <w:p w:rsidR="00000000" w:rsidRDefault="001D275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1D2758">
      <w:pPr>
        <w:rPr>
          <w:rFonts w:ascii="Arial" w:hAnsi="Arial"/>
          <w:sz w:val="24"/>
        </w:rPr>
      </w:pPr>
    </w:p>
    <w:p w:rsidR="00000000" w:rsidRDefault="001D275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31 de octubre de 1996 operará el vencimiento de la designación del señor Leonardo Julio Dino de - Matteis Ayudante de Docencia “B” en la asignatura </w:t>
      </w:r>
      <w:r>
        <w:rPr>
          <w:rFonts w:ascii="Arial" w:hAnsi="Arial"/>
          <w:sz w:val="24"/>
        </w:rPr>
        <w:t>“Estructuras de Datos y Algoritmos”; y</w:t>
      </w:r>
    </w:p>
    <w:p w:rsidR="00000000" w:rsidRDefault="001D2758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1D275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1D2758">
      <w:pPr>
        <w:rPr>
          <w:rFonts w:ascii="Arial" w:hAnsi="Arial"/>
          <w:sz w:val="24"/>
        </w:rPr>
      </w:pPr>
    </w:p>
    <w:p w:rsidR="00000000" w:rsidRDefault="001D275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CU-316/96 (Art. 4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el Consejo Universtiario facultó a las unidades académicas a efectuar prórrogas de designación;</w:t>
      </w:r>
    </w:p>
    <w:p w:rsidR="00000000" w:rsidRDefault="001D2758">
      <w:pPr>
        <w:ind w:firstLine="1418"/>
        <w:jc w:val="both"/>
        <w:rPr>
          <w:rFonts w:ascii="Arial" w:hAnsi="Arial"/>
          <w:sz w:val="24"/>
        </w:rPr>
      </w:pPr>
    </w:p>
    <w:p w:rsidR="00000000" w:rsidRDefault="001D275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1D2758">
      <w:pPr>
        <w:jc w:val="both"/>
        <w:rPr>
          <w:rFonts w:ascii="Arial" w:hAnsi="Arial"/>
          <w:b/>
          <w:sz w:val="24"/>
        </w:rPr>
      </w:pPr>
    </w:p>
    <w:p w:rsidR="00000000" w:rsidRDefault="001D2758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17 de octubre de 1996</w:t>
      </w:r>
    </w:p>
    <w:p w:rsidR="00000000" w:rsidRDefault="001D2758">
      <w:pPr>
        <w:ind w:firstLine="1418"/>
        <w:rPr>
          <w:rFonts w:ascii="Arial" w:hAnsi="Arial"/>
          <w:b/>
          <w:sz w:val="24"/>
        </w:rPr>
      </w:pPr>
    </w:p>
    <w:p w:rsidR="00000000" w:rsidRDefault="001D2758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D2758">
      <w:pPr>
        <w:jc w:val="both"/>
        <w:rPr>
          <w:rFonts w:ascii="Arial" w:hAnsi="Arial"/>
          <w:sz w:val="24"/>
        </w:rPr>
      </w:pPr>
    </w:p>
    <w:p w:rsidR="00000000" w:rsidRDefault="001D275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Prorrogar la designación de la señor </w:t>
      </w:r>
      <w:r>
        <w:rPr>
          <w:rFonts w:ascii="Arial" w:hAnsi="Arial"/>
          <w:b/>
          <w:sz w:val="24"/>
        </w:rPr>
        <w:t xml:space="preserve">Leonardo Julio Dino de - MATTEIS </w:t>
      </w:r>
      <w:r>
        <w:rPr>
          <w:rFonts w:ascii="Arial" w:hAnsi="Arial"/>
          <w:sz w:val="24"/>
        </w:rPr>
        <w:t xml:space="preserve">(Leg. 8699 * D.N.I. 23.997.950), en un cargo de Ayudante de Docencia “B”, asignatura </w:t>
      </w:r>
      <w:r>
        <w:rPr>
          <w:rFonts w:ascii="Arial" w:hAnsi="Arial"/>
          <w:b/>
          <w:sz w:val="24"/>
        </w:rPr>
        <w:t>“Estr</w:t>
      </w:r>
      <w:r>
        <w:rPr>
          <w:rFonts w:ascii="Arial" w:hAnsi="Arial"/>
          <w:b/>
          <w:sz w:val="24"/>
        </w:rPr>
        <w:t>ucturas de Datos y Algoritmos” (Cod. 5617),</w:t>
      </w:r>
      <w:r>
        <w:rPr>
          <w:rFonts w:ascii="Arial" w:hAnsi="Arial"/>
          <w:sz w:val="24"/>
        </w:rPr>
        <w:t xml:space="preserve"> en el Departamento de Ciencias de la Computación, desde el 01 de noviembre de 1996 y hasta el </w:t>
      </w: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 xml:space="preserve"> de </w:t>
      </w:r>
      <w:r>
        <w:rPr>
          <w:rFonts w:ascii="Arial" w:hAnsi="Arial"/>
          <w:sz w:val="24"/>
        </w:rPr>
        <w:t>abril</w:t>
      </w:r>
      <w:r>
        <w:rPr>
          <w:rFonts w:ascii="Arial" w:hAnsi="Arial"/>
          <w:sz w:val="24"/>
        </w:rPr>
        <w:t xml:space="preserve"> de 1997, sin perjuicio de que con anterioridad al vencimiento el cargo sea provisto por llamado a inscripción según las reglamentaciones vigentes en la Universidad Nacional del Sur.- </w:t>
      </w:r>
    </w:p>
    <w:p w:rsidR="00000000" w:rsidRDefault="001D2758">
      <w:pPr>
        <w:jc w:val="both"/>
        <w:rPr>
          <w:rFonts w:ascii="Arial" w:hAnsi="Arial"/>
          <w:b/>
          <w:sz w:val="24"/>
        </w:rPr>
      </w:pPr>
    </w:p>
    <w:p w:rsidR="00000000" w:rsidRDefault="001D275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Regístrese; comuníquese; pase a la Dirección General de Personal para su conocimiento  y demás efectos; tomen razón Consejo Superior Universitario y la Secre-taría </w:t>
      </w:r>
      <w:r>
        <w:rPr>
          <w:rFonts w:ascii="Arial" w:hAnsi="Arial"/>
          <w:sz w:val="24"/>
        </w:rPr>
        <w:t>General Académica; cumplido, archívese.------------------------------------------------------</w:t>
      </w:r>
    </w:p>
    <w:p w:rsidR="00000000" w:rsidRDefault="001D2758">
      <w:pPr>
        <w:rPr>
          <w:rFonts w:ascii="Arial" w:hAnsi="Arial"/>
          <w:sz w:val="24"/>
        </w:rPr>
      </w:pPr>
    </w:p>
    <w:sectPr w:rsidR="00000000">
      <w:pgSz w:w="11907" w:h="16840" w:code="9"/>
      <w:pgMar w:top="3119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2758"/>
    <w:rsid w:val="001D2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REGISTRADO BAJO N°   CDCC-093/96                    </vt:lpstr>
      </vt:variant>
      <vt:variant>
        <vt:i4>0</vt:i4>
      </vt:variant>
    </vt:vector>
  </HeadingPairs>
  <Company> 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dc:description/>
  <cp:lastModifiedBy>Keith</cp:lastModifiedBy>
  <cp:revision>2</cp:revision>
  <cp:lastPrinted>1996-10-18T16:48:00Z</cp:lastPrinted>
  <dcterms:created xsi:type="dcterms:W3CDTF">2025-07-06T00:28:00Z</dcterms:created>
  <dcterms:modified xsi:type="dcterms:W3CDTF">2025-07-06T00:28:00Z</dcterms:modified>
</cp:coreProperties>
</file>