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05" w:rsidRDefault="0076530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 w:rsidR="000000E1">
        <w:rPr>
          <w:rFonts w:ascii="Arial" w:hAnsi="Arial" w:cs="Arial"/>
          <w:b/>
          <w:lang w:val="es-AR"/>
        </w:rPr>
        <w:t xml:space="preserve">  </w:t>
      </w:r>
      <w:r w:rsidR="00914373">
        <w:rPr>
          <w:rFonts w:ascii="Arial" w:hAnsi="Arial" w:cs="Arial"/>
          <w:b/>
          <w:lang w:val="es-AR"/>
        </w:rPr>
        <w:t>DCIC-0</w:t>
      </w:r>
      <w:r w:rsidR="000000E1">
        <w:rPr>
          <w:rFonts w:ascii="Arial" w:hAnsi="Arial" w:cs="Arial"/>
          <w:b/>
          <w:lang w:val="es-AR"/>
        </w:rPr>
        <w:t>1</w:t>
      </w:r>
      <w:r w:rsidR="00767847">
        <w:rPr>
          <w:rFonts w:ascii="Arial" w:hAnsi="Arial" w:cs="Arial"/>
          <w:b/>
          <w:lang w:val="es-AR"/>
        </w:rPr>
        <w:t>9</w:t>
      </w:r>
      <w:r w:rsidR="00A24A3D">
        <w:rPr>
          <w:rFonts w:ascii="Arial" w:hAnsi="Arial" w:cs="Arial"/>
          <w:b/>
          <w:lang w:val="es-AR"/>
        </w:rPr>
        <w:t>/0</w:t>
      </w:r>
      <w:r w:rsidR="00DC3F80">
        <w:rPr>
          <w:rFonts w:ascii="Arial" w:hAnsi="Arial" w:cs="Arial"/>
          <w:b/>
          <w:lang w:val="es-AR"/>
        </w:rPr>
        <w:t>8</w:t>
      </w:r>
    </w:p>
    <w:p w:rsidR="00765305" w:rsidRDefault="00765305">
      <w:pPr>
        <w:rPr>
          <w:rFonts w:ascii="Arial" w:hAnsi="Arial" w:cs="Arial"/>
          <w:b/>
          <w:lang w:val="es-AR"/>
        </w:rPr>
      </w:pPr>
    </w:p>
    <w:p w:rsidR="00765305" w:rsidRDefault="00765305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 w:rsidP="00A24A3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solicitud de ava</w:t>
      </w:r>
      <w:r w:rsidR="000828A8">
        <w:rPr>
          <w:rFonts w:ascii="Arial" w:hAnsi="Arial" w:cs="Arial"/>
          <w:lang w:val="es-ES"/>
        </w:rPr>
        <w:t>l académico presentada</w:t>
      </w:r>
      <w:r w:rsidR="00F36260">
        <w:rPr>
          <w:rFonts w:ascii="Arial" w:hAnsi="Arial" w:cs="Arial"/>
          <w:lang w:val="es-ES"/>
        </w:rPr>
        <w:t xml:space="preserve"> por </w:t>
      </w:r>
      <w:r w:rsidR="00C63DF5">
        <w:rPr>
          <w:rFonts w:ascii="Arial" w:hAnsi="Arial" w:cs="Arial"/>
          <w:lang w:val="es-ES"/>
        </w:rPr>
        <w:t>e</w:t>
      </w:r>
      <w:r w:rsidR="00914373">
        <w:rPr>
          <w:rFonts w:ascii="Arial" w:hAnsi="Arial" w:cs="Arial"/>
          <w:lang w:val="es-ES"/>
        </w:rPr>
        <w:t xml:space="preserve">l </w:t>
      </w:r>
      <w:r w:rsidR="002775FC">
        <w:rPr>
          <w:rFonts w:ascii="Arial" w:hAnsi="Arial" w:cs="Arial"/>
          <w:lang w:val="es-ES"/>
        </w:rPr>
        <w:t xml:space="preserve">Lic. Martín O. </w:t>
      </w:r>
      <w:proofErr w:type="spellStart"/>
      <w:r w:rsidR="002775FC">
        <w:rPr>
          <w:rFonts w:ascii="Arial" w:hAnsi="Arial" w:cs="Arial"/>
          <w:lang w:val="es-ES"/>
        </w:rPr>
        <w:t>Moguillansky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2775F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para p</w:t>
      </w:r>
      <w:r w:rsidR="00A24A3D">
        <w:rPr>
          <w:rFonts w:ascii="Arial" w:hAnsi="Arial" w:cs="Arial"/>
          <w:lang w:val="es-ES"/>
        </w:rPr>
        <w:t>resentarse a</w:t>
      </w:r>
      <w:r w:rsidR="00F36260">
        <w:rPr>
          <w:rFonts w:ascii="Arial" w:hAnsi="Arial" w:cs="Arial"/>
          <w:lang w:val="es-ES"/>
        </w:rPr>
        <w:t xml:space="preserve"> la convocatoria </w:t>
      </w:r>
      <w:r>
        <w:rPr>
          <w:rFonts w:ascii="Arial" w:hAnsi="Arial" w:cs="Arial"/>
          <w:lang w:val="es-ES"/>
        </w:rPr>
        <w:t>“</w:t>
      </w:r>
      <w:r w:rsidR="00F36260">
        <w:rPr>
          <w:rFonts w:ascii="Arial" w:hAnsi="Arial" w:cs="Arial"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lang w:val="es-ES"/>
        </w:rPr>
        <w:t>” efectuada por la Secretaría de Ciencia y Tecnología de la Universidad Nacional del Sur; y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CONSIDERANDO: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Pr="00F36260" w:rsidRDefault="00765305" w:rsidP="00C63DF5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F36260">
        <w:rPr>
          <w:rFonts w:ascii="Arial" w:hAnsi="Arial" w:cs="Arial"/>
          <w:lang w:val="es-ES"/>
        </w:rPr>
        <w:t xml:space="preserve">la beca será utilizada para asistir </w:t>
      </w:r>
      <w:r w:rsidR="00E2598C">
        <w:rPr>
          <w:rFonts w:ascii="Arial" w:hAnsi="Arial" w:cs="Arial"/>
          <w:lang w:val="es-ES"/>
        </w:rPr>
        <w:t>a</w:t>
      </w:r>
      <w:r w:rsidR="00886216">
        <w:rPr>
          <w:rFonts w:ascii="Arial" w:hAnsi="Arial" w:cs="Arial"/>
          <w:lang w:val="es-ES"/>
        </w:rPr>
        <w:t xml:space="preserve"> </w:t>
      </w:r>
      <w:r w:rsidR="00E2598C">
        <w:rPr>
          <w:rFonts w:ascii="Arial" w:hAnsi="Arial" w:cs="Arial"/>
          <w:lang w:val="es-ES"/>
        </w:rPr>
        <w:t>l</w:t>
      </w:r>
      <w:r w:rsidR="00886216">
        <w:rPr>
          <w:rFonts w:ascii="Arial" w:hAnsi="Arial" w:cs="Arial"/>
          <w:lang w:val="es-ES"/>
        </w:rPr>
        <w:t>a</w:t>
      </w:r>
      <w:r w:rsidR="00E2598C">
        <w:rPr>
          <w:rFonts w:ascii="Arial" w:hAnsi="Arial" w:cs="Arial"/>
          <w:lang w:val="es-ES"/>
        </w:rPr>
        <w:t xml:space="preserve"> </w:t>
      </w:r>
      <w:r w:rsidR="006350C6">
        <w:rPr>
          <w:i/>
          <w:lang w:val="es-ES"/>
        </w:rPr>
        <w:t>2</w:t>
      </w:r>
      <w:r w:rsidR="004A5ABB">
        <w:rPr>
          <w:i/>
          <w:lang w:val="es-ES"/>
        </w:rPr>
        <w:t>3rd.</w:t>
      </w:r>
      <w:r w:rsidR="006350C6">
        <w:rPr>
          <w:i/>
          <w:lang w:val="es-ES"/>
        </w:rPr>
        <w:t xml:space="preserve"> AAAI </w:t>
      </w:r>
      <w:proofErr w:type="spellStart"/>
      <w:r w:rsidR="006350C6">
        <w:rPr>
          <w:i/>
          <w:lang w:val="es-ES"/>
        </w:rPr>
        <w:t>Conference</w:t>
      </w:r>
      <w:proofErr w:type="spellEnd"/>
      <w:r w:rsidR="006350C6">
        <w:rPr>
          <w:i/>
          <w:lang w:val="es-ES"/>
        </w:rPr>
        <w:t xml:space="preserve"> </w:t>
      </w:r>
      <w:proofErr w:type="spellStart"/>
      <w:r w:rsidR="006350C6">
        <w:rPr>
          <w:i/>
          <w:lang w:val="es-ES"/>
        </w:rPr>
        <w:t>on</w:t>
      </w:r>
      <w:proofErr w:type="spellEnd"/>
      <w:r w:rsidR="006350C6">
        <w:rPr>
          <w:i/>
          <w:lang w:val="es-ES"/>
        </w:rPr>
        <w:t xml:space="preserve"> Artificial </w:t>
      </w:r>
      <w:proofErr w:type="spellStart"/>
      <w:r w:rsidR="006350C6">
        <w:rPr>
          <w:i/>
          <w:lang w:val="es-ES"/>
        </w:rPr>
        <w:t>Intelligence</w:t>
      </w:r>
      <w:proofErr w:type="spellEnd"/>
      <w:r w:rsidR="00A86C71" w:rsidRPr="00E2598C">
        <w:rPr>
          <w:i/>
          <w:lang w:val="es-ES"/>
        </w:rPr>
        <w:t xml:space="preserve"> </w:t>
      </w:r>
      <w:r w:rsidR="00F36260">
        <w:rPr>
          <w:rFonts w:ascii="Arial" w:hAnsi="Arial" w:cs="Arial"/>
          <w:lang w:val="es-ES"/>
        </w:rPr>
        <w:t xml:space="preserve">que se realizará en </w:t>
      </w:r>
      <w:r w:rsidR="004A5ABB">
        <w:rPr>
          <w:rFonts w:ascii="Arial" w:hAnsi="Arial" w:cs="Arial"/>
          <w:lang w:val="es-ES"/>
        </w:rPr>
        <w:t>Chicago</w:t>
      </w:r>
      <w:r w:rsidR="006350C6">
        <w:rPr>
          <w:rFonts w:ascii="Arial" w:hAnsi="Arial" w:cs="Arial"/>
          <w:lang w:val="es-ES"/>
        </w:rPr>
        <w:t xml:space="preserve">, </w:t>
      </w:r>
      <w:r w:rsidR="004A5ABB">
        <w:rPr>
          <w:rFonts w:ascii="Arial" w:hAnsi="Arial" w:cs="Arial"/>
          <w:lang w:val="es-ES"/>
        </w:rPr>
        <w:t>Illinois</w:t>
      </w:r>
      <w:r w:rsidR="006350C6">
        <w:rPr>
          <w:rFonts w:ascii="Arial" w:hAnsi="Arial" w:cs="Arial"/>
          <w:lang w:val="es-ES"/>
        </w:rPr>
        <w:t xml:space="preserve">, </w:t>
      </w:r>
      <w:r w:rsidR="004A5ABB">
        <w:rPr>
          <w:rFonts w:ascii="Arial" w:hAnsi="Arial" w:cs="Arial"/>
          <w:lang w:val="es-ES"/>
        </w:rPr>
        <w:t>EEUU.</w:t>
      </w:r>
      <w:r w:rsidR="00F36260">
        <w:rPr>
          <w:rFonts w:ascii="Arial" w:hAnsi="Arial" w:cs="Arial"/>
          <w:lang w:val="es-ES"/>
        </w:rPr>
        <w:t xml:space="preserve">, </w:t>
      </w:r>
      <w:r w:rsidR="004A5ABB">
        <w:rPr>
          <w:rFonts w:ascii="Arial" w:hAnsi="Arial" w:cs="Arial"/>
          <w:lang w:val="es-ES"/>
        </w:rPr>
        <w:t>del 13</w:t>
      </w:r>
      <w:r w:rsidR="00AE30E1">
        <w:rPr>
          <w:rFonts w:ascii="Arial" w:hAnsi="Arial" w:cs="Arial"/>
          <w:lang w:val="es-ES"/>
        </w:rPr>
        <w:t xml:space="preserve"> al </w:t>
      </w:r>
      <w:r w:rsidR="004A5ABB">
        <w:rPr>
          <w:rFonts w:ascii="Arial" w:hAnsi="Arial" w:cs="Arial"/>
          <w:lang w:val="es-ES"/>
        </w:rPr>
        <w:t>17</w:t>
      </w:r>
      <w:r w:rsidR="00D97428">
        <w:rPr>
          <w:rFonts w:ascii="Arial" w:hAnsi="Arial" w:cs="Arial"/>
          <w:lang w:val="es-ES"/>
        </w:rPr>
        <w:t xml:space="preserve"> de </w:t>
      </w:r>
      <w:r w:rsidR="006350C6">
        <w:rPr>
          <w:rFonts w:ascii="Arial" w:hAnsi="Arial" w:cs="Arial"/>
          <w:lang w:val="es-ES"/>
        </w:rPr>
        <w:t>juli</w:t>
      </w:r>
      <w:r w:rsidR="00D672A7">
        <w:rPr>
          <w:rFonts w:ascii="Arial" w:hAnsi="Arial" w:cs="Arial"/>
          <w:lang w:val="es-ES"/>
        </w:rPr>
        <w:t>o</w:t>
      </w:r>
      <w:r w:rsidR="00F36260">
        <w:rPr>
          <w:rFonts w:ascii="Arial" w:hAnsi="Arial" w:cs="Arial"/>
          <w:lang w:val="es-ES"/>
        </w:rPr>
        <w:t xml:space="preserve"> de 200</w:t>
      </w:r>
      <w:r w:rsidR="004A5ABB">
        <w:rPr>
          <w:rFonts w:ascii="Arial" w:hAnsi="Arial" w:cs="Arial"/>
          <w:lang w:val="es-ES"/>
        </w:rPr>
        <w:t>8</w:t>
      </w:r>
      <w:r w:rsidR="00F36260">
        <w:rPr>
          <w:rFonts w:ascii="Arial" w:hAnsi="Arial" w:cs="Arial"/>
          <w:lang w:val="es-ES"/>
        </w:rPr>
        <w:t>;</w:t>
      </w:r>
      <w:r w:rsidR="00F36260">
        <w:rPr>
          <w:rFonts w:ascii="Arial" w:hAnsi="Arial" w:cs="Arial"/>
          <w:lang w:val="es-ES"/>
        </w:rPr>
        <w:tab/>
      </w:r>
    </w:p>
    <w:p w:rsidR="00765305" w:rsidRPr="00F36260" w:rsidRDefault="00765305">
      <w:pPr>
        <w:jc w:val="both"/>
        <w:rPr>
          <w:rFonts w:ascii="Arial" w:hAnsi="Arial" w:cs="Arial"/>
          <w:lang w:val="es-ES"/>
        </w:rPr>
      </w:pPr>
    </w:p>
    <w:p w:rsidR="00FE4211" w:rsidRDefault="00FE4211" w:rsidP="00FE4211">
      <w:pPr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ab/>
        <w:t xml:space="preserve">Que el </w:t>
      </w:r>
      <w:r w:rsidR="002775FC">
        <w:rPr>
          <w:rFonts w:ascii="Arial" w:hAnsi="Arial" w:cs="Arial"/>
          <w:lang w:val="es-ES"/>
        </w:rPr>
        <w:t xml:space="preserve">Lic. </w:t>
      </w:r>
      <w:proofErr w:type="spellStart"/>
      <w:r w:rsidR="002775FC">
        <w:rPr>
          <w:rFonts w:ascii="Arial" w:hAnsi="Arial" w:cs="Arial"/>
          <w:lang w:val="es-ES"/>
        </w:rPr>
        <w:t>Moguillansky</w:t>
      </w:r>
      <w:proofErr w:type="spellEnd"/>
      <w:r>
        <w:rPr>
          <w:rFonts w:ascii="Arial" w:hAnsi="Arial" w:cs="Arial"/>
          <w:lang w:val="es-ES"/>
        </w:rPr>
        <w:t xml:space="preserve"> llevará a cabo la presentación, en carácter de coautor, del artículo </w:t>
      </w:r>
      <w:r w:rsidRPr="00FE4211">
        <w:rPr>
          <w:rFonts w:ascii="Arial" w:hAnsi="Arial" w:cs="Arial"/>
          <w:i/>
          <w:lang w:val="es-ES"/>
        </w:rPr>
        <w:t>“</w:t>
      </w:r>
      <w:proofErr w:type="spellStart"/>
      <w:r w:rsidRPr="00FE4211">
        <w:rPr>
          <w:rFonts w:ascii="Arial" w:hAnsi="Arial" w:cs="Arial"/>
          <w:i/>
          <w:lang w:val="es-ES"/>
        </w:rPr>
        <w:t>Argument</w:t>
      </w:r>
      <w:proofErr w:type="spellEnd"/>
      <w:r w:rsidRPr="00FE4211">
        <w:rPr>
          <w:rFonts w:ascii="Arial" w:hAnsi="Arial" w:cs="Arial"/>
          <w:i/>
          <w:lang w:val="es-ES"/>
        </w:rPr>
        <w:t xml:space="preserve"> </w:t>
      </w:r>
      <w:proofErr w:type="spellStart"/>
      <w:r w:rsidRPr="00FE4211">
        <w:rPr>
          <w:rFonts w:ascii="Arial" w:hAnsi="Arial" w:cs="Arial"/>
          <w:i/>
          <w:lang w:val="es-ES"/>
        </w:rPr>
        <w:t>The</w:t>
      </w:r>
      <w:r w:rsidR="001D543B">
        <w:rPr>
          <w:rFonts w:ascii="Arial" w:hAnsi="Arial" w:cs="Arial"/>
          <w:i/>
          <w:lang w:val="es-ES"/>
        </w:rPr>
        <w:t>o</w:t>
      </w:r>
      <w:r w:rsidRPr="00FE4211">
        <w:rPr>
          <w:rFonts w:ascii="Arial" w:hAnsi="Arial" w:cs="Arial"/>
          <w:i/>
          <w:lang w:val="es-ES"/>
        </w:rPr>
        <w:t>ry</w:t>
      </w:r>
      <w:proofErr w:type="spellEnd"/>
      <w:r w:rsidRPr="00FE4211">
        <w:rPr>
          <w:rFonts w:ascii="Arial" w:hAnsi="Arial" w:cs="Arial"/>
          <w:i/>
          <w:lang w:val="es-ES"/>
        </w:rPr>
        <w:t xml:space="preserve"> </w:t>
      </w:r>
      <w:proofErr w:type="spellStart"/>
      <w:r w:rsidRPr="00FE4211">
        <w:rPr>
          <w:rFonts w:ascii="Arial" w:hAnsi="Arial" w:cs="Arial"/>
          <w:i/>
          <w:lang w:val="es-ES"/>
        </w:rPr>
        <w:t>Change</w:t>
      </w:r>
      <w:proofErr w:type="spellEnd"/>
      <w:r w:rsidRPr="00FE4211">
        <w:rPr>
          <w:rFonts w:ascii="Arial" w:hAnsi="Arial" w:cs="Arial"/>
          <w:i/>
          <w:lang w:val="es-ES"/>
        </w:rPr>
        <w:t xml:space="preserve"> </w:t>
      </w:r>
      <w:proofErr w:type="spellStart"/>
      <w:r w:rsidRPr="00FE4211">
        <w:rPr>
          <w:rFonts w:ascii="Arial" w:hAnsi="Arial" w:cs="Arial"/>
          <w:i/>
          <w:lang w:val="es-ES"/>
        </w:rPr>
        <w:t>Applied</w:t>
      </w:r>
      <w:proofErr w:type="spellEnd"/>
      <w:r w:rsidRPr="00FE4211">
        <w:rPr>
          <w:rFonts w:ascii="Arial" w:hAnsi="Arial" w:cs="Arial"/>
          <w:i/>
          <w:lang w:val="es-ES"/>
        </w:rPr>
        <w:t xml:space="preserve"> </w:t>
      </w:r>
      <w:proofErr w:type="spellStart"/>
      <w:r w:rsidRPr="00FE4211">
        <w:rPr>
          <w:rFonts w:ascii="Arial" w:hAnsi="Arial" w:cs="Arial"/>
          <w:i/>
          <w:lang w:val="es-ES"/>
        </w:rPr>
        <w:t>to</w:t>
      </w:r>
      <w:proofErr w:type="spellEnd"/>
      <w:r w:rsidRPr="00FE4211">
        <w:rPr>
          <w:rFonts w:ascii="Arial" w:hAnsi="Arial" w:cs="Arial"/>
          <w:i/>
          <w:lang w:val="es-ES"/>
        </w:rPr>
        <w:t xml:space="preserve"> </w:t>
      </w:r>
      <w:proofErr w:type="spellStart"/>
      <w:r w:rsidRPr="00FE4211">
        <w:rPr>
          <w:rFonts w:ascii="Arial" w:hAnsi="Arial" w:cs="Arial"/>
          <w:i/>
          <w:lang w:val="es-ES"/>
        </w:rPr>
        <w:t>Defeasible</w:t>
      </w:r>
      <w:proofErr w:type="spellEnd"/>
      <w:r w:rsidRPr="00FE4211">
        <w:rPr>
          <w:rFonts w:ascii="Arial" w:hAnsi="Arial" w:cs="Arial"/>
          <w:i/>
          <w:lang w:val="es-ES"/>
        </w:rPr>
        <w:t xml:space="preserve"> </w:t>
      </w:r>
      <w:proofErr w:type="spellStart"/>
      <w:r w:rsidRPr="00FE4211">
        <w:rPr>
          <w:rFonts w:ascii="Arial" w:hAnsi="Arial" w:cs="Arial"/>
          <w:i/>
          <w:lang w:val="es-ES"/>
        </w:rPr>
        <w:t>Logi</w:t>
      </w:r>
      <w:r w:rsidR="001D543B">
        <w:rPr>
          <w:rFonts w:ascii="Arial" w:hAnsi="Arial" w:cs="Arial"/>
          <w:i/>
          <w:lang w:val="es-ES"/>
        </w:rPr>
        <w:t>c</w:t>
      </w:r>
      <w:proofErr w:type="spellEnd"/>
      <w:r w:rsidRPr="00FE4211">
        <w:rPr>
          <w:rFonts w:ascii="Arial" w:hAnsi="Arial" w:cs="Arial"/>
          <w:i/>
          <w:lang w:val="es-ES"/>
        </w:rPr>
        <w:t xml:space="preserve"> </w:t>
      </w:r>
      <w:proofErr w:type="spellStart"/>
      <w:r w:rsidRPr="00FE4211">
        <w:rPr>
          <w:rFonts w:ascii="Arial" w:hAnsi="Arial" w:cs="Arial"/>
          <w:i/>
          <w:lang w:val="es-ES"/>
        </w:rPr>
        <w:t>Programming</w:t>
      </w:r>
      <w:proofErr w:type="spellEnd"/>
      <w:r w:rsidRPr="00FE4211">
        <w:rPr>
          <w:rFonts w:ascii="Arial" w:hAnsi="Arial" w:cs="Arial"/>
          <w:i/>
          <w:lang w:val="es-ES"/>
        </w:rPr>
        <w:t>”</w:t>
      </w:r>
      <w:r>
        <w:rPr>
          <w:rFonts w:ascii="Arial" w:hAnsi="Arial" w:cs="Arial"/>
          <w:i/>
          <w:lang w:val="es-ES"/>
        </w:rPr>
        <w:t>;</w:t>
      </w:r>
    </w:p>
    <w:p w:rsidR="00FE4211" w:rsidRDefault="00FE4211" w:rsidP="00FE4211">
      <w:pPr>
        <w:jc w:val="both"/>
        <w:rPr>
          <w:rFonts w:ascii="Arial" w:hAnsi="Arial" w:cs="Arial"/>
          <w:lang w:val="es-ES"/>
        </w:rPr>
      </w:pPr>
    </w:p>
    <w:p w:rsidR="00A24A3D" w:rsidRDefault="00A24A3D" w:rsidP="00A24A3D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es política de esta unidad académica el favorecer el desarrollo </w:t>
      </w:r>
      <w:proofErr w:type="spellStart"/>
      <w:r>
        <w:rPr>
          <w:rFonts w:ascii="Arial" w:hAnsi="Arial" w:cs="Arial"/>
          <w:lang w:val="es-ES"/>
        </w:rPr>
        <w:t>acadé</w:t>
      </w:r>
      <w:proofErr w:type="spellEnd"/>
      <w:r>
        <w:rPr>
          <w:rFonts w:ascii="Arial" w:hAnsi="Arial" w:cs="Arial"/>
          <w:lang w:val="es-ES"/>
        </w:rPr>
        <w:t>-</w:t>
      </w:r>
    </w:p>
    <w:p w:rsidR="00A24A3D" w:rsidRDefault="00A24A3D" w:rsidP="00A24A3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mico de los integrantes de la misma;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2775FC" w:rsidRDefault="002775FC" w:rsidP="002775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2775FC" w:rsidRDefault="002775FC" w:rsidP="002775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ab/>
      </w:r>
    </w:p>
    <w:p w:rsidR="00765305" w:rsidRDefault="00560F44" w:rsidP="002775FC">
      <w:pPr>
        <w:pStyle w:val="Sangra2detindependiente"/>
        <w:rPr>
          <w:rFonts w:cs="Arial"/>
        </w:rPr>
      </w:pPr>
      <w:r>
        <w:rPr>
          <w:color w:val="000000"/>
          <w:lang w:val="es-ES"/>
        </w:rPr>
        <w:t xml:space="preserve">La </w:t>
      </w:r>
      <w:r w:rsidR="002775FC" w:rsidRPr="00CD1165">
        <w:rPr>
          <w:color w:val="000000"/>
          <w:lang w:val="es-ES"/>
        </w:rPr>
        <w:t xml:space="preserve"> </w:t>
      </w:r>
      <w:proofErr w:type="spellStart"/>
      <w:r w:rsidR="005F0933">
        <w:rPr>
          <w:color w:val="000000"/>
          <w:lang w:val="es-ES"/>
        </w:rPr>
        <w:t>Vicedirectora</w:t>
      </w:r>
      <w:proofErr w:type="spellEnd"/>
      <w:r w:rsidR="005F0933">
        <w:rPr>
          <w:color w:val="000000"/>
          <w:lang w:val="es-ES"/>
        </w:rPr>
        <w:t xml:space="preserve"> </w:t>
      </w:r>
      <w:r w:rsidR="002775FC" w:rsidRPr="00CD1165">
        <w:rPr>
          <w:color w:val="000000"/>
          <w:lang w:val="es-ES"/>
        </w:rPr>
        <w:t>del Departamento de Ciencias e Ingeniería de la Computación “ad referéndum” del Consejo Departamental</w:t>
      </w:r>
      <w:r w:rsidR="002775FC">
        <w:rPr>
          <w:lang w:eastAsia="es-ES"/>
        </w:rPr>
        <w:t xml:space="preserve"> por unanimidad</w:t>
      </w:r>
      <w:r w:rsidR="00765305">
        <w:rPr>
          <w:rFonts w:cs="Arial"/>
        </w:rPr>
        <w:t xml:space="preserve">                       </w:t>
      </w: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>
        <w:rPr>
          <w:rFonts w:ascii="Arial" w:hAnsi="Arial" w:cs="Arial"/>
          <w:lang w:val="es-ES"/>
        </w:rPr>
        <w:t xml:space="preserve">Otorgar aval académico a la </w:t>
      </w:r>
      <w:r w:rsidR="00A24A3D">
        <w:rPr>
          <w:rFonts w:ascii="Arial" w:hAnsi="Arial" w:cs="Arial"/>
          <w:lang w:val="es-ES"/>
        </w:rPr>
        <w:t xml:space="preserve">presentación efectuada por </w:t>
      </w:r>
      <w:r w:rsidR="00C63DF5">
        <w:rPr>
          <w:rFonts w:ascii="Arial" w:hAnsi="Arial" w:cs="Arial"/>
          <w:lang w:val="es-ES"/>
        </w:rPr>
        <w:t>e</w:t>
      </w:r>
      <w:r w:rsidR="00A24A3D">
        <w:rPr>
          <w:rFonts w:ascii="Arial" w:hAnsi="Arial" w:cs="Arial"/>
          <w:lang w:val="es-ES"/>
        </w:rPr>
        <w:t xml:space="preserve">l </w:t>
      </w:r>
      <w:r w:rsidR="002775FC">
        <w:rPr>
          <w:rFonts w:ascii="Arial" w:hAnsi="Arial" w:cs="Arial"/>
          <w:lang w:val="es-ES"/>
        </w:rPr>
        <w:t xml:space="preserve">Lic. Martín O. </w:t>
      </w:r>
      <w:proofErr w:type="spellStart"/>
      <w:r w:rsidR="002775FC">
        <w:rPr>
          <w:rFonts w:ascii="Arial" w:hAnsi="Arial" w:cs="Arial"/>
          <w:lang w:val="es-ES"/>
        </w:rPr>
        <w:t>Moguillansky</w:t>
      </w:r>
      <w:proofErr w:type="spellEnd"/>
      <w:r w:rsidR="00F50B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ante la Secretaría de Ciencia y Tecnología de la Universidad Nacional del Sur, para la convocatoria </w:t>
      </w:r>
      <w:r>
        <w:rPr>
          <w:rFonts w:ascii="Arial" w:hAnsi="Arial" w:cs="Arial"/>
          <w:b/>
          <w:bCs/>
          <w:lang w:val="es-ES"/>
        </w:rPr>
        <w:t>“</w:t>
      </w:r>
      <w:r w:rsidR="00A24A3D">
        <w:rPr>
          <w:rFonts w:ascii="Arial" w:hAnsi="Arial" w:cs="Arial"/>
          <w:b/>
          <w:bCs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b/>
          <w:bCs/>
          <w:lang w:val="es-ES"/>
        </w:rPr>
        <w:t>”</w:t>
      </w:r>
      <w:r>
        <w:rPr>
          <w:rFonts w:ascii="Arial" w:hAnsi="Arial" w:cs="Arial"/>
          <w:lang w:val="es-ES"/>
        </w:rPr>
        <w:t>.</w:t>
      </w:r>
      <w:r w:rsidR="00CD0591">
        <w:rPr>
          <w:rFonts w:ascii="Arial" w:hAnsi="Arial" w:cs="Arial"/>
          <w:lang w:val="es-ES"/>
        </w:rPr>
        <w:t>-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Regístrese; comuníquese; pase a la Secretaría General de Ciencia y </w:t>
      </w:r>
      <w:proofErr w:type="spellStart"/>
      <w:r>
        <w:rPr>
          <w:rFonts w:ascii="Arial" w:hAnsi="Arial" w:cs="Arial"/>
          <w:lang w:val="es-ES_tradnl"/>
        </w:rPr>
        <w:t>Tecnolo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gía</w:t>
      </w:r>
      <w:proofErr w:type="spellEnd"/>
      <w:r>
        <w:rPr>
          <w:rFonts w:ascii="Arial" w:hAnsi="Arial" w:cs="Arial"/>
          <w:lang w:val="es-ES_tradnl"/>
        </w:rPr>
        <w:t xml:space="preserve"> a los fines que corresponda; cumplido, archívese.---------------------------------------------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626DB7" w:rsidRPr="00626DB7" w:rsidRDefault="00626DB7">
      <w:pPr>
        <w:jc w:val="both"/>
        <w:rPr>
          <w:rFonts w:ascii="Arial" w:hAnsi="Arial" w:cs="Arial"/>
          <w:lang w:val="es-ES"/>
        </w:rPr>
      </w:pPr>
    </w:p>
    <w:sectPr w:rsidR="00626DB7" w:rsidRPr="00626DB7" w:rsidSect="0034363B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260"/>
    <w:rsid w:val="000000E1"/>
    <w:rsid w:val="000828A8"/>
    <w:rsid w:val="001220B4"/>
    <w:rsid w:val="0014536C"/>
    <w:rsid w:val="001D543B"/>
    <w:rsid w:val="002775FC"/>
    <w:rsid w:val="002A342E"/>
    <w:rsid w:val="0034363B"/>
    <w:rsid w:val="00371F23"/>
    <w:rsid w:val="003B6AA3"/>
    <w:rsid w:val="003E6DC5"/>
    <w:rsid w:val="00411E4A"/>
    <w:rsid w:val="004246DF"/>
    <w:rsid w:val="004A5ABB"/>
    <w:rsid w:val="00560F44"/>
    <w:rsid w:val="00595184"/>
    <w:rsid w:val="0059745A"/>
    <w:rsid w:val="005F0933"/>
    <w:rsid w:val="00606410"/>
    <w:rsid w:val="00626DB7"/>
    <w:rsid w:val="006350C6"/>
    <w:rsid w:val="006943D6"/>
    <w:rsid w:val="007418E2"/>
    <w:rsid w:val="00765305"/>
    <w:rsid w:val="00766E75"/>
    <w:rsid w:val="00767847"/>
    <w:rsid w:val="0078008D"/>
    <w:rsid w:val="007F5BBD"/>
    <w:rsid w:val="008762ED"/>
    <w:rsid w:val="00886216"/>
    <w:rsid w:val="00914373"/>
    <w:rsid w:val="00A0691F"/>
    <w:rsid w:val="00A24A3D"/>
    <w:rsid w:val="00A86C71"/>
    <w:rsid w:val="00AE30E1"/>
    <w:rsid w:val="00C63DF5"/>
    <w:rsid w:val="00CC3FE4"/>
    <w:rsid w:val="00CD0591"/>
    <w:rsid w:val="00D5161F"/>
    <w:rsid w:val="00D672A7"/>
    <w:rsid w:val="00D97428"/>
    <w:rsid w:val="00DC3F80"/>
    <w:rsid w:val="00E2598C"/>
    <w:rsid w:val="00E6057C"/>
    <w:rsid w:val="00F16707"/>
    <w:rsid w:val="00F36260"/>
    <w:rsid w:val="00F50B9C"/>
    <w:rsid w:val="00FE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Cs w:val="20"/>
      <w:lang w:val="es-AR"/>
    </w:rPr>
  </w:style>
  <w:style w:type="character" w:styleId="nfasis">
    <w:name w:val="Emphasis"/>
    <w:basedOn w:val="Fuentedeprrafopredeter"/>
    <w:qFormat/>
    <w:rsid w:val="00626DB7"/>
    <w:rPr>
      <w:i/>
      <w:iCs/>
    </w:rPr>
  </w:style>
  <w:style w:type="paragraph" w:customStyle="1" w:styleId="title">
    <w:name w:val="title"/>
    <w:basedOn w:val="Normal"/>
    <w:rsid w:val="00E2598C"/>
    <w:pPr>
      <w:spacing w:before="100" w:beforeAutospacing="1" w:after="100" w:afterAutospacing="1"/>
    </w:pPr>
    <w:rPr>
      <w:lang w:val="es-ES" w:eastAsia="es-ES"/>
    </w:rPr>
  </w:style>
  <w:style w:type="paragraph" w:styleId="Sangradetextonormal">
    <w:name w:val="Body Text Indent"/>
    <w:basedOn w:val="Normal"/>
    <w:rsid w:val="002775FC"/>
    <w:pPr>
      <w:spacing w:after="120"/>
      <w:ind w:left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svr</dc:creator>
  <cp:keywords/>
  <dc:description/>
  <cp:lastModifiedBy>Keith</cp:lastModifiedBy>
  <cp:revision>2</cp:revision>
  <cp:lastPrinted>2008-05-06T11:07:00Z</cp:lastPrinted>
  <dcterms:created xsi:type="dcterms:W3CDTF">2025-07-06T04:53:00Z</dcterms:created>
  <dcterms:modified xsi:type="dcterms:W3CDTF">2025-07-06T04:53:00Z</dcterms:modified>
</cp:coreProperties>
</file>