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Wilken Enterprises</w:t>
      </w:r>
    </w:p>
    <w:p>
      <w:r>
        <w:pict>
          <v:rect style="width:0.0pt;height:1.5pt" o:hr="t" o:hrstd="t" o:hralign="center" fillcolor="#A0A0A0" stroked="f"/>
        </w:pict>
      </w:r>
    </w:p>
    <w:p>
      <w:r>
        <w:rPr/>
        <w:t xml:space="preserve">In this document, we outline the targets and the message plan we've created for Wilken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use, buy or approve industrial filters and absorbents at manufacturing plants in Indiana, and move them to a short call or a free filter quote.</w:t>
      </w:r>
    </w:p>
    <w:p>
      <w:pPr>
        <w:pStyle w:val="Heading2"/>
      </w:pPr>
      <w:r>
        <w:rPr/>
        <w:t xml:space="preserve">The Solution</w:t>
      </w:r>
    </w:p>
    <w:p>
      <w:r>
        <w:rPr/>
        <w:t xml:space="preserve">Wilken Enterprises is a filtration supplier based in Lafayette, Indiana, and a single source for all filtration and absorbent needs, with competitive pricing, expert service and reliable delivery. The team brings over 30 years of manufacturing and filtration experience, including hands-on work with programs such as ISO, 5S, TQM, JIT and Kanban. They don't just sell filters: they work with customers to solve problems, and focus on customers who care about value more than the lowest price.</w:t>
      </w:r>
    </w:p>
    <w:p>
      <w:r>
        <w:rPr/>
        <w:t xml:space="preserve">The range covers HVAC and indoor air quality (pleated, panel, pocket and HEPA filters), dust collection (collector bags, pleated bags and cartridges, including OEM replacements), liquid filtration (bag and cartridge filters, and roll media with FDA-approved options), hydraulic and compressed air filters, air-oil separators, and absorbents and spill control (pads, rolls, spill kits, drain covers, berms and spill pallets). Many lines come in standard and custom sizes.</w:t>
      </w:r>
    </w:p>
    <w:p>
      <w:r>
        <w:rPr/>
        <w:t xml:space="preserve">The website also lists paint and finishing products, and roll goods and filter press media. Between the website and the brochure, Wilken works across general and automotive manufacturing, automotive finishing, chemical processing, food and beverage processing, pharmaceutical, healthcare, bio energy and power generation, commercial buildings, schools and universities, data centers and aerospace. Customers on the website say Wilken works with them “in a partnership atmosphere” and “makes our filters easier to buy”.</w:t>
      </w:r>
    </w:p>
    <w:p>
      <w:r>
        <w:rPr/>
        <w:t xml:space="preserve">Wilken was acquired by Steiner Enterprises, and both companies work from the same Lafayette address. Steiner is a contract manufacturer: engineering and design, prototypes, injection molding, precision machining, sheet metal fabrication, assembly and 3D printing, with onshore, nearshore and offshore production.</w:t>
      </w:r>
    </w:p>
    <w:p>
      <w:r>
        <w:rPr/>
        <w:t xml:space="preserve">Wilken is the way in for Steiner. By reliably supplying filters and absorbents, Wilken has already had many customers ask “can you help us with this too?” about products that have nothing to do with filters. Filters are an easy first yes: a small, regular order that doesn't need a long approval. Each one gives Steiner a supplier relationship with a plant that also buys parts.</w:t>
      </w:r>
    </w:p>
    <w:p>
      <w:r>
        <w:rPr/>
        <w:t xml:space="preserve">For the outreach campaign, we focus on Wilken's one-source offer: all the filters and absorbents a plant uses, from one supplier close by. The opening offer is a free quote on the filters they already buy, not a contract. Steiner comes in once the plant knows and trusts Wilken.</w:t>
      </w:r>
    </w:p>
    <w:p>
      <w:pPr>
        <w:pStyle w:val="Heading3"/>
      </w:pPr>
      <w:r>
        <w:rPr/>
        <w:t xml:space="preserve">How Steiner comes in</w:t>
      </w:r>
    </w:p>
    <w:p>
      <w:pPr>
        <w:numPr>
          <w:ilvl w:val="0"/>
          <w:numId w:val="2"/>
        </w:numPr>
        <w:spacing w:after="0" w:before="120" w:lineRule="auto"/>
        <w:ind w:left="720" w:hanging="360"/>
      </w:pPr>
      <w:r>
        <w:rPr>
          <w:b w:val="1"/>
          <w:bCs w:val="1"/>
        </w:rPr>
        <w:t xml:space="preserve">During the outreach:</w:t>
      </w:r>
      <w:r>
        <w:rPr/>
        <w:t xml:space="preserve"> if a prospect asks about anything that isn't a filter, we say Wilken is part of Steiner Enterprises and pass the conversation to the Steiner team.</w:t>
      </w:r>
    </w:p>
    <w:p>
      <w:pPr>
        <w:numPr>
          <w:ilvl w:val="0"/>
          <w:numId w:val="2"/>
        </w:numPr>
        <w:spacing w:after="0" w:before="120" w:lineRule="auto"/>
        <w:ind w:left="720" w:hanging="360"/>
      </w:pPr>
      <w:r>
        <w:rPr>
          <w:b w:val="1"/>
          <w:bCs w:val="1"/>
        </w:rPr>
        <w:t xml:space="preserve">After the first orders:</w:t>
      </w:r>
      <w:r>
        <w:rPr/>
        <w:t xml:space="preserve"> once a plant buys from Wilken, the team mentions Steiner on a call or visit, for example “we're part of Steiner, so if you ever need machined, molded or assembled parts, we can help there too.”</w:t>
      </w:r>
    </w:p>
    <w:p>
      <w:pPr>
        <w:numPr>
          <w:ilvl w:val="0"/>
          <w:numId w:val="2"/>
        </w:numPr>
        <w:spacing w:after="0" w:before="120" w:lineRule="auto"/>
        <w:ind w:left="720" w:hanging="360"/>
      </w:pPr>
      <w:r>
        <w:rPr>
          <w:b w:val="1"/>
          <w:bCs w:val="1"/>
        </w:rPr>
        <w:t xml:space="preserve">Later:</w:t>
      </w:r>
      <w:r>
        <w:rPr/>
        <w:t xml:space="preserve"> once we know which Wilken customers asked about Steiner, and why, we use that to plan a separate Steiner campaign.</w:t>
      </w:r>
    </w:p>
    <w:p>
      <w:pPr>
        <w:pStyle w:val="Heading2"/>
      </w:pPr>
      <w:r>
        <w:rPr/>
        <w:t xml:space="preserve">Target Audience</w:t>
      </w:r>
    </w:p>
    <w:p>
      <w:r>
        <w:rPr/>
        <w:t xml:space="preserve">Kaity shared the product types, job titles and industries. Filters are used almost everywhere, so the list is wide. To keep each message relevant to everyone who receives it, we group the industries into four ICPs. All four start in Indiana, then expand to the surrounding states: Illinois, Ohio, Michigan and Kentucky.</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600"/>
        <w:gridCol w:w="4200"/>
        <w:gridCol w:w="3080"/>
      </w:tblGrid>
      <w:tr>
        <w:trPr>
          <w:tblHeader/>
        </w:trPr>
        <w:tc>
          <w:tcPr>
            <w:tcW w:w="2600" w:type="dxa"/>
            <w:shd w:val="clear" w:color="auto" w:fill="1F497D"/>
          </w:tcPr>
          <w:p>
            <w:pPr>
              <w:spacing w:before="0" w:after="40"/>
              <w:jc w:val="left"/>
            </w:pPr>
            <w:r>
              <w:rPr>
                <w:b w:val="1"/>
                <w:bCs w:val="1"/>
                <w:color w:val="FFFFFF"/>
                <w:sz w:val="20"/>
                <w:szCs w:val="20"/>
              </w:rPr>
              <w:t xml:space="preserve">ICP</w:t>
            </w:r>
          </w:p>
        </w:tc>
        <w:tc>
          <w:tcPr>
            <w:tcW w:w="4200" w:type="dxa"/>
            <w:shd w:val="clear" w:color="auto" w:fill="1F497D"/>
          </w:tcPr>
          <w:p>
            <w:pPr>
              <w:spacing w:before="0" w:after="40"/>
              <w:jc w:val="left"/>
            </w:pPr>
            <w:r>
              <w:rPr>
                <w:b w:val="1"/>
                <w:bCs w:val="1"/>
                <w:color w:val="FFFFFF"/>
                <w:sz w:val="20"/>
                <w:szCs w:val="20"/>
              </w:rPr>
              <w:t xml:space="preserve">Industries (from Kaity's list)</w:t>
            </w:r>
          </w:p>
        </w:tc>
        <w:tc>
          <w:tcPr>
            <w:tcW w:w="3080" w:type="dxa"/>
            <w:shd w:val="clear" w:color="auto" w:fill="1F497D"/>
          </w:tcPr>
          <w:p>
            <w:pPr>
              <w:spacing w:before="0" w:after="40"/>
              <w:jc w:val="left"/>
            </w:pPr>
            <w:r>
              <w:rPr>
                <w:b w:val="1"/>
                <w:bCs w:val="1"/>
                <w:color w:val="FFFFFF"/>
                <w:sz w:val="20"/>
                <w:szCs w:val="20"/>
              </w:rPr>
              <w:t xml:space="preserve">Main products</w:t>
            </w:r>
          </w:p>
        </w:tc>
      </w:tr>
      <w:tr>
        <w:tc>
          <w:tcPr>
            <w:tcW w:w="2600" w:type="dxa"/>
          </w:tcPr>
          <w:p>
            <w:pPr>
              <w:spacing w:before="0" w:after="40"/>
              <w:jc w:val="left"/>
            </w:pPr>
            <w:r>
              <w:rPr>
                <w:b w:val="1"/>
                <w:bCs w:val="1"/>
                <w:sz w:val="20"/>
                <w:szCs w:val="20"/>
              </w:rPr>
              <w:t xml:space="preserve">ICP 1 – Manufacturing Plants (starting point)</w:t>
            </w:r>
          </w:p>
        </w:tc>
        <w:tc>
          <w:tcPr>
            <w:tcW w:w="4200" w:type="dxa"/>
          </w:tcPr>
          <w:p>
            <w:pPr>
              <w:spacing w:before="0" w:after="40"/>
              <w:jc w:val="left"/>
            </w:pPr>
            <w:r>
              <w:rPr>
                <w:sz w:val="20"/>
                <w:szCs w:val="20"/>
              </w:rPr>
              <w:t xml:space="preserve">Automotive &amp; transportation, heavy equipment &amp; industrial machinery, metal fabrication &amp; machining, chemical &amp; coatings, plastics &amp; rubber, paper, packaging &amp; printing, semiconductor &amp; electronics</w:t>
            </w:r>
          </w:p>
        </w:tc>
        <w:tc>
          <w:tcPr>
            <w:tcW w:w="3080" w:type="dxa"/>
          </w:tcPr>
          <w:p>
            <w:pPr>
              <w:spacing w:before="0" w:after="40"/>
              <w:jc w:val="left"/>
            </w:pPr>
            <w:r>
              <w:rPr>
                <w:sz w:val="20"/>
                <w:szCs w:val="20"/>
              </w:rPr>
              <w:t xml:space="preserve">Dust collection, hydraulic, compressed air, coolant and HVAC filters, absorbents and spill kits</w:t>
            </w:r>
          </w:p>
        </w:tc>
      </w:tr>
      <w:tr>
        <w:tc>
          <w:tcPr>
            <w:tcW w:w="2600" w:type="dxa"/>
          </w:tcPr>
          <w:p>
            <w:pPr>
              <w:spacing w:before="0" w:after="40"/>
              <w:jc w:val="left"/>
            </w:pPr>
            <w:r>
              <w:rPr>
                <w:b w:val="1"/>
                <w:bCs w:val="1"/>
                <w:sz w:val="20"/>
                <w:szCs w:val="20"/>
              </w:rPr>
              <w:t xml:space="preserve">ICP 2 – Food, Beverage, Pharma &amp; Medical Manufacturing</w:t>
            </w:r>
          </w:p>
        </w:tc>
        <w:tc>
          <w:tcPr>
            <w:tcW w:w="4200" w:type="dxa"/>
          </w:tcPr>
          <w:p>
            <w:pPr>
              <w:spacing w:before="0" w:after="40"/>
              <w:jc w:val="left"/>
            </w:pPr>
            <w:r>
              <w:rPr>
                <w:sz w:val="20"/>
                <w:szCs w:val="20"/>
              </w:rPr>
              <w:t xml:space="preserve">Food &amp; beverage, pharmaceutical &amp; medical manufacturing</w:t>
            </w:r>
          </w:p>
        </w:tc>
        <w:tc>
          <w:tcPr>
            <w:tcW w:w="3080" w:type="dxa"/>
          </w:tcPr>
          <w:p>
            <w:pPr>
              <w:spacing w:before="0" w:after="40"/>
              <w:jc w:val="left"/>
            </w:pPr>
            <w:r>
              <w:rPr>
                <w:sz w:val="20"/>
                <w:szCs w:val="20"/>
              </w:rPr>
              <w:t xml:space="preserve">Liquid filtration (incl. FDA-approved media), HEPA, HVAC</w:t>
            </w:r>
          </w:p>
        </w:tc>
      </w:tr>
      <w:tr>
        <w:tc>
          <w:tcPr>
            <w:tcW w:w="2600" w:type="dxa"/>
          </w:tcPr>
          <w:p>
            <w:pPr>
              <w:spacing w:before="0" w:after="40"/>
              <w:jc w:val="left"/>
            </w:pPr>
            <w:r>
              <w:rPr>
                <w:b w:val="1"/>
                <w:bCs w:val="1"/>
                <w:sz w:val="20"/>
                <w:szCs w:val="20"/>
              </w:rPr>
              <w:t xml:space="preserve">ICP 3 – Facilities</w:t>
            </w:r>
          </w:p>
        </w:tc>
        <w:tc>
          <w:tcPr>
            <w:tcW w:w="4200" w:type="dxa"/>
          </w:tcPr>
          <w:p>
            <w:pPr>
              <w:spacing w:before="0" w:after="40"/>
              <w:jc w:val="left"/>
            </w:pPr>
            <w:r>
              <w:rPr>
                <w:sz w:val="20"/>
                <w:szCs w:val="20"/>
              </w:rPr>
              <w:t xml:space="preserve">Hospitals, healthcare &amp; educational facilities, commercial &amp; industrial facilities, warehousing &amp; distribution centers (and data centers, from the brochure)</w:t>
            </w:r>
          </w:p>
        </w:tc>
        <w:tc>
          <w:tcPr>
            <w:tcW w:w="3080" w:type="dxa"/>
          </w:tcPr>
          <w:p>
            <w:pPr>
              <w:spacing w:before="0" w:after="40"/>
              <w:jc w:val="left"/>
            </w:pPr>
            <w:r>
              <w:rPr>
                <w:sz w:val="20"/>
                <w:szCs w:val="20"/>
              </w:rPr>
              <w:t xml:space="preserve">HVAC and indoor air quality, HEPA, spill control</w:t>
            </w:r>
          </w:p>
        </w:tc>
      </w:tr>
      <w:tr>
        <w:tc>
          <w:tcPr>
            <w:tcW w:w="2600" w:type="dxa"/>
          </w:tcPr>
          <w:p>
            <w:pPr>
              <w:spacing w:before="0" w:after="40"/>
              <w:jc w:val="left"/>
            </w:pPr>
            <w:r>
              <w:rPr>
                <w:b w:val="1"/>
                <w:bCs w:val="1"/>
                <w:sz w:val="20"/>
                <w:szCs w:val="20"/>
              </w:rPr>
              <w:t xml:space="preserve">ICP 4 – Water, Wastewater &amp; Agriculture</w:t>
            </w:r>
          </w:p>
        </w:tc>
        <w:tc>
          <w:tcPr>
            <w:tcW w:w="4200" w:type="dxa"/>
          </w:tcPr>
          <w:p>
            <w:pPr>
              <w:spacing w:before="0" w:after="40"/>
              <w:jc w:val="left"/>
            </w:pPr>
            <w:r>
              <w:rPr>
                <w:sz w:val="20"/>
                <w:szCs w:val="20"/>
              </w:rPr>
              <w:t xml:space="preserve">Water &amp; wastewater treatment, agriculture &amp; grain processing</w:t>
            </w:r>
          </w:p>
        </w:tc>
        <w:tc>
          <w:tcPr>
            <w:tcW w:w="3080" w:type="dxa"/>
          </w:tcPr>
          <w:p>
            <w:pPr>
              <w:spacing w:before="0" w:after="40"/>
              <w:jc w:val="left"/>
            </w:pPr>
            <w:r>
              <w:rPr>
                <w:sz w:val="20"/>
                <w:szCs w:val="20"/>
              </w:rPr>
              <w:t xml:space="preserve">Liquid and water filtration, dust collection, absorbents</w:t>
            </w:r>
          </w:p>
        </w:tc>
      </w:tr>
    </w:tbl>
    <w:p>
      <w:pPr>
        <w:spacing w:before="0" w:after="0"/>
      </w:pPr>
    </w:p>
    <w:p>
      <w:pPr>
        <w:pStyle w:val="Heading3"/>
      </w:pPr>
      <w:r>
        <w:rPr/>
        <w:t xml:space="preserve">Why ICP 1 first</w:t>
      </w:r>
    </w:p>
    <w:p>
      <w:pPr>
        <w:numPr>
          <w:ilvl w:val="0"/>
          <w:numId w:val="2"/>
        </w:numPr>
        <w:spacing w:after="0" w:before="120" w:lineRule="auto"/>
        <w:ind w:left="720" w:hanging="360"/>
      </w:pPr>
      <w:r>
        <w:rPr>
          <w:b w:val="1"/>
          <w:bCs w:val="1"/>
        </w:rPr>
        <w:t xml:space="preserve">Biggest market close to home:</w:t>
      </w:r>
      <w:r>
        <w:rPr/>
        <w:t xml:space="preserve"> manufacturing makes up a larger share of Indiana's economy than of any other state's (Purdue University).</w:t>
      </w:r>
    </w:p>
    <w:p>
      <w:pPr>
        <w:numPr>
          <w:ilvl w:val="0"/>
          <w:numId w:val="2"/>
        </w:numPr>
        <w:spacing w:after="0" w:before="120" w:lineRule="auto"/>
        <w:ind w:left="720" w:hanging="360"/>
      </w:pPr>
      <w:r>
        <w:rPr>
          <w:b w:val="1"/>
          <w:bCs w:val="1"/>
        </w:rPr>
        <w:t xml:space="preserve">Widest use of the range:</w:t>
      </w:r>
      <w:r>
        <w:rPr/>
        <w:t xml:space="preserve"> a plant needs almost every product in the brochure, from dust collector bags and hydraulic filters to spill kits. That makes the “one source” offer easiest to understand.</w:t>
      </w:r>
    </w:p>
    <w:p>
      <w:pPr>
        <w:numPr>
          <w:ilvl w:val="0"/>
          <w:numId w:val="2"/>
        </w:numPr>
        <w:spacing w:after="0" w:before="120" w:lineRule="auto"/>
        <w:ind w:left="720" w:hanging="360"/>
      </w:pPr>
      <w:r>
        <w:rPr>
          <w:b w:val="1"/>
          <w:bCs w:val="1"/>
        </w:rPr>
        <w:t xml:space="preserve">Proven fit:</w:t>
      </w:r>
      <w:r>
        <w:rPr/>
        <w:t xml:space="preserve"> the website and brochure list general manufacturing, automotive manufacturing and finishing, and chemical processing among the industries Wilken already serves.</w:t>
      </w:r>
    </w:p>
    <w:p>
      <w:pPr>
        <w:numPr>
          <w:ilvl w:val="0"/>
          <w:numId w:val="2"/>
        </w:numPr>
        <w:spacing w:after="0" w:before="120" w:lineRule="auto"/>
        <w:ind w:left="720" w:hanging="360"/>
      </w:pPr>
      <w:r>
        <w:rPr>
          <w:b w:val="1"/>
          <w:bCs w:val="1"/>
        </w:rPr>
        <w:t xml:space="preserve">Best path to Steiner:</w:t>
      </w:r>
      <w:r>
        <w:rPr/>
        <w:t xml:space="preserve"> Steiner's machining, molding, fabrication and assembly are bought by the same kind of company, so the “can you help us with this too?” questions are most likely to come from here.</w:t>
      </w:r>
    </w:p>
    <w:p>
      <w:pPr>
        <w:pStyle w:val="Heading3"/>
      </w:pPr>
      <w:r>
        <w:rPr/>
        <w:t xml:space="preserve">Who we contact</w:t>
      </w:r>
    </w:p>
    <w:p>
      <w:r>
        <w:rPr/>
        <w:t xml:space="preserve">Within each plant, we reach out to a few people where available, split into two tracks so the messages match their day-to-day work:</w:t>
      </w:r>
    </w:p>
    <w:p>
      <w:pPr>
        <w:numPr>
          <w:ilvl w:val="0"/>
          <w:numId w:val="2"/>
        </w:numPr>
        <w:spacing w:after="0" w:before="120" w:lineRule="auto"/>
        <w:ind w:left="720" w:hanging="360"/>
      </w:pPr>
      <w:r>
        <w:rPr>
          <w:b w:val="1"/>
          <w:bCs w:val="1"/>
        </w:rPr>
        <w:t xml:space="preserve">Plant track:</w:t>
      </w:r>
      <w:r>
        <w:rPr/>
        <w:t xml:space="preserve"> Maintenance Manager, Reliability Manager, Facilities Manager, HVAC Manager, Plant Manager, Plant Engineer, Process Engineer, Operations Manager, Director of Operations. They use the filters and know when something goes wrong.</w:t>
      </w:r>
    </w:p>
    <w:p>
      <w:pPr>
        <w:numPr>
          <w:ilvl w:val="0"/>
          <w:numId w:val="2"/>
        </w:numPr>
        <w:spacing w:after="0" w:before="120" w:lineRule="auto"/>
        <w:ind w:left="720" w:hanging="360"/>
      </w:pPr>
      <w:r>
        <w:rPr>
          <w:b w:val="1"/>
          <w:bCs w:val="1"/>
        </w:rPr>
        <w:t xml:space="preserve">Purchasing track:</w:t>
      </w:r>
      <w:r>
        <w:rPr/>
        <w:t xml:space="preserve"> Purchasing Manager, Procurement Manager, Supply Chain Manager. They place the orders and pick the suppliers.</w:t>
      </w:r>
    </w:p>
    <w:p>
      <w:pPr>
        <w:pStyle w:val="Heading3"/>
      </w:pPr>
      <w:r>
        <w:rPr/>
        <w:t xml:space="preserve">Sales Navigator search for ICP 1</w:t>
      </w:r>
    </w:p>
    <w:p>
      <w:r>
        <w:rPr/>
        <w:t xml:space="preserve">We build two saved searches, one per track, with the same account filters:</w:t>
      </w:r>
    </w:p>
    <w:p>
      <w:pPr>
        <w:numPr>
          <w:ilvl w:val="0"/>
          <w:numId w:val="2"/>
        </w:numPr>
        <w:spacing w:after="0" w:before="120" w:lineRule="auto"/>
        <w:ind w:left="720" w:hanging="360"/>
      </w:pPr>
      <w:r>
        <w:rPr>
          <w:b w:val="1"/>
          <w:bCs w:val="1"/>
        </w:rPr>
        <w:t xml:space="preserve">Geography (lead filter):</w:t>
      </w:r>
      <w:r>
        <w:rPr/>
        <w:t xml:space="preserve"> Indiana, United States. We filter on where the person works, not on company headquarters, because many Indiana plants belong to companies based in other states.</w:t>
      </w:r>
    </w:p>
    <w:p>
      <w:pPr>
        <w:numPr>
          <w:ilvl w:val="0"/>
          <w:numId w:val="2"/>
        </w:numPr>
        <w:spacing w:after="0" w:before="120" w:lineRule="auto"/>
        <w:ind w:left="720" w:hanging="360"/>
      </w:pPr>
      <w:r>
        <w:rPr>
          <w:b w:val="1"/>
          <w:bCs w:val="1"/>
        </w:rPr>
        <w:t xml:space="preserve">Industry (account filter):</w:t>
      </w:r>
      <w:r>
        <w:rPr/>
        <w:t xml:space="preserve"> Motor Vehicle Manufacturing, Motor Vehicle Parts Manufacturing, Transportation Equipment Manufacturing, Industrial Machinery Manufacturing, Machinery Manufacturing, Fabricated Metal Products, Primary Metal Manufacturing, Chemical Manufacturing, Paint, Coating, and Adhesive Manufacturing, Plastics Manufacturing, Rubber Products Manufacturing, Paper and Forest Product Manufacturing, Packaging and Containers Manufacturing, Printing Services, Semiconductor Manufacturing, Appliances, Electrical, and Electronics Manufacturing.</w:t>
      </w:r>
    </w:p>
    <w:p>
      <w:pPr>
        <w:numPr>
          <w:ilvl w:val="0"/>
          <w:numId w:val="2"/>
        </w:numPr>
        <w:spacing w:after="0" w:before="120" w:lineRule="auto"/>
        <w:ind w:left="720" w:hanging="360"/>
      </w:pPr>
      <w:r>
        <w:rPr>
          <w:b w:val="1"/>
          <w:bCs w:val="1"/>
        </w:rPr>
        <w:t xml:space="preserve">Company headcount (account filter):</w:t>
      </w:r>
      <w:r>
        <w:rPr/>
        <w:t xml:space="preserve"> 51-200, 201-500 and 501-1,000. Big enough to have a maintenance team and regular filter orders, small enough that the plant still picks its own suppliers. This is our suggestion, to confirm with the client.</w:t>
      </w:r>
    </w:p>
    <w:p>
      <w:pPr>
        <w:numPr>
          <w:ilvl w:val="0"/>
          <w:numId w:val="2"/>
        </w:numPr>
        <w:spacing w:after="0" w:before="120" w:lineRule="auto"/>
        <w:ind w:left="720" w:hanging="360"/>
      </w:pPr>
      <w:r>
        <w:rPr>
          <w:b w:val="1"/>
          <w:bCs w:val="1"/>
        </w:rPr>
        <w:t xml:space="preserve">Current job title, plant track:</w:t>
      </w:r>
      <w:r>
        <w:rPr/>
        <w:t xml:space="preserve"> "maintenance manager" OR "reliability manager" OR "facilities manager" OR "HVAC manager" OR "plant manager" OR "plant engineer" OR "process engineer" OR "operations manager" OR "director of operations"</w:t>
      </w:r>
    </w:p>
    <w:p>
      <w:pPr>
        <w:numPr>
          <w:ilvl w:val="0"/>
          <w:numId w:val="2"/>
        </w:numPr>
        <w:spacing w:after="0" w:before="120" w:lineRule="auto"/>
        <w:ind w:left="720" w:hanging="360"/>
      </w:pPr>
      <w:r>
        <w:rPr>
          <w:b w:val="1"/>
          <w:bCs w:val="1"/>
        </w:rPr>
        <w:t xml:space="preserve">Current job title, purchasing track:</w:t>
      </w:r>
      <w:r>
        <w:rPr/>
        <w:t xml:space="preserve"> "purchasing manager" OR "procurement manager" OR "supply chain manager"</w:t>
      </w:r>
    </w:p>
    <w:p>
      <w:pPr>
        <w:numPr>
          <w:ilvl w:val="0"/>
          <w:numId w:val="2"/>
        </w:numPr>
        <w:spacing w:after="0" w:before="120" w:lineRule="auto"/>
        <w:ind w:left="720" w:hanging="360"/>
      </w:pPr>
      <w:r>
        <w:rPr>
          <w:b w:val="1"/>
          <w:bCs w:val="1"/>
        </w:rPr>
        <w:t xml:space="preserve">Exclude:</w:t>
      </w:r>
      <w:r>
        <w:rPr/>
        <w:t xml:space="preserve"> current Wilken and Steiner customers (uploaded as an account list), other filter distributors, and titles containing sales, intern or assistant.</w:t>
      </w:r>
    </w:p>
    <w:p>
      <w:pPr>
        <w:spacing w:before="60" w:after="120"/>
      </w:pPr>
      <w:r>
        <w:rPr>
          <w:i w:val="1"/>
          <w:iCs w:val="1"/>
          <w:color w:val="404040"/>
          <w:sz w:val="22"/>
          <w:szCs w:val="22"/>
        </w:rPr>
        <w:t xml:space="preserve">Next ICPs use the same title and geography filters. ICP 2 adds Food and Beverage Manufacturing, Pharmaceutical Manufacturing and Medical Equipment Manufacturing. ICP 3 uses Hospitals and Health Care, Higher Education, Facilities Services and Warehousing and Storage. ICP 4 uses Utilities, Water Supply and Irrigation Systems, Waste Treatment and Disposal, and Farming. Industry names can differ slightly in Sales Navigator, so pick the closest match when building the search.</w:t>
      </w:r>
    </w:p>
    <w:p>
      <w:pPr>
        <w:pStyle w:val="Heading2"/>
      </w:pPr>
      <w:r>
        <w:rPr/>
        <w:t xml:space="preserve">The Strategy</w:t>
      </w:r>
    </w:p>
    <w:p>
      <w:r>
        <w:rPr/>
        <w:t xml:space="preserve">We send connection requests from Matt's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 Prospects who don't accept the invitation, or accept but don't reply, receive three emails, starting one week after the last LinkedIn message (or one week after the invitation).</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first and talks about Wilken later.</w:t>
      </w:r>
    </w:p>
    <w:p>
      <w:pPr>
        <w:numPr>
          <w:ilvl w:val="0"/>
          <w:numId w:val="2"/>
        </w:numPr>
        <w:spacing w:after="0" w:before="120" w:lineRule="auto"/>
        <w:ind w:left="720" w:hanging="360"/>
      </w:pPr>
      <w:r>
        <w:rPr>
          <w:b w:val="1"/>
          <w:bCs w:val="1"/>
        </w:rPr>
        <w:t xml:space="preserve">Direct version:</w:t>
      </w:r>
      <w:r>
        <w:rPr/>
        <w:t xml:space="preserve"> says who we are and what we want from the first message, with a simple ask. Buyers of filters and spill supplies are used to supplier messages, so a straight approach may work better here.</w:t>
      </w:r>
    </w:p>
    <w:p>
      <w:r>
        <w:rPr/>
        <w:t xml:space="preserve">After the first 100 or so accepted invitations per version, we compare the reply rates and keep the stronger one. The campaign is automated, so messages use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ICP 1 — Manufacturing Plants in Indiana</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maintenance teams. Some say a filter is a filter, so you buy from whoever has the size in stock that week. Others say it pays to stick with one supplier who knows your equipment and keeps your sizes ready. Where do you land?</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people who buy for plants. Some say it's cheaper to split filters and spill supplies across several suppliers and shop each one on price. Others say one supplier for all of it saves more time and paperwork than it costs. Where do you land?</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Who looks after filters and spill supplies at </w:t>
      </w:r>
      <w:r>
        <w:rPr>
          <w:b w:val="1"/>
          <w:bCs w:val="1"/>
          <w:i w:val="1"/>
          <w:iCs w:val="1"/>
          <w:color w:val="FF9900"/>
        </w:rPr>
        <w:t xml:space="preserve">{company name}</w:t>
      </w:r>
      <w:r>
        <w:rPr>
          <w:i w:val="1"/>
          <w:iCs w:val="1"/>
        </w:rPr>
        <w:t xml:space="preserve">? Things like dust collector, hydraulic and HVAC filters. I'm with Wilken Enterprises, a filter supplier in Lafayette, and I'd like to see if we can help.</w:t>
      </w:r>
    </w:p>
    <w:p>
      <w:pPr>
        <w:spacing w:before="60" w:after="120"/>
      </w:pPr>
      <w:r>
        <w:rPr>
          <w:i w:val="1"/>
          <w:iCs w:val="1"/>
          <w:color w:val="404040"/>
          <w:sz w:val="22"/>
          <w:szCs w:val="22"/>
        </w:rPr>
        <w:t xml:space="preserve">Response suggestion: whatever side they pick, ask why, or how it works at their plant. Don't pitch yet. If they mention a filter that's hard to get or often late, ask what they use it for. That's the opening for the next message. In the Direct version, if they point to someone else, thank them and connect with that person.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an everyday problem with filters and absorbents and ends with a simple question.</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are easy to forget until a size isn't in stock, or a dust collector starts struggling in the middle of a shift. And when HVAC, hydraulic, compressed air and coolant filters all come from different places, keeping track of them takes time. How do you handle it at your plant?</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and absorbents don't look like a big spend, but they come in lots of sizes, from different suppliers, on lots of small orders. And when one is missing, the plant feels it quickly. How many suppliers do you buy them from today?</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We supply all the filters a plant uses, from dust collection and HVAC to hydraulic, compressed air and liquid, plus absorbents and spill kits, in standard and custom sizes. Is there a filter you have a hard time getting today?</w:t>
      </w:r>
    </w:p>
    <w:p>
      <w:pPr>
        <w:spacing w:before="60" w:after="120"/>
      </w:pPr>
      <w:r>
        <w:rPr>
          <w:i w:val="1"/>
          <w:iCs w:val="1"/>
          <w:color w:val="404040"/>
          <w:sz w:val="22"/>
          <w:szCs w:val="22"/>
        </w:rPr>
        <w:t xml:space="preserve">Response suggestion: if they name a problem, ask how they deal with it now and how often it happens. If they say everything works fine, don't push. Tell them that's good to hear, and ask which supplier they use most.</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Wilken's credibility comes from over 30 years of manufacturing and filtration experience, the industries it already serves, what its customers say, and the full range under one roof.</w:t>
      </w:r>
    </w:p>
    <w:p>
      <w:pPr>
        <w:spacing w:before="240" w:after="0"/>
      </w:pPr>
      <w:r>
        <w:rPr>
          <w:b w:val="1"/>
          <w:bCs w:val="1"/>
          <w:i w:val="1"/>
          <w:iCs w:val="1"/>
          <w:color w:val="1F497D"/>
        </w:rPr>
        <w:t xml:space="preserve">BizzBee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Matt from Wilken Enterprises in Lafayette. We bring over 30 years of manufacturing and filtration experience, and work with automotive, chemical processing and general manufacturing companies, among others. We supply dust collection, HVAC, liquid, hydraulic and compressed air filters, plus absorbents and spill control, all from one place. One customer put it simply: we make their filters easier to buy. If interested, happy to tell you more.</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should have introduced myself properly. I'm Matt from Wilken Enterprises, a filter supplier in Lafayette with over 30 years of manufacturing and filtration experience. Simply put, we'd like to be the one place </w:t>
      </w:r>
      <w:r>
        <w:rPr>
          <w:b w:val="1"/>
          <w:bCs w:val="1"/>
          <w:i w:val="1"/>
          <w:iCs w:val="1"/>
          <w:color w:val="FF9900"/>
        </w:rPr>
        <w:t xml:space="preserve">{company name}</w:t>
      </w:r>
      <w:r>
        <w:rPr>
          <w:i w:val="1"/>
          <w:iCs w:val="1"/>
        </w:rPr>
        <w:t xml:space="preserve"> gets its filters and absorbents, with competitive pricing, reliable delivery and custom sizes when standard ones don't fit. Would you be open to a short call?</w:t>
      </w:r>
    </w:p>
    <w:p>
      <w:pPr>
        <w:spacing w:before="60" w:after="120"/>
      </w:pPr>
      <w:r>
        <w:rPr>
          <w:i w:val="1"/>
          <w:iCs w:val="1"/>
          <w:color w:val="404040"/>
          <w:sz w:val="22"/>
          <w:szCs w:val="22"/>
        </w:rPr>
        <w:t xml:space="preserve">Response suggestion: if they want to know more, explain it in two or three short lines and suggest a short call. If they ask about something that isn't a filter, like machined, molded or assembled parts, say Wilken is part of Steiner Enterprises, which makes those, and pass the conversation to the Steiner team.</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politely say goodbye and offer free value: a free quote on the filters they already buy. They will either take it, or they will keep ignoring us, but when they next have trouble finding a filter, they will probably have Wilken in mind. The same message works for both versions.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send me a list of the filters you use, or just the part numbers, we'll match them and send you a free quote, with no commitment. It's an easy way to see if we can make things simpler for you. Want to try it?</w:t>
      </w:r>
    </w:p>
    <w:p>
      <w:pPr>
        <w:spacing w:before="60" w:after="120"/>
      </w:pPr>
      <w:r>
        <w:rPr>
          <w:i w:val="1"/>
          <w:iCs w:val="1"/>
          <w:color w:val="404040"/>
          <w:sz w:val="22"/>
          <w:szCs w:val="22"/>
        </w:rPr>
        <w:t xml:space="preserve">Response suggestion: if they say yes, ask them to send the list by email and pass it to the Wilken team for the quote. Once the quote is out, suggest a short call to go through it.</w:t>
      </w:r>
    </w:p>
    <w:p>
      <w:pPr>
        <w:pStyle w:val="Heading2"/>
      </w:pPr>
      <w:r>
        <w:rPr/>
        <w:t xml:space="preserve">Email messages</w:t>
      </w:r>
    </w:p>
    <w:p>
      <w:r>
        <w:rPr/>
        <w:t xml:space="preserve">Emails go to prospects who didn't accept the invitation, or accepted but didn't reply. One version works for both tracks: the last line of each email lets the reader point us to the right person. Subject lines are short and lowercase, with two options per email so we can test them.</w:t>
      </w:r>
    </w:p>
    <w:p>
      <w:pPr>
        <w:pStyle w:val="Heading3"/>
      </w:pPr>
      <w:r>
        <w:rPr/>
        <w:t xml:space="preserve">ICP 1 — Manufacturing Plants in Indiana</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filters at </w:t>
      </w:r>
      <w:r>
        <w:rPr>
          <w:b w:val="1"/>
          <w:bCs w:val="1"/>
          <w:i w:val="1"/>
          <w:iCs w:val="1"/>
          <w:color w:val="FF9900"/>
        </w:rPr>
        <w:t xml:space="preserve">{company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Matt from Wilken Enterprises, a filtration supplier in Lafayette, Indiana. We bring over 30 years of manufacturing and filtration experience.</w:t>
      </w:r>
    </w:p>
    <w:p>
      <w:pPr>
        <w:pBdr>
          <w:top w:color="4f81bd" w:space="10" w:sz="4" w:val="single"/>
          <w:bottom w:color="4f81bd" w:space="10" w:sz="4" w:val="single"/>
        </w:pBdr>
        <w:spacing w:after="240" w:before="240" w:lineRule="auto"/>
        <w:jc w:val="left"/>
      </w:pPr>
      <w:r>
        <w:rPr>
          <w:i w:val="1"/>
          <w:iCs w:val="1"/>
        </w:rPr>
        <w:t xml:space="preserve">The reason I'm writing: how many suppliers does your plant use for filters and spill supplies? We supply all of it, from dust collection, HVAC, hydraulic and compressed air filters to absorbents and spill kits, so you can order from one place, with competitive pricing and reliable delivery.</w:t>
      </w:r>
    </w:p>
    <w:p>
      <w:pPr>
        <w:pBdr>
          <w:top w:color="4f81bd" w:space="10" w:sz="4" w:val="single"/>
          <w:bottom w:color="4f81bd" w:space="10" w:sz="4" w:val="single"/>
        </w:pBdr>
        <w:spacing w:after="240" w:before="240" w:lineRule="auto"/>
        <w:jc w:val="left"/>
      </w:pPr>
      <w:r>
        <w:rPr>
          <w:i w:val="1"/>
          <w:iCs w:val="1"/>
        </w:rPr>
        <w:t xml:space="preserve">Would a short call next week make sense to see if we're a fit?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spacing w:before="240" w:after="0"/>
      </w:pPr>
      <w:r>
        <w:rPr>
          <w:b w:val="1"/>
          <w:bCs w:val="1"/>
          <w:i w:val="1"/>
          <w:iCs w:val="1"/>
          <w:color w:val="1F497D"/>
        </w:rPr>
        <w:t xml:space="preserve">Email 1, Direct version (to test)</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free filter quote / quick question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I'm Matt from Wilken Enterprises, a filter supplier in Lafayette, Indiana.</w:t>
      </w:r>
    </w:p>
    <w:p>
      <w:pPr>
        <w:pBdr>
          <w:top w:color="4f81bd" w:space="10" w:sz="4" w:val="single"/>
          <w:bottom w:color="4f81bd" w:space="10" w:sz="4" w:val="single"/>
        </w:pBdr>
        <w:spacing w:after="240" w:before="240" w:lineRule="auto"/>
        <w:jc w:val="left"/>
      </w:pPr>
      <w:r>
        <w:rPr>
          <w:i w:val="1"/>
          <w:iCs w:val="1"/>
        </w:rPr>
        <w:t xml:space="preserve">If you send me a list of the filters you use, or just the part numbers, we'll match them and send you a free quote. No commitment.</w:t>
      </w:r>
    </w:p>
    <w:p>
      <w:pPr>
        <w:pBdr>
          <w:top w:color="4f81bd" w:space="10" w:sz="4" w:val="single"/>
          <w:bottom w:color="4f81bd" w:space="10" w:sz="4" w:val="single"/>
        </w:pBdr>
        <w:spacing w:after="240" w:before="240" w:lineRule="auto"/>
        <w:jc w:val="left"/>
      </w:pPr>
      <w:r>
        <w:rPr>
          <w:i w:val="1"/>
          <w:iCs w:val="1"/>
        </w:rPr>
        <w:t xml:space="preserve">Are you the right person for this, or should I send it to someone else?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hard-to-find filters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Besides standard sizes, we supply custom sizes and OEM replacements, including oval dust collector cartridges. So if there's a filter that's hard to find or often on backorder, that's a good place to start.</w:t>
      </w:r>
    </w:p>
    <w:p>
      <w:pPr>
        <w:pBdr>
          <w:top w:color="4f81bd" w:space="10" w:sz="4" w:val="single"/>
          <w:bottom w:color="4f81bd" w:space="10" w:sz="4" w:val="single"/>
        </w:pBdr>
        <w:spacing w:after="240" w:before="240" w:lineRule="auto"/>
        <w:jc w:val="left"/>
      </w:pPr>
      <w:r>
        <w:rPr>
          <w:i w:val="1"/>
          <w:iCs w:val="1"/>
        </w:rPr>
        <w:t xml:space="preserve">We also cover absorbents and spill control, from pads and rolls to ready-to-use spill kits with refills.</w:t>
      </w:r>
    </w:p>
    <w:p>
      <w:pPr>
        <w:pBdr>
          <w:top w:color="4f81bd" w:space="10" w:sz="4" w:val="single"/>
          <w:bottom w:color="4f81bd" w:space="10" w:sz="4" w:val="single"/>
        </w:pBdr>
        <w:spacing w:after="240" w:before="240" w:lineRule="auto"/>
        <w:jc w:val="left"/>
      </w:pPr>
      <w:r>
        <w:rPr>
          <w:i w:val="1"/>
          <w:iCs w:val="1"/>
        </w:rPr>
        <w:t xml:space="preserve">Would a short call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filter quote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send me a list of the filters you use, or just the part numbers, and we'll send back a free quote with matching options. No commitment.</w:t>
      </w:r>
    </w:p>
    <w:p>
      <w:pPr>
        <w:pBdr>
          <w:top w:color="4f81bd" w:space="10" w:sz="4" w:val="single"/>
          <w:bottom w:color="4f81bd" w:space="10" w:sz="4" w:val="single"/>
        </w:pBdr>
        <w:spacing w:after="240" w:before="240" w:lineRule="auto"/>
        <w:jc w:val="left"/>
      </w:pPr>
      <w:r>
        <w:rPr>
          <w:i w:val="1"/>
          <w:iCs w:val="1"/>
        </w:rPr>
        <w:t xml:space="preserve">If filters aren't your area, who would be the right person to talk to?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Style w:val="Heading2"/>
      </w:pPr>
      <w:r>
        <w:rPr/>
        <w:t xml:space="preserve">Notes</w:t>
      </w:r>
    </w:p>
    <w:p>
      <w:pPr>
        <w:numPr>
          <w:ilvl w:val="0"/>
          <w:numId w:val="2"/>
        </w:numPr>
        <w:spacing w:after="0" w:before="120" w:lineRule="auto"/>
        <w:ind w:left="720" w:hanging="360"/>
      </w:pPr>
      <w:r>
        <w:rPr>
          <w:b w:val="1"/>
          <w:bCs w:val="1"/>
        </w:rPr>
        <w:t xml:space="preserve">Free quote:</w:t>
      </w:r>
      <w:r>
        <w:rPr/>
        <w:t xml:space="preserve"> the closing offer is a free quote on the filters a plant already uses. Please confirm Wilken is happy to offer this, and roughly how quickly the team can turn a list around.</w:t>
      </w:r>
    </w:p>
    <w:p>
      <w:pPr>
        <w:numPr>
          <w:ilvl w:val="0"/>
          <w:numId w:val="2"/>
        </w:numPr>
        <w:spacing w:after="0" w:before="120" w:lineRule="auto"/>
        <w:ind w:left="720" w:hanging="360"/>
      </w:pPr>
      <w:r>
        <w:rPr>
          <w:b w:val="1"/>
          <w:bCs w:val="1"/>
        </w:rPr>
        <w:t xml:space="preserve">Sender:</w:t>
      </w:r>
      <w:r>
        <w:rPr/>
        <w:t xml:space="preserve"> the messages are written from Matt Smith's LinkedIn profile, as shared by Kaity. Please confirm Matt is the right sender and how he'd like to sign off.</w:t>
      </w:r>
    </w:p>
    <w:p>
      <w:pPr>
        <w:numPr>
          <w:ilvl w:val="0"/>
          <w:numId w:val="2"/>
        </w:numPr>
        <w:spacing w:after="0" w:before="120" w:lineRule="auto"/>
        <w:ind w:left="720" w:hanging="360"/>
      </w:pPr>
      <w:r>
        <w:rPr>
          <w:b w:val="1"/>
          <w:bCs w:val="1"/>
        </w:rPr>
        <w:t xml:space="preserve">Credibility:</w:t>
      </w:r>
      <w:r>
        <w:rPr/>
        <w:t xml:space="preserve"> the credibility message uses facts from the website and brochure (over 30 years of experience, the industries served, the product range) and one line from a customer quote on the website. If Wilken can share one or two named customer examples, with permission, they would make it stronger.</w:t>
      </w:r>
    </w:p>
    <w:p>
      <w:pPr>
        <w:numPr>
          <w:ilvl w:val="0"/>
          <w:numId w:val="2"/>
        </w:numPr>
        <w:spacing w:after="0" w:before="120" w:lineRule="auto"/>
        <w:ind w:left="720" w:hanging="360"/>
      </w:pPr>
      <w:r>
        <w:rPr>
          <w:b w:val="1"/>
          <w:bCs w:val="1"/>
        </w:rPr>
        <w:t xml:space="preserve">Steiner:</w:t>
      </w:r>
      <w:r>
        <w:rPr/>
        <w:t xml:space="preserve"> the cold messages stay on filters, so the first ask is small and easy to say yes to. Steiner is mentioned when a prospect asks about other products, and by the team once a plant is a Wilken customer (see How Steiner comes in).</w:t>
      </w:r>
    </w:p>
    <w:p>
      <w:pPr>
        <w:numPr>
          <w:ilvl w:val="0"/>
          <w:numId w:val="2"/>
        </w:numPr>
        <w:spacing w:after="0" w:before="120" w:lineRule="auto"/>
        <w:ind w:left="720" w:hanging="360"/>
      </w:pPr>
      <w:r>
        <w:rPr>
          <w:b w:val="1"/>
          <w:bCs w:val="1"/>
        </w:rPr>
        <w:t xml:space="preserve">Company size:</w:t>
      </w:r>
      <w:r>
        <w:rPr/>
        <w:t xml:space="preserve"> the 51-1,000 employee range is our suggestion. We can widen it if the first searches return too few leads in Indiana.</w:t>
      </w:r>
    </w:p>
    <w:p>
      <w:pPr>
        <w:numPr>
          <w:ilvl w:val="0"/>
          <w:numId w:val="2"/>
        </w:numPr>
        <w:spacing w:after="0" w:before="120" w:lineRule="auto"/>
        <w:ind w:left="720" w:hanging="360"/>
      </w:pPr>
      <w:r>
        <w:rPr>
          <w:b w:val="1"/>
          <w:bCs w:val="1"/>
        </w:rPr>
        <w:t xml:space="preserve">Over 30 years:</w:t>
      </w:r>
      <w:r>
        <w:rPr/>
        <w:t xml:space="preserve"> the brochure says “solving filtration problems for over 30 years”, while the website says the team brings over 30 years of manufacturing and filtration experience, and one search result says the company was founded in 2013. The messages use the website wording, which is true either way. Please confirm with Kaity.</w:t>
      </w:r>
    </w:p>
    <w:p>
      <w:pPr>
        <w:numPr>
          <w:ilvl w:val="0"/>
          <w:numId w:val="2"/>
        </w:numPr>
        <w:spacing w:after="0" w:before="120" w:lineRule="auto"/>
        <w:ind w:left="720" w:hanging="360"/>
      </w:pPr>
      <w:r>
        <w:rPr>
          <w:b w:val="1"/>
          <w:bCs w:val="1"/>
        </w:rPr>
        <w:t xml:space="preserve">Tim and Matt:</w:t>
      </w:r>
      <w:r>
        <w:rPr/>
        <w:t xml:space="preserve"> the website testimonials mention Tim by name. The messages are sent from Matt's profile, so they don't name Tim.</w:t>
      </w:r>
    </w:p>
    <w:p>
      <w:pPr>
        <w:pStyle w:val="Heading2"/>
      </w:pPr>
      <w:r>
        <w:rPr/>
        <w:t xml:space="preserve">Sources</w:t>
      </w:r>
    </w:p>
    <w:p>
      <w:pPr>
        <w:numPr>
          <w:ilvl w:val="0"/>
          <w:numId w:val="2"/>
        </w:numPr>
        <w:spacing w:after="0" w:before="120" w:lineRule="auto"/>
        <w:ind w:left="720" w:hanging="360"/>
      </w:pPr>
      <w:r>
        <w:rPr/>
        <w:t xml:space="preserve">Information from Kaity – Wilken (product types, job titles, industries, Indiana-first approach, Wilken as the way in for Steiner), Steiner and Wilken – 2026 folder on Drive.</w:t>
      </w:r>
    </w:p>
    <w:p>
      <w:pPr>
        <w:numPr>
          <w:ilvl w:val="0"/>
          <w:numId w:val="2"/>
        </w:numPr>
        <w:spacing w:after="0" w:before="120" w:lineRule="auto"/>
        <w:ind w:left="720" w:hanging="360"/>
      </w:pPr>
      <w:r>
        <w:rPr/>
        <w:t xml:space="preserve">WE_Brochure_Email_Ready.pdf (product range, over 30 years, industries served, Lafayette address), same folder.</w:t>
      </w:r>
    </w:p>
    <w:p>
      <w:pPr>
        <w:numPr>
          <w:ilvl w:val="0"/>
          <w:numId w:val="2"/>
        </w:numPr>
        <w:spacing w:after="0" w:before="120" w:lineRule="auto"/>
        <w:ind w:left="720" w:hanging="360"/>
      </w:pPr>
      <w:r>
        <w:rPr>
          <w:b w:val="1"/>
          <w:bCs w:val="1"/>
        </w:rPr>
        <w:t xml:space="preserve">Wilken Enterprises:</w:t>
      </w:r>
      <w:r>
        <w:rPr/>
        <w:t xml:space="preserve"> </w:t>
      </w:r>
      <w:hyperlink r:id="rIdL1">
        <w:r>
          <w:rPr>
            <w:color w:val="1155CC"/>
            <w:u w:val="single"/>
          </w:rPr>
          <w:t xml:space="preserve">https://wilkenenterprises.com/</w:t>
        </w:r>
      </w:hyperlink>
      <w:r>
        <w:rPr/>
        <w:t xml:space="preserve"> (Home, About, Products, Industries, Services)</w:t>
      </w:r>
    </w:p>
    <w:p>
      <w:pPr>
        <w:numPr>
          <w:ilvl w:val="0"/>
          <w:numId w:val="2"/>
        </w:numPr>
        <w:spacing w:after="0" w:before="120" w:lineRule="auto"/>
        <w:ind w:left="720" w:hanging="360"/>
      </w:pPr>
      <w:r>
        <w:rPr>
          <w:b w:val="1"/>
          <w:bCs w:val="1"/>
        </w:rPr>
        <w:t xml:space="preserve">Steiner Enterprises:</w:t>
      </w:r>
      <w:r>
        <w:rPr/>
        <w:t xml:space="preserve"> </w:t>
      </w:r>
      <w:hyperlink r:id="rIdL2">
        <w:r>
          <w:rPr>
            <w:color w:val="1155CC"/>
            <w:u w:val="single"/>
          </w:rPr>
          <w:t xml:space="preserve">https://steineronline.com/</w:t>
        </w:r>
      </w:hyperlink>
      <w:r>
        <w:rPr/>
        <w:t xml:space="preserve"> (Who we are, What we do, Capabilities)</w:t>
      </w:r>
    </w:p>
    <w:p>
      <w:pPr>
        <w:numPr>
          <w:ilvl w:val="0"/>
          <w:numId w:val="2"/>
        </w:numPr>
        <w:spacing w:after="0" w:before="120" w:lineRule="auto"/>
        <w:ind w:left="720" w:hanging="360"/>
      </w:pPr>
      <w:r>
        <w:rPr>
          <w:b w:val="1"/>
          <w:bCs w:val="1"/>
        </w:rPr>
        <w:t xml:space="preserve">Indiana's manufacturing share:</w:t>
      </w:r>
      <w:r>
        <w:rPr/>
        <w:t xml:space="preserve"> </w:t>
      </w:r>
      <w:hyperlink r:id="rIdL3">
        <w:r>
          <w:rPr>
            <w:color w:val="1155CC"/>
            <w:u w:val="single"/>
          </w:rPr>
          <w:t xml:space="preserve">https://ag.purdue.edu/commercialag/home/paer-article/indiana-manufacturing-the-changing-face-of-a-manufacturing-state</w:t>
        </w:r>
      </w:hyperlink>
    </w:p>
    <w:p>
      <w:pPr>
        <w:numPr>
          <w:ilvl w:val="0"/>
          <w:numId w:val="2"/>
        </w:numPr>
        <w:spacing w:after="0" w:before="120" w:lineRule="auto"/>
        <w:ind w:left="720" w:hanging="360"/>
      </w:pPr>
      <w:r>
        <w:rPr>
          <w:b w:val="1"/>
          <w:bCs w:val="1"/>
        </w:rPr>
        <w:t xml:space="preserve">Sender profile:</w:t>
      </w:r>
      <w:r>
        <w:rPr/>
        <w:t xml:space="preserve"> </w:t>
      </w:r>
      <w:hyperlink r:id="rIdL4">
        <w:r>
          <w:rPr>
            <w:color w:val="1155CC"/>
            <w:u w:val="single"/>
          </w:rPr>
          <w:t xml:space="preserve">https://www.linkedin.com/in/matt-smith-689994107/</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ilkenenterprises.com/" TargetMode="External"/><Relationship Id="rIdL2" Type="http://schemas.openxmlformats.org/officeDocument/2006/relationships/hyperlink" Target="https://steineronline.com/" TargetMode="External"/><Relationship Id="rIdL3" Type="http://schemas.openxmlformats.org/officeDocument/2006/relationships/hyperlink" Target="https://ag.purdue.edu/commercialag/home/paer-article/indiana-manufacturing-the-changing-face-of-a-manufacturing-state" TargetMode="External"/><Relationship Id="rIdL4" Type="http://schemas.openxmlformats.org/officeDocument/2006/relationships/hyperlink" Target="https://www.linkedin.com/in/matt-smith-68999410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Wilken Enterprises</dc:title>
  <cp:lastModifiedBy>python-docx</cp:lastModifiedBy>
  <cp:revision>1</cp:revision>
  <dcterms:modified xsi:type="dcterms:W3CDTF">2026-10-06T08:49:31Z</dcterms:modified>
</cp:coreProperties>
</file>