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2B59C3"/>
          <w:sz w:val="20"/>
        </w:rPr>
        <w:t>GRAMMAR FORMULA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2B59C3"/>
        </w:rPr>
        <w:t xml:space="preserve"> S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C93A5A"/>
        </w:rPr>
        <w:t xml:space="preserve"> V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0E8A7E"/>
        </w:rPr>
        <w:t xml:space="preserve"> O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D9701A"/>
        </w:rPr>
        <w:t xml:space="preserve"> C </w:t>
      </w:r>
      <w:r>
        <w:t xml:space="preserve"> </w:t>
      </w:r>
      <w:r>
        <w:rPr>
          <w:rFonts w:ascii="맑은 고딕" w:hAnsi="맑은 고딕" w:eastAsia="맑은 고딕" w:cs="맑은 고딕"/>
          <w:b/>
          <w:color w:val="FFFFFF"/>
          <w:sz w:val="22"/>
          <w:shd w:val="clear" w:color="auto" w:fill="8A93A6"/>
        </w:rPr>
        <w:t xml:space="preserve"> M </w:t>
      </w:r>
      <w:r>
        <w:t xml:space="preserve"> </w:t>
      </w:r>
    </w:p>
    <w:p>
      <w:pPr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88"/>
        </w:rPr>
        <w:t>문법 공식</w:t>
      </w:r>
    </w:p>
    <w:p>
      <w:pPr>
        <w:spacing w:before="0" w:after="200" w:line="300" w:lineRule="auto"/>
      </w:pPr>
      <w:r>
        <w:rPr>
          <w:rFonts w:ascii="맑은 고딕" w:hAnsi="맑은 고딕" w:eastAsia="맑은 고딕" w:cs="맑은 고딕"/>
          <w:b w:val="0"/>
          <w:color w:val="8A93A6"/>
          <w:sz w:val="32"/>
        </w:rPr>
        <w:t>Grammar Formula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/>
          <w:color w:val="5B6475"/>
          <w:sz w:val="24"/>
        </w:rPr>
        <w:t>외워서 바로 푸는 중·고등 핵심 문법 20</w:t>
      </w:r>
    </w:p>
    <w:p>
      <w:pPr>
        <w:spacing w:before="0" w:after="1600" w:line="300" w:lineRule="auto"/>
      </w:pPr>
      <w:r>
        <w:rPr>
          <w:rFonts w:ascii="맑은 고딕" w:hAnsi="맑은 고딕" w:eastAsia="맑은 고딕" w:cs="맑은 고딕"/>
          <w:b/>
          <w:color w:val="1E2433"/>
          <w:sz w:val="20"/>
        </w:rPr>
        <w:t>개념편 · 학생용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76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2B59C3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PART 1</w:t>
            </w:r>
          </w:p>
        </w:tc>
        <w:tc>
          <w:tcPr>
            <w:tcW w:type="dxa" w:w="2762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뼈대</w:t>
            </w:r>
          </w:p>
        </w:tc>
        <w:tc>
          <w:tcPr>
            <w:tcW w:type="dxa" w:w="5327"/>
            <w:shd w:val="clear" w:color="auto" w:fill="EEF3FC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8품사 · 대명사 · 구와 절 / 문장성분 · 문장의 5형식 / 자동사·타동사 · 5형식 심화 / 사역·지각동사</w:t>
            </w:r>
          </w:p>
        </w:tc>
      </w:tr>
      <w:tr>
        <w:tc>
          <w:tcPr>
            <w:tcW w:type="dxa" w:w="1776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0E8A7E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PART 2</w:t>
            </w:r>
          </w:p>
        </w:tc>
        <w:tc>
          <w:tcPr>
            <w:tcW w:type="dxa" w:w="2762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동사의 변신</w:t>
            </w:r>
          </w:p>
        </w:tc>
        <w:tc>
          <w:tcPr>
            <w:tcW w:type="dxa" w:w="5327"/>
            <w:shd w:val="clear" w:color="auto" w:fill="E8F6F4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시제 · 조동사 · 수동태</w:t>
            </w:r>
          </w:p>
        </w:tc>
      </w:tr>
      <w:tr>
        <w:tc>
          <w:tcPr>
            <w:tcW w:type="dxa" w:w="1776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D9701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PART 3</w:t>
            </w:r>
          </w:p>
        </w:tc>
        <w:tc>
          <w:tcPr>
            <w:tcW w:type="dxa" w:w="2762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준동사</w:t>
            </w:r>
          </w:p>
        </w:tc>
        <w:tc>
          <w:tcPr>
            <w:tcW w:type="dxa" w:w="5327"/>
            <w:shd w:val="clear" w:color="auto" w:fill="FDF2E8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준동사 개관 · to부정사 · 동명사 · 분사</w:t>
            </w:r>
          </w:p>
        </w:tc>
      </w:tr>
      <w:tr>
        <w:tc>
          <w:tcPr>
            <w:tcW w:type="dxa" w:w="1776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7A4CC2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PART 4</w:t>
            </w:r>
          </w:p>
        </w:tc>
        <w:tc>
          <w:tcPr>
            <w:tcW w:type="dxa" w:w="2762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문장의 확장</w:t>
            </w:r>
          </w:p>
        </w:tc>
        <w:tc>
          <w:tcPr>
            <w:tcW w:type="dxa" w:w="5327"/>
            <w:shd w:val="clear" w:color="auto" w:fill="F3EEFB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관계사 · 명사절 / 간접의문문 · 접속사 / 병렬 · 가주어·가목적어 / 강조구문 · 분사구문</w:t>
            </w:r>
          </w:p>
        </w:tc>
      </w:tr>
      <w:tr>
        <w:tc>
          <w:tcPr>
            <w:tcW w:type="dxa" w:w="1776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  <w:tcBorders>
              <w:top w:val="nil"/>
              <w:left w:val="single" w:sz="36" w:color="C93A5A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PART 5</w:t>
            </w:r>
          </w:p>
        </w:tc>
        <w:tc>
          <w:tcPr>
            <w:tcW w:type="dxa" w:w="2762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특수 구문</w:t>
            </w:r>
          </w:p>
        </w:tc>
        <w:tc>
          <w:tcPr>
            <w:tcW w:type="dxa" w:w="5327"/>
            <w:shd w:val="clear" w:color="auto" w:fill="FCEEF1"/>
            <w:tcBorders>
              <w:top w:val="nil"/>
              <w:left w:val="nil"/>
              <w:bottom w:val="single" w:sz="12" w:color="FFFFFF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7"/>
              </w:rPr>
              <w:t>비교 · 도치구문 · 가정법</w:t>
            </w:r>
          </w:p>
        </w:tc>
      </w:tr>
    </w:tbl>
    <w:p>
      <w:pPr>
        <w:sectPr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CONTENTS</w:t>
      </w:r>
    </w:p>
    <w:p>
      <w:pPr>
        <w:spacing w:before="0" w:after="24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목차</w:t>
      </w:r>
    </w:p>
    <w:p>
      <w:pPr>
        <w:spacing w:before="160" w:after="60" w:line="300" w:lineRule="auto"/>
        <w:pBdr>
          <w:left w:val="single" w:sz="24" w:space="6" w:color="#2B59C3"/>
        </w:pBdr>
      </w:pPr>
      <w:r>
        <w:rPr>
          <w:rFonts w:ascii="맑은 고딕" w:hAnsi="맑은 고딕" w:eastAsia="맑은 고딕" w:cs="맑은 고딕"/>
          <w:b/>
          <w:color w:val="2B59C3"/>
          <w:sz w:val="22"/>
        </w:rPr>
        <w:t>PART 1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뼈대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Sentence Structure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Parts of Speech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대명사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Pronouns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Phrases, Clauses &amp; Sentence Elements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Five Sentence Patterns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05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Pattern 5 in Depth   ★★★</w:t>
      </w:r>
    </w:p>
    <w:p>
      <w:pPr>
        <w:spacing w:before="160" w:after="60" w:line="300" w:lineRule="auto"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0E8A7E"/>
          <w:sz w:val="22"/>
        </w:rPr>
        <w:t>PART 2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동사의 변신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Tense &amp; Voice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Tenses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조동사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Modal Verbs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08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Passive Voice   ★★★</w:t>
      </w:r>
    </w:p>
    <w:p>
      <w:pPr>
        <w:spacing w:before="160" w:after="60" w:line="300" w:lineRule="auto"/>
        <w:pBdr>
          <w:left w:val="single" w:sz="24" w:space="6" w:color="#D9701A"/>
        </w:pBdr>
      </w:pPr>
      <w:r>
        <w:rPr>
          <w:rFonts w:ascii="맑은 고딕" w:hAnsi="맑은 고딕" w:eastAsia="맑은 고딕" w:cs="맑은 고딕"/>
          <w:b/>
          <w:color w:val="D9701A"/>
          <w:sz w:val="22"/>
        </w:rPr>
        <w:t>PART 3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준동사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Verbals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09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Overview of Verbals   ★☆☆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To-infinitives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11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Gerunds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12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Participles   ★★☆</w:t>
      </w:r>
    </w:p>
    <w:p>
      <w:pPr>
        <w:spacing w:before="160" w:after="60" w:line="300" w:lineRule="auto"/>
        <w:pBdr>
          <w:left w:val="single" w:sz="24" w:space="6" w:color="#7A4CC2"/>
        </w:pBdr>
      </w:pPr>
      <w:r>
        <w:rPr>
          <w:rFonts w:ascii="맑은 고딕" w:hAnsi="맑은 고딕" w:eastAsia="맑은 고딕" w:cs="맑은 고딕"/>
          <w:b/>
          <w:color w:val="7A4CC2"/>
          <w:sz w:val="22"/>
        </w:rPr>
        <w:t>PART 4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문장의 확장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Clauses &amp;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13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Relatives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14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명사절 / 간접의문문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Noun Clauses   ★★★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15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접속사 / 병렬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Conjunctions &amp; Parallelism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16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Dummy It &amp; Cleft Sentences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17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Participle Clauses   ★★★</w:t>
      </w:r>
    </w:p>
    <w:p>
      <w:pPr>
        <w:spacing w:before="160" w:after="60" w:line="300" w:lineRule="auto"/>
        <w:pBdr>
          <w:left w:val="single" w:sz="24" w:space="6" w:color="#C93A5A"/>
        </w:pBdr>
      </w:pPr>
      <w:r>
        <w:rPr>
          <w:rFonts w:ascii="맑은 고딕" w:hAnsi="맑은 고딕" w:eastAsia="맑은 고딕" w:cs="맑은 고딕"/>
          <w:b/>
          <w:color w:val="C93A5A"/>
          <w:sz w:val="22"/>
        </w:rPr>
        <w:t>PART 5</w:t>
      </w:r>
      <w:r>
        <w:rPr>
          <w:rFonts w:ascii="맑은 고딕" w:hAnsi="맑은 고딕" w:eastAsia="맑은 고딕" w:cs="맑은 고딕"/>
          <w:b/>
          <w:color w:val="1E2433"/>
          <w:sz w:val="22"/>
        </w:rPr>
        <w:t xml:space="preserve">   특수 구문   </w:t>
      </w:r>
      <w:r>
        <w:rPr>
          <w:rFonts w:ascii="맑은 고딕" w:hAnsi="맑은 고딕" w:eastAsia="맑은 고딕" w:cs="맑은 고딕"/>
          <w:b w:val="0"/>
          <w:color w:val="8A93A6"/>
          <w:sz w:val="17"/>
        </w:rPr>
        <w:t>Special Structures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18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비교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Comparison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19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Inversion   ★★☆</w:t>
      </w:r>
    </w:p>
    <w:p>
      <w:pPr>
        <w:spacing w:before="0" w:after="20" w:line="300" w:lineRule="auto"/>
        <w:ind w:left="227"/>
      </w:pP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20   </w:t>
      </w:r>
      <w:r>
        <w:rPr>
          <w:rFonts w:ascii="맑은 고딕" w:hAnsi="맑은 고딕" w:eastAsia="맑은 고딕" w:cs="맑은 고딕"/>
          <w:b/>
          <w:color w:val="1E2433"/>
          <w:sz w:val="21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16"/>
        </w:rPr>
        <w:t xml:space="preserve">   The Subjunctive Mood   ★★★</w:t>
      </w:r>
    </w:p>
    <w:p>
      <w:pPr>
        <w:spacing w:before="280" w:after="8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※ 쪽 번호는 PDF판 기준입니다. Word에서는 왼쪽 '탐색 창'(보기 → 탐색 창)으로 단원을 이동하세요.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8품사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Parts of Speech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p.1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8품사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품사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역할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예시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사람·사물·개념의 이름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book / teacher / happiness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대명사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대신함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/ she / it / they / we / you / I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 / eat / be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명사를 꾸밈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beautiful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flower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동사·형용사·부사·문장 전체를 수식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quickly / very / fortunately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전치사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앞에서 위치·시간·방향 관계를 나타냄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/ at / on / under / for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접속사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단어·구·절을 연결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and / but / because / if / when / that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감탄사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감탄 표현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oh / wow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문장 성분으로 자주 연결되는 품사는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형용사는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꾸민다. 부사는 명사 빼고 다 꾸민다.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접속사 뒤에는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한 문장으로 품사 → 문장성분 연결하기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품사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I(대명사) made(동사) him(대명사) sad(형용사).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같은 단어에 '자리 이름'을 붙이면 문장성분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문장성분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2B59C3"/>
              </w:rPr>
              <w:t xml:space="preserve"> S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made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C93A5A"/>
              </w:rPr>
              <w:t xml:space="preserve"> V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him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0E8A7E"/>
              </w:rPr>
              <w:t xml:space="preserve"> O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 sad </w:t>
            </w:r>
            <w:r>
              <w:rPr>
                <w:rFonts w:ascii="맑은 고딕" w:hAnsi="맑은 고딕" w:eastAsia="맑은 고딕" w:cs="맑은 고딕"/>
                <w:b/>
                <w:color w:val="FFFFFF"/>
                <w:sz w:val="16"/>
                <w:shd w:val="clear" w:color="auto" w:fill="D9701A"/>
              </w:rPr>
              <w:t xml:space="preserve"> O.C 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부사는 빼도 문장이 성립 → 수식어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부사 추가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really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made him sad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위치로 품사 바로 찾기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 / the / my 뒤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·  a / the 와 명사 사이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바로 뒤, 시제가 보이는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성립하는 자리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부사(구)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1"/>
          <w:footerReference w:type="default" r:id="rId1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대명사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Pronouns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p.3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재귀대명사 (-self / -selves)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재귀대명사 용법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규칙</w:t>
            </w:r>
          </w:p>
        </w:tc>
        <w:tc>
          <w:tcPr>
            <w:tcW w:type="dxa" w:w="414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재귀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(생략 X)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= 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looked at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herself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the mirror.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그녀는 거울 속 자신을 보았다.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강조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(생략 O)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'직접, 스스로' 강조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this cake (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myself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내가 직접 이 케이크를 만들었다.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관용 표현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oneself 혼자서 / for oneself 스스로 / enjoy oneself 즐겁게 지내다 / help yourself 마음껏 먹다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Help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yourself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to the cookies.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쿠키 마음껏 먹어.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b59ac294db8ad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부정대명사: 먼저 고른 것(●)과 나머지(○)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= 목적어 → 목적어는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나머지 하나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나머지 전부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another = 또 하나 (아직 남은 게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each / every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+ 단수동사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대명사는 가리키는 명사의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맞춘다 (복수 → they / them / their)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대명사·수량 표현 수일치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수일치</w:t>
            </w:r>
          </w:p>
        </w:tc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each / every / either / neither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단수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Each of the students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has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locker.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학생들 각자 사물함이 있다.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both / few / many / several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복수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Both of them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doctors.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둘 다 의사다.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all / most / some / half / 분수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 + 명사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 뒤 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Most of the water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dirty. / Most of the students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one → another → the other(s)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have two pens.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One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red,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other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blue.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또 하나 / 마지막 하나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One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red,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another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blue,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other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black.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어떤 사람들은 / 다른 사람들은 (일부)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여러 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Some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like cats,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others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like dogs.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나머지 학생들 전부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정해진 전체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Some of the students went home, and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others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stayed.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대명사 문제: ① 가리키는 명사 찾기 → ② 단수/복수 → ③ 주어와 같은 대상이면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재귀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the가 붙으면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나머지 전부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(정해짐), the가 없으면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일부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부분 표현 of + 명사 → 동사는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of 뒤 명사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3"/>
          <w:footerReference w:type="default" r:id="rId1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구와 절 / 문장성분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Phrases, Clauses &amp; Sentence Elements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434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정의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(phrase)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이상이지만 주어 + 동사가 없음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English teacher / to study hard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(clause)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2단어 이상이며 주어 + 동사가 있음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 / when I was young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문장성분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주로 오는 품사</w:t>
            </w:r>
          </w:p>
        </w:tc>
        <w:tc>
          <w:tcPr>
            <w:tcW w:type="dxa" w:w="3946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(동사)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행동·상태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(목적어)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대명사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동사의 대상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(보어)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없으면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(to study hard처럼 동사 모양이 있어도 주어가 없으면 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+ 동사가 있으면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설명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목적어는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동작의 대상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주어·목적어 자리에는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·대명사, 보어 자리에는 명사·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부사는 문장성분이 아니다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보어 확인법: 주어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보어 이면 보어, 아니면 목적어.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my English teacher 를 키워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 ran이 붙는 순간 절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절 (1형식)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My English teacher ran.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= kind → 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2형식 (C)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is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kind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teacher ≠ music →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(O)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English teacher loves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music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single" w:sz="18" w:color="2B59C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My English teacher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loves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single" w:sz="18" w:color="0E8A7E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music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single" w:sz="18" w:color="8A93A6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20"/>
              </w:rPr>
              <w:t>very much</w:t>
            </w:r>
          </w:p>
        </w:tc>
      </w:tr>
      <w:tr>
        <w:tc>
          <w:tcPr>
            <w:tcW w:type="dxa" w:w="47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5"/>
              </w:rPr>
              <w:t>S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5"/>
              </w:rPr>
              <w:t>V</w:t>
            </w:r>
          </w:p>
        </w:tc>
        <w:tc>
          <w:tcPr>
            <w:tcW w:type="dxa" w:w="1333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5"/>
              </w:rPr>
              <w:t>O</w:t>
            </w:r>
          </w:p>
        </w:tc>
        <w:tc>
          <w:tcPr>
            <w:tcW w:type="dxa" w:w="2399"/>
            <w:shd w:val="clear" w:color="auto" w:fill="F5F7F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8A93A6"/>
                <w:sz w:val="15"/>
              </w:rPr>
              <w:t>M</w:t>
            </w:r>
          </w:p>
        </w:tc>
      </w:tr>
    </w:tbl>
    <w:p>
      <w:pPr>
        <w:spacing w:before="40" w:after="120" w:line="300" w:lineRule="auto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우리 영어 선생님은 음악을 아주 좋아하신다.</w:t>
      </w:r>
    </w:p>
    <w:p>
      <w:pPr>
        <w:sectPr>
          <w:headerReference w:type="default" r:id="rId16"/>
          <w:footerReference w:type="default" r:id="rId17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문장의 5형식 / 자동사·타동사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Five Sentence Patterns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78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565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포인트</w:t>
            </w:r>
          </w:p>
        </w:tc>
        <w:tc>
          <w:tcPr>
            <w:tcW w:type="dxa" w:w="572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자동사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없음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 / come / walk / run / jog / appear / disappear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타동사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목적어가 필요함</w:t>
            </w:r>
          </w:p>
        </w:tc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love / buy / read / invite / need 등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문장의 5형식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3354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  <w:tc>
          <w:tcPr>
            <w:tcW w:type="dxa" w:w="374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ran.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주격보어가 주어를 설명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food smells delicious.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타동사 + 목적어 1개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love you.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+ 직접목적어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gave him a book.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+ 목적격보어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6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형식</w:t>
            </w:r>
          </w:p>
        </w:tc>
        <w:tc>
          <w:tcPr>
            <w:tcW w:type="dxa" w:w="7497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대표 동사 (수업 판서)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1형식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이동동사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go / come / walk / run / jog / appear / disappear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2형식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감각동사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(feel, smell, taste, look, sound)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be동사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become, get /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remain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모든 타동사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(love, buy, read, make, teach, need)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S+V+I.O+D.O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수여동사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give, bring, lend, show, send, make, buy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S+V+O+O.C</w:t>
            </w:r>
          </w:p>
        </w:tc>
        <w:tc>
          <w:tcPr>
            <w:tcW w:type="dxa" w:w="749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어떤 V가 오느냐에 따라 O.C 형태가 바뀜 (Unit 05)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자동사는 목적어가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타동사는 목적어가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2형식 감각동사(smell, look, taste…) 뒤에는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(부사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4형식 = 누구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무엇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5형식 = 목적어와 목적격보어 사이에 '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' 관계가 숨어 있다. (him = sad)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make 하나로 3·4·5형식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3형식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≠ a cake → 간접목적어 + 직접목적어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a cake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him = sad → 목적어 + 목적격보어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sad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make는 for (give·show·tell은 to)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4→3 전환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a cake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2899886bb755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4형식 → 3형식: 직접목적어(~을/를)를 앞으로, 간접목적어(~에게) 앞에 to / for / of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 뒤 단어가 목적어와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같으면(=) 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다르면(≠) 4형식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동사 뒤에 '~을/를'이 바로 붙으면 타동사, 전치사가 필요하면 자동사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18"/>
          <w:footerReference w:type="default" r:id="rId1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  <w:shd w:val="clear" w:color="auto" w:fill="#EEF3FC"/>
        </w:rPr>
        <w:t xml:space="preserve"> PART 1 · 문장의 뼈대 </w:t>
      </w: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2B59C3"/>
        </w:pBdr>
      </w:pPr>
      <w:r>
        <w:rPr>
          <w:rFonts w:ascii="맑은 고딕" w:hAnsi="맑은 고딕" w:eastAsia="맑은 고딕" w:cs="맑은 고딕"/>
          <w:b/>
          <w:color w:val="2B59C3"/>
          <w:sz w:val="52"/>
        </w:rPr>
        <w:t xml:space="preserve">UNIT 05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5형식 심화 / 사역·지각동사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Pattern 5 in Depth</w:t>
      </w:r>
      <w:r>
        <w:rPr>
          <w:rFonts w:ascii="맑은 고딕" w:hAnsi="맑은 고딕" w:eastAsia="맑은 고딕" w:cs="맑은 고딕"/>
          <w:b/>
          <w:color w:val="2B59C3"/>
          <w:sz w:val="20"/>
        </w:rPr>
        <w:t xml:space="preserve">    ▶ 문제편 p.9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2B59C3"/>
          <w:sz w:val="17"/>
        </w:rPr>
        <w:t>■ 5형식 목적격보어 총정리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8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2959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주요 동사</w:t>
            </w:r>
          </w:p>
        </w:tc>
        <w:tc>
          <w:tcPr>
            <w:tcW w:type="dxa" w:w="2072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O.C 형태</w:t>
            </w:r>
          </w:p>
        </w:tc>
        <w:tc>
          <w:tcPr>
            <w:tcW w:type="dxa" w:w="3551"/>
            <w:shd w:val="clear" w:color="auto" w:fill="EEF3FC"/>
            <w:tcBorders>
              <w:top w:val="single" w:sz="16" w:color="2B59C3"/>
              <w:left w:val="nil"/>
              <w:bottom w:val="single" w:sz="8" w:color="2B59C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명사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name / call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named my dog Buddy.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형용사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 / make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him sad.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to부정사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want / ask / tell / allow / enable / encourage / discourage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V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want you to do your homework first.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지각동사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watch / hear / see / feel / notice / listen to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동사원형 / V-ing / 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saw a man run / running down the street.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 / let / have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make·let + 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+ 동원·p.p.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made her clean the room.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had my car washed.</w:t>
            </w:r>
          </w:p>
        </w:tc>
      </w:tr>
      <w:tr>
        <w:tc>
          <w:tcPr>
            <w:tcW w:type="dxa" w:w="128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준사역동사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/ get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help + to V·동원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 + to V·p.p.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helped me (to) finish it.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got my phone repaired.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2B59C3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5형식은 어떤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오느냐에 따라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형태가 바뀐다.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사역동사에서 목적격보어가 동사원형이면, 수동태로 바꿀 때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로 바뀌는 경우가 많습니다.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목적어가 직접 하면 동사원형, 목적어가 당하면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(my car가 '세차되는' 것 → washed)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get은 사역 의미여도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.  help는 to V, 동사원형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가능.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9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0584139cbf416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사역동사 (시키다) · 준사역동사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made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Jake가 숙제를 하게 했다. (make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Jake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do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his homework.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Jake에게 숙제를 하게 했다. (have + 동사원형)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</w:t>
      </w:r>
      <w:r>
        <w:rPr>
          <w:rFonts w:ascii="맑은 고딕" w:hAnsi="맑은 고딕" w:eastAsia="맑은 고딕" w:cs="맑은 고딕"/>
          <w:b/>
          <w:color w:val="2B59C3"/>
          <w:sz w:val="20"/>
        </w:rPr>
        <w:t>had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my car </w:t>
      </w:r>
      <w:r>
        <w:rPr>
          <w:rFonts w:ascii="맑은 고딕" w:hAnsi="맑은 고딕" w:eastAsia="맑은 고딕" w:cs="맑은 고딕"/>
          <w:b w:val="0"/>
          <w:color w:val="1E2433"/>
          <w:sz w:val="20"/>
          <w:highlight w:val="yellow"/>
          <w:u w:val="single"/>
        </w:rPr>
        <w:t>washed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세차를 맡겼다. (have + V p.p.: 차가 세차됨)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73d24ae40d78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O.C 자리 분사 고르기: V-ing인가 V p.p.인가 (분사구문에서도 같은 흐름도를 쓴다)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made her clean the room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사역 (능동)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made her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동사원형 → to V (Unit 8 5형식 수동태)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was made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have / get — 목적어에 따라 O.C가 바뀐다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the man wash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목적어가 car로 바뀌면 '세차되는' 관계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have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had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car washed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get도 수동이면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my phone repaired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get 능동은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get +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got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him to repair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my phone.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2B59C3"/>
              <w:left w:val="single" w:sz="6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2B59C3"/>
                <w:sz w:val="19"/>
              </w:rPr>
              <w:t>↻ I saw a man run down the street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동원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진행 중인 순간을 강조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지각 +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saw a man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running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 수동태도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2B59C3"/>
                <w:sz w:val="16"/>
                <w:shd w:val="clear" w:color="auto" w:fill="#EEF3FC"/>
              </w:rPr>
              <w:t xml:space="preserve"> 수동태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man was seen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20"/>
              </w:rPr>
              <w:t>to run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down the street.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C"/>
            <w:tcBorders>
              <w:top w:val="single" w:sz="6" w:color="2B59C3"/>
              <w:left w:val="single" w:sz="24" w:color="2B59C3"/>
              <w:bottom w:val="single" w:sz="6" w:color="2B59C3"/>
              <w:right w:val="single" w:sz="6" w:color="2B59C3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2B59C3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① 동사 확인 → ② 목적어가 하나, 당하나 → ③ 동사별 규칙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사역 make·let·have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동사원형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get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help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to V·동원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지각 → </w:t>
            </w:r>
            <w:r>
              <w:rPr>
                <w:rFonts w:ascii="맑은 고딕" w:hAnsi="맑은 고딕" w:eastAsia="맑은 고딕" w:cs="맑은 고딕"/>
                <w:b/>
                <w:color w:val="2B59C3"/>
                <w:sz w:val="18"/>
              </w:rPr>
              <w:t>동원·V-ing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1"/>
          <w:footerReference w:type="default" r:id="rId2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시제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Tenses</w:t>
      </w: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    ▶ 문제편 p.15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시제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필기 메모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일상적인 루틴, 불변의 진리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시제는 가장 기본 의미부터 익힌다.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과거의 일, 역사적 사실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명확히 끝난 일을 표현한다.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일, 의지, 확신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= 100퍼센트의 굳건한 확신·의지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 / 경험 / 결과 / 계속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yesterday, when I was young 같은 특정 과거시점 표현과 함께 쓰지 않음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had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기준점보다 더 이전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연결된 문장에 과거 기준점이 필요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will have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미래의 특정 시점까지 완료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by / by the time / when 등과 잘 어울림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그림으로 보는 완료시제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b7d5bf185377f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현재완료는 과거의 특정한 시점을 나타내는 말과 함께 쓰일 수 없다. (yesterday, when I was young, when I was 15) → 선이 끊기면 안 된다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9d863c3ba3ca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과거완료는 연결된 문장에 꼭 과거형이 있어야 한다. (e2가 기준점)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b7541a82c15b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미래완료는 특정한 미래 시점을 나타내는 말과 함께 쓰여야 한다. (by the time, when, by)</w:t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시제 조립: 마네킹 + 옷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시제(마네킹)에 완료·진행·수동(옷)을 </w:t>
      </w:r>
      <w:r>
        <w:rPr>
          <w:rFonts w:ascii="맑은 고딕" w:hAnsi="맑은 고딕" w:eastAsia="맑은 고딕" w:cs="맑은 고딕"/>
          <w:b/>
          <w:color w:val="0E8A7E"/>
          <w:sz w:val="19"/>
        </w:rPr>
        <w:t>겹쳐 입히면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어떤 복잡한 동사 형태도 만들 수 있습니다. 외우지 말고 조립하세요.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85e1572ad68bf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4a21d54c1915a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수동태 옷(be V p.p.)까지 입히는 조립은 Unit 08에서 이어집니다.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= 과거의 일이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까지 이어짐.  과거시제 = 과거에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현재완료 4용법: 완료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· 결과 ·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과거완료는 반드시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있어야 쓴다.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 단서: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by the time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eat lunch 하나로 시제 따라가기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at 12.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끝난 일 (ago = 명백한 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 an hour ago.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지금 막 끝남 → 지금 배부름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have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just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she called (과거)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When she called,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had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already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기준점 = by 1 p.m. (미래)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미래완료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By 1 p.m., 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will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yesterday · ago · last ~ · in 2020 · When ~?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과거시제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(현재완료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for + 기간 / since + 시점 / just · already · ever · never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현재완료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'~했을 때 이미 …했었다'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25"/>
          <w:footerReference w:type="default" r:id="rId2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조동사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Modal Verbs</w:t>
      </w: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    ▶ 문제편 p.18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0E8A7E"/>
          <w:sz w:val="17"/>
        </w:rPr>
        <w:t>■ 조동사 한눈에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8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조동사</w:t>
            </w:r>
          </w:p>
        </w:tc>
        <w:tc>
          <w:tcPr>
            <w:tcW w:type="dxa" w:w="246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177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바꿔 쓰기</w:t>
            </w:r>
          </w:p>
        </w:tc>
        <w:tc>
          <w:tcPr>
            <w:tcW w:type="dxa" w:w="4143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can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능력 / 허가 / 가능성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able to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She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can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speak three languages.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그녀는 3개 국어를 할 수 있다.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허가 / 약한 추측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rain tonight.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오늘 밤 비가 올지도 모른다.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의무 / 강한 추측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to (의무)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wear a seat belt.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안전벨트를 매야 한다.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의무 · 충고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ought to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see a doctor.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병원에 가 보는 게 좋겠다.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better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게 낫다 (경고)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You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had better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hurry.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서두르는 게 좋을 거야.</w:t>
            </w:r>
          </w:p>
        </w:tc>
      </w:tr>
      <w:tr>
        <w:tc>
          <w:tcPr>
            <w:tcW w:type="dxa" w:w="148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used to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(예전에) ~하곤 했다 / ~였다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would (동작만)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used to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live in Busan.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예전에 부산에 살았다.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조동사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(주어가 3인칭 단수여도 -s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조동사는 두 개 연달아 X → will can ✗ → will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must의 과거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must not = ~하면 안 된다 (금지)  /  don't have to = ~할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used to = 동작·상태 모두 / would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 (과거 습관)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조동사 + have p.p. = 과거에 대한 추측·후회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91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071ad8665f114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마네킹 + 옷 응용: 조동사(마네킹) + have p.p.(완료 옷) = 과거 쪽을 가리킨다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591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must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~했음에 틀림없다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may / might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~했을지도 모른다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can't (cannot)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~했을 리가 없다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~했어야 했는데 (안 했다)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shouldn't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~하지 말았어야 했는데 (했다)</w:t>
            </w:r>
          </w:p>
        </w:tc>
      </w:tr>
      <w:tr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need 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have p.p.</w:t>
            </w:r>
          </w:p>
        </w:tc>
        <w:tc>
          <w:tcPr>
            <w:tcW w:type="dxa" w:w="591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필요가 없었는데 (했다)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He must be tired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현재 추측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must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tired.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be → have been (과거로 보내기)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과거 추측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must have 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tired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must의 반대 → can't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can't have been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tired.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그를 쉬게 했어야 했는데.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후회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should have let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 rest.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조동사 + have p.p. → 무조건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 일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must / may / can't + have p.p.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추측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should(n't) + have p.p.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후회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must not(금지) ≠ don't have to(불필요)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2"/>
          <w:footerReference w:type="default" r:id="rId3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0E8A7E"/>
          <w:sz w:val="16"/>
          <w:shd w:val="clear" w:color="auto" w:fill="#E8F6F4"/>
        </w:rPr>
        <w:t xml:space="preserve"> PART 2 · 동사의 변신 </w:t>
      </w:r>
      <w:r>
        <w:rPr>
          <w:rFonts w:ascii="맑은 고딕" w:hAnsi="맑은 고딕" w:eastAsia="맑은 고딕" w:cs="맑은 고딕"/>
          <w:b/>
          <w:color w:val="0E8A7E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0E8A7E"/>
        </w:pBdr>
      </w:pPr>
      <w:r>
        <w:rPr>
          <w:rFonts w:ascii="맑은 고딕" w:hAnsi="맑은 고딕" w:eastAsia="맑은 고딕" w:cs="맑은 고딕"/>
          <w:b/>
          <w:color w:val="0E8A7E"/>
          <w:sz w:val="52"/>
        </w:rPr>
        <w:t xml:space="preserve">UNIT 08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수동태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Passive Voice</w:t>
      </w:r>
      <w:r>
        <w:rPr>
          <w:rFonts w:ascii="맑은 고딕" w:hAnsi="맑은 고딕" w:eastAsia="맑은 고딕" w:cs="맑은 고딕"/>
          <w:b/>
          <w:color w:val="0E8A7E"/>
          <w:sz w:val="20"/>
        </w:rPr>
        <w:t xml:space="preserve">    ▶ 문제편 p.19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0E8A7E"/>
              <w:left w:val="single" w:sz="12" w:color="0E8A7E"/>
              <w:bottom w:val="single" w:sz="12" w:color="0E8A7E"/>
              <w:right w:val="single" w:sz="12" w:color="0E8A7E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기본형: be + p.p.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6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d2afdf2935e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3형식 수동태 만들기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변환 공식</w:t>
            </w:r>
          </w:p>
        </w:tc>
        <w:tc>
          <w:tcPr>
            <w:tcW w:type="dxa" w:w="374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3형식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is loved by everyone.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(I.O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I.O + be + p.p. + D.O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 was given a prize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4형식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 (D.O 주어)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D.O + be + p.p. + to/for/of + I.O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prize was given to him (by the teacher).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5형식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 + be + p.p. + O.C + by S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She was made to clean the room.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4형식 — 주어가 두 가지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4형식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teacher gave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간접목적어 him → He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I.O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given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 prize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직접목적어가 주어면 I.O 앞에 to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D.O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A prize was given to him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(by the teacher).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buy·make·cook은 D.O만 주어, for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for 동사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Mom bought him a bike. → A bike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was bought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him.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0E8A7E"/>
              <w:left w:val="single" w:sz="6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0E8A7E"/>
                <w:sz w:val="19"/>
              </w:rPr>
              <w:t>↻ 5형식 — Unit 5 기준 문장의 수동태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능동 5형식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made her clean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사역 동사원형 →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She was made to clean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room.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지각동사도 to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6"/>
                <w:shd w:val="clear" w:color="auto" w:fill="#E8F6F4"/>
              </w:rPr>
              <w:t xml:space="preserve"> 지각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Someone saw him enter. →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20"/>
              </w:rPr>
              <w:t>He was seen to enter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70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확장형</w:t>
            </w:r>
          </w:p>
        </w:tc>
        <w:tc>
          <w:tcPr>
            <w:tcW w:type="dxa" w:w="2959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735"/>
            <w:shd w:val="clear" w:color="auto" w:fill="E8F6F4"/>
            <w:tcBorders>
              <w:top w:val="single" w:sz="16" w:color="0E8A7E"/>
              <w:left w:val="nil"/>
              <w:bottom w:val="single" w:sz="8" w:color="0E8A7E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진행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being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desk is being moved.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report has been finished.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과거완료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 been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room had been cleaned before I arrived.</w:t>
            </w:r>
          </w:p>
        </w:tc>
      </w:tr>
      <w:tr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미래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수동태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will be p.p.</w:t>
            </w:r>
          </w:p>
        </w:tc>
        <w:tc>
          <w:tcPr>
            <w:tcW w:type="dxa" w:w="473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results will be announced tomorrow.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#0E8A7E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마네킹 + 옷: 수동태 옷까지 입히기</w:t>
      </w:r>
    </w:p>
    <w:p>
      <w:pPr>
        <w:spacing w:before="0" w:after="120" w:line="300" w:lineRule="auto"/>
      </w:pP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Unit 06의 조립법에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수동태 옷(be V p.p.)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 xml:space="preserve"> 을 마지막에 겹쳐 입힙니다. 순서는 항상 </w:t>
      </w:r>
      <w:r>
        <w:rPr>
          <w:rFonts w:ascii="맑은 고딕" w:hAnsi="맑은 고딕" w:eastAsia="맑은 고딕" w:cs="맑은 고딕"/>
          <w:b/>
          <w:color w:val="0E8A7E"/>
          <w:sz w:val="19"/>
        </w:rPr>
        <w:t>완료 → 진행 → 수동</w:t>
      </w:r>
      <w:r>
        <w:rPr>
          <w:rFonts w:ascii="맑은 고딕" w:hAnsi="맑은 고딕" w:eastAsia="맑은 고딕" w:cs="맑은 고딕"/>
          <w:b w:val="0"/>
          <w:color w:val="1E2433"/>
          <w:sz w:val="19"/>
        </w:rPr>
        <w:t>.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cbe97d96732aa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0E8A7E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미래완료진행수동 같은 형태는 문법적으로는 가능하지만 실제 사용 빈도는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→ 마네킹 + 옷 조립 연습용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진행 수동 = be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  /  완료 수동 = have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4형식 D.O 주어일 때: give·show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make·buy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ask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8F6F4"/>
            <w:tcBorders>
              <w:top w:val="single" w:sz="6" w:color="0E8A7E"/>
              <w:left w:val="single" w:sz="24" w:color="0E8A7E"/>
              <w:bottom w:val="single" w:sz="6" w:color="0E8A7E"/>
              <w:right w:val="single" w:sz="6" w:color="0E8A7E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0E8A7E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목적어가 없으면(자동사) 수동태 불가: happen, appear, arrive, disappear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make·buy·cook (for 동사)는 </w:t>
            </w:r>
            <w:r>
              <w:rPr>
                <w:rFonts w:ascii="맑은 고딕" w:hAnsi="맑은 고딕" w:eastAsia="맑은 고딕" w:cs="맑은 고딕"/>
                <w:b/>
                <w:color w:val="0E8A7E"/>
                <w:sz w:val="18"/>
              </w:rPr>
              <w:t>직접목적어만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주어로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5"/>
          <w:footerReference w:type="default" r:id="rId3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★☆☆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09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준동사 개관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Overview of Verbals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315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문장 안 역할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V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/ 형용사 / 부사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형용사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동사에서 출발했지만 문장 안에서는 명사·형용사·부사처럼 쓰입니다.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준동사 형태가 가능하고,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 부사의 수식을 받을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완료형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가 가능하며, 본동사보다 시제가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때 사용합니다.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준동사는 동사의 특징을 갖고 있다. (부사 수식, 자동사/타동사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동사의 과거: V-ed  /  준동사의 과거: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= 주절보다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빠름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예: Having eaten lunch, I'm full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Having eaten lunch, I'm full now.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Because I have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먹은 것이 배부른 것보다 먼저 → having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분사구문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full now.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준동사 맨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having eaten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lunch, I'm hungry now.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한 절에 시제 있는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본동사는 하나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 나머지 동사 모양은 전부 준동사.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자리에 동사를 쓰고 싶으면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 / 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39"/>
          <w:footerReference w:type="default" r:id="rId40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to부정사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To-infinitives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용법</w:t>
            </w:r>
          </w:p>
        </w:tc>
        <w:tc>
          <w:tcPr>
            <w:tcW w:type="dxa" w:w="3354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My goal is to lose weight.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 / ~하는 / ~될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have homework to do.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</w:t>
            </w:r>
          </w:p>
        </w:tc>
        <w:tc>
          <w:tcPr>
            <w:tcW w:type="dxa" w:w="335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/ ~하다니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walk to school to lose weight.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to부정사도 동사의 성질을 일부 가지므로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를 가질 수 있고,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와 같은 부정형도 가능합니다.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 뒤에서 명사를 꾸미면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용법, 문장이 끝난 뒤 '목적'을 붙이면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lose weight 하나로 3용법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(보어)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My goal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decide의 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명사적 (목적어)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 good way를 꾸밈 → 살 뺄 방법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형용사적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need a good way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걸어가는 목적 → ~하기 위해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부사적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walk to school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to lose weight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not은 to 앞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부정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decided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not to eat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late at night.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빼면 문장이 깨진다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명사적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(주어·목적어·보어)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바로 앞에 명사가 있고 그 명사를 꾸민다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형용사적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빼도 문장이 완전하다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부사적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1"/>
          <w:footerReference w:type="default" r:id="rId42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11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동명사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Gerunds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p.29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7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2aedebe1277d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to부정사 vs 동명사: 목적어로 무엇을 쓰는가 (교집합 = 둘 다 가능)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7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to V</w:t>
            </w:r>
          </w:p>
        </w:tc>
        <w:tc>
          <w:tcPr>
            <w:tcW w:type="dxa" w:w="394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V-ing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forget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잊다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잊다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remember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할 일을 기억하다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했던 일을 기억하다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regret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되어 유감이다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~했던 것을 후회하다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stop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~하기 위해 멈추다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것을 멈추다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to V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할 일 (미래) / V-ing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한 일 (과거)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stop + to V의 to V는 목적어가 아니라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용법(~하기 위해)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동명사는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역할만 한다 → 주어·목적어·보어·전치사의 목적어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to V ↔ V-ing 바꿔 보기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to call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tonight.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어젯밤 이미 전화한 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remember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remember calling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her last night.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만났던 일 → 과거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forget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I'll never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forget meeting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담배를 끊었다 (목적어)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smoking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담배 피우려고 멈췄다 (부사적)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stop to V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stopped to smoke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시간 표현이 미래(tonight, tomorrow)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to V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과거 표현(last night, ago, for the first time)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뒤 → 무조건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3"/>
          <w:footerReference w:type="default" r:id="rId44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D9701A"/>
          <w:sz w:val="16"/>
          <w:shd w:val="clear" w:color="auto" w:fill="#FDF2E8"/>
        </w:rPr>
        <w:t xml:space="preserve"> PART 3 · 준동사 </w:t>
      </w:r>
      <w:r>
        <w:rPr>
          <w:rFonts w:ascii="맑은 고딕" w:hAnsi="맑은 고딕" w:eastAsia="맑은 고딕" w:cs="맑은 고딕"/>
          <w:b/>
          <w:color w:val="D9701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D9701A"/>
        </w:pBdr>
      </w:pPr>
      <w:r>
        <w:rPr>
          <w:rFonts w:ascii="맑은 고딕" w:hAnsi="맑은 고딕" w:eastAsia="맑은 고딕" w:cs="맑은 고딕"/>
          <w:b/>
          <w:color w:val="D9701A"/>
          <w:sz w:val="52"/>
        </w:rPr>
        <w:t xml:space="preserve">UNIT 12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Participles</w:t>
      </w:r>
      <w:r>
        <w:rPr>
          <w:rFonts w:ascii="맑은 고딕" w:hAnsi="맑은 고딕" w:eastAsia="맑은 고딕" w:cs="맑은 고딕"/>
          <w:b/>
          <w:color w:val="D9701A"/>
          <w:sz w:val="20"/>
        </w:rPr>
        <w:t xml:space="preserve">    ▶ 문제편 p.32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종류</w:t>
            </w:r>
          </w:p>
        </w:tc>
        <w:tc>
          <w:tcPr>
            <w:tcW w:type="dxa" w:w="2959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의미</w:t>
            </w:r>
          </w:p>
        </w:tc>
        <w:tc>
          <w:tcPr>
            <w:tcW w:type="dxa" w:w="4143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예시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현재분사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V-ing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 / 진행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tree standing on the hill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과거분사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p.p.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수동 / 완료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broken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1776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538"/>
            <w:shd w:val="clear" w:color="auto" w:fill="FDF2E8"/>
            <w:tcBorders>
              <w:top w:val="single" w:sz="16" w:color="D9701A"/>
              <w:left w:val="nil"/>
              <w:bottom w:val="single" w:sz="8" w:color="D9701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일으키는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-ing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movie is exciting.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감정을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느끼는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대상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p.p.</w:t>
            </w:r>
          </w:p>
        </w:tc>
        <w:tc>
          <w:tcPr>
            <w:tcW w:type="dxa" w:w="453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am excited.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D9701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꾸며주는 말이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이상이면 후치수식을 한다.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tall tree. (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I have a tree standing on the hill. (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 형용사: 감정을 만드는 대상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감정을 받는 대상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(주로 사람, 동물)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a sleeping baby → a baby sleeping in the bed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baby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길어지면 명사 뒤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후치수식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sleeping in the bed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후치수식 분사 = 관계대명사 + be 생략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관계사절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baby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who is sleeping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the bed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break — 능동과 수동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window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a window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broken by the kids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아이들이 깨는 (능동)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kids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D9701A"/>
              <w:left w:val="single" w:sz="6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D9701A"/>
                <w:sz w:val="19"/>
              </w:rPr>
              <w:t>↻ excite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 movie is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내가 흥분을 느낌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p.p.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am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excited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지루함을 일으킴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D9701A"/>
                <w:sz w:val="16"/>
                <w:shd w:val="clear" w:color="auto" w:fill="#FDF2E8"/>
              </w:rPr>
              <w:t xml:space="preserve"> 사람도 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He is a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20"/>
              </w:rPr>
              <w:t>boring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person.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DF2E8"/>
            <w:tcBorders>
              <w:top w:val="single" w:sz="6" w:color="D9701A"/>
              <w:left w:val="single" w:sz="24" w:color="D9701A"/>
              <w:bottom w:val="single" w:sz="6" w:color="D9701A"/>
              <w:right w:val="single" w:sz="6" w:color="D9701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D9701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명사가 직접 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V-ing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명사가 당하면 →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감정: 사물이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-ing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사람이 주어 → 대체로 </w:t>
            </w:r>
            <w:r>
              <w:rPr>
                <w:rFonts w:ascii="맑은 고딕" w:hAnsi="맑은 고딕" w:eastAsia="맑은 고딕" w:cs="맑은 고딕"/>
                <w:b/>
                <w:color w:val="D9701A"/>
                <w:sz w:val="18"/>
              </w:rPr>
              <w:t>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(단, 사람이 일으키면 -ing)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6"/>
          <w:footerReference w:type="default" r:id="rId47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13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관계사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Relatives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관계대명사 = 선행사 + 관계대명사 + 불완전한 절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관계부사 = 선행사를 설명하는 완전한 절을 이끎 (where / when / how / why)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7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1184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선행사</w:t>
            </w:r>
          </w:p>
        </w:tc>
        <w:tc>
          <w:tcPr>
            <w:tcW w:type="dxa" w:w="177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절의 완전성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bought a house that I had wanted to live in.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You are what you eat.</w:t>
            </w:r>
          </w:p>
        </w:tc>
      </w:tr>
      <w:tr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(접속사)</w:t>
            </w:r>
          </w:p>
        </w:tc>
        <w:tc>
          <w:tcPr>
            <w:tcW w:type="dxa" w:w="118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177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know that he is honest.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72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 in.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불완전한 절 / 관계대명사 / that 가능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전치사 + 관계대명사 / that 불가</w:t>
            </w:r>
          </w:p>
        </w:tc>
      </w:tr>
      <w:tr>
        <w:tc>
          <w:tcPr>
            <w:tcW w:type="dxa" w:w="572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 had wanted to live.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완전한 절 / 관계부사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관계사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절 (앞의 명사를 꾸민다)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완전 = 문장에 필요한 요소를 모두 갖춤 / 불완전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소유격이 없음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What = the thing(선행사) + that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(S, O, C)   ex) You are what you eat.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관계부사 =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관계대명사 → 관계부사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O + 불완전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(that 가능)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불완전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선행사 X + 완전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전치사 + 관계대명사 뒤는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절, that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I bought a house that I had wanted to live in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두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house.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it → which, 전치사 in은 끝에 남음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전치사를 앞으로 → 뒤가 완전해짐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in which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in which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in which = where (관계부사)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bought a house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 to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목적격은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bought a house (that) I had wanted to live in.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선행사(the thing)를 품으면 what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what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This house is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 had wanted.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① 주어가 없으면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② 관계사 자리에 my를 넣어서 말이 되면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소유격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격 찾기 ③ 둘 다 아니면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 절에서 주어나 목적어(전치사의 목적어 포함)가 빠졌나?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빠졌으면 관계대명사, 다 있으면 관계부사·접속사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콤마 뒤, 전치사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 금지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48"/>
          <w:footerReference w:type="default" r:id="rId49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14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명사절 / 간접의문문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Noun Clauses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p.40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명사절 = 주어 · 목적어 · 보어 자리에 들어가는 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접속사</w:t>
            </w:r>
          </w:p>
        </w:tc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뒤 절</w:t>
            </w:r>
          </w:p>
        </w:tc>
        <w:tc>
          <w:tcPr>
            <w:tcW w:type="dxa" w:w="217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해석</w:t>
            </w:r>
          </w:p>
        </w:tc>
        <w:tc>
          <w:tcPr>
            <w:tcW w:type="dxa" w:w="394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~라는 것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that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is honest.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나는 그가 정직하다는 것을 안다.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whether / if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~인지 (아닌지)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 wonder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will come.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그가 올지 궁금하다.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의문사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(who, what, when, where, why, how)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의문사 + S + V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누가 / 무엇을 / 언제 … ~하는지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Tell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live.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어디 사는지 말해 줘.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(관계대명사)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불완전</w:t>
            </w:r>
          </w:p>
        </w:tc>
        <w:tc>
          <w:tcPr>
            <w:tcW w:type="dxa" w:w="217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~하는 것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What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he said is true.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그가 말한 것은 사실이다.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that vs what 판별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</w:p>
        </w:tc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that (접)</w:t>
            </w:r>
          </w:p>
        </w:tc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that (관)</w:t>
            </w:r>
          </w:p>
        </w:tc>
        <w:tc>
          <w:tcPr>
            <w:tcW w:type="dxa" w:w="2367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what (관)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선행사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완전한 절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9E6"/>
            <w:tcBorders>
              <w:top w:val="single" w:sz="6" w:color="F2DC9B"/>
              <w:left w:val="single" w:sz="24" w:color="E2A400"/>
              <w:bottom w:val="single" w:sz="6" w:color="F2DC9B"/>
              <w:right w:val="single" w:sz="6" w:color="F2DC9B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E2A400"/>
              </w:rPr>
              <w:t xml:space="preserve"> TIP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모양이 같으면 → 의미로 구분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whether / if = 선행사 X + 완전 (that(접)과 같음)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'~인지 아닌지'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면 whether / if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의문사 what = 선행사 X + 불완전 (what(관)과 같음)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'무엇'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이면 의문사,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'~것'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이면 관계사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I know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he is honest.  → 선행사 X + 완전 → that(접)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나는 그가 정직하다는 것을 안다.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This is the book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 bought.  → 선행사 O + 불완전 → that(관)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이것이 내가 산 책이다.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This is </w:t>
      </w:r>
      <w:r>
        <w:rPr>
          <w:rFonts w:ascii="맑은 고딕" w:hAnsi="맑은 고딕" w:eastAsia="맑은 고딕" w:cs="맑은 고딕"/>
          <w:b/>
          <w:color w:val="7A4CC2"/>
          <w:sz w:val="20"/>
        </w:rPr>
        <w:t>what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I bought.  → 선행사 X + 불완전 → what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이것이 내가 산 것이다.</w:t>
      </w:r>
    </w:p>
    <w:p>
      <w:pPr>
        <w:spacing w:before="0" w:after="8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명사절 접속사 = that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의문사 / what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that 뒤는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what 뒤는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자리·전치사 뒤 X → whether만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간접의문문 어순: 의문사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(의문문 어순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think / believe / guess / suppose → 의문사가 문장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Where does he live?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 does he live?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의문사 + S + V (does 사라짐)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간접의문문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don't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 he 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어디 사는지 아니? (Yes/No로 답함)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의문문 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Do you know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 he 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?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그가 어디 산다고 생각해? (의문사 맨 앞)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think류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you think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he lives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?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Is he at home?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Yes/No 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Is 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at home?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의문사가 없으면 whether / if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간접의문문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wonder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whether(if) he 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at home.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의문사 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S + V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(does·did 사라지고 동사 원래 모양)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 자리 · 전치사 뒤 · or not 바로 앞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whether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X)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Do you know ~? → 의문사 뒤로 / Do you think ~? → 의문사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맨 앞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0"/>
          <w:footerReference w:type="default" r:id="rId51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15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접속사 / 병렬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Conjunctions &amp; Parallelism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p.41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상관접속사 (짝으로 다니는 접속사)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상관접속사</w:t>
            </w:r>
          </w:p>
        </w:tc>
        <w:tc>
          <w:tcPr>
            <w:tcW w:type="dxa" w:w="2959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2565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동사 수일치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both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and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A와 B 둘 다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복수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either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 또는 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neither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A도 B도 아닌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A가 아니라 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  <w:tr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only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but also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B = B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as well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A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A뿐만 아니라 B도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상관접속사 수일치는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에 맞춘다. 단, both A and B는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B as well as A → 동사는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에 맞춤 (앞에 있는 쪽)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and / but / or 앞뒤는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(병렬)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비교 than / as 앞뒤도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fdf82e6328ac6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병렬: 접속사 앞뒤 모양 맞추기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She likes reading and writing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reading and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write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동명사 ↔ 동명사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동명사로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reading and writing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두 번째 to는 생략 가능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to V로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read and (to) write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not only A but also B도 병렬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상관접속사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She likes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not only reading but also writing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7A4CC2"/>
          <w:sz w:val="17"/>
        </w:rPr>
        <w:t>■ 종속접속사 vs 전치사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  <w:tc>
          <w:tcPr>
            <w:tcW w:type="dxa" w:w="4932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접속사 (+ S + V)</w:t>
            </w:r>
          </w:p>
        </w:tc>
        <w:tc>
          <w:tcPr>
            <w:tcW w:type="dxa" w:w="355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같은 뜻 전치사 (+ 명사)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시간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when, while, before, after, until, since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during (~동안)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이유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because, since, as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because of, due to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양보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although, though, even though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despite, in spite of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조건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if, unless (= if ~ not)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목적·결과</w:t>
            </w:r>
          </w:p>
        </w:tc>
        <w:tc>
          <w:tcPr>
            <w:tcW w:type="dxa" w:w="493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 that (~하도록) / so ~ that (너무 ~해서)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–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상관접속사 수일치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뒤쪽(B)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확인 (both만 복수)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병렬 문제 → ① and·but·or 찾기 ② 앞 덩어리 모양 확인 ③ 뒤 모양 맞추기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뒤에 S + V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접속사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명사만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전치사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(although ↔ despite)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2"/>
          <w:footerReference w:type="default" r:id="rId5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16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가주어·가목적어 / 강조구문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Dummy It &amp; Cleft Sentences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구문</w:t>
            </w:r>
          </w:p>
        </w:tc>
        <w:tc>
          <w:tcPr>
            <w:tcW w:type="dxa" w:w="4143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4340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가주어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+ be + 형용사 + for/of + 의미상 주어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impossible for me to try it once more.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가목적어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+ it + 형용사 + to V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 found it difficult to finish the work.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강조구문</w:t>
            </w:r>
          </w:p>
        </w:tc>
        <w:tc>
          <w:tcPr>
            <w:tcW w:type="dxa" w:w="414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is/was + 강조대상 + that + 나머지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was Jimin that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+ be + 형 + for/of + 의.주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'의.주'가 to V 하는 것이 '형용사'하다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It is/was + 강조대상 + that + 나머지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→ '나머지'한 것은 바로 '강조대상'이다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12" w:color="7A4CC2"/>
              <w:left w:val="single" w:sz="12" w:color="7A4CC2"/>
              <w:bottom w:val="single" w:sz="12" w:color="7A4CC2"/>
              <w:right w:val="single" w:sz="12" w:color="7A4CC2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공식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22"/>
              </w:rPr>
              <w:t>make[made] / find[found] + it + 형 + to V</w:t>
            </w:r>
          </w:p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8"/>
              </w:rPr>
              <w:t>가목적어: it은 해석하지 X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가목적어 it은 해석하지 않고, 진짜 내용은 뒤의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 담당합니다.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의미상 주어: 보통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목적격, 사람 성격 형용사(kind, nice…)는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목적격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강조구문은 It is와 that을 지우면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남는다.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가주어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긴 주어를 뒤로, 빈자리에 It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is impossible for me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try it once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가목적어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틀린 문장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목적어 자리에 it, to V는 뒤로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가목적어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 found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it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difficult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to finish the work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Jimin sent you the invitation 강조하기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Jimin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초대장을 보낸 건 바로 지민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주어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Jimin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that(who) sent you the invitation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지민이 보낸 건 바로 그 초대장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목적어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the invitation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yesterday.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보낸 건 바로 어제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 강조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It was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yesterday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that Jimin sent you the invitation.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It is/was와 that을 지웠을 때 문장이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강조구문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남는 게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불완전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(형용사만 덩그러니) → 가주어 구문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5"/>
          <w:footerReference w:type="default" r:id="rId56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  <w:shd w:val="clear" w:color="auto" w:fill="#F3EEFB"/>
        </w:rPr>
        <w:t xml:space="preserve"> PART 4 · 문장의 확장 </w:t>
      </w: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7A4CC2"/>
        </w:pBdr>
      </w:pPr>
      <w:r>
        <w:rPr>
          <w:rFonts w:ascii="맑은 고딕" w:hAnsi="맑은 고딕" w:eastAsia="맑은 고딕" w:cs="맑은 고딕"/>
          <w:b/>
          <w:color w:val="7A4CC2"/>
          <w:sz w:val="52"/>
        </w:rPr>
        <w:t xml:space="preserve">UNIT 17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분사구문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Participle Clauses</w:t>
      </w:r>
      <w:r>
        <w:rPr>
          <w:rFonts w:ascii="맑은 고딕" w:hAnsi="맑은 고딕" w:eastAsia="맑은 고딕" w:cs="맑은 고딕"/>
          <w:b/>
          <w:color w:val="7A4CC2"/>
          <w:sz w:val="20"/>
        </w:rPr>
        <w:t xml:space="preserve">    ▶ 문제편 p.45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78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만드는 순서</w:t>
            </w:r>
          </w:p>
        </w:tc>
        <w:tc>
          <w:tcPr>
            <w:tcW w:type="dxa" w:w="8286"/>
            <w:shd w:val="clear" w:color="auto" w:fill="F3EEFB"/>
            <w:tcBorders>
              <w:top w:val="single" w:sz="16" w:color="7A4CC2"/>
              <w:left w:val="nil"/>
              <w:bottom w:val="single" w:sz="8" w:color="7A4CC2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설명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1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접속사를 지운다. (필수 아님)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2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주절의 주어와 부사절의 주어가 같으면 부사절의 주어를 지운다.</w:t>
            </w:r>
          </w:p>
        </w:tc>
      </w:tr>
      <w:tr>
        <w:tc>
          <w:tcPr>
            <w:tcW w:type="dxa" w:w="1578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3</w:t>
            </w:r>
          </w:p>
        </w:tc>
        <w:tc>
          <w:tcPr>
            <w:tcW w:type="dxa" w:w="828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동사를 V-ing로 바꾼다. 필요하면 having p.p., being p.p.도 가능 (being, having been은 생략 가능)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1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he broke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2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Breaking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the window, he ran away.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분사구문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3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If you don't come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(조건)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4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Not coming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home now, you will be grounded.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부정은 Not + V-ing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5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>When the window was broken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부사절 (주어가 다름)</w:t>
      </w:r>
    </w:p>
    <w:p>
      <w:pPr>
        <w:keepNext/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7A4CC2"/>
          <w:sz w:val="16"/>
        </w:rPr>
        <w:t xml:space="preserve">6  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color w:val="7A4CC2"/>
          <w:sz w:val="20"/>
        </w:rPr>
        <w:t>The window being broken</w:t>
      </w:r>
      <w:r>
        <w:rPr>
          <w:rFonts w:ascii="맑은 고딕" w:hAnsi="맑은 고딕" w:eastAsia="맑은 고딕" w:cs="맑은 고딕"/>
          <w:b w:val="0"/>
          <w:color w:val="1E2433"/>
          <w:sz w:val="20"/>
        </w:rPr>
        <w:t xml:space="preserve"> by a stranger, we panicked.</w:t>
      </w:r>
    </w:p>
    <w:p>
      <w:pPr>
        <w:spacing w:before="0" w:after="60" w:line="300" w:lineRule="auto"/>
        <w:ind w:left="255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독립분사구문: 주어를 남긴다</w:t>
      </w:r>
    </w:p>
    <w:p>
      <w:pPr>
        <w:spacing w:before="0" w:after="8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11508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c66cc81cb2d8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V-ing / V p.p. 고르기 (Unit 05 흐름도와 같다)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7A4CC2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주의: 자동사·타동사·수동 여부에 따라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선택이 달라질 수 있습니다.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주어가 다르면 주어를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(독립분사구문).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부사절이 주절보다 먼저 일어났으면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7A4CC2"/>
              <w:left w:val="single" w:sz="6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7A4CC2"/>
                <w:sz w:val="19"/>
              </w:rPr>
              <w:t>↻ When he broke the window, he ran away.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부사절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When he broke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① 접속사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When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he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he와 같음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② 주어 X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strike/>
                <w:color w:val="D64545"/>
                <w:sz w:val="20"/>
              </w:rPr>
              <w:t>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broke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③ V-ing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Breaking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깬 것 → 도망 (순서 강조)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먼저 일어남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Having 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window, he ran away.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주절 주어 the window가 '깨진' 것 →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7A4CC2"/>
                <w:sz w:val="16"/>
                <w:shd w:val="clear" w:color="auto" w:fill="#F3EEFB"/>
              </w:rPr>
              <w:t xml:space="preserve"> 수동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20"/>
              </w:rPr>
              <w:t>Broken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by the kids, the window had to be replaced.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3EEFB"/>
            <w:tcBorders>
              <w:top w:val="single" w:sz="6" w:color="7A4CC2"/>
              <w:left w:val="single" w:sz="24" w:color="7A4CC2"/>
              <w:bottom w:val="single" w:sz="6" w:color="7A4CC2"/>
              <w:right w:val="single" w:sz="6" w:color="7A4CC2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7A4CC2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주절의 주어를 분사 앞에 넣어 본다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주어가 하면 V-ing, 당하면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 → </w:t>
            </w:r>
            <w:r>
              <w:rPr>
                <w:rFonts w:ascii="맑은 고딕" w:hAnsi="맑은 고딕" w:eastAsia="맑은 고딕" w:cs="맑은 고딕"/>
                <w:b/>
                <w:color w:val="7A4CC2"/>
                <w:sz w:val="18"/>
              </w:rPr>
              <w:t>Not / Never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분사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57"/>
          <w:footerReference w:type="default" r:id="rId58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18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비교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Comparison</w:t>
      </w: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    ▶ 문제편 p.50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비교 3종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8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구분</w:t>
            </w:r>
          </w:p>
        </w:tc>
        <w:tc>
          <w:tcPr>
            <w:tcW w:type="dxa" w:w="295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552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원급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as + 원급 + as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tall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his father.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Tom은 아버지만큼 키가 크다.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비교급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-er / more ~ + than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taller 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his father.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Tom은 아버지보다 키가 크다.</w:t>
            </w:r>
          </w:p>
        </w:tc>
      </w:tr>
      <w:tr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최상급</w:t>
            </w:r>
          </w:p>
        </w:tc>
        <w:tc>
          <w:tcPr>
            <w:tcW w:type="dxa" w:w="295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the -est / most ~ + in / of</w:t>
            </w:r>
          </w:p>
        </w:tc>
        <w:tc>
          <w:tcPr>
            <w:tcW w:type="dxa" w:w="552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tallest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in his class.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Tom은 반에서 가장 키가 크다.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as ___ as 사이에는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than 앞에는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비교급 강조: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, even, still, far, a lot  (very ✗)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The + 비교급 ~, the + 비교급 … = ~할수록 더 …하다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최상급 = 비교급 + than any other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in + 장소·집단 / of +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 (of the three, of all)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최상급 바꿔 쓰기 5단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최상급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Seoul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the biggest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city in Korea.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any other + 단수명사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비교급 ①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Seoul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bigger than any other city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all the other + 복수명사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비교급 ②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Seoul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bigger than all the other cities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No other + 단수명사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 + 비교급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 other city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bigger 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Seoul.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as ~ as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 + 원급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 other city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in Korea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as big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Seoul.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비교 관용 표현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표현</w:t>
            </w:r>
          </w:p>
        </w:tc>
        <w:tc>
          <w:tcPr>
            <w:tcW w:type="dxa" w:w="197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4340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as ~ as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possible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= as ~ as 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can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가능한 한 ~하게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 as soon as possible.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가능한 한 빨리 와.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배수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+ as ~ as / 배수 + 비교급 than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~보다 몇 배 …한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This room is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twice as big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that one.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 방은 저 방의 두 배다.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비교급,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비교급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~할수록 더 …하다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more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practice,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better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you get.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연습할수록 더 잘하게 된다.</w:t>
            </w:r>
          </w:p>
        </w:tc>
      </w:tr>
      <w:tr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비교급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and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비교급</w:t>
            </w:r>
          </w:p>
        </w:tc>
        <w:tc>
          <w:tcPr>
            <w:tcW w:type="dxa" w:w="197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점점 더 ~한</w:t>
            </w:r>
          </w:p>
        </w:tc>
        <w:tc>
          <w:tcPr>
            <w:tcW w:type="dxa" w:w="4340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It is getting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colder and colder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.</w:t>
            </w:r>
            <w:r>
              <w:br/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점점 더 추워지고 있다.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than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이 보이면 → 비교급  /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as ___ as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원급  /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the ___ in·of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최상급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비교급 앞 very → ✗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much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any other / No other 뒤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단수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0"/>
          <w:footerReference w:type="default" r:id="rId61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★★☆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19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도치구문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Inversion</w:t>
      </w: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    ▶ 문제편 p.51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67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유형</w:t>
            </w:r>
          </w:p>
        </w:tc>
        <w:tc>
          <w:tcPr>
            <w:tcW w:type="dxa" w:w="394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핵심 규칙</w:t>
            </w:r>
          </w:p>
        </w:tc>
        <w:tc>
          <w:tcPr>
            <w:tcW w:type="dxa" w:w="3551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예문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장소부사구 / 전치사구 도치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장소 표현을 앞으로 보내고 S ↔ V, 단 주어가 대명사면 보통 도치하지 않음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 the car are the kids. / In the car they are.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부정어 도치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(한정어 only 포함)</w:t>
            </w:r>
          </w:p>
        </w:tc>
        <w:tc>
          <w:tcPr>
            <w:tcW w:type="dxa" w:w="394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의문문 어순으로 바뀜</w:t>
            </w:r>
          </w:p>
        </w:tc>
        <w:tc>
          <w:tcPr>
            <w:tcW w:type="dxa" w:w="355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Never does Jake study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부정어 예: never, not, little, few, rarely, scarcely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끊어 읽기: ① 긴 주어 뒤 ②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뒤 ③ 목적어 뒤 ④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 xml:space="preserve">*{{전치사}} 앞 ⑤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*수식어 앞 (관계사, to부정사 등)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장소 도치 → 그냥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 /  부정어 도치 →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어순 (do/does/did)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In the car are the kids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The kids are in the car.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S ↔ V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장소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are the kids.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대명사는 도치 X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대명사 주어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They are in the car.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In the car they are.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There·Here 도치도 같은 규칙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There / Here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There is a box. / There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he is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you are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. / Here are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the boys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Never does Jake study English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원래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Jake never studies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의문문처럼 does + S + 원형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부정어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Never does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did Jake study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have/has를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Never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has Jake studied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English.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도치 문장은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동사 뒤에서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진짜 주어를 찾는다 → 동사 수일치 확인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부정어 뒤에 일반동사가 그대로 있으면 틀린 것 →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do/does/did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2"/>
          <w:footerReference w:type="default" r:id="rId63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80" w:line="300" w:lineRule="auto"/>
      </w:pPr>
      <w:r>
        <w:rPr>
          <w:rFonts w:ascii="맑은 고딕" w:hAnsi="맑은 고딕" w:eastAsia="맑은 고딕" w:cs="맑은 고딕"/>
          <w:b/>
          <w:color w:val="C93A5A"/>
          <w:sz w:val="16"/>
          <w:shd w:val="clear" w:color="auto" w:fill="#FCEEF1"/>
        </w:rPr>
        <w:t xml:space="preserve"> PART 5 · 특수 구문 </w:t>
      </w:r>
      <w:r>
        <w:rPr>
          <w:rFonts w:ascii="맑은 고딕" w:hAnsi="맑은 고딕" w:eastAsia="맑은 고딕" w:cs="맑은 고딕"/>
          <w:b/>
          <w:color w:val="C93A5A"/>
          <w:sz w:val="16"/>
        </w:rPr>
        <w:t xml:space="preserve">     난이도 ★★★</w:t>
      </w:r>
    </w:p>
    <w:p>
      <w:pPr>
        <w:pStyle w:val="Heading1"/>
        <w:spacing w:before="0" w:after="160" w:line="300" w:lineRule="auto"/>
        <w:pBdr>
          <w:bottom w:val="single" w:sz="20" w:color="#C93A5A"/>
        </w:pBdr>
      </w:pPr>
      <w:r>
        <w:rPr>
          <w:rFonts w:ascii="맑은 고딕" w:hAnsi="맑은 고딕" w:eastAsia="맑은 고딕" w:cs="맑은 고딕"/>
          <w:b/>
          <w:color w:val="C93A5A"/>
          <w:sz w:val="52"/>
        </w:rPr>
        <w:t xml:space="preserve">UNIT 20  </w:t>
      </w:r>
      <w:r>
        <w:rPr>
          <w:rFonts w:ascii="맑은 고딕" w:hAnsi="맑은 고딕" w:eastAsia="맑은 고딕" w:cs="맑은 고딕"/>
          <w:b/>
          <w:color w:val="1E2433"/>
          <w:sz w:val="44"/>
        </w:rPr>
        <w:t>가정법</w:t>
      </w:r>
      <w:r>
        <w:rPr>
          <w:rFonts w:ascii="맑은 고딕" w:hAnsi="맑은 고딕" w:eastAsia="맑은 고딕" w:cs="맑은 고딕"/>
          <w:b w:val="0"/>
          <w:color w:val="8A93A6"/>
          <w:sz w:val="20"/>
        </w:rPr>
        <w:br/>
        <w:t>The Subjunctive Mood</w:t>
      </w:r>
      <w:r>
        <w:rPr>
          <w:rFonts w:ascii="맑은 고딕" w:hAnsi="맑은 고딕" w:eastAsia="맑은 고딕" w:cs="맑은 고딕"/>
          <w:b/>
          <w:color w:val="C93A5A"/>
          <w:sz w:val="20"/>
        </w:rPr>
        <w:t xml:space="preserve">    ▶ 문제편 p.54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C93A5A"/>
          <w:sz w:val="17"/>
        </w:rPr>
        <w:t>■ If의 종류 (수업 판서)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4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If의 종류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조건절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가정법</w:t>
            </w:r>
          </w:p>
        </w:tc>
        <w:tc>
          <w:tcPr>
            <w:tcW w:type="dxa" w:w="2663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명사절 (= whether)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해석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만약 ~라면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~인지 아닌지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시제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(will X)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대과거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과거, 현재, 미래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역할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명사절 (주어 X)</w:t>
            </w:r>
          </w:p>
        </w:tc>
      </w:tr>
      <w:tr>
        <w:tc>
          <w:tcPr>
            <w:tcW w:type="dxa" w:w="1874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실현 가능성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X</w:t>
            </w:r>
          </w:p>
        </w:tc>
        <w:tc>
          <w:tcPr>
            <w:tcW w:type="dxa" w:w="2663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형태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의미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Ved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사실과 반대인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If + S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, S + would/could +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동원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혼합가정법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3aecaf82a886b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5B6475"/>
          <w:sz w:val="17"/>
        </w:rPr>
        <w:t>가정법 3종: 절마다 '실제로 가리키는 때'를 밑에 적어 보면 혼합가정법 = 과 + 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116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without / if 생략 표현</w:t>
            </w:r>
          </w:p>
        </w:tc>
        <w:tc>
          <w:tcPr>
            <w:tcW w:type="dxa" w:w="3749"/>
            <w:shd w:val="clear" w:color="auto" w:fill="FCEEF1"/>
            <w:tcBorders>
              <w:top w:val="single" w:sz="16" w:color="C93A5A"/>
              <w:left w:val="nil"/>
              <w:bottom w:val="single" w:sz="8" w:color="C93A5A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비고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without과 유사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were not for / were it not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 가정</w:t>
            </w:r>
          </w:p>
        </w:tc>
      </w:tr>
      <w:tr>
        <w:tc>
          <w:tcPr>
            <w:tcW w:type="dxa" w:w="611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if it had not been for / had it not been for</w:t>
            </w:r>
          </w:p>
        </w:tc>
        <w:tc>
          <w:tcPr>
            <w:tcW w:type="dxa" w:w="3749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과거 가정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FFDF6"/>
            <w:tcBorders>
              <w:top w:val="single" w:sz="6" w:color="E6DFC8"/>
              <w:left w:val="single" w:sz="24" w:color="C93A5A"/>
              <w:bottom w:val="single" w:sz="6" w:color="E6DFC8"/>
              <w:right w:val="single" w:sz="6" w:color="E6DFC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✓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필기 포인트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if 생략 도치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/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  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일 때 가능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- if를 지우고 </w:t>
            </w:r>
            <w:r>
              <w:rPr>
                <w:rFonts w:ascii="맑은 고딕" w:hAnsi="맑은 고딕" w:eastAsia="맑은 고딕" w:cs="맑은 고딕"/>
                <w:sz w:val="18"/>
                <w:u w:val="single"/>
              </w:rPr>
              <w:t xml:space="preserve">             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- 예: Were I you, ... / Had I known, ...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Were I you,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am not you, so I won't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반대 → 과거형 (be는 were)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were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wouldn't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do that.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were를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you, I wouldn't do that.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Had I known,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사실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I didn't know the truth, so I didn't tell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반대 → had p.p.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가정법 과거완료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 had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have told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had만 앞으로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생략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Had I known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the truth, I would have told you.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과거 일 → 지금 영향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혼합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If I had known the truth, I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would be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happier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now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>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6" w:color="C93A5A"/>
              <w:left w:val="single" w:sz="6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>
              <w:rPr>
                <w:rFonts w:ascii="맑은 고딕" w:hAnsi="맑은 고딕" w:eastAsia="맑은 고딕" w:cs="맑은 고딕"/>
                <w:b/>
                <w:color w:val="C93A5A"/>
                <w:sz w:val="19"/>
              </w:rPr>
              <w:t>↻ Without water, ...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without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Without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>↓  현재 가정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if it were not for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If it were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  <w:p>
            <w:pPr>
              <w:spacing w:before="0" w:after="0" w:line="300" w:lineRule="auto"/>
              <w:ind w:left="340"/>
            </w:pPr>
            <w:r>
              <w:rPr>
                <w:rFonts w:ascii="맑은 고딕" w:hAnsi="맑은 고딕" w:eastAsia="맑은 고딕" w:cs="맑은 고딕"/>
                <w:b w:val="0"/>
                <w:color w:val="5B6475"/>
                <w:sz w:val="16"/>
              </w:rPr>
              <w:t xml:space="preserve">↓  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 w:cs="맑은 고딕"/>
                <w:b/>
                <w:color w:val="C93A5A"/>
                <w:sz w:val="16"/>
                <w:shd w:val="clear" w:color="auto" w:fill="#FCEEF1"/>
              </w:rPr>
              <w:t xml:space="preserve"> 도치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20"/>
              </w:rPr>
              <w:t>Were it not for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20"/>
              </w:rPr>
              <w:t xml:space="preserve"> water, we couldn't live.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CEEF1"/>
            <w:tcBorders>
              <w:top w:val="single" w:sz="6" w:color="C93A5A"/>
              <w:left w:val="single" w:sz="24" w:color="C93A5A"/>
              <w:bottom w:val="single" w:sz="6" w:color="C93A5A"/>
              <w:right w:val="single" w:sz="6" w:color="C93A5A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#C93A5A"/>
              </w:rPr>
              <w:t xml:space="preserve"> ▶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바로 구별하는 법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would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have p.p.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if절은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had p.p.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주절에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now / today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→ 혼합가정법 (would + 동원)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• If ~ will … 이면 가정법이 아니라 </w:t>
            </w:r>
            <w:r>
              <w:rPr>
                <w:rFonts w:ascii="맑은 고딕" w:hAnsi="맑은 고딕" w:eastAsia="맑은 고딕" w:cs="맑은 고딕"/>
                <w:b/>
                <w:color w:val="C93A5A"/>
                <w:sz w:val="18"/>
              </w:rPr>
              <w:t>조건문</w:t>
            </w: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 xml:space="preserve"> (If it rains tomorrow, I will …)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ectPr>
          <w:headerReference w:type="default" r:id="rId64"/>
          <w:footerReference w:type="default" r:id="rId65"/>
          <w:pgSz w:w="11906" w:h="16838"/>
          <w:pgMar w:top="1134" w:right="1020" w:bottom="1020" w:left="1020" w:header="720" w:footer="720" w:gutter="0"/>
          <w:cols w:space="720"/>
          <w:docGrid w:linePitch="360"/>
        </w:sectPr>
      </w:pPr>
    </w:p>
    <w:p>
      <w:pPr>
        <w:spacing w:before="0" w:after="0" w:line="300" w:lineRule="auto"/>
      </w:pPr>
      <w:r>
        <w:rPr>
          <w:rFonts w:ascii="맑은 고딕" w:hAnsi="맑은 고딕" w:eastAsia="맑은 고딕" w:cs="맑은 고딕"/>
          <w:b/>
          <w:color w:val="2B59C3"/>
          <w:sz w:val="18"/>
        </w:rPr>
        <w:t>APPENDIX</w:t>
      </w:r>
    </w:p>
    <w:p>
      <w:pPr>
        <w:spacing w:before="0" w:after="200" w:line="300" w:lineRule="auto"/>
        <w:pBdr>
          <w:bottom w:val="single" w:sz="18" w:color="1E2433"/>
        </w:pBdr>
      </w:pPr>
      <w:r>
        <w:rPr>
          <w:rFonts w:ascii="맑은 고딕" w:hAnsi="맑은 고딕" w:eastAsia="맑은 고딕" w:cs="맑은 고딕"/>
          <w:b/>
          <w:color w:val="1E2433"/>
          <w:sz w:val="48"/>
        </w:rPr>
        <w:t>부록</w:t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A. 불규칙 동사 변화표</w:t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A-A-A형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정하다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read[red]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읽다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(비용이) 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hurt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다치게 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shut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닫다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A-B-A형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became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become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 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달리다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A-B-B형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buy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catch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잡다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teach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가르치다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thought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생각하다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feel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느끼다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find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found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찾다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heard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듣다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유지하다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left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떠나다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lost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잃다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made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만들다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만나다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지불하다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팔다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앉다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sleep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slept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told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understand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understood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이해하다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이기다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걸다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놓다, 낳다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keepNext/>
        <w:spacing w:before="0" w:after="40" w:line="300" w:lineRule="auto"/>
      </w:pPr>
      <w:r>
        <w:rPr>
          <w:rFonts w:ascii="맑은 고딕" w:hAnsi="맑은 고딕" w:eastAsia="맑은 고딕" w:cs="맑은 고딕"/>
          <w:b/>
          <w:color w:val="1E2433"/>
          <w:sz w:val="17"/>
        </w:rPr>
        <w:t>■ A-B-C형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원형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과거분사</w:t>
            </w:r>
          </w:p>
        </w:tc>
        <w:tc>
          <w:tcPr>
            <w:tcW w:type="dxa" w:w="2466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was/were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began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begun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시작하다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broken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깨다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chosen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고르다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did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drank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drunk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마시다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drove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driven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운전하다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eaten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먹다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fell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fallen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떨어지다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flown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날다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forgotten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잊다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got(ten)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얻다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gave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given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went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gone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known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알다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lie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lay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lain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눕다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rode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ridden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rose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risen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오르다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showed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shown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보여 주다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sing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sang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sung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노래하다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speak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spoken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말하다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steal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stolen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훔치다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swim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swam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swum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수영하다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took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taken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가져가다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threw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thrown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던지다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wear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worn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입다</w:t>
            </w:r>
          </w:p>
        </w:tc>
      </w:tr>
      <w:tr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wrote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written</w:t>
            </w:r>
          </w:p>
        </w:tc>
        <w:tc>
          <w:tcPr>
            <w:tcW w:type="dxa" w:w="2466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쓰다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F7FA"/>
            <w:tcBorders>
              <w:top w:val="single" w:sz="6" w:color="DCE1E9"/>
              <w:left w:val="single" w:sz="24" w:color="5B6475"/>
              <w:bottom w:val="single" w:sz="6" w:color="DCE1E9"/>
              <w:right w:val="single" w:sz="6" w:color="DCE1E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40" w:line="300" w:lineRule="auto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15"/>
                <w:shd w:val="clear" w:color="auto" w:fill="5B6475"/>
              </w:rPr>
              <w:t xml:space="preserve"> 보충 </w:t>
            </w:r>
            <w:r>
              <w:t xml:space="preserve">  </w:t>
            </w:r>
            <w:r>
              <w:rPr>
                <w:rFonts w:ascii="맑은 고딕" w:hAnsi="맑은 고딕" w:eastAsia="맑은 고딕" w:cs="맑은 고딕"/>
                <w:b/>
                <w:color w:val="1E2433"/>
                <w:sz w:val="19"/>
              </w:rPr>
              <w:t>헷갈리는 동사 쌍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lie(눕다) – lay – lain  /  lay(놓다, 낳다) – laid – laid  /  lie(거짓말하다) – lied – lied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rise(오르다, 자동사) – rose – risen  /  raise(올리다, 타동사) – raised – raised</w:t>
            </w:r>
          </w:p>
          <w:p>
            <w:pPr>
              <w:spacing w:before="0" w:after="20" w:line="300" w:lineRule="auto"/>
              <w:ind w:left="170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• find(찾다) – found – found  /  found(설립하다) – founded – founded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p>
      <w:pPr>
        <w:spacing w:before="240" w:after="120" w:line="300" w:lineRule="auto"/>
        <w:pStyle w:val="Heading2"/>
        <w:keepNext/>
        <w:pBdr>
          <w:left w:val="single" w:sz="24" w:space="6" w:color="1E2433"/>
        </w:pBdr>
      </w:pPr>
      <w:r>
        <w:rPr>
          <w:rFonts w:ascii="맑은 고딕" w:hAnsi="맑은 고딕" w:eastAsia="맑은 고딕" w:cs="맑은 고딕"/>
          <w:b/>
          <w:color w:val="1E2433"/>
          <w:sz w:val="26"/>
        </w:rPr>
        <w:t>B. 문법 용어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762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용어</w:t>
            </w:r>
          </w:p>
        </w:tc>
        <w:tc>
          <w:tcPr>
            <w:tcW w:type="dxa" w:w="3157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영어</w:t>
            </w:r>
          </w:p>
        </w:tc>
        <w:tc>
          <w:tcPr>
            <w:tcW w:type="dxa" w:w="2565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뜻</w:t>
            </w:r>
          </w:p>
        </w:tc>
        <w:tc>
          <w:tcPr>
            <w:tcW w:type="dxa" w:w="1381"/>
            <w:shd w:val="clear" w:color="auto" w:fill="F0F2F6"/>
            <w:tcBorders>
              <w:top w:val="single" w:sz="16" w:color="1E2433"/>
              <w:left w:val="nil"/>
              <w:bottom w:val="single" w:sz="8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E2433"/>
                <w:sz w:val="18"/>
              </w:rPr>
              <w:t>관련 단원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 (S)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문장의 주체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동사 (V)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동작·상태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1, 2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(O)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대상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보어 (C)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주어·목적어를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2, 3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수식어 (M)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Modifier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꾸며 주는 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간접목적어 / 직접목적어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Indirect / Direct Object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~에게 / ~을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목적격보어 (O.C)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Object Complement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목적어를 설명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3, 4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자동사 / 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Intransitive / Transitive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목적어 X / 목적어 O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사역동사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Causative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~하게 시키다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지각동사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Perception 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보다·듣다·느끼다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시제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Tense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동작의 시간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완료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Perfect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have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진행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Progressive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be V-ing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5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능동태 / 수동태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Active / Passive Voice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하다 / 당하다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6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Verbal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to부정사·동명사·분사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의미상 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Sense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준동사의 행위자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7, 13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To-infinitive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+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원형부정사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Bare Infinitive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to 없는 동사원형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4, 8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동명사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Gerund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(명사 역할)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9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현재분사 / 과거분사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Present / Past Participle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V-ing / p.p.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10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분사구문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Participle Clause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부사절 축약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11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선행사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Antecedent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관계사가 꾸미는 명사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관계대명사 / 관계부사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Relative Pronoun / Adverb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who·which / when·where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12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가주어 / 진주어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Dummy / Real Subject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/ to V·that절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강조구문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Cleft Sentence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It is ~ that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13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도치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Inversion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주어-동사 순서 바뀜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4" w:color="DCE1E9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14</w:t>
            </w:r>
          </w:p>
        </w:tc>
      </w:tr>
      <w:tr>
        <w:tc>
          <w:tcPr>
            <w:tcW w:type="dxa" w:w="2762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가정법</w:t>
            </w:r>
          </w:p>
        </w:tc>
        <w:tc>
          <w:tcPr>
            <w:tcW w:type="dxa" w:w="3157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Subjunctive Mood</w:t>
            </w:r>
          </w:p>
        </w:tc>
        <w:tc>
          <w:tcPr>
            <w:tcW w:type="dxa" w:w="2565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사실과 반대 가정</w:t>
            </w:r>
          </w:p>
        </w:tc>
        <w:tc>
          <w:tcPr>
            <w:tcW w:type="dxa" w:w="1381"/>
            <w:tcBorders>
              <w:top w:val="nil"/>
              <w:left w:val="nil"/>
              <w:bottom w:val="single" w:sz="12" w:color="1E2433"/>
              <w:right w:val="nil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1E2433"/>
                <w:sz w:val="18"/>
              </w:rPr>
              <w:t>15</w:t>
            </w:r>
          </w:p>
        </w:tc>
      </w:tr>
    </w:tbl>
    <w:p>
      <w:pPr>
        <w:spacing w:before="0" w:after="120" w:line="240" w:lineRule="auto"/>
      </w:pPr>
      <w:r>
        <w:rPr>
          <w:sz w:val="4"/>
        </w:rPr>
      </w:r>
    </w:p>
    <w:sectPr w:rsidR="00FC693F" w:rsidRPr="0006063C" w:rsidSect="00034616">
      <w:headerReference w:type="default" r:id="rId67"/>
      <w:footerReference w:type="default" r:id="rId68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 w:cs="맑은 고딕"/>
        <w:b/>
        <w:color w:val="1E243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</w:t>
    </w:r>
    <w:r>
      <w:rPr>
        <w:rFonts w:ascii="맑은 고딕" w:hAnsi="맑은 고딕" w:eastAsia="맑은 고딕" w:cs="맑은 고딕"/>
        <w:b/>
        <w:color w:val="1E2433"/>
        <w:sz w:val="15"/>
      </w:rPr>
      <w:tab/>
      <w:t>목차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01  8품사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02  대명사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03  구와 절 / 문장성분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04  문장의 5형식 / 자동사·타동사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1 문장의 뼈대</w:t>
    </w:r>
    <w:r>
      <w:rPr>
        <w:rFonts w:ascii="맑은 고딕" w:hAnsi="맑은 고딕" w:eastAsia="맑은 고딕" w:cs="맑은 고딕"/>
        <w:b/>
        <w:color w:val="2B59C3"/>
        <w:sz w:val="15"/>
      </w:rPr>
      <w:tab/>
      <w:t>Unit 05  5형식 심화 / 사역·지각동사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06  시제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07  조동사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2 동사의 변신</w:t>
    </w:r>
    <w:r>
      <w:rPr>
        <w:rFonts w:ascii="맑은 고딕" w:hAnsi="맑은 고딕" w:eastAsia="맑은 고딕" w:cs="맑은 고딕"/>
        <w:b/>
        <w:color w:val="0E8A7E"/>
        <w:sz w:val="15"/>
      </w:rPr>
      <w:tab/>
      <w:t>Unit 08  수동태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09  준동사 개관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10  to부정사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11  동명사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3 준동사</w:t>
    </w:r>
    <w:r>
      <w:rPr>
        <w:rFonts w:ascii="맑은 고딕" w:hAnsi="맑은 고딕" w:eastAsia="맑은 고딕" w:cs="맑은 고딕"/>
        <w:b/>
        <w:color w:val="D9701A"/>
        <w:sz w:val="15"/>
      </w:rPr>
      <w:tab/>
      <w:t>Unit 12  분사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13  관계사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14  명사절 / 간접의문문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15  접속사 / 병렬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16  가주어·가목적어 / 강조구문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4 문장의 확장</w:t>
    </w:r>
    <w:r>
      <w:rPr>
        <w:rFonts w:ascii="맑은 고딕" w:hAnsi="맑은 고딕" w:eastAsia="맑은 고딕" w:cs="맑은 고딕"/>
        <w:b/>
        <w:color w:val="7A4CC2"/>
        <w:sz w:val="15"/>
      </w:rPr>
      <w:tab/>
      <w:t>Unit 17  분사구문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18  비교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19  도치구문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 · PART 5 특수 구문</w:t>
    </w:r>
    <w:r>
      <w:rPr>
        <w:rFonts w:ascii="맑은 고딕" w:hAnsi="맑은 고딕" w:eastAsia="맑은 고딕" w:cs="맑은 고딕"/>
        <w:b/>
        <w:color w:val="C93A5A"/>
        <w:sz w:val="15"/>
      </w:rPr>
      <w:tab/>
      <w:t>Unit 20  가정법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/>
    <w:r>
      <w:rPr>
        <w:rFonts w:ascii="맑은 고딕" w:hAnsi="맑은 고딕" w:eastAsia="맑은 고딕" w:cs="맑은 고딕"/>
        <w:b w:val="0"/>
        <w:color w:val="8A93A6"/>
        <w:sz w:val="15"/>
      </w:rPr>
      <w:t>GRAMMAR FORMULA</w:t>
    </w:r>
    <w:r>
      <w:rPr>
        <w:rFonts w:ascii="맑은 고딕" w:hAnsi="맑은 고딕" w:eastAsia="맑은 고딕" w:cs="맑은 고딕"/>
        <w:b/>
        <w:color w:val="1E2433"/>
        <w:sz w:val="15"/>
      </w:rPr>
      <w:tab/>
      <w:t>부록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image" Target="media/image2.png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image" Target="media/image3.png"/><Relationship Id="rId24" Type="http://schemas.openxmlformats.org/officeDocument/2006/relationships/image" Target="media/image4.png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header" Target="header8.xml"/><Relationship Id="rId33" Type="http://schemas.openxmlformats.org/officeDocument/2006/relationships/footer" Target="footer8.xml"/><Relationship Id="rId34" Type="http://schemas.openxmlformats.org/officeDocument/2006/relationships/image" Target="media/image10.png"/><Relationship Id="rId35" Type="http://schemas.openxmlformats.org/officeDocument/2006/relationships/header" Target="header9.xml"/><Relationship Id="rId36" Type="http://schemas.openxmlformats.org/officeDocument/2006/relationships/footer" Target="footer9.xml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header" Target="header10.xml"/><Relationship Id="rId40" Type="http://schemas.openxmlformats.org/officeDocument/2006/relationships/footer" Target="footer10.xml"/><Relationship Id="rId41" Type="http://schemas.openxmlformats.org/officeDocument/2006/relationships/header" Target="header11.xml"/><Relationship Id="rId42" Type="http://schemas.openxmlformats.org/officeDocument/2006/relationships/footer" Target="footer11.xml"/><Relationship Id="rId43" Type="http://schemas.openxmlformats.org/officeDocument/2006/relationships/header" Target="header12.xml"/><Relationship Id="rId44" Type="http://schemas.openxmlformats.org/officeDocument/2006/relationships/footer" Target="footer12.xml"/><Relationship Id="rId45" Type="http://schemas.openxmlformats.org/officeDocument/2006/relationships/image" Target="media/image13.png"/><Relationship Id="rId46" Type="http://schemas.openxmlformats.org/officeDocument/2006/relationships/header" Target="header13.xml"/><Relationship Id="rId47" Type="http://schemas.openxmlformats.org/officeDocument/2006/relationships/footer" Target="footer13.xml"/><Relationship Id="rId48" Type="http://schemas.openxmlformats.org/officeDocument/2006/relationships/header" Target="header14.xml"/><Relationship Id="rId49" Type="http://schemas.openxmlformats.org/officeDocument/2006/relationships/footer" Target="footer14.xml"/><Relationship Id="rId50" Type="http://schemas.openxmlformats.org/officeDocument/2006/relationships/header" Target="header15.xml"/><Relationship Id="rId51" Type="http://schemas.openxmlformats.org/officeDocument/2006/relationships/footer" Target="footer15.xml"/><Relationship Id="rId52" Type="http://schemas.openxmlformats.org/officeDocument/2006/relationships/header" Target="header16.xml"/><Relationship Id="rId53" Type="http://schemas.openxmlformats.org/officeDocument/2006/relationships/footer" Target="footer16.xml"/><Relationship Id="rId54" Type="http://schemas.openxmlformats.org/officeDocument/2006/relationships/image" Target="media/image14.png"/><Relationship Id="rId55" Type="http://schemas.openxmlformats.org/officeDocument/2006/relationships/header" Target="header17.xml"/><Relationship Id="rId56" Type="http://schemas.openxmlformats.org/officeDocument/2006/relationships/footer" Target="footer17.xml"/><Relationship Id="rId57" Type="http://schemas.openxmlformats.org/officeDocument/2006/relationships/header" Target="header18.xml"/><Relationship Id="rId58" Type="http://schemas.openxmlformats.org/officeDocument/2006/relationships/footer" Target="footer18.xml"/><Relationship Id="rId59" Type="http://schemas.openxmlformats.org/officeDocument/2006/relationships/image" Target="media/image15.png"/><Relationship Id="rId60" Type="http://schemas.openxmlformats.org/officeDocument/2006/relationships/header" Target="header19.xml"/><Relationship Id="rId61" Type="http://schemas.openxmlformats.org/officeDocument/2006/relationships/footer" Target="footer19.xml"/><Relationship Id="rId62" Type="http://schemas.openxmlformats.org/officeDocument/2006/relationships/header" Target="header20.xml"/><Relationship Id="rId63" Type="http://schemas.openxmlformats.org/officeDocument/2006/relationships/footer" Target="footer20.xml"/><Relationship Id="rId64" Type="http://schemas.openxmlformats.org/officeDocument/2006/relationships/header" Target="header21.xml"/><Relationship Id="rId65" Type="http://schemas.openxmlformats.org/officeDocument/2006/relationships/footer" Target="footer21.xml"/><Relationship Id="rId66" Type="http://schemas.openxmlformats.org/officeDocument/2006/relationships/image" Target="media/image16.png"/><Relationship Id="rId67" Type="http://schemas.openxmlformats.org/officeDocument/2006/relationships/header" Target="header22.xml"/><Relationship Id="rId68" Type="http://schemas.openxmlformats.org/officeDocument/2006/relationships/footer" Target="footer2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문법 공식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