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Technical Report:.NET 10 Distributed Digital Signage System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5.0 (Final Consolidated Architecture)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Target Platform: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Raspberry Pi 5 (ARM64) /.NET 10 (LTS)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Architecture: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Distributed (On-Premise Docker Server / Thin Client)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Strategies: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SMB Streaming, Self-Updating Players, Canary Deployments, Live Telemetry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architecture defines an enterprise-grade digital signage network designed for zero-touch maintenance and high reliability. The system solves the inherent instability of embedded web browsers by shifting the rendering workload to a central server.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Server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renders complex websites and videos into standardized MP4 files and manages the fleet.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Player (Raspberry Pi)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acts as a robust "thin client," streaming pre-rendered content from a secure network share and self-updating via a polling mechanism.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Capabilities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Zero-Sync Playback: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Players stream content directly from an SMB share; no complex local synchronization logic is required.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Self-Healing Fleet: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Players automatically download and apply software updates from the server, restarting themselves without human intervention.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Live Visibility: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Administrators can see real-time playback status and request live screenshots from any screen.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 Normalization: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content (HTML5, Images, Video) is normalized to H.264/MP4 on the server, ensuring 100% smooth playback on the device.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Hardware Specification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hardware is selected to guarantee 4K/60fps playback 24/7 without thermal throttling.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Recommendation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Technical Justification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SBC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Raspberry Pi 5 (4GB or 8GB)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Pi 5's VideoCore VII GPU is required for smooth 4K decoding and Wayland performance. The Pi 4 is deprecated due to thermal throttling limits.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Industrial MicroSD (32GB+)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Used for OS and Application Binary. High-endurance cards (SLC/pSLC) are required to prevent corruption. NVMe is optional since heavy assets are streamed, not stored.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Cooling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Official Active Cooler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Pi 5 throttles at 80°C. 4K video decoding generates significant heat.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Gigabit Ethernet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Streaming 4K video from SMB over WiFi is unreliable. Wired connection is required.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HDMI 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Ensure cables support 4K@60Hz.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System Architecture Overview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Signage.Server (Docker Container):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Command Center.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ASP.NET Core 10, Blazor Web App, Entity Framework Core.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Device Dashboard, Content Rendering (Puppeteer), Artifact Hosting (Updates), SMB Share Management.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Signage.Player (Raspberry Pi Device):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Playback Engine.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.NET 10, Photino (Blazor Hybrid), Linux (Wayland/labwc).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SMB Streaming, Heartbeat Reporting, Screenshot Capture (grim), Self-Updating.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Infrastructure: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Network Storage: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robust SMB (Samba) share accessible by both Server (Read/Write) and Players (Read-Only).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Server Application (Signage.Server)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Content Processor (The Rendering Engine)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do not render websites on the Pi. The server records them to video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PuppeteerSharp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WebsiteRecorder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async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Task&lt;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ConvertUrlToVideoAsync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url,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durationSec,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outputPath)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Launch Headless Browser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browser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Puppeteer.LaunchAsync(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LaunchOptions { Headless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});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page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browser.NewPageAsync();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Set Viewport to 1080p or 4K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page.SetViewportAsync(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ViewPortOptions { Width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1920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Height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1080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});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page.GoToAsync(url, WaitUntilNavigation.Networkidle0);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Inject JavaScript for Smooth Scrolling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page.EvaluateFunctionAsync(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@"() =&gt; {</w:t>
        <w:br w:type="textWrapping"/>
        <w:t xml:space="preserve">            // JS logic to scroll page down over 'durationSec' seconds</w:t>
        <w:br w:type="textWrapping"/>
        <w:t xml:space="preserve">        }"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Capture Frames &amp; Encode (Conceptual)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 production, pipe 'Page.Screencast' stream to FFmpeg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outputPath; 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Device Management &amp; Telemetry API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server tracks state and issues commands (like "Update" or "Screenshot").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HttpPost("heartbeat")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IActionResult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Heartbeat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(DeviceTelemetryDto data)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device = _repo.GetDevice(data.DeviceId);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Update Status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device.LastSeen = DateTime.UtcNow;</w:t>
        <w:br w:type="textWrapping"/>
        <w:t xml:space="preserve">    device.CurrentVersion = data.AppVersion;</w:t>
        <w:br w:type="textWrapping"/>
        <w:t xml:space="preserve">    device.CurrentlyPlaying = data.CurrentFileName;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Check for "Canary" Update assignment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targetVersion = _versionService.GetTargetVersion(device.Group);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Ok(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HeartbeatResponse </w:t>
        <w:br w:type="textWrapping"/>
        <w:t xml:space="preserve">    {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Command Flags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RequestScreenshot = device.ScreenshotRequested,</w:t>
        <w:br w:type="textWrapping"/>
        <w:t xml:space="preserve">        UpdateUrl = (device.CurrentVersion &lt; targetVersion) </w:t>
        <w:br w:type="textWrapping"/>
        <w:t xml:space="preserve">           ?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$"/api/updates/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{targetVersion}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/binary"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Player Application (Signage.Player)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Self-Update Service (Linux)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player polls the heartbeat. If an update URL is returned, it replaces its own binary.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UpdateService.cs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async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PerformSelfUpdate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updateUrl)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  _logger.LogWarning(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"Downloading update..."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tempPath = _executablePath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".new"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Download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data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_http.GetByteArrayAsync(updateUrl);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File.WriteAllBytesAsync(tempPath, data);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Permissions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File.SetUnixFileMode(tempPath, UnixFileMode.UserRead | UnixFileMode.UserExecute | UnixFileMode.GroupExecute);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Swap Binaries (Linux allows renaming running files)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File.Move(_executablePath, _executablePath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".bak"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overwrite: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File.Move(tempPath, _executablePath);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Restart via Systemd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_logger.LogWarning(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"Update applied. Exiting..."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Environment.Exit(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 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Screenshot Service (Wayland)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use grim to capture the framebuffer directly to memory.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ScreenCaptureService.cs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async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Task&lt;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byte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CaptureScreenshot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startInfo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ProcessStartInfo</w:t>
        <w:br w:type="textWrapping"/>
        <w:t xml:space="preserve">    {</w:t>
        <w:br w:type="textWrapping"/>
        <w:t xml:space="preserve">        FileName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"grim"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Arguments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Output to stdout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RedirectStandardOutput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UseShellExecute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};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process = Process.Start(startInfo);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ms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MemoryStream();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process.StandardOutput.BaseStream.CopyToAsync(ms);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ms.ToArray();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SMB Playback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app reads a playlist.json from the mounted path /mnt/signage. It does not download files; it passes the file path directly to the HTML5 video player.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OS Configuration (Raspberry Pi OS Lite)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Raspberry Pi OS Lite (64-bit)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running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labwc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(Wayland).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Systemd Automount (Critical for SMB)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prevent boot hangs if the network is slow, we use systemd.automount.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/etc/systemd/system/mnt-signage.mount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Ini, TOML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[Unit]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Description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=Mount Remote Assets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[Mount]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=//SERVER_IP/Share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Where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=/mnt/signage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=cifs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=username=pi,password=secure,ro,vers=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/etc/systemd/system/mnt-signage.automount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Ini, TOML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[Unit]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Description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=Automount Signage Share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[Automount]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Where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=/mnt/signage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TimeoutIdleSec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[Install]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WantedBy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=multi-user.target</w:t>
        <w:br w:type="textWrapping"/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Application Service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ensures the app starts on boot and restarts after an update or crash.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/etc/systemd/system/signage.service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Ini, TOML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[Unit]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Description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=Signage Player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After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=network-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line.target mnt-signage.mount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Wants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=mnt-signage.mount</w:t>
        <w:br w:type="textWrapping"/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User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=pi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WorkingDirectory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=/opt/signage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ExecStart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=/opt/signage/Signage.Player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=always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RestartSec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Environment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=DISPLAY=: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Environment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=WAYLAND_DISPLAY=wayland-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Environment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=DOTNET_CLI_TELEMETRY_OPTOUT=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[Install]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WantedBy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=graphical.target</w:t>
        <w:br w:type="textWrapping"/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Kiosk UI (Labwc)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~/.config/labwc/rc.xml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XML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labwc_config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windowRules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windowRule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identifier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"Signage.Player"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"ToggleFullscreen"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"KeepAbove"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windowRule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windowRules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labwc_config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~/.config/labwc/autostart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Disable screen sleep/power saving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swayidle -w timeout 31536000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'wlopm --off \*'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resume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'wlopm --on \*'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&amp;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Start Player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/opt/signage/Signage.Player &amp;</w:t>
        <w:br w:type="textWrapping"/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Deployment Pipeline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Server Deployment (GitHub Actions)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Push to main.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Builds Docker image -&gt; Pushes to Registry -&gt; Webhook triggers on-prem server to pull/restart container.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Player Artifact Generation (GitHub Actions)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Manual Release or Tag.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dotnet publish -r linux-arm64 --self-contained -p:PublishSingleFile=true.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Zips the binary.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Uploads Zip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 Server API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(not the Pis directly).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Admin Server now has version 1.2.0 available.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 The "Canary" Rollout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 UI: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see 1.2.0 is available.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assign 1.2.0 to the "Lab Device" group.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Verify: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Lab Pi polls, updates, and you verify via the screenshot feature.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Promote: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assign 1.2.0 to "All Devices". The entire fleet updates within 30 seconds.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Initial Setup Script (install.sh)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script is run once on a fresh Pi to provision it.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-e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System Dependencies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sudo apt update</w:t>
        <w:br w:type="textWrapping"/>
        <w:t xml:space="preserve">sudo apt install -y labwc wayland-protocols libwebkit2gtk-4.1-0 cifs-utils grim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Directory Setup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sudo mkdir -p /opt/signage /mnt/signage</w:t>
        <w:br w:type="textWrapping"/>
        <w:t xml:space="preserve">sudo chown pi:pi /opt/signage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Download Player Binary (Bootstrap)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curl -L http://YOUR_SERVER/api/updates/latest/binary -o /opt/signage/Signage.Player</w:t>
        <w:br w:type="textWrapping"/>
        <w:t xml:space="preserve">chmod +x /opt/signage/Signage.Player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Configure Systemd Units (Mounts &amp; Service)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(Script writes content to /etc/systemd/system/...)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Enable &amp; Reboot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sudo systemctl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mnt-signage.automount</w:t>
        <w:br w:type="textWrapping"/>
        <w:t xml:space="preserve">sudo systemctl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signage.service</w:t>
        <w:br w:type="textWrapping"/>
        <w:t xml:space="preserve">sudo reboot</w:t>
        <w:br w:type="textWrapping"/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Conclusion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architecture represents the state-of-the-art for.NET 10 on embedded Linux.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Rendering on the server and streaming via SMB removes 90% of the load from the Pi.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Maintainability: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"Pull" update model prevents bad deployments from bricking the fleet.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Observability: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Live screenshots and telemetry give you confidence that the screens are working without physically visiting them.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