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AA2B2" w14:textId="6DF9FC65" w:rsidR="00B63039" w:rsidRPr="008D3C54" w:rsidRDefault="008D3C54" w:rsidP="00567F0F">
      <w:pPr>
        <w:spacing w:line="276" w:lineRule="auto"/>
        <w:jc w:val="center"/>
        <w:rPr>
          <w:b/>
          <w:bCs/>
        </w:rPr>
      </w:pPr>
      <w:r w:rsidRPr="008D3C54">
        <w:rPr>
          <w:b/>
          <w:bCs/>
        </w:rPr>
        <w:t>O’Burd</w:t>
      </w:r>
    </w:p>
    <w:p w14:paraId="56BA7D73" w14:textId="2F6A8673" w:rsidR="008D3C54" w:rsidRPr="006F063B" w:rsidRDefault="008D3C54" w:rsidP="00567F0F">
      <w:pPr>
        <w:spacing w:line="276" w:lineRule="auto"/>
        <w:rPr>
          <w:rFonts w:eastAsia="Calibri" w:cs="Times New Roman"/>
          <w:bCs/>
          <w:iCs/>
          <w:szCs w:val="24"/>
          <w:lang w:val="en-US"/>
        </w:rPr>
      </w:pPr>
      <w:r w:rsidRPr="008D3C54">
        <w:rPr>
          <w:rFonts w:eastAsia="Calibri" w:cs="Times New Roman"/>
          <w:bCs/>
          <w:iCs/>
          <w:szCs w:val="24"/>
          <w:lang w:val="en-US"/>
        </w:rPr>
        <w:t>Magdelene Modeste Mius</w:t>
      </w:r>
      <w:r w:rsidRPr="006F063B">
        <w:rPr>
          <w:rFonts w:eastAsia="Calibri" w:cs="Times New Roman"/>
          <w:szCs w:val="24"/>
          <w:lang w:val="en-US"/>
        </w:rPr>
        <w:t xml:space="preserve"> remarried to the </w:t>
      </w:r>
      <w:r w:rsidRPr="008D3C54">
        <w:rPr>
          <w:rFonts w:eastAsia="Calibri" w:cs="Times New Roman"/>
          <w:bCs/>
          <w:iCs/>
          <w:szCs w:val="24"/>
          <w:lang w:val="en-US"/>
        </w:rPr>
        <w:t>Irish</w:t>
      </w:r>
      <w:r>
        <w:rPr>
          <w:rFonts w:eastAsia="Calibri" w:cs="Times New Roman"/>
          <w:bCs/>
          <w:iCs/>
          <w:szCs w:val="24"/>
          <w:lang w:val="en-US"/>
        </w:rPr>
        <w:t xml:space="preserve"> </w:t>
      </w:r>
      <w:r w:rsidRPr="008D3C54">
        <w:rPr>
          <w:rFonts w:eastAsia="Calibri" w:cs="Times New Roman"/>
          <w:bCs/>
          <w:iCs/>
          <w:szCs w:val="24"/>
          <w:lang w:val="en-US"/>
        </w:rPr>
        <w:t>“</w:t>
      </w:r>
      <w:r>
        <w:rPr>
          <w:rFonts w:eastAsia="Calibri" w:cs="Times New Roman"/>
          <w:bCs/>
          <w:iCs/>
          <w:szCs w:val="24"/>
          <w:lang w:val="en-US"/>
        </w:rPr>
        <w:t>o</w:t>
      </w:r>
      <w:r w:rsidRPr="008D3C54">
        <w:rPr>
          <w:rFonts w:eastAsia="Calibri" w:cs="Times New Roman"/>
          <w:bCs/>
          <w:iCs/>
          <w:szCs w:val="24"/>
          <w:lang w:val="en-US"/>
        </w:rPr>
        <w:t>utsider”</w:t>
      </w:r>
      <w:r w:rsidRPr="006F063B">
        <w:rPr>
          <w:rFonts w:eastAsia="Calibri" w:cs="Times New Roman"/>
          <w:szCs w:val="24"/>
          <w:lang w:val="en-US"/>
        </w:rPr>
        <w:t xml:space="preserve"> </w:t>
      </w:r>
      <w:r w:rsidRPr="008D3C54">
        <w:rPr>
          <w:rFonts w:eastAsia="Calibri" w:cs="Times New Roman"/>
          <w:szCs w:val="24"/>
          <w:lang w:val="en-US"/>
        </w:rPr>
        <w:t>Jean Hobord</w:t>
      </w:r>
      <w:r w:rsidRPr="006F063B">
        <w:rPr>
          <w:rFonts w:eastAsia="Calibri" w:cs="Times New Roman"/>
          <w:b/>
          <w:bCs/>
          <w:i/>
          <w:iCs/>
          <w:szCs w:val="24"/>
          <w:lang w:val="en-US"/>
        </w:rPr>
        <w:t xml:space="preserve"> </w:t>
      </w:r>
      <w:r w:rsidRPr="008D3C54">
        <w:rPr>
          <w:rFonts w:eastAsia="Calibri" w:cs="Times New Roman"/>
          <w:szCs w:val="24"/>
          <w:lang w:val="en-US"/>
        </w:rPr>
        <w:t>(</w:t>
      </w:r>
      <w:r w:rsidRPr="008D3C54">
        <w:rPr>
          <w:rFonts w:eastAsia="Calibri" w:cs="Times New Roman"/>
          <w:b/>
          <w:bCs/>
          <w:i/>
          <w:iCs/>
          <w:szCs w:val="24"/>
          <w:lang w:val="en-US"/>
        </w:rPr>
        <w:t>Jean O’Burd</w:t>
      </w:r>
      <w:r w:rsidRPr="008D3C54">
        <w:rPr>
          <w:rFonts w:eastAsia="Calibri" w:cs="Times New Roman"/>
          <w:szCs w:val="24"/>
          <w:lang w:val="en-US"/>
        </w:rPr>
        <w:t>)</w:t>
      </w:r>
      <w:r w:rsidRPr="006F063B">
        <w:rPr>
          <w:rFonts w:eastAsia="Calibri" w:cs="Times New Roman"/>
          <w:bCs/>
          <w:iCs/>
          <w:szCs w:val="24"/>
          <w:lang w:val="en-US"/>
        </w:rPr>
        <w:t xml:space="preserve"> while in exile on January 16, 1772 in Salem, Massachusetts after </w:t>
      </w:r>
      <w:r>
        <w:rPr>
          <w:rFonts w:eastAsia="Calibri" w:cs="Times New Roman"/>
          <w:bCs/>
          <w:iCs/>
          <w:szCs w:val="24"/>
          <w:lang w:val="en-US"/>
        </w:rPr>
        <w:t xml:space="preserve">her first husband </w:t>
      </w:r>
      <w:r w:rsidRPr="008D3C54">
        <w:rPr>
          <w:rFonts w:eastAsia="Calibri" w:cs="Times New Roman"/>
          <w:szCs w:val="24"/>
          <w:lang w:val="en-US"/>
        </w:rPr>
        <w:t>Dominique Doucet I</w:t>
      </w:r>
      <w:r w:rsidRPr="006F063B">
        <w:rPr>
          <w:rFonts w:eastAsia="Calibri" w:cs="Times New Roman"/>
          <w:bCs/>
          <w:iCs/>
          <w:szCs w:val="24"/>
          <w:lang w:val="en-US"/>
        </w:rPr>
        <w:t xml:space="preserve"> died. </w:t>
      </w:r>
      <w:r>
        <w:rPr>
          <w:rFonts w:eastAsia="Calibri" w:cs="Times New Roman"/>
          <w:bCs/>
          <w:iCs/>
          <w:szCs w:val="24"/>
          <w:lang w:val="en-US"/>
        </w:rPr>
        <w:t>I</w:t>
      </w:r>
      <w:r w:rsidRPr="006F063B">
        <w:rPr>
          <w:rFonts w:eastAsia="Calibri" w:cs="Times New Roman"/>
          <w:bCs/>
          <w:iCs/>
          <w:szCs w:val="24"/>
          <w:lang w:val="en-US"/>
        </w:rPr>
        <w:t xml:space="preserve">t is from this </w:t>
      </w:r>
      <w:r w:rsidRPr="006F063B">
        <w:rPr>
          <w:rFonts w:eastAsia="Calibri" w:cs="Times New Roman"/>
          <w:b/>
          <w:bCs/>
          <w:i/>
          <w:iCs/>
          <w:szCs w:val="24"/>
          <w:lang w:val="en-US"/>
        </w:rPr>
        <w:t>O’Burd</w:t>
      </w:r>
      <w:r w:rsidRPr="006F063B">
        <w:rPr>
          <w:rFonts w:eastAsia="Calibri" w:cs="Times New Roman"/>
          <w:bCs/>
          <w:iCs/>
          <w:szCs w:val="24"/>
          <w:lang w:val="en-US"/>
        </w:rPr>
        <w:t xml:space="preserve"> and </w:t>
      </w:r>
      <w:r w:rsidRPr="008D3C54">
        <w:rPr>
          <w:rFonts w:eastAsia="Calibri" w:cs="Times New Roman"/>
          <w:szCs w:val="24"/>
          <w:lang w:val="en-US"/>
        </w:rPr>
        <w:t>Mius</w:t>
      </w:r>
      <w:r w:rsidRPr="006F063B">
        <w:rPr>
          <w:rFonts w:eastAsia="Calibri" w:cs="Times New Roman"/>
          <w:bCs/>
          <w:iCs/>
          <w:szCs w:val="24"/>
          <w:lang w:val="en-US"/>
        </w:rPr>
        <w:t xml:space="preserve"> marriage that the post-Deportation </w:t>
      </w:r>
      <w:r w:rsidRPr="008D3C54">
        <w:rPr>
          <w:rFonts w:eastAsia="Calibri" w:cs="Times New Roman"/>
          <w:szCs w:val="24"/>
          <w:lang w:val="en-US"/>
        </w:rPr>
        <w:t>O’Burd/Hubbard</w:t>
      </w:r>
      <w:r w:rsidRPr="008D3C54">
        <w:rPr>
          <w:rFonts w:eastAsia="Calibri" w:cs="Times New Roman"/>
          <w:iCs/>
          <w:szCs w:val="24"/>
          <w:lang w:val="en-US"/>
        </w:rPr>
        <w:t xml:space="preserve"> </w:t>
      </w:r>
      <w:r w:rsidRPr="008D3C54">
        <w:rPr>
          <w:rFonts w:eastAsia="Calibri" w:cs="Times New Roman"/>
          <w:i/>
          <w:iCs/>
          <w:szCs w:val="24"/>
          <w:lang w:val="en-US"/>
        </w:rPr>
        <w:t>Sang-Mêlé</w:t>
      </w:r>
      <w:r w:rsidRPr="006F063B">
        <w:rPr>
          <w:rFonts w:eastAsia="Calibri" w:cs="Times New Roman"/>
          <w:b/>
          <w:bCs/>
          <w:i/>
          <w:iCs/>
          <w:szCs w:val="24"/>
          <w:lang w:val="en-US"/>
        </w:rPr>
        <w:t xml:space="preserve"> </w:t>
      </w:r>
      <w:r w:rsidRPr="008D3C54">
        <w:rPr>
          <w:rFonts w:eastAsia="Calibri" w:cs="Times New Roman"/>
          <w:szCs w:val="24"/>
          <w:lang w:val="en-US"/>
        </w:rPr>
        <w:t>(</w:t>
      </w:r>
      <w:r w:rsidRPr="008D3C54">
        <w:rPr>
          <w:rFonts w:eastAsia="Calibri" w:cs="Times New Roman"/>
          <w:szCs w:val="24"/>
          <w:lang w:val="en-US"/>
        </w:rPr>
        <w:t>m</w:t>
      </w:r>
      <w:r w:rsidRPr="008D3C54">
        <w:rPr>
          <w:rFonts w:eastAsia="Calibri" w:cs="Times New Roman"/>
          <w:szCs w:val="24"/>
          <w:lang w:val="en-US"/>
        </w:rPr>
        <w:t>ixed-</w:t>
      </w:r>
      <w:r w:rsidRPr="008D3C54">
        <w:rPr>
          <w:rFonts w:eastAsia="Calibri" w:cs="Times New Roman"/>
          <w:szCs w:val="24"/>
          <w:lang w:val="en-US"/>
        </w:rPr>
        <w:t>b</w:t>
      </w:r>
      <w:r w:rsidRPr="008D3C54">
        <w:rPr>
          <w:rFonts w:eastAsia="Calibri" w:cs="Times New Roman"/>
          <w:szCs w:val="24"/>
          <w:lang w:val="en-US"/>
        </w:rPr>
        <w:t>lood)</w:t>
      </w:r>
      <w:r w:rsidRPr="006F063B">
        <w:rPr>
          <w:rFonts w:eastAsia="Calibri" w:cs="Times New Roman"/>
          <w:bCs/>
          <w:iCs/>
          <w:szCs w:val="24"/>
          <w:lang w:val="en-US"/>
        </w:rPr>
        <w:t xml:space="preserve"> family of the Cape Sable region was born.</w:t>
      </w:r>
    </w:p>
    <w:p w14:paraId="016F8692" w14:textId="20EAD5D1" w:rsidR="006959E4" w:rsidRPr="00942A6C" w:rsidRDefault="006959E4" w:rsidP="00567F0F">
      <w:pPr>
        <w:spacing w:line="276" w:lineRule="auto"/>
        <w:rPr>
          <w:rFonts w:cs="Times New Roman"/>
          <w:szCs w:val="24"/>
        </w:rPr>
      </w:pPr>
      <w:r w:rsidRPr="00942A6C">
        <w:rPr>
          <w:rFonts w:cs="Times New Roman"/>
          <w:szCs w:val="24"/>
        </w:rPr>
        <w:t xml:space="preserve">According </w:t>
      </w:r>
      <w:r>
        <w:rPr>
          <w:rFonts w:cs="Times New Roman"/>
          <w:szCs w:val="24"/>
        </w:rPr>
        <w:t>to</w:t>
      </w:r>
      <w:r w:rsidRPr="00942A6C">
        <w:rPr>
          <w:rFonts w:cs="Times New Roman"/>
          <w:szCs w:val="24"/>
        </w:rPr>
        <w:t xml:space="preserve"> Sheila Hubbard Macauley’s 1996 book, </w:t>
      </w:r>
      <w:r w:rsidRPr="00942A6C">
        <w:rPr>
          <w:rFonts w:cs="Times New Roman"/>
          <w:i/>
          <w:szCs w:val="24"/>
        </w:rPr>
        <w:t>The Hubbard Family of Nova Scotia</w:t>
      </w:r>
      <w:r w:rsidRPr="006959E4">
        <w:rPr>
          <w:rFonts w:cs="Times New Roman"/>
          <w:iCs/>
          <w:szCs w:val="24"/>
        </w:rPr>
        <w:t xml:space="preserve">, </w:t>
      </w:r>
      <w:r w:rsidRPr="006959E4">
        <w:rPr>
          <w:rFonts w:cs="Times New Roman"/>
          <w:b/>
          <w:bCs/>
          <w:i/>
          <w:iCs/>
          <w:szCs w:val="24"/>
        </w:rPr>
        <w:t>Jean O’Burd</w:t>
      </w:r>
      <w:r w:rsidRPr="00942A6C">
        <w:rPr>
          <w:rFonts w:cs="Times New Roman"/>
          <w:szCs w:val="24"/>
        </w:rPr>
        <w:t xml:space="preserve"> (John Hobord/Hubbard) and Magdelene Modeste Mius returned to Southwest Nova Scotia/Cape Sable shortly after their January 16, 1772 marriage in Salem, Massachusetts</w:t>
      </w:r>
      <w:r>
        <w:rPr>
          <w:rFonts w:cs="Times New Roman"/>
          <w:szCs w:val="24"/>
        </w:rPr>
        <w:t xml:space="preserve"> (p. viii)</w:t>
      </w:r>
      <w:r w:rsidRPr="00942A6C">
        <w:rPr>
          <w:rFonts w:cs="Times New Roman"/>
          <w:szCs w:val="24"/>
        </w:rPr>
        <w:t>.</w:t>
      </w:r>
    </w:p>
    <w:p w14:paraId="2E8A50C1" w14:textId="44742DB4" w:rsidR="006959E4" w:rsidRPr="00942A6C" w:rsidRDefault="006959E4" w:rsidP="00567F0F">
      <w:pPr>
        <w:spacing w:line="276" w:lineRule="auto"/>
        <w:rPr>
          <w:rFonts w:cs="Times New Roman"/>
          <w:szCs w:val="24"/>
        </w:rPr>
      </w:pPr>
      <w:r w:rsidRPr="006959E4">
        <w:rPr>
          <w:rFonts w:cs="Times New Roman"/>
          <w:b/>
          <w:bCs/>
          <w:i/>
          <w:iCs/>
          <w:szCs w:val="24"/>
        </w:rPr>
        <w:t>Jean O’Burd</w:t>
      </w:r>
      <w:r w:rsidRPr="00942A6C">
        <w:rPr>
          <w:rFonts w:cs="Times New Roman"/>
          <w:szCs w:val="24"/>
        </w:rPr>
        <w:t xml:space="preserve"> was likely a Sailor or a Fisherman prior to his 1772 marriage and oral tradition passed down to Jean’s present-day descendants in Southwest Nova Scotia </w:t>
      </w:r>
      <w:r>
        <w:rPr>
          <w:rFonts w:cs="Times New Roman"/>
          <w:szCs w:val="24"/>
        </w:rPr>
        <w:t>has it</w:t>
      </w:r>
      <w:r w:rsidRPr="00942A6C">
        <w:rPr>
          <w:rFonts w:cs="Times New Roman"/>
          <w:szCs w:val="24"/>
        </w:rPr>
        <w:t xml:space="preserve"> that he may have been a Tailor, Sail Maker, Pirate, Slaver, or a Spy for the English at Louisbourg, Île Royale (present</w:t>
      </w:r>
      <w:r>
        <w:rPr>
          <w:rFonts w:cs="Times New Roman"/>
          <w:szCs w:val="24"/>
        </w:rPr>
        <w:t>-</w:t>
      </w:r>
      <w:r w:rsidRPr="00942A6C">
        <w:rPr>
          <w:rFonts w:cs="Times New Roman"/>
          <w:szCs w:val="24"/>
        </w:rPr>
        <w:t>day Cape Breton)</w:t>
      </w:r>
      <w:r>
        <w:rPr>
          <w:rFonts w:cs="Times New Roman"/>
          <w:szCs w:val="24"/>
        </w:rPr>
        <w:t xml:space="preserve"> (Macauley, p. xiv)</w:t>
      </w:r>
      <w:r w:rsidRPr="00942A6C">
        <w:rPr>
          <w:rFonts w:cs="Times New Roman"/>
          <w:szCs w:val="24"/>
        </w:rPr>
        <w:t xml:space="preserve">. </w:t>
      </w:r>
    </w:p>
    <w:p w14:paraId="0B48BB0F" w14:textId="41003C33" w:rsidR="006959E4" w:rsidRPr="00942A6C" w:rsidRDefault="006959E4" w:rsidP="00567F0F">
      <w:pPr>
        <w:spacing w:line="276" w:lineRule="auto"/>
        <w:rPr>
          <w:rFonts w:cs="Times New Roman"/>
          <w:szCs w:val="24"/>
        </w:rPr>
      </w:pPr>
      <w:r w:rsidRPr="00942A6C">
        <w:rPr>
          <w:rFonts w:cs="Times New Roman"/>
          <w:szCs w:val="24"/>
        </w:rPr>
        <w:t>Also</w:t>
      </w:r>
      <w:r>
        <w:rPr>
          <w:rFonts w:cs="Times New Roman"/>
          <w:szCs w:val="24"/>
        </w:rPr>
        <w:t xml:space="preserve">, </w:t>
      </w:r>
      <w:r w:rsidRPr="00942A6C">
        <w:rPr>
          <w:rFonts w:cs="Times New Roman"/>
          <w:szCs w:val="24"/>
        </w:rPr>
        <w:t xml:space="preserve">according to </w:t>
      </w:r>
      <w:r>
        <w:rPr>
          <w:rFonts w:cs="Times New Roman"/>
          <w:szCs w:val="24"/>
        </w:rPr>
        <w:t xml:space="preserve">this </w:t>
      </w:r>
      <w:r w:rsidRPr="00942A6C">
        <w:rPr>
          <w:rFonts w:cs="Times New Roman"/>
          <w:szCs w:val="24"/>
        </w:rPr>
        <w:t>oral tradition</w:t>
      </w:r>
      <w:r>
        <w:rPr>
          <w:rFonts w:cs="Times New Roman"/>
          <w:szCs w:val="24"/>
        </w:rPr>
        <w:t>,</w:t>
      </w:r>
      <w:r w:rsidRPr="00942A6C">
        <w:rPr>
          <w:rFonts w:cs="Times New Roman"/>
          <w:szCs w:val="24"/>
        </w:rPr>
        <w:t xml:space="preserve"> he was a very tall man with red hair and there have been no records found in Salem, Massachusetts to date that provide any information in relation to his arrival to Salem or how long he had been in the area by the time of his marriage on January 16, 1772.</w:t>
      </w:r>
    </w:p>
    <w:p w14:paraId="003CDD3F" w14:textId="1E8C5C95" w:rsidR="006959E4" w:rsidRPr="00942A6C" w:rsidRDefault="006959E4" w:rsidP="00567F0F">
      <w:pPr>
        <w:spacing w:line="276" w:lineRule="auto"/>
        <w:rPr>
          <w:rFonts w:cs="Times New Roman"/>
          <w:szCs w:val="24"/>
        </w:rPr>
      </w:pPr>
      <w:r w:rsidRPr="006959E4">
        <w:rPr>
          <w:rFonts w:cs="Times New Roman"/>
          <w:b/>
          <w:bCs/>
          <w:i/>
          <w:iCs/>
          <w:szCs w:val="24"/>
        </w:rPr>
        <w:t>Jean O’Burd</w:t>
      </w:r>
      <w:r w:rsidRPr="00942A6C">
        <w:rPr>
          <w:rFonts w:cs="Times New Roman"/>
          <w:szCs w:val="24"/>
        </w:rPr>
        <w:t xml:space="preserve"> died sometime between May of 1824 and September of 1824, as this was the time period that he wrote his Last Will and Testament and this Will was probated</w:t>
      </w:r>
      <w:r>
        <w:rPr>
          <w:rFonts w:cs="Times New Roman"/>
          <w:szCs w:val="24"/>
        </w:rPr>
        <w:t xml:space="preserve"> (p. xiii)</w:t>
      </w:r>
      <w:r w:rsidRPr="00942A6C">
        <w:rPr>
          <w:rFonts w:cs="Times New Roman"/>
          <w:szCs w:val="24"/>
        </w:rPr>
        <w:t xml:space="preserve">. </w:t>
      </w:r>
    </w:p>
    <w:p w14:paraId="3A006ADA" w14:textId="144760D4" w:rsidR="006959E4" w:rsidRPr="00942A6C" w:rsidRDefault="006959E4" w:rsidP="00567F0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color w:val="000000" w:themeColor="text1"/>
          <w:szCs w:val="24"/>
          <w:lang w:val="en-US"/>
        </w:rPr>
      </w:pPr>
      <w:r w:rsidRPr="00942A6C">
        <w:rPr>
          <w:rFonts w:cs="Times New Roman"/>
          <w:szCs w:val="24"/>
        </w:rPr>
        <w:t xml:space="preserve">A copy of John Hubbard’s </w:t>
      </w:r>
      <w:r w:rsidRPr="006959E4">
        <w:rPr>
          <w:rFonts w:cs="Times New Roman"/>
          <w:szCs w:val="24"/>
        </w:rPr>
        <w:t>(</w:t>
      </w:r>
      <w:r w:rsidRPr="006959E4">
        <w:rPr>
          <w:rFonts w:cs="Times New Roman"/>
          <w:b/>
          <w:bCs/>
          <w:i/>
          <w:iCs/>
          <w:szCs w:val="24"/>
        </w:rPr>
        <w:t>Jean O’Burd</w:t>
      </w:r>
      <w:r>
        <w:rPr>
          <w:rFonts w:cs="Times New Roman"/>
          <w:szCs w:val="24"/>
        </w:rPr>
        <w:t>’</w:t>
      </w:r>
      <w:r w:rsidRPr="006959E4">
        <w:rPr>
          <w:rFonts w:cs="Times New Roman"/>
          <w:b/>
          <w:bCs/>
          <w:i/>
          <w:iCs/>
          <w:szCs w:val="24"/>
        </w:rPr>
        <w:t>s</w:t>
      </w:r>
      <w:r w:rsidRPr="00942A6C">
        <w:rPr>
          <w:rFonts w:cs="Times New Roman"/>
          <w:szCs w:val="24"/>
        </w:rPr>
        <w:t xml:space="preserve">) May 04, 1824 </w:t>
      </w:r>
      <w:r>
        <w:rPr>
          <w:rFonts w:cs="Times New Roman"/>
          <w:szCs w:val="24"/>
        </w:rPr>
        <w:t>l</w:t>
      </w:r>
      <w:r w:rsidRPr="00942A6C">
        <w:rPr>
          <w:rFonts w:cs="Times New Roman"/>
          <w:szCs w:val="24"/>
        </w:rPr>
        <w:t xml:space="preserve">ast </w:t>
      </w:r>
      <w:r>
        <w:rPr>
          <w:rFonts w:cs="Times New Roman"/>
          <w:szCs w:val="24"/>
        </w:rPr>
        <w:t>w</w:t>
      </w:r>
      <w:r w:rsidRPr="00942A6C">
        <w:rPr>
          <w:rFonts w:cs="Times New Roman"/>
          <w:szCs w:val="24"/>
        </w:rPr>
        <w:t xml:space="preserve">ill and </w:t>
      </w:r>
      <w:r>
        <w:rPr>
          <w:rFonts w:cs="Times New Roman"/>
          <w:szCs w:val="24"/>
        </w:rPr>
        <w:t>t</w:t>
      </w:r>
      <w:r w:rsidRPr="00942A6C">
        <w:rPr>
          <w:rFonts w:cs="Times New Roman"/>
          <w:szCs w:val="24"/>
        </w:rPr>
        <w:t xml:space="preserve">estament can be found </w:t>
      </w:r>
      <w:r w:rsidRPr="00942A6C">
        <w:rPr>
          <w:rFonts w:eastAsia="Arial" w:cs="Times New Roman"/>
          <w:color w:val="000000" w:themeColor="text1"/>
          <w:szCs w:val="24"/>
          <w:lang w:val="en-US"/>
        </w:rPr>
        <w:t xml:space="preserve">in the </w:t>
      </w:r>
      <w:r w:rsidRPr="006959E4">
        <w:rPr>
          <w:rFonts w:eastAsia="Times New Roman" w:cs="Times New Roman"/>
          <w:iCs/>
          <w:color w:val="000000" w:themeColor="text1"/>
          <w:szCs w:val="24"/>
          <w:lang w:val="en-US"/>
        </w:rPr>
        <w:t>FamilySearch</w:t>
      </w:r>
      <w:r w:rsidRPr="00942A6C">
        <w:rPr>
          <w:rFonts w:eastAsia="Times New Roman" w:cs="Times New Roman"/>
          <w:i/>
          <w:color w:val="000000" w:themeColor="text1"/>
          <w:szCs w:val="24"/>
          <w:lang w:val="en-US"/>
        </w:rPr>
        <w:t xml:space="preserve"> </w:t>
      </w:r>
      <w:r w:rsidRPr="006959E4">
        <w:rPr>
          <w:rFonts w:eastAsia="Times New Roman" w:cs="Times New Roman"/>
          <w:iCs/>
          <w:color w:val="000000" w:themeColor="text1"/>
          <w:szCs w:val="24"/>
          <w:lang w:val="en-US"/>
        </w:rPr>
        <w:t>(Church of Latter Day Saints)</w:t>
      </w:r>
      <w:r w:rsidRPr="00942A6C">
        <w:rPr>
          <w:rFonts w:eastAsia="Times New Roman" w:cs="Times New Roman"/>
          <w:color w:val="000000" w:themeColor="text1"/>
          <w:szCs w:val="24"/>
          <w:lang w:val="en-US"/>
        </w:rPr>
        <w:t xml:space="preserve"> collection entitled, </w:t>
      </w:r>
      <w:r w:rsidRPr="006959E4">
        <w:rPr>
          <w:rFonts w:eastAsia="Times New Roman" w:cs="Times New Roman"/>
          <w:iCs/>
          <w:color w:val="000000" w:themeColor="text1"/>
          <w:szCs w:val="24"/>
          <w:lang w:val="en-US"/>
        </w:rPr>
        <w:t>“Locality of the Record: Yarmouth, Yarmouth Co, Province: Nova Scotia. Registry of Probate: Wills Vol 1. Year: 1794 to 1828,” Microfilm 007506084</w:t>
      </w:r>
      <w:r>
        <w:rPr>
          <w:rFonts w:eastAsia="Times New Roman" w:cs="Times New Roman"/>
          <w:iCs/>
          <w:color w:val="000000" w:themeColor="text1"/>
          <w:szCs w:val="24"/>
          <w:lang w:val="en-US"/>
        </w:rPr>
        <w:t>, (p 199-200)</w:t>
      </w:r>
      <w:r w:rsidRPr="006959E4">
        <w:rPr>
          <w:rFonts w:eastAsia="Times New Roman" w:cs="Times New Roman"/>
          <w:iCs/>
          <w:color w:val="000000" w:themeColor="text1"/>
          <w:szCs w:val="24"/>
          <w:lang w:val="en-US"/>
        </w:rPr>
        <w:t>.</w:t>
      </w:r>
      <w:r w:rsidRPr="00942A6C">
        <w:rPr>
          <w:rFonts w:eastAsia="Times New Roman" w:cs="Times New Roman"/>
          <w:color w:val="000000" w:themeColor="text1"/>
          <w:szCs w:val="24"/>
          <w:lang w:val="en-US"/>
        </w:rPr>
        <w:t xml:space="preserve"> </w:t>
      </w:r>
      <w:r>
        <w:rPr>
          <w:rFonts w:eastAsia="Times New Roman" w:cs="Times New Roman"/>
          <w:color w:val="000000" w:themeColor="text1"/>
          <w:szCs w:val="24"/>
          <w:lang w:val="en-US"/>
        </w:rPr>
        <w:t>One</w:t>
      </w:r>
      <w:r w:rsidRPr="00942A6C">
        <w:rPr>
          <w:rFonts w:eastAsia="Times New Roman" w:cs="Times New Roman"/>
          <w:color w:val="000000" w:themeColor="text1"/>
          <w:szCs w:val="24"/>
          <w:lang w:val="en-US"/>
        </w:rPr>
        <w:t xml:space="preserve"> interesting fact about the Will is that it states </w:t>
      </w:r>
      <w:r>
        <w:rPr>
          <w:rFonts w:eastAsia="Times New Roman" w:cs="Times New Roman"/>
          <w:color w:val="000000" w:themeColor="text1"/>
          <w:szCs w:val="24"/>
          <w:lang w:val="en-US"/>
        </w:rPr>
        <w:t xml:space="preserve">that </w:t>
      </w:r>
      <w:r w:rsidRPr="00942A6C">
        <w:rPr>
          <w:rFonts w:eastAsia="Times New Roman" w:cs="Times New Roman"/>
          <w:color w:val="000000" w:themeColor="text1"/>
          <w:szCs w:val="24"/>
          <w:lang w:val="en-US"/>
        </w:rPr>
        <w:t xml:space="preserve">Jean made </w:t>
      </w:r>
      <w:r w:rsidRPr="006959E4">
        <w:rPr>
          <w:rFonts w:eastAsia="Times New Roman" w:cs="Times New Roman"/>
          <w:color w:val="000000" w:themeColor="text1"/>
          <w:szCs w:val="24"/>
          <w:lang w:val="en-US"/>
        </w:rPr>
        <w:t xml:space="preserve">his “trusty </w:t>
      </w:r>
      <w:r>
        <w:rPr>
          <w:rFonts w:eastAsia="Times New Roman" w:cs="Times New Roman"/>
          <w:color w:val="000000" w:themeColor="text1"/>
          <w:szCs w:val="24"/>
          <w:lang w:val="en-US"/>
        </w:rPr>
        <w:t>freind(sic)</w:t>
      </w:r>
      <w:r w:rsidRPr="006959E4">
        <w:rPr>
          <w:rFonts w:eastAsia="Times New Roman" w:cs="Times New Roman"/>
          <w:color w:val="000000" w:themeColor="text1"/>
          <w:szCs w:val="24"/>
          <w:lang w:val="en-US"/>
        </w:rPr>
        <w:t>”</w:t>
      </w:r>
      <w:r w:rsidRPr="00942A6C">
        <w:rPr>
          <w:rFonts w:eastAsia="Times New Roman" w:cs="Times New Roman"/>
          <w:b/>
          <w:i/>
          <w:color w:val="000000" w:themeColor="text1"/>
          <w:szCs w:val="24"/>
          <w:lang w:val="en-US"/>
        </w:rPr>
        <w:t xml:space="preserve"> </w:t>
      </w:r>
      <w:r w:rsidRPr="00942A6C">
        <w:rPr>
          <w:rFonts w:eastAsia="Times New Roman" w:cs="Times New Roman"/>
          <w:color w:val="000000" w:themeColor="text1"/>
          <w:szCs w:val="24"/>
          <w:lang w:val="en-US"/>
        </w:rPr>
        <w:t xml:space="preserve">Benjamin Muise (Benjamin François Mius) the sole Executor of his Estate rather than Jean’s son, </w:t>
      </w:r>
      <w:r w:rsidRPr="006959E4">
        <w:rPr>
          <w:rFonts w:eastAsia="Times New Roman" w:cs="Times New Roman"/>
          <w:b/>
          <w:bCs/>
          <w:i/>
          <w:iCs/>
          <w:color w:val="000000" w:themeColor="text1"/>
          <w:szCs w:val="24"/>
          <w:lang w:val="en-US"/>
        </w:rPr>
        <w:t>Joseph O’Burd</w:t>
      </w:r>
      <w:r w:rsidRPr="00942A6C">
        <w:rPr>
          <w:rFonts w:eastAsia="Times New Roman" w:cs="Times New Roman"/>
          <w:color w:val="000000" w:themeColor="text1"/>
          <w:szCs w:val="24"/>
          <w:lang w:val="en-US"/>
        </w:rPr>
        <w:t xml:space="preserve">. </w:t>
      </w:r>
    </w:p>
    <w:p w14:paraId="3D100ECB" w14:textId="77777777" w:rsidR="006959E4" w:rsidRPr="00942A6C" w:rsidRDefault="006959E4" w:rsidP="00567F0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color w:val="000000" w:themeColor="text1"/>
          <w:szCs w:val="24"/>
          <w:lang w:val="en-US"/>
        </w:rPr>
      </w:pPr>
    </w:p>
    <w:p w14:paraId="2C1446E8" w14:textId="1E91A4E3" w:rsidR="006959E4" w:rsidRPr="00942A6C" w:rsidRDefault="006959E4" w:rsidP="00567F0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color w:val="000000"/>
          <w:szCs w:val="24"/>
        </w:rPr>
      </w:pPr>
      <w:r w:rsidRPr="006959E4">
        <w:rPr>
          <w:rFonts w:eastAsia="Times New Roman" w:cs="Times New Roman"/>
          <w:b/>
          <w:bCs/>
          <w:i/>
          <w:iCs/>
          <w:color w:val="000000"/>
          <w:szCs w:val="24"/>
        </w:rPr>
        <w:t>Joseph O’Burd</w:t>
      </w:r>
      <w:r w:rsidRPr="00942A6C">
        <w:rPr>
          <w:rFonts w:eastAsia="Times New Roman" w:cs="Times New Roman"/>
          <w:color w:val="000000"/>
          <w:szCs w:val="24"/>
        </w:rPr>
        <w:t xml:space="preserve"> was identified as being of the </w:t>
      </w:r>
      <w:r w:rsidRPr="006959E4">
        <w:rPr>
          <w:rFonts w:eastAsia="Times New Roman" w:cs="Times New Roman"/>
          <w:bCs/>
          <w:i/>
          <w:color w:val="000000"/>
          <w:szCs w:val="24"/>
          <w:lang w:val="en-US"/>
        </w:rPr>
        <w:t>“caste dêtestée des gens mêlés</w:t>
      </w:r>
      <w:r w:rsidRPr="006959E4">
        <w:rPr>
          <w:rFonts w:eastAsia="Times New Roman" w:cs="Times New Roman"/>
          <w:bCs/>
          <w:iCs/>
          <w:color w:val="000000"/>
          <w:szCs w:val="24"/>
          <w:lang w:val="en-US"/>
        </w:rPr>
        <w:t xml:space="preserve">” (detested caste of mixed people) </w:t>
      </w:r>
      <w:r w:rsidRPr="00942A6C">
        <w:rPr>
          <w:rFonts w:eastAsia="Times New Roman" w:cs="Times New Roman"/>
          <w:color w:val="000000"/>
          <w:szCs w:val="24"/>
        </w:rPr>
        <w:t>in Père Jean-Mandé Sigogne</w:t>
      </w:r>
      <w:r>
        <w:rPr>
          <w:rFonts w:eastAsia="Times New Roman" w:cs="Times New Roman"/>
          <w:color w:val="000000"/>
          <w:szCs w:val="24"/>
        </w:rPr>
        <w:t>’</w:t>
      </w:r>
      <w:r w:rsidRPr="00942A6C">
        <w:rPr>
          <w:rFonts w:eastAsia="Times New Roman" w:cs="Times New Roman"/>
          <w:color w:val="000000"/>
          <w:szCs w:val="24"/>
        </w:rPr>
        <w:t>s April 29, 1809 letter to Monseigneur Joseph-Octave Plessis (</w:t>
      </w:r>
      <w:r w:rsidRPr="00942A6C">
        <w:rPr>
          <w:rFonts w:eastAsia="Arial" w:cs="Times New Roman"/>
          <w:color w:val="000000"/>
          <w:szCs w:val="24"/>
        </w:rPr>
        <w:t xml:space="preserve">see </w:t>
      </w:r>
      <w:r w:rsidRPr="00942A6C">
        <w:rPr>
          <w:rFonts w:eastAsia="Arial" w:cs="Times New Roman"/>
          <w:i/>
          <w:color w:val="000000"/>
          <w:szCs w:val="24"/>
        </w:rPr>
        <w:t xml:space="preserve">Achidiocèse de Québec Archives, 312 CN, Nouvelle-Écosse, </w:t>
      </w:r>
      <w:r w:rsidRPr="006959E4">
        <w:rPr>
          <w:rFonts w:eastAsia="Arial" w:cs="Times New Roman"/>
          <w:iCs/>
          <w:color w:val="000000"/>
          <w:szCs w:val="24"/>
        </w:rPr>
        <w:t>vol. 61)</w:t>
      </w:r>
      <w:r w:rsidRPr="006959E4">
        <w:rPr>
          <w:rFonts w:eastAsia="Times New Roman" w:cs="Times New Roman"/>
          <w:iCs/>
          <w:color w:val="000000"/>
          <w:szCs w:val="24"/>
        </w:rPr>
        <w:t>.</w:t>
      </w:r>
      <w:r w:rsidRPr="00942A6C">
        <w:rPr>
          <w:rFonts w:eastAsia="Times New Roman" w:cs="Times New Roman"/>
          <w:color w:val="000000"/>
          <w:szCs w:val="24"/>
        </w:rPr>
        <w:t xml:space="preserve"> </w:t>
      </w:r>
    </w:p>
    <w:p w14:paraId="20F0FEDC" w14:textId="77777777" w:rsidR="006959E4" w:rsidRPr="00942A6C" w:rsidRDefault="006959E4" w:rsidP="00567F0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color w:val="000000"/>
          <w:szCs w:val="24"/>
        </w:rPr>
      </w:pPr>
    </w:p>
    <w:p w14:paraId="586E09D3" w14:textId="3E50F6CE" w:rsidR="006959E4" w:rsidRPr="00942A6C" w:rsidRDefault="006959E4" w:rsidP="00567F0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imes New Roman"/>
          <w:bCs/>
          <w:iCs/>
          <w:szCs w:val="24"/>
        </w:rPr>
      </w:pPr>
      <w:r w:rsidRPr="00942A6C">
        <w:rPr>
          <w:rFonts w:eastAsia="Times New Roman" w:cs="Times New Roman"/>
          <w:color w:val="000000"/>
          <w:szCs w:val="24"/>
        </w:rPr>
        <w:t xml:space="preserve">Benjamin François Mius, the </w:t>
      </w:r>
      <w:r w:rsidRPr="006959E4">
        <w:rPr>
          <w:rFonts w:eastAsia="Times New Roman" w:cs="Times New Roman"/>
          <w:bCs/>
          <w:iCs/>
          <w:color w:val="000000" w:themeColor="text1"/>
          <w:szCs w:val="24"/>
          <w:lang w:val="en-US"/>
        </w:rPr>
        <w:t xml:space="preserve">“trusty </w:t>
      </w:r>
      <w:r w:rsidRPr="006959E4">
        <w:rPr>
          <w:rFonts w:eastAsia="Times New Roman" w:cs="Times New Roman"/>
          <w:bCs/>
          <w:iCs/>
          <w:color w:val="000000" w:themeColor="text1"/>
          <w:szCs w:val="24"/>
          <w:lang w:val="en-US"/>
        </w:rPr>
        <w:t>fr</w:t>
      </w:r>
      <w:r w:rsidR="00347A5E">
        <w:rPr>
          <w:rFonts w:eastAsia="Times New Roman" w:cs="Times New Roman"/>
          <w:bCs/>
          <w:iCs/>
          <w:color w:val="000000" w:themeColor="text1"/>
          <w:szCs w:val="24"/>
          <w:lang w:val="en-US"/>
        </w:rPr>
        <w:t>ie</w:t>
      </w:r>
      <w:r w:rsidRPr="006959E4">
        <w:rPr>
          <w:rFonts w:eastAsia="Times New Roman" w:cs="Times New Roman"/>
          <w:bCs/>
          <w:iCs/>
          <w:color w:val="000000" w:themeColor="text1"/>
          <w:szCs w:val="24"/>
          <w:lang w:val="en-US"/>
        </w:rPr>
        <w:t>nd”</w:t>
      </w:r>
      <w:r>
        <w:rPr>
          <w:rFonts w:eastAsia="Times New Roman" w:cs="Times New Roman"/>
          <w:b/>
          <w:i/>
          <w:color w:val="000000" w:themeColor="text1"/>
          <w:szCs w:val="24"/>
          <w:lang w:val="en-US"/>
        </w:rPr>
        <w:t xml:space="preserve"> </w:t>
      </w:r>
      <w:r w:rsidRPr="00942A6C">
        <w:rPr>
          <w:rFonts w:eastAsia="Times New Roman" w:cs="Times New Roman"/>
          <w:color w:val="000000" w:themeColor="text1"/>
          <w:szCs w:val="24"/>
          <w:lang w:val="en-US"/>
        </w:rPr>
        <w:t xml:space="preserve">of </w:t>
      </w:r>
      <w:r w:rsidRPr="006959E4">
        <w:rPr>
          <w:rFonts w:eastAsia="Times New Roman" w:cs="Times New Roman"/>
          <w:b/>
          <w:bCs/>
          <w:i/>
          <w:iCs/>
          <w:color w:val="000000" w:themeColor="text1"/>
          <w:szCs w:val="24"/>
          <w:lang w:val="en-US"/>
        </w:rPr>
        <w:t>Jean O’Burd</w:t>
      </w:r>
      <w:r w:rsidRPr="00942A6C">
        <w:rPr>
          <w:rFonts w:eastAsia="Times New Roman" w:cs="Times New Roman"/>
          <w:color w:val="000000" w:themeColor="text1"/>
          <w:szCs w:val="24"/>
          <w:lang w:val="en-US"/>
        </w:rPr>
        <w:t xml:space="preserve"> (John Hobord/Hubbard) was also a </w:t>
      </w:r>
      <w:r w:rsidRPr="006959E4">
        <w:rPr>
          <w:rFonts w:eastAsia="Calibri" w:cs="Times New Roman"/>
          <w:bCs/>
          <w:i/>
          <w:szCs w:val="24"/>
          <w:lang w:val="en-US"/>
        </w:rPr>
        <w:t>Sang-Mêlé</w:t>
      </w:r>
      <w:r w:rsidR="00347A5E" w:rsidRPr="00347A5E">
        <w:rPr>
          <w:rFonts w:eastAsia="Calibri" w:cs="Times New Roman"/>
          <w:bCs/>
          <w:iCs/>
          <w:szCs w:val="24"/>
          <w:lang w:val="en-US"/>
        </w:rPr>
        <w:t>;</w:t>
      </w:r>
      <w:r w:rsidRPr="00347A5E">
        <w:rPr>
          <w:rFonts w:eastAsia="Calibri" w:cs="Times New Roman"/>
          <w:bCs/>
          <w:iCs/>
          <w:szCs w:val="24"/>
          <w:lang w:val="en-US"/>
        </w:rPr>
        <w:t xml:space="preserve"> </w:t>
      </w:r>
      <w:r w:rsidRPr="00942A6C">
        <w:rPr>
          <w:rFonts w:eastAsia="Calibri" w:cs="Times New Roman"/>
          <w:szCs w:val="24"/>
          <w:lang w:val="en-US"/>
        </w:rPr>
        <w:t>Benjamin and his wife, Anne Doucet</w:t>
      </w:r>
      <w:r>
        <w:rPr>
          <w:rFonts w:eastAsia="Calibri" w:cs="Times New Roman"/>
          <w:szCs w:val="24"/>
          <w:lang w:val="en-US"/>
        </w:rPr>
        <w:t>—</w:t>
      </w:r>
      <w:r w:rsidRPr="00942A6C">
        <w:rPr>
          <w:rFonts w:eastAsia="Calibri" w:cs="Times New Roman"/>
          <w:szCs w:val="24"/>
          <w:lang w:val="en-US"/>
        </w:rPr>
        <w:t xml:space="preserve">also a </w:t>
      </w:r>
      <w:r w:rsidRPr="006959E4">
        <w:rPr>
          <w:rFonts w:eastAsia="Calibri" w:cs="Times New Roman"/>
          <w:bCs/>
          <w:i/>
          <w:szCs w:val="24"/>
          <w:lang w:val="en-US"/>
        </w:rPr>
        <w:t>Sang-Mêlé</w:t>
      </w:r>
      <w:r>
        <w:rPr>
          <w:rFonts w:eastAsia="Calibri" w:cs="Times New Roman"/>
          <w:bCs/>
          <w:i/>
          <w:szCs w:val="24"/>
          <w:lang w:val="en-US"/>
        </w:rPr>
        <w:t>—</w:t>
      </w:r>
      <w:r w:rsidRPr="00942A6C">
        <w:rPr>
          <w:rFonts w:eastAsia="Calibri" w:cs="Times New Roman"/>
          <w:szCs w:val="24"/>
          <w:lang w:val="en-US"/>
        </w:rPr>
        <w:t xml:space="preserve">were two of the progenitors of the </w:t>
      </w:r>
      <w:r w:rsidRPr="006959E4">
        <w:rPr>
          <w:rFonts w:eastAsia="Arial" w:cs="Times New Roman"/>
          <w:bCs/>
          <w:iCs/>
          <w:color w:val="000000"/>
          <w:szCs w:val="24"/>
        </w:rPr>
        <w:t xml:space="preserve">Mius and Doucet </w:t>
      </w:r>
      <w:r w:rsidRPr="006959E4">
        <w:rPr>
          <w:rFonts w:cs="Times New Roman"/>
          <w:bCs/>
          <w:i/>
          <w:iCs/>
          <w:szCs w:val="24"/>
        </w:rPr>
        <w:t>Bois-Brûlés</w:t>
      </w:r>
      <w:r w:rsidRPr="006959E4">
        <w:rPr>
          <w:rFonts w:cs="Times New Roman"/>
          <w:bCs/>
          <w:szCs w:val="24"/>
        </w:rPr>
        <w:t xml:space="preserve"> </w:t>
      </w:r>
      <w:r>
        <w:rPr>
          <w:rFonts w:cs="Times New Roman"/>
          <w:bCs/>
          <w:szCs w:val="24"/>
        </w:rPr>
        <w:t>or</w:t>
      </w:r>
      <w:r w:rsidRPr="006959E4">
        <w:rPr>
          <w:rFonts w:cs="Times New Roman"/>
          <w:bCs/>
          <w:szCs w:val="24"/>
        </w:rPr>
        <w:t xml:space="preserve"> Métis</w:t>
      </w:r>
      <w:r w:rsidRPr="00942A6C">
        <w:rPr>
          <w:rFonts w:cs="Times New Roman"/>
          <w:bCs/>
          <w:iCs/>
          <w:szCs w:val="24"/>
        </w:rPr>
        <w:t xml:space="preserve"> families noted by François Edme Rameau de Saint-Père on page 165 of his 1890 </w:t>
      </w:r>
      <w:r>
        <w:rPr>
          <w:rFonts w:cs="Times New Roman"/>
          <w:bCs/>
          <w:iCs/>
          <w:szCs w:val="24"/>
        </w:rPr>
        <w:t>work</w:t>
      </w:r>
      <w:r w:rsidRPr="00942A6C">
        <w:rPr>
          <w:rFonts w:cs="Times New Roman"/>
          <w:bCs/>
          <w:iCs/>
          <w:szCs w:val="24"/>
        </w:rPr>
        <w:t>,</w:t>
      </w:r>
      <w:r>
        <w:rPr>
          <w:rFonts w:cs="Times New Roman"/>
          <w:bCs/>
          <w:iCs/>
          <w:szCs w:val="24"/>
        </w:rPr>
        <w:t xml:space="preserve"> </w:t>
      </w:r>
      <w:r w:rsidRPr="00942A6C">
        <w:rPr>
          <w:rFonts w:cs="Times New Roman"/>
          <w:i/>
          <w:szCs w:val="24"/>
        </w:rPr>
        <w:t>Documents Inédits du Canada-Français: Documents sur l’Acadie: CII: Remarques sur les Registres de Belle-Isle-en-Mer, par M</w:t>
      </w:r>
      <w:r>
        <w:rPr>
          <w:rFonts w:cs="Times New Roman"/>
          <w:i/>
          <w:szCs w:val="24"/>
        </w:rPr>
        <w:t>.</w:t>
      </w:r>
      <w:r w:rsidRPr="00942A6C">
        <w:rPr>
          <w:rFonts w:cs="Times New Roman"/>
          <w:i/>
          <w:szCs w:val="24"/>
        </w:rPr>
        <w:t xml:space="preserve"> E. Rameau de Saint-Père</w:t>
      </w:r>
      <w:r w:rsidRPr="00942A6C">
        <w:rPr>
          <w:rFonts w:cs="Times New Roman"/>
          <w:szCs w:val="24"/>
        </w:rPr>
        <w:t xml:space="preserve"> to have been residing in the region of </w:t>
      </w:r>
      <w:r w:rsidRPr="00942A6C">
        <w:rPr>
          <w:rFonts w:cs="Times New Roman"/>
          <w:bCs/>
          <w:iCs/>
          <w:szCs w:val="24"/>
        </w:rPr>
        <w:t xml:space="preserve">Tusket Forks/Quinan, Nova Scotia at the end of the nineteenth century. </w:t>
      </w:r>
    </w:p>
    <w:p w14:paraId="107BBD92" w14:textId="77777777" w:rsidR="006959E4" w:rsidRPr="00942A6C" w:rsidRDefault="006959E4" w:rsidP="00567F0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imes New Roman"/>
          <w:bCs/>
          <w:iCs/>
          <w:szCs w:val="24"/>
        </w:rPr>
      </w:pPr>
    </w:p>
    <w:p w14:paraId="01195AE4" w14:textId="37C1DE79" w:rsidR="006959E4" w:rsidRPr="006959E4" w:rsidRDefault="006959E4" w:rsidP="00567F0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bCs/>
          <w:szCs w:val="24"/>
        </w:rPr>
      </w:pPr>
      <w:r>
        <w:rPr>
          <w:rFonts w:eastAsia="Times New Roman" w:cs="Times New Roman"/>
          <w:szCs w:val="24"/>
        </w:rPr>
        <w:lastRenderedPageBreak/>
        <w:t>I</w:t>
      </w:r>
      <w:r w:rsidRPr="007F6512">
        <w:rPr>
          <w:rFonts w:eastAsia="Times New Roman" w:cs="Times New Roman"/>
          <w:szCs w:val="24"/>
        </w:rPr>
        <w:t>n the registers of the parish of Sainte-Anne in Sainte-Anne-du-Ruisseau, Nova Scotia</w:t>
      </w:r>
      <w:r w:rsidRPr="007F6512">
        <w:rPr>
          <w:rFonts w:eastAsia="Times New Roman" w:cs="Times New Roman"/>
          <w:color w:val="000000"/>
          <w:szCs w:val="24"/>
        </w:rPr>
        <w:t xml:space="preserve"> we find that</w:t>
      </w:r>
      <w:r>
        <w:rPr>
          <w:rFonts w:eastAsia="Times New Roman" w:cs="Times New Roman"/>
          <w:color w:val="000000"/>
          <w:szCs w:val="24"/>
        </w:rPr>
        <w:t>,</w:t>
      </w:r>
      <w:r w:rsidRPr="007F6512">
        <w:rPr>
          <w:rFonts w:eastAsia="Times New Roman" w:cs="Times New Roman"/>
          <w:color w:val="000000"/>
          <w:szCs w:val="24"/>
        </w:rPr>
        <w:t xml:space="preserve"> on August 12, 1799, Père Jean-Mandé Sigogne re-validated the marriage of Francois Mius (François Mius), son of Jean Mius (Jean-Pierre Mius) and </w:t>
      </w:r>
      <w:r w:rsidRPr="006959E4">
        <w:rPr>
          <w:rFonts w:eastAsia="Times New Roman" w:cs="Times New Roman"/>
          <w:color w:val="000000"/>
          <w:szCs w:val="24"/>
        </w:rPr>
        <w:t>Anne</w:t>
      </w:r>
      <w:r w:rsidRPr="007F6512">
        <w:rPr>
          <w:rFonts w:eastAsia="Times New Roman" w:cs="Times New Roman"/>
          <w:color w:val="000000"/>
          <w:szCs w:val="24"/>
        </w:rPr>
        <w:t xml:space="preserve"> doucet (Doucet)</w:t>
      </w:r>
      <w:r>
        <w:rPr>
          <w:rFonts w:eastAsia="Times New Roman" w:cs="Times New Roman"/>
          <w:color w:val="000000"/>
          <w:szCs w:val="24"/>
        </w:rPr>
        <w:t>,</w:t>
      </w:r>
      <w:r w:rsidRPr="007F6512">
        <w:rPr>
          <w:rFonts w:eastAsia="Times New Roman" w:cs="Times New Roman"/>
          <w:color w:val="000000"/>
          <w:szCs w:val="24"/>
        </w:rPr>
        <w:t xml:space="preserve"> and of Osite O’Burd (Osithes O’Burd), daughter of the </w:t>
      </w:r>
      <w:r w:rsidRPr="006959E4">
        <w:rPr>
          <w:rFonts w:eastAsia="Times New Roman" w:cs="Times New Roman"/>
          <w:bCs/>
          <w:iCs/>
          <w:color w:val="000000"/>
          <w:szCs w:val="24"/>
        </w:rPr>
        <w:t>“</w:t>
      </w:r>
      <w:r w:rsidRPr="00567F0F">
        <w:rPr>
          <w:rFonts w:eastAsia="Times New Roman" w:cs="Times New Roman"/>
          <w:bCs/>
          <w:i/>
          <w:color w:val="000000"/>
          <w:szCs w:val="24"/>
        </w:rPr>
        <w:t>Irlandois</w:t>
      </w:r>
      <w:r w:rsidRPr="006959E4">
        <w:rPr>
          <w:rFonts w:eastAsia="Times New Roman" w:cs="Times New Roman"/>
          <w:bCs/>
          <w:iCs/>
          <w:color w:val="000000"/>
          <w:szCs w:val="24"/>
        </w:rPr>
        <w:t>”</w:t>
      </w:r>
      <w:r w:rsidRPr="007F6512">
        <w:rPr>
          <w:rFonts w:eastAsia="Times New Roman" w:cs="Times New Roman"/>
          <w:b/>
          <w:i/>
          <w:color w:val="000000"/>
          <w:szCs w:val="24"/>
        </w:rPr>
        <w:t xml:space="preserve"> </w:t>
      </w:r>
      <w:r w:rsidRPr="006959E4">
        <w:rPr>
          <w:rFonts w:eastAsia="Times New Roman" w:cs="Times New Roman"/>
          <w:b/>
          <w:bCs/>
          <w:i/>
          <w:iCs/>
          <w:color w:val="000000"/>
          <w:szCs w:val="24"/>
        </w:rPr>
        <w:t>Jean O’Burd</w:t>
      </w:r>
      <w:r w:rsidRPr="007F6512">
        <w:rPr>
          <w:rFonts w:eastAsia="Times New Roman" w:cs="Times New Roman"/>
          <w:color w:val="000000"/>
          <w:szCs w:val="24"/>
        </w:rPr>
        <w:t xml:space="preserve"> and Magdelene Mius (Magdelene Modeste Mius). According to this record, François and Osithes were originally married by Pierre Mius on February 19, 1798. It is also noted in this record that a dispensation to the </w:t>
      </w:r>
      <w:r w:rsidRPr="006959E4">
        <w:rPr>
          <w:rFonts w:eastAsia="Times New Roman" w:cs="Times New Roman"/>
          <w:bCs/>
          <w:iCs/>
          <w:color w:val="000000"/>
          <w:szCs w:val="24"/>
        </w:rPr>
        <w:t>“3</w:t>
      </w:r>
      <w:r w:rsidRPr="006959E4">
        <w:rPr>
          <w:rFonts w:eastAsia="Times New Roman" w:cs="Times New Roman"/>
          <w:bCs/>
          <w:iCs/>
          <w:color w:val="000000"/>
          <w:szCs w:val="24"/>
          <w:vertAlign w:val="superscript"/>
        </w:rPr>
        <w:t>rd</w:t>
      </w:r>
      <w:r w:rsidRPr="006959E4">
        <w:rPr>
          <w:rFonts w:eastAsia="Times New Roman" w:cs="Times New Roman"/>
          <w:bCs/>
          <w:iCs/>
          <w:color w:val="000000"/>
          <w:szCs w:val="24"/>
        </w:rPr>
        <w:t xml:space="preserve"> degree of consanguinity”</w:t>
      </w:r>
      <w:r w:rsidRPr="006959E4">
        <w:rPr>
          <w:rFonts w:eastAsia="Times New Roman" w:cs="Times New Roman"/>
          <w:bCs/>
          <w:color w:val="000000"/>
          <w:szCs w:val="24"/>
        </w:rPr>
        <w:t xml:space="preserve"> was awarded to this couple by Père James Jones, </w:t>
      </w:r>
      <w:r w:rsidRPr="00567F0F">
        <w:rPr>
          <w:rFonts w:eastAsia="Times New Roman" w:cs="Times New Roman"/>
          <w:bCs/>
          <w:iCs/>
          <w:color w:val="000000"/>
          <w:szCs w:val="24"/>
        </w:rPr>
        <w:t>“</w:t>
      </w:r>
      <w:r w:rsidRPr="006959E4">
        <w:rPr>
          <w:rFonts w:eastAsia="Times New Roman" w:cs="Times New Roman"/>
          <w:bCs/>
          <w:i/>
          <w:color w:val="000000"/>
          <w:szCs w:val="24"/>
        </w:rPr>
        <w:t>grand vicaire de Monseigneur L’Evêque de Quebec &amp; Supérieur des Missions de l’Acadie</w:t>
      </w:r>
      <w:r w:rsidRPr="00567F0F">
        <w:rPr>
          <w:rFonts w:eastAsia="Times New Roman" w:cs="Times New Roman"/>
          <w:bCs/>
          <w:iCs/>
          <w:color w:val="000000"/>
          <w:szCs w:val="24"/>
        </w:rPr>
        <w:t>”</w:t>
      </w:r>
      <w:r w:rsidRPr="006959E4">
        <w:rPr>
          <w:rFonts w:eastAsia="Times New Roman" w:cs="Times New Roman"/>
          <w:bCs/>
          <w:i/>
          <w:color w:val="000000"/>
          <w:szCs w:val="24"/>
        </w:rPr>
        <w:t xml:space="preserve"> </w:t>
      </w:r>
      <w:r w:rsidRPr="006959E4">
        <w:rPr>
          <w:rFonts w:eastAsia="Times New Roman" w:cs="Times New Roman"/>
          <w:bCs/>
          <w:iCs/>
          <w:color w:val="000000"/>
          <w:szCs w:val="24"/>
        </w:rPr>
        <w:t xml:space="preserve">(Grand Vicar of the Monseigneur Bishop of </w:t>
      </w:r>
      <w:r w:rsidRPr="006959E4">
        <w:rPr>
          <w:rFonts w:eastAsia="Times New Roman" w:cs="Times New Roman"/>
          <w:bCs/>
          <w:iCs/>
          <w:color w:val="000000"/>
          <w:szCs w:val="24"/>
        </w:rPr>
        <w:t>Québec</w:t>
      </w:r>
      <w:r w:rsidRPr="006959E4">
        <w:rPr>
          <w:rFonts w:eastAsia="Times New Roman" w:cs="Times New Roman"/>
          <w:bCs/>
          <w:iCs/>
          <w:color w:val="000000"/>
          <w:szCs w:val="24"/>
        </w:rPr>
        <w:t xml:space="preserve"> and Superior of the Missions of Acadia). </w:t>
      </w:r>
      <w:r w:rsidRPr="006959E4">
        <w:rPr>
          <w:rFonts w:eastAsia="Times New Roman" w:cs="Times New Roman"/>
          <w:bCs/>
          <w:color w:val="000000"/>
          <w:szCs w:val="24"/>
        </w:rPr>
        <w:t xml:space="preserve">The bride and groom were </w:t>
      </w:r>
      <w:r w:rsidR="00567F0F">
        <w:rPr>
          <w:rFonts w:eastAsia="Times New Roman" w:cs="Times New Roman"/>
          <w:bCs/>
          <w:color w:val="000000"/>
          <w:szCs w:val="24"/>
        </w:rPr>
        <w:t>presumabl</w:t>
      </w:r>
      <w:r>
        <w:rPr>
          <w:rFonts w:eastAsia="Times New Roman" w:cs="Times New Roman"/>
          <w:bCs/>
          <w:color w:val="000000"/>
          <w:szCs w:val="24"/>
        </w:rPr>
        <w:t>y</w:t>
      </w:r>
      <w:r w:rsidRPr="006959E4">
        <w:rPr>
          <w:rFonts w:eastAsia="Times New Roman" w:cs="Times New Roman"/>
          <w:bCs/>
          <w:color w:val="000000"/>
          <w:szCs w:val="24"/>
        </w:rPr>
        <w:t xml:space="preserve"> closely related </w:t>
      </w:r>
      <w:r w:rsidR="00567F0F">
        <w:rPr>
          <w:rFonts w:eastAsia="Times New Roman" w:cs="Times New Roman"/>
          <w:bCs/>
          <w:color w:val="000000"/>
          <w:szCs w:val="24"/>
        </w:rPr>
        <w:t>since</w:t>
      </w:r>
      <w:r w:rsidRPr="006959E4">
        <w:rPr>
          <w:rFonts w:eastAsia="Times New Roman" w:cs="Times New Roman"/>
          <w:bCs/>
          <w:color w:val="000000"/>
          <w:szCs w:val="24"/>
        </w:rPr>
        <w:t xml:space="preserve"> a dispensation was required</w:t>
      </w:r>
      <w:r w:rsidR="00567F0F">
        <w:rPr>
          <w:rFonts w:eastAsia="Times New Roman" w:cs="Times New Roman"/>
          <w:bCs/>
          <w:color w:val="000000"/>
          <w:szCs w:val="24"/>
        </w:rPr>
        <w:t>.</w:t>
      </w:r>
    </w:p>
    <w:p w14:paraId="44C09433" w14:textId="77777777" w:rsidR="006959E4" w:rsidRPr="007F6512" w:rsidRDefault="006959E4" w:rsidP="00567F0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color w:val="000000"/>
          <w:szCs w:val="24"/>
        </w:rPr>
      </w:pPr>
    </w:p>
    <w:p w14:paraId="2B024B49" w14:textId="16D8EF8B" w:rsidR="006959E4" w:rsidRPr="007F6512" w:rsidRDefault="00567F0F" w:rsidP="00567F0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Calibri" w:cs="Times New Roman"/>
          <w:bCs/>
          <w:iCs/>
          <w:szCs w:val="24"/>
        </w:rPr>
      </w:pPr>
      <w:r>
        <w:rPr>
          <w:rFonts w:eastAsia="Times New Roman" w:cs="Times New Roman"/>
          <w:color w:val="000000"/>
          <w:szCs w:val="24"/>
        </w:rPr>
        <w:t>G</w:t>
      </w:r>
      <w:r w:rsidR="006959E4" w:rsidRPr="007F6512">
        <w:rPr>
          <w:rFonts w:eastAsia="Times New Roman" w:cs="Times New Roman"/>
          <w:color w:val="000000"/>
          <w:szCs w:val="24"/>
        </w:rPr>
        <w:t>iven the fact that François Mius</w:t>
      </w:r>
      <w:r>
        <w:rPr>
          <w:rFonts w:eastAsia="Times New Roman" w:cs="Times New Roman"/>
          <w:color w:val="000000"/>
          <w:szCs w:val="24"/>
        </w:rPr>
        <w:t>’</w:t>
      </w:r>
      <w:r w:rsidR="006959E4" w:rsidRPr="007F6512">
        <w:rPr>
          <w:rFonts w:eastAsia="Times New Roman" w:cs="Times New Roman"/>
          <w:color w:val="000000"/>
          <w:szCs w:val="24"/>
        </w:rPr>
        <w:t xml:space="preserve"> full-sister, Anne Mius and </w:t>
      </w:r>
      <w:r w:rsidR="006959E4" w:rsidRPr="00567F0F">
        <w:rPr>
          <w:rFonts w:eastAsia="Times New Roman" w:cs="Times New Roman"/>
          <w:b/>
          <w:bCs/>
          <w:i/>
          <w:iCs/>
          <w:color w:val="000000"/>
          <w:szCs w:val="24"/>
        </w:rPr>
        <w:t>Osithes O’Burd</w:t>
      </w:r>
      <w:r>
        <w:rPr>
          <w:rFonts w:eastAsia="Times New Roman" w:cs="Times New Roman"/>
          <w:b/>
          <w:bCs/>
          <w:i/>
          <w:iCs/>
          <w:color w:val="000000"/>
          <w:szCs w:val="24"/>
        </w:rPr>
        <w:t>’s</w:t>
      </w:r>
      <w:r w:rsidR="006959E4" w:rsidRPr="007F6512">
        <w:rPr>
          <w:rFonts w:eastAsia="Times New Roman" w:cs="Times New Roman"/>
          <w:color w:val="000000"/>
          <w:szCs w:val="24"/>
        </w:rPr>
        <w:t xml:space="preserve"> full</w:t>
      </w:r>
      <w:r>
        <w:rPr>
          <w:rFonts w:eastAsia="Times New Roman" w:cs="Times New Roman"/>
          <w:color w:val="000000"/>
          <w:szCs w:val="24"/>
        </w:rPr>
        <w:t xml:space="preserve"> </w:t>
      </w:r>
      <w:r w:rsidR="006959E4" w:rsidRPr="007F6512">
        <w:rPr>
          <w:rFonts w:eastAsia="Times New Roman" w:cs="Times New Roman"/>
          <w:color w:val="000000"/>
          <w:szCs w:val="24"/>
        </w:rPr>
        <w:t>b</w:t>
      </w:r>
      <w:r>
        <w:rPr>
          <w:rFonts w:eastAsia="Times New Roman" w:cs="Times New Roman"/>
          <w:color w:val="000000"/>
          <w:szCs w:val="24"/>
        </w:rPr>
        <w:t>r</w:t>
      </w:r>
      <w:r w:rsidR="006959E4" w:rsidRPr="007F6512">
        <w:rPr>
          <w:rFonts w:eastAsia="Times New Roman" w:cs="Times New Roman"/>
          <w:color w:val="000000"/>
          <w:szCs w:val="24"/>
        </w:rPr>
        <w:t xml:space="preserve">other, </w:t>
      </w:r>
      <w:r w:rsidR="006959E4" w:rsidRPr="00567F0F">
        <w:rPr>
          <w:rFonts w:eastAsia="Times New Roman" w:cs="Times New Roman"/>
          <w:b/>
          <w:bCs/>
          <w:i/>
          <w:iCs/>
          <w:color w:val="000000"/>
          <w:szCs w:val="24"/>
        </w:rPr>
        <w:t>Joseph O’Burd</w:t>
      </w:r>
      <w:r>
        <w:rPr>
          <w:rFonts w:eastAsia="Times New Roman" w:cs="Times New Roman"/>
          <w:color w:val="000000"/>
          <w:szCs w:val="24"/>
        </w:rPr>
        <w:t xml:space="preserve">, </w:t>
      </w:r>
      <w:r w:rsidR="006959E4" w:rsidRPr="007F6512">
        <w:rPr>
          <w:rFonts w:eastAsia="Times New Roman" w:cs="Times New Roman"/>
          <w:color w:val="000000"/>
          <w:szCs w:val="24"/>
        </w:rPr>
        <w:t xml:space="preserve">were both stated by </w:t>
      </w:r>
      <w:r w:rsidR="006959E4" w:rsidRPr="007F6512">
        <w:rPr>
          <w:rFonts w:eastAsia="Arial" w:cs="Times New Roman"/>
          <w:color w:val="000000"/>
          <w:szCs w:val="24"/>
        </w:rPr>
        <w:t xml:space="preserve">Père Jean-Mandé Sigogne in his April 29, 1809 letter written to Monseigneur Joseph-Octave Plessis (see </w:t>
      </w:r>
      <w:r w:rsidR="006959E4" w:rsidRPr="007F6512">
        <w:rPr>
          <w:rFonts w:eastAsia="Arial" w:cs="Times New Roman"/>
          <w:i/>
          <w:color w:val="000000"/>
          <w:szCs w:val="24"/>
        </w:rPr>
        <w:t xml:space="preserve">Achidiocèse de Québec Archives, 312 CN, Nouvelle-Écosse, </w:t>
      </w:r>
      <w:r w:rsidR="006959E4" w:rsidRPr="00567F0F">
        <w:rPr>
          <w:rFonts w:eastAsia="Arial" w:cs="Times New Roman"/>
          <w:iCs/>
          <w:color w:val="000000"/>
          <w:szCs w:val="24"/>
        </w:rPr>
        <w:t>vol. 61)</w:t>
      </w:r>
      <w:r w:rsidR="006959E4" w:rsidRPr="007F6512">
        <w:rPr>
          <w:rFonts w:eastAsia="Arial" w:cs="Times New Roman"/>
          <w:color w:val="000000"/>
          <w:szCs w:val="24"/>
        </w:rPr>
        <w:t xml:space="preserve"> to have belonged to the</w:t>
      </w:r>
      <w:r w:rsidR="006959E4" w:rsidRPr="007F6512">
        <w:rPr>
          <w:rFonts w:eastAsia="Arial" w:cs="Times New Roman"/>
          <w:b/>
          <w:i/>
          <w:color w:val="000000"/>
          <w:szCs w:val="24"/>
        </w:rPr>
        <w:t xml:space="preserve"> </w:t>
      </w:r>
      <w:r w:rsidR="006959E4" w:rsidRPr="00567F0F">
        <w:rPr>
          <w:rFonts w:eastAsia="Arial" w:cs="Times New Roman"/>
          <w:bCs/>
          <w:iCs/>
          <w:color w:val="000000"/>
          <w:szCs w:val="24"/>
        </w:rPr>
        <w:t>“</w:t>
      </w:r>
      <w:r w:rsidR="006959E4" w:rsidRPr="00567F0F">
        <w:rPr>
          <w:rFonts w:eastAsia="Arial" w:cs="Times New Roman"/>
          <w:bCs/>
          <w:i/>
          <w:color w:val="000000"/>
          <w:szCs w:val="24"/>
        </w:rPr>
        <w:t>caste dêtestée des gens mêlés</w:t>
      </w:r>
      <w:r w:rsidR="006959E4" w:rsidRPr="00567F0F">
        <w:rPr>
          <w:rFonts w:eastAsia="Arial" w:cs="Times New Roman"/>
          <w:bCs/>
          <w:iCs/>
          <w:color w:val="000000"/>
          <w:szCs w:val="24"/>
        </w:rPr>
        <w:t>”</w:t>
      </w:r>
      <w:r w:rsidR="006959E4" w:rsidRPr="007F6512">
        <w:rPr>
          <w:rFonts w:eastAsia="Arial" w:cs="Times New Roman"/>
          <w:b/>
          <w:i/>
          <w:color w:val="000000"/>
          <w:szCs w:val="24"/>
        </w:rPr>
        <w:t xml:space="preserve"> </w:t>
      </w:r>
      <w:r w:rsidR="006959E4" w:rsidRPr="007F6512">
        <w:rPr>
          <w:rFonts w:eastAsia="Arial" w:cs="Times New Roman"/>
          <w:color w:val="000000"/>
          <w:szCs w:val="24"/>
        </w:rPr>
        <w:t>and required dispensations to marry their spouse</w:t>
      </w:r>
      <w:r>
        <w:rPr>
          <w:rFonts w:eastAsia="Arial" w:cs="Times New Roman"/>
          <w:color w:val="000000"/>
          <w:szCs w:val="24"/>
        </w:rPr>
        <w:t>s</w:t>
      </w:r>
      <w:r w:rsidR="006959E4" w:rsidRPr="007F6512">
        <w:rPr>
          <w:rFonts w:eastAsia="Arial" w:cs="Times New Roman"/>
          <w:color w:val="000000"/>
          <w:szCs w:val="24"/>
        </w:rPr>
        <w:t xml:space="preserve"> as a direct result of their </w:t>
      </w:r>
      <w:r>
        <w:rPr>
          <w:rFonts w:eastAsia="Arial" w:cs="Times New Roman"/>
          <w:color w:val="000000"/>
          <w:szCs w:val="24"/>
        </w:rPr>
        <w:t xml:space="preserve">mixed </w:t>
      </w:r>
      <w:r w:rsidR="006959E4" w:rsidRPr="007F6512">
        <w:rPr>
          <w:rFonts w:eastAsia="Arial" w:cs="Times New Roman"/>
          <w:color w:val="000000"/>
          <w:szCs w:val="24"/>
        </w:rPr>
        <w:t>ancestries</w:t>
      </w:r>
      <w:r>
        <w:rPr>
          <w:rFonts w:eastAsia="Arial" w:cs="Times New Roman"/>
          <w:color w:val="000000"/>
          <w:szCs w:val="24"/>
        </w:rPr>
        <w:t xml:space="preserve"> and subsequent lower social station</w:t>
      </w:r>
      <w:r w:rsidR="006959E4" w:rsidRPr="007F6512">
        <w:rPr>
          <w:rFonts w:eastAsia="Arial" w:cs="Times New Roman"/>
          <w:color w:val="000000"/>
          <w:szCs w:val="24"/>
        </w:rPr>
        <w:t xml:space="preserve">, </w:t>
      </w:r>
      <w:r>
        <w:rPr>
          <w:rFonts w:eastAsia="Arial" w:cs="Times New Roman"/>
          <w:color w:val="000000"/>
          <w:szCs w:val="24"/>
        </w:rPr>
        <w:t>it seems appropriate</w:t>
      </w:r>
      <w:r w:rsidR="006959E4" w:rsidRPr="007F6512">
        <w:rPr>
          <w:rFonts w:eastAsia="Arial" w:cs="Times New Roman"/>
          <w:color w:val="000000"/>
          <w:szCs w:val="24"/>
        </w:rPr>
        <w:t xml:space="preserve"> to conclude that similar underlying factors were at play in relation to François and Osithes’ marriage. Therefore, we can conclude that François and Osithes were also </w:t>
      </w:r>
      <w:r w:rsidR="006959E4" w:rsidRPr="00567F0F">
        <w:rPr>
          <w:rFonts w:eastAsia="Calibri" w:cs="Times New Roman"/>
          <w:i/>
          <w:iCs/>
          <w:szCs w:val="24"/>
        </w:rPr>
        <w:t>Sang-Mêlés</w:t>
      </w:r>
      <w:r w:rsidR="006959E4" w:rsidRPr="007F6512">
        <w:rPr>
          <w:rFonts w:eastAsia="Calibri" w:cs="Times New Roman"/>
          <w:b/>
          <w:bCs/>
          <w:i/>
          <w:iCs/>
          <w:szCs w:val="24"/>
        </w:rPr>
        <w:t xml:space="preserve"> </w:t>
      </w:r>
      <w:r w:rsidR="006959E4" w:rsidRPr="007F6512">
        <w:rPr>
          <w:rFonts w:eastAsia="Calibri" w:cs="Times New Roman"/>
          <w:bCs/>
          <w:iCs/>
          <w:szCs w:val="24"/>
        </w:rPr>
        <w:t xml:space="preserve">and their </w:t>
      </w:r>
      <w:r>
        <w:rPr>
          <w:rFonts w:eastAsia="Calibri" w:cs="Times New Roman"/>
          <w:bCs/>
          <w:iCs/>
          <w:szCs w:val="24"/>
        </w:rPr>
        <w:t>indigeneity</w:t>
      </w:r>
      <w:r w:rsidR="006959E4" w:rsidRPr="007F6512">
        <w:rPr>
          <w:rFonts w:eastAsia="Calibri" w:cs="Times New Roman"/>
          <w:bCs/>
          <w:iCs/>
          <w:szCs w:val="24"/>
        </w:rPr>
        <w:t xml:space="preserve"> significantly impacted who they were socially permitted to marry.</w:t>
      </w:r>
    </w:p>
    <w:p w14:paraId="120EFDE6" w14:textId="77777777" w:rsidR="006959E4" w:rsidRPr="007F6512" w:rsidRDefault="006959E4" w:rsidP="00567F0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Calibri" w:cs="Times New Roman"/>
          <w:bCs/>
          <w:iCs/>
          <w:szCs w:val="24"/>
        </w:rPr>
      </w:pPr>
    </w:p>
    <w:p w14:paraId="7D956267" w14:textId="69CB27DA" w:rsidR="00567F0F" w:rsidRPr="00C2687F" w:rsidRDefault="00567F0F" w:rsidP="00567F0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imes New Roman"/>
          <w:szCs w:val="24"/>
        </w:rPr>
      </w:pPr>
      <w:r w:rsidRPr="00C2687F">
        <w:rPr>
          <w:rFonts w:eastAsia="Arial" w:cs="Times New Roman"/>
          <w:color w:val="000000"/>
          <w:szCs w:val="24"/>
        </w:rPr>
        <w:t xml:space="preserve">There are multiple First Nations roots present in the ancestries of </w:t>
      </w:r>
      <w:r w:rsidRPr="00567F0F">
        <w:rPr>
          <w:rFonts w:eastAsia="Arial" w:cs="Times New Roman"/>
          <w:b/>
          <w:bCs/>
          <w:i/>
          <w:iCs/>
          <w:color w:val="000000"/>
          <w:szCs w:val="24"/>
        </w:rPr>
        <w:t>Joseph O’Burd</w:t>
      </w:r>
      <w:r w:rsidRPr="00C2687F">
        <w:rPr>
          <w:rFonts w:eastAsia="Arial" w:cs="Times New Roman"/>
          <w:color w:val="000000"/>
          <w:szCs w:val="24"/>
        </w:rPr>
        <w:t xml:space="preserve"> and Osithes Doucet, whom Père Jean-Mandé Sigogne included in the “</w:t>
      </w:r>
      <w:r w:rsidRPr="00C2687F">
        <w:rPr>
          <w:rFonts w:eastAsia="Arial" w:cs="Times New Roman"/>
          <w:i/>
          <w:color w:val="000000"/>
          <w:szCs w:val="24"/>
        </w:rPr>
        <w:t>caste dêtestée des gens mêlés,”</w:t>
      </w:r>
      <w:r w:rsidRPr="00C2687F">
        <w:rPr>
          <w:rFonts w:eastAsia="Arial" w:cs="Times New Roman"/>
          <w:color w:val="000000"/>
          <w:szCs w:val="24"/>
        </w:rPr>
        <w:t xml:space="preserve"> in his April 29, 1809 letter to Monseigneur Joseph-Octave Plessis (see </w:t>
      </w:r>
      <w:r w:rsidRPr="00C2687F">
        <w:rPr>
          <w:rFonts w:eastAsia="Arial" w:cs="Times New Roman"/>
          <w:i/>
          <w:color w:val="000000"/>
          <w:szCs w:val="24"/>
        </w:rPr>
        <w:t xml:space="preserve">Achidiocèse de Québec Archives, 312 CN, Nouvelle-Écosse, </w:t>
      </w:r>
      <w:r w:rsidRPr="00567F0F">
        <w:rPr>
          <w:rFonts w:eastAsia="Arial" w:cs="Times New Roman"/>
          <w:iCs/>
          <w:color w:val="000000"/>
          <w:szCs w:val="24"/>
        </w:rPr>
        <w:t>vol. 61).</w:t>
      </w:r>
      <w:r>
        <w:rPr>
          <w:rFonts w:eastAsia="Arial" w:cs="Times New Roman"/>
          <w:iCs/>
          <w:color w:val="000000"/>
          <w:szCs w:val="24"/>
        </w:rPr>
        <w:t xml:space="preserve"> </w:t>
      </w:r>
      <w:r>
        <w:rPr>
          <w:rFonts w:cs="Times New Roman"/>
          <w:color w:val="000000" w:themeColor="text1"/>
          <w:szCs w:val="24"/>
        </w:rPr>
        <w:t>W</w:t>
      </w:r>
      <w:r w:rsidRPr="00C2687F">
        <w:rPr>
          <w:rFonts w:cs="Times New Roman"/>
          <w:color w:val="000000" w:themeColor="text1"/>
          <w:szCs w:val="24"/>
        </w:rPr>
        <w:t>e can trace Joseph’s ancestry back to Joseph Mius d’Azy I</w:t>
      </w:r>
      <w:r>
        <w:rPr>
          <w:rFonts w:cs="Times New Roman"/>
          <w:color w:val="000000" w:themeColor="text1"/>
          <w:szCs w:val="24"/>
        </w:rPr>
        <w:t>,</w:t>
      </w:r>
      <w:r w:rsidRPr="00C2687F">
        <w:rPr>
          <w:rFonts w:cs="Times New Roman"/>
          <w:color w:val="000000" w:themeColor="text1"/>
          <w:szCs w:val="24"/>
        </w:rPr>
        <w:t xml:space="preserve"> as well. As previously mentioned</w:t>
      </w:r>
      <w:r w:rsidRPr="00567F0F">
        <w:rPr>
          <w:rFonts w:cs="Times New Roman"/>
          <w:color w:val="000000" w:themeColor="text1"/>
          <w:szCs w:val="24"/>
        </w:rPr>
        <w:t xml:space="preserve">, </w:t>
      </w:r>
      <w:r w:rsidRPr="00567F0F">
        <w:rPr>
          <w:rFonts w:cs="Times New Roman"/>
          <w:b/>
          <w:bCs/>
          <w:i/>
          <w:iCs/>
          <w:color w:val="000000" w:themeColor="text1"/>
          <w:szCs w:val="24"/>
        </w:rPr>
        <w:t>Joseph O’Burd</w:t>
      </w:r>
      <w:r w:rsidRPr="00C2687F">
        <w:rPr>
          <w:rFonts w:cs="Times New Roman"/>
          <w:color w:val="000000" w:themeColor="text1"/>
          <w:szCs w:val="24"/>
        </w:rPr>
        <w:t xml:space="preserve"> was the son of an Irishman, </w:t>
      </w:r>
      <w:r w:rsidRPr="00567F0F">
        <w:rPr>
          <w:rFonts w:cs="Times New Roman"/>
          <w:b/>
          <w:bCs/>
          <w:i/>
          <w:iCs/>
          <w:color w:val="000000" w:themeColor="text1"/>
          <w:szCs w:val="24"/>
        </w:rPr>
        <w:t>Jean O’Burd</w:t>
      </w:r>
      <w:r w:rsidRPr="00C2687F">
        <w:rPr>
          <w:rFonts w:cs="Times New Roman"/>
          <w:color w:val="000000" w:themeColor="text1"/>
          <w:szCs w:val="24"/>
        </w:rPr>
        <w:t xml:space="preserve"> (John Hobord) and Magdelene Modeste Mius. </w:t>
      </w:r>
      <w:r w:rsidRPr="00C2687F">
        <w:rPr>
          <w:rFonts w:cs="Times New Roman"/>
          <w:szCs w:val="24"/>
        </w:rPr>
        <w:t xml:space="preserve">Père Clarence Joseph d’Entremont claims on pages 980 and 981 of </w:t>
      </w:r>
      <w:r w:rsidRPr="00567F0F">
        <w:rPr>
          <w:rFonts w:cs="Times New Roman"/>
          <w:iCs/>
          <w:szCs w:val="24"/>
        </w:rPr>
        <w:t>Volume 3</w:t>
      </w:r>
      <w:r w:rsidRPr="00C2687F">
        <w:rPr>
          <w:rFonts w:cs="Times New Roman"/>
          <w:szCs w:val="24"/>
        </w:rPr>
        <w:t xml:space="preserve"> of his 1981 book, </w:t>
      </w:r>
      <w:r w:rsidRPr="00C2687F">
        <w:rPr>
          <w:rFonts w:cs="Times New Roman"/>
          <w:i/>
          <w:szCs w:val="24"/>
        </w:rPr>
        <w:t>Histoire du Cap-Sable De l'An Mil Au Traité de Paris (1763)</w:t>
      </w:r>
      <w:r w:rsidR="00D670A8">
        <w:rPr>
          <w:rFonts w:cs="Times New Roman"/>
          <w:i/>
          <w:szCs w:val="24"/>
        </w:rPr>
        <w:t>,</w:t>
      </w:r>
      <w:r w:rsidRPr="00C2687F">
        <w:rPr>
          <w:rFonts w:cs="Times New Roman"/>
          <w:szCs w:val="24"/>
        </w:rPr>
        <w:t xml:space="preserve"> that Magdelene Modeste was first married to Dominique Doucet I, son of Joseph Doucet I and Anne Surette. Dominique was baptized at the parish of Saint-Jean-Baptiste at Port Royal, Acadia on August 28, 1733 and</w:t>
      </w:r>
      <w:r w:rsidR="00D670A8">
        <w:rPr>
          <w:rFonts w:cs="Times New Roman"/>
          <w:szCs w:val="24"/>
        </w:rPr>
        <w:t>,</w:t>
      </w:r>
      <w:r w:rsidRPr="00C2687F">
        <w:rPr>
          <w:rFonts w:cs="Times New Roman"/>
          <w:szCs w:val="24"/>
        </w:rPr>
        <w:t xml:space="preserve"> according to his baptismal record, was born on August 26, 1733.</w:t>
      </w:r>
    </w:p>
    <w:p w14:paraId="66ED092B" w14:textId="77777777" w:rsidR="00567F0F" w:rsidRPr="00C2687F" w:rsidRDefault="00567F0F" w:rsidP="00567F0F">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imes New Roman"/>
          <w:szCs w:val="24"/>
        </w:rPr>
      </w:pPr>
    </w:p>
    <w:p w14:paraId="0A7C1EE9" w14:textId="003A9AC3" w:rsidR="008D3C54" w:rsidRDefault="00567F0F" w:rsidP="00347A5E">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pPr>
      <w:r w:rsidRPr="00C2687F">
        <w:rPr>
          <w:rFonts w:cs="Times New Roman"/>
          <w:szCs w:val="24"/>
        </w:rPr>
        <w:t xml:space="preserve">Père Clarence Joseph d’Entremont further claims on pages 980 and 981 that Magdelene Modeste married her second husband, </w:t>
      </w:r>
      <w:r w:rsidRPr="00567F0F">
        <w:rPr>
          <w:rFonts w:cs="Times New Roman"/>
          <w:b/>
          <w:bCs/>
          <w:i/>
          <w:iCs/>
          <w:szCs w:val="24"/>
        </w:rPr>
        <w:t>Jean O’Burd</w:t>
      </w:r>
      <w:r w:rsidRPr="00C2687F">
        <w:rPr>
          <w:rFonts w:cs="Times New Roman"/>
          <w:szCs w:val="24"/>
        </w:rPr>
        <w:t xml:space="preserve"> on January 16, 1772 in Salem, Massachusetts. The couple were married by a man named Louis Robichaud and a copy of the marriage certificate can be found in the </w:t>
      </w:r>
      <w:r w:rsidRPr="00567F0F">
        <w:rPr>
          <w:rFonts w:cs="Times New Roman"/>
          <w:iCs/>
          <w:szCs w:val="24"/>
        </w:rPr>
        <w:t>Pointe-des-Ben</w:t>
      </w:r>
      <w:r w:rsidRPr="00C2687F">
        <w:rPr>
          <w:rFonts w:cs="Times New Roman"/>
          <w:szCs w:val="24"/>
        </w:rPr>
        <w:t xml:space="preserve"> collection of </w:t>
      </w:r>
      <w:r w:rsidRPr="00C2687F">
        <w:rPr>
          <w:rFonts w:eastAsia="Times New Roman" w:cs="Times New Roman"/>
          <w:i/>
          <w:color w:val="000000"/>
          <w:szCs w:val="24"/>
        </w:rPr>
        <w:t>Le Centre de Recherche</w:t>
      </w:r>
      <w:r>
        <w:rPr>
          <w:rFonts w:eastAsia="Times New Roman" w:cs="Times New Roman"/>
          <w:i/>
          <w:color w:val="000000"/>
          <w:szCs w:val="24"/>
        </w:rPr>
        <w:t>’s</w:t>
      </w:r>
      <w:r w:rsidRPr="00C2687F">
        <w:rPr>
          <w:rFonts w:eastAsia="Times New Roman" w:cs="Times New Roman"/>
          <w:i/>
          <w:color w:val="000000"/>
          <w:szCs w:val="24"/>
        </w:rPr>
        <w:t xml:space="preserve"> Les Archives père Clarence d'Entremont</w:t>
      </w:r>
      <w:r w:rsidRPr="00C2687F">
        <w:rPr>
          <w:rFonts w:eastAsia="Times New Roman" w:cs="Times New Roman"/>
          <w:color w:val="000000"/>
          <w:szCs w:val="24"/>
        </w:rPr>
        <w:t xml:space="preserve"> in Middle-West Pubnico (</w:t>
      </w:r>
      <w:r w:rsidRPr="00C2687F">
        <w:rPr>
          <w:rFonts w:eastAsia="Times New Roman" w:cs="Times New Roman"/>
          <w:i/>
          <w:color w:val="000000"/>
          <w:szCs w:val="24"/>
        </w:rPr>
        <w:t>see “Folder # 1998.3-f11-D#13)</w:t>
      </w:r>
      <w:r w:rsidRPr="00C2687F">
        <w:rPr>
          <w:rFonts w:eastAsia="Times New Roman" w:cs="Times New Roman"/>
          <w:color w:val="000000"/>
          <w:szCs w:val="24"/>
        </w:rPr>
        <w:t>. Magdelene Modeste is stated to have been the widow of Dominique Doucet I in this record and Jean is referred to as “</w:t>
      </w:r>
      <w:r w:rsidRPr="00567F0F">
        <w:rPr>
          <w:rFonts w:eastAsia="Times New Roman" w:cs="Times New Roman"/>
          <w:b/>
          <w:bCs/>
          <w:i/>
          <w:iCs/>
          <w:color w:val="000000"/>
          <w:szCs w:val="24"/>
        </w:rPr>
        <w:t>Jean Hobord</w:t>
      </w:r>
      <w:r w:rsidRPr="00C2687F">
        <w:rPr>
          <w:rFonts w:eastAsia="Times New Roman" w:cs="Times New Roman"/>
          <w:color w:val="000000"/>
          <w:szCs w:val="24"/>
        </w:rPr>
        <w:t>.”</w:t>
      </w:r>
    </w:p>
    <w:sectPr w:rsidR="008D3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54"/>
    <w:rsid w:val="00347A5E"/>
    <w:rsid w:val="00567F0F"/>
    <w:rsid w:val="00680C5D"/>
    <w:rsid w:val="006959E4"/>
    <w:rsid w:val="008D3C54"/>
    <w:rsid w:val="00B63039"/>
    <w:rsid w:val="00D670A8"/>
    <w:rsid w:val="00DB6E7E"/>
    <w:rsid w:val="00EE0D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3E9"/>
  <w15:chartTrackingRefBased/>
  <w15:docId w15:val="{1FE7928F-E06D-40A1-BE2C-77A65D1C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DDC"/>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DDC"/>
    <w:rPr>
      <w:rFonts w:eastAsiaTheme="majorEastAsia" w:cstheme="majorBidi"/>
      <w:b/>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Lawless</dc:creator>
  <cp:keywords/>
  <dc:description/>
  <cp:lastModifiedBy>Jo-Anne Lawless</cp:lastModifiedBy>
  <cp:revision>2</cp:revision>
  <dcterms:created xsi:type="dcterms:W3CDTF">2023-05-28T21:15:00Z</dcterms:created>
  <dcterms:modified xsi:type="dcterms:W3CDTF">2023-05-29T12:11:00Z</dcterms:modified>
</cp:coreProperties>
</file>