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FF" w:rsidRPr="00F16679" w:rsidRDefault="00DF42D9" w:rsidP="00F2293B">
      <w:pPr>
        <w:spacing w:after="0" w:line="480" w:lineRule="auto"/>
        <w:jc w:val="center"/>
        <w:rPr>
          <w:rFonts w:ascii="Arial" w:hAnsi="Arial" w:cs="Arial"/>
          <w:b/>
          <w:szCs w:val="20"/>
        </w:rPr>
      </w:pPr>
      <w:r w:rsidRPr="00F16679">
        <w:rPr>
          <w:rFonts w:ascii="Arial" w:hAnsi="Arial" w:cs="Arial"/>
          <w:b/>
          <w:szCs w:val="20"/>
        </w:rPr>
        <w:t>CHAPTER VI</w:t>
      </w:r>
    </w:p>
    <w:p w:rsidR="00D91A75" w:rsidRPr="00A34996" w:rsidRDefault="00DF42D9" w:rsidP="00F2293B">
      <w:pPr>
        <w:spacing w:after="0" w:line="480" w:lineRule="auto"/>
        <w:jc w:val="center"/>
        <w:rPr>
          <w:rFonts w:ascii="Arial" w:hAnsi="Arial" w:cs="Arial"/>
          <w:b/>
          <w:szCs w:val="20"/>
        </w:rPr>
      </w:pPr>
      <w:r w:rsidRPr="00A34996">
        <w:rPr>
          <w:rFonts w:ascii="Arial" w:hAnsi="Arial" w:cs="Arial"/>
          <w:b/>
          <w:szCs w:val="20"/>
        </w:rPr>
        <w:t>SYSTEM CODING (PROTOTYPE)</w:t>
      </w:r>
    </w:p>
    <w:p w:rsidR="00A81413" w:rsidRPr="00D91A75" w:rsidRDefault="00DF42D9" w:rsidP="00F2293B">
      <w:pPr>
        <w:pStyle w:val="ListParagraph"/>
        <w:numPr>
          <w:ilvl w:val="0"/>
          <w:numId w:val="3"/>
        </w:numPr>
        <w:spacing w:after="0" w:line="480" w:lineRule="auto"/>
        <w:ind w:left="360"/>
        <w:jc w:val="both"/>
        <w:rPr>
          <w:rFonts w:ascii="Arial" w:hAnsi="Arial" w:cs="Arial"/>
          <w:b/>
          <w:szCs w:val="20"/>
        </w:rPr>
      </w:pPr>
      <w:r w:rsidRPr="00D91A75">
        <w:rPr>
          <w:rFonts w:ascii="Arial" w:hAnsi="Arial" w:cs="Arial"/>
          <w:b/>
          <w:szCs w:val="20"/>
        </w:rPr>
        <w:t>PROGRAMMING LANGUAGE</w:t>
      </w:r>
    </w:p>
    <w:p w:rsidR="00004896" w:rsidRPr="00F658F2" w:rsidRDefault="00004896" w:rsidP="00F658F2">
      <w:pPr>
        <w:spacing w:line="480" w:lineRule="auto"/>
        <w:ind w:left="360"/>
        <w:jc w:val="both"/>
        <w:rPr>
          <w:rFonts w:ascii="Arial" w:hAnsi="Arial" w:cs="Arial"/>
          <w:color w:val="000000" w:themeColor="text1"/>
          <w:sz w:val="20"/>
          <w:szCs w:val="20"/>
        </w:rPr>
      </w:pPr>
      <w:r>
        <w:rPr>
          <w:rFonts w:ascii="Arial" w:hAnsi="Arial" w:cs="Arial"/>
          <w:color w:val="000000" w:themeColor="text1"/>
          <w:sz w:val="20"/>
          <w:szCs w:val="20"/>
        </w:rPr>
        <w:tab/>
      </w:r>
      <w:r w:rsidR="000127E9" w:rsidRPr="00004896">
        <w:rPr>
          <w:rFonts w:ascii="Arial" w:hAnsi="Arial" w:cs="Arial"/>
          <w:color w:val="000000" w:themeColor="text1"/>
          <w:sz w:val="20"/>
          <w:szCs w:val="20"/>
        </w:rPr>
        <w:t xml:space="preserve">The proponents used JavaScript to develop a </w:t>
      </w:r>
      <w:hyperlink r:id="rId8" w:history="1">
        <w:r w:rsidR="000127E9" w:rsidRPr="00004896">
          <w:rPr>
            <w:rStyle w:val="Hyperlink"/>
            <w:rFonts w:ascii="Arial" w:hAnsi="Arial" w:cs="Arial"/>
            <w:color w:val="000000" w:themeColor="text1"/>
            <w:sz w:val="20"/>
            <w:szCs w:val="20"/>
            <w:u w:val="none"/>
          </w:rPr>
          <w:t xml:space="preserve">web application </w:t>
        </w:r>
      </w:hyperlink>
      <w:r w:rsidR="000127E9" w:rsidRPr="00004896">
        <w:rPr>
          <w:rFonts w:ascii="Arial" w:hAnsi="Arial" w:cs="Arial"/>
          <w:color w:val="000000" w:themeColor="text1"/>
          <w:sz w:val="20"/>
          <w:szCs w:val="20"/>
        </w:rPr>
        <w:t> and make dynamic and interactive web page by implementing custom client-side scripts. In Graphical User Interface, the proponents uses HTML which works well across various browsers, platforms, and devices by combining JavaScript and CSS for adapting some various web page presenta</w:t>
      </w:r>
      <w:r w:rsidR="00B55EAA" w:rsidRPr="00004896">
        <w:rPr>
          <w:rFonts w:ascii="Arial" w:hAnsi="Arial" w:cs="Arial"/>
          <w:color w:val="000000" w:themeColor="text1"/>
          <w:sz w:val="20"/>
          <w:szCs w:val="20"/>
        </w:rPr>
        <w:t xml:space="preserve">tion like </w:t>
      </w:r>
      <w:proofErr w:type="spellStart"/>
      <w:r w:rsidR="00B55EAA" w:rsidRPr="00004896">
        <w:rPr>
          <w:rFonts w:ascii="Arial" w:hAnsi="Arial" w:cs="Arial"/>
          <w:color w:val="000000" w:themeColor="text1"/>
          <w:sz w:val="20"/>
          <w:szCs w:val="20"/>
        </w:rPr>
        <w:t>colors</w:t>
      </w:r>
      <w:proofErr w:type="spellEnd"/>
      <w:r w:rsidR="00B55EAA" w:rsidRPr="00004896">
        <w:rPr>
          <w:rFonts w:ascii="Arial" w:hAnsi="Arial" w:cs="Arial"/>
          <w:color w:val="000000" w:themeColor="text1"/>
          <w:sz w:val="20"/>
          <w:szCs w:val="20"/>
        </w:rPr>
        <w:t>, fonts, and layouts. It also use PHP to create a web page that mostly commonly used for Website and Web Application Development. PHP is a general purpose, server-side scripting language run a web server that's designed to make dynamic pages and applications. PHP as a web development option is secure, fast and a reliable that offers lots more advantages to make it accessible to a lot of people.</w:t>
      </w:r>
      <w:r w:rsidR="00D6139C" w:rsidRPr="00004896">
        <w:rPr>
          <w:rFonts w:ascii="Arial" w:hAnsi="Arial" w:cs="Arial"/>
          <w:color w:val="000000" w:themeColor="text1"/>
          <w:sz w:val="20"/>
          <w:szCs w:val="20"/>
        </w:rPr>
        <w:t xml:space="preserve"> </w:t>
      </w:r>
      <w:r w:rsidR="00F43CAA" w:rsidRPr="00004896">
        <w:rPr>
          <w:rFonts w:ascii="Arial" w:hAnsi="Arial" w:cs="Arial"/>
          <w:color w:val="000000" w:themeColor="text1"/>
          <w:sz w:val="20"/>
          <w:szCs w:val="20"/>
        </w:rPr>
        <w:t xml:space="preserve">The proponents used this language to enable developers to develop a user friendly interface and </w:t>
      </w:r>
      <w:r w:rsidR="0021055E" w:rsidRPr="00004896">
        <w:rPr>
          <w:rFonts w:ascii="Arial" w:hAnsi="Arial" w:cs="Arial"/>
          <w:color w:val="000000" w:themeColor="text1"/>
          <w:sz w:val="20"/>
          <w:szCs w:val="20"/>
        </w:rPr>
        <w:t xml:space="preserve">to build </w:t>
      </w:r>
      <w:r w:rsidR="007E4A18" w:rsidRPr="00004896">
        <w:rPr>
          <w:rFonts w:ascii="Arial" w:hAnsi="Arial" w:cs="Arial"/>
          <w:color w:val="000000" w:themeColor="text1"/>
          <w:sz w:val="20"/>
          <w:szCs w:val="20"/>
        </w:rPr>
        <w:t>an</w:t>
      </w:r>
      <w:r w:rsidR="0021055E" w:rsidRPr="00004896">
        <w:rPr>
          <w:rFonts w:ascii="Arial" w:hAnsi="Arial" w:cs="Arial"/>
          <w:color w:val="000000" w:themeColor="text1"/>
          <w:sz w:val="20"/>
          <w:szCs w:val="20"/>
        </w:rPr>
        <w:t xml:space="preserve"> easy to use system. </w:t>
      </w:r>
    </w:p>
    <w:p w:rsidR="00A81413" w:rsidRPr="00D91A75" w:rsidRDefault="00DF42D9" w:rsidP="00F2293B">
      <w:pPr>
        <w:pStyle w:val="ListParagraph"/>
        <w:numPr>
          <w:ilvl w:val="0"/>
          <w:numId w:val="3"/>
        </w:numPr>
        <w:spacing w:after="0" w:line="480" w:lineRule="auto"/>
        <w:ind w:left="360"/>
        <w:jc w:val="both"/>
        <w:rPr>
          <w:rFonts w:ascii="Arial" w:hAnsi="Arial" w:cs="Arial"/>
          <w:b/>
          <w:szCs w:val="20"/>
        </w:rPr>
      </w:pPr>
      <w:r w:rsidRPr="00D91A75">
        <w:rPr>
          <w:rFonts w:ascii="Arial" w:hAnsi="Arial" w:cs="Arial"/>
          <w:b/>
          <w:szCs w:val="20"/>
        </w:rPr>
        <w:t>SPECIFIC PURPOSE LANGUAGE TOOLS</w:t>
      </w:r>
    </w:p>
    <w:p w:rsidR="00AA5F8C" w:rsidRPr="00004896" w:rsidRDefault="00004896" w:rsidP="00004896">
      <w:pPr>
        <w:spacing w:line="480" w:lineRule="auto"/>
        <w:ind w:left="360"/>
        <w:jc w:val="both"/>
        <w:rPr>
          <w:color w:val="000000" w:themeColor="text1"/>
        </w:rPr>
      </w:pPr>
      <w:r>
        <w:rPr>
          <w:color w:val="000000" w:themeColor="text1"/>
        </w:rPr>
        <w:tab/>
      </w:r>
      <w:r w:rsidR="00F0297B" w:rsidRPr="00004896">
        <w:rPr>
          <w:color w:val="000000" w:themeColor="text1"/>
        </w:rPr>
        <w:t xml:space="preserve">The proponents used </w:t>
      </w:r>
      <w:proofErr w:type="spellStart"/>
      <w:r w:rsidR="00F0297B" w:rsidRPr="00004896">
        <w:rPr>
          <w:color w:val="000000" w:themeColor="text1"/>
        </w:rPr>
        <w:t>SQLyog</w:t>
      </w:r>
      <w:proofErr w:type="spellEnd"/>
      <w:r w:rsidR="00575E49" w:rsidRPr="00004896">
        <w:rPr>
          <w:color w:val="000000" w:themeColor="text1"/>
        </w:rPr>
        <w:t xml:space="preserve"> as the back end of our system. </w:t>
      </w:r>
      <w:proofErr w:type="spellStart"/>
      <w:r w:rsidR="00575E49" w:rsidRPr="00004896">
        <w:rPr>
          <w:color w:val="000000" w:themeColor="text1"/>
        </w:rPr>
        <w:t>SQLyog</w:t>
      </w:r>
      <w:proofErr w:type="spellEnd"/>
      <w:r w:rsidR="00575E49" w:rsidRPr="00004896">
        <w:rPr>
          <w:color w:val="000000" w:themeColor="text1"/>
        </w:rPr>
        <w:t xml:space="preserve"> is the most powerful MySQL administration tool for DBAs,</w:t>
      </w:r>
      <w:r w:rsidR="00AA5F8C" w:rsidRPr="00004896">
        <w:rPr>
          <w:color w:val="000000" w:themeColor="text1"/>
        </w:rPr>
        <w:t xml:space="preserve"> GUI Tools,</w:t>
      </w:r>
      <w:r w:rsidR="00575E49" w:rsidRPr="00004896">
        <w:rPr>
          <w:color w:val="000000" w:themeColor="text1"/>
        </w:rPr>
        <w:t xml:space="preserve"> developers and database architects.</w:t>
      </w:r>
      <w:r w:rsidR="00AA5F8C" w:rsidRPr="00004896">
        <w:rPr>
          <w:color w:val="000000" w:themeColor="text1"/>
        </w:rPr>
        <w:t xml:space="preserve"> It is developed by </w:t>
      </w:r>
      <w:proofErr w:type="spellStart"/>
      <w:r w:rsidR="00AA5F8C" w:rsidRPr="00004896">
        <w:rPr>
          <w:color w:val="000000" w:themeColor="text1"/>
        </w:rPr>
        <w:t>Webyog</w:t>
      </w:r>
      <w:proofErr w:type="spellEnd"/>
      <w:r w:rsidR="00AA5F8C" w:rsidRPr="00004896">
        <w:rPr>
          <w:color w:val="000000" w:themeColor="text1"/>
        </w:rPr>
        <w:t>, Inc. </w:t>
      </w:r>
      <w:proofErr w:type="spellStart"/>
      <w:r w:rsidR="00AA5F8C" w:rsidRPr="00004896">
        <w:rPr>
          <w:color w:val="000000" w:themeColor="text1"/>
        </w:rPr>
        <w:t>SQLyog</w:t>
      </w:r>
      <w:proofErr w:type="spellEnd"/>
      <w:r w:rsidR="00AA5F8C" w:rsidRPr="00004896">
        <w:rPr>
          <w:color w:val="000000" w:themeColor="text1"/>
        </w:rPr>
        <w:t xml:space="preserve"> provides a full graphical </w:t>
      </w:r>
      <w:r w:rsidR="00F0297B" w:rsidRPr="00004896">
        <w:rPr>
          <w:color w:val="000000" w:themeColor="text1"/>
        </w:rPr>
        <w:t xml:space="preserve">interface to make using MySQL's </w:t>
      </w:r>
      <w:r w:rsidR="00AA5F8C" w:rsidRPr="00004896">
        <w:rPr>
          <w:color w:val="000000" w:themeColor="text1"/>
        </w:rPr>
        <w:t>powerful features simple even for beginners. </w:t>
      </w:r>
      <w:proofErr w:type="spellStart"/>
      <w:r w:rsidR="00AA5F8C" w:rsidRPr="00004896">
        <w:rPr>
          <w:color w:val="000000" w:themeColor="text1"/>
        </w:rPr>
        <w:t>SQLyog's</w:t>
      </w:r>
      <w:proofErr w:type="spellEnd"/>
      <w:r w:rsidR="00AA5F8C" w:rsidRPr="00004896">
        <w:rPr>
          <w:color w:val="000000" w:themeColor="text1"/>
        </w:rPr>
        <w:t xml:space="preserve"> intuitive graphical user interface makes managing all aspects of your MySQL databases easy. </w:t>
      </w:r>
      <w:r w:rsidR="00C2061C" w:rsidRPr="00004896">
        <w:rPr>
          <w:color w:val="000000" w:themeColor="text1"/>
        </w:rPr>
        <w:t>It is also able</w:t>
      </w:r>
      <w:r w:rsidR="00AA5F8C" w:rsidRPr="00004896">
        <w:rPr>
          <w:color w:val="000000" w:themeColor="text1"/>
        </w:rPr>
        <w:t xml:space="preserve"> to handle databases of all sizes and can use SSH an HTTP tunnelling to make remote access simple and secure. </w:t>
      </w:r>
    </w:p>
    <w:p w:rsidR="00AA5F8C" w:rsidRPr="00004896" w:rsidRDefault="00004896" w:rsidP="00004896">
      <w:pPr>
        <w:spacing w:line="480" w:lineRule="auto"/>
        <w:ind w:left="360"/>
        <w:jc w:val="both"/>
        <w:rPr>
          <w:color w:val="000000" w:themeColor="text1"/>
        </w:rPr>
      </w:pPr>
      <w:r>
        <w:rPr>
          <w:color w:val="000000" w:themeColor="text1"/>
        </w:rPr>
        <w:tab/>
      </w:r>
      <w:r w:rsidR="0029268A" w:rsidRPr="00004896">
        <w:rPr>
          <w:color w:val="000000" w:themeColor="text1"/>
        </w:rPr>
        <w:t>The proponents used Sublime Text Editor as the front end of our system in creating codes. Sublime Text Editor is a </w:t>
      </w:r>
      <w:hyperlink r:id="rId9" w:tooltip="Proprietary software" w:history="1">
        <w:r w:rsidR="0029268A" w:rsidRPr="00004896">
          <w:rPr>
            <w:rStyle w:val="Hyperlink"/>
            <w:color w:val="000000" w:themeColor="text1"/>
            <w:u w:val="none"/>
          </w:rPr>
          <w:t>proprietary</w:t>
        </w:r>
      </w:hyperlink>
      <w:r w:rsidR="0029268A" w:rsidRPr="00004896">
        <w:rPr>
          <w:color w:val="000000" w:themeColor="text1"/>
        </w:rPr>
        <w:t> </w:t>
      </w:r>
      <w:hyperlink r:id="rId10" w:tooltip="Cross-platform" w:history="1">
        <w:r w:rsidR="0029268A" w:rsidRPr="00004896">
          <w:rPr>
            <w:rStyle w:val="Hyperlink"/>
            <w:color w:val="000000" w:themeColor="text1"/>
            <w:u w:val="none"/>
          </w:rPr>
          <w:t>cross-platform</w:t>
        </w:r>
      </w:hyperlink>
      <w:r w:rsidR="0029268A" w:rsidRPr="00004896">
        <w:rPr>
          <w:color w:val="000000" w:themeColor="text1"/>
        </w:rPr>
        <w:t> </w:t>
      </w:r>
      <w:hyperlink r:id="rId11" w:tooltip="Source code editor" w:history="1">
        <w:r w:rsidR="0029268A" w:rsidRPr="00004896">
          <w:rPr>
            <w:rStyle w:val="Hyperlink"/>
            <w:color w:val="000000" w:themeColor="text1"/>
            <w:u w:val="none"/>
          </w:rPr>
          <w:t>source code editor</w:t>
        </w:r>
      </w:hyperlink>
      <w:r w:rsidR="0029268A" w:rsidRPr="00004896">
        <w:rPr>
          <w:color w:val="000000" w:themeColor="text1"/>
        </w:rPr>
        <w:t> with a </w:t>
      </w:r>
      <w:hyperlink r:id="rId12" w:tooltip="Python (programming language)" w:history="1">
        <w:r w:rsidR="0029268A" w:rsidRPr="00004896">
          <w:rPr>
            <w:rStyle w:val="Hyperlink"/>
            <w:color w:val="000000" w:themeColor="text1"/>
            <w:u w:val="none"/>
          </w:rPr>
          <w:t>Python</w:t>
        </w:r>
      </w:hyperlink>
      <w:r w:rsidR="0029268A" w:rsidRPr="00004896">
        <w:rPr>
          <w:color w:val="000000" w:themeColor="text1"/>
        </w:rPr>
        <w:t xml:space="preserve"> </w:t>
      </w:r>
      <w:hyperlink r:id="rId13" w:tooltip="Application programming interface" w:history="1">
        <w:r w:rsidR="0029268A" w:rsidRPr="00004896">
          <w:rPr>
            <w:rStyle w:val="Hyperlink"/>
            <w:color w:val="000000" w:themeColor="text1"/>
            <w:u w:val="none"/>
          </w:rPr>
          <w:t>application programming interface</w:t>
        </w:r>
      </w:hyperlink>
      <w:r w:rsidR="0029268A" w:rsidRPr="00004896">
        <w:rPr>
          <w:color w:val="000000" w:themeColor="text1"/>
        </w:rPr>
        <w:t> (API). It natively supports many </w:t>
      </w:r>
      <w:hyperlink r:id="rId14" w:tooltip="Programming languages" w:history="1">
        <w:r w:rsidR="0029268A" w:rsidRPr="00004896">
          <w:rPr>
            <w:rStyle w:val="Hyperlink"/>
            <w:color w:val="000000" w:themeColor="text1"/>
            <w:u w:val="none"/>
          </w:rPr>
          <w:t>progr</w:t>
        </w:r>
        <w:bookmarkStart w:id="0" w:name="_GoBack"/>
        <w:bookmarkEnd w:id="0"/>
        <w:r w:rsidR="0029268A" w:rsidRPr="00004896">
          <w:rPr>
            <w:rStyle w:val="Hyperlink"/>
            <w:color w:val="000000" w:themeColor="text1"/>
            <w:u w:val="none"/>
          </w:rPr>
          <w:t>amming languages</w:t>
        </w:r>
      </w:hyperlink>
      <w:r w:rsidR="0029268A" w:rsidRPr="00004896">
        <w:rPr>
          <w:color w:val="000000" w:themeColor="text1"/>
        </w:rPr>
        <w:t> and </w:t>
      </w:r>
      <w:proofErr w:type="spellStart"/>
      <w:r w:rsidR="0029268A" w:rsidRPr="00004896">
        <w:rPr>
          <w:color w:val="000000" w:themeColor="text1"/>
        </w:rPr>
        <w:fldChar w:fldCharType="begin"/>
      </w:r>
      <w:r w:rsidR="0029268A" w:rsidRPr="00004896">
        <w:rPr>
          <w:color w:val="000000" w:themeColor="text1"/>
        </w:rPr>
        <w:instrText xml:space="preserve"> HYPERLINK "https://en.wikipedia.org/wiki/Markup_languages" \o "Markup languages" </w:instrText>
      </w:r>
      <w:r w:rsidR="0029268A" w:rsidRPr="00004896">
        <w:rPr>
          <w:color w:val="000000" w:themeColor="text1"/>
        </w:rPr>
        <w:fldChar w:fldCharType="separate"/>
      </w:r>
      <w:r w:rsidR="0029268A" w:rsidRPr="00004896">
        <w:rPr>
          <w:rStyle w:val="Hyperlink"/>
          <w:color w:val="000000" w:themeColor="text1"/>
          <w:u w:val="none"/>
        </w:rPr>
        <w:t>markup</w:t>
      </w:r>
      <w:proofErr w:type="spellEnd"/>
      <w:r w:rsidR="0029268A" w:rsidRPr="00004896">
        <w:rPr>
          <w:rStyle w:val="Hyperlink"/>
          <w:color w:val="000000" w:themeColor="text1"/>
          <w:u w:val="none"/>
        </w:rPr>
        <w:t xml:space="preserve"> languages</w:t>
      </w:r>
      <w:r w:rsidR="0029268A" w:rsidRPr="00004896">
        <w:rPr>
          <w:color w:val="000000" w:themeColor="text1"/>
        </w:rPr>
        <w:fldChar w:fldCharType="end"/>
      </w:r>
      <w:r w:rsidR="0029268A" w:rsidRPr="00004896">
        <w:rPr>
          <w:color w:val="000000" w:themeColor="text1"/>
        </w:rPr>
        <w:t>, and functions can be added by users with </w:t>
      </w:r>
      <w:hyperlink r:id="rId15" w:tooltip="Plugins" w:history="1">
        <w:r w:rsidR="0029268A" w:rsidRPr="00004896">
          <w:rPr>
            <w:rStyle w:val="Hyperlink"/>
            <w:color w:val="000000" w:themeColor="text1"/>
            <w:u w:val="none"/>
          </w:rPr>
          <w:t>plugins</w:t>
        </w:r>
      </w:hyperlink>
      <w:r w:rsidR="0029268A" w:rsidRPr="00004896">
        <w:rPr>
          <w:color w:val="000000" w:themeColor="text1"/>
        </w:rPr>
        <w:t>, typically community-built and maintained under </w:t>
      </w:r>
      <w:hyperlink r:id="rId16" w:tooltip="Free software licenses" w:history="1">
        <w:r w:rsidR="0029268A" w:rsidRPr="00004896">
          <w:rPr>
            <w:rStyle w:val="Hyperlink"/>
            <w:color w:val="000000" w:themeColor="text1"/>
            <w:u w:val="none"/>
          </w:rPr>
          <w:t>free-software licenses</w:t>
        </w:r>
      </w:hyperlink>
      <w:r w:rsidR="0029268A" w:rsidRPr="00004896">
        <w:rPr>
          <w:color w:val="000000" w:themeColor="text1"/>
        </w:rPr>
        <w:t xml:space="preserve">. Sublime Text is a sophisticated </w:t>
      </w:r>
      <w:r w:rsidR="0029268A" w:rsidRPr="00004896">
        <w:rPr>
          <w:color w:val="000000" w:themeColor="text1"/>
        </w:rPr>
        <w:lastRenderedPageBreak/>
        <w:t xml:space="preserve">text editor for code, </w:t>
      </w:r>
      <w:proofErr w:type="spellStart"/>
      <w:r w:rsidR="0029268A" w:rsidRPr="00004896">
        <w:rPr>
          <w:color w:val="000000" w:themeColor="text1"/>
        </w:rPr>
        <w:t>markup</w:t>
      </w:r>
      <w:proofErr w:type="spellEnd"/>
      <w:r w:rsidR="0029268A" w:rsidRPr="00004896">
        <w:rPr>
          <w:color w:val="000000" w:themeColor="text1"/>
        </w:rPr>
        <w:t xml:space="preserve"> and propose.</w:t>
      </w:r>
      <w:r w:rsidR="004B2B61" w:rsidRPr="00004896">
        <w:rPr>
          <w:color w:val="000000" w:themeColor="text1"/>
        </w:rPr>
        <w:t xml:space="preserve"> </w:t>
      </w:r>
      <w:r w:rsidR="0029268A" w:rsidRPr="00004896">
        <w:rPr>
          <w:color w:val="000000" w:themeColor="text1"/>
        </w:rPr>
        <w:t>It is a powerful, Python </w:t>
      </w:r>
      <w:hyperlink r:id="rId17" w:history="1">
        <w:r w:rsidR="0029268A" w:rsidRPr="00004896">
          <w:rPr>
            <w:rStyle w:val="Hyperlink"/>
            <w:color w:val="000000" w:themeColor="text1"/>
            <w:u w:val="none"/>
          </w:rPr>
          <w:t>API</w:t>
        </w:r>
      </w:hyperlink>
      <w:r w:rsidR="0029268A" w:rsidRPr="00004896">
        <w:rPr>
          <w:color w:val="000000" w:themeColor="text1"/>
        </w:rPr>
        <w:t> that allows plugins to augment built-in functionality.</w:t>
      </w:r>
    </w:p>
    <w:sectPr w:rsidR="00AA5F8C" w:rsidRPr="00004896" w:rsidSect="00986D52">
      <w:footerReference w:type="default" r:id="rId18"/>
      <w:footerReference w:type="first" r:id="rId1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4DE" w:rsidRDefault="00EA24DE" w:rsidP="00986D52">
      <w:pPr>
        <w:spacing w:after="0" w:line="240" w:lineRule="auto"/>
      </w:pPr>
      <w:r>
        <w:separator/>
      </w:r>
    </w:p>
  </w:endnote>
  <w:endnote w:type="continuationSeparator" w:id="0">
    <w:p w:rsidR="00EA24DE" w:rsidRDefault="00EA24DE" w:rsidP="0098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D52" w:rsidRPr="00264032" w:rsidRDefault="00AA3CAD">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64384" behindDoc="0" locked="0" layoutInCell="1" allowOverlap="1" wp14:anchorId="7D7827DB" wp14:editId="059DFD5D">
              <wp:simplePos x="0" y="0"/>
              <wp:positionH relativeFrom="column">
                <wp:posOffset>0</wp:posOffset>
              </wp:positionH>
              <wp:positionV relativeFrom="paragraph">
                <wp:posOffset>-96883</wp:posOffset>
              </wp:positionV>
              <wp:extent cx="5530215" cy="0"/>
              <wp:effectExtent l="0" t="0" r="32385" b="19050"/>
              <wp:wrapNone/>
              <wp:docPr id="6" name="Straight Connector 6"/>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DB682C" id="Straight Connector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AiGn4j&#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264032">
      <w:rPr>
        <w:rFonts w:ascii="Arial" w:hAnsi="Arial" w:cs="Arial"/>
        <w:sz w:val="20"/>
        <w:szCs w:val="20"/>
      </w:rPr>
      <w:t>Online Sales with Ordering Management System f</w:t>
    </w:r>
    <w:r>
      <w:rPr>
        <w:rFonts w:ascii="Arial" w:hAnsi="Arial" w:cs="Arial"/>
        <w:sz w:val="20"/>
        <w:szCs w:val="20"/>
      </w:rPr>
      <w:t>or CJ-Ashley Fashion Hub</w:t>
    </w:r>
    <w:r>
      <w:rPr>
        <w:rFonts w:ascii="Arial" w:hAnsi="Arial" w:cs="Arial"/>
        <w:sz w:val="20"/>
        <w:szCs w:val="20"/>
      </w:rPr>
      <w:tab/>
    </w:r>
    <w:sdt>
      <w:sdtPr>
        <w:rPr>
          <w:rFonts w:ascii="Arial" w:hAnsi="Arial" w:cs="Arial"/>
          <w:sz w:val="20"/>
          <w:szCs w:val="20"/>
        </w:rPr>
        <w:id w:val="813838122"/>
        <w:docPartObj>
          <w:docPartGallery w:val="Page Numbers (Bottom of Page)"/>
          <w:docPartUnique/>
        </w:docPartObj>
      </w:sdtPr>
      <w:sdtEndPr>
        <w:rPr>
          <w:noProof/>
        </w:rPr>
      </w:sdtEndPr>
      <w:sdtContent>
        <w:r>
          <w:rPr>
            <w:rFonts w:ascii="Arial" w:hAnsi="Arial" w:cs="Arial"/>
            <w:sz w:val="20"/>
            <w:szCs w:val="20"/>
          </w:rPr>
          <w:t xml:space="preserve">6 - </w:t>
        </w:r>
        <w:r w:rsidRPr="00A94436">
          <w:rPr>
            <w:rFonts w:ascii="Arial" w:hAnsi="Arial" w:cs="Arial"/>
            <w:sz w:val="20"/>
            <w:szCs w:val="20"/>
          </w:rPr>
          <w:fldChar w:fldCharType="begin"/>
        </w:r>
        <w:r w:rsidRPr="00A94436">
          <w:rPr>
            <w:rFonts w:ascii="Arial" w:hAnsi="Arial" w:cs="Arial"/>
            <w:sz w:val="20"/>
            <w:szCs w:val="20"/>
          </w:rPr>
          <w:instrText xml:space="preserve"> PAGE   \* MERGEFORMAT </w:instrText>
        </w:r>
        <w:r w:rsidRPr="00A94436">
          <w:rPr>
            <w:rFonts w:ascii="Arial" w:hAnsi="Arial" w:cs="Arial"/>
            <w:sz w:val="20"/>
            <w:szCs w:val="20"/>
          </w:rPr>
          <w:fldChar w:fldCharType="separate"/>
        </w:r>
        <w:r w:rsidR="00413CD9">
          <w:rPr>
            <w:rFonts w:ascii="Arial" w:hAnsi="Arial" w:cs="Arial"/>
            <w:noProof/>
            <w:sz w:val="20"/>
            <w:szCs w:val="20"/>
          </w:rPr>
          <w:t>2</w:t>
        </w:r>
        <w:r w:rsidRPr="00A94436">
          <w:rPr>
            <w:rFonts w:ascii="Arial" w:hAnsi="Arial" w:cs="Arial"/>
            <w:noProof/>
            <w:sz w:val="20"/>
            <w:szCs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D52" w:rsidRPr="003565E1" w:rsidRDefault="009058F9" w:rsidP="008C24DC">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62336" behindDoc="0" locked="0" layoutInCell="1" allowOverlap="1" wp14:anchorId="3352FE6D" wp14:editId="11F76A5A">
              <wp:simplePos x="0" y="0"/>
              <wp:positionH relativeFrom="column">
                <wp:posOffset>4919759</wp:posOffset>
              </wp:positionH>
              <wp:positionV relativeFrom="paragraph">
                <wp:posOffset>-37631</wp:posOffset>
              </wp:positionV>
              <wp:extent cx="90487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04875" cy="504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9B993" id="Rectangle 4" o:spid="_x0000_s1026" style="position:absolute;margin-left:387.4pt;margin-top:-2.95pt;width:71.2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" fillcolor="white [3201]" strokecolor="white [3212]" strokeweight="1pt"/>
          </w:pict>
        </mc:Fallback>
      </mc:AlternateContent>
    </w:r>
    <w:r w:rsidR="008C24DC">
      <w:rPr>
        <w:rFonts w:ascii="Arial" w:hAnsi="Arial" w:cs="Arial"/>
        <w:noProof/>
        <w:sz w:val="20"/>
        <w:szCs w:val="20"/>
        <w:lang w:eastAsia="en-PH"/>
      </w:rPr>
      <mc:AlternateContent>
        <mc:Choice Requires="wps">
          <w:drawing>
            <wp:anchor distT="0" distB="0" distL="114300" distR="114300" simplePos="0" relativeHeight="251661312" behindDoc="0" locked="0" layoutInCell="1" allowOverlap="1" wp14:anchorId="5BB7AE80" wp14:editId="30AE39FF">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CC017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8C24DC">
      <w:rPr>
        <w:rFonts w:ascii="Arial" w:hAnsi="Arial" w:cs="Arial"/>
        <w:sz w:val="20"/>
        <w:szCs w:val="20"/>
      </w:rPr>
      <w:t>Online Sales With Ordering Management System For CJ-Ashley Fashion Hub</w:t>
    </w:r>
    <w:r w:rsidR="008C24DC">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8C24DC">
          <w:rPr>
            <w:rFonts w:ascii="Arial" w:hAnsi="Arial" w:cs="Arial"/>
            <w:sz w:val="20"/>
            <w:szCs w:val="20"/>
          </w:rPr>
          <w:t xml:space="preserve">4 - </w:t>
        </w:r>
        <w:r w:rsidR="008C24DC" w:rsidRPr="00A94436">
          <w:rPr>
            <w:rFonts w:ascii="Arial" w:hAnsi="Arial" w:cs="Arial"/>
            <w:sz w:val="20"/>
            <w:szCs w:val="20"/>
          </w:rPr>
          <w:fldChar w:fldCharType="begin"/>
        </w:r>
        <w:r w:rsidR="008C24DC" w:rsidRPr="00A94436">
          <w:rPr>
            <w:rFonts w:ascii="Arial" w:hAnsi="Arial" w:cs="Arial"/>
            <w:sz w:val="20"/>
            <w:szCs w:val="20"/>
          </w:rPr>
          <w:instrText xml:space="preserve"> PAGE   \* MERGEFORMAT </w:instrText>
        </w:r>
        <w:r w:rsidR="008C24DC" w:rsidRPr="00A94436">
          <w:rPr>
            <w:rFonts w:ascii="Arial" w:hAnsi="Arial" w:cs="Arial"/>
            <w:sz w:val="20"/>
            <w:szCs w:val="20"/>
          </w:rPr>
          <w:fldChar w:fldCharType="separate"/>
        </w:r>
        <w:r w:rsidR="00413CD9">
          <w:rPr>
            <w:rFonts w:ascii="Arial" w:hAnsi="Arial" w:cs="Arial"/>
            <w:noProof/>
            <w:sz w:val="20"/>
            <w:szCs w:val="20"/>
          </w:rPr>
          <w:t>1</w:t>
        </w:r>
        <w:r w:rsidR="008C24DC"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4DE" w:rsidRDefault="00EA24DE" w:rsidP="00986D52">
      <w:pPr>
        <w:spacing w:after="0" w:line="240" w:lineRule="auto"/>
      </w:pPr>
      <w:r>
        <w:separator/>
      </w:r>
    </w:p>
  </w:footnote>
  <w:footnote w:type="continuationSeparator" w:id="0">
    <w:p w:rsidR="00EA24DE" w:rsidRDefault="00EA24DE" w:rsidP="00986D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F7A4A"/>
    <w:multiLevelType w:val="hybridMultilevel"/>
    <w:tmpl w:val="01486ED2"/>
    <w:lvl w:ilvl="0" w:tplc="BB16E29C">
      <w:start w:val="1"/>
      <w:numFmt w:val="decimal"/>
      <w:lvlText w:val="6.%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3D151756"/>
    <w:multiLevelType w:val="multilevel"/>
    <w:tmpl w:val="D156787A"/>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nsid w:val="59E2034A"/>
    <w:multiLevelType w:val="multilevel"/>
    <w:tmpl w:val="9C480592"/>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1F"/>
    <w:rsid w:val="00004896"/>
    <w:rsid w:val="00005AC8"/>
    <w:rsid w:val="000127E9"/>
    <w:rsid w:val="00050B7F"/>
    <w:rsid w:val="00053E1F"/>
    <w:rsid w:val="000A0522"/>
    <w:rsid w:val="000B0F81"/>
    <w:rsid w:val="000B314E"/>
    <w:rsid w:val="000E1B8A"/>
    <w:rsid w:val="00131F67"/>
    <w:rsid w:val="00186404"/>
    <w:rsid w:val="001B0089"/>
    <w:rsid w:val="001F03CE"/>
    <w:rsid w:val="0021055E"/>
    <w:rsid w:val="00211F05"/>
    <w:rsid w:val="0021256E"/>
    <w:rsid w:val="0022371D"/>
    <w:rsid w:val="00264032"/>
    <w:rsid w:val="00267A9B"/>
    <w:rsid w:val="00283A5C"/>
    <w:rsid w:val="0029268A"/>
    <w:rsid w:val="0032282E"/>
    <w:rsid w:val="00326D04"/>
    <w:rsid w:val="003565E1"/>
    <w:rsid w:val="003639AC"/>
    <w:rsid w:val="003D03A0"/>
    <w:rsid w:val="003D7BF1"/>
    <w:rsid w:val="00413CD9"/>
    <w:rsid w:val="00452D60"/>
    <w:rsid w:val="0048181E"/>
    <w:rsid w:val="00487C46"/>
    <w:rsid w:val="00494B05"/>
    <w:rsid w:val="004B2B61"/>
    <w:rsid w:val="004D76E0"/>
    <w:rsid w:val="00567365"/>
    <w:rsid w:val="00575E49"/>
    <w:rsid w:val="00584725"/>
    <w:rsid w:val="005D2E8E"/>
    <w:rsid w:val="005E1CBF"/>
    <w:rsid w:val="005E343F"/>
    <w:rsid w:val="006455EB"/>
    <w:rsid w:val="00657830"/>
    <w:rsid w:val="00665D6B"/>
    <w:rsid w:val="00671664"/>
    <w:rsid w:val="006735A5"/>
    <w:rsid w:val="006A3AB3"/>
    <w:rsid w:val="006B19C4"/>
    <w:rsid w:val="006D1BCC"/>
    <w:rsid w:val="006F5CC6"/>
    <w:rsid w:val="0072399F"/>
    <w:rsid w:val="007332FE"/>
    <w:rsid w:val="0074000E"/>
    <w:rsid w:val="007971A7"/>
    <w:rsid w:val="007B5D0D"/>
    <w:rsid w:val="007E16C2"/>
    <w:rsid w:val="007E4A18"/>
    <w:rsid w:val="00806D07"/>
    <w:rsid w:val="00822111"/>
    <w:rsid w:val="008436AF"/>
    <w:rsid w:val="008C0895"/>
    <w:rsid w:val="008C24DC"/>
    <w:rsid w:val="008C5E27"/>
    <w:rsid w:val="009058F9"/>
    <w:rsid w:val="00925A12"/>
    <w:rsid w:val="00935B6D"/>
    <w:rsid w:val="00950A96"/>
    <w:rsid w:val="00961389"/>
    <w:rsid w:val="00986D52"/>
    <w:rsid w:val="009D0225"/>
    <w:rsid w:val="009E4D48"/>
    <w:rsid w:val="009E60A9"/>
    <w:rsid w:val="009F5FDC"/>
    <w:rsid w:val="00A001C2"/>
    <w:rsid w:val="00A02FF1"/>
    <w:rsid w:val="00A03C29"/>
    <w:rsid w:val="00A34996"/>
    <w:rsid w:val="00A81413"/>
    <w:rsid w:val="00AA0CEE"/>
    <w:rsid w:val="00AA3CAD"/>
    <w:rsid w:val="00AA5F8C"/>
    <w:rsid w:val="00AB47D7"/>
    <w:rsid w:val="00AD5A70"/>
    <w:rsid w:val="00B21799"/>
    <w:rsid w:val="00B54622"/>
    <w:rsid w:val="00B55EAA"/>
    <w:rsid w:val="00BE57DE"/>
    <w:rsid w:val="00BF0FC6"/>
    <w:rsid w:val="00C2061C"/>
    <w:rsid w:val="00C31879"/>
    <w:rsid w:val="00C41449"/>
    <w:rsid w:val="00C46814"/>
    <w:rsid w:val="00C563D3"/>
    <w:rsid w:val="00CB2A40"/>
    <w:rsid w:val="00D468C1"/>
    <w:rsid w:val="00D61022"/>
    <w:rsid w:val="00D6139C"/>
    <w:rsid w:val="00D91A75"/>
    <w:rsid w:val="00DB1012"/>
    <w:rsid w:val="00DD4916"/>
    <w:rsid w:val="00DD53E4"/>
    <w:rsid w:val="00DF42D9"/>
    <w:rsid w:val="00EA15F1"/>
    <w:rsid w:val="00EA24DE"/>
    <w:rsid w:val="00EB74FF"/>
    <w:rsid w:val="00EC03F3"/>
    <w:rsid w:val="00EC75A2"/>
    <w:rsid w:val="00ED42EC"/>
    <w:rsid w:val="00F0297B"/>
    <w:rsid w:val="00F16679"/>
    <w:rsid w:val="00F2293B"/>
    <w:rsid w:val="00F43CAA"/>
    <w:rsid w:val="00F53F03"/>
    <w:rsid w:val="00F658F2"/>
    <w:rsid w:val="00FC4F61"/>
    <w:rsid w:val="00FC63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E005D9-D29E-4F97-8BB2-795E1F2B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E1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1F"/>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053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413"/>
    <w:pPr>
      <w:ind w:left="720"/>
      <w:contextualSpacing/>
    </w:pPr>
  </w:style>
  <w:style w:type="character" w:styleId="Hyperlink">
    <w:name w:val="Hyperlink"/>
    <w:basedOn w:val="DefaultParagraphFont"/>
    <w:uiPriority w:val="99"/>
    <w:unhideWhenUsed/>
    <w:rsid w:val="00AA5F8C"/>
    <w:rPr>
      <w:color w:val="0000FF"/>
      <w:u w:val="single"/>
    </w:rPr>
  </w:style>
  <w:style w:type="character" w:styleId="Emphasis">
    <w:name w:val="Emphasis"/>
    <w:basedOn w:val="DefaultParagraphFont"/>
    <w:uiPriority w:val="20"/>
    <w:qFormat/>
    <w:rsid w:val="00665D6B"/>
    <w:rPr>
      <w:i/>
      <w:iCs/>
    </w:rPr>
  </w:style>
  <w:style w:type="paragraph" w:styleId="Header">
    <w:name w:val="header"/>
    <w:basedOn w:val="Normal"/>
    <w:link w:val="HeaderChar"/>
    <w:uiPriority w:val="99"/>
    <w:unhideWhenUsed/>
    <w:rsid w:val="0098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D52"/>
  </w:style>
  <w:style w:type="paragraph" w:styleId="Footer">
    <w:name w:val="footer"/>
    <w:basedOn w:val="Normal"/>
    <w:link w:val="FooterChar"/>
    <w:uiPriority w:val="99"/>
    <w:unhideWhenUsed/>
    <w:rsid w:val="0098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6160">
      <w:bodyDiv w:val="1"/>
      <w:marLeft w:val="0"/>
      <w:marRight w:val="0"/>
      <w:marTop w:val="0"/>
      <w:marBottom w:val="0"/>
      <w:divBdr>
        <w:top w:val="none" w:sz="0" w:space="0" w:color="auto"/>
        <w:left w:val="none" w:sz="0" w:space="0" w:color="auto"/>
        <w:bottom w:val="none" w:sz="0" w:space="0" w:color="auto"/>
        <w:right w:val="none" w:sz="0" w:space="0" w:color="auto"/>
      </w:divBdr>
      <w:divsChild>
        <w:div w:id="140202199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com.biz/offerings/web-development/" TargetMode="External"/><Relationship Id="rId13" Type="http://schemas.openxmlformats.org/officeDocument/2006/relationships/hyperlink" Target="https://en.wikipedia.org/wiki/Application_programming_interfa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Python_(programming_language)" TargetMode="External"/><Relationship Id="rId17" Type="http://schemas.openxmlformats.org/officeDocument/2006/relationships/hyperlink" Target="https://www.sublimetext.com/docs/3/api_reference.html" TargetMode="External"/><Relationship Id="rId2" Type="http://schemas.openxmlformats.org/officeDocument/2006/relationships/numbering" Target="numbering.xml"/><Relationship Id="rId16" Type="http://schemas.openxmlformats.org/officeDocument/2006/relationships/hyperlink" Target="https://en.wikipedia.org/wiki/Free_software_licen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urce_code_editor" TargetMode="External"/><Relationship Id="rId5" Type="http://schemas.openxmlformats.org/officeDocument/2006/relationships/webSettings" Target="webSettings.xml"/><Relationship Id="rId15" Type="http://schemas.openxmlformats.org/officeDocument/2006/relationships/hyperlink" Target="https://en.wikipedia.org/wiki/Plugins" TargetMode="External"/><Relationship Id="rId10" Type="http://schemas.openxmlformats.org/officeDocument/2006/relationships/hyperlink" Target="https://en.wikipedia.org/wiki/Cross-platfor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Proprietary_software" TargetMode="External"/><Relationship Id="rId14" Type="http://schemas.openxmlformats.org/officeDocument/2006/relationships/hyperlink" Target="https://en.wikipedia.org/wiki/Programming_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37499-3D43-4216-8CA5-9B2D8A8E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dc:creator>
  <cp:lastModifiedBy>Earl John Mercado</cp:lastModifiedBy>
  <cp:revision>69</cp:revision>
  <dcterms:created xsi:type="dcterms:W3CDTF">2018-03-20T14:16:00Z</dcterms:created>
  <dcterms:modified xsi:type="dcterms:W3CDTF">2019-05-02T04:11:00Z</dcterms:modified>
</cp:coreProperties>
</file>