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GROBPLANUNG · DEUTSCH · KLASSE 7A · CA. 9 UNTERRICHTSWOCHEN · 5 STUNDEN PRO WOCHE · 43 STUNDEN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„Leute, höret die Geschicht’“ – Umgang mit Balladen</w:t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438"/>
      </w:tblGrid>
      <w:tr>
        <w:trPr>
          <w:cantSplit/>
        </w:trPr>
        <w:tc>
          <w:tcPr>
            <w:tcW w:type="dxa" w:w="3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Balladen</w:t>
            </w:r>
          </w:p>
        </w:tc>
        <w:tc>
          <w:tcPr>
            <w:tcW w:type="dxa" w:w="124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Fontane: John Maynard · Schiller: Die Bürgschaft, Der Handschuh · Goethe: Erlkönig, Der Zauberlehrling · zur Rezitation frei wählbar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Leistungsbewertung (SchiC)</w:t>
            </w:r>
          </w:p>
        </w:tc>
        <w:tc>
          <w:tcPr>
            <w:tcW w:type="dxa" w:w="124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Bewertung 1: Analyse der Merkmale (Std. 19, Woche 5) · Bewertung 2: Textüberarbeitung aus der Figurenperspektive (Std. 25, Woche 6) · Bewertung 3: Rezitation einer selbst gewählten Ballade (Std. 39–41, nach den Weihnachtsferien)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Planungsprinzipien</w:t>
            </w:r>
          </w:p>
        </w:tc>
        <w:tc>
          <w:tcPr>
            <w:tcW w:type="dxa" w:w="124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Jede Stunde nach AVIVA · Lernziel als „Ich kann …“ und Ablauf an der Tafel (Streichbares mit *) · alle Schüler in jeder Phase aktiv: erst allein oder zu zweit, dann Vergleich an der Tafel · am Ende „Heute habe ich gelernt, …“ · Bezüge zum Leistungssport nur dort, wo sie sich anbieten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Termine / offen</w:t>
            </w:r>
          </w:p>
        </w:tc>
        <w:tc>
          <w:tcPr>
            <w:tcW w:type="dxa" w:w="124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Herbstferien 16.10.–2.11. sind eingeplant (Woche 1: 4 Std., Woche 2: 4 Std., da 2.11. frei). Weihnachtsferien angenommen ab 21.12. – Woche 9 liegt danach, bitte prüfen. KA 1 (Verben-Test) ist noch nicht terminiert; dafür den Puffer nutzen.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700"/>
        <w:gridCol w:w="3600"/>
        <w:gridCol w:w="5300"/>
        <w:gridCol w:w="1238"/>
        <w:gridCol w:w="1900"/>
      </w:tblGrid>
      <w:tr>
        <w:trPr>
          <w:tblHeader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Std.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Thema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Lernziel: „Ich kann …“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Inhalt und Methode (alle aktiv)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RLP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Bewertung</w:t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1 · 13.–15.10. · Was ist eine Ballade? – Lesetechniken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4 Stunden · John Maynard (Fontane)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Eine Ballade hören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beim Zuhören Notizen zu Figuren, Ort und Handlung machen.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Hörfassung „John Maynard“ (z. B. Achim Reichel). Hörauftrag für alle: Notizraster wer – wo – was passiert – wie endet es. Zweites Hören: zu zweit ergänzen, dann Abgleich.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2.3 D · 2.11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Lesetechniken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überfliegend, orientierend und genau lesen und die passende Technik zum Leseziel wählen.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Merksatz Lesetechniken (Wofür? Test). Drei Aufträge am Text, alle arbeiten allein mit Zeitvorgabe: überfliegen (Worum geht es? 1 Min.), orientieren (Wo steht …? Stelle finden), genau lesen mit Randnotizen; unbekannte Wörter aus dem Kontext erschließen. Vergleich in PA.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D/E · 2.12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Eine Ballade gliedern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in Abschnitte gliedern und Zwischenüberschriften formulieren.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Genaues Lesen anwenden: in PA Abschnitte markieren und Zwischenüberschriften notieren; danach Vergleich an der Tafel.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„Ur-Ei“: episch, lyrisch, dramatisch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an einer Ballade erzählende, lyrische und dramatische Elemente nachweisen.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Merksatz Ballade (Goethe: „Ur-Ei“). Belegstellen in John Maynard in drei Farben markieren (allein), dann in PA vergleichen.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9AA3B5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Herbstferien 16.10.–2.11.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2 · 3.–6.11. · Eine Ballade erschließen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4 Stunden · John Maynard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5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Strophe, Vers, Reim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Strophe und Vers unterscheiden und Paarreim, Kreuzreim und umarmenden Reim bestimmen.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Einstieg nach den Ferien: Wiederholung Lesetechniken und Ur-Ei. Merksatz Reimformen; Reimschema an Strophen bestimmen (Schnipsel); Speed-Duell zu Reimformen.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6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Spannungsbogen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den Handlungsverlauf einer Ballade als Spannungskurve darstellen und begründen.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Spannungskurve zeichnen (allein), Höhepunkt mit Textstelle belegen; Vergleich in PA.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E · 2.9 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7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Erzählzeit und erzählte Zeit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Erzählzeit und erzählte Zeit unterscheiden und ihre Wirkung erklären.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Countdown „Noch zwanzig Minuten …“: Zeitangaben markieren, Zeitraffung und -dehnung erkennen, Wirkung auf die Spannung beschreiben.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8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Fakten hinter der Ballade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einen Sachtext mit der passenden Lesetechnik lesen und Informationen auf Verlässlichkeit prüfen.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Sachtext zum Unglück der „Erie“ (1841) und zu Fontane; Lesetechniken gezielt wählen; zwei Quellen vergleichen: Was ist belegt, was erfunden?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D/E · 2.10 D/E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3 · 9.–13.11. · Figuren und Konflikte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5 Stunden · John Maynard, Die Bürgschaft (Schiller)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9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Ein Held? John Maynard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Figur beschreiben und meine Einschätzung am Text begründen.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Figurenbeschreibung mit Textbelegen; Positionslinie „Held oder Pflichterfüllung?“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D · 2.9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10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Ein Konflikt beginnt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den Ausgangskonflikt einer Ballade benennen und Vermutungen zum Verlauf begründen.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Bürgschaft Strophen 1–7 lesen bzw. hören; Konflikt Möros – Dionys herausarbeiten; Vermutungen schriftlich, dann Weiterlesen.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D · 2.9 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11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Ein Lauf gegen die Zeit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die Hindernisse der Handlung in einer Grafik darstellen.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Hindernisse als Grafik (Fluss, Räuber, Hitze); Was treibt Möros an? (Bezug Ausdauer und Durchhalten bietet sich an.)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E · 2.9 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12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Figurenkonstellation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die Beziehungen der Figuren in einem Schaubild darstellen.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Schaubild (Dionys, Möros, Freund, Philostratus) allein, dann in PA ergänzen; Beziehungspfeile beschriften.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13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Eine Figur verändert sich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die Entwicklung einer Figur beschreiben und am Text belegen.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Dionys am Anfang und am Ende: Zitate sammeln, Wandel begründen; einfache Zitiertechnik (Strophe/Vers).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E/F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4 · 16.–20.11. · Balladen analysieren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5 Stunden · Die Bürgschaft, Der Handschuh (Schiller)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14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Sprache und Wirkung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sprachliche Mittel erkennen und ihre Wirkung fachsprachlich beschreiben.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Wortwahl, Wiederholung, sprachliche Bilder in ausgewählten Strophen der Bürgschaft; Wirkung mit Formulierungshilfen beschreiben.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15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Handschuh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den Inhalt einer Ballade erfassen und gliedern (binnendifferenziert).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Lesen mit gestuften Hilfen (Worterklärungen, Leitfragen); Gliederung mit Zwischenüberschriften.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D/E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16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Mutprobe oder Demütigung?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das Verhalten zweier Figuren bewerten und meine Deutung am Text belegen.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Kunigunde und Delorges: Positionen sammeln und mit Zitaten belegen.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17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Wie analysiere ich eine Ballade?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nach Inhalt, Form und Sprache untersuchen.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Checkliste Inhalt – Form – Sprache gemeinsam erarbeiten; Musteranalyse einer Strophe; Formulierungshilfen.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D/E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18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Analyse üben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mithilfe der Checkliste analysieren und überprüfen.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Analyse allein schreiben, in PA mit Checkliste prüfen, mit Grün verbessern.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D/E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5 · 23.–27.11. · Aus der Sicht einer Figur schreiben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5 Stunden · Bürgschaft / Handschuh / John Maynard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19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Leistung: Analyse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hinsichtlich ihrer Merkmale analysieren.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Schriftliche Analyse (behandelte Ballade oder kurze neue Strophenfolge).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Bewertung 1: Analyse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20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Perspektive wechseln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Erzähler und Figur unterscheiden und Gefühle einer Figur aus dem Text erschließen.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Erzählperspektive bestimmen; Gefühlskurve einer Figur (z. B. der Freund als Bürge) mit Textbelegen.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21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Textformen und Schreibplan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Merkmale von Tagebuch, Brief und Chatverlauf nennen und einen Schreibplan anlegen.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Merkmale vergleichen; Figur und Textform wählen; Schreibplan (Cluster/Stichpunkte).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2.6 D/F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22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Entwurf schreiben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einen Text aus der Sicht einer Figur schreiben.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Entwurf mit Satzanfängen als Formulierungshilfe (keine fertigen Sätze).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2.6 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23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Schreibkonferenz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einen fremden Text nach Kriterien einschätzen und Verbesserungsvorschläge machen.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Kriterienbogen; Schreibkonferenz in Dreiergruppen mit festen Rollen.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2.6 D · 2.3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6 · 30.11.–4.12. · Balladen in Ton und Musik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5 Stunden · Erlkönig (Goethe)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24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Überarbeiten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meinen Text nach Kriterien und eigenen Schwerpunkten überarbeiten.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Überarbeitung mit Grün; eigene Überarbeitungsschwerpunkte notieren.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2.6 D/E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25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Leistung: Textüberarbeitung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einen Text aus der Figurenperspektive kriteriengeleitet überarbeiten.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Überarbeitung und Abgabe (Bewertung).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2.6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Bewertung 2: Textüberarbeitung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26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Wer spricht im Erlkönig?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die Sprecher einer Ballade unterscheiden und den Dialog als dramatisches Element erklären.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Sprecher farbig markieren (Erzähler, Vater, Sohn, Erlkönig); mit verteilten Rollen lesen.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27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Wie entsteht das Unheimliche?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beschreiben, wie Sprache und Aufbau Spannung erzeugen.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Steigerung von Strophe zu Strophe; Wortwahl des Erlkönigs; Wirkung belegen.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28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Schuberts Erlkönig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mediale Gestaltungsmittel einer Vertonung beschreiben.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Hören: Galopp im Klavier, Stimmlagen der Figuren; Höraufträge für alle, Notizraster.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2.11 D · 2.3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7 · 7.–11.12. · Vom Text zu Film und Bild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5 Stunden · Erlkönig, Der Zauberlehrling (Goethe)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29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Moderne Fassungen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zwei Fassungen vergleichen und ihre Wirkung auf mich begründen.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Rap- oder Popversion vs. Schubert; eigene Medienerfahrung austauschen.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2.11 F · C/D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30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Zauberlehrling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Aufbau und Kehrreim einer Ballade beschreiben und ihre Wirkung erklären.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Lesen, Kehrreim markieren, Wirkung der Wiederholung beschreiben.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D/E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31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Ballade und Film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Text und Verfilmung vergleichen.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Micky-Maus-Fassung (Fantasia): Was übernimmt der Film, was verändert er? Vergleichsraster allein, dann PA.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2.11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32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Ballade als Graphic Novel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mein Textverständnis in einer anderen Darstellungsform ausdrücken.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Eine Strophe als Comic-Panel mit Sprechblase gestalten; Galeriegang mit Kurzbegründung.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33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Was macht einen guten Vortrag aus?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Kriterien für einen gelungenen Balladenvortrag nennen.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Zwei Vorträge derselben Strophe vergleichen; Kriterien sammeln (Tempo, Pausen, Betonung, Lautstärke, Mimik, Gestik, Blickkontakt). Ballade für die Rezitation wählen.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 D · 2.3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8 · 14.–18.12. · Rezitation vorbereiten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5 Stunden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34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Vortragszeichen setzen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einen Text mit Vortragszeichen für meinen Vortrag vorbereiten.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Vortragszeichen an einer Strophe, dann an der eigenen Ballade.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35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Auswendig lernen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Strategien zum Auswendiglernen anwenden.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Strophenweise lernen, Stichwortkarten, Partnerabfrage.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36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Mimik, Gestik, Stimme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nonverbale Mittel und Intonation gezielt einsetzen.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Übungen zu Stimme und Haltung; eine Strophe mit unterschiedlicher Wirkung sprechen.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2.1 · 2.7 E/F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37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Üben mit Feedback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einen Vortrag nach Kriterien einschätzen und Feedback geben.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PA: Vortrag – Feedbackbogen mit Notizen beim Zuhören – zweiter Durchgang.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 D · 2.3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38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Generalprobe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meinen Vortrag im geschützten Rahmen halten und verbessern.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Kleingruppen; Selbst- und Fremdeinschätzung. Über die Ferien weiter auswendig lernen.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9AA3B5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9 · nach den Weihnachtsferien (Termin prüfen) · Rezitation und Abschluss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5 Stunden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39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Rezitation I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kriterienorientiert vortragen.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Kurze Auffrischung, dann Vorträge; Zuhörer notieren Feedback.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 · 2.3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Bewertung 3: Rezitation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40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Rezitation II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kriterienorientiert vortragen.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Vorträge; Zuhörer notieren Feedback.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 · 2.3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Bewertung 3: Rezitation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41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Rezitation III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kriterienorientiert vortragen.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Restliche Vorträge (ggf. im geschützten Raum).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Bewertung 3: Rezitation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42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Rückblick: meine Ballade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meinen Lernstand einschätzen und begründen, welche Ballade mich am meisten überzeugt.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Selbsteinschätzungsbogen; kurze begründete Stellungnahme; Austausch in PA, dann Plenum.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 D · 2.8 D · 2.11 C/D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43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Puffer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Reserve für Verschiebungen (z. B. KA 1).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/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6838" w:h="11906" w:orient="landscape"/>
      <w:pgMar w:top="700" w:right="700" w:bottom="600" w:left="700" w:header="350" w:footer="3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Grobplanung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5438"/>
      </w:tabs>
    </w:pPr>
    <w:r>
      <w:rPr>
        <w:rFonts w:ascii="Calibri" w:cs="Calibri" w:eastAsia="Calibri" w:hAnsi="Calibri"/>
        <w:color w:val="5B6B8C"/>
        <w:sz w:val="17"/>
        <w:szCs w:val="17"/>
      </w:rPr>
      <w:t xml:space="preserve">Deutsch · Klasse 7A · Balladen</w:t>
    </w:r>
    <w:r>
      <w:rPr>
        <w:rFonts w:ascii="Calibri" w:cs="Calibri" w:eastAsia="Calibri" w:hAnsi="Calibri"/>
        <w:color w:val="5B6B8C"/>
        <w:sz w:val="17"/>
        <w:szCs w:val="17"/>
      </w:rPr>
      <w:t xml:space="preserve">	Grobplanung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2026-10-12T19:24:29.511Z</dcterms:created>
  <dcterms:modified xsi:type="dcterms:W3CDTF">2026-10-12T19:24:29.511Z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