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A38C" w14:textId="6EC65EA1" w:rsidR="00B87AF0" w:rsidRDefault="00257B3C">
      <w:r w:rsidRPr="00257B3C">
        <w:t>Instructivo sobre como insertar los p</w:t>
      </w:r>
      <w:r>
        <w:t xml:space="preserve">roductos en SQL script para que pueda levantarse desde cualquier </w:t>
      </w:r>
      <w:proofErr w:type="spellStart"/>
      <w:r>
        <w:t>compu</w:t>
      </w:r>
      <w:proofErr w:type="spellEnd"/>
    </w:p>
    <w:p w14:paraId="4B29371B" w14:textId="0733E0F3" w:rsidR="00257B3C" w:rsidRDefault="00257B3C"/>
    <w:p w14:paraId="6C499175" w14:textId="60C2312E" w:rsidR="00257B3C" w:rsidRDefault="00257B3C" w:rsidP="00257B3C">
      <w:pPr>
        <w:pStyle w:val="ListParagraph"/>
        <w:numPr>
          <w:ilvl w:val="0"/>
          <w:numId w:val="1"/>
        </w:numPr>
      </w:pPr>
      <w:r>
        <w:t xml:space="preserve">Una vez con los productos creados en nuestra aplicación ir a </w:t>
      </w:r>
      <w:proofErr w:type="spellStart"/>
      <w:r>
        <w:t>Workbench</w:t>
      </w:r>
      <w:proofErr w:type="spellEnd"/>
      <w:r>
        <w:t xml:space="preserve"> y seleccionar la tabla productos</w:t>
      </w:r>
    </w:p>
    <w:p w14:paraId="14E5984A" w14:textId="44CDA98A" w:rsidR="00257B3C" w:rsidRDefault="00257B3C" w:rsidP="00257B3C">
      <w:pPr>
        <w:pStyle w:val="ListParagraph"/>
        <w:numPr>
          <w:ilvl w:val="0"/>
          <w:numId w:val="1"/>
        </w:numPr>
      </w:pPr>
      <w:proofErr w:type="spellStart"/>
      <w:r>
        <w:t>Clickear</w:t>
      </w:r>
      <w:proofErr w:type="spellEnd"/>
      <w:r>
        <w:t xml:space="preserve"> en el logo </w:t>
      </w:r>
      <w:proofErr w:type="spellStart"/>
      <w:r>
        <w:t>Export</w:t>
      </w:r>
      <w:proofErr w:type="spellEnd"/>
      <w:r>
        <w:t>/</w:t>
      </w:r>
      <w:proofErr w:type="spellStart"/>
      <w:r>
        <w:t>Import</w:t>
      </w:r>
      <w:proofErr w:type="spellEnd"/>
      <w:r>
        <w:t xml:space="preserve"> que tiene un diskette</w:t>
      </w:r>
    </w:p>
    <w:p w14:paraId="2AD50071" w14:textId="3EFB988F" w:rsidR="00257B3C" w:rsidRDefault="00257B3C" w:rsidP="00257B3C">
      <w:pPr>
        <w:pStyle w:val="ListParagraph"/>
      </w:pPr>
      <w:r w:rsidRPr="00257B3C">
        <w:drawing>
          <wp:inline distT="0" distB="0" distL="0" distR="0" wp14:anchorId="4F1B1B32" wp14:editId="59D941A5">
            <wp:extent cx="3747721" cy="24193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4363"/>
                    <a:stretch/>
                  </pic:blipFill>
                  <pic:spPr bwMode="auto">
                    <a:xfrm>
                      <a:off x="0" y="0"/>
                      <a:ext cx="3752775" cy="242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87CF1" w14:textId="77777777" w:rsidR="00257B3C" w:rsidRDefault="00257B3C" w:rsidP="00257B3C">
      <w:pPr>
        <w:pStyle w:val="ListParagraph"/>
      </w:pPr>
    </w:p>
    <w:p w14:paraId="0FF39864" w14:textId="58AEA0DE" w:rsidR="00257B3C" w:rsidRDefault="00257B3C" w:rsidP="00257B3C">
      <w:pPr>
        <w:pStyle w:val="ListParagraph"/>
        <w:numPr>
          <w:ilvl w:val="0"/>
          <w:numId w:val="1"/>
        </w:numPr>
      </w:pPr>
      <w:r>
        <w:t xml:space="preserve">Se abre una ventana nueva para guardar el archivo. Seleccionar la opción de guardado como y seleccionar SQL INSERT </w:t>
      </w:r>
      <w:proofErr w:type="spellStart"/>
      <w:r>
        <w:t>statements</w:t>
      </w:r>
      <w:proofErr w:type="spellEnd"/>
      <w:r>
        <w:t xml:space="preserve"> (*.</w:t>
      </w:r>
      <w:proofErr w:type="spellStart"/>
      <w:r>
        <w:t>sql</w:t>
      </w:r>
      <w:proofErr w:type="spellEnd"/>
      <w:r>
        <w:t>)</w:t>
      </w:r>
    </w:p>
    <w:p w14:paraId="4F226707" w14:textId="3E5E4DEC" w:rsidR="00257B3C" w:rsidRDefault="00257B3C" w:rsidP="00257B3C">
      <w:pPr>
        <w:pStyle w:val="ListParagraph"/>
      </w:pPr>
      <w:r w:rsidRPr="00257B3C">
        <w:drawing>
          <wp:inline distT="0" distB="0" distL="0" distR="0" wp14:anchorId="12B405E3" wp14:editId="79EC2A84">
            <wp:extent cx="3667125" cy="264735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678" cy="26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5245" w14:textId="46CBDAA6" w:rsidR="00257B3C" w:rsidRDefault="00257B3C" w:rsidP="00257B3C"/>
    <w:p w14:paraId="158FE747" w14:textId="545AC456" w:rsidR="00257B3C" w:rsidRDefault="00257B3C" w:rsidP="00257B3C">
      <w:pPr>
        <w:pStyle w:val="ListParagraph"/>
        <w:numPr>
          <w:ilvl w:val="0"/>
          <w:numId w:val="1"/>
        </w:numPr>
      </w:pPr>
      <w:r>
        <w:t xml:space="preserve">Buscar y abrir con </w:t>
      </w:r>
      <w:proofErr w:type="spellStart"/>
      <w:r>
        <w:t>Workbench</w:t>
      </w:r>
      <w:proofErr w:type="spellEnd"/>
      <w:r>
        <w:t xml:space="preserve"> el archivo que creamos</w:t>
      </w:r>
    </w:p>
    <w:p w14:paraId="392AE864" w14:textId="69F44A69" w:rsidR="00257B3C" w:rsidRDefault="00257B3C" w:rsidP="00257B3C">
      <w:pPr>
        <w:pStyle w:val="ListParagraph"/>
        <w:numPr>
          <w:ilvl w:val="0"/>
          <w:numId w:val="1"/>
        </w:numPr>
      </w:pPr>
      <w:r>
        <w:lastRenderedPageBreak/>
        <w:t xml:space="preserve">No sé porque razón no guarda que es para INSERT INTO </w:t>
      </w:r>
      <w:proofErr w:type="spellStart"/>
      <w:r>
        <w:t>products</w:t>
      </w:r>
      <w:proofErr w:type="spellEnd"/>
      <w:r>
        <w:t xml:space="preserve"> y todos los campos aparecen con </w:t>
      </w:r>
      <w:r w:rsidRPr="00257B3C">
        <w:t>`</w:t>
      </w:r>
      <w:r>
        <w:t xml:space="preserve"> `</w:t>
      </w:r>
      <w:r>
        <w:br/>
      </w:r>
      <w:r w:rsidRPr="00257B3C">
        <w:drawing>
          <wp:inline distT="0" distB="0" distL="0" distR="0" wp14:anchorId="39B1BEA4" wp14:editId="1CED1686">
            <wp:extent cx="4791075" cy="33371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466" cy="334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CA1" w14:textId="77777777" w:rsidR="00A46FD7" w:rsidRDefault="00A46FD7" w:rsidP="00A46FD7">
      <w:pPr>
        <w:pStyle w:val="ListParagraph"/>
      </w:pPr>
    </w:p>
    <w:p w14:paraId="7DF2D3FC" w14:textId="56B9CA05" w:rsidR="00257B3C" w:rsidRDefault="00257B3C" w:rsidP="00257B3C">
      <w:pPr>
        <w:pStyle w:val="ListParagraph"/>
        <w:numPr>
          <w:ilvl w:val="0"/>
          <w:numId w:val="1"/>
        </w:numPr>
      </w:pPr>
      <w:r>
        <w:t xml:space="preserve">Con CTRL+H buscar y reemplazar `` por </w:t>
      </w:r>
      <w:proofErr w:type="spellStart"/>
      <w:r w:rsidRPr="00257B3C">
        <w:rPr>
          <w:b/>
          <w:bCs/>
        </w:rPr>
        <w:t>products</w:t>
      </w:r>
      <w:proofErr w:type="spellEnd"/>
      <w:r>
        <w:t xml:space="preserve"> </w:t>
      </w:r>
    </w:p>
    <w:p w14:paraId="228EFC3F" w14:textId="77777777" w:rsidR="00A46FD7" w:rsidRDefault="00A46FD7" w:rsidP="00A46FD7">
      <w:pPr>
        <w:pStyle w:val="ListParagraph"/>
      </w:pPr>
    </w:p>
    <w:p w14:paraId="7E01B523" w14:textId="3BDD15D7" w:rsidR="00A46FD7" w:rsidRDefault="00A46FD7" w:rsidP="00257B3C">
      <w:pPr>
        <w:pStyle w:val="ListParagraph"/>
        <w:numPr>
          <w:ilvl w:val="0"/>
          <w:numId w:val="1"/>
        </w:numPr>
      </w:pPr>
      <w:r>
        <w:t xml:space="preserve">Con CTRL+H buscar y reemplazar </w:t>
      </w:r>
      <w:r w:rsidRPr="00A46FD7">
        <w:t>`</w:t>
      </w:r>
      <w:r>
        <w:t xml:space="preserve"> por NADA (vacío</w:t>
      </w:r>
      <w:r w:rsidRPr="00A46FD7">
        <w:t>)</w:t>
      </w:r>
    </w:p>
    <w:p w14:paraId="784EE02A" w14:textId="77777777" w:rsidR="00A46FD7" w:rsidRDefault="00A46FD7" w:rsidP="00A46FD7">
      <w:pPr>
        <w:pStyle w:val="ListParagraph"/>
      </w:pPr>
    </w:p>
    <w:p w14:paraId="2BA872F5" w14:textId="311F97E5" w:rsidR="00A46FD7" w:rsidRDefault="00A46FD7" w:rsidP="00257B3C">
      <w:pPr>
        <w:pStyle w:val="ListParagraph"/>
        <w:numPr>
          <w:ilvl w:val="0"/>
          <w:numId w:val="1"/>
        </w:numPr>
      </w:pPr>
      <w:r>
        <w:t xml:space="preserve">Eliminar todos los registros que no sean </w:t>
      </w:r>
      <w:proofErr w:type="spellStart"/>
      <w:r>
        <w:t>products</w:t>
      </w:r>
      <w:proofErr w:type="spellEnd"/>
      <w:r>
        <w:t xml:space="preserve"> creados por nosotros</w:t>
      </w:r>
      <w:r>
        <w:br/>
      </w:r>
      <w:r w:rsidRPr="00A46FD7">
        <w:drawing>
          <wp:inline distT="0" distB="0" distL="0" distR="0" wp14:anchorId="24130189" wp14:editId="3E542C38">
            <wp:extent cx="4791075" cy="197832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548" cy="19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692" w14:textId="77777777" w:rsidR="00A46FD7" w:rsidRDefault="00A46FD7" w:rsidP="00A46FD7">
      <w:pPr>
        <w:pStyle w:val="ListParagraph"/>
      </w:pPr>
    </w:p>
    <w:p w14:paraId="100735C3" w14:textId="2650FA71" w:rsidR="00A46FD7" w:rsidRDefault="00A46FD7" w:rsidP="00257B3C">
      <w:pPr>
        <w:pStyle w:val="ListParagraph"/>
        <w:numPr>
          <w:ilvl w:val="0"/>
          <w:numId w:val="1"/>
        </w:numPr>
      </w:pPr>
      <w:r>
        <w:t xml:space="preserve">Ahora hay que hacer el mismo procedimiento con las tablas: </w:t>
      </w:r>
      <w:proofErr w:type="spellStart"/>
      <w:r>
        <w:t>images</w:t>
      </w:r>
      <w:proofErr w:type="spellEnd"/>
      <w:r>
        <w:t xml:space="preserve">, files y </w:t>
      </w:r>
      <w:proofErr w:type="spellStart"/>
      <w:r>
        <w:t>product_feature</w:t>
      </w:r>
      <w:proofErr w:type="spellEnd"/>
      <w:r>
        <w:br/>
      </w:r>
      <w:r w:rsidRPr="00A46FD7">
        <w:drawing>
          <wp:inline distT="0" distB="0" distL="0" distR="0" wp14:anchorId="79FEAA70" wp14:editId="1A966EEF">
            <wp:extent cx="3438062" cy="155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5406" cy="15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39E" w14:textId="268BE2FB" w:rsidR="00F766A4" w:rsidRDefault="00F766A4" w:rsidP="00F766A4">
      <w:pPr>
        <w:pStyle w:val="ListParagraph"/>
      </w:pPr>
      <w:r>
        <w:lastRenderedPageBreak/>
        <w:t>files</w:t>
      </w:r>
    </w:p>
    <w:p w14:paraId="0BA48564" w14:textId="002EE689" w:rsidR="00F766A4" w:rsidRDefault="00F766A4" w:rsidP="00F766A4">
      <w:pPr>
        <w:pStyle w:val="ListParagraph"/>
      </w:pPr>
      <w:r w:rsidRPr="00F766A4">
        <w:drawing>
          <wp:inline distT="0" distB="0" distL="0" distR="0" wp14:anchorId="436F3F49" wp14:editId="33CAA22F">
            <wp:extent cx="4448451" cy="18383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120" cy="18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F9E" w14:textId="35577768" w:rsidR="00F766A4" w:rsidRDefault="00F766A4" w:rsidP="00F766A4">
      <w:pPr>
        <w:pStyle w:val="ListParagraph"/>
      </w:pPr>
      <w:r>
        <w:br/>
      </w:r>
      <w:proofErr w:type="spellStart"/>
      <w:r>
        <w:t>product_feature</w:t>
      </w:r>
      <w:proofErr w:type="spellEnd"/>
      <w:r>
        <w:br/>
      </w:r>
    </w:p>
    <w:p w14:paraId="471BC641" w14:textId="67CFAC4D" w:rsidR="00F766A4" w:rsidRDefault="00F766A4" w:rsidP="00F766A4">
      <w:pPr>
        <w:pStyle w:val="ListParagraph"/>
      </w:pPr>
      <w:r w:rsidRPr="00F766A4">
        <w:drawing>
          <wp:inline distT="0" distB="0" distL="0" distR="0" wp14:anchorId="2511E74E" wp14:editId="729845C7">
            <wp:extent cx="4838700" cy="231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577"/>
                    <a:stretch/>
                  </pic:blipFill>
                  <pic:spPr bwMode="auto">
                    <a:xfrm>
                      <a:off x="0" y="0"/>
                      <a:ext cx="48387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AA7EC" w14:textId="4C28EE1D" w:rsidR="00257B3C" w:rsidRDefault="00257B3C"/>
    <w:p w14:paraId="59439F28" w14:textId="0DFFD616" w:rsidR="00257B3C" w:rsidRDefault="00230AB1" w:rsidP="00230AB1">
      <w:pPr>
        <w:pStyle w:val="ListParagraph"/>
        <w:numPr>
          <w:ilvl w:val="0"/>
          <w:numId w:val="1"/>
        </w:numPr>
      </w:pPr>
      <w:r>
        <w:t xml:space="preserve">Pegar toda esta Info en </w:t>
      </w:r>
      <w:proofErr w:type="spellStart"/>
      <w:r>
        <w:t>data.sql</w:t>
      </w:r>
      <w:proofErr w:type="spellEnd"/>
      <w:r>
        <w:t xml:space="preserve"> cada una donde corresponda </w:t>
      </w:r>
    </w:p>
    <w:p w14:paraId="2AC4CC3B" w14:textId="0FDFB943" w:rsidR="00230AB1" w:rsidRDefault="00230AB1" w:rsidP="00230AB1">
      <w:pPr>
        <w:pStyle w:val="ListParagraph"/>
        <w:numPr>
          <w:ilvl w:val="0"/>
          <w:numId w:val="1"/>
        </w:numPr>
      </w:pPr>
      <w:r>
        <w:t>Resultado Final</w:t>
      </w:r>
    </w:p>
    <w:p w14:paraId="14D2FF8E" w14:textId="791085B3" w:rsidR="00230AB1" w:rsidRPr="00257B3C" w:rsidRDefault="00230AB1" w:rsidP="00230AB1">
      <w:pPr>
        <w:pStyle w:val="ListParagraph"/>
      </w:pPr>
      <w:r w:rsidRPr="00230AB1">
        <w:drawing>
          <wp:inline distT="0" distB="0" distL="0" distR="0" wp14:anchorId="09E60D88" wp14:editId="0D6C37BD">
            <wp:extent cx="5324475" cy="3167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79" b="2776"/>
                    <a:stretch/>
                  </pic:blipFill>
                  <pic:spPr bwMode="auto">
                    <a:xfrm>
                      <a:off x="0" y="0"/>
                      <a:ext cx="5329814" cy="317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0AB1" w:rsidRPr="00257B3C" w:rsidSect="00CD5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274D"/>
    <w:multiLevelType w:val="hybridMultilevel"/>
    <w:tmpl w:val="D92C2C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B3C"/>
    <w:rsid w:val="001C1379"/>
    <w:rsid w:val="00230AB1"/>
    <w:rsid w:val="00257B3C"/>
    <w:rsid w:val="004814C3"/>
    <w:rsid w:val="00A46FD7"/>
    <w:rsid w:val="00CD5EF4"/>
    <w:rsid w:val="00F62FFA"/>
    <w:rsid w:val="00F7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9F854"/>
  <w15:chartTrackingRefBased/>
  <w15:docId w15:val="{E5327C63-B197-4789-BDDE-A49601DC7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144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Martiniano Leguizamon</dc:creator>
  <cp:keywords/>
  <dc:description/>
  <cp:lastModifiedBy>Martiniano Leguizamon</cp:lastModifiedBy>
  <cp:revision>1</cp:revision>
  <dcterms:created xsi:type="dcterms:W3CDTF">2021-07-26T13:46:00Z</dcterms:created>
  <dcterms:modified xsi:type="dcterms:W3CDTF">2021-07-26T15:10:00Z</dcterms:modified>
</cp:coreProperties>
</file>