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8D8D8" w:themeColor="background1" w:themeShade="D8"/>
  <w:body>
    <w:p w14:paraId="6C637BF0" w14:textId="77777777" w:rsidR="00BD3852" w:rsidRPr="00A817D0" w:rsidRDefault="00BD3852" w:rsidP="00BD3852">
      <w:r w:rsidRPr="00A817D0">
        <w:rPr>
          <w:b/>
          <w:bCs/>
        </w:rPr>
        <w:t>Student:</w:t>
      </w:r>
      <w:r w:rsidRPr="00A817D0">
        <w:t xml:space="preserve"> Gourik Narendra Patil</w:t>
      </w:r>
      <w:r w:rsidRPr="00A817D0">
        <w:br/>
      </w:r>
      <w:r w:rsidRPr="00A817D0">
        <w:rPr>
          <w:b/>
          <w:bCs/>
        </w:rPr>
        <w:t>Email:</w:t>
      </w:r>
      <w:r w:rsidRPr="00A817D0">
        <w:t xml:space="preserve"> </w:t>
      </w:r>
      <w:hyperlink r:id="rId8" w:history="1">
        <w:r w:rsidRPr="00A817D0">
          <w:rPr>
            <w:rStyle w:val="Hyperlink"/>
          </w:rPr>
          <w:t>aartigaurik251@gmail.com</w:t>
        </w:r>
      </w:hyperlink>
      <w:r w:rsidRPr="00A817D0">
        <w:br/>
      </w:r>
      <w:r w:rsidRPr="00A817D0">
        <w:rPr>
          <w:b/>
          <w:bCs/>
        </w:rPr>
        <w:t>Discord:</w:t>
      </w:r>
      <w:r w:rsidRPr="00A817D0">
        <w:t xml:space="preserve"> GNP_29</w:t>
      </w:r>
      <w:r w:rsidRPr="00A817D0">
        <w:rPr>
          <w:rFonts w:ascii="Segoe UI Emoji" w:hAnsi="Segoe UI Emoji" w:cs="Segoe UI Emoji"/>
        </w:rPr>
        <w:t>😎</w:t>
      </w:r>
    </w:p>
    <w:p w14:paraId="2231D274" w14:textId="77777777" w:rsidR="00BD3852" w:rsidRDefault="00BD3852"/>
    <w:p w14:paraId="32A36DF5" w14:textId="3AE5EFEB" w:rsidR="00A817D0" w:rsidRDefault="00A817D0">
      <w:r>
        <w:rPr>
          <w:noProof/>
        </w:rPr>
        <w:drawing>
          <wp:inline distT="0" distB="0" distL="0" distR="0" wp14:anchorId="1722CFEB" wp14:editId="0CA415E9">
            <wp:extent cx="5731510" cy="3222625"/>
            <wp:effectExtent l="0" t="0" r="2540" b="0"/>
            <wp:docPr id="86407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74855" name="Picture 86407485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1DCBA0BE" w14:textId="77777777" w:rsidR="00A817D0" w:rsidRDefault="00A817D0"/>
    <w:p w14:paraId="305E3382" w14:textId="77777777" w:rsidR="00A817D0" w:rsidRDefault="00A817D0"/>
    <w:p w14:paraId="13697FE1" w14:textId="77777777" w:rsidR="00A817D0" w:rsidRDefault="00A817D0">
      <w:r>
        <w:rPr>
          <w:noProof/>
        </w:rPr>
        <w:drawing>
          <wp:inline distT="0" distB="0" distL="0" distR="0" wp14:anchorId="73954637" wp14:editId="5A0854A5">
            <wp:extent cx="5731510" cy="3221355"/>
            <wp:effectExtent l="0" t="0" r="2540" b="0"/>
            <wp:docPr id="1614128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28199" name="Picture 161412819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1355"/>
                    </a:xfrm>
                    <a:prstGeom prst="rect">
                      <a:avLst/>
                    </a:prstGeom>
                  </pic:spPr>
                </pic:pic>
              </a:graphicData>
            </a:graphic>
          </wp:inline>
        </w:drawing>
      </w:r>
    </w:p>
    <w:p w14:paraId="3FDECBFD" w14:textId="77777777" w:rsidR="00A817D0" w:rsidRDefault="00A817D0"/>
    <w:p w14:paraId="53D5B7AF" w14:textId="77777777" w:rsidR="00A817D0" w:rsidRDefault="00A817D0">
      <w:r>
        <w:rPr>
          <w:noProof/>
        </w:rPr>
        <w:lastRenderedPageBreak/>
        <w:drawing>
          <wp:inline distT="0" distB="0" distL="0" distR="0" wp14:anchorId="56884450" wp14:editId="22816B91">
            <wp:extent cx="5731510" cy="3221355"/>
            <wp:effectExtent l="0" t="0" r="2540" b="0"/>
            <wp:docPr id="15594344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34424" name="Picture 155943442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1355"/>
                    </a:xfrm>
                    <a:prstGeom prst="rect">
                      <a:avLst/>
                    </a:prstGeom>
                  </pic:spPr>
                </pic:pic>
              </a:graphicData>
            </a:graphic>
          </wp:inline>
        </w:drawing>
      </w:r>
    </w:p>
    <w:p w14:paraId="6BCE4A3C" w14:textId="77777777" w:rsidR="00A817D0" w:rsidRDefault="00A817D0"/>
    <w:p w14:paraId="5A3635C1" w14:textId="77777777" w:rsidR="00A817D0" w:rsidRDefault="00A817D0">
      <w:r>
        <w:rPr>
          <w:noProof/>
        </w:rPr>
        <w:drawing>
          <wp:inline distT="0" distB="0" distL="0" distR="0" wp14:anchorId="3D2CB537" wp14:editId="0832DE28">
            <wp:extent cx="5731510" cy="3221355"/>
            <wp:effectExtent l="0" t="0" r="2540" b="0"/>
            <wp:docPr id="453441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41262" name="Picture 4534412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1355"/>
                    </a:xfrm>
                    <a:prstGeom prst="rect">
                      <a:avLst/>
                    </a:prstGeom>
                  </pic:spPr>
                </pic:pic>
              </a:graphicData>
            </a:graphic>
          </wp:inline>
        </w:drawing>
      </w:r>
    </w:p>
    <w:p w14:paraId="11103308" w14:textId="77777777" w:rsidR="00A817D0" w:rsidRDefault="00A817D0">
      <w:r>
        <w:rPr>
          <w:noProof/>
        </w:rPr>
        <w:lastRenderedPageBreak/>
        <w:drawing>
          <wp:inline distT="0" distB="0" distL="0" distR="0" wp14:anchorId="508C7C9E" wp14:editId="540969F6">
            <wp:extent cx="5731510" cy="3221355"/>
            <wp:effectExtent l="0" t="0" r="2540" b="0"/>
            <wp:docPr id="16311815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81507" name="Picture 163118150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1355"/>
                    </a:xfrm>
                    <a:prstGeom prst="rect">
                      <a:avLst/>
                    </a:prstGeom>
                  </pic:spPr>
                </pic:pic>
              </a:graphicData>
            </a:graphic>
          </wp:inline>
        </w:drawing>
      </w:r>
    </w:p>
    <w:p w14:paraId="691549FA" w14:textId="77777777" w:rsidR="00A817D0" w:rsidRDefault="00A817D0"/>
    <w:p w14:paraId="26836811" w14:textId="77777777" w:rsidR="00A817D0" w:rsidRDefault="00A817D0">
      <w:r>
        <w:rPr>
          <w:noProof/>
        </w:rPr>
        <w:drawing>
          <wp:inline distT="0" distB="0" distL="0" distR="0" wp14:anchorId="7EF92F8A" wp14:editId="557DBEB1">
            <wp:extent cx="5731510" cy="3215640"/>
            <wp:effectExtent l="0" t="0" r="2540" b="3810"/>
            <wp:docPr id="1031014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1457" name="Picture 10310145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15640"/>
                    </a:xfrm>
                    <a:prstGeom prst="rect">
                      <a:avLst/>
                    </a:prstGeom>
                  </pic:spPr>
                </pic:pic>
              </a:graphicData>
            </a:graphic>
          </wp:inline>
        </w:drawing>
      </w:r>
    </w:p>
    <w:p w14:paraId="0C65DEB0" w14:textId="77777777" w:rsidR="00A817D0" w:rsidRDefault="00A817D0"/>
    <w:p w14:paraId="58B42129" w14:textId="77777777" w:rsidR="00A817D0" w:rsidRDefault="00A817D0">
      <w:r>
        <w:rPr>
          <w:noProof/>
        </w:rPr>
        <w:lastRenderedPageBreak/>
        <w:drawing>
          <wp:inline distT="0" distB="0" distL="0" distR="0" wp14:anchorId="13E6040E" wp14:editId="2F6BCBFF">
            <wp:extent cx="5731510" cy="3224530"/>
            <wp:effectExtent l="0" t="0" r="2540" b="0"/>
            <wp:docPr id="20644791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79105" name="Picture 206447910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4530"/>
                    </a:xfrm>
                    <a:prstGeom prst="rect">
                      <a:avLst/>
                    </a:prstGeom>
                  </pic:spPr>
                </pic:pic>
              </a:graphicData>
            </a:graphic>
          </wp:inline>
        </w:drawing>
      </w:r>
    </w:p>
    <w:p w14:paraId="0571173F" w14:textId="77777777" w:rsidR="00A817D0" w:rsidRDefault="00A817D0"/>
    <w:p w14:paraId="27EDA857" w14:textId="77777777" w:rsidR="00A817D0" w:rsidRDefault="00A817D0">
      <w:r>
        <w:rPr>
          <w:noProof/>
        </w:rPr>
        <w:drawing>
          <wp:inline distT="0" distB="0" distL="0" distR="0" wp14:anchorId="048930F8" wp14:editId="773B0CED">
            <wp:extent cx="5731510" cy="3221990"/>
            <wp:effectExtent l="0" t="0" r="2540" b="0"/>
            <wp:docPr id="12773347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34773" name="Picture 127733477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1990"/>
                    </a:xfrm>
                    <a:prstGeom prst="rect">
                      <a:avLst/>
                    </a:prstGeom>
                  </pic:spPr>
                </pic:pic>
              </a:graphicData>
            </a:graphic>
          </wp:inline>
        </w:drawing>
      </w:r>
    </w:p>
    <w:p w14:paraId="6D4EFA55" w14:textId="77777777" w:rsidR="00A817D0" w:rsidRDefault="00A817D0"/>
    <w:p w14:paraId="698552FB" w14:textId="77777777" w:rsidR="00A817D0" w:rsidRDefault="00A817D0">
      <w:r>
        <w:rPr>
          <w:noProof/>
        </w:rPr>
        <w:lastRenderedPageBreak/>
        <w:drawing>
          <wp:inline distT="0" distB="0" distL="0" distR="0" wp14:anchorId="4167777F" wp14:editId="35FE48C9">
            <wp:extent cx="5731510" cy="3394710"/>
            <wp:effectExtent l="0" t="0" r="2540" b="0"/>
            <wp:docPr id="21075368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36890" name="Picture 210753689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394710"/>
                    </a:xfrm>
                    <a:prstGeom prst="rect">
                      <a:avLst/>
                    </a:prstGeom>
                  </pic:spPr>
                </pic:pic>
              </a:graphicData>
            </a:graphic>
          </wp:inline>
        </w:drawing>
      </w:r>
    </w:p>
    <w:p w14:paraId="7471793B" w14:textId="77777777" w:rsidR="00A817D0" w:rsidRDefault="00A817D0"/>
    <w:p w14:paraId="2471FFE0" w14:textId="3ACD6391" w:rsidR="00A817D0" w:rsidRDefault="00A817D0">
      <w:r>
        <w:rPr>
          <w:noProof/>
        </w:rPr>
        <w:drawing>
          <wp:inline distT="0" distB="0" distL="0" distR="0" wp14:anchorId="54681709" wp14:editId="1DCF550B">
            <wp:extent cx="5731510" cy="3221355"/>
            <wp:effectExtent l="0" t="0" r="2540" b="0"/>
            <wp:docPr id="3671429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42956" name="Picture 36714295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1355"/>
                    </a:xfrm>
                    <a:prstGeom prst="rect">
                      <a:avLst/>
                    </a:prstGeom>
                  </pic:spPr>
                </pic:pic>
              </a:graphicData>
            </a:graphic>
          </wp:inline>
        </w:drawing>
      </w:r>
    </w:p>
    <w:p w14:paraId="10317643" w14:textId="77777777" w:rsidR="00A817D0" w:rsidRDefault="00A817D0"/>
    <w:p w14:paraId="18172B19" w14:textId="77777777" w:rsidR="00A817D0" w:rsidRDefault="00A817D0"/>
    <w:p w14:paraId="7F52BA70" w14:textId="77777777" w:rsidR="00A817D0" w:rsidRDefault="00A817D0"/>
    <w:p w14:paraId="718CEF08" w14:textId="77777777" w:rsidR="00BD3852" w:rsidRDefault="00BD3852"/>
    <w:p w14:paraId="0D14B24F" w14:textId="77777777" w:rsidR="00BD3852" w:rsidRDefault="00BD3852"/>
    <w:sdt>
      <w:sdtPr>
        <w:id w:val="-2097393088"/>
        <w:docPartObj>
          <w:docPartGallery w:val="Table of Contents"/>
          <w:docPartUnique/>
        </w:docPartObj>
      </w:sdtPr>
      <w:sdtEndPr>
        <w:rPr>
          <w:rFonts w:asciiTheme="minorHAnsi" w:eastAsiaTheme="minorHAnsi" w:hAnsiTheme="minorHAnsi" w:cstheme="minorBidi"/>
          <w:b/>
          <w:bCs/>
          <w:noProof/>
          <w:color w:val="auto"/>
          <w:kern w:val="2"/>
          <w:sz w:val="24"/>
          <w:szCs w:val="24"/>
          <w:lang w:val="en-IN"/>
          <w14:ligatures w14:val="standardContextual"/>
        </w:rPr>
      </w:sdtEndPr>
      <w:sdtContent>
        <w:p w14:paraId="22FD4029" w14:textId="06DDCD6C" w:rsidR="00BD3852" w:rsidRDefault="00BD3852">
          <w:pPr>
            <w:pStyle w:val="TOCHeading"/>
          </w:pPr>
          <w:r>
            <w:t>Table of Contents</w:t>
          </w:r>
        </w:p>
        <w:p w14:paraId="1D11064C" w14:textId="52741D05" w:rsidR="00BD3852" w:rsidRDefault="00BD3852">
          <w:pPr>
            <w:pStyle w:val="TOC1"/>
            <w:tabs>
              <w:tab w:val="right" w:leader="dot" w:pos="9016"/>
            </w:tabs>
            <w:rPr>
              <w:noProof/>
            </w:rPr>
          </w:pPr>
          <w:r>
            <w:fldChar w:fldCharType="begin"/>
          </w:r>
          <w:r>
            <w:instrText xml:space="preserve"> TOC \o "1-3" \h \z \u </w:instrText>
          </w:r>
          <w:r>
            <w:fldChar w:fldCharType="separate"/>
          </w:r>
          <w:hyperlink w:anchor="_Toc232269097" w:history="1">
            <w:r w:rsidRPr="00D228C2">
              <w:rPr>
                <w:rStyle w:val="Hyperlink"/>
                <w:noProof/>
              </w:rPr>
              <w:t>CareerForge Day 6 Launch Incident Report</w:t>
            </w:r>
            <w:r>
              <w:rPr>
                <w:noProof/>
                <w:webHidden/>
              </w:rPr>
              <w:tab/>
            </w:r>
            <w:r>
              <w:rPr>
                <w:noProof/>
                <w:webHidden/>
              </w:rPr>
              <w:fldChar w:fldCharType="begin"/>
            </w:r>
            <w:r>
              <w:rPr>
                <w:noProof/>
                <w:webHidden/>
              </w:rPr>
              <w:instrText xml:space="preserve"> PAGEREF _Toc232269097 \h </w:instrText>
            </w:r>
            <w:r>
              <w:rPr>
                <w:noProof/>
                <w:webHidden/>
              </w:rPr>
            </w:r>
            <w:r>
              <w:rPr>
                <w:noProof/>
                <w:webHidden/>
              </w:rPr>
              <w:fldChar w:fldCharType="separate"/>
            </w:r>
            <w:r>
              <w:rPr>
                <w:noProof/>
                <w:webHidden/>
              </w:rPr>
              <w:t>6</w:t>
            </w:r>
            <w:r>
              <w:rPr>
                <w:noProof/>
                <w:webHidden/>
              </w:rPr>
              <w:fldChar w:fldCharType="end"/>
            </w:r>
          </w:hyperlink>
        </w:p>
        <w:p w14:paraId="312B647B" w14:textId="0D017CF9" w:rsidR="00BD3852" w:rsidRDefault="00BD3852">
          <w:pPr>
            <w:pStyle w:val="TOC2"/>
            <w:tabs>
              <w:tab w:val="right" w:leader="dot" w:pos="9016"/>
            </w:tabs>
            <w:rPr>
              <w:noProof/>
            </w:rPr>
          </w:pPr>
          <w:hyperlink w:anchor="_Toc232269098" w:history="1">
            <w:r w:rsidRPr="00D228C2">
              <w:rPr>
                <w:rStyle w:val="Hyperlink"/>
                <w:noProof/>
              </w:rPr>
              <w:t>Generated from LaunchRoom Simulation Decisions</w:t>
            </w:r>
            <w:r>
              <w:rPr>
                <w:noProof/>
                <w:webHidden/>
              </w:rPr>
              <w:tab/>
            </w:r>
            <w:r>
              <w:rPr>
                <w:noProof/>
                <w:webHidden/>
              </w:rPr>
              <w:fldChar w:fldCharType="begin"/>
            </w:r>
            <w:r>
              <w:rPr>
                <w:noProof/>
                <w:webHidden/>
              </w:rPr>
              <w:instrText xml:space="preserve"> PAGEREF _Toc232269098 \h </w:instrText>
            </w:r>
            <w:r>
              <w:rPr>
                <w:noProof/>
                <w:webHidden/>
              </w:rPr>
            </w:r>
            <w:r>
              <w:rPr>
                <w:noProof/>
                <w:webHidden/>
              </w:rPr>
              <w:fldChar w:fldCharType="separate"/>
            </w:r>
            <w:r>
              <w:rPr>
                <w:noProof/>
                <w:webHidden/>
              </w:rPr>
              <w:t>6</w:t>
            </w:r>
            <w:r>
              <w:rPr>
                <w:noProof/>
                <w:webHidden/>
              </w:rPr>
              <w:fldChar w:fldCharType="end"/>
            </w:r>
          </w:hyperlink>
        </w:p>
        <w:p w14:paraId="68BA9879" w14:textId="3E94D231" w:rsidR="00BD3852" w:rsidRDefault="00BD3852">
          <w:pPr>
            <w:pStyle w:val="TOC3"/>
            <w:tabs>
              <w:tab w:val="right" w:leader="dot" w:pos="9016"/>
            </w:tabs>
            <w:rPr>
              <w:noProof/>
            </w:rPr>
          </w:pPr>
          <w:hyperlink w:anchor="_Toc232269099" w:history="1">
            <w:r w:rsidRPr="00D228C2">
              <w:rPr>
                <w:rStyle w:val="Hyperlink"/>
                <w:noProof/>
              </w:rPr>
              <w:t>Executive Summary</w:t>
            </w:r>
            <w:r>
              <w:rPr>
                <w:noProof/>
                <w:webHidden/>
              </w:rPr>
              <w:tab/>
            </w:r>
            <w:r>
              <w:rPr>
                <w:noProof/>
                <w:webHidden/>
              </w:rPr>
              <w:fldChar w:fldCharType="begin"/>
            </w:r>
            <w:r>
              <w:rPr>
                <w:noProof/>
                <w:webHidden/>
              </w:rPr>
              <w:instrText xml:space="preserve"> PAGEREF _Toc232269099 \h </w:instrText>
            </w:r>
            <w:r>
              <w:rPr>
                <w:noProof/>
                <w:webHidden/>
              </w:rPr>
            </w:r>
            <w:r>
              <w:rPr>
                <w:noProof/>
                <w:webHidden/>
              </w:rPr>
              <w:fldChar w:fldCharType="separate"/>
            </w:r>
            <w:r>
              <w:rPr>
                <w:noProof/>
                <w:webHidden/>
              </w:rPr>
              <w:t>6</w:t>
            </w:r>
            <w:r>
              <w:rPr>
                <w:noProof/>
                <w:webHidden/>
              </w:rPr>
              <w:fldChar w:fldCharType="end"/>
            </w:r>
          </w:hyperlink>
        </w:p>
        <w:p w14:paraId="59785955" w14:textId="1EB2CAA0" w:rsidR="00BD3852" w:rsidRDefault="00BD3852">
          <w:pPr>
            <w:pStyle w:val="TOC3"/>
            <w:tabs>
              <w:tab w:val="right" w:leader="dot" w:pos="9016"/>
            </w:tabs>
            <w:rPr>
              <w:noProof/>
            </w:rPr>
          </w:pPr>
          <w:hyperlink w:anchor="_Toc232269100" w:history="1">
            <w:r w:rsidRPr="00D228C2">
              <w:rPr>
                <w:rStyle w:val="Hyperlink"/>
                <w:noProof/>
              </w:rPr>
              <w:t>Completion Status</w:t>
            </w:r>
            <w:r>
              <w:rPr>
                <w:noProof/>
                <w:webHidden/>
              </w:rPr>
              <w:tab/>
            </w:r>
            <w:r>
              <w:rPr>
                <w:noProof/>
                <w:webHidden/>
              </w:rPr>
              <w:fldChar w:fldCharType="begin"/>
            </w:r>
            <w:r>
              <w:rPr>
                <w:noProof/>
                <w:webHidden/>
              </w:rPr>
              <w:instrText xml:space="preserve"> PAGEREF _Toc232269100 \h </w:instrText>
            </w:r>
            <w:r>
              <w:rPr>
                <w:noProof/>
                <w:webHidden/>
              </w:rPr>
            </w:r>
            <w:r>
              <w:rPr>
                <w:noProof/>
                <w:webHidden/>
              </w:rPr>
              <w:fldChar w:fldCharType="separate"/>
            </w:r>
            <w:r>
              <w:rPr>
                <w:noProof/>
                <w:webHidden/>
              </w:rPr>
              <w:t>6</w:t>
            </w:r>
            <w:r>
              <w:rPr>
                <w:noProof/>
                <w:webHidden/>
              </w:rPr>
              <w:fldChar w:fldCharType="end"/>
            </w:r>
          </w:hyperlink>
        </w:p>
        <w:p w14:paraId="790809FC" w14:textId="3BF47299" w:rsidR="00BD3852" w:rsidRDefault="00BD3852">
          <w:pPr>
            <w:pStyle w:val="TOC2"/>
            <w:tabs>
              <w:tab w:val="right" w:leader="dot" w:pos="9016"/>
            </w:tabs>
            <w:rPr>
              <w:noProof/>
            </w:rPr>
          </w:pPr>
          <w:hyperlink w:anchor="_Toc232269101" w:history="1">
            <w:r w:rsidRPr="00D228C2">
              <w:rPr>
                <w:rStyle w:val="Hyperlink"/>
                <w:noProof/>
              </w:rPr>
              <w:t>Incident Overview</w:t>
            </w:r>
            <w:r>
              <w:rPr>
                <w:noProof/>
                <w:webHidden/>
              </w:rPr>
              <w:tab/>
            </w:r>
            <w:r>
              <w:rPr>
                <w:noProof/>
                <w:webHidden/>
              </w:rPr>
              <w:fldChar w:fldCharType="begin"/>
            </w:r>
            <w:r>
              <w:rPr>
                <w:noProof/>
                <w:webHidden/>
              </w:rPr>
              <w:instrText xml:space="preserve"> PAGEREF _Toc232269101 \h </w:instrText>
            </w:r>
            <w:r>
              <w:rPr>
                <w:noProof/>
                <w:webHidden/>
              </w:rPr>
            </w:r>
            <w:r>
              <w:rPr>
                <w:noProof/>
                <w:webHidden/>
              </w:rPr>
              <w:fldChar w:fldCharType="separate"/>
            </w:r>
            <w:r>
              <w:rPr>
                <w:noProof/>
                <w:webHidden/>
              </w:rPr>
              <w:t>6</w:t>
            </w:r>
            <w:r>
              <w:rPr>
                <w:noProof/>
                <w:webHidden/>
              </w:rPr>
              <w:fldChar w:fldCharType="end"/>
            </w:r>
          </w:hyperlink>
        </w:p>
        <w:p w14:paraId="44740F45" w14:textId="5C53F538" w:rsidR="00BD3852" w:rsidRDefault="00BD3852">
          <w:pPr>
            <w:pStyle w:val="TOC3"/>
            <w:tabs>
              <w:tab w:val="right" w:leader="dot" w:pos="9016"/>
            </w:tabs>
            <w:rPr>
              <w:noProof/>
            </w:rPr>
          </w:pPr>
          <w:hyperlink w:anchor="_Toc232269102" w:history="1">
            <w:r w:rsidRPr="00D228C2">
              <w:rPr>
                <w:rStyle w:val="Hyperlink"/>
                <w:noProof/>
              </w:rPr>
              <w:t>Primary Incident Factors</w:t>
            </w:r>
            <w:r>
              <w:rPr>
                <w:noProof/>
                <w:webHidden/>
              </w:rPr>
              <w:tab/>
            </w:r>
            <w:r>
              <w:rPr>
                <w:noProof/>
                <w:webHidden/>
              </w:rPr>
              <w:fldChar w:fldCharType="begin"/>
            </w:r>
            <w:r>
              <w:rPr>
                <w:noProof/>
                <w:webHidden/>
              </w:rPr>
              <w:instrText xml:space="preserve"> PAGEREF _Toc232269102 \h </w:instrText>
            </w:r>
            <w:r>
              <w:rPr>
                <w:noProof/>
                <w:webHidden/>
              </w:rPr>
            </w:r>
            <w:r>
              <w:rPr>
                <w:noProof/>
                <w:webHidden/>
              </w:rPr>
              <w:fldChar w:fldCharType="separate"/>
            </w:r>
            <w:r>
              <w:rPr>
                <w:noProof/>
                <w:webHidden/>
              </w:rPr>
              <w:t>6</w:t>
            </w:r>
            <w:r>
              <w:rPr>
                <w:noProof/>
                <w:webHidden/>
              </w:rPr>
              <w:fldChar w:fldCharType="end"/>
            </w:r>
          </w:hyperlink>
        </w:p>
        <w:p w14:paraId="337A9452" w14:textId="61805511" w:rsidR="00BD3852" w:rsidRDefault="00BD3852">
          <w:pPr>
            <w:pStyle w:val="TOC3"/>
            <w:tabs>
              <w:tab w:val="right" w:leader="dot" w:pos="9016"/>
            </w:tabs>
            <w:rPr>
              <w:noProof/>
            </w:rPr>
          </w:pPr>
          <w:hyperlink w:anchor="_Toc232269103" w:history="1">
            <w:r w:rsidRPr="00D228C2">
              <w:rPr>
                <w:rStyle w:val="Hyperlink"/>
                <w:noProof/>
              </w:rPr>
              <w:t>Strategic Priorities</w:t>
            </w:r>
            <w:r>
              <w:rPr>
                <w:noProof/>
                <w:webHidden/>
              </w:rPr>
              <w:tab/>
            </w:r>
            <w:r>
              <w:rPr>
                <w:noProof/>
                <w:webHidden/>
              </w:rPr>
              <w:fldChar w:fldCharType="begin"/>
            </w:r>
            <w:r>
              <w:rPr>
                <w:noProof/>
                <w:webHidden/>
              </w:rPr>
              <w:instrText xml:space="preserve"> PAGEREF _Toc232269103 \h </w:instrText>
            </w:r>
            <w:r>
              <w:rPr>
                <w:noProof/>
                <w:webHidden/>
              </w:rPr>
            </w:r>
            <w:r>
              <w:rPr>
                <w:noProof/>
                <w:webHidden/>
              </w:rPr>
              <w:fldChar w:fldCharType="separate"/>
            </w:r>
            <w:r>
              <w:rPr>
                <w:noProof/>
                <w:webHidden/>
              </w:rPr>
              <w:t>7</w:t>
            </w:r>
            <w:r>
              <w:rPr>
                <w:noProof/>
                <w:webHidden/>
              </w:rPr>
              <w:fldChar w:fldCharType="end"/>
            </w:r>
          </w:hyperlink>
        </w:p>
        <w:p w14:paraId="0098E7DB" w14:textId="7366926E" w:rsidR="00BD3852" w:rsidRDefault="00BD3852">
          <w:pPr>
            <w:pStyle w:val="TOC2"/>
            <w:tabs>
              <w:tab w:val="right" w:leader="dot" w:pos="9016"/>
            </w:tabs>
            <w:rPr>
              <w:noProof/>
            </w:rPr>
          </w:pPr>
          <w:hyperlink w:anchor="_Toc232269104" w:history="1">
            <w:r w:rsidRPr="00D228C2">
              <w:rPr>
                <w:rStyle w:val="Hyperlink"/>
                <w:noProof/>
              </w:rPr>
              <w:t>Decision Timeline</w:t>
            </w:r>
            <w:r>
              <w:rPr>
                <w:noProof/>
                <w:webHidden/>
              </w:rPr>
              <w:tab/>
            </w:r>
            <w:r>
              <w:rPr>
                <w:noProof/>
                <w:webHidden/>
              </w:rPr>
              <w:fldChar w:fldCharType="begin"/>
            </w:r>
            <w:r>
              <w:rPr>
                <w:noProof/>
                <w:webHidden/>
              </w:rPr>
              <w:instrText xml:space="preserve"> PAGEREF _Toc232269104 \h </w:instrText>
            </w:r>
            <w:r>
              <w:rPr>
                <w:noProof/>
                <w:webHidden/>
              </w:rPr>
            </w:r>
            <w:r>
              <w:rPr>
                <w:noProof/>
                <w:webHidden/>
              </w:rPr>
              <w:fldChar w:fldCharType="separate"/>
            </w:r>
            <w:r>
              <w:rPr>
                <w:noProof/>
                <w:webHidden/>
              </w:rPr>
              <w:t>7</w:t>
            </w:r>
            <w:r>
              <w:rPr>
                <w:noProof/>
                <w:webHidden/>
              </w:rPr>
              <w:fldChar w:fldCharType="end"/>
            </w:r>
          </w:hyperlink>
        </w:p>
        <w:p w14:paraId="05037CC7" w14:textId="14B836B8" w:rsidR="00BD3852" w:rsidRDefault="00BD3852">
          <w:pPr>
            <w:pStyle w:val="TOC3"/>
            <w:tabs>
              <w:tab w:val="right" w:leader="dot" w:pos="9016"/>
            </w:tabs>
            <w:rPr>
              <w:noProof/>
            </w:rPr>
          </w:pPr>
          <w:hyperlink w:anchor="_Toc232269105" w:history="1">
            <w:r w:rsidRPr="00D228C2">
              <w:rPr>
                <w:rStyle w:val="Hyperlink"/>
                <w:noProof/>
              </w:rPr>
              <w:t>Metric Impact</w:t>
            </w:r>
            <w:r>
              <w:rPr>
                <w:noProof/>
                <w:webHidden/>
              </w:rPr>
              <w:tab/>
            </w:r>
            <w:r>
              <w:rPr>
                <w:noProof/>
                <w:webHidden/>
              </w:rPr>
              <w:fldChar w:fldCharType="begin"/>
            </w:r>
            <w:r>
              <w:rPr>
                <w:noProof/>
                <w:webHidden/>
              </w:rPr>
              <w:instrText xml:space="preserve"> PAGEREF _Toc232269105 \h </w:instrText>
            </w:r>
            <w:r>
              <w:rPr>
                <w:noProof/>
                <w:webHidden/>
              </w:rPr>
            </w:r>
            <w:r>
              <w:rPr>
                <w:noProof/>
                <w:webHidden/>
              </w:rPr>
              <w:fldChar w:fldCharType="separate"/>
            </w:r>
            <w:r>
              <w:rPr>
                <w:noProof/>
                <w:webHidden/>
              </w:rPr>
              <w:t>7</w:t>
            </w:r>
            <w:r>
              <w:rPr>
                <w:noProof/>
                <w:webHidden/>
              </w:rPr>
              <w:fldChar w:fldCharType="end"/>
            </w:r>
          </w:hyperlink>
        </w:p>
        <w:p w14:paraId="71D684F4" w14:textId="045F2FC8" w:rsidR="00BD3852" w:rsidRDefault="00BD3852">
          <w:pPr>
            <w:pStyle w:val="TOC2"/>
            <w:tabs>
              <w:tab w:val="right" w:leader="dot" w:pos="9016"/>
            </w:tabs>
            <w:rPr>
              <w:noProof/>
            </w:rPr>
          </w:pPr>
          <w:hyperlink w:anchor="_Toc232269106" w:history="1">
            <w:r w:rsidRPr="00D228C2">
              <w:rPr>
                <w:rStyle w:val="Hyperlink"/>
                <w:noProof/>
              </w:rPr>
              <w:t>Incident Prioritization Matrix</w:t>
            </w:r>
            <w:r>
              <w:rPr>
                <w:noProof/>
                <w:webHidden/>
              </w:rPr>
              <w:tab/>
            </w:r>
            <w:r>
              <w:rPr>
                <w:noProof/>
                <w:webHidden/>
              </w:rPr>
              <w:fldChar w:fldCharType="begin"/>
            </w:r>
            <w:r>
              <w:rPr>
                <w:noProof/>
                <w:webHidden/>
              </w:rPr>
              <w:instrText xml:space="preserve"> PAGEREF _Toc232269106 \h </w:instrText>
            </w:r>
            <w:r>
              <w:rPr>
                <w:noProof/>
                <w:webHidden/>
              </w:rPr>
            </w:r>
            <w:r>
              <w:rPr>
                <w:noProof/>
                <w:webHidden/>
              </w:rPr>
              <w:fldChar w:fldCharType="separate"/>
            </w:r>
            <w:r>
              <w:rPr>
                <w:noProof/>
                <w:webHidden/>
              </w:rPr>
              <w:t>13</w:t>
            </w:r>
            <w:r>
              <w:rPr>
                <w:noProof/>
                <w:webHidden/>
              </w:rPr>
              <w:fldChar w:fldCharType="end"/>
            </w:r>
          </w:hyperlink>
        </w:p>
        <w:p w14:paraId="4DB785D9" w14:textId="12A662C1" w:rsidR="00BD3852" w:rsidRDefault="00BD3852">
          <w:pPr>
            <w:pStyle w:val="TOC3"/>
            <w:tabs>
              <w:tab w:val="right" w:leader="dot" w:pos="9016"/>
            </w:tabs>
            <w:rPr>
              <w:noProof/>
            </w:rPr>
          </w:pPr>
          <w:hyperlink w:anchor="_Toc232269107" w:history="1">
            <w:r w:rsidRPr="00D228C2">
              <w:rPr>
                <w:rStyle w:val="Hyperlink"/>
                <w:noProof/>
              </w:rPr>
              <w:t>Critical Priority</w:t>
            </w:r>
            <w:r>
              <w:rPr>
                <w:noProof/>
                <w:webHidden/>
              </w:rPr>
              <w:tab/>
            </w:r>
            <w:r>
              <w:rPr>
                <w:noProof/>
                <w:webHidden/>
              </w:rPr>
              <w:fldChar w:fldCharType="begin"/>
            </w:r>
            <w:r>
              <w:rPr>
                <w:noProof/>
                <w:webHidden/>
              </w:rPr>
              <w:instrText xml:space="preserve"> PAGEREF _Toc232269107 \h </w:instrText>
            </w:r>
            <w:r>
              <w:rPr>
                <w:noProof/>
                <w:webHidden/>
              </w:rPr>
            </w:r>
            <w:r>
              <w:rPr>
                <w:noProof/>
                <w:webHidden/>
              </w:rPr>
              <w:fldChar w:fldCharType="separate"/>
            </w:r>
            <w:r>
              <w:rPr>
                <w:noProof/>
                <w:webHidden/>
              </w:rPr>
              <w:t>13</w:t>
            </w:r>
            <w:r>
              <w:rPr>
                <w:noProof/>
                <w:webHidden/>
              </w:rPr>
              <w:fldChar w:fldCharType="end"/>
            </w:r>
          </w:hyperlink>
        </w:p>
        <w:p w14:paraId="1496C481" w14:textId="400CE533" w:rsidR="00BD3852" w:rsidRDefault="00BD3852">
          <w:pPr>
            <w:pStyle w:val="TOC3"/>
            <w:tabs>
              <w:tab w:val="right" w:leader="dot" w:pos="9016"/>
            </w:tabs>
            <w:rPr>
              <w:noProof/>
            </w:rPr>
          </w:pPr>
          <w:hyperlink w:anchor="_Toc232269108" w:history="1">
            <w:r w:rsidRPr="00D228C2">
              <w:rPr>
                <w:rStyle w:val="Hyperlink"/>
                <w:noProof/>
              </w:rPr>
              <w:t>High Priority</w:t>
            </w:r>
            <w:r>
              <w:rPr>
                <w:noProof/>
                <w:webHidden/>
              </w:rPr>
              <w:tab/>
            </w:r>
            <w:r>
              <w:rPr>
                <w:noProof/>
                <w:webHidden/>
              </w:rPr>
              <w:fldChar w:fldCharType="begin"/>
            </w:r>
            <w:r>
              <w:rPr>
                <w:noProof/>
                <w:webHidden/>
              </w:rPr>
              <w:instrText xml:space="preserve"> PAGEREF _Toc232269108 \h </w:instrText>
            </w:r>
            <w:r>
              <w:rPr>
                <w:noProof/>
                <w:webHidden/>
              </w:rPr>
            </w:r>
            <w:r>
              <w:rPr>
                <w:noProof/>
                <w:webHidden/>
              </w:rPr>
              <w:fldChar w:fldCharType="separate"/>
            </w:r>
            <w:r>
              <w:rPr>
                <w:noProof/>
                <w:webHidden/>
              </w:rPr>
              <w:t>13</w:t>
            </w:r>
            <w:r>
              <w:rPr>
                <w:noProof/>
                <w:webHidden/>
              </w:rPr>
              <w:fldChar w:fldCharType="end"/>
            </w:r>
          </w:hyperlink>
        </w:p>
        <w:p w14:paraId="76FD4733" w14:textId="26C1F733" w:rsidR="00BD3852" w:rsidRDefault="00BD3852">
          <w:pPr>
            <w:pStyle w:val="TOC3"/>
            <w:tabs>
              <w:tab w:val="right" w:leader="dot" w:pos="9016"/>
            </w:tabs>
            <w:rPr>
              <w:noProof/>
            </w:rPr>
          </w:pPr>
          <w:hyperlink w:anchor="_Toc232269109" w:history="1">
            <w:r w:rsidRPr="00D228C2">
              <w:rPr>
                <w:rStyle w:val="Hyperlink"/>
                <w:noProof/>
              </w:rPr>
              <w:t>High Priority</w:t>
            </w:r>
            <w:r>
              <w:rPr>
                <w:noProof/>
                <w:webHidden/>
              </w:rPr>
              <w:tab/>
            </w:r>
            <w:r>
              <w:rPr>
                <w:noProof/>
                <w:webHidden/>
              </w:rPr>
              <w:fldChar w:fldCharType="begin"/>
            </w:r>
            <w:r>
              <w:rPr>
                <w:noProof/>
                <w:webHidden/>
              </w:rPr>
              <w:instrText xml:space="preserve"> PAGEREF _Toc232269109 \h </w:instrText>
            </w:r>
            <w:r>
              <w:rPr>
                <w:noProof/>
                <w:webHidden/>
              </w:rPr>
            </w:r>
            <w:r>
              <w:rPr>
                <w:noProof/>
                <w:webHidden/>
              </w:rPr>
              <w:fldChar w:fldCharType="separate"/>
            </w:r>
            <w:r>
              <w:rPr>
                <w:noProof/>
                <w:webHidden/>
              </w:rPr>
              <w:t>13</w:t>
            </w:r>
            <w:r>
              <w:rPr>
                <w:noProof/>
                <w:webHidden/>
              </w:rPr>
              <w:fldChar w:fldCharType="end"/>
            </w:r>
          </w:hyperlink>
        </w:p>
        <w:p w14:paraId="6DA17486" w14:textId="66C9DE1D" w:rsidR="00BD3852" w:rsidRDefault="00BD3852">
          <w:pPr>
            <w:pStyle w:val="TOC3"/>
            <w:tabs>
              <w:tab w:val="right" w:leader="dot" w:pos="9016"/>
            </w:tabs>
            <w:rPr>
              <w:noProof/>
            </w:rPr>
          </w:pPr>
          <w:hyperlink w:anchor="_Toc232269110" w:history="1">
            <w:r w:rsidRPr="00D228C2">
              <w:rPr>
                <w:rStyle w:val="Hyperlink"/>
                <w:noProof/>
              </w:rPr>
              <w:t>Deferred Priority</w:t>
            </w:r>
            <w:r>
              <w:rPr>
                <w:noProof/>
                <w:webHidden/>
              </w:rPr>
              <w:tab/>
            </w:r>
            <w:r>
              <w:rPr>
                <w:noProof/>
                <w:webHidden/>
              </w:rPr>
              <w:fldChar w:fldCharType="begin"/>
            </w:r>
            <w:r>
              <w:rPr>
                <w:noProof/>
                <w:webHidden/>
              </w:rPr>
              <w:instrText xml:space="preserve"> PAGEREF _Toc232269110 \h </w:instrText>
            </w:r>
            <w:r>
              <w:rPr>
                <w:noProof/>
                <w:webHidden/>
              </w:rPr>
            </w:r>
            <w:r>
              <w:rPr>
                <w:noProof/>
                <w:webHidden/>
              </w:rPr>
              <w:fldChar w:fldCharType="separate"/>
            </w:r>
            <w:r>
              <w:rPr>
                <w:noProof/>
                <w:webHidden/>
              </w:rPr>
              <w:t>14</w:t>
            </w:r>
            <w:r>
              <w:rPr>
                <w:noProof/>
                <w:webHidden/>
              </w:rPr>
              <w:fldChar w:fldCharType="end"/>
            </w:r>
          </w:hyperlink>
        </w:p>
        <w:p w14:paraId="66002267" w14:textId="5D87A868" w:rsidR="00BD3852" w:rsidRDefault="00BD3852">
          <w:pPr>
            <w:pStyle w:val="TOC3"/>
            <w:tabs>
              <w:tab w:val="right" w:leader="dot" w:pos="9016"/>
            </w:tabs>
            <w:rPr>
              <w:noProof/>
            </w:rPr>
          </w:pPr>
          <w:hyperlink w:anchor="_Toc232269111" w:history="1">
            <w:r w:rsidRPr="00D228C2">
              <w:rPr>
                <w:rStyle w:val="Hyperlink"/>
                <w:noProof/>
              </w:rPr>
              <w:t>Current Situation</w:t>
            </w:r>
            <w:r>
              <w:rPr>
                <w:noProof/>
                <w:webHidden/>
              </w:rPr>
              <w:tab/>
            </w:r>
            <w:r>
              <w:rPr>
                <w:noProof/>
                <w:webHidden/>
              </w:rPr>
              <w:fldChar w:fldCharType="begin"/>
            </w:r>
            <w:r>
              <w:rPr>
                <w:noProof/>
                <w:webHidden/>
              </w:rPr>
              <w:instrText xml:space="preserve"> PAGEREF _Toc232269111 \h </w:instrText>
            </w:r>
            <w:r>
              <w:rPr>
                <w:noProof/>
                <w:webHidden/>
              </w:rPr>
            </w:r>
            <w:r>
              <w:rPr>
                <w:noProof/>
                <w:webHidden/>
              </w:rPr>
              <w:fldChar w:fldCharType="separate"/>
            </w:r>
            <w:r>
              <w:rPr>
                <w:noProof/>
                <w:webHidden/>
              </w:rPr>
              <w:t>14</w:t>
            </w:r>
            <w:r>
              <w:rPr>
                <w:noProof/>
                <w:webHidden/>
              </w:rPr>
              <w:fldChar w:fldCharType="end"/>
            </w:r>
          </w:hyperlink>
        </w:p>
        <w:p w14:paraId="2E34AEA6" w14:textId="1EA87BF7" w:rsidR="00BD3852" w:rsidRDefault="00BD3852">
          <w:pPr>
            <w:pStyle w:val="TOC2"/>
            <w:tabs>
              <w:tab w:val="right" w:leader="dot" w:pos="9016"/>
            </w:tabs>
            <w:rPr>
              <w:noProof/>
            </w:rPr>
          </w:pPr>
          <w:hyperlink w:anchor="_Toc232269112" w:history="1">
            <w:r w:rsidRPr="00D228C2">
              <w:rPr>
                <w:rStyle w:val="Hyperlink"/>
                <w:noProof/>
              </w:rPr>
              <w:t>Leadership Assessment</w:t>
            </w:r>
            <w:r>
              <w:rPr>
                <w:noProof/>
                <w:webHidden/>
              </w:rPr>
              <w:tab/>
            </w:r>
            <w:r>
              <w:rPr>
                <w:noProof/>
                <w:webHidden/>
              </w:rPr>
              <w:fldChar w:fldCharType="begin"/>
            </w:r>
            <w:r>
              <w:rPr>
                <w:noProof/>
                <w:webHidden/>
              </w:rPr>
              <w:instrText xml:space="preserve"> PAGEREF _Toc232269112 \h </w:instrText>
            </w:r>
            <w:r>
              <w:rPr>
                <w:noProof/>
                <w:webHidden/>
              </w:rPr>
            </w:r>
            <w:r>
              <w:rPr>
                <w:noProof/>
                <w:webHidden/>
              </w:rPr>
              <w:fldChar w:fldCharType="separate"/>
            </w:r>
            <w:r>
              <w:rPr>
                <w:noProof/>
                <w:webHidden/>
              </w:rPr>
              <w:t>15</w:t>
            </w:r>
            <w:r>
              <w:rPr>
                <w:noProof/>
                <w:webHidden/>
              </w:rPr>
              <w:fldChar w:fldCharType="end"/>
            </w:r>
          </w:hyperlink>
        </w:p>
        <w:p w14:paraId="361CD8FE" w14:textId="1B6522E3" w:rsidR="00BD3852" w:rsidRDefault="00BD3852">
          <w:pPr>
            <w:pStyle w:val="TOC3"/>
            <w:tabs>
              <w:tab w:val="right" w:leader="dot" w:pos="9016"/>
            </w:tabs>
            <w:rPr>
              <w:noProof/>
            </w:rPr>
          </w:pPr>
          <w:hyperlink w:anchor="_Toc232269113" w:history="1">
            <w:r w:rsidRPr="00D228C2">
              <w:rPr>
                <w:rStyle w:val="Hyperlink"/>
                <w:noProof/>
              </w:rPr>
              <w:t>Leadership Strengths</w:t>
            </w:r>
            <w:r>
              <w:rPr>
                <w:noProof/>
                <w:webHidden/>
              </w:rPr>
              <w:tab/>
            </w:r>
            <w:r>
              <w:rPr>
                <w:noProof/>
                <w:webHidden/>
              </w:rPr>
              <w:fldChar w:fldCharType="begin"/>
            </w:r>
            <w:r>
              <w:rPr>
                <w:noProof/>
                <w:webHidden/>
              </w:rPr>
              <w:instrText xml:space="preserve"> PAGEREF _Toc232269113 \h </w:instrText>
            </w:r>
            <w:r>
              <w:rPr>
                <w:noProof/>
                <w:webHidden/>
              </w:rPr>
            </w:r>
            <w:r>
              <w:rPr>
                <w:noProof/>
                <w:webHidden/>
              </w:rPr>
              <w:fldChar w:fldCharType="separate"/>
            </w:r>
            <w:r>
              <w:rPr>
                <w:noProof/>
                <w:webHidden/>
              </w:rPr>
              <w:t>15</w:t>
            </w:r>
            <w:r>
              <w:rPr>
                <w:noProof/>
                <w:webHidden/>
              </w:rPr>
              <w:fldChar w:fldCharType="end"/>
            </w:r>
          </w:hyperlink>
        </w:p>
        <w:p w14:paraId="0BBD5514" w14:textId="791F2AD1" w:rsidR="00BD3852" w:rsidRDefault="00BD3852">
          <w:pPr>
            <w:pStyle w:val="TOC3"/>
            <w:tabs>
              <w:tab w:val="right" w:leader="dot" w:pos="9016"/>
            </w:tabs>
            <w:rPr>
              <w:noProof/>
            </w:rPr>
          </w:pPr>
          <w:hyperlink w:anchor="_Toc232269114" w:history="1">
            <w:r w:rsidRPr="00D228C2">
              <w:rPr>
                <w:rStyle w:val="Hyperlink"/>
                <w:noProof/>
              </w:rPr>
              <w:t>Leadership Risks</w:t>
            </w:r>
            <w:r>
              <w:rPr>
                <w:noProof/>
                <w:webHidden/>
              </w:rPr>
              <w:tab/>
            </w:r>
            <w:r>
              <w:rPr>
                <w:noProof/>
                <w:webHidden/>
              </w:rPr>
              <w:fldChar w:fldCharType="begin"/>
            </w:r>
            <w:r>
              <w:rPr>
                <w:noProof/>
                <w:webHidden/>
              </w:rPr>
              <w:instrText xml:space="preserve"> PAGEREF _Toc232269114 \h </w:instrText>
            </w:r>
            <w:r>
              <w:rPr>
                <w:noProof/>
                <w:webHidden/>
              </w:rPr>
            </w:r>
            <w:r>
              <w:rPr>
                <w:noProof/>
                <w:webHidden/>
              </w:rPr>
              <w:fldChar w:fldCharType="separate"/>
            </w:r>
            <w:r>
              <w:rPr>
                <w:noProof/>
                <w:webHidden/>
              </w:rPr>
              <w:t>15</w:t>
            </w:r>
            <w:r>
              <w:rPr>
                <w:noProof/>
                <w:webHidden/>
              </w:rPr>
              <w:fldChar w:fldCharType="end"/>
            </w:r>
          </w:hyperlink>
        </w:p>
        <w:p w14:paraId="79759AB5" w14:textId="7F8C8AD6" w:rsidR="00BD3852" w:rsidRDefault="00BD3852">
          <w:pPr>
            <w:pStyle w:val="TOC1"/>
            <w:tabs>
              <w:tab w:val="right" w:leader="dot" w:pos="9016"/>
            </w:tabs>
            <w:rPr>
              <w:noProof/>
            </w:rPr>
          </w:pPr>
          <w:hyperlink w:anchor="_Toc232269115" w:history="1">
            <w:r w:rsidRPr="00D228C2">
              <w:rPr>
                <w:rStyle w:val="Hyperlink"/>
                <w:noProof/>
              </w:rPr>
              <w:t>Final Portfolio Summary</w:t>
            </w:r>
            <w:r>
              <w:rPr>
                <w:noProof/>
                <w:webHidden/>
              </w:rPr>
              <w:tab/>
            </w:r>
            <w:r>
              <w:rPr>
                <w:noProof/>
                <w:webHidden/>
              </w:rPr>
              <w:fldChar w:fldCharType="begin"/>
            </w:r>
            <w:r>
              <w:rPr>
                <w:noProof/>
                <w:webHidden/>
              </w:rPr>
              <w:instrText xml:space="preserve"> PAGEREF _Toc232269115 \h </w:instrText>
            </w:r>
            <w:r>
              <w:rPr>
                <w:noProof/>
                <w:webHidden/>
              </w:rPr>
            </w:r>
            <w:r>
              <w:rPr>
                <w:noProof/>
                <w:webHidden/>
              </w:rPr>
              <w:fldChar w:fldCharType="separate"/>
            </w:r>
            <w:r>
              <w:rPr>
                <w:noProof/>
                <w:webHidden/>
              </w:rPr>
              <w:t>15</w:t>
            </w:r>
            <w:r>
              <w:rPr>
                <w:noProof/>
                <w:webHidden/>
              </w:rPr>
              <w:fldChar w:fldCharType="end"/>
            </w:r>
          </w:hyperlink>
        </w:p>
        <w:p w14:paraId="689332F8" w14:textId="4DB72A47" w:rsidR="00BD3852" w:rsidRDefault="00BD3852">
          <w:r>
            <w:rPr>
              <w:b/>
              <w:bCs/>
              <w:noProof/>
            </w:rPr>
            <w:fldChar w:fldCharType="end"/>
          </w:r>
        </w:p>
      </w:sdtContent>
    </w:sdt>
    <w:p w14:paraId="77C4735A" w14:textId="77777777" w:rsidR="00BD3852" w:rsidRDefault="00BD3852"/>
    <w:p w14:paraId="33BCDA24" w14:textId="77777777" w:rsidR="00A817D0" w:rsidRDefault="00A817D0"/>
    <w:p w14:paraId="59600BFB" w14:textId="77777777" w:rsidR="00A817D0" w:rsidRDefault="00A817D0"/>
    <w:p w14:paraId="1C6C89BB" w14:textId="77777777" w:rsidR="00BD3852" w:rsidRDefault="00BD3852"/>
    <w:p w14:paraId="31972754" w14:textId="77777777" w:rsidR="00BD3852" w:rsidRDefault="00BD3852"/>
    <w:p w14:paraId="6EAE1E7A" w14:textId="77777777" w:rsidR="00BD3852" w:rsidRDefault="00BD3852"/>
    <w:p w14:paraId="12F4D783" w14:textId="77777777" w:rsidR="00BD3852" w:rsidRDefault="00BD3852"/>
    <w:p w14:paraId="42807CEE" w14:textId="77777777" w:rsidR="00BD3852" w:rsidRDefault="00BD3852"/>
    <w:p w14:paraId="265B703F" w14:textId="77777777" w:rsidR="00A817D0" w:rsidRPr="00A817D0" w:rsidRDefault="00A817D0" w:rsidP="00BD3852">
      <w:pPr>
        <w:pStyle w:val="Heading1"/>
      </w:pPr>
      <w:bookmarkStart w:id="0" w:name="_Toc232269097"/>
      <w:proofErr w:type="spellStart"/>
      <w:r w:rsidRPr="00A817D0">
        <w:lastRenderedPageBreak/>
        <w:t>CareerForge</w:t>
      </w:r>
      <w:proofErr w:type="spellEnd"/>
      <w:r w:rsidRPr="00A817D0">
        <w:t xml:space="preserve"> Day 6 Launch Incident Report</w:t>
      </w:r>
      <w:bookmarkEnd w:id="0"/>
    </w:p>
    <w:p w14:paraId="1CEDD6FD" w14:textId="77777777" w:rsidR="00A817D0" w:rsidRPr="00A817D0" w:rsidRDefault="00A817D0" w:rsidP="00BD3852">
      <w:pPr>
        <w:pStyle w:val="Heading2"/>
      </w:pPr>
      <w:bookmarkStart w:id="1" w:name="_Toc232269098"/>
      <w:r w:rsidRPr="00A817D0">
        <w:t xml:space="preserve">Generated from </w:t>
      </w:r>
      <w:proofErr w:type="spellStart"/>
      <w:r w:rsidRPr="00A817D0">
        <w:t>LaunchRoom</w:t>
      </w:r>
      <w:proofErr w:type="spellEnd"/>
      <w:r w:rsidRPr="00A817D0">
        <w:t xml:space="preserve"> Simulation Decisions</w:t>
      </w:r>
      <w:bookmarkEnd w:id="1"/>
    </w:p>
    <w:p w14:paraId="59F1669A" w14:textId="77777777" w:rsidR="00BD3852" w:rsidRDefault="00BD3852" w:rsidP="00A817D0">
      <w:pPr>
        <w:rPr>
          <w:b/>
          <w:bCs/>
        </w:rPr>
      </w:pPr>
    </w:p>
    <w:p w14:paraId="785C6D10" w14:textId="6D1857E9" w:rsidR="00A817D0" w:rsidRPr="00A817D0" w:rsidRDefault="00A817D0" w:rsidP="00A817D0">
      <w:r w:rsidRPr="00A817D0">
        <w:rPr>
          <w:b/>
          <w:bCs/>
        </w:rPr>
        <w:t>Student:</w:t>
      </w:r>
      <w:r w:rsidRPr="00A817D0">
        <w:t xml:space="preserve"> Gourik Narendra Patil</w:t>
      </w:r>
      <w:r w:rsidRPr="00A817D0">
        <w:br/>
      </w:r>
      <w:r w:rsidRPr="00A817D0">
        <w:rPr>
          <w:b/>
          <w:bCs/>
        </w:rPr>
        <w:t>Email:</w:t>
      </w:r>
      <w:r w:rsidRPr="00A817D0">
        <w:t xml:space="preserve"> </w:t>
      </w:r>
      <w:hyperlink r:id="rId19" w:history="1">
        <w:r w:rsidRPr="00A817D0">
          <w:rPr>
            <w:rStyle w:val="Hyperlink"/>
          </w:rPr>
          <w:t>aartigaurik251@gmail.com</w:t>
        </w:r>
      </w:hyperlink>
      <w:r w:rsidRPr="00A817D0">
        <w:br/>
      </w:r>
      <w:r w:rsidRPr="00A817D0">
        <w:rPr>
          <w:b/>
          <w:bCs/>
        </w:rPr>
        <w:t>Discord:</w:t>
      </w:r>
      <w:r w:rsidRPr="00A817D0">
        <w:t xml:space="preserve"> GNP_29</w:t>
      </w:r>
      <w:r w:rsidRPr="00A817D0">
        <w:rPr>
          <w:rFonts w:ascii="Segoe UI Emoji" w:hAnsi="Segoe UI Emoji" w:cs="Segoe UI Emoji"/>
        </w:rPr>
        <w:t>😎</w:t>
      </w:r>
    </w:p>
    <w:p w14:paraId="0CD10084" w14:textId="66B10443" w:rsidR="00A817D0" w:rsidRDefault="00A817D0" w:rsidP="00A817D0"/>
    <w:p w14:paraId="28B065E8" w14:textId="77777777" w:rsidR="00A817D0" w:rsidRPr="00A817D0" w:rsidRDefault="00A817D0" w:rsidP="00A817D0"/>
    <w:p w14:paraId="490D8B9D" w14:textId="77777777" w:rsidR="00A817D0" w:rsidRPr="00A817D0" w:rsidRDefault="00A817D0" w:rsidP="00BD3852">
      <w:pPr>
        <w:pStyle w:val="Heading3"/>
      </w:pPr>
      <w:bookmarkStart w:id="2" w:name="_Toc232269099"/>
      <w:r w:rsidRPr="00A817D0">
        <w:t>Executive Summary</w:t>
      </w:r>
      <w:bookmarkEnd w:id="2"/>
    </w:p>
    <w:p w14:paraId="27B1E0B3" w14:textId="77777777" w:rsidR="00A817D0" w:rsidRPr="00A817D0" w:rsidRDefault="00A817D0" w:rsidP="00A817D0">
      <w:r w:rsidRPr="00A817D0">
        <w:t xml:space="preserve">This report documents the </w:t>
      </w:r>
      <w:proofErr w:type="spellStart"/>
      <w:r w:rsidRPr="00A817D0">
        <w:t>FlashCart</w:t>
      </w:r>
      <w:proofErr w:type="spellEnd"/>
      <w:r w:rsidRPr="00A817D0">
        <w:t xml:space="preserve"> launch incident simulation completed in </w:t>
      </w:r>
      <w:proofErr w:type="spellStart"/>
      <w:r w:rsidRPr="00A817D0">
        <w:t>LaunchRoom</w:t>
      </w:r>
      <w:proofErr w:type="spellEnd"/>
      <w:r w:rsidRPr="00A817D0">
        <w:t>. During a high-traffic product drop, the platform experienced checkout instability, duplicate charge reports, webhook lag, inventory mismatch risk, and escalating support volume.</w:t>
      </w:r>
    </w:p>
    <w:p w14:paraId="6E06049F" w14:textId="77777777" w:rsidR="00A817D0" w:rsidRPr="00A817D0" w:rsidRDefault="00A817D0" w:rsidP="00A817D0">
      <w:r w:rsidRPr="00A817D0">
        <w:t>The response strategy focused on protecting customer trust, containing payment-related risks, minimizing duplicate charges, and reducing the operational impact on support and finance teams. Throughout the incident, customer financial integrity was prioritized over short-term revenue preservation.</w:t>
      </w:r>
    </w:p>
    <w:p w14:paraId="77EC408B" w14:textId="77777777" w:rsidR="00A817D0" w:rsidRPr="00A817D0" w:rsidRDefault="00A817D0" w:rsidP="00A817D0">
      <w:r w:rsidRPr="00A817D0">
        <w:t>The simulation concluded with successful containment of the primary customer-money risks while accepting controlled revenue loss and increased executive pressure.</w:t>
      </w:r>
    </w:p>
    <w:p w14:paraId="3D750D35" w14:textId="77777777" w:rsidR="00A817D0" w:rsidRPr="00A817D0" w:rsidRDefault="00A817D0" w:rsidP="00A817D0">
      <w:r w:rsidRPr="00A817D0">
        <w:pict w14:anchorId="1F84F3DD">
          <v:rect id="_x0000_i1146" style="width:0;height:1.5pt" o:hralign="center" o:hrstd="t" o:hr="t" fillcolor="#a0a0a0" stroked="f"/>
        </w:pict>
      </w:r>
    </w:p>
    <w:p w14:paraId="4E8875B5" w14:textId="77777777" w:rsidR="00A817D0" w:rsidRPr="00A817D0" w:rsidRDefault="00A817D0" w:rsidP="00BD3852">
      <w:pPr>
        <w:pStyle w:val="Heading3"/>
      </w:pPr>
      <w:bookmarkStart w:id="3" w:name="_Toc232269100"/>
      <w:r w:rsidRPr="00A817D0">
        <w:t>Completion Status</w:t>
      </w:r>
      <w:bookmarkEnd w:id="3"/>
    </w:p>
    <w:p w14:paraId="64187738" w14:textId="77777777" w:rsidR="00A817D0" w:rsidRPr="00A817D0" w:rsidRDefault="00A817D0" w:rsidP="00A817D0">
      <w:r w:rsidRPr="00A817D0">
        <w:rPr>
          <w:b/>
          <w:bCs/>
        </w:rPr>
        <w:t>Status:</w:t>
      </w:r>
      <w:r w:rsidRPr="00A817D0">
        <w:t xml:space="preserve"> Ended by student before timer ended</w:t>
      </w:r>
    </w:p>
    <w:p w14:paraId="19A290B7" w14:textId="77777777" w:rsidR="00A817D0" w:rsidRPr="00A817D0" w:rsidRDefault="00A817D0" w:rsidP="00A817D0">
      <w:r w:rsidRPr="00A817D0">
        <w:pict w14:anchorId="4A8C2965">
          <v:rect id="_x0000_i1147" style="width:0;height:1.5pt" o:hralign="center" o:hrstd="t" o:hr="t" fillcolor="#a0a0a0" stroked="f"/>
        </w:pict>
      </w:r>
    </w:p>
    <w:p w14:paraId="0C966924" w14:textId="77777777" w:rsidR="00A817D0" w:rsidRPr="00A817D0" w:rsidRDefault="00A817D0" w:rsidP="00BD3852">
      <w:pPr>
        <w:pStyle w:val="Heading2"/>
      </w:pPr>
      <w:bookmarkStart w:id="4" w:name="_Toc232269101"/>
      <w:r w:rsidRPr="00A817D0">
        <w:t>Incident Overview</w:t>
      </w:r>
      <w:bookmarkEnd w:id="4"/>
    </w:p>
    <w:p w14:paraId="014C4773" w14:textId="77777777" w:rsidR="00A817D0" w:rsidRPr="00A817D0" w:rsidRDefault="00A817D0" w:rsidP="00BD3852">
      <w:pPr>
        <w:pStyle w:val="Heading3"/>
      </w:pPr>
      <w:bookmarkStart w:id="5" w:name="_Toc232269102"/>
      <w:r w:rsidRPr="00A817D0">
        <w:t>Primary Incident Factors</w:t>
      </w:r>
      <w:bookmarkEnd w:id="5"/>
    </w:p>
    <w:p w14:paraId="665DB12F" w14:textId="77777777" w:rsidR="00A817D0" w:rsidRPr="00A817D0" w:rsidRDefault="00A817D0" w:rsidP="00A817D0">
      <w:pPr>
        <w:numPr>
          <w:ilvl w:val="0"/>
          <w:numId w:val="1"/>
        </w:numPr>
      </w:pPr>
      <w:r w:rsidRPr="00A817D0">
        <w:t>Checkout instability during a high-traffic launch</w:t>
      </w:r>
    </w:p>
    <w:p w14:paraId="336350F0" w14:textId="77777777" w:rsidR="00A817D0" w:rsidRPr="00A817D0" w:rsidRDefault="00A817D0" w:rsidP="00A817D0">
      <w:pPr>
        <w:numPr>
          <w:ilvl w:val="0"/>
          <w:numId w:val="1"/>
        </w:numPr>
      </w:pPr>
      <w:r w:rsidRPr="00A817D0">
        <w:t>Duplicate customer charges</w:t>
      </w:r>
    </w:p>
    <w:p w14:paraId="0424C59B" w14:textId="77777777" w:rsidR="00A817D0" w:rsidRPr="00A817D0" w:rsidRDefault="00A817D0" w:rsidP="00A817D0">
      <w:pPr>
        <w:numPr>
          <w:ilvl w:val="0"/>
          <w:numId w:val="1"/>
        </w:numPr>
      </w:pPr>
      <w:r w:rsidRPr="00A817D0">
        <w:t>Payment success without order confirmation</w:t>
      </w:r>
    </w:p>
    <w:p w14:paraId="11BD8A8D" w14:textId="77777777" w:rsidR="00A817D0" w:rsidRPr="00A817D0" w:rsidRDefault="00A817D0" w:rsidP="00A817D0">
      <w:pPr>
        <w:numPr>
          <w:ilvl w:val="0"/>
          <w:numId w:val="1"/>
        </w:numPr>
      </w:pPr>
      <w:r w:rsidRPr="00A817D0">
        <w:t>Webhook processing lag</w:t>
      </w:r>
    </w:p>
    <w:p w14:paraId="2F790263" w14:textId="77777777" w:rsidR="00A817D0" w:rsidRPr="00A817D0" w:rsidRDefault="00A817D0" w:rsidP="00A817D0">
      <w:pPr>
        <w:numPr>
          <w:ilvl w:val="0"/>
          <w:numId w:val="1"/>
        </w:numPr>
      </w:pPr>
      <w:r w:rsidRPr="00A817D0">
        <w:t>Inventory mismatch risk</w:t>
      </w:r>
    </w:p>
    <w:p w14:paraId="505D6E86" w14:textId="77777777" w:rsidR="00A817D0" w:rsidRPr="00A817D0" w:rsidRDefault="00A817D0" w:rsidP="00A817D0">
      <w:pPr>
        <w:numPr>
          <w:ilvl w:val="0"/>
          <w:numId w:val="1"/>
        </w:numPr>
      </w:pPr>
      <w:r w:rsidRPr="00A817D0">
        <w:lastRenderedPageBreak/>
        <w:t>Escalating customer support volume</w:t>
      </w:r>
    </w:p>
    <w:p w14:paraId="2B65ED5D" w14:textId="77777777" w:rsidR="00A817D0" w:rsidRPr="00A817D0" w:rsidRDefault="00A817D0" w:rsidP="00A817D0">
      <w:pPr>
        <w:numPr>
          <w:ilvl w:val="0"/>
          <w:numId w:val="1"/>
        </w:numPr>
      </w:pPr>
      <w:r w:rsidRPr="00A817D0">
        <w:t>Public customer complaints and screenshots on social media</w:t>
      </w:r>
    </w:p>
    <w:p w14:paraId="004FC4BB" w14:textId="77777777" w:rsidR="00A817D0" w:rsidRPr="00A817D0" w:rsidRDefault="00A817D0" w:rsidP="00BD3852">
      <w:pPr>
        <w:pStyle w:val="Heading3"/>
      </w:pPr>
      <w:bookmarkStart w:id="6" w:name="_Toc232269103"/>
      <w:r w:rsidRPr="00A817D0">
        <w:t>Strategic Priorities</w:t>
      </w:r>
      <w:bookmarkEnd w:id="6"/>
    </w:p>
    <w:p w14:paraId="0F3AF967" w14:textId="77777777" w:rsidR="00A817D0" w:rsidRPr="00A817D0" w:rsidRDefault="00A817D0" w:rsidP="00A817D0">
      <w:pPr>
        <w:numPr>
          <w:ilvl w:val="0"/>
          <w:numId w:val="2"/>
        </w:numPr>
      </w:pPr>
      <w:r w:rsidRPr="00A817D0">
        <w:t>Protect customer money and trust</w:t>
      </w:r>
    </w:p>
    <w:p w14:paraId="647E9220" w14:textId="77777777" w:rsidR="00A817D0" w:rsidRPr="00A817D0" w:rsidRDefault="00A817D0" w:rsidP="00A817D0">
      <w:pPr>
        <w:numPr>
          <w:ilvl w:val="0"/>
          <w:numId w:val="2"/>
        </w:numPr>
      </w:pPr>
      <w:r w:rsidRPr="00A817D0">
        <w:t>Prevent additional duplicate charges</w:t>
      </w:r>
    </w:p>
    <w:p w14:paraId="66B8B630" w14:textId="77777777" w:rsidR="00A817D0" w:rsidRPr="00A817D0" w:rsidRDefault="00A817D0" w:rsidP="00A817D0">
      <w:pPr>
        <w:numPr>
          <w:ilvl w:val="0"/>
          <w:numId w:val="2"/>
        </w:numPr>
      </w:pPr>
      <w:r w:rsidRPr="00A817D0">
        <w:t>Restore payment and order consistency</w:t>
      </w:r>
    </w:p>
    <w:p w14:paraId="57323650" w14:textId="77777777" w:rsidR="00A817D0" w:rsidRPr="00A817D0" w:rsidRDefault="00A817D0" w:rsidP="00A817D0">
      <w:pPr>
        <w:numPr>
          <w:ilvl w:val="0"/>
          <w:numId w:val="2"/>
        </w:numPr>
      </w:pPr>
      <w:r w:rsidRPr="00A817D0">
        <w:t>Reduce support burden through communication</w:t>
      </w:r>
    </w:p>
    <w:p w14:paraId="3C5A83F6" w14:textId="77777777" w:rsidR="00A817D0" w:rsidRPr="00A817D0" w:rsidRDefault="00A817D0" w:rsidP="00A817D0">
      <w:pPr>
        <w:numPr>
          <w:ilvl w:val="0"/>
          <w:numId w:val="2"/>
        </w:numPr>
      </w:pPr>
      <w:r w:rsidRPr="00A817D0">
        <w:t>Limit blast radius while maintaining platform stability</w:t>
      </w:r>
    </w:p>
    <w:p w14:paraId="77855998" w14:textId="77777777" w:rsidR="00A817D0" w:rsidRPr="00A817D0" w:rsidRDefault="00A817D0" w:rsidP="00A817D0">
      <w:r w:rsidRPr="00A817D0">
        <w:pict w14:anchorId="7E1CE5CC">
          <v:rect id="_x0000_i1148" style="width:0;height:1.5pt" o:hralign="center" o:hrstd="t" o:hr="t" fillcolor="#a0a0a0" stroked="f"/>
        </w:pict>
      </w:r>
    </w:p>
    <w:p w14:paraId="51CB0544" w14:textId="77777777" w:rsidR="00A817D0" w:rsidRPr="00A817D0" w:rsidRDefault="00A817D0" w:rsidP="00BD3852">
      <w:pPr>
        <w:pStyle w:val="Heading2"/>
      </w:pPr>
      <w:bookmarkStart w:id="7" w:name="_Toc232269104"/>
      <w:r w:rsidRPr="00A817D0">
        <w:t>Decision Timeline</w:t>
      </w:r>
      <w:bookmarkEnd w:id="7"/>
    </w:p>
    <w:p w14:paraId="7495F504" w14:textId="77777777" w:rsidR="00A817D0" w:rsidRPr="00A817D0" w:rsidRDefault="00A817D0" w:rsidP="00A817D0">
      <w:pPr>
        <w:rPr>
          <w:b/>
          <w:bCs/>
        </w:rPr>
      </w:pPr>
      <w:r w:rsidRPr="00A817D0">
        <w:rPr>
          <w:b/>
          <w:bCs/>
        </w:rPr>
        <w:t>T+01 – Traffic Control</w:t>
      </w:r>
    </w:p>
    <w:p w14:paraId="37E58933" w14:textId="77777777" w:rsidR="00A817D0" w:rsidRPr="00A817D0" w:rsidRDefault="00A817D0" w:rsidP="00A817D0">
      <w:pPr>
        <w:rPr>
          <w:b/>
          <w:bCs/>
        </w:rPr>
      </w:pPr>
      <w:r w:rsidRPr="00A817D0">
        <w:rPr>
          <w:b/>
          <w:bCs/>
        </w:rPr>
        <w:t>Decision</w:t>
      </w:r>
    </w:p>
    <w:p w14:paraId="7BCD2EFC" w14:textId="77777777" w:rsidR="00A817D0" w:rsidRPr="00A817D0" w:rsidRDefault="00A817D0" w:rsidP="00A817D0">
      <w:r w:rsidRPr="00A817D0">
        <w:rPr>
          <w:b/>
          <w:bCs/>
        </w:rPr>
        <w:t>Disable payments only</w:t>
      </w:r>
    </w:p>
    <w:p w14:paraId="09906200" w14:textId="77777777" w:rsidR="00A817D0" w:rsidRPr="00A817D0" w:rsidRDefault="00A817D0" w:rsidP="00A817D0">
      <w:pPr>
        <w:rPr>
          <w:b/>
          <w:bCs/>
        </w:rPr>
      </w:pPr>
      <w:r w:rsidRPr="00A817D0">
        <w:rPr>
          <w:b/>
          <w:bCs/>
        </w:rPr>
        <w:t>Reasoning</w:t>
      </w:r>
    </w:p>
    <w:p w14:paraId="030C5592" w14:textId="77777777" w:rsidR="00A817D0" w:rsidRPr="00A817D0" w:rsidRDefault="00A817D0" w:rsidP="00A817D0">
      <w:r w:rsidRPr="00A817D0">
        <w:t xml:space="preserve">"We need to stop the bleeding on failed payments. Leaving the site up but temporarily disabling the payment gate prevents us from taking customer money we can't properly </w:t>
      </w:r>
      <w:proofErr w:type="spellStart"/>
      <w:r w:rsidRPr="00A817D0">
        <w:t>fulfill</w:t>
      </w:r>
      <w:proofErr w:type="spellEnd"/>
      <w:r w:rsidRPr="00A817D0">
        <w:t>, while buying us time to figure out what's breaking the orders."</w:t>
      </w:r>
    </w:p>
    <w:p w14:paraId="0B3B8507" w14:textId="77777777" w:rsidR="00A817D0" w:rsidRPr="00A817D0" w:rsidRDefault="00A817D0" w:rsidP="00A817D0">
      <w:pPr>
        <w:rPr>
          <w:b/>
          <w:bCs/>
        </w:rPr>
      </w:pPr>
      <w:r w:rsidRPr="00A817D0">
        <w:rPr>
          <w:b/>
          <w:bCs/>
        </w:rPr>
        <w:t>Outcome</w:t>
      </w:r>
    </w:p>
    <w:p w14:paraId="056B1FDC" w14:textId="77777777" w:rsidR="00A817D0" w:rsidRPr="00A817D0" w:rsidRDefault="00A817D0" w:rsidP="00A817D0">
      <w:pPr>
        <w:numPr>
          <w:ilvl w:val="0"/>
          <w:numId w:val="3"/>
        </w:numPr>
      </w:pPr>
      <w:r w:rsidRPr="00A817D0">
        <w:t>Payment creation disabled</w:t>
      </w:r>
    </w:p>
    <w:p w14:paraId="79B1FBDF" w14:textId="77777777" w:rsidR="00A817D0" w:rsidRPr="00A817D0" w:rsidRDefault="00A817D0" w:rsidP="00A817D0">
      <w:pPr>
        <w:numPr>
          <w:ilvl w:val="0"/>
          <w:numId w:val="3"/>
        </w:numPr>
      </w:pPr>
      <w:r w:rsidRPr="00A817D0">
        <w:t>Reduced refund exposure</w:t>
      </w:r>
    </w:p>
    <w:p w14:paraId="3C189D77" w14:textId="77777777" w:rsidR="00A817D0" w:rsidRPr="00A817D0" w:rsidRDefault="00A817D0" w:rsidP="00A817D0">
      <w:pPr>
        <w:numPr>
          <w:ilvl w:val="0"/>
          <w:numId w:val="3"/>
        </w:numPr>
      </w:pPr>
      <w:r w:rsidRPr="00A817D0">
        <w:t>Increased customer confusion for active checkouts</w:t>
      </w:r>
    </w:p>
    <w:p w14:paraId="175DB021" w14:textId="77777777" w:rsidR="00A817D0" w:rsidRPr="00A817D0" w:rsidRDefault="00A817D0" w:rsidP="00BD3852">
      <w:pPr>
        <w:pStyle w:val="Heading3"/>
      </w:pPr>
      <w:bookmarkStart w:id="8" w:name="_Toc232269105"/>
      <w:r w:rsidRPr="00A817D0">
        <w:t>Metric Impact</w:t>
      </w:r>
      <w:bookmarkEnd w:id="8"/>
    </w:p>
    <w:p w14:paraId="003AA9EC" w14:textId="77777777" w:rsidR="00A817D0" w:rsidRPr="00A817D0" w:rsidRDefault="00A817D0" w:rsidP="00A817D0">
      <w:pPr>
        <w:numPr>
          <w:ilvl w:val="0"/>
          <w:numId w:val="4"/>
        </w:numPr>
      </w:pPr>
      <w:r w:rsidRPr="00A817D0">
        <w:t>Active users: -260</w:t>
      </w:r>
    </w:p>
    <w:p w14:paraId="65958498" w14:textId="77777777" w:rsidR="00A817D0" w:rsidRPr="00A817D0" w:rsidRDefault="00A817D0" w:rsidP="00A817D0">
      <w:pPr>
        <w:numPr>
          <w:ilvl w:val="0"/>
          <w:numId w:val="4"/>
        </w:numPr>
      </w:pPr>
      <w:r w:rsidRPr="00A817D0">
        <w:t>Success rate: +3</w:t>
      </w:r>
    </w:p>
    <w:p w14:paraId="340CAE76" w14:textId="77777777" w:rsidR="00A817D0" w:rsidRPr="00A817D0" w:rsidRDefault="00A817D0" w:rsidP="00A817D0">
      <w:pPr>
        <w:numPr>
          <w:ilvl w:val="0"/>
          <w:numId w:val="4"/>
        </w:numPr>
      </w:pPr>
      <w:r w:rsidRPr="00A817D0">
        <w:t>Failed payments: -22</w:t>
      </w:r>
    </w:p>
    <w:p w14:paraId="658DB4AA" w14:textId="77777777" w:rsidR="00A817D0" w:rsidRPr="00A817D0" w:rsidRDefault="00A817D0" w:rsidP="00A817D0">
      <w:pPr>
        <w:numPr>
          <w:ilvl w:val="0"/>
          <w:numId w:val="4"/>
        </w:numPr>
      </w:pPr>
      <w:r w:rsidRPr="00A817D0">
        <w:t>Duplicate charges: -12</w:t>
      </w:r>
    </w:p>
    <w:p w14:paraId="0858C8C2" w14:textId="77777777" w:rsidR="00A817D0" w:rsidRPr="00A817D0" w:rsidRDefault="00A817D0" w:rsidP="00A817D0">
      <w:pPr>
        <w:numPr>
          <w:ilvl w:val="0"/>
          <w:numId w:val="4"/>
        </w:numPr>
      </w:pPr>
      <w:r w:rsidRPr="00A817D0">
        <w:t>Webhook lag: -30</w:t>
      </w:r>
    </w:p>
    <w:p w14:paraId="511A7CA3" w14:textId="77777777" w:rsidR="00A817D0" w:rsidRPr="00A817D0" w:rsidRDefault="00A817D0" w:rsidP="00A817D0">
      <w:pPr>
        <w:numPr>
          <w:ilvl w:val="0"/>
          <w:numId w:val="4"/>
        </w:numPr>
      </w:pPr>
      <w:r w:rsidRPr="00A817D0">
        <w:t>Refund requests: -7</w:t>
      </w:r>
    </w:p>
    <w:p w14:paraId="002C61F8" w14:textId="77777777" w:rsidR="00A817D0" w:rsidRPr="00A817D0" w:rsidRDefault="00A817D0" w:rsidP="00A817D0">
      <w:pPr>
        <w:numPr>
          <w:ilvl w:val="0"/>
          <w:numId w:val="4"/>
        </w:numPr>
      </w:pPr>
      <w:r w:rsidRPr="00A817D0">
        <w:t>Support tickets: +18</w:t>
      </w:r>
    </w:p>
    <w:p w14:paraId="41B71806" w14:textId="77777777" w:rsidR="00A817D0" w:rsidRPr="00A817D0" w:rsidRDefault="00A817D0" w:rsidP="00A817D0">
      <w:pPr>
        <w:numPr>
          <w:ilvl w:val="0"/>
          <w:numId w:val="4"/>
        </w:numPr>
      </w:pPr>
      <w:r w:rsidRPr="00A817D0">
        <w:lastRenderedPageBreak/>
        <w:t>Founder pressure: +10</w:t>
      </w:r>
    </w:p>
    <w:p w14:paraId="2821691C" w14:textId="77777777" w:rsidR="00A817D0" w:rsidRPr="00A817D0" w:rsidRDefault="00A817D0" w:rsidP="00A817D0">
      <w:pPr>
        <w:numPr>
          <w:ilvl w:val="0"/>
          <w:numId w:val="4"/>
        </w:numPr>
      </w:pPr>
      <w:r w:rsidRPr="00A817D0">
        <w:t>Support pressure: +4</w:t>
      </w:r>
    </w:p>
    <w:p w14:paraId="24CA319D" w14:textId="77777777" w:rsidR="00A817D0" w:rsidRPr="00A817D0" w:rsidRDefault="00A817D0" w:rsidP="00A817D0">
      <w:r w:rsidRPr="00A817D0">
        <w:pict w14:anchorId="35A8C8B5">
          <v:rect id="_x0000_i1149" style="width:0;height:1.5pt" o:hralign="center" o:hrstd="t" o:hr="t" fillcolor="#a0a0a0" stroked="f"/>
        </w:pict>
      </w:r>
    </w:p>
    <w:p w14:paraId="7BDE10B9" w14:textId="77777777" w:rsidR="00A817D0" w:rsidRPr="00A817D0" w:rsidRDefault="00A817D0" w:rsidP="00A817D0">
      <w:pPr>
        <w:rPr>
          <w:b/>
          <w:bCs/>
        </w:rPr>
      </w:pPr>
      <w:r w:rsidRPr="00A817D0">
        <w:rPr>
          <w:b/>
          <w:bCs/>
        </w:rPr>
        <w:t>T+04 – Refund Handling</w:t>
      </w:r>
    </w:p>
    <w:p w14:paraId="11348E5C" w14:textId="77777777" w:rsidR="00A817D0" w:rsidRPr="00A817D0" w:rsidRDefault="00A817D0" w:rsidP="00A817D0">
      <w:pPr>
        <w:rPr>
          <w:b/>
          <w:bCs/>
        </w:rPr>
      </w:pPr>
      <w:r w:rsidRPr="00A817D0">
        <w:rPr>
          <w:b/>
          <w:bCs/>
        </w:rPr>
        <w:t>Decision</w:t>
      </w:r>
    </w:p>
    <w:p w14:paraId="28460A5C" w14:textId="77777777" w:rsidR="00A817D0" w:rsidRPr="00A817D0" w:rsidRDefault="00A817D0" w:rsidP="00A817D0">
      <w:r w:rsidRPr="00A817D0">
        <w:rPr>
          <w:b/>
          <w:bCs/>
        </w:rPr>
        <w:t>Auto-refund only exact duplicate payment IDs</w:t>
      </w:r>
    </w:p>
    <w:p w14:paraId="220821F9" w14:textId="77777777" w:rsidR="00A817D0" w:rsidRPr="00A817D0" w:rsidRDefault="00A817D0" w:rsidP="00A817D0">
      <w:pPr>
        <w:rPr>
          <w:b/>
          <w:bCs/>
        </w:rPr>
      </w:pPr>
      <w:r w:rsidRPr="00A817D0">
        <w:rPr>
          <w:b/>
          <w:bCs/>
        </w:rPr>
        <w:t>Reasoning</w:t>
      </w:r>
    </w:p>
    <w:p w14:paraId="2D0C09ED" w14:textId="77777777" w:rsidR="00A817D0" w:rsidRPr="00A817D0" w:rsidRDefault="00A817D0" w:rsidP="00A817D0">
      <w:r w:rsidRPr="00A817D0">
        <w:t>"Manual review is way too slow right now and support is drowning. Automatically refunding the obvious 1-to-1 duplicates cools down the angriest customers without opening finance up to massive blind refund risk."</w:t>
      </w:r>
    </w:p>
    <w:p w14:paraId="41E592FA" w14:textId="77777777" w:rsidR="00A817D0" w:rsidRPr="00A817D0" w:rsidRDefault="00A817D0" w:rsidP="00A817D0">
      <w:pPr>
        <w:rPr>
          <w:b/>
          <w:bCs/>
        </w:rPr>
      </w:pPr>
      <w:r w:rsidRPr="00A817D0">
        <w:rPr>
          <w:b/>
          <w:bCs/>
        </w:rPr>
        <w:t>Outcome</w:t>
      </w:r>
    </w:p>
    <w:p w14:paraId="1F445E68" w14:textId="77777777" w:rsidR="00A817D0" w:rsidRPr="00A817D0" w:rsidRDefault="00A817D0" w:rsidP="00A817D0">
      <w:pPr>
        <w:numPr>
          <w:ilvl w:val="0"/>
          <w:numId w:val="5"/>
        </w:numPr>
      </w:pPr>
      <w:r w:rsidRPr="00A817D0">
        <w:t>Targeted refund rule implemented</w:t>
      </w:r>
    </w:p>
    <w:p w14:paraId="1CE6909A" w14:textId="77777777" w:rsidR="00A817D0" w:rsidRPr="00A817D0" w:rsidRDefault="00A817D0" w:rsidP="00A817D0">
      <w:pPr>
        <w:numPr>
          <w:ilvl w:val="0"/>
          <w:numId w:val="5"/>
        </w:numPr>
      </w:pPr>
      <w:r w:rsidRPr="00A817D0">
        <w:t>Obvious duplicate charges contained</w:t>
      </w:r>
    </w:p>
    <w:p w14:paraId="54462F19" w14:textId="77777777" w:rsidR="00A817D0" w:rsidRPr="00A817D0" w:rsidRDefault="00A817D0" w:rsidP="00A817D0">
      <w:pPr>
        <w:numPr>
          <w:ilvl w:val="0"/>
          <w:numId w:val="5"/>
        </w:numPr>
      </w:pPr>
      <w:r w:rsidRPr="00A817D0">
        <w:t>Some customers still required manual reconciliation</w:t>
      </w:r>
    </w:p>
    <w:p w14:paraId="2389B30B" w14:textId="77777777" w:rsidR="00A817D0" w:rsidRPr="00A817D0" w:rsidRDefault="00A817D0" w:rsidP="00A817D0">
      <w:pPr>
        <w:rPr>
          <w:b/>
          <w:bCs/>
        </w:rPr>
      </w:pPr>
      <w:r w:rsidRPr="00A817D0">
        <w:rPr>
          <w:b/>
          <w:bCs/>
        </w:rPr>
        <w:t>Metric Impact</w:t>
      </w:r>
    </w:p>
    <w:p w14:paraId="74A6621E" w14:textId="77777777" w:rsidR="00A817D0" w:rsidRPr="00A817D0" w:rsidRDefault="00A817D0" w:rsidP="00A817D0">
      <w:pPr>
        <w:numPr>
          <w:ilvl w:val="0"/>
          <w:numId w:val="6"/>
        </w:numPr>
      </w:pPr>
      <w:r w:rsidRPr="00A817D0">
        <w:t>Refund requests: +18</w:t>
      </w:r>
    </w:p>
    <w:p w14:paraId="2E0F10C9" w14:textId="77777777" w:rsidR="00A817D0" w:rsidRPr="00A817D0" w:rsidRDefault="00A817D0" w:rsidP="00A817D0">
      <w:pPr>
        <w:numPr>
          <w:ilvl w:val="0"/>
          <w:numId w:val="6"/>
        </w:numPr>
      </w:pPr>
      <w:r w:rsidRPr="00A817D0">
        <w:t>Support tickets: -24</w:t>
      </w:r>
    </w:p>
    <w:p w14:paraId="1303BA7A" w14:textId="77777777" w:rsidR="00A817D0" w:rsidRPr="00A817D0" w:rsidRDefault="00A817D0" w:rsidP="00A817D0">
      <w:pPr>
        <w:numPr>
          <w:ilvl w:val="0"/>
          <w:numId w:val="6"/>
        </w:numPr>
      </w:pPr>
      <w:r w:rsidRPr="00A817D0">
        <w:t>Support pressure: -10</w:t>
      </w:r>
    </w:p>
    <w:p w14:paraId="11158A6D" w14:textId="77777777" w:rsidR="00A817D0" w:rsidRPr="00A817D0" w:rsidRDefault="00A817D0" w:rsidP="00A817D0">
      <w:pPr>
        <w:numPr>
          <w:ilvl w:val="0"/>
          <w:numId w:val="6"/>
        </w:numPr>
      </w:pPr>
      <w:r w:rsidRPr="00A817D0">
        <w:t>Founder pressure: +3</w:t>
      </w:r>
    </w:p>
    <w:p w14:paraId="026C429B" w14:textId="77777777" w:rsidR="00A817D0" w:rsidRPr="00A817D0" w:rsidRDefault="00A817D0" w:rsidP="00A817D0">
      <w:pPr>
        <w:numPr>
          <w:ilvl w:val="0"/>
          <w:numId w:val="6"/>
        </w:numPr>
      </w:pPr>
      <w:r w:rsidRPr="00A817D0">
        <w:t>Duplicate charges: -5</w:t>
      </w:r>
    </w:p>
    <w:p w14:paraId="0E43E0F8" w14:textId="77777777" w:rsidR="00A817D0" w:rsidRPr="00A817D0" w:rsidRDefault="00A817D0" w:rsidP="00A817D0">
      <w:r w:rsidRPr="00A817D0">
        <w:pict w14:anchorId="27289C80">
          <v:rect id="_x0000_i1150" style="width:0;height:1.5pt" o:hralign="center" o:hrstd="t" o:hr="t" fillcolor="#a0a0a0" stroked="f"/>
        </w:pict>
      </w:r>
    </w:p>
    <w:p w14:paraId="5D1A4776" w14:textId="77777777" w:rsidR="00A817D0" w:rsidRPr="00A817D0" w:rsidRDefault="00A817D0" w:rsidP="00A817D0">
      <w:pPr>
        <w:rPr>
          <w:b/>
          <w:bCs/>
        </w:rPr>
      </w:pPr>
      <w:r w:rsidRPr="00A817D0">
        <w:rPr>
          <w:b/>
          <w:bCs/>
        </w:rPr>
        <w:t>T+04 – Engineering Prioritization</w:t>
      </w:r>
    </w:p>
    <w:p w14:paraId="543461A4" w14:textId="77777777" w:rsidR="00A817D0" w:rsidRPr="00A817D0" w:rsidRDefault="00A817D0" w:rsidP="00A817D0">
      <w:pPr>
        <w:rPr>
          <w:b/>
          <w:bCs/>
        </w:rPr>
      </w:pPr>
      <w:r w:rsidRPr="00A817D0">
        <w:rPr>
          <w:b/>
          <w:bCs/>
        </w:rPr>
        <w:t>Decision</w:t>
      </w:r>
    </w:p>
    <w:p w14:paraId="7892C05E" w14:textId="77777777" w:rsidR="00A817D0" w:rsidRPr="00A817D0" w:rsidRDefault="00A817D0" w:rsidP="00A817D0">
      <w:r w:rsidRPr="00A817D0">
        <w:rPr>
          <w:b/>
          <w:bCs/>
        </w:rPr>
        <w:t>Webhook idempotency and duplicate suppression</w:t>
      </w:r>
    </w:p>
    <w:p w14:paraId="30EAD6A7" w14:textId="77777777" w:rsidR="00A817D0" w:rsidRPr="00A817D0" w:rsidRDefault="00A817D0" w:rsidP="00A817D0">
      <w:pPr>
        <w:rPr>
          <w:b/>
          <w:bCs/>
        </w:rPr>
      </w:pPr>
      <w:r w:rsidRPr="00A817D0">
        <w:rPr>
          <w:b/>
          <w:bCs/>
        </w:rPr>
        <w:t>Reasoning</w:t>
      </w:r>
    </w:p>
    <w:p w14:paraId="3C398BED" w14:textId="77777777" w:rsidR="00A817D0" w:rsidRPr="00A817D0" w:rsidRDefault="00A817D0" w:rsidP="00A817D0">
      <w:r w:rsidRPr="00A817D0">
        <w:t>"The duplicate charges are the biggest risk to customer trust right now. Fixing webhook idempotency stops the actual duplicate payment side-effects at the source instead of just playing whack-a-mole with dashboard symptoms."</w:t>
      </w:r>
    </w:p>
    <w:p w14:paraId="06B9D2FA" w14:textId="77777777" w:rsidR="00A817D0" w:rsidRPr="00A817D0" w:rsidRDefault="00A817D0" w:rsidP="00A817D0">
      <w:pPr>
        <w:rPr>
          <w:b/>
          <w:bCs/>
        </w:rPr>
      </w:pPr>
      <w:r w:rsidRPr="00A817D0">
        <w:rPr>
          <w:b/>
          <w:bCs/>
        </w:rPr>
        <w:t>Outcome</w:t>
      </w:r>
    </w:p>
    <w:p w14:paraId="21DF6610" w14:textId="77777777" w:rsidR="00A817D0" w:rsidRPr="00A817D0" w:rsidRDefault="00A817D0" w:rsidP="00A817D0">
      <w:pPr>
        <w:numPr>
          <w:ilvl w:val="0"/>
          <w:numId w:val="7"/>
        </w:numPr>
      </w:pPr>
      <w:r w:rsidRPr="00A817D0">
        <w:lastRenderedPageBreak/>
        <w:t>Duplicate webhook side effects reduced</w:t>
      </w:r>
    </w:p>
    <w:p w14:paraId="125B31DB" w14:textId="77777777" w:rsidR="00A817D0" w:rsidRPr="00A817D0" w:rsidRDefault="00A817D0" w:rsidP="00A817D0">
      <w:pPr>
        <w:numPr>
          <w:ilvl w:val="0"/>
          <w:numId w:val="7"/>
        </w:numPr>
      </w:pPr>
      <w:r w:rsidRPr="00A817D0">
        <w:t>Queue lag improved</w:t>
      </w:r>
    </w:p>
    <w:p w14:paraId="4F946152" w14:textId="77777777" w:rsidR="00A817D0" w:rsidRPr="00A817D0" w:rsidRDefault="00A817D0" w:rsidP="00A817D0">
      <w:pPr>
        <w:numPr>
          <w:ilvl w:val="0"/>
          <w:numId w:val="7"/>
        </w:numPr>
      </w:pPr>
      <w:r w:rsidRPr="00A817D0">
        <w:t>Payment consistency stabilized</w:t>
      </w:r>
    </w:p>
    <w:p w14:paraId="0A665A90" w14:textId="77777777" w:rsidR="00A817D0" w:rsidRPr="00A817D0" w:rsidRDefault="00A817D0" w:rsidP="00A817D0">
      <w:pPr>
        <w:rPr>
          <w:b/>
          <w:bCs/>
        </w:rPr>
      </w:pPr>
      <w:r w:rsidRPr="00A817D0">
        <w:rPr>
          <w:b/>
          <w:bCs/>
        </w:rPr>
        <w:t>Metric Impact</w:t>
      </w:r>
    </w:p>
    <w:p w14:paraId="13ACFCA3" w14:textId="77777777" w:rsidR="00A817D0" w:rsidRPr="00A817D0" w:rsidRDefault="00A817D0" w:rsidP="00A817D0">
      <w:pPr>
        <w:numPr>
          <w:ilvl w:val="0"/>
          <w:numId w:val="8"/>
        </w:numPr>
      </w:pPr>
      <w:r w:rsidRPr="00A817D0">
        <w:t>Duplicate charges: -16</w:t>
      </w:r>
    </w:p>
    <w:p w14:paraId="6E64C723" w14:textId="77777777" w:rsidR="00A817D0" w:rsidRPr="00A817D0" w:rsidRDefault="00A817D0" w:rsidP="00A817D0">
      <w:pPr>
        <w:numPr>
          <w:ilvl w:val="0"/>
          <w:numId w:val="8"/>
        </w:numPr>
      </w:pPr>
      <w:r w:rsidRPr="00A817D0">
        <w:t>Webhook lag: -110</w:t>
      </w:r>
    </w:p>
    <w:p w14:paraId="2B388652" w14:textId="77777777" w:rsidR="00A817D0" w:rsidRPr="00A817D0" w:rsidRDefault="00A817D0" w:rsidP="00A817D0">
      <w:pPr>
        <w:numPr>
          <w:ilvl w:val="0"/>
          <w:numId w:val="8"/>
        </w:numPr>
      </w:pPr>
      <w:r w:rsidRPr="00A817D0">
        <w:t>Success rate: +5</w:t>
      </w:r>
    </w:p>
    <w:p w14:paraId="3285D454" w14:textId="77777777" w:rsidR="00A817D0" w:rsidRPr="00A817D0" w:rsidRDefault="00A817D0" w:rsidP="00A817D0">
      <w:pPr>
        <w:numPr>
          <w:ilvl w:val="0"/>
          <w:numId w:val="8"/>
        </w:numPr>
      </w:pPr>
      <w:r w:rsidRPr="00A817D0">
        <w:t>Failed payments: -28</w:t>
      </w:r>
    </w:p>
    <w:p w14:paraId="532F5A81" w14:textId="77777777" w:rsidR="00A817D0" w:rsidRPr="00A817D0" w:rsidRDefault="00A817D0" w:rsidP="00A817D0">
      <w:pPr>
        <w:numPr>
          <w:ilvl w:val="0"/>
          <w:numId w:val="8"/>
        </w:numPr>
      </w:pPr>
      <w:r w:rsidRPr="00A817D0">
        <w:t>Inventory mismatch: -5</w:t>
      </w:r>
    </w:p>
    <w:p w14:paraId="5AAFE559" w14:textId="77777777" w:rsidR="00A817D0" w:rsidRPr="00A817D0" w:rsidRDefault="00A817D0" w:rsidP="00A817D0">
      <w:pPr>
        <w:numPr>
          <w:ilvl w:val="0"/>
          <w:numId w:val="8"/>
        </w:numPr>
      </w:pPr>
      <w:r w:rsidRPr="00A817D0">
        <w:t>Support pressure: -12</w:t>
      </w:r>
    </w:p>
    <w:p w14:paraId="28FE630C" w14:textId="77777777" w:rsidR="00A817D0" w:rsidRPr="00A817D0" w:rsidRDefault="00A817D0" w:rsidP="00A817D0">
      <w:r w:rsidRPr="00A817D0">
        <w:pict w14:anchorId="5C089EAF">
          <v:rect id="_x0000_i1151" style="width:0;height:1.5pt" o:hralign="center" o:hrstd="t" o:hr="t" fillcolor="#a0a0a0" stroked="f"/>
        </w:pict>
      </w:r>
    </w:p>
    <w:p w14:paraId="422A836C" w14:textId="77777777" w:rsidR="00A817D0" w:rsidRPr="00A817D0" w:rsidRDefault="00A817D0" w:rsidP="00A817D0">
      <w:pPr>
        <w:rPr>
          <w:b/>
          <w:bCs/>
        </w:rPr>
      </w:pPr>
      <w:r w:rsidRPr="00A817D0">
        <w:rPr>
          <w:b/>
          <w:bCs/>
        </w:rPr>
        <w:t>T+06 – Founder Escalation</w:t>
      </w:r>
    </w:p>
    <w:p w14:paraId="7400ABAF" w14:textId="77777777" w:rsidR="00A817D0" w:rsidRPr="00A817D0" w:rsidRDefault="00A817D0" w:rsidP="00A817D0">
      <w:pPr>
        <w:rPr>
          <w:b/>
          <w:bCs/>
        </w:rPr>
      </w:pPr>
      <w:r w:rsidRPr="00A817D0">
        <w:rPr>
          <w:b/>
          <w:bCs/>
        </w:rPr>
        <w:t>Decision</w:t>
      </w:r>
    </w:p>
    <w:p w14:paraId="58C75687" w14:textId="77777777" w:rsidR="00A817D0" w:rsidRPr="00A817D0" w:rsidRDefault="00A817D0" w:rsidP="00A817D0">
      <w:r w:rsidRPr="00A817D0">
        <w:rPr>
          <w:b/>
          <w:bCs/>
        </w:rPr>
        <w:t>Protect customer trust first</w:t>
      </w:r>
    </w:p>
    <w:p w14:paraId="724F5FEB" w14:textId="77777777" w:rsidR="00A817D0" w:rsidRPr="00A817D0" w:rsidRDefault="00A817D0" w:rsidP="00A817D0">
      <w:pPr>
        <w:rPr>
          <w:b/>
          <w:bCs/>
        </w:rPr>
      </w:pPr>
      <w:r w:rsidRPr="00A817D0">
        <w:rPr>
          <w:b/>
          <w:bCs/>
        </w:rPr>
        <w:t>Reasoning</w:t>
      </w:r>
    </w:p>
    <w:p w14:paraId="6A1FA345" w14:textId="77777777" w:rsidR="00A817D0" w:rsidRPr="00A817D0" w:rsidRDefault="00A817D0" w:rsidP="00A817D0">
      <w:r w:rsidRPr="00A817D0">
        <w:t>"If we keep taking orders that are broken, we're just creating a bigger mess for support and finance to clean up later. Taking a short-term revenue hit hurts, but losing customer trust over missing money is way harder to recover from."</w:t>
      </w:r>
    </w:p>
    <w:p w14:paraId="5AC7734B" w14:textId="77777777" w:rsidR="00A817D0" w:rsidRPr="00A817D0" w:rsidRDefault="00A817D0" w:rsidP="00A817D0">
      <w:pPr>
        <w:rPr>
          <w:b/>
          <w:bCs/>
        </w:rPr>
      </w:pPr>
      <w:r w:rsidRPr="00A817D0">
        <w:rPr>
          <w:b/>
          <w:bCs/>
        </w:rPr>
        <w:t>Outcome</w:t>
      </w:r>
    </w:p>
    <w:p w14:paraId="309EED4C" w14:textId="77777777" w:rsidR="00A817D0" w:rsidRPr="00A817D0" w:rsidRDefault="00A817D0" w:rsidP="00A817D0">
      <w:pPr>
        <w:numPr>
          <w:ilvl w:val="0"/>
          <w:numId w:val="9"/>
        </w:numPr>
      </w:pPr>
      <w:r w:rsidRPr="00A817D0">
        <w:t>Customer trust prioritized</w:t>
      </w:r>
    </w:p>
    <w:p w14:paraId="5C024969" w14:textId="77777777" w:rsidR="00A817D0" w:rsidRPr="00A817D0" w:rsidRDefault="00A817D0" w:rsidP="00A817D0">
      <w:pPr>
        <w:numPr>
          <w:ilvl w:val="0"/>
          <w:numId w:val="9"/>
        </w:numPr>
      </w:pPr>
      <w:r w:rsidRPr="00A817D0">
        <w:t>Revenue pressure increased</w:t>
      </w:r>
    </w:p>
    <w:p w14:paraId="5EC721F3" w14:textId="77777777" w:rsidR="00A817D0" w:rsidRPr="00A817D0" w:rsidRDefault="00A817D0" w:rsidP="00A817D0">
      <w:pPr>
        <w:numPr>
          <w:ilvl w:val="0"/>
          <w:numId w:val="9"/>
        </w:numPr>
      </w:pPr>
      <w:r w:rsidRPr="00A817D0">
        <w:t>Support and customer impact reduced</w:t>
      </w:r>
    </w:p>
    <w:p w14:paraId="186E5B32" w14:textId="77777777" w:rsidR="00A817D0" w:rsidRPr="00A817D0" w:rsidRDefault="00A817D0" w:rsidP="00A817D0">
      <w:pPr>
        <w:rPr>
          <w:b/>
          <w:bCs/>
        </w:rPr>
      </w:pPr>
      <w:r w:rsidRPr="00A817D0">
        <w:rPr>
          <w:b/>
          <w:bCs/>
        </w:rPr>
        <w:t>Metric Impact</w:t>
      </w:r>
    </w:p>
    <w:p w14:paraId="5CAD4090" w14:textId="77777777" w:rsidR="00A817D0" w:rsidRPr="00A817D0" w:rsidRDefault="00A817D0" w:rsidP="00A817D0">
      <w:pPr>
        <w:numPr>
          <w:ilvl w:val="0"/>
          <w:numId w:val="10"/>
        </w:numPr>
      </w:pPr>
      <w:r w:rsidRPr="00A817D0">
        <w:t>Founder pressure: +14</w:t>
      </w:r>
    </w:p>
    <w:p w14:paraId="7D92C560" w14:textId="77777777" w:rsidR="00A817D0" w:rsidRPr="00A817D0" w:rsidRDefault="00A817D0" w:rsidP="00A817D0">
      <w:pPr>
        <w:numPr>
          <w:ilvl w:val="0"/>
          <w:numId w:val="10"/>
        </w:numPr>
      </w:pPr>
      <w:r w:rsidRPr="00A817D0">
        <w:t>Support pressure: -18</w:t>
      </w:r>
    </w:p>
    <w:p w14:paraId="02AAF7C1" w14:textId="77777777" w:rsidR="00A817D0" w:rsidRPr="00A817D0" w:rsidRDefault="00A817D0" w:rsidP="00A817D0">
      <w:pPr>
        <w:numPr>
          <w:ilvl w:val="0"/>
          <w:numId w:val="10"/>
        </w:numPr>
      </w:pPr>
      <w:r w:rsidRPr="00A817D0">
        <w:t>Support tickets: -45</w:t>
      </w:r>
    </w:p>
    <w:p w14:paraId="73EF4E99" w14:textId="77777777" w:rsidR="00A817D0" w:rsidRPr="00A817D0" w:rsidRDefault="00A817D0" w:rsidP="00A817D0">
      <w:pPr>
        <w:numPr>
          <w:ilvl w:val="0"/>
          <w:numId w:val="10"/>
        </w:numPr>
      </w:pPr>
      <w:r w:rsidRPr="00A817D0">
        <w:t>Refund requests: +10</w:t>
      </w:r>
    </w:p>
    <w:p w14:paraId="3EA73939" w14:textId="77777777" w:rsidR="00A817D0" w:rsidRPr="00A817D0" w:rsidRDefault="00A817D0" w:rsidP="00A817D0">
      <w:pPr>
        <w:numPr>
          <w:ilvl w:val="0"/>
          <w:numId w:val="10"/>
        </w:numPr>
      </w:pPr>
      <w:r w:rsidRPr="00A817D0">
        <w:t>Duplicate charges: -8</w:t>
      </w:r>
    </w:p>
    <w:p w14:paraId="304B1101" w14:textId="77777777" w:rsidR="00A817D0" w:rsidRPr="00A817D0" w:rsidRDefault="00A817D0" w:rsidP="00A817D0">
      <w:pPr>
        <w:numPr>
          <w:ilvl w:val="0"/>
          <w:numId w:val="10"/>
        </w:numPr>
      </w:pPr>
      <w:r w:rsidRPr="00A817D0">
        <w:t>Failed payments: -20</w:t>
      </w:r>
    </w:p>
    <w:p w14:paraId="4AD83046" w14:textId="77777777" w:rsidR="00A817D0" w:rsidRPr="00A817D0" w:rsidRDefault="00A817D0" w:rsidP="00A817D0">
      <w:r w:rsidRPr="00A817D0">
        <w:lastRenderedPageBreak/>
        <w:pict w14:anchorId="51BC84A7">
          <v:rect id="_x0000_i1152" style="width:0;height:1.5pt" o:hralign="center" o:hrstd="t" o:hr="t" fillcolor="#a0a0a0" stroked="f"/>
        </w:pict>
      </w:r>
    </w:p>
    <w:p w14:paraId="62C0D042" w14:textId="77777777" w:rsidR="00A817D0" w:rsidRPr="00A817D0" w:rsidRDefault="00A817D0" w:rsidP="00A817D0">
      <w:pPr>
        <w:rPr>
          <w:b/>
          <w:bCs/>
        </w:rPr>
      </w:pPr>
      <w:r w:rsidRPr="00A817D0">
        <w:rPr>
          <w:b/>
          <w:bCs/>
        </w:rPr>
        <w:t>T+06 – Support Containment</w:t>
      </w:r>
    </w:p>
    <w:p w14:paraId="1A026439" w14:textId="77777777" w:rsidR="00A817D0" w:rsidRPr="00A817D0" w:rsidRDefault="00A817D0" w:rsidP="00A817D0">
      <w:pPr>
        <w:rPr>
          <w:b/>
          <w:bCs/>
        </w:rPr>
      </w:pPr>
      <w:r w:rsidRPr="00A817D0">
        <w:rPr>
          <w:b/>
          <w:bCs/>
        </w:rPr>
        <w:t>Decision</w:t>
      </w:r>
    </w:p>
    <w:p w14:paraId="68CB95ED" w14:textId="77777777" w:rsidR="00A817D0" w:rsidRPr="00A817D0" w:rsidRDefault="00A817D0" w:rsidP="00A817D0">
      <w:r w:rsidRPr="00A817D0">
        <w:rPr>
          <w:b/>
          <w:bCs/>
        </w:rPr>
        <w:t>Publish FAQ with refund/order status guidance</w:t>
      </w:r>
    </w:p>
    <w:p w14:paraId="6543A047" w14:textId="77777777" w:rsidR="00A817D0" w:rsidRPr="00A817D0" w:rsidRDefault="00A817D0" w:rsidP="00A817D0">
      <w:pPr>
        <w:rPr>
          <w:b/>
          <w:bCs/>
        </w:rPr>
      </w:pPr>
      <w:r w:rsidRPr="00A817D0">
        <w:rPr>
          <w:b/>
          <w:bCs/>
        </w:rPr>
        <w:t>Reasoning</w:t>
      </w:r>
    </w:p>
    <w:p w14:paraId="6E68B54F" w14:textId="77777777" w:rsidR="00A817D0" w:rsidRPr="00A817D0" w:rsidRDefault="00A817D0" w:rsidP="00A817D0">
      <w:r w:rsidRPr="00A817D0">
        <w:t>"Silence just makes people panic and flood the queue even more. We need to give the support team a unified script so customers at least know we're actively looking into the missing orders and getting their refunds sorted."</w:t>
      </w:r>
    </w:p>
    <w:p w14:paraId="420078A8" w14:textId="77777777" w:rsidR="00A817D0" w:rsidRPr="00A817D0" w:rsidRDefault="00A817D0" w:rsidP="00A817D0">
      <w:pPr>
        <w:rPr>
          <w:b/>
          <w:bCs/>
        </w:rPr>
      </w:pPr>
      <w:r w:rsidRPr="00A817D0">
        <w:rPr>
          <w:b/>
          <w:bCs/>
        </w:rPr>
        <w:t>Outcome</w:t>
      </w:r>
    </w:p>
    <w:p w14:paraId="2721A0AC" w14:textId="77777777" w:rsidR="00A817D0" w:rsidRPr="00A817D0" w:rsidRDefault="00A817D0" w:rsidP="00A817D0">
      <w:pPr>
        <w:numPr>
          <w:ilvl w:val="0"/>
          <w:numId w:val="11"/>
        </w:numPr>
      </w:pPr>
      <w:r w:rsidRPr="00A817D0">
        <w:t>Consistent customer messaging</w:t>
      </w:r>
    </w:p>
    <w:p w14:paraId="501D9F94" w14:textId="77777777" w:rsidR="00A817D0" w:rsidRPr="00A817D0" w:rsidRDefault="00A817D0" w:rsidP="00A817D0">
      <w:pPr>
        <w:numPr>
          <w:ilvl w:val="0"/>
          <w:numId w:val="11"/>
        </w:numPr>
      </w:pPr>
      <w:r w:rsidRPr="00A817D0">
        <w:t>Reduced support workload</w:t>
      </w:r>
    </w:p>
    <w:p w14:paraId="1B7FDA58" w14:textId="77777777" w:rsidR="00A817D0" w:rsidRPr="00A817D0" w:rsidRDefault="00A817D0" w:rsidP="00A817D0">
      <w:pPr>
        <w:numPr>
          <w:ilvl w:val="0"/>
          <w:numId w:val="11"/>
        </w:numPr>
      </w:pPr>
      <w:r w:rsidRPr="00A817D0">
        <w:t>Improved customer handling</w:t>
      </w:r>
    </w:p>
    <w:p w14:paraId="12E812D3" w14:textId="77777777" w:rsidR="00A817D0" w:rsidRPr="00A817D0" w:rsidRDefault="00A817D0" w:rsidP="00A817D0">
      <w:pPr>
        <w:rPr>
          <w:b/>
          <w:bCs/>
        </w:rPr>
      </w:pPr>
      <w:r w:rsidRPr="00A817D0">
        <w:rPr>
          <w:b/>
          <w:bCs/>
        </w:rPr>
        <w:t>Metric Impact</w:t>
      </w:r>
    </w:p>
    <w:p w14:paraId="6C26EC9C" w14:textId="77777777" w:rsidR="00A817D0" w:rsidRPr="00A817D0" w:rsidRDefault="00A817D0" w:rsidP="00A817D0">
      <w:pPr>
        <w:numPr>
          <w:ilvl w:val="0"/>
          <w:numId w:val="12"/>
        </w:numPr>
      </w:pPr>
      <w:r w:rsidRPr="00A817D0">
        <w:t>Support tickets: -58</w:t>
      </w:r>
    </w:p>
    <w:p w14:paraId="2C501336" w14:textId="77777777" w:rsidR="00A817D0" w:rsidRPr="00A817D0" w:rsidRDefault="00A817D0" w:rsidP="00A817D0">
      <w:pPr>
        <w:numPr>
          <w:ilvl w:val="0"/>
          <w:numId w:val="12"/>
        </w:numPr>
      </w:pPr>
      <w:r w:rsidRPr="00A817D0">
        <w:t>Support pressure: -22</w:t>
      </w:r>
    </w:p>
    <w:p w14:paraId="16FDBFE2" w14:textId="77777777" w:rsidR="00A817D0" w:rsidRPr="00A817D0" w:rsidRDefault="00A817D0" w:rsidP="00A817D0">
      <w:pPr>
        <w:numPr>
          <w:ilvl w:val="0"/>
          <w:numId w:val="12"/>
        </w:numPr>
      </w:pPr>
      <w:r w:rsidRPr="00A817D0">
        <w:t>Founder pressure: +5</w:t>
      </w:r>
    </w:p>
    <w:p w14:paraId="1FB6FC99" w14:textId="77777777" w:rsidR="00A817D0" w:rsidRPr="00A817D0" w:rsidRDefault="00A817D0" w:rsidP="00A817D0">
      <w:pPr>
        <w:numPr>
          <w:ilvl w:val="0"/>
          <w:numId w:val="12"/>
        </w:numPr>
      </w:pPr>
      <w:r w:rsidRPr="00A817D0">
        <w:t>Refund requests: +8</w:t>
      </w:r>
    </w:p>
    <w:p w14:paraId="4A053599" w14:textId="77777777" w:rsidR="00A817D0" w:rsidRPr="00A817D0" w:rsidRDefault="00A817D0" w:rsidP="00A817D0">
      <w:r w:rsidRPr="00A817D0">
        <w:pict w14:anchorId="4839D5C8">
          <v:rect id="_x0000_i1153" style="width:0;height:1.5pt" o:hralign="center" o:hrstd="t" o:hr="t" fillcolor="#a0a0a0" stroked="f"/>
        </w:pict>
      </w:r>
    </w:p>
    <w:p w14:paraId="44E61B61" w14:textId="77777777" w:rsidR="00A817D0" w:rsidRPr="00A817D0" w:rsidRDefault="00A817D0" w:rsidP="00A817D0">
      <w:pPr>
        <w:rPr>
          <w:b/>
          <w:bCs/>
        </w:rPr>
      </w:pPr>
      <w:r w:rsidRPr="00A817D0">
        <w:rPr>
          <w:b/>
          <w:bCs/>
        </w:rPr>
        <w:t>T+07 – AI Pressure Check</w:t>
      </w:r>
    </w:p>
    <w:p w14:paraId="4AB52830" w14:textId="77777777" w:rsidR="00A817D0" w:rsidRPr="00A817D0" w:rsidRDefault="00A817D0" w:rsidP="00A817D0">
      <w:pPr>
        <w:rPr>
          <w:b/>
          <w:bCs/>
        </w:rPr>
      </w:pPr>
      <w:r w:rsidRPr="00A817D0">
        <w:rPr>
          <w:b/>
          <w:bCs/>
        </w:rPr>
        <w:t>Decision</w:t>
      </w:r>
    </w:p>
    <w:p w14:paraId="22D38C03" w14:textId="77777777" w:rsidR="00A817D0" w:rsidRPr="00A817D0" w:rsidRDefault="00A817D0" w:rsidP="00A817D0">
      <w:r w:rsidRPr="00A817D0">
        <w:rPr>
          <w:b/>
          <w:bCs/>
        </w:rPr>
        <w:t>Modify AI recommendation: narrow refunds, isolate affected SKU, maintain state checks</w:t>
      </w:r>
    </w:p>
    <w:p w14:paraId="28AF0903" w14:textId="77777777" w:rsidR="00A817D0" w:rsidRPr="00A817D0" w:rsidRDefault="00A817D0" w:rsidP="00A817D0">
      <w:pPr>
        <w:rPr>
          <w:b/>
          <w:bCs/>
        </w:rPr>
      </w:pPr>
      <w:r w:rsidRPr="00A817D0">
        <w:rPr>
          <w:b/>
          <w:bCs/>
        </w:rPr>
        <w:t>Reasoning</w:t>
      </w:r>
    </w:p>
    <w:p w14:paraId="5DF97B39" w14:textId="77777777" w:rsidR="00A817D0" w:rsidRPr="00A817D0" w:rsidRDefault="00A817D0" w:rsidP="00A817D0">
      <w:r w:rsidRPr="00A817D0">
        <w:t>"Blindly trusting a massive automated rollback is too risky and might corrupt more order states. We should isolate the broken SKU and do targeted refunds instead of ripping the whole checkout system down blindly."</w:t>
      </w:r>
    </w:p>
    <w:p w14:paraId="46F93052" w14:textId="77777777" w:rsidR="00A817D0" w:rsidRPr="00A817D0" w:rsidRDefault="00A817D0" w:rsidP="00A817D0">
      <w:pPr>
        <w:rPr>
          <w:b/>
          <w:bCs/>
        </w:rPr>
      </w:pPr>
      <w:r w:rsidRPr="00A817D0">
        <w:rPr>
          <w:b/>
          <w:bCs/>
        </w:rPr>
        <w:t>Outcome</w:t>
      </w:r>
    </w:p>
    <w:p w14:paraId="60BF81DE" w14:textId="77777777" w:rsidR="00A817D0" w:rsidRPr="00A817D0" w:rsidRDefault="00A817D0" w:rsidP="00A817D0">
      <w:pPr>
        <w:numPr>
          <w:ilvl w:val="0"/>
          <w:numId w:val="13"/>
        </w:numPr>
      </w:pPr>
      <w:r w:rsidRPr="00A817D0">
        <w:t>Safer containment strategy</w:t>
      </w:r>
    </w:p>
    <w:p w14:paraId="2DE617D0" w14:textId="77777777" w:rsidR="00A817D0" w:rsidRPr="00A817D0" w:rsidRDefault="00A817D0" w:rsidP="00A817D0">
      <w:pPr>
        <w:numPr>
          <w:ilvl w:val="0"/>
          <w:numId w:val="13"/>
        </w:numPr>
      </w:pPr>
      <w:r w:rsidRPr="00A817D0">
        <w:t>Avoided broad rollback risks</w:t>
      </w:r>
    </w:p>
    <w:p w14:paraId="6F2C4B32" w14:textId="77777777" w:rsidR="00A817D0" w:rsidRPr="00A817D0" w:rsidRDefault="00A817D0" w:rsidP="00A817D0">
      <w:pPr>
        <w:numPr>
          <w:ilvl w:val="0"/>
          <w:numId w:val="13"/>
        </w:numPr>
      </w:pPr>
      <w:r w:rsidRPr="00A817D0">
        <w:lastRenderedPageBreak/>
        <w:t>Reduced duplicate charge exposure</w:t>
      </w:r>
    </w:p>
    <w:p w14:paraId="114DA5B1" w14:textId="77777777" w:rsidR="00A817D0" w:rsidRPr="00A817D0" w:rsidRDefault="00A817D0" w:rsidP="00A817D0">
      <w:pPr>
        <w:rPr>
          <w:b/>
          <w:bCs/>
        </w:rPr>
      </w:pPr>
      <w:r w:rsidRPr="00A817D0">
        <w:rPr>
          <w:b/>
          <w:bCs/>
        </w:rPr>
        <w:t>Metric Impact</w:t>
      </w:r>
    </w:p>
    <w:p w14:paraId="6ADA39C3" w14:textId="77777777" w:rsidR="00A817D0" w:rsidRPr="00A817D0" w:rsidRDefault="00A817D0" w:rsidP="00A817D0">
      <w:pPr>
        <w:numPr>
          <w:ilvl w:val="0"/>
          <w:numId w:val="14"/>
        </w:numPr>
      </w:pPr>
      <w:r w:rsidRPr="00A817D0">
        <w:t>Refund requests: +18</w:t>
      </w:r>
    </w:p>
    <w:p w14:paraId="50E6CC19" w14:textId="77777777" w:rsidR="00A817D0" w:rsidRPr="00A817D0" w:rsidRDefault="00A817D0" w:rsidP="00A817D0">
      <w:pPr>
        <w:numPr>
          <w:ilvl w:val="0"/>
          <w:numId w:val="14"/>
        </w:numPr>
      </w:pPr>
      <w:r w:rsidRPr="00A817D0">
        <w:t>Support tickets: -36</w:t>
      </w:r>
    </w:p>
    <w:p w14:paraId="4130C867" w14:textId="77777777" w:rsidR="00A817D0" w:rsidRPr="00A817D0" w:rsidRDefault="00A817D0" w:rsidP="00A817D0">
      <w:pPr>
        <w:numPr>
          <w:ilvl w:val="0"/>
          <w:numId w:val="14"/>
        </w:numPr>
      </w:pPr>
      <w:r w:rsidRPr="00A817D0">
        <w:t>Support pressure: -16</w:t>
      </w:r>
    </w:p>
    <w:p w14:paraId="0784F1C9" w14:textId="77777777" w:rsidR="00A817D0" w:rsidRPr="00A817D0" w:rsidRDefault="00A817D0" w:rsidP="00A817D0">
      <w:pPr>
        <w:numPr>
          <w:ilvl w:val="0"/>
          <w:numId w:val="14"/>
        </w:numPr>
      </w:pPr>
      <w:r w:rsidRPr="00A817D0">
        <w:t>Founder pressure: +6</w:t>
      </w:r>
    </w:p>
    <w:p w14:paraId="123C61BF" w14:textId="77777777" w:rsidR="00A817D0" w:rsidRPr="00A817D0" w:rsidRDefault="00A817D0" w:rsidP="00A817D0">
      <w:pPr>
        <w:numPr>
          <w:ilvl w:val="0"/>
          <w:numId w:val="14"/>
        </w:numPr>
      </w:pPr>
      <w:r w:rsidRPr="00A817D0">
        <w:t>Inventory mismatch: -8</w:t>
      </w:r>
    </w:p>
    <w:p w14:paraId="317E98EE" w14:textId="77777777" w:rsidR="00A817D0" w:rsidRPr="00A817D0" w:rsidRDefault="00A817D0" w:rsidP="00A817D0">
      <w:pPr>
        <w:numPr>
          <w:ilvl w:val="0"/>
          <w:numId w:val="14"/>
        </w:numPr>
      </w:pPr>
      <w:r w:rsidRPr="00A817D0">
        <w:t>Duplicate charges: -8</w:t>
      </w:r>
    </w:p>
    <w:p w14:paraId="60BDB34F" w14:textId="77777777" w:rsidR="00A817D0" w:rsidRPr="00A817D0" w:rsidRDefault="00A817D0" w:rsidP="00A817D0">
      <w:r w:rsidRPr="00A817D0">
        <w:pict w14:anchorId="6DCB2EB3">
          <v:rect id="_x0000_i1154" style="width:0;height:1.5pt" o:hralign="center" o:hrstd="t" o:hr="t" fillcolor="#a0a0a0" stroked="f"/>
        </w:pict>
      </w:r>
    </w:p>
    <w:p w14:paraId="6894B729" w14:textId="77777777" w:rsidR="00A817D0" w:rsidRPr="00A817D0" w:rsidRDefault="00A817D0" w:rsidP="00A817D0">
      <w:pPr>
        <w:rPr>
          <w:b/>
          <w:bCs/>
        </w:rPr>
      </w:pPr>
      <w:r w:rsidRPr="00A817D0">
        <w:rPr>
          <w:b/>
          <w:bCs/>
        </w:rPr>
        <w:t>T+07 – Customer Communication</w:t>
      </w:r>
    </w:p>
    <w:p w14:paraId="2C439B74" w14:textId="77777777" w:rsidR="00A817D0" w:rsidRPr="00A817D0" w:rsidRDefault="00A817D0" w:rsidP="00A817D0">
      <w:pPr>
        <w:rPr>
          <w:b/>
          <w:bCs/>
        </w:rPr>
      </w:pPr>
      <w:r w:rsidRPr="00A817D0">
        <w:rPr>
          <w:b/>
          <w:bCs/>
        </w:rPr>
        <w:t>Decision</w:t>
      </w:r>
    </w:p>
    <w:p w14:paraId="38AF78C6" w14:textId="77777777" w:rsidR="00A817D0" w:rsidRPr="00A817D0" w:rsidRDefault="00A817D0" w:rsidP="00A817D0">
      <w:r w:rsidRPr="00A817D0">
        <w:rPr>
          <w:b/>
          <w:bCs/>
        </w:rPr>
        <w:t>Publish transparent delay and refund message</w:t>
      </w:r>
    </w:p>
    <w:p w14:paraId="3EB91048" w14:textId="77777777" w:rsidR="00A817D0" w:rsidRPr="00A817D0" w:rsidRDefault="00A817D0" w:rsidP="00A817D0">
      <w:pPr>
        <w:rPr>
          <w:b/>
          <w:bCs/>
        </w:rPr>
      </w:pPr>
      <w:r w:rsidRPr="00A817D0">
        <w:rPr>
          <w:b/>
          <w:bCs/>
        </w:rPr>
        <w:t>Reasoning</w:t>
      </w:r>
    </w:p>
    <w:p w14:paraId="5CB27784" w14:textId="77777777" w:rsidR="00A817D0" w:rsidRPr="00A817D0" w:rsidRDefault="00A817D0" w:rsidP="00A817D0">
      <w:r w:rsidRPr="00A817D0">
        <w:t>"People are already posting screenshots online, so trying to hide behind a generic error message just looks shady. Being upfront about the payment delay builds a bit of trust back and stops the public speculation."</w:t>
      </w:r>
    </w:p>
    <w:p w14:paraId="459FE93B" w14:textId="77777777" w:rsidR="00A817D0" w:rsidRPr="00A817D0" w:rsidRDefault="00A817D0" w:rsidP="00A817D0">
      <w:pPr>
        <w:rPr>
          <w:b/>
          <w:bCs/>
        </w:rPr>
      </w:pPr>
      <w:r w:rsidRPr="00A817D0">
        <w:rPr>
          <w:b/>
          <w:bCs/>
        </w:rPr>
        <w:t>Outcome</w:t>
      </w:r>
    </w:p>
    <w:p w14:paraId="22C353F4" w14:textId="77777777" w:rsidR="00A817D0" w:rsidRPr="00A817D0" w:rsidRDefault="00A817D0" w:rsidP="00A817D0">
      <w:pPr>
        <w:numPr>
          <w:ilvl w:val="0"/>
          <w:numId w:val="15"/>
        </w:numPr>
      </w:pPr>
      <w:r w:rsidRPr="00A817D0">
        <w:t>Improved transparency</w:t>
      </w:r>
    </w:p>
    <w:p w14:paraId="3A78711C" w14:textId="77777777" w:rsidR="00A817D0" w:rsidRPr="00A817D0" w:rsidRDefault="00A817D0" w:rsidP="00A817D0">
      <w:pPr>
        <w:numPr>
          <w:ilvl w:val="0"/>
          <w:numId w:val="15"/>
        </w:numPr>
      </w:pPr>
      <w:r w:rsidRPr="00A817D0">
        <w:t>Reduced uncertainty</w:t>
      </w:r>
    </w:p>
    <w:p w14:paraId="3998253A" w14:textId="77777777" w:rsidR="00A817D0" w:rsidRPr="00A817D0" w:rsidRDefault="00A817D0" w:rsidP="00A817D0">
      <w:pPr>
        <w:numPr>
          <w:ilvl w:val="0"/>
          <w:numId w:val="15"/>
        </w:numPr>
      </w:pPr>
      <w:r w:rsidRPr="00A817D0">
        <w:t>Lower support escalation</w:t>
      </w:r>
    </w:p>
    <w:p w14:paraId="1CD8E4AF" w14:textId="77777777" w:rsidR="00A817D0" w:rsidRPr="00A817D0" w:rsidRDefault="00A817D0" w:rsidP="00A817D0">
      <w:pPr>
        <w:rPr>
          <w:b/>
          <w:bCs/>
        </w:rPr>
      </w:pPr>
      <w:r w:rsidRPr="00A817D0">
        <w:rPr>
          <w:b/>
          <w:bCs/>
        </w:rPr>
        <w:t>Metric Impact</w:t>
      </w:r>
    </w:p>
    <w:p w14:paraId="47C9D368" w14:textId="77777777" w:rsidR="00A817D0" w:rsidRPr="00A817D0" w:rsidRDefault="00A817D0" w:rsidP="00A817D0">
      <w:pPr>
        <w:numPr>
          <w:ilvl w:val="0"/>
          <w:numId w:val="16"/>
        </w:numPr>
      </w:pPr>
      <w:r w:rsidRPr="00A817D0">
        <w:t>Support tickets: -80</w:t>
      </w:r>
    </w:p>
    <w:p w14:paraId="24C021B6" w14:textId="77777777" w:rsidR="00A817D0" w:rsidRPr="00A817D0" w:rsidRDefault="00A817D0" w:rsidP="00A817D0">
      <w:pPr>
        <w:numPr>
          <w:ilvl w:val="0"/>
          <w:numId w:val="16"/>
        </w:numPr>
      </w:pPr>
      <w:r w:rsidRPr="00A817D0">
        <w:t>Support pressure: -24</w:t>
      </w:r>
    </w:p>
    <w:p w14:paraId="79DA104A" w14:textId="77777777" w:rsidR="00A817D0" w:rsidRPr="00A817D0" w:rsidRDefault="00A817D0" w:rsidP="00A817D0">
      <w:pPr>
        <w:numPr>
          <w:ilvl w:val="0"/>
          <w:numId w:val="16"/>
        </w:numPr>
      </w:pPr>
      <w:r w:rsidRPr="00A817D0">
        <w:t>Founder pressure: +6</w:t>
      </w:r>
    </w:p>
    <w:p w14:paraId="3DAFEA88" w14:textId="77777777" w:rsidR="00A817D0" w:rsidRPr="00A817D0" w:rsidRDefault="00A817D0" w:rsidP="00A817D0">
      <w:pPr>
        <w:numPr>
          <w:ilvl w:val="0"/>
          <w:numId w:val="16"/>
        </w:numPr>
      </w:pPr>
      <w:r w:rsidRPr="00A817D0">
        <w:t>Refund requests: +8</w:t>
      </w:r>
    </w:p>
    <w:p w14:paraId="20C542CB" w14:textId="77777777" w:rsidR="00A817D0" w:rsidRPr="00A817D0" w:rsidRDefault="00A817D0" w:rsidP="00A817D0">
      <w:r w:rsidRPr="00A817D0">
        <w:pict w14:anchorId="26CB6916">
          <v:rect id="_x0000_i1155" style="width:0;height:1.5pt" o:hralign="center" o:hrstd="t" o:hr="t" fillcolor="#a0a0a0" stroked="f"/>
        </w:pict>
      </w:r>
    </w:p>
    <w:p w14:paraId="4AA021FD" w14:textId="77777777" w:rsidR="00A817D0" w:rsidRPr="00A817D0" w:rsidRDefault="00A817D0" w:rsidP="00A817D0">
      <w:pPr>
        <w:rPr>
          <w:b/>
          <w:bCs/>
        </w:rPr>
      </w:pPr>
      <w:r w:rsidRPr="00A817D0">
        <w:rPr>
          <w:b/>
          <w:bCs/>
        </w:rPr>
        <w:t>T+08 – Operations Uncertainty</w:t>
      </w:r>
    </w:p>
    <w:p w14:paraId="7C44C23F" w14:textId="77777777" w:rsidR="00A817D0" w:rsidRPr="00A817D0" w:rsidRDefault="00A817D0" w:rsidP="00A817D0">
      <w:pPr>
        <w:rPr>
          <w:b/>
          <w:bCs/>
        </w:rPr>
      </w:pPr>
      <w:r w:rsidRPr="00A817D0">
        <w:rPr>
          <w:b/>
          <w:bCs/>
        </w:rPr>
        <w:t>Decision</w:t>
      </w:r>
    </w:p>
    <w:p w14:paraId="74DCD4D5" w14:textId="77777777" w:rsidR="00A817D0" w:rsidRPr="00A817D0" w:rsidRDefault="00A817D0" w:rsidP="00A817D0">
      <w:r w:rsidRPr="00A817D0">
        <w:rPr>
          <w:b/>
          <w:bCs/>
        </w:rPr>
        <w:t>Isolate affected SKU only</w:t>
      </w:r>
    </w:p>
    <w:p w14:paraId="56DDE996" w14:textId="77777777" w:rsidR="00A817D0" w:rsidRPr="00A817D0" w:rsidRDefault="00A817D0" w:rsidP="00A817D0">
      <w:pPr>
        <w:rPr>
          <w:b/>
          <w:bCs/>
        </w:rPr>
      </w:pPr>
      <w:r w:rsidRPr="00A817D0">
        <w:rPr>
          <w:b/>
          <w:bCs/>
        </w:rPr>
        <w:lastRenderedPageBreak/>
        <w:t>Reasoning</w:t>
      </w:r>
    </w:p>
    <w:p w14:paraId="1A570339" w14:textId="77777777" w:rsidR="00A817D0" w:rsidRPr="00A817D0" w:rsidRDefault="00A817D0" w:rsidP="00A817D0">
      <w:r w:rsidRPr="00A817D0">
        <w:t>"A full rollback while events are still in the queue might actually cause more database drift. Isolating just the affected SKU acts like a tourniquet—it protects the rest of the drop without making the current order mismatch worse."</w:t>
      </w:r>
    </w:p>
    <w:p w14:paraId="1723727C" w14:textId="77777777" w:rsidR="00A817D0" w:rsidRPr="00A817D0" w:rsidRDefault="00A817D0" w:rsidP="00A817D0">
      <w:pPr>
        <w:rPr>
          <w:b/>
          <w:bCs/>
        </w:rPr>
      </w:pPr>
      <w:r w:rsidRPr="00A817D0">
        <w:rPr>
          <w:b/>
          <w:bCs/>
        </w:rPr>
        <w:t>Outcome</w:t>
      </w:r>
    </w:p>
    <w:p w14:paraId="45EBAB2E" w14:textId="77777777" w:rsidR="00A817D0" w:rsidRPr="00A817D0" w:rsidRDefault="00A817D0" w:rsidP="00A817D0">
      <w:pPr>
        <w:numPr>
          <w:ilvl w:val="0"/>
          <w:numId w:val="17"/>
        </w:numPr>
      </w:pPr>
      <w:r w:rsidRPr="00A817D0">
        <w:t>Blast radius reduced</w:t>
      </w:r>
    </w:p>
    <w:p w14:paraId="7D12DD06" w14:textId="77777777" w:rsidR="00A817D0" w:rsidRPr="00A817D0" w:rsidRDefault="00A817D0" w:rsidP="00A817D0">
      <w:pPr>
        <w:numPr>
          <w:ilvl w:val="0"/>
          <w:numId w:val="17"/>
        </w:numPr>
      </w:pPr>
      <w:r w:rsidRPr="00A817D0">
        <w:t>Remaining checkout functionality preserved</w:t>
      </w:r>
    </w:p>
    <w:p w14:paraId="57B61CCC" w14:textId="77777777" w:rsidR="00A817D0" w:rsidRPr="00A817D0" w:rsidRDefault="00A817D0" w:rsidP="00A817D0">
      <w:pPr>
        <w:numPr>
          <w:ilvl w:val="0"/>
          <w:numId w:val="17"/>
        </w:numPr>
      </w:pPr>
      <w:r w:rsidRPr="00A817D0">
        <w:t>Controlled revenue impact</w:t>
      </w:r>
    </w:p>
    <w:p w14:paraId="007BB46D" w14:textId="77777777" w:rsidR="00A817D0" w:rsidRPr="00A817D0" w:rsidRDefault="00A817D0" w:rsidP="00A817D0">
      <w:pPr>
        <w:rPr>
          <w:b/>
          <w:bCs/>
        </w:rPr>
      </w:pPr>
      <w:r w:rsidRPr="00A817D0">
        <w:rPr>
          <w:b/>
          <w:bCs/>
        </w:rPr>
        <w:t>Metric Impact</w:t>
      </w:r>
    </w:p>
    <w:p w14:paraId="24C565CF" w14:textId="77777777" w:rsidR="00A817D0" w:rsidRPr="00A817D0" w:rsidRDefault="00A817D0" w:rsidP="00A817D0">
      <w:pPr>
        <w:numPr>
          <w:ilvl w:val="0"/>
          <w:numId w:val="18"/>
        </w:numPr>
      </w:pPr>
      <w:r w:rsidRPr="00A817D0">
        <w:t>Inventory mismatch: -20</w:t>
      </w:r>
    </w:p>
    <w:p w14:paraId="43DF701F" w14:textId="77777777" w:rsidR="00A817D0" w:rsidRPr="00A817D0" w:rsidRDefault="00A817D0" w:rsidP="00A817D0">
      <w:pPr>
        <w:numPr>
          <w:ilvl w:val="0"/>
          <w:numId w:val="18"/>
        </w:numPr>
      </w:pPr>
      <w:r w:rsidRPr="00A817D0">
        <w:t>Failed payments: -18</w:t>
      </w:r>
    </w:p>
    <w:p w14:paraId="6DDD23E6" w14:textId="77777777" w:rsidR="00A817D0" w:rsidRPr="00A817D0" w:rsidRDefault="00A817D0" w:rsidP="00A817D0">
      <w:pPr>
        <w:numPr>
          <w:ilvl w:val="0"/>
          <w:numId w:val="18"/>
        </w:numPr>
      </w:pPr>
      <w:r w:rsidRPr="00A817D0">
        <w:t>Support tickets: -35</w:t>
      </w:r>
    </w:p>
    <w:p w14:paraId="57B70D6A" w14:textId="77777777" w:rsidR="00A817D0" w:rsidRPr="00A817D0" w:rsidRDefault="00A817D0" w:rsidP="00A817D0">
      <w:pPr>
        <w:numPr>
          <w:ilvl w:val="0"/>
          <w:numId w:val="18"/>
        </w:numPr>
      </w:pPr>
      <w:r w:rsidRPr="00A817D0">
        <w:t>Founder pressure: +6</w:t>
      </w:r>
    </w:p>
    <w:p w14:paraId="248A73DA" w14:textId="77777777" w:rsidR="00A817D0" w:rsidRPr="00A817D0" w:rsidRDefault="00A817D0" w:rsidP="00A817D0">
      <w:pPr>
        <w:numPr>
          <w:ilvl w:val="0"/>
          <w:numId w:val="18"/>
        </w:numPr>
      </w:pPr>
      <w:r w:rsidRPr="00A817D0">
        <w:t>Active users: -350</w:t>
      </w:r>
    </w:p>
    <w:p w14:paraId="6E8B2B96" w14:textId="77777777" w:rsidR="00A817D0" w:rsidRPr="00A817D0" w:rsidRDefault="00A817D0" w:rsidP="00A817D0">
      <w:r w:rsidRPr="00A817D0">
        <w:pict w14:anchorId="648B45BC">
          <v:rect id="_x0000_i1156" style="width:0;height:1.5pt" o:hralign="center" o:hrstd="t" o:hr="t" fillcolor="#a0a0a0" stroked="f"/>
        </w:pict>
      </w:r>
    </w:p>
    <w:p w14:paraId="6C141EF0" w14:textId="77777777" w:rsidR="00A817D0" w:rsidRPr="00A817D0" w:rsidRDefault="00A817D0" w:rsidP="00A817D0">
      <w:pPr>
        <w:rPr>
          <w:b/>
          <w:bCs/>
        </w:rPr>
      </w:pPr>
      <w:r w:rsidRPr="00A817D0">
        <w:rPr>
          <w:b/>
          <w:bCs/>
        </w:rPr>
        <w:t>T+09 – Final Containment Strategy</w:t>
      </w:r>
    </w:p>
    <w:p w14:paraId="5AF3CA5B" w14:textId="77777777" w:rsidR="00A817D0" w:rsidRPr="00A817D0" w:rsidRDefault="00A817D0" w:rsidP="00A817D0">
      <w:pPr>
        <w:rPr>
          <w:b/>
          <w:bCs/>
        </w:rPr>
      </w:pPr>
      <w:r w:rsidRPr="00A817D0">
        <w:rPr>
          <w:b/>
          <w:bCs/>
        </w:rPr>
        <w:t>Decision</w:t>
      </w:r>
    </w:p>
    <w:p w14:paraId="55A6F7EC" w14:textId="77777777" w:rsidR="00A817D0" w:rsidRPr="00A817D0" w:rsidRDefault="00A817D0" w:rsidP="00A817D0">
      <w:r w:rsidRPr="00A817D0">
        <w:rPr>
          <w:b/>
          <w:bCs/>
        </w:rPr>
        <w:t>Contain payments/orders and defer analytics</w:t>
      </w:r>
    </w:p>
    <w:p w14:paraId="01820409" w14:textId="77777777" w:rsidR="00A817D0" w:rsidRPr="00A817D0" w:rsidRDefault="00A817D0" w:rsidP="00A817D0">
      <w:pPr>
        <w:rPr>
          <w:b/>
          <w:bCs/>
        </w:rPr>
      </w:pPr>
      <w:r w:rsidRPr="00A817D0">
        <w:rPr>
          <w:b/>
          <w:bCs/>
        </w:rPr>
        <w:t>Reasoning</w:t>
      </w:r>
    </w:p>
    <w:p w14:paraId="73E184F0" w14:textId="77777777" w:rsidR="00A817D0" w:rsidRPr="00A817D0" w:rsidRDefault="00A817D0" w:rsidP="00A817D0">
      <w:r w:rsidRPr="00A817D0">
        <w:t>"We can fix the dashboards and reporting metrics tomorrow. Right now, ensuring the integrity of the payment data and stopping any further duplicate charges is the absolute top priority to protect our customers."</w:t>
      </w:r>
    </w:p>
    <w:p w14:paraId="2DB5E9D2" w14:textId="77777777" w:rsidR="00A817D0" w:rsidRPr="00A817D0" w:rsidRDefault="00A817D0" w:rsidP="00A817D0">
      <w:pPr>
        <w:rPr>
          <w:b/>
          <w:bCs/>
        </w:rPr>
      </w:pPr>
      <w:r w:rsidRPr="00A817D0">
        <w:rPr>
          <w:b/>
          <w:bCs/>
        </w:rPr>
        <w:t>Outcome</w:t>
      </w:r>
    </w:p>
    <w:p w14:paraId="36D7DB41" w14:textId="77777777" w:rsidR="00A817D0" w:rsidRPr="00A817D0" w:rsidRDefault="00A817D0" w:rsidP="00A817D0">
      <w:pPr>
        <w:numPr>
          <w:ilvl w:val="0"/>
          <w:numId w:val="19"/>
        </w:numPr>
      </w:pPr>
      <w:r w:rsidRPr="00A817D0">
        <w:t>Customer-money risks contained</w:t>
      </w:r>
    </w:p>
    <w:p w14:paraId="12032EC6" w14:textId="77777777" w:rsidR="00A817D0" w:rsidRPr="00A817D0" w:rsidRDefault="00A817D0" w:rsidP="00A817D0">
      <w:pPr>
        <w:numPr>
          <w:ilvl w:val="0"/>
          <w:numId w:val="19"/>
        </w:numPr>
      </w:pPr>
      <w:r w:rsidRPr="00A817D0">
        <w:t>Revenue impact accepted</w:t>
      </w:r>
    </w:p>
    <w:p w14:paraId="1F261376" w14:textId="77777777" w:rsidR="00A817D0" w:rsidRPr="00A817D0" w:rsidRDefault="00A817D0" w:rsidP="00A817D0">
      <w:pPr>
        <w:numPr>
          <w:ilvl w:val="0"/>
          <w:numId w:val="19"/>
        </w:numPr>
      </w:pPr>
      <w:r w:rsidRPr="00A817D0">
        <w:t>Analytics work postponed</w:t>
      </w:r>
    </w:p>
    <w:p w14:paraId="12C54BD2" w14:textId="77777777" w:rsidR="00A817D0" w:rsidRPr="00A817D0" w:rsidRDefault="00A817D0" w:rsidP="00A817D0">
      <w:pPr>
        <w:rPr>
          <w:b/>
          <w:bCs/>
        </w:rPr>
      </w:pPr>
      <w:r w:rsidRPr="00A817D0">
        <w:rPr>
          <w:b/>
          <w:bCs/>
        </w:rPr>
        <w:t>Metric Impact</w:t>
      </w:r>
    </w:p>
    <w:p w14:paraId="35FA6260" w14:textId="77777777" w:rsidR="00A817D0" w:rsidRPr="00A817D0" w:rsidRDefault="00A817D0" w:rsidP="00A817D0">
      <w:pPr>
        <w:numPr>
          <w:ilvl w:val="0"/>
          <w:numId w:val="20"/>
        </w:numPr>
      </w:pPr>
      <w:r w:rsidRPr="00A817D0">
        <w:t>Duplicate charges: -18</w:t>
      </w:r>
    </w:p>
    <w:p w14:paraId="619CC15C" w14:textId="77777777" w:rsidR="00A817D0" w:rsidRPr="00A817D0" w:rsidRDefault="00A817D0" w:rsidP="00A817D0">
      <w:pPr>
        <w:numPr>
          <w:ilvl w:val="0"/>
          <w:numId w:val="20"/>
        </w:numPr>
      </w:pPr>
      <w:r w:rsidRPr="00A817D0">
        <w:t>Failed payments: -45</w:t>
      </w:r>
    </w:p>
    <w:p w14:paraId="55B2C102" w14:textId="77777777" w:rsidR="00A817D0" w:rsidRPr="00A817D0" w:rsidRDefault="00A817D0" w:rsidP="00A817D0">
      <w:pPr>
        <w:numPr>
          <w:ilvl w:val="0"/>
          <w:numId w:val="20"/>
        </w:numPr>
      </w:pPr>
      <w:r w:rsidRPr="00A817D0">
        <w:lastRenderedPageBreak/>
        <w:t>Support tickets: -60</w:t>
      </w:r>
    </w:p>
    <w:p w14:paraId="45A35AB8" w14:textId="77777777" w:rsidR="00A817D0" w:rsidRPr="00A817D0" w:rsidRDefault="00A817D0" w:rsidP="00A817D0">
      <w:pPr>
        <w:numPr>
          <w:ilvl w:val="0"/>
          <w:numId w:val="20"/>
        </w:numPr>
      </w:pPr>
      <w:r w:rsidRPr="00A817D0">
        <w:t>Error rate: -4</w:t>
      </w:r>
    </w:p>
    <w:p w14:paraId="26DC1B63" w14:textId="77777777" w:rsidR="00A817D0" w:rsidRPr="00A817D0" w:rsidRDefault="00A817D0" w:rsidP="00A817D0">
      <w:pPr>
        <w:numPr>
          <w:ilvl w:val="0"/>
          <w:numId w:val="20"/>
        </w:numPr>
      </w:pPr>
      <w:r w:rsidRPr="00A817D0">
        <w:t>Founder pressure: +8</w:t>
      </w:r>
    </w:p>
    <w:p w14:paraId="651376EF" w14:textId="77777777" w:rsidR="00A817D0" w:rsidRPr="00A817D0" w:rsidRDefault="00A817D0" w:rsidP="00A817D0">
      <w:pPr>
        <w:numPr>
          <w:ilvl w:val="0"/>
          <w:numId w:val="20"/>
        </w:numPr>
      </w:pPr>
      <w:r w:rsidRPr="00A817D0">
        <w:t>Support pressure: -18</w:t>
      </w:r>
    </w:p>
    <w:p w14:paraId="36C6A416" w14:textId="77777777" w:rsidR="00A817D0" w:rsidRPr="00A817D0" w:rsidRDefault="00A817D0" w:rsidP="00A817D0">
      <w:r w:rsidRPr="00A817D0">
        <w:pict w14:anchorId="4DFF27D8">
          <v:rect id="_x0000_i1157" style="width:0;height:1.5pt" o:hralign="center" o:hrstd="t" o:hr="t" fillcolor="#a0a0a0" stroked="f"/>
        </w:pict>
      </w:r>
    </w:p>
    <w:p w14:paraId="7D91C418" w14:textId="77777777" w:rsidR="00A817D0" w:rsidRPr="00A817D0" w:rsidRDefault="00A817D0" w:rsidP="00BD3852">
      <w:pPr>
        <w:pStyle w:val="Heading2"/>
      </w:pPr>
      <w:bookmarkStart w:id="9" w:name="_Toc232269106"/>
      <w:r w:rsidRPr="00A817D0">
        <w:t>Incident Prioritization Matrix</w:t>
      </w:r>
      <w:bookmarkEnd w:id="9"/>
    </w:p>
    <w:p w14:paraId="5C1CC055" w14:textId="77777777" w:rsidR="00A817D0" w:rsidRPr="00A817D0" w:rsidRDefault="00A817D0" w:rsidP="00BD3852">
      <w:pPr>
        <w:pStyle w:val="Heading3"/>
      </w:pPr>
      <w:bookmarkStart w:id="10" w:name="_Toc232269107"/>
      <w:r w:rsidRPr="00A817D0">
        <w:t>Critical Priority</w:t>
      </w:r>
      <w:bookmarkEnd w:id="10"/>
    </w:p>
    <w:p w14:paraId="560B6135" w14:textId="77777777" w:rsidR="00A817D0" w:rsidRPr="00A817D0" w:rsidRDefault="00A817D0" w:rsidP="00A817D0">
      <w:r w:rsidRPr="00A817D0">
        <w:rPr>
          <w:b/>
          <w:bCs/>
        </w:rPr>
        <w:t>Payment success without order confirmation and duplicate charge pressure</w:t>
      </w:r>
    </w:p>
    <w:p w14:paraId="0D9D106A" w14:textId="77777777" w:rsidR="00A817D0" w:rsidRPr="00A817D0" w:rsidRDefault="00A817D0" w:rsidP="00A817D0">
      <w:r w:rsidRPr="00A817D0">
        <w:rPr>
          <w:b/>
          <w:bCs/>
        </w:rPr>
        <w:t>Why it mattered:</w:t>
      </w:r>
      <w:r w:rsidRPr="00A817D0">
        <w:br/>
        <w:t>Customer money impact required immediate containment and communication.</w:t>
      </w:r>
    </w:p>
    <w:p w14:paraId="5D8B6409" w14:textId="77777777" w:rsidR="00A817D0" w:rsidRPr="00A817D0" w:rsidRDefault="00A817D0" w:rsidP="00A817D0">
      <w:r w:rsidRPr="00A817D0">
        <w:pict w14:anchorId="50A86E8C">
          <v:rect id="_x0000_i1158" style="width:0;height:1.5pt" o:hralign="center" o:hrstd="t" o:hr="t" fillcolor="#a0a0a0" stroked="f"/>
        </w:pict>
      </w:r>
    </w:p>
    <w:p w14:paraId="47898995" w14:textId="77777777" w:rsidR="00A817D0" w:rsidRPr="00A817D0" w:rsidRDefault="00A817D0" w:rsidP="00BD3852">
      <w:pPr>
        <w:pStyle w:val="Heading3"/>
      </w:pPr>
      <w:bookmarkStart w:id="11" w:name="_Toc232269108"/>
      <w:r w:rsidRPr="00A817D0">
        <w:t>High Priority</w:t>
      </w:r>
      <w:bookmarkEnd w:id="11"/>
    </w:p>
    <w:p w14:paraId="026FEA94" w14:textId="77777777" w:rsidR="00A817D0" w:rsidRPr="00A817D0" w:rsidRDefault="00A817D0" w:rsidP="00A817D0">
      <w:r w:rsidRPr="00A817D0">
        <w:rPr>
          <w:b/>
          <w:bCs/>
        </w:rPr>
        <w:t>Webhook retries, duplicate events, and inventory mismatch</w:t>
      </w:r>
    </w:p>
    <w:p w14:paraId="1A86F441" w14:textId="77777777" w:rsidR="00A817D0" w:rsidRPr="00A817D0" w:rsidRDefault="00A817D0" w:rsidP="00A817D0">
      <w:r w:rsidRPr="00A817D0">
        <w:rPr>
          <w:b/>
          <w:bCs/>
        </w:rPr>
        <w:t>Why it mattered:</w:t>
      </w:r>
      <w:r w:rsidRPr="00A817D0">
        <w:br/>
        <w:t>System state consistency issues could generate repeated side effects across payments and inventory.</w:t>
      </w:r>
    </w:p>
    <w:p w14:paraId="465515D7" w14:textId="77777777" w:rsidR="00A817D0" w:rsidRPr="00A817D0" w:rsidRDefault="00A817D0" w:rsidP="00A817D0">
      <w:r w:rsidRPr="00A817D0">
        <w:pict w14:anchorId="68A5CBF8">
          <v:rect id="_x0000_i1159" style="width:0;height:1.5pt" o:hralign="center" o:hrstd="t" o:hr="t" fillcolor="#a0a0a0" stroked="f"/>
        </w:pict>
      </w:r>
    </w:p>
    <w:p w14:paraId="4933BABD" w14:textId="77777777" w:rsidR="00A817D0" w:rsidRPr="00A817D0" w:rsidRDefault="00A817D0" w:rsidP="00BD3852">
      <w:pPr>
        <w:pStyle w:val="Heading3"/>
      </w:pPr>
      <w:bookmarkStart w:id="12" w:name="_Toc232269109"/>
      <w:r w:rsidRPr="00A817D0">
        <w:t>High Priority</w:t>
      </w:r>
      <w:bookmarkEnd w:id="12"/>
    </w:p>
    <w:p w14:paraId="608FB222" w14:textId="77777777" w:rsidR="00A817D0" w:rsidRPr="00A817D0" w:rsidRDefault="00A817D0" w:rsidP="00A817D0">
      <w:r w:rsidRPr="00A817D0">
        <w:rPr>
          <w:b/>
          <w:bCs/>
        </w:rPr>
        <w:t>Support ticket growth and public screenshots</w:t>
      </w:r>
    </w:p>
    <w:p w14:paraId="03B1BB84" w14:textId="77777777" w:rsidR="00A817D0" w:rsidRPr="00A817D0" w:rsidRDefault="00A817D0" w:rsidP="00A817D0">
      <w:r w:rsidRPr="00A817D0">
        <w:rPr>
          <w:b/>
          <w:bCs/>
        </w:rPr>
        <w:t>Why it mattered:</w:t>
      </w:r>
      <w:r w:rsidRPr="00A817D0">
        <w:br/>
        <w:t>Customer-facing communication directly affected trust and support load.</w:t>
      </w:r>
    </w:p>
    <w:p w14:paraId="54735F6A" w14:textId="77777777" w:rsidR="00A817D0" w:rsidRPr="00A817D0" w:rsidRDefault="00A817D0" w:rsidP="00A817D0">
      <w:r w:rsidRPr="00A817D0">
        <w:pict w14:anchorId="3B8EE480">
          <v:rect id="_x0000_i1160" style="width:0;height:1.5pt" o:hralign="center" o:hrstd="t" o:hr="t" fillcolor="#a0a0a0" stroked="f"/>
        </w:pict>
      </w:r>
    </w:p>
    <w:p w14:paraId="692042A4" w14:textId="77777777" w:rsidR="00A817D0" w:rsidRPr="00A817D0" w:rsidRDefault="00A817D0" w:rsidP="00BD3852">
      <w:pPr>
        <w:pStyle w:val="Heading3"/>
      </w:pPr>
      <w:bookmarkStart w:id="13" w:name="_Toc232269110"/>
      <w:r w:rsidRPr="00A817D0">
        <w:t>Deferred Priority</w:t>
      </w:r>
      <w:bookmarkEnd w:id="13"/>
    </w:p>
    <w:p w14:paraId="15A98551" w14:textId="77777777" w:rsidR="00A817D0" w:rsidRPr="00A817D0" w:rsidRDefault="00A817D0" w:rsidP="00A817D0">
      <w:r w:rsidRPr="00A817D0">
        <w:rPr>
          <w:b/>
          <w:bCs/>
        </w:rPr>
        <w:t>Analytics and dashboard visibility</w:t>
      </w:r>
    </w:p>
    <w:p w14:paraId="236C31F2" w14:textId="77777777" w:rsidR="00A817D0" w:rsidRPr="00A817D0" w:rsidRDefault="00A817D0" w:rsidP="00A817D0">
      <w:r w:rsidRPr="00A817D0">
        <w:rPr>
          <w:b/>
          <w:bCs/>
        </w:rPr>
        <w:t>Why it mattered:</w:t>
      </w:r>
      <w:r w:rsidRPr="00A817D0">
        <w:br/>
        <w:t>Visibility issues did not directly affect customer money or order integrity and therefore remained secondary.</w:t>
      </w:r>
    </w:p>
    <w:p w14:paraId="08C4C944" w14:textId="77777777" w:rsidR="00A817D0" w:rsidRPr="00A817D0" w:rsidRDefault="00A817D0" w:rsidP="00A817D0">
      <w:r w:rsidRPr="00A817D0">
        <w:pict w14:anchorId="73E0E28E">
          <v:rect id="_x0000_i1161" style="width:0;height:1.5pt" o:hralign="center" o:hrstd="t" o:hr="t" fillcolor="#a0a0a0" stroked="f"/>
        </w:pict>
      </w:r>
    </w:p>
    <w:p w14:paraId="0069D999" w14:textId="77777777" w:rsidR="00A817D0" w:rsidRPr="00A817D0" w:rsidRDefault="00A817D0" w:rsidP="00A817D0">
      <w:pPr>
        <w:rPr>
          <w:b/>
          <w:bCs/>
        </w:rPr>
      </w:pPr>
      <w:r w:rsidRPr="00A817D0">
        <w:rPr>
          <w:b/>
          <w:bCs/>
        </w:rPr>
        <w:t>Stakeholder Brief</w:t>
      </w:r>
    </w:p>
    <w:p w14:paraId="77CD7648" w14:textId="77777777" w:rsidR="00A817D0" w:rsidRPr="00A817D0" w:rsidRDefault="00A817D0" w:rsidP="00BD3852">
      <w:pPr>
        <w:pStyle w:val="Heading3"/>
      </w:pPr>
      <w:bookmarkStart w:id="14" w:name="_Toc232269111"/>
      <w:r w:rsidRPr="00A817D0">
        <w:lastRenderedPageBreak/>
        <w:t>Current Situation</w:t>
      </w:r>
      <w:bookmarkEnd w:id="14"/>
    </w:p>
    <w:p w14:paraId="203F8EBD" w14:textId="77777777" w:rsidR="00A817D0" w:rsidRPr="00A817D0" w:rsidRDefault="00A817D0" w:rsidP="00A817D0">
      <w:proofErr w:type="spellStart"/>
      <w:r w:rsidRPr="00A817D0">
        <w:t>FlashCart</w:t>
      </w:r>
      <w:proofErr w:type="spellEnd"/>
      <w:r w:rsidRPr="00A817D0">
        <w:t xml:space="preserve"> experienced checkout instability during a high-traffic limited drop, resulting in payment/order inconsistencies, webhook lag, duplicate charge risk, inventory concerns, and support escalation.</w:t>
      </w:r>
    </w:p>
    <w:p w14:paraId="41539DC9" w14:textId="77777777" w:rsidR="00A817D0" w:rsidRPr="00A817D0" w:rsidRDefault="00A817D0" w:rsidP="00A817D0">
      <w:pPr>
        <w:rPr>
          <w:b/>
          <w:bCs/>
        </w:rPr>
      </w:pPr>
      <w:r w:rsidRPr="00A817D0">
        <w:rPr>
          <w:b/>
          <w:bCs/>
        </w:rPr>
        <w:t>Actions Taken</w:t>
      </w:r>
    </w:p>
    <w:p w14:paraId="3FD8F98B" w14:textId="77777777" w:rsidR="00A817D0" w:rsidRPr="00A817D0" w:rsidRDefault="00A817D0" w:rsidP="00A817D0">
      <w:pPr>
        <w:numPr>
          <w:ilvl w:val="0"/>
          <w:numId w:val="21"/>
        </w:numPr>
      </w:pPr>
      <w:r w:rsidRPr="00A817D0">
        <w:t>Disabled payments</w:t>
      </w:r>
    </w:p>
    <w:p w14:paraId="01EA14F4" w14:textId="77777777" w:rsidR="00A817D0" w:rsidRPr="00A817D0" w:rsidRDefault="00A817D0" w:rsidP="00A817D0">
      <w:pPr>
        <w:numPr>
          <w:ilvl w:val="0"/>
          <w:numId w:val="21"/>
        </w:numPr>
      </w:pPr>
      <w:r w:rsidRPr="00A817D0">
        <w:t>Auto-refunded exact duplicate payment IDs</w:t>
      </w:r>
    </w:p>
    <w:p w14:paraId="0C3284C0" w14:textId="77777777" w:rsidR="00A817D0" w:rsidRPr="00A817D0" w:rsidRDefault="00A817D0" w:rsidP="00A817D0">
      <w:pPr>
        <w:numPr>
          <w:ilvl w:val="0"/>
          <w:numId w:val="21"/>
        </w:numPr>
      </w:pPr>
      <w:r w:rsidRPr="00A817D0">
        <w:t>Prioritized webhook idempotency and duplicate suppression</w:t>
      </w:r>
    </w:p>
    <w:p w14:paraId="091B5E65" w14:textId="77777777" w:rsidR="00A817D0" w:rsidRPr="00A817D0" w:rsidRDefault="00A817D0" w:rsidP="00A817D0">
      <w:pPr>
        <w:numPr>
          <w:ilvl w:val="0"/>
          <w:numId w:val="21"/>
        </w:numPr>
      </w:pPr>
      <w:r w:rsidRPr="00A817D0">
        <w:t>Chose customer trust over short-term revenue</w:t>
      </w:r>
    </w:p>
    <w:p w14:paraId="7A010C57" w14:textId="77777777" w:rsidR="00A817D0" w:rsidRPr="00A817D0" w:rsidRDefault="00A817D0" w:rsidP="00A817D0">
      <w:pPr>
        <w:numPr>
          <w:ilvl w:val="0"/>
          <w:numId w:val="21"/>
        </w:numPr>
      </w:pPr>
      <w:r w:rsidRPr="00A817D0">
        <w:t>Published FAQ guidance</w:t>
      </w:r>
    </w:p>
    <w:p w14:paraId="15435761" w14:textId="77777777" w:rsidR="00A817D0" w:rsidRPr="00A817D0" w:rsidRDefault="00A817D0" w:rsidP="00A817D0">
      <w:pPr>
        <w:numPr>
          <w:ilvl w:val="0"/>
          <w:numId w:val="21"/>
        </w:numPr>
      </w:pPr>
      <w:r w:rsidRPr="00A817D0">
        <w:t>Modified AI recommendations for safer containment</w:t>
      </w:r>
    </w:p>
    <w:p w14:paraId="537BD4DE" w14:textId="77777777" w:rsidR="00A817D0" w:rsidRPr="00A817D0" w:rsidRDefault="00A817D0" w:rsidP="00A817D0">
      <w:pPr>
        <w:numPr>
          <w:ilvl w:val="0"/>
          <w:numId w:val="21"/>
        </w:numPr>
      </w:pPr>
      <w:r w:rsidRPr="00A817D0">
        <w:t>Published transparent customer messaging</w:t>
      </w:r>
    </w:p>
    <w:p w14:paraId="50A21E11" w14:textId="77777777" w:rsidR="00A817D0" w:rsidRPr="00A817D0" w:rsidRDefault="00A817D0" w:rsidP="00A817D0">
      <w:pPr>
        <w:numPr>
          <w:ilvl w:val="0"/>
          <w:numId w:val="21"/>
        </w:numPr>
      </w:pPr>
      <w:r w:rsidRPr="00A817D0">
        <w:t>Isolated affected SKU</w:t>
      </w:r>
    </w:p>
    <w:p w14:paraId="76684EB6" w14:textId="77777777" w:rsidR="00A817D0" w:rsidRPr="00A817D0" w:rsidRDefault="00A817D0" w:rsidP="00A817D0">
      <w:pPr>
        <w:numPr>
          <w:ilvl w:val="0"/>
          <w:numId w:val="21"/>
        </w:numPr>
      </w:pPr>
      <w:r w:rsidRPr="00A817D0">
        <w:t>Deferred analytics restoration</w:t>
      </w:r>
    </w:p>
    <w:p w14:paraId="1AA08279" w14:textId="77777777" w:rsidR="00A817D0" w:rsidRPr="00A817D0" w:rsidRDefault="00A817D0" w:rsidP="00A817D0">
      <w:pPr>
        <w:rPr>
          <w:b/>
          <w:bCs/>
        </w:rPr>
      </w:pPr>
      <w:proofErr w:type="spellStart"/>
      <w:r w:rsidRPr="00A817D0">
        <w:rPr>
          <w:b/>
          <w:bCs/>
        </w:rPr>
        <w:t>Tradeoffs</w:t>
      </w:r>
      <w:proofErr w:type="spellEnd"/>
      <w:r w:rsidRPr="00A817D0">
        <w:rPr>
          <w:b/>
          <w:bCs/>
        </w:rPr>
        <w:t xml:space="preserve"> Accepted</w:t>
      </w:r>
    </w:p>
    <w:p w14:paraId="1ABA143B" w14:textId="77777777" w:rsidR="00A817D0" w:rsidRPr="00A817D0" w:rsidRDefault="00A817D0" w:rsidP="00A817D0">
      <w:pPr>
        <w:numPr>
          <w:ilvl w:val="0"/>
          <w:numId w:val="22"/>
        </w:numPr>
      </w:pPr>
      <w:r w:rsidRPr="00A817D0">
        <w:t>Temporary revenue loss</w:t>
      </w:r>
    </w:p>
    <w:p w14:paraId="6FA6DEB7" w14:textId="77777777" w:rsidR="00A817D0" w:rsidRPr="00A817D0" w:rsidRDefault="00A817D0" w:rsidP="00A817D0">
      <w:pPr>
        <w:numPr>
          <w:ilvl w:val="0"/>
          <w:numId w:val="22"/>
        </w:numPr>
      </w:pPr>
      <w:r w:rsidRPr="00A817D0">
        <w:t>Increased founder pressure</w:t>
      </w:r>
    </w:p>
    <w:p w14:paraId="6FBB1707" w14:textId="77777777" w:rsidR="00A817D0" w:rsidRPr="00A817D0" w:rsidRDefault="00A817D0" w:rsidP="00A817D0">
      <w:pPr>
        <w:numPr>
          <w:ilvl w:val="0"/>
          <w:numId w:val="22"/>
        </w:numPr>
      </w:pPr>
      <w:r w:rsidRPr="00A817D0">
        <w:t>Reduced support chaos</w:t>
      </w:r>
    </w:p>
    <w:p w14:paraId="776F4DD1" w14:textId="77777777" w:rsidR="00A817D0" w:rsidRPr="00A817D0" w:rsidRDefault="00A817D0" w:rsidP="00A817D0">
      <w:pPr>
        <w:numPr>
          <w:ilvl w:val="0"/>
          <w:numId w:val="22"/>
        </w:numPr>
      </w:pPr>
      <w:r w:rsidRPr="00A817D0">
        <w:t>Improved customer protection</w:t>
      </w:r>
    </w:p>
    <w:p w14:paraId="040948E2" w14:textId="77777777" w:rsidR="00A817D0" w:rsidRPr="00A817D0" w:rsidRDefault="00A817D0" w:rsidP="00A817D0">
      <w:pPr>
        <w:numPr>
          <w:ilvl w:val="0"/>
          <w:numId w:val="22"/>
        </w:numPr>
      </w:pPr>
      <w:r w:rsidRPr="00A817D0">
        <w:t>Narrowed operational blast radius</w:t>
      </w:r>
    </w:p>
    <w:p w14:paraId="733DC69D" w14:textId="77777777" w:rsidR="00A817D0" w:rsidRPr="00A817D0" w:rsidRDefault="00A817D0" w:rsidP="00A817D0">
      <w:pPr>
        <w:numPr>
          <w:ilvl w:val="0"/>
          <w:numId w:val="22"/>
        </w:numPr>
      </w:pPr>
      <w:r w:rsidRPr="00A817D0">
        <w:t>Delayed analytics visibility improvements</w:t>
      </w:r>
    </w:p>
    <w:p w14:paraId="23F95DF0" w14:textId="77777777" w:rsidR="00A817D0" w:rsidRPr="00A817D0" w:rsidRDefault="00A817D0" w:rsidP="00A817D0">
      <w:pPr>
        <w:rPr>
          <w:b/>
          <w:bCs/>
        </w:rPr>
      </w:pPr>
      <w:r w:rsidRPr="00A817D0">
        <w:rPr>
          <w:b/>
          <w:bCs/>
        </w:rPr>
        <w:t>Remaining Risks</w:t>
      </w:r>
    </w:p>
    <w:p w14:paraId="30957F0E" w14:textId="77777777" w:rsidR="00A817D0" w:rsidRPr="00A817D0" w:rsidRDefault="00A817D0" w:rsidP="00A817D0">
      <w:pPr>
        <w:numPr>
          <w:ilvl w:val="0"/>
          <w:numId w:val="23"/>
        </w:numPr>
      </w:pPr>
      <w:r w:rsidRPr="00A817D0">
        <w:t>Additional customer reconciliation may be required</w:t>
      </w:r>
    </w:p>
    <w:p w14:paraId="7237FEC5" w14:textId="77777777" w:rsidR="00A817D0" w:rsidRPr="00A817D0" w:rsidRDefault="00A817D0" w:rsidP="00A817D0">
      <w:pPr>
        <w:numPr>
          <w:ilvl w:val="0"/>
          <w:numId w:val="23"/>
        </w:numPr>
      </w:pPr>
      <w:r w:rsidRPr="00A817D0">
        <w:t>Finance review of edge-case duplicate charges</w:t>
      </w:r>
    </w:p>
    <w:p w14:paraId="6935BEBB" w14:textId="77777777" w:rsidR="00A817D0" w:rsidRPr="00A817D0" w:rsidRDefault="00A817D0" w:rsidP="00A817D0">
      <w:pPr>
        <w:numPr>
          <w:ilvl w:val="0"/>
          <w:numId w:val="23"/>
        </w:numPr>
      </w:pPr>
      <w:r w:rsidRPr="00A817D0">
        <w:t>Engineering follow-up on root causes</w:t>
      </w:r>
    </w:p>
    <w:p w14:paraId="4DE2ECD1" w14:textId="77777777" w:rsidR="00A817D0" w:rsidRPr="00A817D0" w:rsidRDefault="00A817D0" w:rsidP="00A817D0">
      <w:pPr>
        <w:numPr>
          <w:ilvl w:val="0"/>
          <w:numId w:val="23"/>
        </w:numPr>
      </w:pPr>
      <w:r w:rsidRPr="00A817D0">
        <w:t>Post-incident process improvements</w:t>
      </w:r>
    </w:p>
    <w:p w14:paraId="15A3E273" w14:textId="77777777" w:rsidR="00A817D0" w:rsidRPr="00A817D0" w:rsidRDefault="00A817D0" w:rsidP="00A817D0">
      <w:r w:rsidRPr="00A817D0">
        <w:pict w14:anchorId="15605C8C">
          <v:rect id="_x0000_i1162" style="width:0;height:1.5pt" o:hralign="center" o:hrstd="t" o:hr="t" fillcolor="#a0a0a0" stroked="f"/>
        </w:pict>
      </w:r>
    </w:p>
    <w:p w14:paraId="4B33050F" w14:textId="77777777" w:rsidR="00A817D0" w:rsidRPr="00A817D0" w:rsidRDefault="00A817D0" w:rsidP="00A817D0">
      <w:pPr>
        <w:rPr>
          <w:b/>
          <w:bCs/>
        </w:rPr>
      </w:pPr>
      <w:r w:rsidRPr="00A817D0">
        <w:rPr>
          <w:b/>
          <w:bCs/>
        </w:rPr>
        <w:t>Performance Assessment</w:t>
      </w:r>
    </w:p>
    <w:p w14:paraId="7F55DB86" w14:textId="77777777" w:rsidR="00A817D0" w:rsidRPr="00A817D0" w:rsidRDefault="00A817D0" w:rsidP="00A817D0">
      <w:pPr>
        <w:rPr>
          <w:b/>
          <w:bCs/>
        </w:rPr>
      </w:pPr>
      <w:r w:rsidRPr="00A817D0">
        <w:rPr>
          <w:b/>
          <w:bCs/>
        </w:rPr>
        <w:t>Strong Signals Observed</w:t>
      </w:r>
    </w:p>
    <w:p w14:paraId="1BD3A409" w14:textId="77777777" w:rsidR="00A817D0" w:rsidRPr="00A817D0" w:rsidRDefault="00A817D0" w:rsidP="00A817D0">
      <w:pPr>
        <w:numPr>
          <w:ilvl w:val="0"/>
          <w:numId w:val="24"/>
        </w:numPr>
      </w:pPr>
      <w:r w:rsidRPr="00A817D0">
        <w:lastRenderedPageBreak/>
        <w:t>Early containment before full escalation</w:t>
      </w:r>
    </w:p>
    <w:p w14:paraId="2148A698" w14:textId="77777777" w:rsidR="00A817D0" w:rsidRPr="00A817D0" w:rsidRDefault="00A817D0" w:rsidP="00A817D0">
      <w:pPr>
        <w:numPr>
          <w:ilvl w:val="0"/>
          <w:numId w:val="24"/>
        </w:numPr>
      </w:pPr>
      <w:r w:rsidRPr="00A817D0">
        <w:t>Customer communication completed during incident</w:t>
      </w:r>
    </w:p>
    <w:p w14:paraId="7B2BC6F8" w14:textId="77777777" w:rsidR="00A817D0" w:rsidRPr="00A817D0" w:rsidRDefault="00A817D0" w:rsidP="00A817D0">
      <w:pPr>
        <w:numPr>
          <w:ilvl w:val="0"/>
          <w:numId w:val="24"/>
        </w:numPr>
      </w:pPr>
      <w:r w:rsidRPr="00A817D0">
        <w:t xml:space="preserve">Strong </w:t>
      </w:r>
      <w:proofErr w:type="spellStart"/>
      <w:r w:rsidRPr="00A817D0">
        <w:t>tradeoff</w:t>
      </w:r>
      <w:proofErr w:type="spellEnd"/>
      <w:r w:rsidRPr="00A817D0">
        <w:t xml:space="preserve"> reasoning under pressure</w:t>
      </w:r>
    </w:p>
    <w:p w14:paraId="597D094F" w14:textId="77777777" w:rsidR="00A817D0" w:rsidRPr="00A817D0" w:rsidRDefault="00A817D0" w:rsidP="00A817D0">
      <w:pPr>
        <w:numPr>
          <w:ilvl w:val="0"/>
          <w:numId w:val="24"/>
        </w:numPr>
      </w:pPr>
      <w:r w:rsidRPr="00A817D0">
        <w:t>Fast and consistent decision-making</w:t>
      </w:r>
    </w:p>
    <w:p w14:paraId="2CDB0739" w14:textId="77777777" w:rsidR="00A817D0" w:rsidRPr="00A817D0" w:rsidRDefault="00A817D0" w:rsidP="00A817D0">
      <w:pPr>
        <w:rPr>
          <w:b/>
          <w:bCs/>
        </w:rPr>
      </w:pPr>
      <w:r w:rsidRPr="00A817D0">
        <w:rPr>
          <w:b/>
          <w:bCs/>
        </w:rPr>
        <w:t>Risk Signals Observed</w:t>
      </w:r>
    </w:p>
    <w:p w14:paraId="69B0E248" w14:textId="77777777" w:rsidR="00A817D0" w:rsidRPr="00A817D0" w:rsidRDefault="00A817D0" w:rsidP="00A817D0">
      <w:pPr>
        <w:numPr>
          <w:ilvl w:val="0"/>
          <w:numId w:val="25"/>
        </w:numPr>
      </w:pPr>
      <w:r w:rsidRPr="00A817D0">
        <w:t>None observed</w:t>
      </w:r>
    </w:p>
    <w:p w14:paraId="41E5D66C" w14:textId="77777777" w:rsidR="00A817D0" w:rsidRPr="00A817D0" w:rsidRDefault="00A817D0" w:rsidP="00A817D0">
      <w:r w:rsidRPr="00A817D0">
        <w:pict w14:anchorId="2CCB1D2F">
          <v:rect id="_x0000_i1163" style="width:0;height:1.5pt" o:hralign="center" o:hrstd="t" o:hr="t" fillcolor="#a0a0a0" stroked="f"/>
        </w:pict>
      </w:r>
    </w:p>
    <w:p w14:paraId="295FC726" w14:textId="77777777" w:rsidR="00A817D0" w:rsidRPr="00A817D0" w:rsidRDefault="00A817D0" w:rsidP="00BD3852">
      <w:pPr>
        <w:pStyle w:val="Heading2"/>
      </w:pPr>
      <w:bookmarkStart w:id="15" w:name="_Toc232269112"/>
      <w:r w:rsidRPr="00A817D0">
        <w:t>Leadership Assessment</w:t>
      </w:r>
      <w:bookmarkEnd w:id="15"/>
    </w:p>
    <w:p w14:paraId="5A67D572" w14:textId="77777777" w:rsidR="00A817D0" w:rsidRPr="00A817D0" w:rsidRDefault="00A817D0" w:rsidP="00BD3852">
      <w:pPr>
        <w:pStyle w:val="Heading3"/>
      </w:pPr>
      <w:bookmarkStart w:id="16" w:name="_Toc232269113"/>
      <w:r w:rsidRPr="00A817D0">
        <w:t>Leadership Strengths</w:t>
      </w:r>
      <w:bookmarkEnd w:id="16"/>
    </w:p>
    <w:p w14:paraId="5C744BAE" w14:textId="77777777" w:rsidR="00A817D0" w:rsidRPr="00A817D0" w:rsidRDefault="00A817D0" w:rsidP="00A817D0">
      <w:pPr>
        <w:numPr>
          <w:ilvl w:val="0"/>
          <w:numId w:val="26"/>
        </w:numPr>
      </w:pPr>
      <w:r w:rsidRPr="00A817D0">
        <w:t xml:space="preserve">Accepted difficult </w:t>
      </w:r>
      <w:proofErr w:type="spellStart"/>
      <w:r w:rsidRPr="00A817D0">
        <w:t>tradeoffs</w:t>
      </w:r>
      <w:proofErr w:type="spellEnd"/>
      <w:r w:rsidRPr="00A817D0">
        <w:t xml:space="preserve"> rather than preserving launch momentum</w:t>
      </w:r>
    </w:p>
    <w:p w14:paraId="7488472C" w14:textId="77777777" w:rsidR="00A817D0" w:rsidRPr="00A817D0" w:rsidRDefault="00A817D0" w:rsidP="00A817D0">
      <w:pPr>
        <w:numPr>
          <w:ilvl w:val="0"/>
          <w:numId w:val="26"/>
        </w:numPr>
      </w:pPr>
      <w:r w:rsidRPr="00A817D0">
        <w:t>Prioritized customer trust and payment integrity</w:t>
      </w:r>
    </w:p>
    <w:p w14:paraId="2B1F5195" w14:textId="77777777" w:rsidR="00A817D0" w:rsidRPr="00A817D0" w:rsidRDefault="00A817D0" w:rsidP="00A817D0">
      <w:pPr>
        <w:numPr>
          <w:ilvl w:val="0"/>
          <w:numId w:val="26"/>
        </w:numPr>
      </w:pPr>
      <w:r w:rsidRPr="00A817D0">
        <w:t>Focused engineering resources on root-cause containment</w:t>
      </w:r>
    </w:p>
    <w:p w14:paraId="6B897880" w14:textId="77777777" w:rsidR="00A817D0" w:rsidRPr="00A817D0" w:rsidRDefault="00A817D0" w:rsidP="00A817D0">
      <w:pPr>
        <w:numPr>
          <w:ilvl w:val="0"/>
          <w:numId w:val="26"/>
        </w:numPr>
      </w:pPr>
      <w:r w:rsidRPr="00A817D0">
        <w:t>Maintained decision velocity under pressure</w:t>
      </w:r>
    </w:p>
    <w:p w14:paraId="13E0A942" w14:textId="77777777" w:rsidR="00A817D0" w:rsidRPr="00A817D0" w:rsidRDefault="00A817D0" w:rsidP="00A817D0">
      <w:pPr>
        <w:numPr>
          <w:ilvl w:val="0"/>
          <w:numId w:val="26"/>
        </w:numPr>
      </w:pPr>
      <w:r w:rsidRPr="00A817D0">
        <w:t>Communicated effectively despite uncertainty</w:t>
      </w:r>
    </w:p>
    <w:p w14:paraId="2CCA0C0A" w14:textId="77777777" w:rsidR="00A817D0" w:rsidRPr="00A817D0" w:rsidRDefault="00A817D0" w:rsidP="00BD3852">
      <w:pPr>
        <w:pStyle w:val="Heading3"/>
      </w:pPr>
      <w:bookmarkStart w:id="17" w:name="_Toc232269114"/>
      <w:r w:rsidRPr="00A817D0">
        <w:t>Leadership Risks</w:t>
      </w:r>
      <w:bookmarkEnd w:id="17"/>
    </w:p>
    <w:p w14:paraId="5E3CA4E9" w14:textId="77777777" w:rsidR="00A817D0" w:rsidRPr="00A817D0" w:rsidRDefault="00A817D0" w:rsidP="00A817D0">
      <w:pPr>
        <w:numPr>
          <w:ilvl w:val="0"/>
          <w:numId w:val="27"/>
        </w:numPr>
      </w:pPr>
      <w:r w:rsidRPr="00A817D0">
        <w:t>None observed</w:t>
      </w:r>
    </w:p>
    <w:p w14:paraId="578F7135" w14:textId="77777777" w:rsidR="00A817D0" w:rsidRPr="00A817D0" w:rsidRDefault="00A817D0" w:rsidP="00A817D0">
      <w:r w:rsidRPr="00A817D0">
        <w:pict w14:anchorId="072B6201">
          <v:rect id="_x0000_i1164" style="width:0;height:1.5pt" o:hralign="center" o:hrstd="t" o:hr="t" fillcolor="#a0a0a0" stroked="f"/>
        </w:pict>
      </w:r>
    </w:p>
    <w:p w14:paraId="34F6F40B" w14:textId="77777777" w:rsidR="00A817D0" w:rsidRPr="00A817D0" w:rsidRDefault="00A817D0" w:rsidP="00BD3852">
      <w:pPr>
        <w:pStyle w:val="Heading1"/>
      </w:pPr>
      <w:bookmarkStart w:id="18" w:name="_Toc232269115"/>
      <w:r w:rsidRPr="00A817D0">
        <w:t>Final Portfolio Summary</w:t>
      </w:r>
      <w:bookmarkEnd w:id="18"/>
    </w:p>
    <w:p w14:paraId="00FD1228" w14:textId="77777777" w:rsidR="00A817D0" w:rsidRPr="00A817D0" w:rsidRDefault="00A817D0" w:rsidP="00A817D0">
      <w:r w:rsidRPr="00A817D0">
        <w:t xml:space="preserve">During this </w:t>
      </w:r>
      <w:proofErr w:type="spellStart"/>
      <w:r w:rsidRPr="00A817D0">
        <w:t>LaunchRoom</w:t>
      </w:r>
      <w:proofErr w:type="spellEnd"/>
      <w:r w:rsidRPr="00A817D0">
        <w:t xml:space="preserve"> simulation, Gourik Narendra Patil made </w:t>
      </w:r>
      <w:r w:rsidRPr="00A817D0">
        <w:rPr>
          <w:b/>
          <w:bCs/>
        </w:rPr>
        <w:t>9 operational incident decisions</w:t>
      </w:r>
      <w:r w:rsidRPr="00A817D0">
        <w:t xml:space="preserve">, managed </w:t>
      </w:r>
      <w:r w:rsidRPr="00A817D0">
        <w:rPr>
          <w:b/>
          <w:bCs/>
        </w:rPr>
        <w:t>9 consequence events</w:t>
      </w:r>
      <w:r w:rsidRPr="00A817D0">
        <w:t xml:space="preserve">, and produced a </w:t>
      </w:r>
      <w:r w:rsidRPr="00A817D0">
        <w:rPr>
          <w:b/>
          <w:bCs/>
        </w:rPr>
        <w:t>stakeholder-ready incident response strategy under time pressure</w:t>
      </w:r>
      <w:r w:rsidRPr="00A817D0">
        <w:t>.</w:t>
      </w:r>
    </w:p>
    <w:p w14:paraId="07AE38F0" w14:textId="77777777" w:rsidR="00A817D0" w:rsidRPr="00A817D0" w:rsidRDefault="00A817D0" w:rsidP="00A817D0">
      <w:r w:rsidRPr="00A817D0">
        <w:t>The simulation demonstrated strong crisis leadership through rapid containment, customer-first decision-making, disciplined engineering prioritization, transparent communication, and effective management of competing stakeholder interests.</w:t>
      </w:r>
    </w:p>
    <w:p w14:paraId="1664C852" w14:textId="77777777" w:rsidR="00A817D0" w:rsidRDefault="00A817D0"/>
    <w:sectPr w:rsidR="00A817D0" w:rsidSect="00A817D0">
      <w:headerReference w:type="even" r:id="rId20"/>
      <w:headerReference w:type="default" r:id="rId21"/>
      <w:footerReference w:type="even" r:id="rId22"/>
      <w:footerReference w:type="default" r:id="rId23"/>
      <w:headerReference w:type="first" r:id="rId24"/>
      <w:footerReference w:type="first" r:id="rId25"/>
      <w:pgSz w:w="11906" w:h="16838"/>
      <w:pgMar w:top="1440" w:right="1440" w:bottom="1440" w:left="1440" w:header="708" w:footer="708" w:gutter="0"/>
      <w:pgBorders w:offsetFrom="page">
        <w:top w:val="thickThinMediumGap" w:sz="12" w:space="24" w:color="auto"/>
        <w:left w:val="thickThinMediumGap" w:sz="12" w:space="24" w:color="auto"/>
        <w:bottom w:val="thinThickMediumGap" w:sz="12" w:space="24" w:color="auto"/>
        <w:right w:val="thinThickMediumGap"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617D6" w14:textId="77777777" w:rsidR="005C723C" w:rsidRDefault="005C723C" w:rsidP="00A817D0">
      <w:pPr>
        <w:spacing w:after="0" w:line="240" w:lineRule="auto"/>
      </w:pPr>
      <w:r>
        <w:separator/>
      </w:r>
    </w:p>
  </w:endnote>
  <w:endnote w:type="continuationSeparator" w:id="0">
    <w:p w14:paraId="7B693887" w14:textId="77777777" w:rsidR="005C723C" w:rsidRDefault="005C723C" w:rsidP="00A817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45C5F" w14:textId="77777777" w:rsidR="00A817D0" w:rsidRDefault="00A817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67ABF" w14:textId="77777777" w:rsidR="00A817D0" w:rsidRDefault="00A817D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E3EEC" w14:textId="77777777" w:rsidR="00A817D0" w:rsidRDefault="00A817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26E80" w14:textId="77777777" w:rsidR="005C723C" w:rsidRDefault="005C723C" w:rsidP="00A817D0">
      <w:pPr>
        <w:spacing w:after="0" w:line="240" w:lineRule="auto"/>
      </w:pPr>
      <w:r>
        <w:separator/>
      </w:r>
    </w:p>
  </w:footnote>
  <w:footnote w:type="continuationSeparator" w:id="0">
    <w:p w14:paraId="2ED72DB2" w14:textId="77777777" w:rsidR="005C723C" w:rsidRDefault="005C723C" w:rsidP="00A817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B2B4F" w14:textId="51F28ED4" w:rsidR="00A817D0" w:rsidRDefault="00A817D0">
    <w:pPr>
      <w:pStyle w:val="Header"/>
    </w:pPr>
    <w:r>
      <w:rPr>
        <w:noProof/>
      </w:rPr>
      <w:pict w14:anchorId="0E00DB8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4048797" o:spid="_x0000_s1026" type="#_x0000_t136" style="position:absolute;margin-left:0;margin-top:0;width:159pt;height:58.2pt;z-index:-251655168;mso-position-horizontal:center;mso-position-horizontal-relative:margin;mso-position-vertical:center;mso-position-vertical-relative:margin" o:allowincell="f" fillcolor="#5a5a5a [2109]" stroked="f">
          <v:fill opacity=".5"/>
          <v:textpath style="font-family:&quot;Calibri&quot;;font-size:48pt" string="GNP_29"/>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7CE68" w14:textId="6889FC78" w:rsidR="00A817D0" w:rsidRDefault="00A817D0">
    <w:pPr>
      <w:pStyle w:val="Header"/>
    </w:pPr>
    <w:r>
      <w:rPr>
        <w:noProof/>
      </w:rPr>
      <w:pict w14:anchorId="1C5E4B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4048798" o:spid="_x0000_s1027" type="#_x0000_t136" style="position:absolute;margin-left:0;margin-top:0;width:159pt;height:58.2pt;z-index:-251653120;mso-position-horizontal:center;mso-position-horizontal-relative:margin;mso-position-vertical:center;mso-position-vertical-relative:margin" o:allowincell="f" fillcolor="#5a5a5a [2109]" stroked="f">
          <v:fill opacity=".5"/>
          <v:textpath style="font-family:&quot;Calibri&quot;;font-size:48pt" string="GNP_29"/>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88632" w14:textId="4FBFC1D2" w:rsidR="00A817D0" w:rsidRDefault="00A817D0">
    <w:pPr>
      <w:pStyle w:val="Header"/>
    </w:pPr>
    <w:r>
      <w:rPr>
        <w:noProof/>
      </w:rPr>
      <w:pict w14:anchorId="783621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4048796" o:spid="_x0000_s1025" type="#_x0000_t136" style="position:absolute;margin-left:0;margin-top:0;width:159pt;height:58.2pt;z-index:-251657216;mso-position-horizontal:center;mso-position-horizontal-relative:margin;mso-position-vertical:center;mso-position-vertical-relative:margin" o:allowincell="f" fillcolor="#5a5a5a [2109]" stroked="f">
          <v:fill opacity=".5"/>
          <v:textpath style="font-family:&quot;Calibri&quot;;font-size:48pt" string="GNP_29"/>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5AEA"/>
    <w:multiLevelType w:val="multilevel"/>
    <w:tmpl w:val="382C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730D1"/>
    <w:multiLevelType w:val="multilevel"/>
    <w:tmpl w:val="E11A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36595"/>
    <w:multiLevelType w:val="multilevel"/>
    <w:tmpl w:val="9D5C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A5B8C"/>
    <w:multiLevelType w:val="multilevel"/>
    <w:tmpl w:val="8C3C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20A71"/>
    <w:multiLevelType w:val="multilevel"/>
    <w:tmpl w:val="74BA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76B9E"/>
    <w:multiLevelType w:val="multilevel"/>
    <w:tmpl w:val="956A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F6EFF"/>
    <w:multiLevelType w:val="multilevel"/>
    <w:tmpl w:val="05DE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56A28"/>
    <w:multiLevelType w:val="multilevel"/>
    <w:tmpl w:val="9342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CA0CC2"/>
    <w:multiLevelType w:val="multilevel"/>
    <w:tmpl w:val="3A92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F4559D"/>
    <w:multiLevelType w:val="multilevel"/>
    <w:tmpl w:val="5C1A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BA37A1"/>
    <w:multiLevelType w:val="multilevel"/>
    <w:tmpl w:val="9B9AF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780311"/>
    <w:multiLevelType w:val="multilevel"/>
    <w:tmpl w:val="9012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1507B7"/>
    <w:multiLevelType w:val="multilevel"/>
    <w:tmpl w:val="5C2EB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566F72"/>
    <w:multiLevelType w:val="multilevel"/>
    <w:tmpl w:val="818C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796D7C"/>
    <w:multiLevelType w:val="multilevel"/>
    <w:tmpl w:val="1628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656ABB"/>
    <w:multiLevelType w:val="multilevel"/>
    <w:tmpl w:val="A7EC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721B17"/>
    <w:multiLevelType w:val="multilevel"/>
    <w:tmpl w:val="F67A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02663F"/>
    <w:multiLevelType w:val="multilevel"/>
    <w:tmpl w:val="780C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586B41"/>
    <w:multiLevelType w:val="multilevel"/>
    <w:tmpl w:val="FB70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537574"/>
    <w:multiLevelType w:val="multilevel"/>
    <w:tmpl w:val="57F0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BE0718"/>
    <w:multiLevelType w:val="multilevel"/>
    <w:tmpl w:val="C652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BD17C1"/>
    <w:multiLevelType w:val="multilevel"/>
    <w:tmpl w:val="07BE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2A59C9"/>
    <w:multiLevelType w:val="multilevel"/>
    <w:tmpl w:val="5808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054686"/>
    <w:multiLevelType w:val="multilevel"/>
    <w:tmpl w:val="6AAE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B93F81"/>
    <w:multiLevelType w:val="multilevel"/>
    <w:tmpl w:val="D3D8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6F1208"/>
    <w:multiLevelType w:val="multilevel"/>
    <w:tmpl w:val="F206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3635FC"/>
    <w:multiLevelType w:val="multilevel"/>
    <w:tmpl w:val="8AEA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2311138">
    <w:abstractNumId w:val="22"/>
  </w:num>
  <w:num w:numId="2" w16cid:durableId="1064908192">
    <w:abstractNumId w:val="12"/>
  </w:num>
  <w:num w:numId="3" w16cid:durableId="1589270490">
    <w:abstractNumId w:val="21"/>
  </w:num>
  <w:num w:numId="4" w16cid:durableId="872960297">
    <w:abstractNumId w:val="1"/>
  </w:num>
  <w:num w:numId="5" w16cid:durableId="1356661509">
    <w:abstractNumId w:val="18"/>
  </w:num>
  <w:num w:numId="6" w16cid:durableId="740491921">
    <w:abstractNumId w:val="23"/>
  </w:num>
  <w:num w:numId="7" w16cid:durableId="819493509">
    <w:abstractNumId w:val="9"/>
  </w:num>
  <w:num w:numId="8" w16cid:durableId="1673408787">
    <w:abstractNumId w:val="2"/>
  </w:num>
  <w:num w:numId="9" w16cid:durableId="667558539">
    <w:abstractNumId w:val="16"/>
  </w:num>
  <w:num w:numId="10" w16cid:durableId="1673606609">
    <w:abstractNumId w:val="19"/>
  </w:num>
  <w:num w:numId="11" w16cid:durableId="898131310">
    <w:abstractNumId w:val="13"/>
  </w:num>
  <w:num w:numId="12" w16cid:durableId="302853422">
    <w:abstractNumId w:val="25"/>
  </w:num>
  <w:num w:numId="13" w16cid:durableId="308680988">
    <w:abstractNumId w:val="26"/>
  </w:num>
  <w:num w:numId="14" w16cid:durableId="647169756">
    <w:abstractNumId w:val="3"/>
  </w:num>
  <w:num w:numId="15" w16cid:durableId="110368813">
    <w:abstractNumId w:val="15"/>
  </w:num>
  <w:num w:numId="16" w16cid:durableId="801771837">
    <w:abstractNumId w:val="10"/>
  </w:num>
  <w:num w:numId="17" w16cid:durableId="228999303">
    <w:abstractNumId w:val="24"/>
  </w:num>
  <w:num w:numId="18" w16cid:durableId="261259031">
    <w:abstractNumId w:val="11"/>
  </w:num>
  <w:num w:numId="19" w16cid:durableId="1997104445">
    <w:abstractNumId w:val="17"/>
  </w:num>
  <w:num w:numId="20" w16cid:durableId="837699173">
    <w:abstractNumId w:val="5"/>
  </w:num>
  <w:num w:numId="21" w16cid:durableId="894588029">
    <w:abstractNumId w:val="14"/>
  </w:num>
  <w:num w:numId="22" w16cid:durableId="943922351">
    <w:abstractNumId w:val="0"/>
  </w:num>
  <w:num w:numId="23" w16cid:durableId="1671909555">
    <w:abstractNumId w:val="8"/>
  </w:num>
  <w:num w:numId="24" w16cid:durableId="1051423397">
    <w:abstractNumId w:val="6"/>
  </w:num>
  <w:num w:numId="25" w16cid:durableId="2047558487">
    <w:abstractNumId w:val="20"/>
  </w:num>
  <w:num w:numId="26" w16cid:durableId="108547203">
    <w:abstractNumId w:val="7"/>
  </w:num>
  <w:num w:numId="27" w16cid:durableId="19888232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7D0"/>
    <w:rsid w:val="004159C4"/>
    <w:rsid w:val="005C723C"/>
    <w:rsid w:val="00A817D0"/>
    <w:rsid w:val="00BD38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78ACDA"/>
  <w15:chartTrackingRefBased/>
  <w15:docId w15:val="{363DF7F0-3A42-457D-B538-E1DE2C622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17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17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817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17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17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17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7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7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7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7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17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817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17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17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17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7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7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7D0"/>
    <w:rPr>
      <w:rFonts w:eastAsiaTheme="majorEastAsia" w:cstheme="majorBidi"/>
      <w:color w:val="272727" w:themeColor="text1" w:themeTint="D8"/>
    </w:rPr>
  </w:style>
  <w:style w:type="paragraph" w:styleId="Title">
    <w:name w:val="Title"/>
    <w:basedOn w:val="Normal"/>
    <w:next w:val="Normal"/>
    <w:link w:val="TitleChar"/>
    <w:uiPriority w:val="10"/>
    <w:qFormat/>
    <w:rsid w:val="00A817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7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7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7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7D0"/>
    <w:pPr>
      <w:spacing w:before="160"/>
      <w:jc w:val="center"/>
    </w:pPr>
    <w:rPr>
      <w:i/>
      <w:iCs/>
      <w:color w:val="404040" w:themeColor="text1" w:themeTint="BF"/>
    </w:rPr>
  </w:style>
  <w:style w:type="character" w:customStyle="1" w:styleId="QuoteChar">
    <w:name w:val="Quote Char"/>
    <w:basedOn w:val="DefaultParagraphFont"/>
    <w:link w:val="Quote"/>
    <w:uiPriority w:val="29"/>
    <w:rsid w:val="00A817D0"/>
    <w:rPr>
      <w:i/>
      <w:iCs/>
      <w:color w:val="404040" w:themeColor="text1" w:themeTint="BF"/>
    </w:rPr>
  </w:style>
  <w:style w:type="paragraph" w:styleId="ListParagraph">
    <w:name w:val="List Paragraph"/>
    <w:basedOn w:val="Normal"/>
    <w:uiPriority w:val="34"/>
    <w:qFormat/>
    <w:rsid w:val="00A817D0"/>
    <w:pPr>
      <w:ind w:left="720"/>
      <w:contextualSpacing/>
    </w:pPr>
  </w:style>
  <w:style w:type="character" w:styleId="IntenseEmphasis">
    <w:name w:val="Intense Emphasis"/>
    <w:basedOn w:val="DefaultParagraphFont"/>
    <w:uiPriority w:val="21"/>
    <w:qFormat/>
    <w:rsid w:val="00A817D0"/>
    <w:rPr>
      <w:i/>
      <w:iCs/>
      <w:color w:val="0F4761" w:themeColor="accent1" w:themeShade="BF"/>
    </w:rPr>
  </w:style>
  <w:style w:type="paragraph" w:styleId="IntenseQuote">
    <w:name w:val="Intense Quote"/>
    <w:basedOn w:val="Normal"/>
    <w:next w:val="Normal"/>
    <w:link w:val="IntenseQuoteChar"/>
    <w:uiPriority w:val="30"/>
    <w:qFormat/>
    <w:rsid w:val="00A817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17D0"/>
    <w:rPr>
      <w:i/>
      <w:iCs/>
      <w:color w:val="0F4761" w:themeColor="accent1" w:themeShade="BF"/>
    </w:rPr>
  </w:style>
  <w:style w:type="character" w:styleId="IntenseReference">
    <w:name w:val="Intense Reference"/>
    <w:basedOn w:val="DefaultParagraphFont"/>
    <w:uiPriority w:val="32"/>
    <w:qFormat/>
    <w:rsid w:val="00A817D0"/>
    <w:rPr>
      <w:b/>
      <w:bCs/>
      <w:smallCaps/>
      <w:color w:val="0F4761" w:themeColor="accent1" w:themeShade="BF"/>
      <w:spacing w:val="5"/>
    </w:rPr>
  </w:style>
  <w:style w:type="character" w:styleId="Hyperlink">
    <w:name w:val="Hyperlink"/>
    <w:basedOn w:val="DefaultParagraphFont"/>
    <w:uiPriority w:val="99"/>
    <w:unhideWhenUsed/>
    <w:rsid w:val="00A817D0"/>
    <w:rPr>
      <w:color w:val="467886" w:themeColor="hyperlink"/>
      <w:u w:val="single"/>
    </w:rPr>
  </w:style>
  <w:style w:type="character" w:styleId="UnresolvedMention">
    <w:name w:val="Unresolved Mention"/>
    <w:basedOn w:val="DefaultParagraphFont"/>
    <w:uiPriority w:val="99"/>
    <w:semiHidden/>
    <w:unhideWhenUsed/>
    <w:rsid w:val="00A817D0"/>
    <w:rPr>
      <w:color w:val="605E5C"/>
      <w:shd w:val="clear" w:color="auto" w:fill="E1DFDD"/>
    </w:rPr>
  </w:style>
  <w:style w:type="paragraph" w:styleId="Header">
    <w:name w:val="header"/>
    <w:basedOn w:val="Normal"/>
    <w:link w:val="HeaderChar"/>
    <w:uiPriority w:val="99"/>
    <w:unhideWhenUsed/>
    <w:rsid w:val="00A817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17D0"/>
  </w:style>
  <w:style w:type="paragraph" w:styleId="Footer">
    <w:name w:val="footer"/>
    <w:basedOn w:val="Normal"/>
    <w:link w:val="FooterChar"/>
    <w:uiPriority w:val="99"/>
    <w:unhideWhenUsed/>
    <w:rsid w:val="00A817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17D0"/>
  </w:style>
  <w:style w:type="paragraph" w:styleId="TOCHeading">
    <w:name w:val="TOC Heading"/>
    <w:basedOn w:val="Heading1"/>
    <w:next w:val="Normal"/>
    <w:uiPriority w:val="39"/>
    <w:unhideWhenUsed/>
    <w:qFormat/>
    <w:rsid w:val="00BD385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D3852"/>
    <w:pPr>
      <w:spacing w:after="100"/>
    </w:pPr>
  </w:style>
  <w:style w:type="paragraph" w:styleId="TOC2">
    <w:name w:val="toc 2"/>
    <w:basedOn w:val="Normal"/>
    <w:next w:val="Normal"/>
    <w:autoRedefine/>
    <w:uiPriority w:val="39"/>
    <w:unhideWhenUsed/>
    <w:rsid w:val="00BD3852"/>
    <w:pPr>
      <w:spacing w:after="100"/>
      <w:ind w:left="240"/>
    </w:pPr>
  </w:style>
  <w:style w:type="paragraph" w:styleId="TOC3">
    <w:name w:val="toc 3"/>
    <w:basedOn w:val="Normal"/>
    <w:next w:val="Normal"/>
    <w:autoRedefine/>
    <w:uiPriority w:val="39"/>
    <w:unhideWhenUsed/>
    <w:rsid w:val="00BD385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artigaurik251@gmail.com"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hyperlink" Target="mailto:aartigaurik251@gmail.co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25CB9E-5235-4003-8A5B-7D911AB773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16</Pages>
  <Words>1666</Words>
  <Characters>9498</Characters>
  <Application>Microsoft Office Word</Application>
  <DocSecurity>0</DocSecurity>
  <Lines>79</Lines>
  <Paragraphs>22</Paragraphs>
  <ScaleCrop>false</ScaleCrop>
  <Company/>
  <LinksUpToDate>false</LinksUpToDate>
  <CharactersWithSpaces>11142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Gourik Patil</dc:creator>
  <cp:keywords/>
  <dc:description/>
  <cp:lastModifiedBy>Gourik Patil</cp:lastModifiedBy>
  <cp:revision>2</cp:revision>
  <dcterms:created xsi:type="dcterms:W3CDTF">2026-06-13T13:07:00Z</dcterms:created>
  <dcterms:modified xsi:type="dcterms:W3CDTF">2026-06-13T13:21:00Z</dcterms:modified>
</cp:coreProperties>
</file>