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00E" w:rsidRDefault="00D37FF6" w:rsidP="0041700E">
      <w:r>
        <w:t>Recurso compartido en Windows (desde servidor sap a servidor de archivos del cliente)</w:t>
      </w:r>
    </w:p>
    <w:p w:rsidR="00D37FF6" w:rsidRDefault="00D37FF6" w:rsidP="0041700E">
      <w:pPr>
        <w:pStyle w:val="Prrafodelista"/>
        <w:numPr>
          <w:ilvl w:val="0"/>
          <w:numId w:val="1"/>
        </w:numPr>
      </w:pPr>
      <w:r>
        <w:t xml:space="preserve">Si existe el archivo netuse.cmd en la carpeta </w:t>
      </w:r>
      <w:r w:rsidRPr="0041700E">
        <w:t>C:\USER</w:t>
      </w:r>
      <w:r>
        <w:t>\</w:t>
      </w:r>
      <w:r>
        <w:t xml:space="preserve"> usarlo de lo contrario debe crearse.</w:t>
      </w:r>
    </w:p>
    <w:p w:rsidR="00D37FF6" w:rsidRDefault="00D37FF6" w:rsidP="0041700E">
      <w:pPr>
        <w:pStyle w:val="Prrafodelista"/>
        <w:numPr>
          <w:ilvl w:val="0"/>
          <w:numId w:val="1"/>
        </w:numPr>
      </w:pPr>
      <w:r>
        <w:t xml:space="preserve">Se crea con el </w:t>
      </w:r>
      <w:proofErr w:type="spellStart"/>
      <w:r>
        <w:t>notepad</w:t>
      </w:r>
      <w:proofErr w:type="spellEnd"/>
      <w:r>
        <w:t xml:space="preserve"> y se le deja el nombre netuse.cmd, asegúrese de que el icono de la aplicación no se vea como un </w:t>
      </w:r>
      <w:proofErr w:type="spellStart"/>
      <w:r>
        <w:t>notepad</w:t>
      </w:r>
      <w:proofErr w:type="spellEnd"/>
      <w:r>
        <w:t xml:space="preserve"> al guardarlo y  quede como en la imagen que vera a continuación.</w:t>
      </w:r>
    </w:p>
    <w:p w:rsidR="0041700E" w:rsidRDefault="0041700E" w:rsidP="0041700E">
      <w:pPr>
        <w:pStyle w:val="Prrafodelista"/>
        <w:numPr>
          <w:ilvl w:val="0"/>
          <w:numId w:val="1"/>
        </w:numPr>
      </w:pPr>
      <w:r>
        <w:t>Modificar el archivo netuse.cmd y agregar la línea del recurso compartido</w:t>
      </w:r>
    </w:p>
    <w:p w:rsidR="0041700E" w:rsidRDefault="0041700E" w:rsidP="0041700E">
      <w:pPr>
        <w:pStyle w:val="Prrafodelista"/>
      </w:pPr>
      <w:r>
        <w:t xml:space="preserve">Ruta: </w:t>
      </w:r>
      <w:r w:rsidRPr="0041700E">
        <w:t>C:\USER</w:t>
      </w:r>
      <w:r>
        <w:t>\netuse.cmd</w:t>
      </w:r>
    </w:p>
    <w:p w:rsidR="00D37FF6" w:rsidRDefault="0041700E" w:rsidP="0041700E">
      <w:pPr>
        <w:pStyle w:val="Prrafodelista"/>
      </w:pPr>
      <w:r>
        <w:t xml:space="preserve">Agregar línea: </w:t>
      </w:r>
      <w:r w:rsidRPr="0041700E">
        <w:t xml:space="preserve">net use  </w:t>
      </w:r>
    </w:p>
    <w:p w:rsidR="00D37FF6" w:rsidRDefault="00D37FF6" w:rsidP="0041700E">
      <w:pPr>
        <w:pStyle w:val="Prrafodelista"/>
      </w:pPr>
      <w:r>
        <w:t>net use \\&lt;servidor&gt;\&lt;carpeta&gt; &lt;clave&gt; /</w:t>
      </w:r>
      <w:proofErr w:type="spellStart"/>
      <w:r>
        <w:t>user</w:t>
      </w:r>
      <w:proofErr w:type="spellEnd"/>
      <w:r>
        <w:t>:&lt;dominio&gt;\&lt;usuario&gt;</w:t>
      </w:r>
    </w:p>
    <w:p w:rsidR="00D37FF6" w:rsidRPr="00D37FF6" w:rsidRDefault="00D37FF6" w:rsidP="0041700E">
      <w:pPr>
        <w:pStyle w:val="Prrafodelista"/>
        <w:rPr>
          <w:b/>
        </w:rPr>
      </w:pPr>
      <w:r w:rsidRPr="00D37FF6">
        <w:rPr>
          <w:b/>
        </w:rPr>
        <w:t>Ejemplo:</w:t>
      </w:r>
    </w:p>
    <w:p w:rsidR="00D37FF6" w:rsidRDefault="00D37FF6" w:rsidP="0041700E">
      <w:pPr>
        <w:pStyle w:val="Prrafodelista"/>
      </w:pPr>
      <w:proofErr w:type="gramStart"/>
      <w:r>
        <w:t>servidor=</w:t>
      </w:r>
      <w:proofErr w:type="gramEnd"/>
      <w:r w:rsidRPr="0041700E">
        <w:t>10.10.13.19</w:t>
      </w:r>
    </w:p>
    <w:p w:rsidR="00D37FF6" w:rsidRDefault="00D37FF6" w:rsidP="0041700E">
      <w:pPr>
        <w:pStyle w:val="Prrafodelista"/>
      </w:pPr>
      <w:r>
        <w:t>carpeta=sap</w:t>
      </w:r>
    </w:p>
    <w:p w:rsidR="00D37FF6" w:rsidRDefault="00D37FF6" w:rsidP="0041700E">
      <w:pPr>
        <w:pStyle w:val="Prrafodelista"/>
      </w:pPr>
      <w:proofErr w:type="gramStart"/>
      <w:r>
        <w:t>clave</w:t>
      </w:r>
      <w:proofErr w:type="gramEnd"/>
      <w:r>
        <w:t>=</w:t>
      </w:r>
      <w:r w:rsidRPr="00D37FF6">
        <w:t xml:space="preserve"> </w:t>
      </w:r>
      <w:r w:rsidRPr="0041700E">
        <w:t>Servidor*10</w:t>
      </w:r>
    </w:p>
    <w:p w:rsidR="00D37FF6" w:rsidRDefault="00D37FF6" w:rsidP="0041700E">
      <w:pPr>
        <w:pStyle w:val="Prrafodelista"/>
      </w:pPr>
      <w:proofErr w:type="gramStart"/>
      <w:r>
        <w:t>dominio</w:t>
      </w:r>
      <w:proofErr w:type="gramEnd"/>
      <w:r>
        <w:t>=</w:t>
      </w:r>
      <w:r w:rsidRPr="00D37FF6">
        <w:t xml:space="preserve"> </w:t>
      </w:r>
      <w:proofErr w:type="spellStart"/>
      <w:r w:rsidRPr="0041700E">
        <w:t>ceramicaitalia</w:t>
      </w:r>
      <w:proofErr w:type="spellEnd"/>
    </w:p>
    <w:p w:rsidR="00D37FF6" w:rsidRDefault="00D37FF6" w:rsidP="0041700E">
      <w:pPr>
        <w:pStyle w:val="Prrafodelista"/>
      </w:pPr>
      <w:proofErr w:type="gramStart"/>
      <w:r>
        <w:t>usuario=</w:t>
      </w:r>
      <w:proofErr w:type="gramEnd"/>
      <w:r>
        <w:t>SAP</w:t>
      </w:r>
    </w:p>
    <w:p w:rsidR="0041700E" w:rsidRDefault="00D37FF6" w:rsidP="0041700E">
      <w:pPr>
        <w:pStyle w:val="Prrafodelista"/>
      </w:pPr>
      <w:proofErr w:type="gramStart"/>
      <w:r>
        <w:t>net</w:t>
      </w:r>
      <w:proofErr w:type="gramEnd"/>
      <w:r>
        <w:t xml:space="preserve"> use </w:t>
      </w:r>
      <w:r w:rsidR="0041700E" w:rsidRPr="0041700E">
        <w:t>\\10.10.13.19\sap Servidor*10 /</w:t>
      </w:r>
      <w:proofErr w:type="spellStart"/>
      <w:r w:rsidR="0041700E" w:rsidRPr="0041700E">
        <w:t>USER:ceramicaitalia</w:t>
      </w:r>
      <w:proofErr w:type="spellEnd"/>
      <w:r w:rsidR="0041700E" w:rsidRPr="0041700E">
        <w:t>\SAP</w:t>
      </w:r>
    </w:p>
    <w:p w:rsidR="0041700E" w:rsidRDefault="0041700E" w:rsidP="0041700E">
      <w:pPr>
        <w:pStyle w:val="Prrafodelista"/>
      </w:pPr>
      <w:r>
        <w:rPr>
          <w:noProof/>
          <w:lang w:eastAsia="es-CO"/>
        </w:rPr>
        <w:drawing>
          <wp:inline distT="0" distB="0" distL="0" distR="0" wp14:anchorId="20B8E3EE" wp14:editId="6B510CE0">
            <wp:extent cx="5612130" cy="17907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FF6" w:rsidRDefault="00D37FF6" w:rsidP="00D37FF6"/>
    <w:p w:rsidR="0041700E" w:rsidRDefault="0041700E" w:rsidP="0041700E">
      <w:pPr>
        <w:pStyle w:val="Prrafodelista"/>
        <w:numPr>
          <w:ilvl w:val="0"/>
          <w:numId w:val="1"/>
        </w:numPr>
      </w:pPr>
      <w:r>
        <w:t xml:space="preserve">Ejecutar el comando ZNETUSE en la </w:t>
      </w:r>
      <w:proofErr w:type="spellStart"/>
      <w:r>
        <w:t>Tx</w:t>
      </w:r>
      <w:proofErr w:type="spellEnd"/>
      <w:r>
        <w:t xml:space="preserve"> SM49</w:t>
      </w:r>
    </w:p>
    <w:p w:rsidR="0041700E" w:rsidRDefault="0041700E" w:rsidP="0041700E">
      <w:pPr>
        <w:pStyle w:val="Prrafodelista"/>
      </w:pPr>
      <w:r>
        <w:rPr>
          <w:noProof/>
          <w:lang w:eastAsia="es-CO"/>
        </w:rPr>
        <w:lastRenderedPageBreak/>
        <w:drawing>
          <wp:inline distT="0" distB="0" distL="0" distR="0" wp14:anchorId="4B3D1797" wp14:editId="29ADC2EA">
            <wp:extent cx="5612130" cy="357505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FF6" w:rsidRDefault="0041700E" w:rsidP="00D37FF6">
      <w:pPr>
        <w:pStyle w:val="Prrafodelista"/>
      </w:pPr>
      <w:r>
        <w:rPr>
          <w:noProof/>
          <w:lang w:eastAsia="es-CO"/>
        </w:rPr>
        <w:drawing>
          <wp:inline distT="0" distB="0" distL="0" distR="0" wp14:anchorId="18BF61E8" wp14:editId="71CE5C79">
            <wp:extent cx="5612130" cy="38862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00E" w:rsidRDefault="0041700E" w:rsidP="0041700E">
      <w:pPr>
        <w:pStyle w:val="Prrafodelista"/>
      </w:pPr>
    </w:p>
    <w:p w:rsidR="00D37FF6" w:rsidRDefault="00D37FF6" w:rsidP="0041700E">
      <w:pPr>
        <w:pStyle w:val="Prrafodelista"/>
        <w:numPr>
          <w:ilvl w:val="0"/>
          <w:numId w:val="1"/>
        </w:numPr>
      </w:pPr>
      <w:r>
        <w:t xml:space="preserve">Si el comando no existe debe crearlo, se crea dándole al botón de la </w:t>
      </w:r>
      <w:r w:rsidR="00D93694">
        <w:t>página</w:t>
      </w:r>
      <w:r>
        <w:t xml:space="preserve"> en blanco</w:t>
      </w:r>
      <w:r w:rsidR="00D93694">
        <w:t>,</w:t>
      </w:r>
      <w:r>
        <w:t xml:space="preserve"> agregando el comando </w:t>
      </w:r>
      <w:proofErr w:type="spellStart"/>
      <w:r w:rsidRPr="00D93694">
        <w:rPr>
          <w:b/>
          <w:i/>
        </w:rPr>
        <w:t>cmd</w:t>
      </w:r>
      <w:proofErr w:type="spellEnd"/>
      <w:r w:rsidRPr="00D93694">
        <w:rPr>
          <w:b/>
          <w:i/>
        </w:rPr>
        <w:t xml:space="preserve"> /c c:\user\netuse.cmd</w:t>
      </w:r>
      <w:r w:rsidR="00D93694">
        <w:t xml:space="preserve"> en el cambio de </w:t>
      </w:r>
      <w:proofErr w:type="spellStart"/>
      <w:r w:rsidR="00D93694">
        <w:t>Operating</w:t>
      </w:r>
      <w:proofErr w:type="spellEnd"/>
      <w:r w:rsidR="00D93694">
        <w:t xml:space="preserve"> </w:t>
      </w:r>
      <w:proofErr w:type="spellStart"/>
      <w:r w:rsidR="00D93694">
        <w:t>System</w:t>
      </w:r>
      <w:proofErr w:type="spellEnd"/>
      <w:r w:rsidR="00D93694">
        <w:t xml:space="preserve"> </w:t>
      </w:r>
      <w:proofErr w:type="spellStart"/>
      <w:r w:rsidR="00D93694">
        <w:t>Command</w:t>
      </w:r>
      <w:proofErr w:type="spellEnd"/>
      <w:r w:rsidR="00D93694">
        <w:t xml:space="preserve"> y con el nombre </w:t>
      </w:r>
      <w:r w:rsidR="00D93694" w:rsidRPr="00D93694">
        <w:rPr>
          <w:b/>
          <w:i/>
        </w:rPr>
        <w:t>ZNETUSE</w:t>
      </w:r>
      <w:r w:rsidR="00D93694">
        <w:t xml:space="preserve">. </w:t>
      </w:r>
      <w:proofErr w:type="spellStart"/>
      <w:r w:rsidR="00D93694">
        <w:t>Despues</w:t>
      </w:r>
      <w:proofErr w:type="spellEnd"/>
      <w:r w:rsidR="00D93694">
        <w:t xml:space="preserve"> debe ejecutarlo.</w:t>
      </w:r>
    </w:p>
    <w:p w:rsidR="0041700E" w:rsidRDefault="0041700E" w:rsidP="0041700E">
      <w:pPr>
        <w:pStyle w:val="Prrafodelista"/>
        <w:numPr>
          <w:ilvl w:val="0"/>
          <w:numId w:val="1"/>
        </w:numPr>
      </w:pPr>
      <w:r>
        <w:lastRenderedPageBreak/>
        <w:t>Crear Ruta por la Al11</w:t>
      </w:r>
    </w:p>
    <w:p w:rsidR="0041700E" w:rsidRDefault="0041700E" w:rsidP="0041700E">
      <w:pPr>
        <w:pStyle w:val="Prrafodelista"/>
      </w:pPr>
    </w:p>
    <w:p w:rsidR="0041700E" w:rsidRDefault="0041700E" w:rsidP="0041700E">
      <w:pPr>
        <w:pStyle w:val="Prrafodelista"/>
      </w:pPr>
      <w:r>
        <w:rPr>
          <w:noProof/>
          <w:lang w:eastAsia="es-CO"/>
        </w:rPr>
        <w:drawing>
          <wp:inline distT="0" distB="0" distL="0" distR="0" wp14:anchorId="46AC7967" wp14:editId="2AFB1A6E">
            <wp:extent cx="5612130" cy="18173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00E" w:rsidRDefault="0041700E" w:rsidP="0041700E">
      <w:pPr>
        <w:pStyle w:val="Prrafodelista"/>
      </w:pPr>
    </w:p>
    <w:p w:rsidR="0041700E" w:rsidRDefault="0041700E" w:rsidP="0041700E">
      <w:pPr>
        <w:pStyle w:val="Prrafodelista"/>
        <w:numPr>
          <w:ilvl w:val="0"/>
          <w:numId w:val="1"/>
        </w:numPr>
      </w:pPr>
      <w:r>
        <w:t>Probar</w:t>
      </w:r>
    </w:p>
    <w:p w:rsidR="00D93694" w:rsidRDefault="0041700E" w:rsidP="00D93694">
      <w:pPr>
        <w:ind w:left="708"/>
      </w:pPr>
      <w:r>
        <w:rPr>
          <w:noProof/>
          <w:lang w:eastAsia="es-CO"/>
        </w:rPr>
        <w:drawing>
          <wp:inline distT="0" distB="0" distL="0" distR="0" wp14:anchorId="06912A35" wp14:editId="2166270B">
            <wp:extent cx="5612130" cy="192786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694" w:rsidRDefault="00D93694" w:rsidP="00D93694">
      <w:pPr>
        <w:pStyle w:val="Prrafodelista"/>
        <w:numPr>
          <w:ilvl w:val="0"/>
          <w:numId w:val="1"/>
        </w:numPr>
      </w:pPr>
      <w:r>
        <w:t xml:space="preserve">Puede realizar pruebas adicionales usando las transacciones cg3y y cg3z, subiendo y bajando archivos a la carpeta compartida, usando en la ruta del servidor la ruta tipo </w:t>
      </w:r>
      <w:r>
        <w:t>\\&lt;servidor&gt;\&lt;carpeta&gt;</w:t>
      </w:r>
    </w:p>
    <w:p w:rsidR="0041700E" w:rsidRDefault="0041700E" w:rsidP="0041700E">
      <w:pPr>
        <w:ind w:left="708"/>
      </w:pPr>
      <w:bookmarkStart w:id="0" w:name="_GoBack"/>
      <w:bookmarkEnd w:id="0"/>
    </w:p>
    <w:sectPr w:rsidR="004170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26EDE"/>
    <w:multiLevelType w:val="hybridMultilevel"/>
    <w:tmpl w:val="3806B7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0E"/>
    <w:rsid w:val="0041700E"/>
    <w:rsid w:val="00933D5B"/>
    <w:rsid w:val="00D37FF6"/>
    <w:rsid w:val="00D612F1"/>
    <w:rsid w:val="00D93694"/>
    <w:rsid w:val="00DF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E86DC97-EBD5-4854-8F7E-0DBEF92F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70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7F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Julieth Lopez Toro</dc:creator>
  <cp:keywords/>
  <dc:description/>
  <cp:lastModifiedBy>Giancarlo Pardini Caro</cp:lastModifiedBy>
  <cp:revision>2</cp:revision>
  <dcterms:created xsi:type="dcterms:W3CDTF">2015-10-06T19:00:00Z</dcterms:created>
  <dcterms:modified xsi:type="dcterms:W3CDTF">2015-10-06T19:00:00Z</dcterms:modified>
</cp:coreProperties>
</file>