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726775094"/>
        <w:docPartObj>
          <w:docPartGallery w:val="Cover Pages"/>
          <w:docPartUnique/>
        </w:docPartObj>
      </w:sdtPr>
      <w:sdtEndPr/>
      <w:sdtContent>
        <w:p w:rsidR="0044041A" w:rsidRDefault="004C1626">
          <w:pPr>
            <w:rPr>
              <w:rFonts w:asciiTheme="majorHAnsi" w:hAnsiTheme="majorHAnsi"/>
              <w:smallCaps/>
              <w:color w:val="FE8637" w:themeColor="accent1"/>
              <w:spacing w:val="10"/>
              <w:sz w:val="48"/>
              <w:szCs w:val="48"/>
            </w:rPr>
          </w:pPr>
          <w:r>
            <w:rPr>
              <w:rFonts w:asciiTheme="majorHAnsi" w:hAnsiTheme="majorHAnsi"/>
              <w:smallCaps/>
              <w:noProof/>
              <w:color w:val="FE8637" w:themeColor="accent1"/>
              <w:spacing w:val="10"/>
              <w:sz w:val="48"/>
              <w:szCs w:val="48"/>
              <w:lang w:eastAsia="en-US"/>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964430" cy="5028565"/>
                    <wp:effectExtent l="0" t="0" r="0" b="635"/>
                    <wp:wrapNone/>
                    <wp:docPr id="8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4430" cy="5028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41A" w:rsidRDefault="008B2A9C">
                                <w:pPr>
                                  <w:rPr>
                                    <w:rFonts w:asciiTheme="majorHAnsi" w:hAnsiTheme="majorHAnsi"/>
                                    <w:smallCaps/>
                                    <w:color w:val="244583" w:themeColor="accent2" w:themeShade="80"/>
                                    <w:spacing w:val="20"/>
                                    <w:sz w:val="56"/>
                                    <w:szCs w:val="56"/>
                                  </w:rPr>
                                </w:pPr>
                                <w:sdt>
                                  <w:sdtPr>
                                    <w:rPr>
                                      <w:rFonts w:asciiTheme="majorHAnsi" w:hAnsiTheme="majorHAns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E7098C">
                                      <w:rPr>
                                        <w:rFonts w:asciiTheme="majorHAnsi" w:hAnsiTheme="majorHAnsi"/>
                                        <w:smallCaps/>
                                        <w:color w:val="244583" w:themeColor="accent2" w:themeShade="80"/>
                                        <w:spacing w:val="20"/>
                                        <w:sz w:val="56"/>
                                        <w:szCs w:val="56"/>
                                      </w:rPr>
                                      <w:t>Enterprise Network Computer System for Early Career Academy</w:t>
                                    </w:r>
                                  </w:sdtContent>
                                </w:sdt>
                              </w:p>
                              <w:p w:rsidR="0044041A" w:rsidRDefault="008B2A9C">
                                <w:pPr>
                                  <w:rPr>
                                    <w:i/>
                                    <w:color w:val="244583" w:themeColor="accent2" w:themeShade="80"/>
                                    <w:sz w:val="28"/>
                                    <w:szCs w:val="28"/>
                                  </w:rPr>
                                </w:pPr>
                                <w:sdt>
                                  <w:sdtPr>
                                    <w:rPr>
                                      <w:i/>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E7098C">
                                      <w:rPr>
                                        <w:i/>
                                        <w:color w:val="244583" w:themeColor="accent2" w:themeShade="80"/>
                                        <w:sz w:val="28"/>
                                        <w:szCs w:val="28"/>
                                      </w:rPr>
                                      <w:t xml:space="preserve">A proposal to implement hardware and software </w:t>
                                    </w:r>
                                    <w:r w:rsidR="0046207A">
                                      <w:rPr>
                                        <w:i/>
                                        <w:color w:val="244583" w:themeColor="accent2" w:themeShade="80"/>
                                        <w:sz w:val="28"/>
                                        <w:szCs w:val="28"/>
                                      </w:rPr>
                                      <w:t>according to</w:t>
                                    </w:r>
                                    <w:r w:rsidR="00E7098C">
                                      <w:rPr>
                                        <w:i/>
                                        <w:color w:val="244583" w:themeColor="accent2" w:themeShade="80"/>
                                        <w:sz w:val="28"/>
                                        <w:szCs w:val="28"/>
                                      </w:rPr>
                                      <w:t xml:space="preserve"> a grant awarded by the State of Michigan</w:t>
                                    </w:r>
                                  </w:sdtContent>
                                </w:sdt>
                              </w:p>
                              <w:p w:rsidR="0044041A" w:rsidRDefault="0044041A">
                                <w:pPr>
                                  <w:rPr>
                                    <w:i/>
                                    <w:color w:val="244583" w:themeColor="accent2" w:themeShade="80"/>
                                    <w:sz w:val="28"/>
                                    <w:szCs w:val="28"/>
                                  </w:rPr>
                                </w:pPr>
                              </w:p>
                              <w:p w:rsidR="0044041A" w:rsidRDefault="008B2A9C">
                                <w:sdt>
                                  <w:sdtPr>
                                    <w:alias w:val="Abstract"/>
                                    <w:id w:val="83737011"/>
                                    <w:dataBinding w:prefixMappings="xmlns:ns0='http://schemas.microsoft.com/office/2006/coverPageProps'" w:xpath="/ns0:CoverPageProperties[1]/ns0:Abstract[1]" w:storeItemID="{55AF091B-3C7A-41E3-B477-F2FDAA23CFDA}"/>
                                    <w:text/>
                                  </w:sdtPr>
                                  <w:sdtEndPr/>
                                  <w:sdtContent>
                                    <w:r w:rsidR="00E7098C" w:rsidRPr="00E7098C">
                                      <w:t>ABSTRACT: The purpose of this proposal is to implement a $141,800 grant awarded to Early Career Academy</w:t>
                                    </w:r>
                                    <w:r w:rsidR="0046207A">
                                      <w:t xml:space="preserve"> (ECA)</w:t>
                                    </w:r>
                                    <w:r w:rsidR="00E7098C" w:rsidRPr="00E7098C">
                                      <w:t xml:space="preserve"> by the State of Michigan. The grant is designed to help </w:t>
                                    </w:r>
                                    <w:r w:rsidR="0046207A">
                                      <w:t xml:space="preserve">ECA </w:t>
                                    </w:r>
                                    <w:r w:rsidR="00E7098C" w:rsidRPr="00E7098C">
                                      <w:t>students develop real-world career experience by providing access to enterprise-class computer hardware and software. The implementation would have three overall goals (1) to improve hands-on learning and employability of current students, (2) to increase enrollment/recruitment by enhancing the learning environment with a marketable feature, a corporate-grade computer network, clearly distinguishing ECA from competing institutions, and (3) to investigate an innovative new teaching model: teachers collaborating with working technical experts to deliver real-world lessons and work-ready graduates.</w:t>
                                    </w:r>
                                  </w:sdtContent>
                                </w:sdt>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50000</wp14:pctHeight>
                    </wp14:sizeRelV>
                  </wp:anchor>
                </w:drawing>
              </mc:Choice>
              <mc:Fallback>
                <w:pict>
                  <v:rect id="Rectangle 85" o:spid="_x0000_s1026" style="position:absolute;margin-left:0;margin-top:0;width:390.9pt;height:395.95pt;z-index:251677696;visibility:visible;mso-wrap-style:square;mso-width-percent:0;mso-height-percent:500;mso-wrap-distance-left:9pt;mso-wrap-distance-top:0;mso-wrap-distance-right:9pt;mso-wrap-distance-bottom:0;mso-position-horizontal:left;mso-position-horizontal-relative:margin;mso-position-vertical:center;mso-position-vertical-relative:page;mso-width-percent: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7HtQIAALUFAAAOAAAAZHJzL2Uyb0RvYy54bWysVNtu1DAQfUfiHyy/p7nU2U2iZqt2s0FI&#10;BSoKH+BNnI1FYgfbu9mC+HfG3nv7goA8WB7P+PjMzMnc3G77Dm2Y0lyKHIdXAUZMVLLmYpXjr19K&#10;L8FIGypq2knBcvzMNL6dvX1zMw4Zi2Qru5opBCBCZ+OQ49aYIfN9XbWsp/pKDkyAs5GqpwZMtfJr&#10;RUdA7zs/CoKJP0pVD0pWTGs4LXZOPHP4TcMq86lpNDOoyzFwM25Vbl3a1Z/d0Gyl6NDyak+D/gWL&#10;nnIBjx6hCmooWiv+CqrnlZJaNuaqkr0vm4ZXzOUA2YTBi2yeWjowlwsURw/HMun/B1t93DwqxOsc&#10;JwQjQXvo0WeoGhWrjqEktgUaB51B3NPwqGyKeniQ1TeNhJy3EMbulJJjy2gNtEIb719csIaGq2g5&#10;fpA1wNO1ka5W20b1FhCqgLauJc/HlrCtQRUcknRCyDV0rgJfHERJPHGcfJodrg9Km3dM9shucqyA&#10;vYOnmwdtLB2aHULsa0KWvOtc3ztxcQCBuxN4HK5an6Xh2vgzDdJFskiIR6LJwiNBUXh35Zx4kzKc&#10;xsV1MZ8X4S/7bkiyltc1E/aZg6RC8mct24t7J4ajqLTseG3hLCWtVst5p9CGgqRL97mig+cU5l/S&#10;cEWAXF6kFEYkuI9Sr5wkU4+UJPbSaZB4QZjep5OApKQoL1N64IL9e0pozHEaR7Hr0hnpF7kF7nud&#10;G816bmBodLwH1R6DaGY1uBC1a62hvNvtz0ph6Z9KAe0+NNop1op0J3azXW4BxSp3Ketn0K6SoCxQ&#10;IUw62LRS/cBohKmRY/19TRXDqHsvQP9pSIgdM84g8TQCQ517luceKiqAynFlFEY7Y252w2k9KL5q&#10;4a3QVUnIO/hrGu70fOK1/9dgNri09nPMDp9z20Wdpu3sNwAAAP//AwBQSwMEFAAGAAgAAAAhAIks&#10;cCraAAAABQEAAA8AAABkcnMvZG93bnJldi54bWxMj8FOwzAQRO9I/IO1lbhU1A6HkoQ4VVXBgROi&#10;5QPceImjxusodprw9yxc4LLa1Yxm31S7xffiimPsAmnINgoEUhNsR62Gj9PLfQ4iJkPW9IFQwxdG&#10;2NW3N5UpbZjpHa/H1AoOoVgaDS6loZQyNg69iZswILH2GUZvEp9jK+1oZg73vXxQaiu96Yg/ODPg&#10;wWFzOU5eQ56pw2vxNq9daG1U62m/Vc+z1nerZf8EIuGS/szwg8/oUDPTOUxko+g1cJH0O1l7zDOu&#10;cealyAqQdSX/09ffAAAA//8DAFBLAQItABQABgAIAAAAIQC2gziS/gAAAOEBAAATAAAAAAAAAAAA&#10;AAAAAAAAAABbQ29udGVudF9UeXBlc10ueG1sUEsBAi0AFAAGAAgAAAAhADj9If/WAAAAlAEAAAsA&#10;AAAAAAAAAAAAAAAALwEAAF9yZWxzLy5yZWxzUEsBAi0AFAAGAAgAAAAhAMgGLse1AgAAtQUAAA4A&#10;AAAAAAAAAAAAAAAALgIAAGRycy9lMm9Eb2MueG1sUEsBAi0AFAAGAAgAAAAhAIkscCraAAAABQEA&#10;AA8AAAAAAAAAAAAAAAAADwUAAGRycy9kb3ducmV2LnhtbFBLBQYAAAAABAAEAPMAAAAWBgAAAAA=&#10;" o:allowincell="f" filled="f" stroked="f">
                    <v:textbox>
                      <w:txbxContent>
                        <w:p w:rsidR="0044041A" w:rsidRDefault="008B2A9C">
                          <w:pPr>
                            <w:rPr>
                              <w:rFonts w:asciiTheme="majorHAnsi" w:hAnsiTheme="majorHAnsi"/>
                              <w:smallCaps/>
                              <w:color w:val="244583" w:themeColor="accent2" w:themeShade="80"/>
                              <w:spacing w:val="20"/>
                              <w:sz w:val="56"/>
                              <w:szCs w:val="56"/>
                            </w:rPr>
                          </w:pPr>
                          <w:sdt>
                            <w:sdtPr>
                              <w:rPr>
                                <w:rFonts w:asciiTheme="majorHAnsi" w:hAnsiTheme="majorHAns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E7098C">
                                <w:rPr>
                                  <w:rFonts w:asciiTheme="majorHAnsi" w:hAnsiTheme="majorHAnsi"/>
                                  <w:smallCaps/>
                                  <w:color w:val="244583" w:themeColor="accent2" w:themeShade="80"/>
                                  <w:spacing w:val="20"/>
                                  <w:sz w:val="56"/>
                                  <w:szCs w:val="56"/>
                                </w:rPr>
                                <w:t>Enterprise Network Computer System for Early Career Academy</w:t>
                              </w:r>
                            </w:sdtContent>
                          </w:sdt>
                        </w:p>
                        <w:p w:rsidR="0044041A" w:rsidRDefault="008B2A9C">
                          <w:pPr>
                            <w:rPr>
                              <w:i/>
                              <w:color w:val="244583" w:themeColor="accent2" w:themeShade="80"/>
                              <w:sz w:val="28"/>
                              <w:szCs w:val="28"/>
                            </w:rPr>
                          </w:pPr>
                          <w:sdt>
                            <w:sdtPr>
                              <w:rPr>
                                <w:i/>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E7098C">
                                <w:rPr>
                                  <w:i/>
                                  <w:color w:val="244583" w:themeColor="accent2" w:themeShade="80"/>
                                  <w:sz w:val="28"/>
                                  <w:szCs w:val="28"/>
                                </w:rPr>
                                <w:t xml:space="preserve">A proposal to implement hardware and software </w:t>
                              </w:r>
                              <w:r w:rsidR="0046207A">
                                <w:rPr>
                                  <w:i/>
                                  <w:color w:val="244583" w:themeColor="accent2" w:themeShade="80"/>
                                  <w:sz w:val="28"/>
                                  <w:szCs w:val="28"/>
                                </w:rPr>
                                <w:t>according to</w:t>
                              </w:r>
                              <w:r w:rsidR="00E7098C">
                                <w:rPr>
                                  <w:i/>
                                  <w:color w:val="244583" w:themeColor="accent2" w:themeShade="80"/>
                                  <w:sz w:val="28"/>
                                  <w:szCs w:val="28"/>
                                </w:rPr>
                                <w:t xml:space="preserve"> a grant awarded by the State of Michigan</w:t>
                              </w:r>
                            </w:sdtContent>
                          </w:sdt>
                        </w:p>
                        <w:p w:rsidR="0044041A" w:rsidRDefault="0044041A">
                          <w:pPr>
                            <w:rPr>
                              <w:i/>
                              <w:color w:val="244583" w:themeColor="accent2" w:themeShade="80"/>
                              <w:sz w:val="28"/>
                              <w:szCs w:val="28"/>
                            </w:rPr>
                          </w:pPr>
                        </w:p>
                        <w:p w:rsidR="0044041A" w:rsidRDefault="008B2A9C">
                          <w:sdt>
                            <w:sdtPr>
                              <w:alias w:val="Abstract"/>
                              <w:id w:val="83737011"/>
                              <w:dataBinding w:prefixMappings="xmlns:ns0='http://schemas.microsoft.com/office/2006/coverPageProps'" w:xpath="/ns0:CoverPageProperties[1]/ns0:Abstract[1]" w:storeItemID="{55AF091B-3C7A-41E3-B477-F2FDAA23CFDA}"/>
                              <w:text/>
                            </w:sdtPr>
                            <w:sdtEndPr/>
                            <w:sdtContent>
                              <w:r w:rsidR="00E7098C" w:rsidRPr="00E7098C">
                                <w:t>ABSTRACT: The purpose of this proposal is to implement a $141,800 grant awarded to Early Career Academy</w:t>
                              </w:r>
                              <w:r w:rsidR="0046207A">
                                <w:t xml:space="preserve"> (ECA)</w:t>
                              </w:r>
                              <w:r w:rsidR="00E7098C" w:rsidRPr="00E7098C">
                                <w:t xml:space="preserve"> by the State of Michigan. The grant is designed to help </w:t>
                              </w:r>
                              <w:r w:rsidR="0046207A">
                                <w:t xml:space="preserve">ECA </w:t>
                              </w:r>
                              <w:r w:rsidR="00E7098C" w:rsidRPr="00E7098C">
                                <w:t>students develop real-world career experience by providing access to enterprise-class computer hardware and software. The implementation would have three overall goals (1) to improve hands-on learning and employability of current students, (2) to increase enrollment/recruitment by enhancing the learning environment with a marketable feature, a corporate-grade computer network, clearly distinguishing ECA from competing institutions, and (3) to investigate an innovative new teaching model: teachers collaborating with working technical experts to deliver real-world lessons and work-ready graduates.</w:t>
                              </w:r>
                            </w:sdtContent>
                          </w:sdt>
                        </w:p>
                      </w:txbxContent>
                    </v:textbox>
                    <w10:wrap anchorx="margin" anchory="page"/>
                  </v:rect>
                </w:pict>
              </mc:Fallback>
            </mc:AlternateContent>
          </w:r>
          <w:r>
            <w:rPr>
              <w:rFonts w:ascii="Century Schoolbook" w:hAnsi="Century Schoolbook"/>
              <w:smallCaps/>
              <w:noProof/>
              <w:color w:val="4F271C"/>
              <w:spacing w:val="10"/>
              <w:sz w:val="32"/>
              <w:szCs w:val="32"/>
              <w:lang w:eastAsia="en-US"/>
            </w:rPr>
            <mc:AlternateContent>
              <mc:Choice Requires="wpg">
                <w:drawing>
                  <wp:anchor distT="0" distB="0" distL="114300" distR="114300" simplePos="0" relativeHeight="251676672" behindDoc="0" locked="0" layoutInCell="0" allowOverlap="1">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66570" cy="10232390"/>
                    <wp:effectExtent l="19685" t="33020" r="23495" b="31115"/>
                    <wp:wrapNone/>
                    <wp:docPr id="7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4" name="Group 75"/>
                            <wpg:cNvGrpSpPr>
                              <a:grpSpLocks/>
                            </wpg:cNvGrpSpPr>
                            <wpg:grpSpPr bwMode="auto">
                              <a:xfrm>
                                <a:off x="9203" y="45"/>
                                <a:ext cx="2310" cy="16114"/>
                                <a:chOff x="6022" y="8835"/>
                                <a:chExt cx="2310" cy="16114"/>
                              </a:xfrm>
                            </wpg:grpSpPr>
                            <wps:wsp>
                              <wps:cNvPr id="75" name="Rectangle 76"/>
                              <wps:cNvSpPr>
                                <a:spLocks noChangeArrowheads="1"/>
                              </wps:cNvSpPr>
                              <wps:spPr bwMode="auto">
                                <a:xfrm>
                                  <a:off x="6676" y="8835"/>
                                  <a:ext cx="1512" cy="16114"/>
                                </a:xfrm>
                                <a:prstGeom prst="rect">
                                  <a:avLst/>
                                </a:prstGeom>
                                <a:gradFill rotWithShape="1">
                                  <a:gsLst>
                                    <a:gs pos="0">
                                      <a:schemeClr val="accent1">
                                        <a:lumMod val="60000"/>
                                        <a:lumOff val="4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6" name="AutoShape 77"/>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77" name="AutoShape 78"/>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 name="AutoShape 79"/>
                              <wps:cNvCnPr>
                                <a:cxnSpLocks noChangeShapeType="1"/>
                              </wps:cNvCnPr>
                              <wps:spPr bwMode="auto">
                                <a:xfrm>
                                  <a:off x="6587" y="8835"/>
                                  <a:ext cx="0" cy="16114"/>
                                </a:xfrm>
                                <a:prstGeom prst="straightConnector1">
                                  <a:avLst/>
                                </a:prstGeom>
                                <a:noFill/>
                                <a:ln w="5715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79" name="AutoShape 80"/>
                              <wps:cNvCnPr>
                                <a:cxnSpLocks noChangeShapeType="1"/>
                              </wps:cNvCnPr>
                              <wps:spPr bwMode="auto">
                                <a:xfrm>
                                  <a:off x="6022" y="8835"/>
                                  <a:ext cx="0" cy="16109"/>
                                </a:xfrm>
                                <a:prstGeom prst="straightConnector1">
                                  <a:avLst/>
                                </a:prstGeom>
                                <a:noFill/>
                                <a:ln w="28575">
                                  <a:solidFill>
                                    <a:schemeClr val="accent1">
                                      <a:lumMod val="20000"/>
                                      <a:lumOff val="80000"/>
                                    </a:schemeClr>
                                  </a:solidFill>
                                  <a:round/>
                                  <a:headEnd/>
                                  <a:tailEnd/>
                                </a:ln>
                                <a:extLst>
                                  <a:ext uri="{909E8E84-426E-40DD-AFC4-6F175D3DCCD1}">
                                    <a14:hiddenFill xmlns:a14="http://schemas.microsoft.com/office/drawing/2010/main">
                                      <a:noFill/>
                                    </a14:hiddenFill>
                                  </a:ext>
                                </a:extLst>
                              </wps:spPr>
                              <wps:bodyPr/>
                            </wps:wsp>
                          </wpg:grpSp>
                          <wps:wsp>
                            <wps:cNvPr id="80" name="Oval 81"/>
                            <wps:cNvSpPr>
                              <a:spLocks noChangeArrowheads="1"/>
                            </wps:cNvSpPr>
                            <wps:spPr bwMode="auto">
                              <a:xfrm>
                                <a:off x="8731" y="12549"/>
                                <a:ext cx="1737" cy="1687"/>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g:grpSp>
                            <wpg:cNvPr id="81" name="Group 82"/>
                            <wpg:cNvGrpSpPr>
                              <a:grpSpLocks/>
                            </wpg:cNvGrpSpPr>
                            <wpg:grpSpPr bwMode="auto">
                              <a:xfrm>
                                <a:off x="8931" y="14606"/>
                                <a:ext cx="864" cy="864"/>
                                <a:chOff x="10653" y="14697"/>
                                <a:chExt cx="864" cy="864"/>
                              </a:xfrm>
                            </wpg:grpSpPr>
                            <wps:wsp>
                              <wps:cNvPr id="82" name="Oval 83"/>
                              <wps:cNvSpPr>
                                <a:spLocks noChangeArrowheads="1"/>
                              </wps:cNvSpPr>
                              <wps:spPr bwMode="auto">
                                <a:xfrm flipH="1">
                                  <a:off x="10860" y="14898"/>
                                  <a:ext cx="297" cy="303"/>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3"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BA2771" id="Group 74" o:spid="_x0000_s1026" style="position:absolute;margin-left:0;margin-top:0;width:139.1pt;height:805.7pt;z-index:25167667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YpQYAABghAAAOAAAAZHJzL2Uyb0RvYy54bWzsWtuO2zYQfS/QfxD0rljUXUa8wfqitMC2&#10;CZoUfeZKsiVUElVKXu+26L93OKRkyZdmk40XCbB+sHXhZTg8czg89Os392Wh3aW8yVk108krU9fS&#10;KmZJXm1m+u8fIyPQtaalVUILVqUz/SFt9DdXP/7weldPU4tlrEhSrkEjVTPd1TM9a9t6Opk0cZaW&#10;tHnF6rSCl2vGS9rCLd9MEk530HpZTCzT9CY7xpOaszhtGni6lC/1K2x/vU7j9t163aStVsx0sK3F&#10;b47ft+J7cvWaTjec1lkeKzPoF1hR0ryCTvumlrSl2pbnR02VecxZw9btq5iVE7Ze53GKY4DREPNg&#10;NG8529Y4ls10t6l7N4FrD/z0xc3Gv96951qezHTf1rWKljBH2K3mO8I5u3ozhTJvef2hfs/lCOHy&#10;hsV/NvB6cvhe3G9kYe129wtLoD26bRk6537NS9EEDFu7xzl46OcgvW+1GB4S3/NcH6YqhnfEtGzL&#10;DtU0xRnMpagY+DbRNXjvuHIC42ylqlt+YKm6HiE4hAmdyo7RWGWcHBne9IPsHOEcOAI7ORyomOqv&#10;5YjQMsH5g/F0zrBs0nmiGw2d9m7wTAvGCtWCwD52xHHVs46A0Gv26Gqehq4PGa1TBG0jkNM51e2c&#10;+hvEJK02Rar5nkQYluvg1UhsaRVbZFAsveac7bKUJmAWEeVhFgcVxE0DyPwk2DwPuhs7q/MycclZ&#10;zNBpzZv2bcpKTVzMdA7mI5jp3U3TCnv2RRQBJFFeFBpn7R95m6E7hOn4soE68kKrGYzIxMfIdumi&#10;4NodBZ6icZxWraxRbEsIIvncM+EjAQ+PRSxgcad7DJb0LaFdm2bYFxHlPqtDVQMGSafDHtGIk73B&#10;w003xiKvNJhBjPMmpkUKJCNnEGkSvYQtV+K7YsJr0p8FPoHpUd4SE4Vk+k9ILMecW6EReYFvOJHj&#10;GqFvBoZJwnnomU7oLKN/hU+JM83yJEmrm7xKO2InzuOgrZYYSclI7dpupoeu5crpYkXeW9/wzW0/&#10;c/No7vkYisI7w2Jl3sI6V+QlRKucB/SqAPaqSvC6pXkhrydj83EuwQfdL3oFw0AgX9BXM71lyQNE&#10;AYAO/Q0rMlxkjP+taztY3WZ689eW8lTXip8rwF1IHEcsh3jjuL4FN3z45nb4hlYxNDXTWx0mVFwu&#10;WrmEbmuebzLoSYK1YtdA9escw2JvFdgtboBjpK2XJxuIdLmUCXswAjXfH5DNopJrWXxfqbWs5xss&#10;/fGhhnVrRDeyyuPpxnbDM3RzyOgAlW5hPOCapuVU+HfBqgpoh3Hp5jPM00cQBGslAEssv4v3IRR7&#10;jvh/tulpZRz7PQkdxf8I75C5KFifgzgYKeL+ZJSb4SpYBY7hWN7KcMzl0riOFo7hRcR3l/ZysViS&#10;cZQj48osEmLnS6P8gId6DhGtd8HX/Z4PQsFhz4x3/wTeg2fFe2Dbh7mIYG2R0Q3w3tH/ZfBuBS6Q&#10;r5jEERQfiffPW+xGPbyA/TnJHXaUR+QePivYPTeAiBsl3ifAPt587LNElUg+kdxdn7gqmXsh9+Mt&#10;9XEK992SO+QRh3gPMAMXiwzssJ4hmTneaB7j3cQYvFgy8zRyB6no1NYJU3FBHS/JjEpaDncUo2QG&#10;0hql7jxTIg84V9h/B1tdLcD8QcH+0oJBLzIRy3UQ25isKpHKhgUAFSrYhyoAnUlq0qLI60YoInR6&#10;JnMfJROXT1fk7sAOIOOBQZR1MtOT2+IbTpy+273uIFpQRlViGOBYwVpKrSBZQpxdUmEMQqWYEscz&#10;UXbbgznwQPAUWBYXYMdAYSSm50plEuqFCHTxdqUy+8OaPfnviaLTJy6+5xeyr1wmJVXY0qUDqRC2&#10;BV9TW9TWENc/ddKHkrSJGXgQVOBM4gQhbsH2jrbAg+hoG+Reuei8cMZYXTitLI748fGbLTz+gX06&#10;YhoSliM18TpyTd+xA8P3Xdtw7JVpzINoYVwvCMjFq/livjrQGVbYZvN0QVGEWdoZKG7YFgTCD1my&#10;05Jc6MwgyoVAE0kOSptt+4EbgqhFiw2cssUtB7VuJC+rncBQiySRFdmRXHaKOqNS7XG7REhkPLI4&#10;Zj9993g3sGygRarByxIvcuSJAzsUD8HlKkXp6L4/WduffQTqdO1y/ISgkudlJ2m8y+DPkvjRjvVT&#10;Rx8jAVJ03z8AsH2bat+IWUZSfoQfRdODYoN4GMuCkue/i2MKPIDoqXYoH7wcU0gla5/A4L4Ij9+R&#10;99RfBcT5/vAeS+3/0HD1HwAAAP//AwBQSwMEFAAGAAgAAAAhAKdXx4vcAAAABgEAAA8AAABkcnMv&#10;ZG93bnJldi54bWxMj0FLw0AQhe+C/2EZwYvYTYLUkmZTpBA9p5aKt212mgSzs3F328R/7+hFLw+G&#10;93jvm2Iz20Fc0IfekYJ0kYBAapzpqVWwf63uVyBC1GT04AgVfGGATXl9VejcuIlqvOxiK7iEQq4V&#10;dDGOuZSh6dDqsHAjEnsn562OfPpWGq8nLreDzJJkKa3uiRc6PeK2w+Zjd7YKDtWhnj7fs5f6ra3u&#10;nhvfY7RbpW5v5qc1iIhz/AvDDz6jQ8lMR3cmE8SggB+Jv8pe9rjKQBw5tEzTB5BlIf/jl98AAAD/&#10;/wMAUEsBAi0AFAAGAAgAAAAhALaDOJL+AAAA4QEAABMAAAAAAAAAAAAAAAAAAAAAAFtDb250ZW50&#10;X1R5cGVzXS54bWxQSwECLQAUAAYACAAAACEAOP0h/9YAAACUAQAACwAAAAAAAAAAAAAAAAAvAQAA&#10;X3JlbHMvLnJlbHNQSwECLQAUAAYACAAAACEAhfxQmKUGAAAYIQAADgAAAAAAAAAAAAAAAAAuAgAA&#10;ZHJzL2Uyb0RvYy54bWxQSwECLQAUAAYACAAAACEAp1fHi9wAAAAGAQAADwAAAAAAAAAAAAAAAAD/&#10;CAAAZHJzL2Rvd25yZXYueG1sUEsFBgAAAAAEAAQA8wAAAAgKAAAAAA==&#10;" o:allowincell="f">
                    <v:group id="Group 75" o:spid="_x0000_s1027" style="position:absolute;left:9203;top:45;width:2310;height:1611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76"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LKxQAAANsAAAAPAAAAZHJzL2Rvd25yZXYueG1sRI/RasJA&#10;FETfC/2H5Qp9041SrcRsRIqCD62o9QOu2WsSzN4Nu6tJ+/XdgtDHYWbOMNmyN424k/O1ZQXjUQKC&#10;uLC65lLB6WsznIPwAVljY5kUfJOHZf78lGGqbccHuh9DKSKEfYoKqhDaVEpfVGTQj2xLHL2LdQZD&#10;lK6U2mEX4aaRkySZSYM1x4UKW3qvqLgeb0bBelN8bJv99BTOnbutfq72s9u9KvUy6FcLEIH68B9+&#10;tLdawdsU/r7EHyDzXwAAAP//AwBQSwECLQAUAAYACAAAACEA2+H2y+4AAACFAQAAEwAAAAAAAAAA&#10;AAAAAAAAAAAAW0NvbnRlbnRfVHlwZXNdLnhtbFBLAQItABQABgAIAAAAIQBa9CxbvwAAABUBAAAL&#10;AAAAAAAAAAAAAAAAAB8BAABfcmVscy8ucmVsc1BLAQItABQABgAIAAAAIQAJWmLKxQAAANsAAAAP&#10;AAAAAAAAAAAAAAAAAAcCAABkcnMvZG93bnJldi54bWxQSwUGAAAAAAMAAwC3AAAA+QIAAAAA&#10;" fillcolor="#feb686 [1940]" stroked="f" strokecolor="#bfb675">
                        <v:fill color2="#fe8637 [3204]"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8BtwwAAANsAAAAPAAAAZHJzL2Rvd25yZXYueG1sRI9Pi8Iw&#10;FMTvC36H8IS9rakuqNs1ihUET4p/cNnbo3m21ealNNHWb28EweMwM79hJrPWlOJGtSssK+j3IhDE&#10;qdUFZwoO++XXGITzyBpLy6TgTg5m087HBGNtG97SbeczESDsYlSQe1/FUro0J4OuZyvi4J1sbdAH&#10;WWdS19gEuCnlIIqG0mDBYSHHihY5pZfd1ShIkp9oYc+m+TdXvzxuku/135qV+uy2818Qnlr/Dr/a&#10;K61gNITnl/AD5PQBAAD//wMAUEsBAi0AFAAGAAgAAAAhANvh9svuAAAAhQEAABMAAAAAAAAAAAAA&#10;AAAAAAAAAFtDb250ZW50X1R5cGVzXS54bWxQSwECLQAUAAYACAAAACEAWvQsW78AAAAVAQAACwAA&#10;AAAAAAAAAAAAAAAfAQAAX3JlbHMvLnJlbHNQSwECLQAUAAYACAAAACEAenfAbcMAAADbAAAADwAA&#10;AAAAAAAAAAAAAAAHAgAAZHJzL2Rvd25yZXYueG1sUEsFBgAAAAADAAMAtwAAAPcCAAAAAA==&#10;" strokecolor="#feceae [1300]" strokeweight="1pt"/>
                      <v:shape id="AutoShape 78"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FG3wwAAANsAAAAPAAAAZHJzL2Rvd25yZXYueG1sRI9BawIx&#10;FITvBf9DeEJvNauClq1RilD0UAS3RfD22Dw3SzcvaRLX7b9vhEKPw8x8w6w2g+1ETyG2jhVMJwUI&#10;4trplhsFnx9vT88gYkLW2DkmBT8UYbMePayw1O7GR+qr1IgM4ViiApOSL6WMtSGLceI8cfYuLlhM&#10;WYZG6oC3DLednBXFQlpsOS8Y9LQ1VH9VV6vgPdhodhXPryffH74Lf64up7NSj+Ph9QVEoiH9h//a&#10;e61guYT7l/wD5PoXAAD//wMAUEsBAi0AFAAGAAgAAAAhANvh9svuAAAAhQEAABMAAAAAAAAAAAAA&#10;AAAAAAAAAFtDb250ZW50X1R5cGVzXS54bWxQSwECLQAUAAYACAAAACEAWvQsW78AAAAVAQAACwAA&#10;AAAAAAAAAAAAAAAfAQAAX3JlbHMvLnJlbHNQSwECLQAUAAYACAAAACEAb+hRt8MAAADbAAAADwAA&#10;AAAAAAAAAAAAAAAHAgAAZHJzL2Rvd25yZXYueG1sUEsFBgAAAAADAAMAtwAAAPcCAAAAAA==&#10;" strokecolor="#fe8637 [3204]" strokeweight="2.25pt"/>
                      <v:shape id="AutoShape 79"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9swQAAANsAAAAPAAAAZHJzL2Rvd25yZXYueG1sRE/dasIw&#10;FL4X9g7hCN7N1Inb6IyiA0GU0U19gLPm2NQ1J7WJtb79ciF4+fH9T+edrURLjS8dKxgNExDEudMl&#10;FwoO+9XzOwgfkDVWjknBjTzMZ0+9KabaXfmH2l0oRAxhn6ICE0KdSulzQxb90NXEkTu6xmKIsCmk&#10;bvAaw20lX5LkVVosOTYYrOnTUP63u1gFy++FN5vfSZZs7elcLkPWfo0zpQb9bvEBIlAXHuK7e60V&#10;vMWx8Uv8AXL2DwAA//8DAFBLAQItABQABgAIAAAAIQDb4fbL7gAAAIUBAAATAAAAAAAAAAAAAAAA&#10;AAAAAABbQ29udGVudF9UeXBlc10ueG1sUEsBAi0AFAAGAAgAAAAhAFr0LFu/AAAAFQEAAAsAAAAA&#10;AAAAAAAAAAAAHwEAAF9yZWxzLy5yZWxzUEsBAi0AFAAGAAgAAAAhAB3932zBAAAA2wAAAA8AAAAA&#10;AAAAAAAAAAAABwIAAGRycy9kb3ducmV2LnhtbFBLBQYAAAAAAwADALcAAAD1AgAAAAA=&#10;" strokecolor="#feceae [1300]" strokeweight="4.5pt"/>
                      <v:shape id="AutoShape 80"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mtQwwAAANsAAAAPAAAAZHJzL2Rvd25yZXYueG1sRI9bi8Iw&#10;FITfBf9DOIJvmuqDl65RvCCKsOJlf8ChOduWbU5KE237742w4OMwM98wi1VjCvGkyuWWFYyGEQji&#10;xOqcUwU/9/1gBsJ5ZI2FZVLQkoPVsttZYKxtzVd63nwqAoRdjAoy78tYSpdkZNANbUkcvF9bGfRB&#10;VqnUFdYBbgo5jqKJNJhzWMiwpG1Gyd/tYRTQTLab3a691ofL+XK+f5/q5IFK9XvN+guEp8Z/wv/t&#10;o1YwncP7S/gBcvkCAAD//wMAUEsBAi0AFAAGAAgAAAAhANvh9svuAAAAhQEAABMAAAAAAAAAAAAA&#10;AAAAAAAAAFtDb250ZW50X1R5cGVzXS54bWxQSwECLQAUAAYACAAAACEAWvQsW78AAAAVAQAACwAA&#10;AAAAAAAAAAAAAAAfAQAAX3JlbHMvLnJlbHNQSwECLQAUAAYACAAAACEAAWJrUMMAAADbAAAADwAA&#10;AAAAAAAAAAAAAAAHAgAAZHJzL2Rvd25yZXYueG1sUEsFBgAAAAADAAMAtwAAAPcCAAAAAA==&#10;" strokecolor="#fee6d6 [660]" strokeweight="2.25pt"/>
                    </v:group>
                    <v:oval id="Oval 81" o:spid="_x0000_s1033" style="position:absolute;left:8731;top:12549;width:1737;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l6wQAAANsAAAAPAAAAZHJzL2Rvd25yZXYueG1sRE/LisIw&#10;FN0L/kO4gjtNdVCcjlFExtfO6YjO8tJc22pzU5qo9e/NQpjl4byn88aU4k61KywrGPQjEMSp1QVn&#10;Cg6/q94EhPPIGkvLpOBJDuazdmuKsbYP/qF74jMRQtjFqCD3voqldGlOBl3fVsSBO9vaoA+wzqSu&#10;8RHCTSmHUTSWBgsODTlWtMwpvSY3o+D0sePl+rRqPveb4+V7fRuVf9lOqW6nWXyB8NT4f/HbvdUK&#10;JmF9+BJ+gJy9AAAA//8DAFBLAQItABQABgAIAAAAIQDb4fbL7gAAAIUBAAATAAAAAAAAAAAAAAAA&#10;AAAAAABbQ29udGVudF9UeXBlc10ueG1sUEsBAi0AFAAGAAgAAAAhAFr0LFu/AAAAFQEAAAsAAAAA&#10;AAAAAAAAAAAAHwEAAF9yZWxzLy5yZWxzUEsBAi0AFAAGAAgAAAAhAC2OmXrBAAAA2wAAAA8AAAAA&#10;AAAAAAAAAAAABwIAAGRycy9kb3ducmV2LnhtbFBLBQYAAAAAAwADALcAAAD1AgAAAAA=&#10;" fillcolor="#fe8637 [3204]" strokecolor="#fe8637 [3204]" strokeweight="3pt">
                      <v:stroke linestyle="thinThin"/>
                    </v:oval>
                    <v:group id="Group 82" o:spid="_x0000_s1034" style="position:absolute;left:8931;top:14606;width:864;height:864"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Oval 83" o:spid="_x0000_s1035"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NhwgAAANsAAAAPAAAAZHJzL2Rvd25yZXYueG1sRI/disIw&#10;FITvBd8hHME7TVWUUo0igruLiOAPeHtojm2xOSlNtN23N4Lg5TAz3zCLVWtK8aTaFZYVjIYRCOLU&#10;6oIzBZfzdhCDcB5ZY2mZFPyTg9Wy21lgom3DR3qefCYChF2CCnLvq0RKl+Zk0A1tRRy8m60N+iDr&#10;TOoamwA3pRxH0UwaLDgs5FjRJqf0fnoYBcUPj9ps9zu9ytn+sKvSyaM5sFL9Xrueg/DU+m/40/7T&#10;CuIxvL+EHyCXLwAAAP//AwBQSwECLQAUAAYACAAAACEA2+H2y+4AAACFAQAAEwAAAAAAAAAAAAAA&#10;AAAAAAAAW0NvbnRlbnRfVHlwZXNdLnhtbFBLAQItABQABgAIAAAAIQBa9CxbvwAAABUBAAALAAAA&#10;AAAAAAAAAAAAAB8BAABfcmVscy8ucmVsc1BLAQItABQABgAIAAAAIQCG4dNhwgAAANsAAAAPAAAA&#10;AAAAAAAAAAAAAAcCAABkcnMvZG93bnJldi54bWxQSwUGAAAAAAMAAwC3AAAA9gIAAAAA&#10;" fillcolor="#fe8637 [3204]" strokecolor="#fe8637 [3204]" strokeweight="3pt">
                        <v:stroke linestyle="thinThin"/>
                        <v:shadow color="#1f2f3f" opacity=".5" offset=",3pt"/>
                      </v:oval>
                      <v:rect id="Rectangle 84" o:spid="_x0000_s1036"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zvxAAAANsAAAAPAAAAZHJzL2Rvd25yZXYueG1sRI/dasJA&#10;FITvBd9hOUJvpG60IC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BfU/O/EAAAA2wAAAA8A&#10;AAAAAAAAAAAAAAAABwIAAGRycy9kb3ducmV2LnhtbFBLBQYAAAAAAwADALcAAAD4AgAAAAA=&#10;" filled="f" stroked="f"/>
                    </v:group>
                    <w10:wrap anchorx="page" anchory="page"/>
                  </v:group>
                </w:pict>
              </mc:Fallback>
            </mc:AlternateContent>
          </w:r>
          <w:r>
            <w:rPr>
              <w:rFonts w:ascii="Century Schoolbook" w:hAnsi="Century Schoolbook"/>
              <w:smallCaps/>
              <w:noProof/>
              <w:color w:val="4F271C"/>
              <w:spacing w:val="10"/>
              <w:sz w:val="32"/>
              <w:szCs w:val="32"/>
              <w:lang w:eastAsia="en-US"/>
            </w:rPr>
            <mc:AlternateContent>
              <mc:Choice Requires="wps">
                <w:drawing>
                  <wp:anchor distT="0" distB="0" distL="114300" distR="114300" simplePos="0" relativeHeight="251675648" behindDoc="0" locked="0" layoutInCell="1" allowOverlap="1">
                    <wp:simplePos x="0" y="0"/>
                    <mc:AlternateContent>
                      <mc:Choice Requires="wp14">
                        <wp:positionH relativeFrom="margin">
                          <wp14:pctPosHOffset>52000</wp14:pctPosHOffset>
                        </wp:positionH>
                      </mc:Choice>
                      <mc:Fallback>
                        <wp:positionH relativeFrom="page">
                          <wp:posOffset>3995420</wp:posOffset>
                        </wp:positionH>
                      </mc:Fallback>
                    </mc:AlternateContent>
                    <wp:positionV relativeFrom="bottomMargin">
                      <wp:posOffset>6886575</wp:posOffset>
                    </wp:positionV>
                    <wp:extent cx="2364740" cy="2327910"/>
                    <wp:effectExtent l="28575" t="28575" r="35560" b="34290"/>
                    <wp:wrapNone/>
                    <wp:docPr id="72"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4FC70" id="Oval 73" o:spid="_x0000_s1026" style="position:absolute;margin-left:0;margin-top:542.25pt;width:186.2pt;height:183.3pt;flip:x;z-index:25167564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mO1wIAALsFAAAOAAAAZHJzL2Uyb0RvYy54bWysVN9v2yAQfp+0/wHxnjr+kTi16lRpFm+T&#10;urVSO+2ZGByjYmBA4nTT/vcdOE3T9aWa5geLg+P47rvv7uJy3wm0Y8ZyJUscn40xYrJWlMtNib/d&#10;V6MZRtYRSYlQkpX4kVl8OX//7qLXBUtUqwRlBkEQaYtel7h1ThdRZOuWdcSeKc0kHDbKdMSBaTYR&#10;NaSH6J2IkvF4GvXKUG1UzayF3Q/DIZ6H+E3DanfTNJY5JEoM2Fz4m/Bf+380vyDFxhDd8voAg/wD&#10;io5wCY8eQ30gjqCt4a9Cdbw2yqrGndWqi1TT8JqFHCCbePxXNnct0SzkAuRYfaTJ/r+w9dfdrUGc&#10;ljhPMJKkgxrd7IhAeeq56bUtwOVO3xqfndXXqn6wSKplS+SGLYxRfcsIBUSx949eXPCGhato3X9R&#10;FCKTrVOBpn1jOtQIrj/5iz40UIH2oS6Px7qwvUM1bCbpNMszKF8NZ0ma5OdxqFxECh/IX9fGuo9M&#10;dcgvSswExLaeO1KQ3bV1HtuzV8hFCU4rLkQwzGa9FAZB5iWuVrNpmod0IOVTNyFRX+JJHk88mE4D&#10;ba7l8h7E8xDeeuFt3xbUqK2kQYeeydVh7QgXwxpwC+lBsqDnIRmw9g6WYR9oClr7tagm4zxLZ6M8&#10;n6SjLF2NR1ezajlaLOPpNF9dLa9W8W8PNM6KllPK5CrEtE/Sj7O3SevQhINoj+I/AvSo1NYxc9fS&#10;HlHuS5JNoGwYDOi+NM1nk/MpRkRsYGzUzmBklPvOXRs07xXgY7xgMK6SKq2GkgrdkqFYkzF8T7Ua&#10;CA+lPj4frBNk0avkB489cAlUP9EalOzFOzTBWtFHEDKADBqFiQeLVpmfGPUwPUpsf2yJYRiJzxKa&#10;4TzOvF5dMCDzBAxzerI+PSGyhlCgJSAkLJduGFFbbfimhZeGHpFqAQ3U8KBm31wDKsDtDZgQIYPD&#10;NPMj6NQOXs8zd/4H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AVGUmO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Pr>
              <w:rFonts w:ascii="Century Schoolbook" w:hAnsi="Century Schoolbook"/>
              <w:smallCaps/>
              <w:noProof/>
              <w:color w:val="4F271C"/>
              <w:spacing w:val="10"/>
              <w:sz w:val="32"/>
              <w:szCs w:val="32"/>
              <w:lang w:eastAsia="en-US"/>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660900" cy="815975"/>
                    <wp:effectExtent l="0" t="0" r="0" b="3175"/>
                    <wp:wrapNone/>
                    <wp:docPr id="7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41A" w:rsidRDefault="008B2A9C">
                                <w:pPr>
                                  <w:spacing w:after="100"/>
                                  <w:rPr>
                                    <w:color w:val="E65B01" w:themeColor="accent1" w:themeShade="BF"/>
                                    <w:sz w:val="24"/>
                                    <w:szCs w:val="24"/>
                                  </w:rPr>
                                </w:pPr>
                                <w:sdt>
                                  <w:sdtPr>
                                    <w:rPr>
                                      <w:color w:val="E65B01" w:themeColor="accent1" w:themeShade="BF"/>
                                      <w:sz w:val="24"/>
                                      <w:szCs w:val="24"/>
                                    </w:rPr>
                                    <w:alias w:val="Author"/>
                                    <w:id w:val="280430085"/>
                                    <w:text/>
                                  </w:sdtPr>
                                  <w:sdtEndPr/>
                                  <w:sdtContent>
                                    <w:r w:rsidR="0046207A">
                                      <w:rPr>
                                        <w:color w:val="E65B01" w:themeColor="accent1" w:themeShade="BF"/>
                                        <w:sz w:val="24"/>
                                        <w:szCs w:val="24"/>
                                      </w:rPr>
                                      <w:t>Dr. George Corser, ECA Board Secretary</w:t>
                                    </w:r>
                                  </w:sdtContent>
                                </w:sdt>
                              </w:p>
                              <w:p w:rsidR="0044041A" w:rsidRDefault="008B2A9C">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6-01-04T00:00:00Z">
                                      <w:dateFormat w:val="M/d/yyyy"/>
                                      <w:lid w:val="en-US"/>
                                      <w:storeMappedDataAs w:val="dateTime"/>
                                      <w:calendar w:val="gregorian"/>
                                    </w:date>
                                  </w:sdtPr>
                                  <w:sdtEndPr/>
                                  <w:sdtContent>
                                    <w:r w:rsidR="0046207A">
                                      <w:rPr>
                                        <w:color w:val="E65B01" w:themeColor="accent1" w:themeShade="BF"/>
                                        <w:sz w:val="24"/>
                                        <w:szCs w:val="24"/>
                                      </w:rPr>
                                      <w:t>1/4/2016</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67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IZhAIAAA8FAAAOAAAAZHJzL2Uyb0RvYy54bWysVNuO0zAQfUfiHyy/d3NRekm06WrZpQhp&#10;gRULH+A6TmPh2MZ2my6If2c8abtd4AEh8uB47PHxmZkzvrza94rshPPS6JpmFyklQnPTSL2p6edP&#10;q8mCEh+YbpgyWtT0UXh6tXz54nKwlchNZ1QjHAEQ7avB1rQLwVZJ4nkneuYvjBUaNlvjehbAdJuk&#10;cWwA9F4leZrOksG4xjrDhfewejtu0iXit63g4UPbehGIqilwCzg6HNdxTJaXrNo4ZjvJDzTYP7Do&#10;mdRw6QnqlgVGtk7+BtVL7ow3bbjgpk9M20ouMAaIJkt/ieahY1ZgLJAcb09p8v8Plr/f3Tsim5rO&#10;M0o066FGHyFrTG+UIPM8JmiwvgK/B3vvYoje3hn+xRNtbjpwE9fOmaETrAFaWfRPnh2IhoejZD28&#10;Mw3As20wmKt96/oICFkgeyzJ46kkYh8Ih8ViNkvLFCrHYW+RTcv5FK9g1fG0dT68EaYncVJTB+QR&#10;ne3ufIhsWHV0QfZGyWYllULDbdY3ypEdA3ms8Dug+3M3paOzNvHYiDiuAEm4I+5Fulju72WWF+mr&#10;vJysZov5pFgV00k5TxeTNCtflbO0KIvb1Y9IMCuqTjaN0HdSi6P0suLvSntoglE0KD4y1LSc5lOM&#10;/Rl7fx5kit+fguxlgE5Usoc8n5xYFQv7WjcQNqsCk2qcJ8/pY5YhB8c/ZgVlECs/Kijs13sUGmok&#10;qmJtmkfQhTNQNqgwvCIw6Yz7RskAHVlT/3XLnKBEvdWgrTIritjCaBTTeQ6GO99Zn+8wzQGqpoGS&#10;cXoTxrbfWic3HdyUYaq0uQY9thKl8sTqoGLoOozp8ELEtj630evpHVv+B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BP7ZIZhAIA&#10;AA8FAAAOAAAAAAAAAAAAAAAAAC4CAABkcnMvZTJvRG9jLnhtbFBLAQItABQABgAIAAAAIQDA/4IM&#10;2QAAAAUBAAAPAAAAAAAAAAAAAAAAAN4EAABkcnMvZG93bnJldi54bWxQSwUGAAAAAAQABADzAAAA&#10;5AUAAAAA&#10;" o:allowincell="f" stroked="f">
                    <v:textbox>
                      <w:txbxContent>
                        <w:p w:rsidR="0044041A" w:rsidRDefault="008B2A9C">
                          <w:pPr>
                            <w:spacing w:after="100"/>
                            <w:rPr>
                              <w:color w:val="E65B01" w:themeColor="accent1" w:themeShade="BF"/>
                              <w:sz w:val="24"/>
                              <w:szCs w:val="24"/>
                            </w:rPr>
                          </w:pPr>
                          <w:sdt>
                            <w:sdtPr>
                              <w:rPr>
                                <w:color w:val="E65B01" w:themeColor="accent1" w:themeShade="BF"/>
                                <w:sz w:val="24"/>
                                <w:szCs w:val="24"/>
                              </w:rPr>
                              <w:alias w:val="Author"/>
                              <w:id w:val="280430085"/>
                              <w:text/>
                            </w:sdtPr>
                            <w:sdtEndPr/>
                            <w:sdtContent>
                              <w:r w:rsidR="0046207A">
                                <w:rPr>
                                  <w:color w:val="E65B01" w:themeColor="accent1" w:themeShade="BF"/>
                                  <w:sz w:val="24"/>
                                  <w:szCs w:val="24"/>
                                </w:rPr>
                                <w:t>Dr. George Corser, ECA Board Secretary</w:t>
                              </w:r>
                            </w:sdtContent>
                          </w:sdt>
                        </w:p>
                        <w:p w:rsidR="0044041A" w:rsidRDefault="008B2A9C">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6-01-04T00:00:00Z">
                                <w:dateFormat w:val="M/d/yyyy"/>
                                <w:lid w:val="en-US"/>
                                <w:storeMappedDataAs w:val="dateTime"/>
                                <w:calendar w:val="gregorian"/>
                              </w:date>
                            </w:sdtPr>
                            <w:sdtEndPr/>
                            <w:sdtContent>
                              <w:r w:rsidR="0046207A">
                                <w:rPr>
                                  <w:color w:val="E65B01" w:themeColor="accent1" w:themeShade="BF"/>
                                  <w:sz w:val="24"/>
                                  <w:szCs w:val="24"/>
                                </w:rPr>
                                <w:t>1/4/2016</w:t>
                              </w:r>
                            </w:sdtContent>
                          </w:sdt>
                        </w:p>
                      </w:txbxContent>
                    </v:textbox>
                    <w10:wrap anchorx="margin" anchory="margin"/>
                  </v:rect>
                </w:pict>
              </mc:Fallback>
            </mc:AlternateContent>
          </w:r>
          <w:r w:rsidR="003D2E3C">
            <w:br w:type="page"/>
          </w:r>
          <w:r w:rsidR="00246F57">
            <w:rPr>
              <w:noProof/>
              <w:lang w:eastAsia="en-US"/>
            </w:rPr>
            <w:drawing>
              <wp:anchor distT="0" distB="0" distL="114300" distR="114300" simplePos="0" relativeHeight="251678720" behindDoc="0" locked="0" layoutInCell="1" allowOverlap="1">
                <wp:simplePos x="0" y="0"/>
                <wp:positionH relativeFrom="column">
                  <wp:posOffset>22098</wp:posOffset>
                </wp:positionH>
                <wp:positionV relativeFrom="paragraph">
                  <wp:posOffset>0</wp:posOffset>
                </wp:positionV>
                <wp:extent cx="3297174" cy="1243584"/>
                <wp:effectExtent l="19050" t="0" r="0" b="0"/>
                <wp:wrapNone/>
                <wp:docPr id="9" name="Picture 8" descr="log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ew.png"/>
                        <pic:cNvPicPr/>
                      </pic:nvPicPr>
                      <pic:blipFill>
                        <a:blip r:embed="rId13" cstate="print"/>
                        <a:stretch>
                          <a:fillRect/>
                        </a:stretch>
                      </pic:blipFill>
                      <pic:spPr>
                        <a:xfrm>
                          <a:off x="0" y="0"/>
                          <a:ext cx="3297174" cy="1243584"/>
                        </a:xfrm>
                        <a:prstGeom prst="rect">
                          <a:avLst/>
                        </a:prstGeom>
                      </pic:spPr>
                    </pic:pic>
                  </a:graphicData>
                </a:graphic>
              </wp:anchor>
            </w:drawing>
          </w:r>
        </w:p>
      </w:sdtContent>
    </w:sdt>
    <w:p w:rsidR="0044041A" w:rsidRDefault="008B2A9C">
      <w:pPr>
        <w:pStyle w:val="Title"/>
      </w:pPr>
      <w:sdt>
        <w:sdtPr>
          <w:id w:val="112299847"/>
          <w:docPartObj>
            <w:docPartGallery w:val="Quick Parts"/>
            <w:docPartUnique/>
          </w:docPartObj>
        </w:sdtPr>
        <w:sdtEndPr/>
        <w:sdtContent>
          <w:r w:rsidR="004C1626">
            <w:rPr>
              <w:rFonts w:ascii="Century Schoolbook" w:hAnsi="Century Schoolbook"/>
              <w:noProof/>
              <w:color w:val="4F271C"/>
              <w:sz w:val="32"/>
              <w:szCs w:val="32"/>
              <w:lang w:eastAsia="en-US"/>
            </w:rPr>
            <mc:AlternateContent>
              <mc:Choice Requires="wps">
                <w:drawing>
                  <wp:anchor distT="0" distB="0" distL="114300" distR="114300" simplePos="0" relativeHeight="251672576" behindDoc="0" locked="0" layoutInCell="1" allowOverlap="1">
                    <wp:simplePos x="0" y="0"/>
                    <mc:AlternateContent>
                      <mc:Choice Requires="wp14">
                        <wp:positionH relativeFrom="margin">
                          <wp14:pctPosHOffset>52000</wp14:pctPosHOffset>
                        </wp:positionH>
                      </mc:Choice>
                      <mc:Fallback>
                        <wp:positionH relativeFrom="page">
                          <wp:posOffset>3995420</wp:posOffset>
                        </wp:positionH>
                      </mc:Fallback>
                    </mc:AlternateContent>
                    <wp:positionV relativeFrom="bottomMargin">
                      <wp:posOffset>6886575</wp:posOffset>
                    </wp:positionV>
                    <wp:extent cx="2364740" cy="2327910"/>
                    <wp:effectExtent l="28575" t="28575" r="35560" b="34290"/>
                    <wp:wrapNone/>
                    <wp:docPr id="7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619EDC" id="Oval 70" o:spid="_x0000_s1026" style="position:absolute;margin-left:0;margin-top:542.25pt;width:186.2pt;height:183.3pt;flip:x;z-index:251672576;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z1g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XOgR5IOanSzIwKBCdz02hbgcqdvjc/O6mtVP1gk1bIlcsMWxqi+ZYQCosT7Ry8ueMPCVbTuvygK&#10;kcnWqUDTvjEdagTXn/xFHxqoQPtQl8djXdjeoRo2x+k0yzPAV8PZOB3n50lAF5HCB/LXtbHuI1Md&#10;8osSMwGxreeOFGR3bZ3H9uwVclGC04oLEQyzWS+FQZB5iavVbJrmIR1I+dRNSNSXeJInEw+m00Cb&#10;a7m8B/E8hLdeeNu3BTVqK2nQoWdydVg7wsWwBtxCepAs6HlIBqy9g2XYB5qC1n4tqkmcZ+lslOeT&#10;dJSlq3h0NauWo8UymU7z1dXyapX89kCTrGg5pUyuQkz7JP0ke5u0Dk04iPYo/iNAj0ptHTN3Le0R&#10;5b4k2QTKhsGA7kvTfDY5n2JExAbGRu0MRka579y1QfNeAT7GCwaTalyl1VBSoVsyFGsSw/dUq4Hw&#10;UOrj88E6QRa9Sn7w2AOXQPUTrUHJXrxDE6wVfQQhA8igUZh4sGiV+YlRD9OjxPbHlhiGkfgsoRnO&#10;k8zr1QUDMh+DYU5P1qcnRNYQCrQEhITl0g0jaqsN37Tw0tAjUi2ggRoe1Oyba0AFuL0BEyJkcJhm&#10;fgSd2sHreebO/wAAAP//AwBQSwMEFAAGAAgAAAAhALNUZhTgAAAACgEAAA8AAABkcnMvZG93bnJl&#10;di54bWxMj81OwzAQhO9IvIO1SNyonZJAlcapUFWQOHBoqcTVibdJWv9EsdOEt2c5wXFnRrPfFJvZ&#10;GnbFIXTeSUgWAhi62uvONRKOn68PK2AhKqeV8Q4lfGOATXl7U6hc+8nt8XqIDaMSF3IloY2xzzkP&#10;dYtWhYXv0ZF38oNVkc6h4XpQE5Vbw5dCPHGrOkcfWtXjtsX6chithGn3tTufqt68p0K/Hbc1XrKP&#10;Ucr7u/llDSziHP/C8ItP6FASU+VHpwMzEmhIJFWs0gwY+Y/PyxRYRVKaJQnwsuD/J5Q/AAAA//8D&#10;AFBLAQItABQABgAIAAAAIQC2gziS/gAAAOEBAAATAAAAAAAAAAAAAAAAAAAAAABbQ29udGVudF9U&#10;eXBlc10ueG1sUEsBAi0AFAAGAAgAAAAhADj9If/WAAAAlAEAAAsAAAAAAAAAAAAAAAAALwEAAF9y&#10;ZWxzLy5yZWxzUEsBAi0AFAAGAAgAAAAhABof9nPWAgAAuwUAAA4AAAAAAAAAAAAAAAAALgIAAGRy&#10;cy9lMm9Eb2MueG1sUEsBAi0AFAAGAAgAAAAhALNUZhTgAAAACgEAAA8AAAAAAAAAAAAAAAAAMAUA&#10;AGRycy9kb3ducmV2LnhtbFBLBQYAAAAABAAEAPMAAAA9BgAAAAA=&#10;" fillcolor="#fe8637" strokecolor="#fe8637" strokeweight="4.5pt">
                    <v:stroke linestyle="thinThick"/>
                    <v:shadow color="#1f2f3f" opacity=".5" offset=",3pt"/>
                    <w10:wrap anchorx="margin" anchory="margin"/>
                  </v:oval>
                </w:pict>
              </mc:Fallback>
            </mc:AlternateContent>
          </w:r>
        </w:sdtContent>
      </w:sdt>
      <w:sdt>
        <w:sdtPr>
          <w:rPr>
            <w:rFonts w:asciiTheme="minorHAnsi" w:hAnsiTheme="minorHAnsi"/>
            <w:spacing w:val="0"/>
          </w:rPr>
          <w:alias w:val="Title"/>
          <w:tag w:val="Title"/>
          <w:id w:val="221498486"/>
          <w:placeholder>
            <w:docPart w:val="0DDF4872772A47ED967F6AEE53EE1110"/>
          </w:placeholder>
          <w:dataBinding w:prefixMappings="xmlns:ns0='http://purl.org/dc/elements/1.1/' xmlns:ns1='http://schemas.openxmlformats.org/package/2006/metadata/core-properties' " w:xpath="/ns1:coreProperties[1]/ns0:title[1]" w:storeItemID="{6C3C8BC8-F283-45AE-878A-BAB7291924A1}"/>
          <w:text/>
        </w:sdtPr>
        <w:sdtEndPr/>
        <w:sdtContent>
          <w:r w:rsidR="00E7098C">
            <w:rPr>
              <w:rFonts w:asciiTheme="minorHAnsi" w:hAnsiTheme="minorHAnsi"/>
              <w:spacing w:val="0"/>
            </w:rPr>
            <w:t>Enterprise Network Computer System for Early Career Academy</w:t>
          </w:r>
        </w:sdtContent>
      </w:sdt>
      <w:r w:rsidR="004C1626">
        <w:rPr>
          <w:noProof/>
          <w:szCs w:val="52"/>
          <w:lang w:eastAsia="en-US"/>
        </w:rPr>
        <mc:AlternateContent>
          <mc:Choice Requires="wpg">
            <w:drawing>
              <wp:anchor distT="0" distB="0" distL="114300" distR="114300" simplePos="0" relativeHeight="25164697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67"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8"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9"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F352D7"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7qHAQAACoLAAAOAAAAZHJzL2Uyb0RvYy54bWzUVttu4zYQfS/QfyD4rliy7kKURWJbaYG0&#10;u2ha9JmWqAtKiSpJR06L/nuHpKU4l10sdhcF6geZI5LDM2dmjnj57tgz9ECF7PiQY+/CxYgOJa+6&#10;ocnxb78WToKRVGSoCOMDzfEjlfjd1fffXU5jRte85ayiAoGTQWbTmONWqTFbrWTZ0p7ICz7SASZr&#10;LnqiwBTNqhJkAu89W61dN1pNXFSj4CWVEt5u7SS+Mv7rmpbqfV1LqhDLMWBT5inMc6+fq6tLkjWC&#10;jG1XnmCQL0DRk26AQxdXW6IIOojulau+KwWXvFYXJe9XvK67kpoYIBrPfRHNreCH0cTSZFMzLjQB&#10;tS94+mK35c8PHwTqqhxHMUYD6SFH5lgUrTU509hksOZWjPfjB2EjhOEdL/+QML16Oa/txi5G++kn&#10;XoE/clDckHOsRa9dQNjoaHLwuOSAHhUq4WUYJFEAmSph6jQ2OSpbSKTe5blR6GME014QpbHNYNnu&#10;Tvtht92sBxohyeyxBuoJmo4L6k0+USq/jtL7lozUZEpqumZKofgtpe8fCEORbxk1S2Y6peUSDXzT&#10;kqGh10LwqaWkAkSeCUBDBZ92gzYkZOJtclHNuvEHvfGMZs9NIiDUEJakiSVspnsNDBqufdegW+gi&#10;2SikuqW8R3qQY8rAt9RBkow83EllyZ1X6deSs64qOsaMIZr9hgkEkee42CWRb3IFBzxbxgY05dhP&#10;PFcnvR+hEqs9M6c8Wyc/zx10zFCZgtEc7k5jRTpmx3A8GzQ8asTBhgHWUcHQvIc6Mo3793URunHg&#10;J04ch74T+DvXuUmKjXO98aIo3t1sbnbePxqoF2RtV1V02BmfctYRL/i8ojopmlWARUkWgBoVPygq&#10;7ttqQlWnkxGEcephMEDKfD9OwjTCiLAGNLhUAiPB1e+dak1Z6hbTPp4x6BXrwi9sMtnYEpum0IXf&#10;qWtOy00HLccb6wzZ6lXwdsURuASqZ1qh92zZ2sbb8+oRShhAGhGAzwcMWi7+wmgCKc6x/PNABMWI&#10;/ThAG6ReoBVBGQMiX4Mhzmf25zNkKMFVjhUQYoYbZfX+MIquaeEk2x0DvwZdqjtTxxqfRQW4tQHa&#10;8F+JRDqLxC/wtQIJYBRZ6dI4lsaH/H1LpTBF9QlBnfXho3L6Sh8EoLf19LY4DFwrg2lN24HLi6ee&#10;fKMLUzfdJbskcIJ1tHMCd7t1rotN4ESFF4dbf7vZbF90oT7m27TgJwSo0L+5U55k76wfrA7aJtBs&#10;a0atsKTeOnBv1qlTREnsBEUQOmnsJo7rpTdp5AZpsC2eC8tdN9CvD0kLbRquQ6sGT6BfSIPWgCcV&#10;OF/Wd6BCiHV9jpNlEck+prSLLmr4sx7M/0Zu/6e6YK4ScCEzsZwuj/rGd27D+PyKe/Uv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D8Y+7qHAQAACoLAAAOAAAAAAAAAAAAAAAAAC4CAABkcnMvZTJvRG9jLnhtbFBLAQItABQA&#10;BgAIAAAAIQCQ/EnS3AAAAAkBAAAPAAAAAAAAAAAAAAAAAHYGAABkcnMvZG93bnJldi54bWxQSwUG&#10;AAAAAAQABADzAAAAfwc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GwAAAANsAAAAPAAAAZHJzL2Rvd25yZXYueG1sRE/LagIx&#10;FN0L/YdwC+40Y0GRqVGKYpFCi6+Ky8vkOpk6uRmSqNO/NwvB5eG8J7PW1uJKPlSOFQz6GQjiwumK&#10;SwX73bI3BhEissbaMSn4pwCz6Utngrl2N97QdRtLkUI45KjAxNjkUobCkMXQdw1x4k7OW4wJ+lJq&#10;j7cUbmv5lmUjabHi1GCwobmh4ry9WAV68cnrr2PwP/qEw2+zX/79Hmqluq/txzuISG18ih/ulVYw&#10;SmPTl/QD5PQOAAD//wMAUEsBAi0AFAAGAAgAAAAhANvh9svuAAAAhQEAABMAAAAAAAAAAAAAAAAA&#10;AAAAAFtDb250ZW50X1R5cGVzXS54bWxQSwECLQAUAAYACAAAACEAWvQsW78AAAAVAQAACwAAAAAA&#10;AAAAAAAAAAAfAQAAX3JlbHMvLnJlbHNQSwECLQAUAAYACAAAACEAqNB/hsAAAADbAAAADwAAAAAA&#10;AAAAAAAAAAAHAgAAZHJzL2Rvd25yZXYueG1sUEsFBgAAAAADAAMAtwAAAPQCA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C3/xQAAANsAAAAPAAAAZHJzL2Rvd25yZXYueG1sRI9Ba8JA&#10;FITvBf/D8oReSt3Yg9Q0GxFBGoogTaznR/Y1CWbfxuw2Sf+9Wyh4HGbmGybZTKYVA/WusaxguYhA&#10;EJdWN1wpOBX751cQziNrbC2Tgl9ysElnDwnG2o78SUPuKxEg7GJUUHvfxVK6siaDbmE74uB9296g&#10;D7KvpO5xDHDTypcoWkmDDYeFGjva1VRe8h+jYCyPw7k4vMvj0zmzfM2uu/zrQ6nH+bR9A+Fp8vfw&#10;fzvTClZr+PsSfoBMbwAAAP//AwBQSwECLQAUAAYACAAAACEA2+H2y+4AAACFAQAAEwAAAAAAAAAA&#10;AAAAAAAAAAAAW0NvbnRlbnRfVHlwZXNdLnhtbFBLAQItABQABgAIAAAAIQBa9CxbvwAAABUBAAAL&#10;AAAAAAAAAAAAAAAAAB8BAABfcmVscy8ucmVsc1BLAQItABQABgAIAAAAIQDGMC3/xQAAANsAAAAP&#10;AAAAAAAAAAAAAAAAAAcCAABkcnMvZG93bnJldi54bWxQSwUGAAAAAAMAAwC3AAAA+QI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48000"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6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5"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6"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860BB24"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w8FgQAACoLAAAOAAAAZHJzL2Uyb0RvYy54bWzUVttu4zYQfS/QfyD4rliyLpaEKAvflBZI&#10;u4umRZ9pibqglKiSdOS06L93SFqO7WQXi922QP0gz4jD4cyZmSPevjt0DD1RIVveZ9i7cTGifcHL&#10;tq8z/MvPuRNjJBXpS8J4TzP8TCV+d/ftN7fjkNI5bzgrqUDgpJfpOGS4UWpIZzNZNLQj8oYPtIfF&#10;iouOKFBFPSsFGcF7x2Zz141mIxflIHhBpYS3G7uI74z/qqKFel9VkirEMgyxKfMU5rnTz9ndLUlr&#10;QYamLY5hkC+IoiNtD4eeXG2IImgv2leuurYQXPJK3RS8m/GqagtqcoBsPPcqm3vB94PJpU7HejjB&#10;BNBe4fTFbosfnz4I1JYZjgKMetJBjcyxKEw0OONQp2BzL4bH4YOwGYL4wIvfJCzPrte1XltjtBt/&#10;4CX4I3vFDTiHSnTaBaSNDqYGz6ca0INCBbwMgzgKoFIFLB1lU6OigULqXZ4bhT5GsOwFUbKwFSya&#10;7XE/7LabtaAjJKk91oR6DE3nBf0mXyCVXwfpY0MGaiolNVwTpOEE6fsnwlBk2k2fDCYTnNJiiXq+&#10;bkhf06UQfGwoKSEizyRwsUErEirxNrioYu3wnd54BrPnxnCyBSxOYgvYBPccEDRY+65/ARdJByHV&#10;PeUd0kKGKQPfUidJUvL0IJUFd7LSryVnbZm3jBlF1Ls1Ewgyz3C+jSPf1ArqcWHGejRm2I89Vxe9&#10;G6ATyx0zp1zYyc9zBxPTl6ZhNIbbo6xIy6wMx7Neh0cNOdg0QDsoEM176CMzuH8u89BdBH7sLBah&#10;7wT+1nVWcb52lmsvihbb1Xq19f7SgXpB2rRlSfut8SknHvGCz2uqI6NZBjgxySlAHRXfKyoem3JE&#10;ZauLEYSLxMOgAJX5/iIOkwgjwmrg4EIJjARXv7aqMW2pR0z7uEDQy+e5n9tisqEhtkyhC79jGxzN&#10;zQSdjjfaWWSzV8lbiwNgCVBPsMLs2ba1g7fj5TO0MARpSAA+HyA0XPyB0QhUnGH5+54IihH7vocx&#10;SLxAM4IyCmQ+B0Wcr+zOV0hfgKsMKwDEiGtl+X4/iLZu4CQ7HT1fAi9VreljHZ+NCuLWCnDDf0US&#10;UDnLuz/B1woogFEUmcnXcfxbTGGa6hOEOvHDR+n0FT8IiN7209vk0HPNDGY07QSeXrzM5BtTmLjJ&#10;Nt7GgRPMo60TuJuNs8zXgRPl3iLc+Jv1enM1hfqYf2YEP0FAuf5Nk/JCe2fzYHnQDoFGWyNqiSXx&#10;5oG7midOHsULJ8iD0EkWbuy4XrJKIjdIgk1+SSwPbU+/PiVNtEk4Dy0bvAR9RQ2aA15Y4Nysa4GF&#10;EGu7DMcnI5J+jGlPvKjDn/hg+jd0+z/lBXOVgAuZyeV4edQ3vnMd5PMr7t3f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B1&#10;bow8FgQAACoLAAAOAAAAAAAAAAAAAAAAAC4CAABkcnMvZTJvRG9jLnhtbFBLAQItABQABgAIAAAA&#10;IQCQ/EnS3AAAAAkBAAAPAAAAAAAAAAAAAAAAAHAGAABkcnMvZG93bnJldi54bWxQSwUGAAAAAAQA&#10;BADzAAAAeQc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dAYxAAAANsAAAAPAAAAZHJzL2Rvd25yZXYueG1sRI9BawIx&#10;FITvgv8hPKE3zVpQytYoYrEUoUVXW3p8bJ6btZuXJYm6/feNUPA4zMw3zGzR2UZcyIfasYLxKANB&#10;XDpdc6XgsF8Pn0CEiKyxcUwKfinAYt7vzTDX7so7uhSxEgnCIUcFJsY2lzKUhiyGkWuJk3d03mJM&#10;0ldSe7wmuG3kY5ZNpcWa04LBllaGyp/ibBXol1febr6D/9BHnLybw/r0+dUo9TDols8gInXxHv5v&#10;v2kF0wncvqQfIOd/AAAA//8DAFBLAQItABQABgAIAAAAIQDb4fbL7gAAAIUBAAATAAAAAAAAAAAA&#10;AAAAAAAAAABbQ29udGVudF9UeXBlc10ueG1sUEsBAi0AFAAGAAgAAAAhAFr0LFu/AAAAFQEAAAsA&#10;AAAAAAAAAAAAAAAAHwEAAF9yZWxzLy5yZWxzUEsBAi0AFAAGAAgAAAAhAEbR0BjEAAAA2wAAAA8A&#10;AAAAAAAAAAAAAAAABwIAAGRycy9kb3ducmV2LnhtbFBLBQYAAAAAAwADALcAAAD4Ag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49024"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6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2"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3"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494E424"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KnFwQAACoLAAAOAAAAZHJzL2Uyb0RvYy54bWzUVl2PozYUfa/U/2D5nQmEjwAaZpUvppWm&#10;3VWnVZ8dMGAVMLWdIdOq/73XdsgkmdnVaret1DwQG19fn3vuvQffvjt0LXqiQjLeZ9i7cTGifcFL&#10;1tcZ/uXn3Ikxkor0JWl5TzP8TCV+d/ftN7fjkNI5b3hbUoHASS/Tcchwo9SQzmayaGhH5A0faA+L&#10;FRcdUTAV9awUZATvXTubu240G7koB8ELKiW83dhFfGf8VxUt1PuqklShNsOATZmnMM+dfs7ubkla&#10;CzI0rDjCIF+AoiOsh0NPrjZEEbQX7JWrjhWCS16pm4J3M15VrKAmBojGc6+iuRd8P5hY6nSshxNN&#10;QO0VT1/stvjx6YNArMxw5GHUkw5yZI5FYaTJGYc6BZt7MTwOH4SNEIYPvPhNwvLsel3Pa2uMduMP&#10;vAR/ZK+4IedQiU67gLDRweTg+ZQDelCogJdhEEcBZKqApePY5KhoIJF6l+dGoY8RLHtBlCxsBotm&#10;e9wPu+1mPdAISWqPNVCP0HRcUG/yhVL5dZQ+NmSgJlNS0zVROp8off9EWhQasPpkMJnolJZL1PN1&#10;Q/qaLoXgY0NJCYg8E8DFBj2RkIm3yUVVy4bv9MYzmj03joBQQ1icxJawie45MGi49l3/gi6SDkKq&#10;e8o7pAcZpi34ljpIkpKnB6ksuZOVfi15y8qcta2ZiHq3bgWCyDOcb+PIN+FDPi7M2h6NGfZjz9VJ&#10;7waoxHLXmlMu7OTnuYOO6UtTMJrD7XGsCGvtGI5vew2PGnGwYcDsoGBo3kMdmcb9c5mH7iLwY2ex&#10;CH0n8Leus4rztbNce1G02K7Wq633lwbqBWnDypL2W+NTTjriBZ9XVEdFswpwUpITQI2K7xUVj005&#10;opLpZAThIoF+LRlIme8v4jCJMCJtDRpcKIGR4OpXphpTlrrFtI8LBr18nvu5TWY7NMSmKXThdyyD&#10;o7npoNPxZnaGbPYqeGtxAC6B6olW6D1btrbxdrx8hhIGkEYE4PMBg4aLPzAaQYozLH/fE0Exar/v&#10;oQ0SL9CKoMwEIp/DRJyv7M5XSF+AqwwrIMQM18rq/X4QrG7gJNsdPV+CLlXM1LHGZ1EBbj0Bbfiv&#10;RALEzOruT/C1AgloKQpNl2oc/5ZSmKL6hKBO+vBROX2lDwLQ23p6Wxx6rpXBtKbtwNOLl558owsT&#10;N9nG2zhwgnm0dQJ3s3GW+TpwotxbhBt/s15vrrpQH/PPtOAnBCjXv6lTXmTvrB+sDtom0GxrRq2w&#10;JN48cFfzxMmjeOEEeRA6ycKNHddLVknkBkmwyS+F5YH19OtD0kKbhPPQqsEL6Ctp0BrwogLnZh0D&#10;FUIt6zIcn4xI+jGlPemihj/pwfRv5PZ/qgvmKgEXMhPL8fKob3zncx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mK1SpxcEAAAqCwAADgAAAAAAAAAAAAAAAAAuAgAAZHJzL2Uyb0RvYy54bWxQSwECLQAUAAYACAAA&#10;ACEAkPxJ0twAAAAJAQAADwAAAAAAAAAAAAAAAABxBgAAZHJzL2Rvd25yZXYueG1sUEsFBgAAAAAE&#10;AAQA8wAAAHoHA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EhswwAAANsAAAAPAAAAZHJzL2Rvd25yZXYueG1sRI9BawIx&#10;FITvQv9DeAVvmq2gyGqUUrGUglKtisfH5rnZunlZklTXf28KQo/DzHzDTOetrcWFfKgcK3jpZyCI&#10;C6crLhXsvpe9MYgQkTXWjknBjQLMZ0+dKebaXXlDl20sRYJwyFGBibHJpQyFIYuh7xri5J2ctxiT&#10;9KXUHq8Jbms5yLKRtFhxWjDY0Juh4rz9tQr04p2/Po/Br/UJhyuzW/7sD7VS3ef2dQIiUhv/w4/2&#10;h1YwGsDfl/QD5OwOAAD//wMAUEsBAi0AFAAGAAgAAAAhANvh9svuAAAAhQEAABMAAAAAAAAAAAAA&#10;AAAAAAAAAFtDb250ZW50X1R5cGVzXS54bWxQSwECLQAUAAYACAAAACEAWvQsW78AAAAVAQAACwAA&#10;AAAAAAAAAAAAAAAfAQAAX3JlbHMvLnJlbHNQSwECLQAUAAYACAAAACEAyThIbMMAAADbAAAADwAA&#10;AAAAAAAAAAAAAAAHAgAAZHJzL2Rvd25yZXYueG1sUEsFBgAAAAADAAMAtwAAAPcCA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oVxQAAANsAAAAPAAAAZHJzL2Rvd25yZXYueG1sRI9Ba8JA&#10;FITvBf/D8oReSt1YQS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Cn2BoVxQAAANsAAAAP&#10;AAAAAAAAAAAAAAAAAAcCAABkcnMvZG93bnJldi54bWxQSwUGAAAAAAMAAwC3AAAA+QI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0048"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5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9"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0"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F306E3"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zdFw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EDLVkw5yZI5Foa/JGYc6hTX3YngcPggbIQwfePGbhOnZ9by2a7sY7cYf&#10;eAn+yF5xQ86hEp12AWGjg8nB8ykH9KBQAS/DII4CyFQBU8exyVHRQCL1Ls+NABqCaS+IkoXNYNFs&#10;j/tht92sBxohSe2xBuoRmo4L6k2+UCq/jtLHhgzUZEpquiZKk4n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B+J&#10;hO5Nq7s/wdcKJIBRFIY6CRrHv6UUpqg+IaiTPnxUTl/pgwD0tp7eFoeea2UwrWk78PTipSff6MLE&#10;TbbxNg6cYB5tncDdbJxlvg6cKPcW4cbfrNebqy7Ux/wzLfgJAcr1b+qUF9k76werg7YJNNuaUSss&#10;iTcP3NU8cfIoXjhBHoROsnBjx/WSVRK5QRJs8ktheWh7+vUhaaFNwnlo1eAF9JU0aA14UYHzZV0L&#10;KoRY22U4Pi0i6ceU9qSLGv6kB9O/kdv/qS6YqwRcyEwsx8ujvvGd2zA+v+Le/Q0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EV483RcEAAAqCwAADgAAAAAAAAAAAAAAAAAuAgAAZHJzL2Uyb0RvYy54bWxQSwECLQAUAAYACAAA&#10;ACEAkPxJ0twAAAAJAQAADwAAAAAAAAAAAAAAAABxBgAAZHJzL2Rvd25yZXYueG1sUEsFBgAAAAAE&#10;AAQA8wAAAHoHA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BCgxAAAANsAAAAPAAAAZHJzL2Rvd25yZXYueG1sRI9BawIx&#10;FITvBf9DeEJvmrWg6NYoYrEUoUWtLR4fm+dmdfOyJKlu/30jCD0OM/MNM523thYX8qFyrGDQz0AQ&#10;F05XXCrYf656YxAhImusHZOCXwown3Uepphrd+UtXXaxFAnCIUcFJsYmlzIUhiyGvmuIk3d03mJM&#10;0pdSe7wmuK3lU5aNpMWK04LBhpaGivPuxyrQL6+8WR+C/9BHHL6b/er09V0r9dhtF88gIrXxP3xv&#10;v2kFwwncvqQfIGd/AAAA//8DAFBLAQItABQABgAIAAAAIQDb4fbL7gAAAIUBAAATAAAAAAAAAAAA&#10;AAAAAAAAAABbQ29udGVudF9UeXBlc10ueG1sUEsBAi0AFAAGAAgAAAAhAFr0LFu/AAAAFQEAAAsA&#10;AAAAAAAAAAAAAAAAHwEAAF9yZWxzLy5yZWxzUEsBAi0AFAAGAAgAAAAhAAnwEKD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RiwgAAANsAAAAPAAAAZHJzL2Rvd25yZXYueG1sRE9Na4NA&#10;EL0X8h+WCfRSmrU5SLHZSBBCJBRCTZrz4E5V4s6qu1Xz77OHQo+P971JZ9OKkQbXWFbwtopAEJdW&#10;N1wpuJz3r+8gnEfW2FomBXdykG4XTxtMtJ34i8bCVyKEsEtQQe19l0jpypoMupXtiAP3YweDPsCh&#10;knrAKYSbVq6jKJYGGw4NNXaU1VTeil+jYCpP4/X8eZCnl2tuuc/7rPg+KvW8nHcfIDzN/l/85861&#10;gjisD1/CD5DbBwAAAP//AwBQSwECLQAUAAYACAAAACEA2+H2y+4AAACFAQAAEwAAAAAAAAAAAAAA&#10;AAAAAAAAW0NvbnRlbnRfVHlwZXNdLnhtbFBLAQItABQABgAIAAAAIQBa9CxbvwAAABUBAAALAAAA&#10;AAAAAAAAAAAAAB8BAABfcmVscy8ucmVsc1BLAQItABQABgAIAAAAIQBXCoRiwgAAANsAAAAPAAAA&#10;AAAAAAAAAAAAAAcCAABkcnMvZG93bnJldi54bWxQSwUGAAAAAAMAAwC3AAAA9gI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1072"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5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6"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7"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726794"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tMFAQAACoLAAAOAAAAZHJzL2Uyb0RvYy54bWzUVttu4zYQfS/QfyD4rliyLpaEKAvflBZI&#10;u4umRZ9pibqglKiSdOS06L93SFqO7WQXi922QP1gc8Th8MyZmWPdvjt0DD1RIVveZ9i7cTGifcHL&#10;tq8z/MvPuRNjJBXpS8J4TzP8TCV+d/ftN7fjkNI5bzgrqUAQpJfpOGS4UWpIZzNZNLQj8oYPtIfN&#10;iouOKDBFPSsFGSF6x2Zz141mIxflIHhBpYSnG7uJ70z8qqKFel9VkirEMgzYlPkW5nunv2d3tySt&#10;BRmatjjCIF+AoiNtD5eeQm2IImgv2lehurYQXPJK3RS8m/GqagtqcoBsPPcqm3vB94PJpU7HejjR&#10;BNRe8fTFYYsfnz4I1JYZDkOMetJBjcy1KDTkjEOdgs+9GB6HD8JmCMsHXvwmgbvZ9b62a+uMduMP&#10;vIR4ZK+4IedQiU6HgLTRwdTg+VQDelCogIdhEEcBVKqArePa1KhooJD6lOdGoY8RbHtBlCxsBYtm&#10;ezwPp+1hvdAISWqvNVCP0HR7QL/JF0rl11H62JCBmkpJTddEaTRR+v6JMBR6GpC+GVwmOqXlEvV8&#10;3ZC+pksh+NhQUgIi4w+4zw5oQ0Il3iYXVawdvtMHz2j23DgCQg1hcRJbwia658Cg4dp3/Qu6SDoI&#10;qe4p75BeZJgyiC11kiQlTw9SWXInL/1YctaWecuYMUS9WzOBIPMM59s48k2toB4XbqxHY4b92HN1&#10;0bsBOrHcMXPLhZ/8vHAwMX1pGkZzuD2uFWmZXcP1rNfwqBEHmwZYBwVL8xz6yAzun8s8dBeBHzuL&#10;Reg7gb91nVWcr53l2ouixXa1Xm29vzRQL0ibtixpvzUx5aQjXvB5TXVUNKsAJyU5AdSo+F5R8diU&#10;IypbXYwgXCQeBgOkzPcXcZhAqxFWgwYXSmAkuPq1VY1pSz1iOsYFg14+z/3cFpMNDbFlCl34HNvg&#10;6G4m6HS9sc6QzV4lbz0OwCVQPdFqeli3rW3/HS+foYUBpBEB+PuARcPFHxiNIMUZlr/viaAYse97&#10;GIPEC7QiKGNA5nMwxPnO7nyH9AWEyrACQsxyraze7wfR1g3cZKej50vQpao1fazHyqIC3NoAbfiv&#10;RAIG0OruT/BvBRLAKArn/7ZSmKb6hKBO+vBROX2lDwLQ2356Wxx6rpXBjKadwNODl5l8YwoTN9nG&#10;2zhwgnm0dQJ3s3GW+TpwotxbhBt/s15vrqZQX/PPjOAnBCjXn2lSXmTvbB6sDtoh0GxrRq2wJN48&#10;cFfzxMmjeOEEeRA6ycKNHddLVknkBkmwyS+F5aHt6denpIU2CeehVYMX0FfSoDXgRQXO3boWVAix&#10;tstwfHIi6ceU9qSLGv6kB9Ovkdv/qS4AbPNCZnI5vjzqN75zG9bnr7h3fwM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756r&#10;TBQEAAAqCwAADgAAAAAAAAAAAAAAAAAuAgAAZHJzL2Uyb0RvYy54bWxQSwECLQAUAAYACAAAACEA&#10;kPxJ0twAAAAJAQAADwAAAAAAAAAAAAAAAABuBgAAZHJzL2Rvd25yZXYueG1sUEsFBgAAAAAEAAQA&#10;8wAAAHcHA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TSxAAAANsAAAAPAAAAZHJzL2Rvd25yZXYueG1sRI9BawIx&#10;FITvgv8hPKE3zVpQytYoYrEUoUVXW3p8bJ6btZuXJYm6/feNUPA4zMw3zGzR2UZcyIfasYLxKANB&#10;XDpdc6XgsF8Pn0CEiKyxcUwKfinAYt7vzTDX7so7uhSxEgnCIUcFJsY2lzKUhiyGkWuJk3d03mJM&#10;0ldSe7wmuG3kY5ZNpcWa04LBllaGyp/ibBXol1febr6D/9BHnLybw/r0+dUo9TDols8gInXxHv5v&#10;v2kFkyncvqQfIOd/AAAA//8DAFBLAQItABQABgAIAAAAIQDb4fbL7gAAAIUBAAATAAAAAAAAAAAA&#10;AAAAAAAAAABbQ29udGVudF9UeXBlc10ueG1sUEsBAi0AFAAGAAgAAAAhAFr0LFu/AAAAFQEAAAsA&#10;AAAAAAAAAAAAAAAAHwEAAF9yZWxzLy5yZWxzUEsBAi0AFAAGAAgAAAAhAHhvhNL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9arxAAAANsAAAAPAAAAZHJzL2Rvd25yZXYueG1sRI9Ba8JA&#10;FITvBf/D8gQvohuFVk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BaP1qv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209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5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3"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4"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AB598B"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JcTGgQAACoLAAAOAAAAZHJzL2Uyb0RvYy54bWzUVt9v2zYQfh+w/4Hgu2LJomRJiFIktpUN&#10;yNai6bBnWqJ+YJSokXTkbNj/viMpO07SFkW7DZgfZFI8Hr/77u4TL98ceo4emFSdGHIcXPgYsaEU&#10;VTc0Of7lQ+ElGClNh4pyMbAcPzKF31x9/93lNGZsKVrBKyYROBlUNo05brUes8VClS3rqboQIxtg&#10;sRaypxqmsllUkk7gveeLpe/Hi0nIapSiZErB241bxFfWf12zUr+ta8U04jkGbNo+pX3uzHNxdUmz&#10;RtKx7coZBv0KFD3tBjj05GpDNUV72b1y1XelFErU+qIU/ULUdVcyGwNEE/gvormVYj/aWJpsasYT&#10;TUDtC56+2m3588M7iboqx9ESo4H2kCN7LCIrQ840NhnY3MrxfnwnXYQwvBPlbwqWFy/Xzbxxxmg3&#10;/SQq8Ef3WlhyDrXsjQsIGx1sDh5POWAHjUp4GZEkJpCpEpbmsc1R2UIiza7Aj6MQI1gOSJxakDQr&#10;2+28H3a7zWZgENLMHWuhztBMXFBv6olS9W2U3rd0ZDZTytB1pBRwOkrfPlCOSOIYtSZHOpXjEg1i&#10;3dKhYddSiqlltAJEgQ3AQAWfboOZKMjEx8lFNe/GH8zGM5oDP4mBUEtYkloMNDvSvQQGLdehHz6j&#10;i2ajVPqWiR6ZQY4ZB9/KBEkz+nCntCP3aGVeK8G7qug4txPZ7NZcIog8x8U2iUObK8jHMzM+oCnH&#10;YRL4Jun9CJVY7bg95Zmd+jJ30DFDZQvGcLidx5p23I3heD4YeMyKgwvD0gFD+x7qyDbun9dF5K9I&#10;mHirVRR6JNz63k1SrL3rdRDHq+3N+mYb/GWABiRru6piw9b6VEcdCciXFdWsaE4BTkpyAmhQib1m&#10;8r6tJlR1JhkkWqUBhglIWRiukiiNMaK8AQ0utcRICv1rp1tblqbFjI9nDAbFsggLl0w+ttSlKfLh&#10;N5fBbG476HS8nZ0hW7wK3lkcgEugGqrM0gq958rWNd5OVI9QwgDSigB8PmDQCvkHRhNIcY7V73sq&#10;GUb8xwHaIA2IUQRtJxD5EibyfGV3vkKHElzlWAMhdrjWTu/3o+yaFk5y3TGIa9ClurN1bPA5VIDb&#10;TEAb/iuRAL1yIvEevlYgAZwhkv7bSmGL6jOCetSHT8rpK32QgN7V08fFYRBGGWxrug48vXjqyblc&#10;nDy5Lkz9dJtsE+KRZbz1iL/ZeNfFmnhxEayiTbhZrzcvutAc88+04GcEqDC/Y6c8yd5ZPzgddE1g&#10;2DaMziEFS+LfLFOviJOVRwoSeenKTzw/SG/S2Ccp2RTPheWuG9i3h2SENo2WkVODJ9AvpMFowJMK&#10;nJv1HagQ4l2f4+RkRLNPKe1JFw38ox4c///PumCvEnAhs7HMl0dz4zufw/j8inv1NwA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zPSXExoEAAAqCwAADgAAAAAAAAAAAAAAAAAuAgAAZHJzL2Uyb0RvYy54bWxQSwECLQAUAAYA&#10;CAAAACEAkPxJ0twAAAAJAQAADwAAAAAAAAAAAAAAAAB0BgAAZHJzL2Rvd25yZXYueG1sUEsFBgAA&#10;AAAEAAQA8wAAAH0HA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dKxAAAANsAAAAPAAAAZHJzL2Rvd25yZXYueG1sRI/dagIx&#10;FITvhb5DOAXvNFuL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GgYJ0rEAAAA2wAAAA8A&#10;AAAAAAAAAAAAAAAABwIAAGRycy9kb3ducmV2LnhtbFBLBQYAAAAAAwADALcAAAD4Ag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3120"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4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0"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1"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987982"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cHwQAACoLAAAOAAAAZHJzL2Uyb0RvYy54bWzUVk1v4zYQvRfofyB4VyxZlCwJURaObaUF&#10;0u6iadEzLVEfKCWqJB05LfrfOyRtx3Gyi8XuokB9kDkiOXzzZuaJ1+/2PUePTKpODDkOrnyM2FCK&#10;qhuaHP/2a+ElGClNh4pyMbAcPzGF3918/931NGZsLlrBKyYROBlUNo05brUes9lMlS3rqboSIxtg&#10;shaypxpM2cwqSSfw3vPZ3Pfj2SRkNUpRMqXg7dpN4hvrv65Zqd/XtWIa8RwDNm2f0j635jm7uaZZ&#10;I+nYduUBBv0CFD3tBjj05GpNNUU72b1y1XelFErU+qoU/UzUdVcyGwNEE/gX0dxJsRttLE02NeOJ&#10;JqD2gqcvdlv+/PhBoq7KMUkxGmgPObLHIkIMOdPYZLDmTo4P4wfpIoThvSj/UDA9u5w3duMWo+30&#10;k6jAH91pYcnZ17I3LiBstLc5eDrlgO01KuFlRJKYQKZKmDqMbY7KFhJpdgV+HIUYwXRA4nThMli2&#10;m8N+2O02m4FBSDN3rIV6gGbignpTz5Sqr6P0oaUjs5lShq4DpRHE4Sh9/0g5IpFj1C450qkcl2gQ&#10;q5YODVtKKaaW0QoQBTYAAxV8ug3GUJCJt8lFNe/GH8zGM5oDP4kBiCUsSRNH2JHuOTBouQ798AVd&#10;NBul0ndM9MgMcsw4+FYmSJrRx3ulHbnHVea1Eryrio5za8hmu+ISQeQ5LjZJHNpcQT5eLOMDmnIc&#10;JoFvkt6PUInVlttTXqxTn+cOOmaobMEYDjeHsaYdd2M4ng8GHrPi4MIAa69haN9DHdnG/XtZRP6C&#10;hIm3WEShR8KN790mxcpbroI4XmxuV7eb4B8DNCBZ21UVGzbWpzrqSEA+r6gOiuYU4KQkJ4AGldhp&#10;Jh/aakJVZ5JBokUaYDBAysJwkURpjBHlDWhwqSVGUujfO93asjQtZny8YDAo5kVYuGTysaUuTZEP&#10;v0MZHJbbDjodb60zZLNXwbsVe+ASqD7SCr3nytY13lZUT1DCANKKAHw+YNAK+RdGE0hxjtWfOyoZ&#10;RvzHAdogDYhRBG0NiHwOhjyf2Z7P0KEEVznWQIgdrrTT+90ou6aFk1x3DGIJulR3to4NPocKcBsD&#10;tOG/EgnIoxOJX+BrBRLAGSKxSYLBcWp8yN+3VApbVJ8Q1KM+fFROX+mDBPSunt4Wh0EYZbCt6Trw&#10;9OK5J9/owtRPN8kmIR6ZxxuP+Ou1tyxWxIuLYBGtw/Vqtb7oQnPMt2nBTwhQYX7HTnmWvbN+cDro&#10;msCwbRh1wpIGc+LfzlOviJOFRwoSeenCTzw/SG/T2CcpWRcvheW+G9jXh2SENo3mkVODZ9AX0mA0&#10;4FkFzpf1HagQ4l2f4+S0iGYfU9qTLhr4Rz04/lu5/Z/qgr1KwIXMxnK4PJob37kN4/Mr7s2/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Au+yFcHwQAACoLAAAOAAAAAAAAAAAAAAAAAC4CAABkcnMvZTJvRG9jLnhtbFBLAQIt&#10;ABQABgAIAAAAIQCQ/EnS3AAAAAkBAAAPAAAAAAAAAAAAAAAAAHkGAABkcnMvZG93bnJldi54bWxQ&#10;SwUGAAAAAAQABADzAAAAggc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k9wAAAANsAAAAPAAAAZHJzL2Rvd25yZXYueG1sRE/LagIx&#10;FN0X+g/hFtzVjIJSpkYpFkUExVfF5WVynUw7uRmSqOPfm0XB5eG8R5PW1uJKPlSOFfS6GQjiwumK&#10;SwWH/ez9A0SIyBprx6TgTgEm49eXEeba3XhL110sRQrhkKMCE2OTSxkKQxZD1zXEiTs7bzEm6Eup&#10;Pd5SuK1lP8uG0mLFqcFgQ1NDxd/uYhXo7zlvlqfg1/qMg5U5zH5/jrVSnbf26xNEpDY+xf/uhVYw&#10;SOvTl/QD5PgBAAD//wMAUEsBAi0AFAAGAAgAAAAhANvh9svuAAAAhQEAABMAAAAAAAAAAAAAAAAA&#10;AAAAAFtDb250ZW50X1R5cGVzXS54bWxQSwECLQAUAAYACAAAACEAWvQsW78AAAAVAQAACwAAAAAA&#10;AAAAAAAAAAAfAQAAX3JlbHMvLnJlbHNQSwECLQAUAAYACAAAACEAmMq5PcAAAADbAAAADwAAAAAA&#10;AAAAAAAAAAAHAgAAZHJzL2Rvd25yZXYueG1sUEsFBgAAAAADAAMAtwAAAPQCA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tExAAAANsAAAAPAAAAZHJzL2Rvd25yZXYueG1sRI9Ba8JA&#10;FITvhf6H5RV6KbpRU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PYq60T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4144"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4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7"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8"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D769E60"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U0GAQAACoLAAAOAAAAZHJzL2Uyb0RvYy54bWzUVttu4zYQfS/QfyD4rliyqCuiLBLbSguk&#10;3UXTos+0RF1QSVRJOnJa9N87JC1fkuxisbsoUD/IM+RwOHNm5kjX7/Z9h56YkC0fMuxduRixoeBl&#10;O9QZ/u3X3IkxkooOJe34wDL8zCR+d/P9d9fTmLIlb3hXMoHAySDTacxwo9SYLhayaFhP5RUf2QCb&#10;FRc9VaCKelEKOoH3vlssXTdcTFyUo+AFkxJW13YT3xj/VcUK9b6qJFOoyzDEpsxTmOdWPxc31zSt&#10;BR2btjiEQb8gip62A1x6dLWmiqKdaF+56ttCcMkrdVXwfsGrqi2YyQGy8dwX2dwLvhtNLnU61eMR&#10;JoD2BU5f7Lb4+emDQG2ZYRJiNNAeamSuRcTT4ExjnYLNvRgfxw/CZgjiAy/+kLC9eLmv9doao+30&#10;Ey/BH90pbsDZV6LXLiBttDc1eD7WgO0VKmAxIHFIoFIFbB1kU6OigULqU54bBj5GsO2RMIlsBYtm&#10;czgPp+1hLegIaWqvNaEeQtN5Qb/JE6Ty6yB9bOjITKWkhmuGNJohff9EO0SWFlFjMsMpLZZo4KuG&#10;DjW7FYJPDaMlRGQqAHGfHdCKhEq8DS6qunb8QR88g9lz4xAANYDFSWwBm+FeAoIGa9/1L+Ci6Sik&#10;ume8R1rIMOvAt9RJ0pQ+PUhlwZ2t9LLkXVvmbdcZRdTbVScQZJ7hfBOHvqkV1OPCrBvQlGE/9lxd&#10;9H6ETiy3nbnlwk5+njuYmKE0DaMx3BxkRdvOynB9N+jwmCEHmwZoewWiWYc+MoP7920euBHxYyeK&#10;At8h/sZ17uJ85dyuvDCMNneru433jw7UI2nTliUbNsannHnEI5/XVAdGswxwZJJjgDoqvlNMPDbl&#10;hMpWF4MEUeJhUIDKfD+KgwSml3Y1cHChBEaCq99b1Zi21COmfVwg6OXL3M9tMbuxobZMgQu/Qxsc&#10;zM0EHa832llki1fJW4s9YAlQz7CaHtZtawdvy8tnaGEI0pAAvD5AaLj4C6MJqDjD8s8dFQyj7scB&#10;xiDxiGYEZRTIfAmKON/Znu/QoQBXGVYAiBFXyvL9bhRt3cBNdjoGfgu8VLWmj/VY2agg7gM3/Fck&#10;AW9Iy7u/wNsKKKBjiJhZvBh8qN+3ZArTVJ8g1JkfPkqnr/hBQPS2n94mh4FrZjCjaSfwuHCayTem&#10;MHGTTbyJiUOW4cYh7nrt3OYr4oS5FwVrf71arV9Mob7m24zgJwgo1795Uk60dzYPlgftEGi0NaKW&#10;WBJvSdy7ZeLkYRw5JCeBk0Ru7LhecpeELknIOr8klod2YF+fkibaJFgGlg1OQb+gBs0BJxY4N+tb&#10;YCHUtX2G46MRTT/GtEde1OHPfDD/G7r9n/IChG0+yEwuh49H/cV3roN8/ol78y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PG8JTQ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UxAAAANsAAAAPAAAAZHJzL2Rvd25yZXYueG1sRI9RS8Mw&#10;FIXfBf9DuIJvLlWcSl1WhlIRwaFzio+X5q6pS25KEtv67xdB8PFwzvkOZ1FNzoqBQuw8KzifFSCI&#10;G687bhVs3+qzGxAxIWu0nknBD0WolsdHCyy1H/mVhk1qRYZwLFGBSakvpYyNIYdx5nvi7O18cJiy&#10;DK3UAccMd1ZeFMWVdNhxXjDY052hZr/5dgr0/QO/PH3GsNY7nD+bbf31/mGVOj2ZVrcgEk3pP/zX&#10;ftQKLq/h90v+AXJ5AAAA//8DAFBLAQItABQABgAIAAAAIQDb4fbL7gAAAIUBAAATAAAAAAAAAAAA&#10;AAAAAAAAAABbQ29udGVudF9UeXBlc10ueG1sUEsBAi0AFAAGAAgAAAAhAFr0LFu/AAAAFQEAAAsA&#10;AAAAAAAAAAAAAAAAHwEAAF9yZWxzLy5yZWxzUEsBAi0AFAAGAAgAAAAhAJL6t5T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5168"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4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4"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5"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345674"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g/HwQAACo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2Y48DHqSQc5MsciP9bkjEOdgs2DGJ6Gd8JGCMNHXvwhYXl2va7ntTVG2/EX&#10;XoI/slPckLOvRKddQNhob3LwcswB3StUwMswiKMAMlXA0jQ2OSoaSKTe5blRCFBh2QuiZGEzWDSb&#10;aT/stpv1QCMkqT3WQJ2g6big3uSJUvltlD41ZKAmU1LTdaAUoFhK3z4ThvzEMmpMDnRKyyXq+aoh&#10;fU2XQvCxoaQERJ4JQEMFn3aDnkjIxMfJRRVrh5/0xjOaPTeOgFBDWJyYrJL0QPccGDRc+65/QRdJ&#10;ByHVA+Ud0oMMUwa+pQ6SpOT5USpL7sFKv5actWXeMmYmot6umEAQeYbzTRz5JleQjwsz1qMxw37s&#10;uTrp3QCVWG6ZOeXCTn6ZO+iYvjQFozncTGNFWmbHcDzrNTxqxMGGYeiAoXkPdWQa9+9lHrqLwI+d&#10;xSL0ncDfuM59nK+c5cqLosXmfnW/8f7RQL0gbdqypP3G+JQHHfGCLyuqSdGsAhyV5AhQo+I7RcVT&#10;U46obHUygnCReBgmIGW+v4jDJMKIsBo0uFACI8HV761qTFnqFtM+Lhj08nnu5zaZbGiITVPowm8q&#10;g8ncdNDxeDM7QzZ7Fby12AOXQDVUmaEVes+WrW28LS9foIQBpBEB+HzAoOHiL4xGkOIMyz93RFCM&#10;2M89tEHiBVoRlJlA5HOYiPOV7fkK6QtwlWEFhJjhSlm93w2irRs4yXZHz5egS1Vr6ljjs6gAt56A&#10;NvxXIhEeROI9fK1AAhhFEC7UsMZxbHzI3/dUClNUnxHUgz58Uk5f6YMA9LaePi4OPdfKYFrTduDx&#10;xaknp3Kx8mS7MHGTTbyJAyeYRxsncNdrZ5mvAifKvUW49ter1fqqC/Ux36cFPyNAuf4dOuUke2f9&#10;YHXQNoFmWzM6heTNA/d+njh5FC+cIA9CJ1m4seN6yX0SuUESrPNLYXlse/rtIWmhTcJ5aNXgBPpK&#10;GrQGnFTg3KxrQYUQa7sMx0cjkn5KaY+6qOEf9ODw/3/WBXOVgAuZiWW6POob3/kcxudX3Lt/AQ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DRqTg/HwQAACoLAAAOAAAAAAAAAAAAAAAAAC4CAABkcnMvZTJvRG9jLnhtbFBLAQIt&#10;ABQABgAIAAAAIQCQ/EnS3AAAAAkBAAAPAAAAAAAAAAAAAAAAAHkGAABkcnMvZG93bnJldi54bWxQ&#10;SwUGAAAAAAQABADzAAAAggc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njxAAAANsAAAAPAAAAZHJzL2Rvd25yZXYueG1sRI9BawIx&#10;FITvBf9DeEJvmrWo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GIoKeP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6192"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4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1"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2"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B958547"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DnkGwQAACoLAAAOAAAAZHJzL2Uyb0RvYy54bWzUVttu4zYQfS/QfyD4rliyLpaEKIvEttIC&#10;aXfRtOgzLVESUUpUSTpyWvTfOyQtx7nsYrG7KFA/yKQ4HJ45M3PEy3eHnqMHKhUTQ4GDCx8jOlSi&#10;ZkNb4N9+Lb0UI6XJUBMuBlrgR6rwu6vvv7ucxpwuRSd4TSUCJ4PKp7HAndZjvlioqqM9URdipAMs&#10;NkL2RMNUtotakgm893yx9P1kMQlZj1JUVCl4u3GL+Mr6bxpa6fdNo6hGvMCATduntM+deS6uLkne&#10;SjJ2rDrCIF+AoidsgENPrjZEE7SX7JWrnlVSKNHoi0r0C9E0rKI2Bogm8F9EcyvFfrSxtPnUjiea&#10;gNoXPH2x2+rnhw8SsbrAEdAzkB5yZI9FYWzImcY2B5tbOd6PH6SLEIZ3ovpDwfLi5bqZt84Y7aaf&#10;RA3+yF4LS86hkb1xAWGjg83B4ykH9KBRBS/jKE0MlAqWjmObo6qDRJpdgZ/EIUawHERJtnIZrLrt&#10;cT/sdpvNwCAkuTvWQj1CM3FBvaknStXXUXrfkZHaTClD10xpMFP6/oFwFCaOUWsy06kcl2gQ644M&#10;Lb2WUkwdJTUgCmwABir4dBvMREEm3iYXNZyNP5iNZzQHfpoAoZawNEsdYTPdS2DQch364TO6SD5K&#10;pW+p6JEZFJhy8K1MkCQnD3dKO3JnK/NaCc7qknFuJ7LdrblEEHmBy22ahDZXkI9nZnxAU4HDNPBN&#10;0vsRKrHecXvKMzv1ee6gY4baFozhcHsca8K4G8PxfDDwqBUHFwbMDhqG9j3UkW3cv6/L2F9FYeqt&#10;VnHoReHW927Scu1dr4MkWW1v1jfb4B8DNIjyjtU1HbbWp5p1JIg+r6iOiuYU4KQkJ4AGldhrKu+7&#10;ekI1M8mI4lUGxVUzkLIwXKVxlmBEeAsaXGmJkRT6d6Y7W5amxYyPZwwG5bIMS5dMPnbEpSn24Xcs&#10;g6O57aDT8XZ2hmzxKnhncQAugeqZVug9V7au8XaifoQSBpBWBODzAYNOyL8wmkCKC6z+3BNJMeI/&#10;DtAGWRAZRdB2ApEvYSLPV3bnK2SowFWBNRBih2vt9H4/StZ2cJLrjkFcgy41zNaxwedQAW4zAW34&#10;r0RiOYvEL/C1AgngFLlWMThOjQ/5+5ZKYYvqE4I668NH5fSVPkhA7+rpbXEYhFEG25quA08vnnry&#10;jS7M/GybbtPIi5bJ1ov8zca7LteRl5TBKt6Em/V686ILzTHfpgU/IUCl+c2d8iR7Z/3gdNA1gWHb&#10;MOqEJQuWkX+zzLwySVdeVEaxl6381POD7CZL/CiLNuVzYbljA/36kIzQZvEydmrwBPqFNBgNeFKB&#10;c7OegQohzvoCpycjkn9MaU+6aODPejD/W7n9n+qCvUrAhczGcrw8mhvf+RzG51fcq38B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D2QOeQ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4p7xAAAANsAAAAPAAAAZHJzL2Rvd25yZXYueG1sRI9BawIx&#10;FITvBf9DeII3zSpaZGsUaVGK0KLWFo+PzXOzunlZklS3/74pCD0OM/MNM1u0thZX8qFyrGA4yEAQ&#10;F05XXCo4fKz6UxAhImusHZOCHwqwmHceZphrd+MdXfexFAnCIUcFJsYmlzIUhiyGgWuIk3dy3mJM&#10;0pdSe7wluK3lKMsepcWK04LBhp4NFZf9t1WgX9a83RyDf9cnnLyZw+r8+VUr1eu2yycQkdr4H763&#10;X7WC8RD+vqQfIOe/AAAA//8DAFBLAQItABQABgAIAAAAIQDb4fbL7gAAAIUBAAATAAAAAAAAAAAA&#10;AAAAAAAAAABbQ29udGVudF9UeXBlc10ueG1sUEsBAi0AFAAGAAgAAAAhAFr0LFu/AAAAFQEAAAsA&#10;AAAAAAAAAAAAAAAAHwEAAF9yZWxzLy5yZWxzUEsBAi0AFAAGAAgAAAAhAHJfinv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721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3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8"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9"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C306A38"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YZGwQAACoLAAAOAAAAZHJzL2Uyb0RvYy54bWzUVttu4zYQfS/QfyD4rliy7kKURWJbaYG0&#10;u2ha9JmWqAtKiSpJR06L/nuHpKU4l10sdhcF6geZI5LDM2dmjnj57tgz9ECF7PiQY+/CxYgOJa+6&#10;ocnxb78WToKRVGSoCOMDzfEjlfjd1fffXU5jRte85ayiAoGTQWbTmONWqTFbrWTZ0p7ICz7SASZr&#10;LnqiwBTNqhJkAu89W61dN1pNXFSj4CWVEt5u7SS+Mv7rmpbqfV1LqhDLMWBT5inMc6+fq6tLkjWC&#10;jG1XnmCQL0DRk26AQxdXW6IIOojulau+KwWXvFYXJe9XvK67kpoYIBrPfRHNreCH0cTSZFMzLjQB&#10;tS94+mK35c8PHwTqqhz7MUYD6SFH5ljkrzU509hksOZWjPfjB2EjhOEdL/+QML16Oa/txi5G++kn&#10;XoE/clDckHOsRa9dQNjoaHLwuOSAHhUq4WUYJFEAmSph6jQ2OSpbSKTe5blR6GME014QpbHNYNnu&#10;Tvtht92sBxohyeyxBuoJmo4L6k0+USq/jtL7lozUZEpqumZKofgtpe8fCEO+bxk1S2Y6peUSDXzT&#10;kqGh10LwqaWkAkSeCUBDBZ92gzYkZOJtclHNuvEHvfGMZs9NIiDUEJakiSVspnsNDBqufdegW+gi&#10;2SikuqW8R3qQY8rAt9RBkow83EllyZ1X6deSs64qOsaMIZr9hgkEkee42CURFJjd8mwZG9AExZd4&#10;rk56P0IlVntmTnm2Tn6eO+iYoTIFozncncaKdMyOIT42aHjUiIMNA6yjgqF5D3VkGvfv6yJ048BP&#10;nDgOfSfwd65zkxQb53rjRVG8u9nc7Lx/NFAvyNququiwMz7lrCNe8HlFdVI0qwCLkiwANSp+UFTc&#10;t9WEqk4nIwjj1MNggJT5fpyEaYQRYQ1ocKkERoKr3zvVmrLULaZ9PGPQK9aFX9hksrElNk2hC785&#10;S5Zw00HL8cY6Q7Z6FbxdcQQugeqZVug9W7a28fa8eoQSBpBGBODzAYOWi78wmkCKcyz/PBBBMWI/&#10;DtAGqRdoRVDGgMjXYIjzmf35DBlKcJVjBYSY4UZZvT+MomtaOMl2x8CvQZfqztSxxmdRAW5tgDb8&#10;VyKRziLxC3ytQAIYRb6RLo1jaXzI37dUClNUnxDUWR8+Kqev9EEAeltPb4vDwLUymNa0Hbi8eOrJ&#10;N7owddNdsksCJ1hHOydwt1vnutgETlR4cbj1t5vN9kUX6mO+TQt+QoAK/Zs75Un2zvrB6qBtAs22&#10;ZtQKS+qtA/dmnTpFlMROUAShk8Zu4rheepNGbpAG2+K5sNx1A/36kLTQpuE6tGrwBPqFNGgNeFKB&#10;82V9ByqEWNfnOFkWkexjSrvoooY/68H8b+T2f6oL5ioBFzITy+nyqG985zaMz6+4V/8C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KFPZhkbBAAAKgsAAA4AAAAAAAAAAAAAAAAALgIAAGRycy9lMm9Eb2MueG1sUEsBAi0AFAAG&#10;AAgAAAAhAJD8SdLcAAAACQEAAA8AAAAAAAAAAAAAAAAAdQYAAGRycy9kb3ducmV2LnhtbFBLBQYA&#10;AAAABAAEAPMAAAB+Bw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1CbwgAAANsAAAAPAAAAZHJzL2Rvd25yZXYueG1sRE/LagIx&#10;FN0X+g/hCu40Y0u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C7Y1CbwgAAANsAAAAPAAAA&#10;AAAAAAAAAAAAAAcCAABkcnMvZG93bnJldi54bWxQSwUGAAAAAAMAAwC3AAAA9gI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wLixAAAANsAAAAPAAAAZHJzL2Rvd25yZXYueG1sRI9Ba8JA&#10;FITvBf/D8gQvohst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NWDAuL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8240"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3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5"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6"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F7896B2"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1qnFwQAACoLAAAOAAAAZHJzL2Uyb0RvYy54bWzUVttu4zYQfS/QfyD4rliyLpaEKAvflBZI&#10;u4umRZ9pibqglKiSdOS06L93SFqO7WQXi922QP0gz4jD4cyZmSPevjt0DD1RIVveZ9i7cTGifcHL&#10;tq8z/MvPuRNjJBXpS8J4TzP8TCV+d/ftN7fjkNI5bzgrqUDgpJfpOGS4UWpIZzNZNLQj8oYPtIfF&#10;iouOKFBFPSsFGcF7x2Zz141mIxflIHhBpYS3G7uI74z/qqKFel9VkirEMgyxKfMU5rnTz9ndLUlr&#10;QYamLY5hkC+IoiNtD4eeXG2IImgv2leuurYQXPJK3RS8m/GqagtqcoBsPPcqm3vB94PJpU7HejjB&#10;BNBe4fTFbosfnz4I1JYZ9gOMetJBjcyxaJ5ocMahTsHmXgyPwwdhMwTxgRe/SVieXa9rvbbGaDf+&#10;wEvwR/aKG3AOlei0C0gbHUwNnk81oAeFCngZBnEUQKUKWDrKpkZFA4XUuzw3Cn2MYNkLomRhK1g0&#10;2+N+2G03a0FHSFJ7rAn1GJrOC/pNvkAqvw7Sx4YM1FRKargmSMMJ0vdPhCHftJs+GUwmOKXFEvV8&#10;3ZC+pksh+NhQUkJEnkngYoNWJFTibXBRxdrhO73xDGbPjSMA1AAWJ7EFbIJ7DggarH3Xv4CLpIOQ&#10;6p7yDmkhw5SBb6mTJCl5epDKgjtZ6deSs7bMW8aMIurdmgkEmWc438aRb2oF9bgwYz0aofliz9VF&#10;7wboxHLHzCkXdvLz3MHE9KVpGI3h9igr0jIrw/Gs1+FRQw42DdAOCkTzHvrIDO6fyzx0F4EfO4tF&#10;6DuBv3WdVZyvneXai6LFdrVebb2/dKBekDZtWdJ+a3zKiUe84POa6sholgFOTHIKUEfF94qKx6Yc&#10;UdnqYgThIvEwKEBlvr+IwyTCiLAaOLhQAiPB1a+takxb6hHTPi4Q9PJ57ue2mGxoiC1T6MLv2AZH&#10;czNBp+ONdhbZ7FXy1uIAWALUE6wwe7Zt7eDtePkMLQxBGhKAzwcIDRd/YDQCFWdY/r4ngmLEvu9h&#10;DBIv0IygjAKZz0ER5yu78xXSF+AqwwoAMeJaWb7fD6KtGzjJTkfPl8BLVWv6WMdno4K4tQLc8F+R&#10;BFTO8u5P8LUCCmAU+WbydRz/FlOYpvoEoU788FE6fcUPAqK3/fQ2OfRcM4MZTTuBpxcvM/nGFCZu&#10;so23ceAE82jrBO5m4yzzdeBEubcIN/5mvd5cTaE+5p8ZwU8QUK5/06S80N7ZPFgetEOg0daIWmJJ&#10;vHngruaJk0fxwgnyIHSShRs7rpesksgNkmCTXxLLQ9vTr09JE20SzkPLBi9BX1GD5oAXFjg361pg&#10;IcTaLsPxyYikH2PaEy/q8Cc+mP4N3f5PecFcJeBCZnI5Xh71je9cB/n8inv3NwA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N0dapxcEAAAqCwAADgAAAAAAAAAAAAAAAAAuAgAAZHJzL2Uyb0RvYy54bWxQSwECLQAUAAYACAAA&#10;ACEAkPxJ0twAAAAJAQAADwAAAAAAAAAAAAAAAABxBgAAZHJzL2Rvd25yZXYueG1sUEsFBgAAAAAE&#10;AAQA8wAAAHoHA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8FxAAAANsAAAAPAAAAZHJzL2Rvd25yZXYueG1sRI/dagIx&#10;FITvhb5DOAXvNFuL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FVi/wXEAAAA2wAAAA8A&#10;AAAAAAAAAAAAAAAABwIAAGRycy9kb3ducmV2LnhtbFBLBQYAAAAAAwADALcAAAD4Ag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aQxQAAANsAAAAPAAAAZHJzL2Rvd25yZXYueG1sRI9Ba8JA&#10;FITvBf/D8oReSt1YQS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CkHJaQxQAAANsAAAAP&#10;AAAAAAAAAAAAAAAAAAcCAABkcnMvZG93bnJldi54bWxQSwUGAAAAAAMAAwC3AAAA+QI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3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2"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3"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DAF07EA"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CDvFgQAACoLAAAOAAAAZHJzL2Uyb0RvYy54bWzUVttu4zYQfS/QfyD4rlh3S0KURWJbaYG0&#10;u2ha9JmWqAtKiSpJR06L/nuHpOXYTnax2G0L1A8yKQ6HZ87MHPH63b5n6IkK2fEhx96VixEdSl51&#10;Q5PjX34unAQjqchQEcYHmuNnKvG7m2+/uZ7GjPq85ayiAoGTQWbTmONWqTFbLGTZ0p7IKz7SARZr&#10;LnqiYCqaRSXIBN57tvBdN15MXFSj4CWVEt6u7SK+Mf7rmpbqfV1LqhDLMWBT5inMc6ufi5trkjWC&#10;jG1XHmCQL0DRk26AQ4+u1kQRtBPdK1d9Vwouea2uSt4veF13JTUxQDSeexHNveC70cTSZFMzHmkC&#10;ai94+mK35Y9PHwTqqhwHHkYD6SFH5ljkx5qcaWwysLkX4+P4QdgIYfjAy98kLC8u1/W8scZoO/3A&#10;K/BHdoobcva16LULCBvtTQ6ejzmge4VKeBmFSRxCpkpYOoxNjsoWEql3eW4cBRjBshfG6dJmsGw3&#10;h/2w227WA42QZPZYA/UATccF9SZfKJVfR+ljS0ZqMiU1XTOl/kzp+yfCkG/A6pPBZKZTWi7RwFct&#10;GRp6KwSfWkoqQOSZAM426ImETLxNLqpZN36nN57Q7LlJDIQawpI0sYTNdPvAoOE6cIMzukg2Cqnu&#10;Ke+RHuSYMvAtdZAkI08PUllyZyv9WnLWVUXHmJmIZrtiAkHkOS42SRyY8CEfZ2ZsQBMUX+K5Oun9&#10;CJVYbZk55cxOfp476JihMgWjOdwcxop0zI7heDZoeNSIgw0DZnsFQ/Me6sg07p+3ReQuwyBxlsso&#10;cMJg4zp3SbFybldeHC83d6u7jfeXBuqFWdtVFR02xqecdcQLP6+oDopmFeCoJEeAGhXfKSoe22pC&#10;VaeTEUbLFPq16kDKgmCZRGmMEWENaHCpBEaCq1871Zqy1C2mfZwx6BV+ERQ2mWxsiU1T5MLvUAYH&#10;c9NBx+PN7ATZ4lXw1mIPXALVM63Qe7ZsbeNtefUMJQwgjQjA5wMGLRd/YDSBFOdY/r4jgmLEvh+g&#10;DVIv1IqgzAQi92EiTle2pytkKMFVjhUQYoYrZfV+N4quaeEk2x0DvwVdqjtTxxqfRQW49QS04b8S&#10;CRAzq7s/wdcKJIBR5Jsu1Tj+LaUwRfUJQZ314aNy+kofBKC39fS2OAxcK4NpTduBxxcvPflGF6Zu&#10;ukk2SeiEfrxxQne9dm6LVejEhbeM1sF6tVpfdKE+5p9pwU8IUKF/c6e8yN5JP1gdtE2g2daMWmFJ&#10;PT907/zUKeJk6YRFGDnp0k0c10vv0tgN03BdnAvLQzfQrw9JC20a+ZFVgxfQF9KgNeBFBU7N+g5U&#10;CLGuz3FyNCLZx5T2qIsa/qwH87+R2/+pLpirBFzITCyHy6O+8Z3OYXx6xb35G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5&#10;PCDvFgQAACoLAAAOAAAAAAAAAAAAAAAAAC4CAABkcnMvZTJvRG9jLnhtbFBLAQItABQABgAIAAAA&#10;IQCQ/EnS3AAAAAkBAAAPAAAAAAAAAAAAAAAAAHAGAABkcnMvZG93bnJldi54bWxQSwUGAAAAAAQA&#10;BADzAAAAeQc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dxxAAAANsAAAAPAAAAZHJzL2Rvd25yZXYueG1sRI9BawIx&#10;FITvBf9DeEJvmtWi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NqLZ3H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UIxQAAANsAAAAPAAAAZHJzL2Rvd25yZXYueG1sRI9Ba8JA&#10;FITvBf/D8oReSt1YoU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0azUIxQAAANsAAAAP&#10;AAAAAAAAAAAAAAAAAAcCAABkcnMvZG93bnJldi54bWxQSwUGAAAAAAMAAwC3AAAA+QI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60288"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2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9"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0"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0EE132"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7UFw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xDpgbSQ47MscgPNDnT2GSw5laM9+MHYSOE4R0vf5MwvXg5r+3GLkb76Qde&#10;gT9yUNyQc6xFr11A2OhocvB4zgE9KlTCyyhM4hAyVcLUaWxyVLaQSL3Lc+MowAimvTBOlzaDZbs7&#10;7YfddrMeaIQks8caqCdoOi6oN/lEqfw6Su9bMlKTKanpmilNZ0rfPxCGfANInwxLZjql5RINfNOS&#10;oaErIfjUUlIBIs8E8GyDNiRk4m1yUc268Tu98YJmz01iINQQlqSJJWym2wcGDdeBa/J9potko5Dq&#10;lvIe6UGOKQPfUgdJMvJwJ5Uld16lX0vOuqroGDOGaPYbJhBEnuNil8SByRUc8GwZG9CU4yDxXJ30&#10;foRKrPbMnPJsnfw8d9AxQ2UKRnO4O40V6Zgdw/Fs0PCoEQcbBlhHBUPzHurINO6fqyJyl2GQOMtl&#10;FDhhsHOddVJsnNXGi+Plbr1Z77y/NFAvzNququiwMz7lrCNe+HlFdVI0qwBnJTkD1Kj4QVFx31YT&#10;qjqdjDBaph4GA6QsCJZJlMYYEdaABpdKYCS4+rVTrSlL3WLaxzMGvcIvgsImk40tsWmKXPiduua0&#10;3HTQ+XhjXSBbvArerjgCl0D1TCv0ni1b23h7Xj1CCQNIIwLw+YBBy8UfGE0gxTmWvx+IoBix7wdo&#10;g9QLtSIoY0DkPhjicmZ/OUOGElzlWAEhZrhRVu8Po+iaFk6y3THwFehS3Zk61vgsKsCtDdCG/0gk&#10;AojG6u5P8LUCCWAU+ZFOgsbxbymFKapPCOqsDx+V01f6IAC9rae3xWHgWhlMa9oOPL946sk3ujB1&#10;012yS0In9OOdE7rbrbMqNqETF94y2gbbzWb7ogv1Mf9MC35CgAr9mzvlSfYu+sHqoG0CzbZm1ApL&#10;6vmhu/ZTp4iTpRMWYeSkSzdxXC9dp7EbpuG2eC4sd91Avz4kLbRpBLVl1OAJ9Atp0BrwpAKXy/oO&#10;VAixrs9xcl5Eso8p7VkXNfxZD+Z/I7f/U10wVwm4kJlYTpdHfeO7tGF8ecW9+Rs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nDoO1BcEAAAqCwAADgAAAAAAAAAAAAAAAAAuAgAAZHJzL2Uyb0RvYy54bWxQSwECLQAUAAYACAAA&#10;ACEAkPxJ0twAAAAJAQAADwAAAAAAAAAAAAAAAABxBgAAZHJzL2Rvd25yZXYueG1sUEsFBgAAAAAE&#10;AAQA8wAAAHoHA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PdxAAAANsAAAAPAAAAZHJzL2Rvd25yZXYueG1sRI9BawIx&#10;FITvBf9DeEJvmlWo6NYoYrEUoUWtLR4fm+dmdfOyJKlu/30jCD0OM/MNM523thYX8qFyrGDQz0AQ&#10;F05XXCrYf656YxAhImusHZOCXwown3Uepphrd+UtXXaxFAnCIUcFJsYmlzIUhiyGvmuIk3d03mJM&#10;0pdSe7wmuK3lMMtG0mLFacFgQ0tDxXn3YxXol1ferA/Bf+gjPr2b/er09V0r9dhtF88gIrXxP3xv&#10;v2kFwwncvqQfIGd/AAAA//8DAFBLAQItABQABgAIAAAAIQDb4fbL7gAAAIUBAAATAAAAAAAAAAAA&#10;AAAAAAAAAABbQ29udGVudF9UeXBlc10ueG1sUEsBAi0AFAAGAAgAAAAhAFr0LFu/AAAAFQEAAAsA&#10;AAAAAAAAAAAAAAAAHwEAAF9yZWxzLy5yZWxzUEsBAi0AFAAGAAgAAAAhAFH2Y93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t/wgAAANsAAAAPAAAAZHJzL2Rvd25yZXYueG1sRE9Na4NA&#10;EL0H+h+WKeQS4poW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BEuat/wgAAANsAAAAPAAAA&#10;AAAAAAAAAAAAAAcCAABkcnMvZG93bnJldi54bWxQSwUGAAAAAAMAAwC3AAAA9gI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61312"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2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6"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7"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8EF020"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zeFA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sRRgPpIUfmWuQbcqaxycDmVoz34wdhI4ThHS9/k8Dd4uW+njfWGO2nH3gF&#10;/shBcUPOsRa9dgFho6PJweM5B/SoUAmLUZjEIWSqhK3T2OSobCGR+pTnxlGAEWx7YZwubQbLdnc6&#10;D6ftYT3QCElmrzVQT9B0eUC9ySdK5ddRet+SkZpMSU3XTGk8U/r+gTDkexqQvhlMZjql5RINfNOS&#10;oaErIfjUUlIBImMPuC8O6ImETLxNLqpZN36nD17Q7LlJDIQawpI0sYTNdPvAoOE6cINndJFsFFLd&#10;Ut4jPcgxZeBb6iBJRh7upLLkzlZ6WXLWVUXHmJmIZr9hAkHkOS52SRyYXEE+npmxAU05DhLP1Unv&#10;R6jEas/MLc/s5Oe5g44ZKlMwmsPdaaxIx+wYrmeDhkeNONgwYHZUMDTrUEemcf9cFZG7DIPEWS6j&#10;wAmDneusk2LjrDZeHC9368165/2lgXph1nZVRYed8SlnHfHCzyuqk6JZBTgryRmgRsUPior7tppQ&#10;1elkhNEy9TBMQMqCYJlEKZQaYQ1ocKkERoKrXzvVmrLULaZ9PGPQK/wiKGwy2dgSm6bIhd+pDE7m&#10;poPO15vZBbLFq+CtxRG4BKpnWk0N67K15b/n1SOUMIA0IgCvDxi0XPyB0QRSnGP5+4EIihH7foA2&#10;SL1QK4IyE4gclAmJy5395Q4ZSnCVYwWEmOFGWb0/jKJrWrjJdsfAV6BLdWfqWLeVRQW49QS04b8S&#10;CWhAq7s/wdsKJIBR5Pv/tlKYovqEoM768FE5faUPAtDbenpbHAaulcG0pu3A88JTT77Rhamb7pJd&#10;EjqhH++c0N1unVWxCZ248JbRNthuNtsXXaiv+Wda8BMCVOjf3ClPsnfRD1YHbRNotjWjVlhSzw/d&#10;tZ86RZwsnbAIIydduonjeuk6jd0wDbfFc2G56wb69SFpoU0jeM8bNXgC/UIatAY8qcClWd+BCiHW&#10;9TlOzkYk+5jSnnVRw5/1YP43cvs/1QWAbT7ITCynj0f9xXc5h/HlJ+7N3wA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wF+M&#10;3hQEAAAqCwAADgAAAAAAAAAAAAAAAAAuAgAAZHJzL2Uyb0RvYy54bWxQSwECLQAUAAYACAAAACEA&#10;kPxJ0twAAAAJAQAADwAAAAAAAAAAAAAAAABuBgAAZHJzL2Rvd25yZXYueG1sUEsFBgAAAAAEAAQA&#10;8wAAAHcHA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fevwwAAANsAAAAPAAAAZHJzL2Rvd25yZXYueG1sRI9BawIx&#10;FITvQv9DeAVvmq2gyGqUUrGUglKtisfH5rnZunlZklTXf28KQo/DzHzDTOetrcWFfKgcK3jpZyCI&#10;C6crLhXsvpe9MYgQkTXWjknBjQLMZ0+dKebaXXlDl20sRYJwyFGBibHJpQyFIYuh7xri5J2ctxiT&#10;9KXUHq8Jbms5yLKRtFhxWjDY0Juh4rz9tQr04p2/Po/Br/UJhyuzW/7sD7VS3ef2dQIiUhv/w4/2&#10;h1YwGMHfl/QD5OwOAAD//wMAUEsBAi0AFAAGAAgAAAAhANvh9svuAAAAhQEAABMAAAAAAAAAAAAA&#10;AAAAAAAAAFtDb250ZW50X1R5cGVzXS54bWxQSwECLQAUAAYACAAAACEAWvQsW78AAAAVAQAACwAA&#10;AAAAAAAAAAAAAAAfAQAAX3JlbHMvLnJlbHNQSwECLQAUAAYACAAAACEAIGn3r8MAAADbAAAADwAA&#10;AAAAAAAAAAAAAAAHAgAAZHJzL2Rvd25yZXYueG1sUEsFBgAAAAADAAMAtwAAAPcCA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6233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2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3"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4"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A7D6356"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o6GQQAACoLAAAOAAAAZHJzL2Uyb0RvYy54bWzUVttu4zYQfS/QfyD4rlh3S0KUhWNbaYG0&#10;u9hs0Wdaoi4oJaokHTkt+u8dkrLjOLuLxW5boH6QSXE4PHNm5ojXbw49Q49UyI4POfauXIzoUPKq&#10;G5oc//KhcBKMpCJDRRgfaI6fqMRvbr7/7noaM+rzlrOKCgROBplNY45bpcZssZBlS3sir/hIB1is&#10;ueiJgqloFpUgE3jv2cJ33XgxcVGNgpdUSni7sYv4xviva1qqt3UtqUIsx4BNmacwz51+Lm6uSdYI&#10;MrZdOcMgX4GiJ90Ah55cbYgiaC+6V676rhRc8lpdlbxf8LruSmpigGg89yKaO8H3o4mlyaZmPNEE&#10;1F7w9NVuy58f3wnUVTn2fYwG0kOOzLHIW2pyprHJwOZOjA/jO2EjhOE9L3+TsLy4XNfzxhqj3fQT&#10;r8Af2StuyDnUotcuIGx0MDl4OuWAHhQq4WUUJnEImSphaR6bHJUtJFLv8tw4CjCCZS+MUwOSZGW7&#10;nffDbrtZDzRCktljDdQZmo4L6k0+Uyq/jdKHlozUZEpquo6UAk5L6dtHwpCXWEaNyZFOablEA1+3&#10;ZGjoSgg+tZRUgMgzAWio4NNu0BMJmfg4uahm3fiD3nhGs+cmMRBqCEtSg4FkR7p9YNBwHbjBC7pI&#10;Ngqp7ijvkR7kmDLwLXWQJCOP91JZco9W+rXkrKuKjjEzEc1uzQSCyHNcbJM4MLmCfLwwYwOachwk&#10;nquT3o9QidWOmVNe2MkvcwcdM1SmYDSH23msSMfsGI5ng4ZHjTjYMAwdMDTvoY5M4/65KiJ3GQaJ&#10;s1xGgRMGW9e5TYq1s1p7cbzc3q5vt95fGqgXZm1XVXTYGp/yqCNe+GVFNSuaVYCTkpwAalR8r6h4&#10;aKsJVZ1ORhgtUw/DBKQsCJZJlMYYEdaABpdKYCS4+rVTrSlL3WLaxwsGvcIvgsImk40tsWmKXPjN&#10;ZTCbmw46HW9mZ8gWr4K3FgfgEqiGKjO0Qu/ZsrWNt+PVE5QwgDQiAJ8PGLRc/IHRBFKcY/n7ngiK&#10;EftxgDZIvVArgjITiNyHiThf2Z2vkKEEVzlWQIgZrpXV+/0ouqaFk2x3DHwFulR3po41PosKcOsJ&#10;aMN/JRKgV1Yk3sPXCiSAUeSl/7ZSmKL6jKAe9eGTcvpKHwSgt/X0cXEYuFYG05q2A08vnntyLhcr&#10;T7YLUzfdJtskdEI/3jqhu9k4q2IdOnHhLaNNsFmvNxddqI/5Z1rwMwJU6N+xU55l76wfrA7aJtBs&#10;a0bnkDw/dG/91CniZOmERRg56dJNHNdLb9PYDdNwU7wUlvtuoN8ekhbaNPIjqwbPoC+kQWvAswqc&#10;m/UdqBBiXZ/j5GREsk8p7UkXNfyjHhz//8+6YK4ScCEzscyXR33jO5/D+PyKe/M3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fiEo6GQQAACoLAAAOAAAAAAAAAAAAAAAAAC4CAABkcnMvZTJvRG9jLnhtbFBLAQItABQABgAI&#10;AAAAIQCQ/EnS3AAAAAkBAAAPAAAAAAAAAAAAAAAAAHMGAABkcnMvZG93bnJldi54bWxQSwUGAAAA&#10;AAQABADzAAAAfAc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Q3xAAAANsAAAAPAAAAZHJzL2Rvd25yZXYueG1sRI9BawIx&#10;FITvBf9DeEJvmtWi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DAeVDfEAAAA2wAAAA8A&#10;AAAAAAAAAAAAAAAABwIAAGRycy9kb3ducmV2LnhtbFBLBQYAAAAAAwADALcAAAD4Ag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63360"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0"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1"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B0BDB19"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9aWHwQAACoLAAAOAAAAZHJzL2Uyb0RvYy54bWzUVttu4zYQfS/QfyD4rliyLpaEKAvHttIC&#10;aXfRtOgzLVEXlBJVko6cFv33DklbviS7WOwuCtQPMikOh2fOzBzx9t2+Y+iZCtnyPsPejYsR7Qte&#10;tn2d4d9+zZ0YI6lIXxLGe5rhFyrxu7vvv7sdh5TOecNZSQUCJ71MxyHDjVJDOpvJoqEdkTd8oD0s&#10;Vlx0RMFU1LNSkBG8d2w2d91oNnJRDoIXVEp4u7aL+M74rypaqPdVJalCLMOATZmnMM+tfs7ubkla&#10;CzI0bXGAQb4ARUfaHg6dXK2JImgn2leuurYQXPJK3RS8m/GqagtqYoBoPPcqmgfBd4OJpU7Hepho&#10;AmqvePpit8XPzx8EakvIXYJRTzrIkTkWeYEmZxzqFGwexPA0fBA2Qhg+8uIPCcuz63U9r60x2o4/&#10;8RL8kZ3ihpx9JTrtAsJGe5ODlykHdK9QAS/DII4CyFQBS4exyVHRQCL1Ls+NQh8jWPaCKFnYDBbN&#10;5rAfdtvNeqARktQea6AeoOm4oN7kiVL5dZQ+NWSgJlNS03WgdA5xWErfPxOGvNAyakyOdErLJer5&#10;qiF9TZdC8LGhpAREnglAQwWfdoOeSMjE2+SiirXDD3rjGc2eG0cAxBAWJ7El7Ej3HBg0XPuuf0EX&#10;SQch1QPlHdKDDFMGvqUOkqTk+VEqS+7RSr+WnLVl3jJmJqLerphAEHmG800c+SZXkI8LM9ajMcN+&#10;7Lk66d0AlVhumTnlwk5+njvomL40BaM53BzGirTMjuF41mt41IiDDQNmewVD8x7qyDTu38s8dBeB&#10;HzuLReg7gb9xnfs4XznLlRdFi8396n7j/aOBekHatGVJ+43xKY864gWfV1QHRbMKMCnJBFCj4jtF&#10;xVNTjqhsdTKCcJF4GCYgZb6/iMMkwoiwGjS4UAIjwdXvrWpMWeoW0z4uGPTyee7nNplsaIhNU+jC&#10;71AGB3PTQdPxZnaGbPYqeGuxBy6B6iOt0Hu2bG3jbXn5AiUMII0IwOcDBg0Xf2E0ghRnWP65I4Ji&#10;xH7soQ0SL9CKoMwEItdtJc5XtucrpC/AVYYVEGKGK2X1fjeItm7gJNsdPV+CLlWtqWONz6IC3HoC&#10;2vBfiQTk0YrEL/C1AglgFHmRToLGMTU+5O9bKoUpqk8I6lEfPiqnr/RBAHpbT2+LQ8+1MpjWtB04&#10;vTj15BtdmLjJJt7EgRPMo40TuOu1s8xXgRPl3iJc++vVan3VhfqYb9OCnxCgXP+OnXKSvbN+sDpo&#10;m0CzrRm1wpJ488C9nydOHsULJ8iD0EkWbuy4XnKfRG6QBOv8Ulge255+fUhaaJNwHlo1OIG+kgat&#10;AScVODfrWlAhxNouw/FkRNKPKe2kixr+UQ+O/0Zu/6e6YK4ScCEzsRwuj/rGdz6H8fkV9+5f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A899aWHwQAACoLAAAOAAAAAAAAAAAAAAAAAC4CAABkcnMvZTJvRG9jLnhtbFBLAQIt&#10;ABQABgAIAAAAIQCQ/EnS3AAAAAkBAAAPAAAAAAAAAAAAAAAAAHkGAABkcnMvZG93bnJldi54bWxQ&#10;SwUGAAAAAAQABADzAAAAggc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pAwQAAANsAAAAPAAAAZHJzL2Rvd25yZXYueG1sRE9ba8Iw&#10;FH4X9h/CGfimqYJDOlMZDkUGG/My8fHQnDbdmpOSZNr9++VB8PHjuy+WvW3FhXxoHCuYjDMQxKXT&#10;DdcKjof1aA4iRGSNrWNS8EcBlsXDYIG5dlfe0WUfa5FCOOSowMTY5VKG0pDFMHYdceIq5y3GBH0t&#10;tcdrCretnGbZk7TYcGow2NHKUPmz/7UK9OuGP9/OwX/oCmfv5rj+/jq1Sg0f+5dnEJH6eBff3Fut&#10;YJrWpy/pB8jiHwAA//8DAFBLAQItABQABgAIAAAAIQDb4fbL7gAAAIUBAAATAAAAAAAAAAAAAAAA&#10;AAAAAABbQ29udGVudF9UeXBlc10ueG1sUEsBAi0AFAAGAAgAAAAhAFr0LFu/AAAAFQEAAAsAAAAA&#10;AAAAAAAAAAAAHwEAAF9yZWxzLy5yZWxzUEsBAi0AFAAGAAgAAAAhAMDMykDBAAAA2wAAAA8AAAAA&#10;AAAAAAAAAAAABwIAAGRycy9kb3ducmV2LnhtbFBLBQYAAAAAAwADALcAAAD1Ag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64384"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7"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8"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58A7877"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3HFwQAACoLAAAOAAAAZHJzL2Uyb0RvYy54bWzUVttu4zYQfS/QfyD4rliy7kKURWJbaYG0&#10;u2ha9JmWqAtKiSpJR06L/nuHpOVLkl0sdhcF6gd5hhwOZ87MHOn63b5n6IkK2fEhx96VixEdSl51&#10;Q5Pj334tnAQjqchQEcYHmuNnKvG7m++/u57GjC55y1lFBQIng8ymMcetUmO2WMiypT2RV3ykA2zW&#10;XPREgSqaRSXIBN57tli6brSYuKhGwUsqJayu7Sa+Mf7rmpbqfV1LqhDLMcSmzFOY51Y/FzfXJGsE&#10;GduuPIRBviCKnnQDXHp0tSaKoJ3oXrnqu1JwyWt1VfJ+weu6K6nJAbLx3BfZ3Au+G00uTTY14xEm&#10;gPYFTl/stvz56YNAXQW1izAaSA81Mtciz9PgTGOTgc29GB/HD8JmCOIDL/+QsL14ua/1xhqj7fQT&#10;r8Af2SluwNnXotcuIG20NzV4PtaA7hUqYTEMkiiASpWwdZBNjcoWCqlPeW4U+hjBthdEaWwrWLab&#10;w3k4bQ9rQUdIMnutCfUQms4L+k2eIJVfB+ljS0ZqKiU1XDOk8Qzp+yfCkLe0iBqTGU5psUQDX7Vk&#10;aOitEHxqKakgIlMBiPvsgFYkVOJtcFHNuvEHffAMZs9NIgDUAJakiQVshnsJCBqsfde/gItko5Dq&#10;nvIeaSHHlIFvqZMkGXl6kMqCO1vpZclZVxUdY0YRzXbFBILMc1xsksg3tYJ6XJixAU059hPP1UXv&#10;R+jEasvMLRd28vPcwcQMlWkYjeHmICvSMSvD9WzQ4VFDDjYN0PYKRLMOfWQG9+/bInTjwE+cOA59&#10;J/A3rnOXFCvnduVFUby5W91tvH90oF6QtV1V0WFjfMqZR7zg85rqwGiWAY5McgxQR8V3iorHtppQ&#10;1eliBGGcehgUoDLfj5MwheklrAEOLpXASHD1e6da05Z6xLSPCwS9Yln4hS0mG1tiyxS68Du0wcHc&#10;TNDxeqOdRbZ4lby12AOWAPUMq+lh3bZ28La8eoYWhiANCcDrA4SWi78wmoCKcyz/3BFBMWI/DjAG&#10;qRdoRlBGgcyXoIjzne35DhlKcJVjBYAYcaUs3+9G0TUt3GSnY+C3wEt1Z/pYj5WNCuI+cMN/RRLw&#10;hrS8+wu8rYACGEWemcWLwYf6fUumME31CUKd+eGjdPqKHwREb/vpbXIYuGYGM5p2Ao8Lp5l8YwpT&#10;N90kmyRwgmW0cQJ3vXZui1XgRIUXh2t/vVqtX0yhvubbjOAnCKjQv3lSTrR3Ng+WB+0QaLQ1opZY&#10;Um8ZuHfL1CmiJHaCIgidNHYTx/XSuzRygzRYF5fE8tAN9OtT0kSbhsvQssEp6BfUoDngxALnZn0H&#10;LIRY1+c4ORqR7GNMe+RFHf7MB/O/odv/KS9A2OaDzORy+HjUX3znOsjnn7g3/wI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rJCtx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iJwgAAANsAAAAPAAAAZHJzL2Rvd25yZXYueG1sRE9NawIx&#10;EL0X+h/CFHrTrEK1rEaRFqUIFbUqHofNuNl2M1mSVLf/3ghCb/N4nzOetrYWZ/Khcqyg181AEBdO&#10;V1wq2H3NO68gQkTWWDsmBX8UYDp5fBhjrt2FN3TexlKkEA45KjAxNrmUoTBkMXRdQ5y4k/MWY4K+&#10;lNrjJYXbWvazbCAtVpwaDDb0Zqj42f5aBfp9wevlMfiVPuHLp9nNv/eHWqnnp3Y2AhGpjf/iu/tD&#10;p/lDuP2SDpCTKwAAAP//AwBQSwECLQAUAAYACAAAACEA2+H2y+4AAACFAQAAEwAAAAAAAAAAAAAA&#10;AAAAAAAAW0NvbnRlbnRfVHlwZXNdLnhtbFBLAQItABQABgAIAAAAIQBa9CxbvwAAABUBAAALAAAA&#10;AAAAAAAAAAAAAB8BAABfcmVscy8ucmVsc1BLAQItABQABgAIAAAAIQCBSZiJ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sZxAAAANsAAAAPAAAAZHJzL2Rvd25yZXYueG1sRI9Ba8JA&#10;EIXvBf/DMoKXUjf1UCR1FRGkQQpibD0P2WkSmp2N2TVJ/33nIHib4b1575vVZnSN6qkLtWcDr/ME&#10;FHHhbc2lga/z/mUJKkRki41nMvBHATbrydMKU+sHPlGfx1JJCIcUDVQxtqnWoajIYZj7lli0H985&#10;jLJ2pbYdDhLuGr1IkjftsGZpqLClXUXFb35zBobi2F/Onx/6+HzJPF+z6y7/Phgzm47bd1CRxvgw&#10;368zK/gCK7/IAHr9DwAA//8DAFBLAQItABQABgAIAAAAIQDb4fbL7gAAAIUBAAATAAAAAAAAAAAA&#10;AAAAAAAAAABbQ29udGVudF9UeXBlc10ueG1sUEsBAi0AFAAGAAgAAAAhAFr0LFu/AAAAFQEAAAsA&#10;AAAAAAAAAAAAAAAAHwEAAF9yZWxzLy5yZWxzUEsBAi0AFAAGAAgAAAAhAPF6+xnEAAAA2wAAAA8A&#10;AAAAAAAAAAAAAAAABwIAAGRycy9kb3ducmV2LnhtbFBLBQYAAAAAAwADALcAAAD4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65408"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1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4"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5"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A16D0F"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KHAQAACg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0LufIx60kGOzLEo1tyMQ52CyYMYnoZ3wgYIw0de/CFheXa9rue1NUbb8Rde&#10;gjuyU9xws69Ep11A1GhvUvByTAHdK1TAyzCIowASVcDSNDYpKhrIo97luVEISGHZC6JkYRNYNJtp&#10;P+y2m/VAIySpPdZAnaDpuKDc5IlR+W2MPjVkoCZRUtN1YBSgWEbfPhOGEkuosTiwKS2VqOerhvQ1&#10;XQrBx4aSEgB5Br9GCi7tBj2RkIiPc4sq1g4/6Y1nLHtuHAGfhq84MUkl6YHtORBoqPZd/4Itkg5C&#10;qgfKO6QHGaYMfEsdI0nJ86NUltuDlX4tOWvLvGXMTES9XTGBIPAM55s48k2qIB0XZqxHY4b92HN1&#10;zrsB6rDcMnPKhZ38MnfQL31p6kVzuJnGirTMjuF41mt41EiDDcPQAUPzHsrItO3fyzx0F4EfO4tF&#10;6DuBv3Gd+zhfOcuVF0WLzf3qfuP9o4F6Qdq0ZUn7jfEpDyriBV9WU5Oe2f4/6sgRoEbFd4qKp6Yc&#10;UdnqZAThIvEwTEDIfH8Rh0mEEWE1KHChBEaCq99b1Ziq1B2mfVww6OXz3M9tMtnQEJum0IXfVAaT&#10;uWmg4/FmdoZs9ip4a7EHLoFqqDJDK7SeLVvbd1tevkAJA0ijAfDxgEHDxV8YjSDEGZZ/7oigGLGf&#10;e2iDxAu0ICgzgcjnMBHnK9vzFdIX4CrDCggxw5Wyar8bRFs3cJLtjp4vQZaq1tSxxmdRAW49AWn4&#10;rzQiPGjEe/hWgQQwijyTBI3j2PiQv++pFKaoPqOnB334pJq+0gcB6G09fVwceq6VwbSm7cDji1NP&#10;TuVi5cl2YeImm3gTB04wjzZO4K7XzjJfBU6Ue4tw7a9Xq/VVF+pjvk8LfkaAcv07dMpJ9s76weqg&#10;bQLNtmZ0CsmbB+79PHHyKF44QR6ETrJwY8f1kvskcoMkWOeXwvLY9vTbQ9JCm4Tz0KrBCfSVNGgN&#10;OKnAuVnXggoh1nYZjo9GJP2U0h51UcM/6MHh//+sC+YmAdcxE8t0ddT3vfM5jM8vuHf/Ag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CUp/OKHAQAACgLAAAOAAAAAAAAAAAAAAAAAC4CAABkcnMvZTJvRG9jLnhtbFBLAQItABQA&#10;BgAIAAAAIQCQ/EnS3AAAAAkBAAAPAAAAAAAAAAAAAAAAAHYGAABkcnMvZG93bnJldi54bWxQSwUG&#10;AAAAAAQABADzAAAAfwc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b+wgAAANsAAAAPAAAAZHJzL2Rvd25yZXYueG1sRE9NawIx&#10;EL0X+h/CFHrTrFKlrEaRFqUIFbUqHofNuNl2M1mSVLf/3ghCb/N4nzOetrYWZ/Khcqyg181AEBdO&#10;V1wq2H3NO68gQkTWWDsmBX8UYDp5fBhjrt2FN3TexlKkEA45KjAxNrmUoTBkMXRdQ5y4k/MWY4K+&#10;lNrjJYXbWvazbCgtVpwaDDb0Zqj42f5aBfp9wevlMfiVPuHg0+zm3/tDrdTzUzsbgYjUxn/x3f2h&#10;0/wXuP2SDpCTKwAAAP//AwBQSwECLQAUAAYACAAAACEA2+H2y+4AAACFAQAAEwAAAAAAAAAAAAAA&#10;AAAAAAAAW0NvbnRlbnRfVHlwZXNdLnhtbFBLAQItABQABgAIAAAAIQBa9CxbvwAAABUBAAALAAAA&#10;AAAAAAAAAAAAAB8BAABfcmVscy8ucmVsc1BLAQItABQABgAIAAAAIQBxmwb+wgAAANsAAAAPAAAA&#10;AAAAAAAAAAAAAAcCAABkcnMvZG93bnJldi54bWxQSwUGAAAAAAMAAwC3AAAA9gI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66432"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8"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2"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2F7336D"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EfGAQAACULAAAOAAAAZHJzL2Uyb0RvYy54bWzUVttu4zYQfS/QfyD4rliy7kKUhWNbaYG0&#10;u2ha9JmWqAtKiSpJR06L/nuHpO/JLha7iwL1g8wRyeGZMzNHvH236xl6pkJ2fMixd+NiRIeSV93Q&#10;5Pi3XwsnwUgqMlSE8YHm+IVK/O7u++9upzGjc95yVlGBwMkgs2nMcavUmM1msmxpT+QNH+kAkzUX&#10;PVFgimZWCTKB957N5q4bzSYuqlHwkkoJb1d2Et8Z/3VNS/W+riVViOUYsCnzFOa50c/Z3S3JGkHG&#10;tiv3MMgXoOhJN8ChR1crogjaiu6Vq74rBZe8Vjcl72e8rruSmhggGs+9iuZB8O1oYmmyqRmPNAG1&#10;Vzx9sdvy5+cPAnVVjmOMBtJDisypKNTUTGOTwYoHMT6NH4SND4aPvPxDwvTsel7bjV2MNtNPvAJ3&#10;ZKu4oWZXi167gKDRzmTg5ZgBulOohJdhkEQB5KmEqf3YZKhsIY16l+dGoY8RTHtBlMY2f2W73u+H&#10;3XazHmiEJLPHGqh7aDouqDZ5IlR+HaFPLRmpyZPUdO0Jhcq3hL5/JgxFlk+z4ECmtEyigS9bMjR0&#10;IQSfWkoqwOMZ+BooeLQbtCEhD29Ti2rWjT/ojWcke24SAZ2GriRNLF0HsufAn2Had/0Lskg2Cqke&#10;KO+RHuSYMvAtdYgkI8+PUllqD6v0a8lZVxUdY8YQzWbJBILAc1ysk8g3mYJsXCxjA5py7Ceeq1Pe&#10;j1CF1YaZUy7Wyc9zB90yVKZcNIfr/ViRjtkxHM8GDY8aYbBhgLVTMDTvoYpM0/69KEI3DvzEiePQ&#10;dwJ/7Tr3SbF0FksviuL1/fJ+7f2jgXpB1nZVRYe18SkPGuIFn1dSezWz3X9UkSNAjYpvFRVPbTWh&#10;qtPJCMI49TAYIGO+HydhGmFEWAP6WyqBkeDq9061pih1g2kfFwx6xbzwC5tMNrbEpil04bcvg/1y&#10;0z/H4411hmz2Kni7YgdcAtUHWqHzbNnattvw6gVKGEAaCYBPBwxaLv7CaAIZzrH8c0sExYj9OEAb&#10;pF6g9UAZAyKfgyHOZzbnM2QowVWOFRBihktltX47iq5p4STbHQNfgCrVnaljjc+iAtzaAGX4jyTC&#10;mx804hf4UoEEMIpMp2gYx76H9H1LoTA19Qk1PcjDR7X0lTwIAG/L6W1tGLgWBtOZtgGPL04t+UYT&#10;pm66TtZJ4ATzaO0E7mrlLIpl4ESFF4crf7Vcrq6aUB/zbTrwE/pT6N+hUU6qd9YOVgZtD2i2NaNW&#10;V1JvHrj389QpoiR2giIInTR2E8f10vs0coM0WBWXuvLYDfTrQ9I6m4bz0IrBCfSVMmgJOInA+bK+&#10;AxFCrOtznBwXkexjQnuURQ3/IAeHf6O2/1NZMPcIuIuZWPb3Rn3ZO7dhfH67vfsX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MfDMR8YBAAAJQsAAA4AAAAAAAAAAAAAAAAALgIAAGRycy9lMm9Eb2MueG1sUEsBAi0AFAAGAAgA&#10;AAAhAJD8SdLcAAAACQEAAA8AAAAAAAAAAAAAAAAAcgYAAGRycy9kb3ducmV2LnhtbFBLBQYAAAAA&#10;BAAEAPMAAAB7Bw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JzMwAAAANoAAAAPAAAAZHJzL2Rvd25yZXYueG1sRE9da8Iw&#10;FH0X/A/hCr5pquAY1VSGoshgY1M39nhpbptqc1OSTLt/vzwM9ng436t1b1txIx8axwpm0wwEcel0&#10;w7WC82k3eQQRIrLG1jEp+KEA62I4WGGu3Z3f6XaMtUghHHJUYGLscilDachimLqOOHGV8xZjgr6W&#10;2uM9hdtWzrPsQVpsODUY7GhjqLwev60Cvd3z2/NX8K+6wsWLOe8uH5+tUuNR/7QEEamP/+I/90Er&#10;SFvTlXQDZPELAAD//wMAUEsBAi0AFAAGAAgAAAAhANvh9svuAAAAhQEAABMAAAAAAAAAAAAAAAAA&#10;AAAAAFtDb250ZW50X1R5cGVzXS54bWxQSwECLQAUAAYACAAAACEAWvQsW78AAAAVAQAACwAAAAAA&#10;AAAAAAAAAAAfAQAAX3JlbHMvLnJlbHNQSwECLQAUAAYACAAAACEA3TyczMAAAADaAAAADwAAAAAA&#10;AAAAAAAAAAAHAgAAZHJzL2Rvd25yZXYueG1sUEsFBgAAAAADAAMAtwAAAPQ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w10:wrap anchorx="margin" anchory="margin"/>
              </v:group>
            </w:pict>
          </mc:Fallback>
        </mc:AlternateContent>
      </w:r>
      <w:r w:rsidR="004C1626">
        <w:rPr>
          <w:noProof/>
          <w:szCs w:val="52"/>
          <w:lang w:eastAsia="en-US"/>
        </w:rPr>
        <mc:AlternateContent>
          <mc:Choice Requires="wpg">
            <w:drawing>
              <wp:anchor distT="0" distB="0" distL="114300" distR="114300" simplePos="0" relativeHeight="25166745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4169AF"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maGQQAACQ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j1FPOkiRORXNNTXjUKew4l4Mj8MHYeOD4QMv/pAwPbue13ZtF6Pd+BMv&#10;wR3ZK26oOVSi0y4gaHQwGXieMkAPChXwMgziKIA8FTB1HJsMFQ2kUe/y3CgEpDDtBVGysPkrmu1x&#10;P+y2m/VAIySpPdZAPULTcUG1yTOh8usIfWzIQE2epKbrSGh4IvT9E2HIt3yaBScypWUS9XzdkL6m&#10;SyH42FBSAh7PwNdAwaPdoA0JeXibWlSxdvhBb7wg2XPjCOg0dMVJbOk6kT0H/gzTvmvQTWSRdBBS&#10;3VPeIT3IMGXgW+oQSUqeHqSy1J5W6deSs7bMW8aMIerdmgkEgWc438aRbzIFB7xYxno0QuHFnqtT&#10;3g1QheWOmVNerJOf5w66pS9NuWgOt8exIi2zYzie9RoeNcJgwwDroGBo3kMVmab9e5mH7iLwY2ex&#10;CH0n8Leus4rztbNce1G02K7Wq633jwbqBWnTliXtt8anPGmIF3xeSR3VzHb/pCITQI2K7xUVj005&#10;orLVyQjCReJhMEDGfH8Rh0mEEWE16G+hBEaCq99b1Zii1A2mfbxg0MvnuZ/bZLKhITZNoQu/Y88c&#10;l5v+mY431gWy2avg7YoDcAlUn2iFzrNla9tux8tnKGEAaSQAPh0waLj4C6MRZDjD8s89ERQj9mMP&#10;bZB4gdYDZQyIfA6GuJzZXc6QvgBXGVZAiBmuldX6/SDauoGTbHf0fAmqVLWmjjU+iwpwawOU4T+S&#10;CEic1dxf4EMFCsAoMrKlUUxtD9n7ljphSuoTYnpSh49K6St1EADeVtPb0tBzrQumMW3/TS/OHflG&#10;DyZuso23ceAE82jrBO5m4yzzdeBEubcIN/5mvd5c9aA+5ts04CfkJ9e/U5+cRe+iG6wK2hbQbGtG&#10;rawk3jxwV/PEyaN44QR5EDrJwo0d10tWSeQGSbDJX8rKQ9vTrw9Jy2wSzkOrBWfQV8KgFeCsAZfL&#10;uhY0CLG2y3A8LSLpx3R2UkUN/6QGp38jtv9TVTDXCLiKmViO10Z917u0YXx5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k6Cma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NSwwAAANoAAAAPAAAAZHJzL2Rvd25yZXYueG1sRI9BawIx&#10;FITvQv9DeIXeNFvBIlujlIoigkW3Kj0+Ns/NtpuXJUl1++8bQfA4zMw3zGTW2UacyYfasYLnQQaC&#10;uHS65krB/nPRH4MIEVlj45gU/FGA2fShN8Fcuwvv6FzESiQIhxwVmBjbXMpQGrIYBq4lTt7JeYsx&#10;SV9J7fGS4LaRwyx7kRZrTgsGW3o3VP4Uv1aBni95u/4K/kOfcLQx+8X34dgo9fTYvb2CiNTFe/jW&#10;XmkFI7heSTdATv8BAAD//wMAUEsBAi0AFAAGAAgAAAAhANvh9svuAAAAhQEAABMAAAAAAAAAAAAA&#10;AAAAAAAAAFtDb250ZW50X1R5cGVzXS54bWxQSwECLQAUAAYACAAAACEAWvQsW78AAAAVAQAACwAA&#10;AAAAAAAAAAAAAAAfAQAAX3JlbHMvLnJlbHNQSwECLQAUAAYACAAAACEAMz0zUs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w10:wrap anchorx="margin" anchory="margin"/>
              </v:group>
            </w:pict>
          </mc:Fallback>
        </mc:AlternateContent>
      </w:r>
    </w:p>
    <w:sdt>
      <w:sdtPr>
        <w:alias w:val="Subtitle"/>
        <w:tag w:val="Subtitle"/>
        <w:id w:val="221498499"/>
        <w:placeholder>
          <w:docPart w:val="1D3BF81A591F4F248B1D61D0775124C9"/>
        </w:placeholder>
        <w:dataBinding w:prefixMappings="xmlns:ns0='http://purl.org/dc/elements/1.1/' xmlns:ns1='http://schemas.openxmlformats.org/package/2006/metadata/core-properties' " w:xpath="/ns1:coreProperties[1]/ns0:subject[1]" w:storeItemID="{6C3C8BC8-F283-45AE-878A-BAB7291924A1}"/>
        <w:text/>
      </w:sdtPr>
      <w:sdtEndPr/>
      <w:sdtContent>
        <w:p w:rsidR="0044041A" w:rsidRDefault="0046207A">
          <w:pPr>
            <w:pStyle w:val="Subtitle"/>
          </w:pPr>
          <w:r>
            <w:t>A proposal to implement hardware and software according to a grant awarded by the State of Michigan</w:t>
          </w:r>
        </w:p>
      </w:sdtContent>
    </w:sdt>
    <w:p w:rsidR="0046207A" w:rsidRDefault="009559EA" w:rsidP="0046207A">
      <w:pPr>
        <w:pStyle w:val="Heading1"/>
      </w:pPr>
      <w:r>
        <w:t xml:space="preserve">I. </w:t>
      </w:r>
      <w:r w:rsidR="0046207A">
        <w:t xml:space="preserve">Purpose </w:t>
      </w:r>
    </w:p>
    <w:p w:rsidR="007D0F6B" w:rsidRDefault="0046207A" w:rsidP="0046207A">
      <w:pPr>
        <w:rPr>
          <w:color w:val="auto"/>
        </w:rPr>
      </w:pPr>
      <w:r w:rsidRPr="002800BA">
        <w:rPr>
          <w:b/>
          <w:color w:val="auto"/>
        </w:rPr>
        <w:t xml:space="preserve">The proposed activity would implement </w:t>
      </w:r>
      <w:r w:rsidR="007D0F6B" w:rsidRPr="002800BA">
        <w:rPr>
          <w:b/>
          <w:color w:val="auto"/>
        </w:rPr>
        <w:t xml:space="preserve">an enterprise network </w:t>
      </w:r>
      <w:r w:rsidR="00D6290E" w:rsidRPr="002800BA">
        <w:rPr>
          <w:b/>
          <w:color w:val="auto"/>
        </w:rPr>
        <w:t>computer system</w:t>
      </w:r>
      <w:r w:rsidR="00D6290E">
        <w:rPr>
          <w:color w:val="auto"/>
        </w:rPr>
        <w:t xml:space="preserve"> for Early Career Academy (ECA). </w:t>
      </w:r>
      <w:r w:rsidR="007D0F6B">
        <w:rPr>
          <w:color w:val="auto"/>
        </w:rPr>
        <w:t>The result would be</w:t>
      </w:r>
      <w:r w:rsidR="00D6290E">
        <w:rPr>
          <w:color w:val="auto"/>
        </w:rPr>
        <w:t xml:space="preserve"> one </w:t>
      </w:r>
      <w:r w:rsidR="001643F1">
        <w:rPr>
          <w:color w:val="auto"/>
        </w:rPr>
        <w:t>(</w:t>
      </w:r>
      <w:r w:rsidR="00D6290E">
        <w:rPr>
          <w:color w:val="auto"/>
        </w:rPr>
        <w:t xml:space="preserve">or </w:t>
      </w:r>
      <w:r w:rsidR="001643F1">
        <w:rPr>
          <w:color w:val="auto"/>
        </w:rPr>
        <w:t xml:space="preserve">ideally </w:t>
      </w:r>
      <w:r w:rsidR="00D6290E">
        <w:rPr>
          <w:color w:val="auto"/>
        </w:rPr>
        <w:t>two</w:t>
      </w:r>
      <w:r w:rsidR="001643F1">
        <w:rPr>
          <w:color w:val="auto"/>
        </w:rPr>
        <w:t>)</w:t>
      </w:r>
      <w:r w:rsidR="00D6290E">
        <w:rPr>
          <w:color w:val="auto"/>
        </w:rPr>
        <w:t xml:space="preserve"> moveable server racks which </w:t>
      </w:r>
      <w:r w:rsidR="001643F1">
        <w:rPr>
          <w:color w:val="auto"/>
        </w:rPr>
        <w:t xml:space="preserve">teachers </w:t>
      </w:r>
      <w:r w:rsidR="00D6290E">
        <w:rPr>
          <w:color w:val="auto"/>
        </w:rPr>
        <w:t xml:space="preserve">could use to </w:t>
      </w:r>
      <w:r w:rsidR="00D6290E" w:rsidRPr="0046207A">
        <w:rPr>
          <w:color w:val="auto"/>
        </w:rPr>
        <w:t>supplement teaching resources</w:t>
      </w:r>
      <w:r w:rsidR="00D6290E">
        <w:rPr>
          <w:color w:val="auto"/>
        </w:rPr>
        <w:t xml:space="preserve">. </w:t>
      </w:r>
    </w:p>
    <w:p w:rsidR="0046207A" w:rsidRDefault="0046207A" w:rsidP="007D0F6B">
      <w:pPr>
        <w:rPr>
          <w:color w:val="auto"/>
        </w:rPr>
      </w:pPr>
      <w:r w:rsidRPr="0046207A">
        <w:rPr>
          <w:color w:val="auto"/>
        </w:rPr>
        <w:t xml:space="preserve">The State of Michigan </w:t>
      </w:r>
      <w:r>
        <w:rPr>
          <w:color w:val="auto"/>
        </w:rPr>
        <w:t xml:space="preserve">awarded a grant of </w:t>
      </w:r>
      <w:r w:rsidRPr="0046207A">
        <w:rPr>
          <w:color w:val="auto"/>
        </w:rPr>
        <w:t xml:space="preserve">$141,800 to </w:t>
      </w:r>
      <w:r w:rsidR="00D6290E">
        <w:rPr>
          <w:color w:val="auto"/>
        </w:rPr>
        <w:t>ECA</w:t>
      </w:r>
      <w:r>
        <w:rPr>
          <w:color w:val="auto"/>
        </w:rPr>
        <w:t xml:space="preserve"> to achieve several</w:t>
      </w:r>
      <w:r w:rsidRPr="0046207A">
        <w:rPr>
          <w:color w:val="auto"/>
        </w:rPr>
        <w:t xml:space="preserve"> goals (1) to improve hands-on learning and employability of current stude</w:t>
      </w:r>
      <w:r w:rsidR="007D0F6B">
        <w:rPr>
          <w:color w:val="auto"/>
        </w:rPr>
        <w:t xml:space="preserve">nts, (2) to increase enrollment </w:t>
      </w:r>
      <w:r w:rsidRPr="0046207A">
        <w:rPr>
          <w:color w:val="auto"/>
        </w:rPr>
        <w:t xml:space="preserve">by enhancing the learning environment with a marketable feature, a corporate-grade computer network, clearly distinguishing ECA from competing institutions, and (3) to investigate an innovative new teaching model: teachers collaborating with working technical experts to deliver real-world lessons and work-ready graduates. </w:t>
      </w:r>
    </w:p>
    <w:p w:rsidR="007D0F6B" w:rsidRDefault="007D0F6B" w:rsidP="007D0F6B">
      <w:pPr>
        <w:keepNext/>
        <w:jc w:val="center"/>
      </w:pPr>
      <w:r>
        <w:rPr>
          <w:noProof/>
          <w:color w:val="auto"/>
          <w:lang w:eastAsia="en-US"/>
        </w:rPr>
        <w:drawing>
          <wp:inline distT="0" distB="0" distL="0" distR="0">
            <wp:extent cx="2976936" cy="4008474"/>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973006" cy="4003183"/>
                    </a:xfrm>
                    <a:prstGeom prst="rect">
                      <a:avLst/>
                    </a:prstGeom>
                    <a:noFill/>
                    <a:ln w="9525">
                      <a:noFill/>
                      <a:miter lim="800000"/>
                      <a:headEnd/>
                      <a:tailEnd/>
                    </a:ln>
                  </pic:spPr>
                </pic:pic>
              </a:graphicData>
            </a:graphic>
          </wp:inline>
        </w:drawing>
      </w:r>
    </w:p>
    <w:p w:rsidR="007D0F6B" w:rsidRPr="0046207A" w:rsidRDefault="007D0F6B" w:rsidP="007D0F6B">
      <w:pPr>
        <w:pStyle w:val="Caption"/>
        <w:jc w:val="center"/>
        <w:rPr>
          <w:color w:val="auto"/>
        </w:rPr>
      </w:pPr>
      <w:r>
        <w:t xml:space="preserve">Figure </w:t>
      </w:r>
      <w:r w:rsidR="008B2A9C">
        <w:fldChar w:fldCharType="begin"/>
      </w:r>
      <w:r w:rsidR="008B2A9C">
        <w:instrText xml:space="preserve"> SEQ Figure \* ARABIC </w:instrText>
      </w:r>
      <w:r w:rsidR="008B2A9C">
        <w:fldChar w:fldCharType="separate"/>
      </w:r>
      <w:r w:rsidR="00BB36CE">
        <w:rPr>
          <w:noProof/>
        </w:rPr>
        <w:t>1</w:t>
      </w:r>
      <w:r w:rsidR="008B2A9C">
        <w:rPr>
          <w:noProof/>
        </w:rPr>
        <w:fldChar w:fldCharType="end"/>
      </w:r>
      <w:r>
        <w:rPr>
          <w:noProof/>
        </w:rPr>
        <w:t>: Full Height Server Cabinet (Image Source: Global Industries)</w:t>
      </w:r>
    </w:p>
    <w:p w:rsidR="00F23298" w:rsidRDefault="009559EA" w:rsidP="00F23298">
      <w:pPr>
        <w:pStyle w:val="Heading1"/>
      </w:pPr>
      <w:r>
        <w:lastRenderedPageBreak/>
        <w:t xml:space="preserve">II. </w:t>
      </w:r>
      <w:r w:rsidR="00F23298">
        <w:t>Background</w:t>
      </w:r>
    </w:p>
    <w:p w:rsidR="00F23298" w:rsidRDefault="00F23298" w:rsidP="00F23298">
      <w:pPr>
        <w:rPr>
          <w:color w:val="auto"/>
        </w:rPr>
      </w:pPr>
      <w:r w:rsidRPr="00F23298">
        <w:rPr>
          <w:color w:val="auto"/>
        </w:rPr>
        <w:t xml:space="preserve">The Bureau of Labor Statistics reports that Michigan ranks among US states with the highest number of computer network support specialists.  It also reports that the job outlook for computer support specialists is 17% (faster than average).  These positions often require an associate’s degree, not always a bachelor’s degree.  </w:t>
      </w:r>
    </w:p>
    <w:p w:rsidR="00F23298" w:rsidRPr="00F23298" w:rsidRDefault="00F23298" w:rsidP="00F23298">
      <w:pPr>
        <w:rPr>
          <w:color w:val="auto"/>
        </w:rPr>
      </w:pPr>
      <w:r>
        <w:rPr>
          <w:color w:val="auto"/>
        </w:rPr>
        <w:t xml:space="preserve">Early Career Academy teaches traditional high school courses, but what sets it apart is its commitment to preparing secondary school students for information technology positions, including network support positions. </w:t>
      </w:r>
      <w:r w:rsidRPr="00F23298">
        <w:rPr>
          <w:color w:val="auto"/>
        </w:rPr>
        <w:t xml:space="preserve">For these reasons a significant percentage of </w:t>
      </w:r>
      <w:r>
        <w:rPr>
          <w:color w:val="auto"/>
        </w:rPr>
        <w:t>ECA</w:t>
      </w:r>
      <w:r w:rsidRPr="00F23298">
        <w:rPr>
          <w:color w:val="auto"/>
        </w:rPr>
        <w:t xml:space="preserve"> graduates are expected to pursue computer network support specialist positions.</w:t>
      </w:r>
    </w:p>
    <w:p w:rsidR="00F23298" w:rsidRPr="00F23298" w:rsidRDefault="00F23298" w:rsidP="00F23298">
      <w:pPr>
        <w:rPr>
          <w:color w:val="auto"/>
        </w:rPr>
      </w:pPr>
      <w:r w:rsidRPr="00F23298">
        <w:rPr>
          <w:color w:val="auto"/>
        </w:rPr>
        <w:t>Computer network support specialist positions require an understanding of corporate computer networks.  Corporate networks are more elaborate and much more expensive than home “</w:t>
      </w:r>
      <w:proofErr w:type="spellStart"/>
      <w:r w:rsidRPr="00F23298">
        <w:rPr>
          <w:color w:val="auto"/>
        </w:rPr>
        <w:t>wifi</w:t>
      </w:r>
      <w:proofErr w:type="spellEnd"/>
      <w:r w:rsidRPr="00F23298">
        <w:rPr>
          <w:color w:val="auto"/>
        </w:rPr>
        <w:t xml:space="preserve">” networks.  Consequently, entry-level career candidates rarely have exposure to such equipment. </w:t>
      </w:r>
    </w:p>
    <w:p w:rsidR="00F23298" w:rsidRDefault="00F23298" w:rsidP="00F23298">
      <w:pPr>
        <w:rPr>
          <w:color w:val="auto"/>
        </w:rPr>
      </w:pPr>
      <w:r w:rsidRPr="00F23298">
        <w:rPr>
          <w:color w:val="auto"/>
        </w:rPr>
        <w:t xml:space="preserve">This proposal, if implemented, would change that. The project would give high school students access to corporate enterprise equipment prior to graduation. </w:t>
      </w:r>
    </w:p>
    <w:p w:rsidR="00DF5112" w:rsidRDefault="00DF5112" w:rsidP="00F23298">
      <w:pPr>
        <w:rPr>
          <w:color w:val="auto"/>
        </w:rPr>
      </w:pPr>
    </w:p>
    <w:p w:rsidR="00A4395B" w:rsidRDefault="00A4395B" w:rsidP="00A4395B">
      <w:pPr>
        <w:pStyle w:val="Heading1"/>
        <w:keepNext/>
        <w:jc w:val="center"/>
      </w:pPr>
      <w:r>
        <w:rPr>
          <w:noProof/>
          <w:lang w:eastAsia="en-US"/>
        </w:rPr>
        <w:drawing>
          <wp:inline distT="0" distB="0" distL="0" distR="0">
            <wp:extent cx="4066032" cy="4066032"/>
            <wp:effectExtent l="19050" t="0" r="0" b="0"/>
            <wp:docPr id="11" name="Picture 7" descr="IT-guys-for-Career-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guys-for-Career-Book.jpg"/>
                    <pic:cNvPicPr/>
                  </pic:nvPicPr>
                  <pic:blipFill>
                    <a:blip r:embed="rId15" cstate="print"/>
                    <a:stretch>
                      <a:fillRect/>
                    </a:stretch>
                  </pic:blipFill>
                  <pic:spPr>
                    <a:xfrm>
                      <a:off x="0" y="0"/>
                      <a:ext cx="4066032" cy="4066032"/>
                    </a:xfrm>
                    <a:prstGeom prst="rect">
                      <a:avLst/>
                    </a:prstGeom>
                  </pic:spPr>
                </pic:pic>
              </a:graphicData>
            </a:graphic>
          </wp:inline>
        </w:drawing>
      </w:r>
    </w:p>
    <w:p w:rsidR="00A4395B" w:rsidRDefault="00A4395B" w:rsidP="00A4395B">
      <w:pPr>
        <w:pStyle w:val="Caption"/>
        <w:jc w:val="center"/>
      </w:pPr>
      <w:r>
        <w:t xml:space="preserve">Figure </w:t>
      </w:r>
      <w:r w:rsidR="008B2A9C">
        <w:fldChar w:fldCharType="begin"/>
      </w:r>
      <w:r w:rsidR="008B2A9C">
        <w:instrText xml:space="preserve"> SEQ Figure \* ARABIC </w:instrText>
      </w:r>
      <w:r w:rsidR="008B2A9C">
        <w:fldChar w:fldCharType="separate"/>
      </w:r>
      <w:r w:rsidR="00BB36CE">
        <w:rPr>
          <w:noProof/>
        </w:rPr>
        <w:t>2</w:t>
      </w:r>
      <w:r w:rsidR="008B2A9C">
        <w:rPr>
          <w:noProof/>
        </w:rPr>
        <w:fldChar w:fldCharType="end"/>
      </w:r>
      <w:r>
        <w:t>: Network Engineers (Image Source: Valencia College)</w:t>
      </w:r>
    </w:p>
    <w:p w:rsidR="00A4395B" w:rsidRDefault="00A4395B" w:rsidP="00F23298">
      <w:pPr>
        <w:rPr>
          <w:color w:val="auto"/>
        </w:rPr>
      </w:pPr>
    </w:p>
    <w:p w:rsidR="0046207A" w:rsidRPr="0046207A" w:rsidRDefault="009559EA" w:rsidP="0046207A">
      <w:pPr>
        <w:pStyle w:val="Heading1"/>
      </w:pPr>
      <w:r>
        <w:lastRenderedPageBreak/>
        <w:t xml:space="preserve">III. </w:t>
      </w:r>
      <w:r w:rsidR="005C0230">
        <w:t xml:space="preserve">System </w:t>
      </w:r>
      <w:r w:rsidR="0046207A">
        <w:t>Implementation</w:t>
      </w:r>
    </w:p>
    <w:p w:rsidR="001E2899" w:rsidRDefault="0046207A" w:rsidP="0046207A">
      <w:pPr>
        <w:rPr>
          <w:color w:val="auto"/>
        </w:rPr>
      </w:pPr>
      <w:r w:rsidRPr="0046207A">
        <w:rPr>
          <w:color w:val="auto"/>
        </w:rPr>
        <w:t>The implementation wo</w:t>
      </w:r>
      <w:r>
        <w:rPr>
          <w:color w:val="auto"/>
        </w:rPr>
        <w:t xml:space="preserve">uld be achieved by assembling one or two </w:t>
      </w:r>
      <w:r w:rsidRPr="0046207A">
        <w:rPr>
          <w:color w:val="auto"/>
        </w:rPr>
        <w:t>movable computer cabinet</w:t>
      </w:r>
      <w:r>
        <w:rPr>
          <w:color w:val="auto"/>
        </w:rPr>
        <w:t>s</w:t>
      </w:r>
      <w:r w:rsidRPr="0046207A">
        <w:rPr>
          <w:color w:val="auto"/>
        </w:rPr>
        <w:t xml:space="preserve"> </w:t>
      </w:r>
      <w:r>
        <w:rPr>
          <w:color w:val="auto"/>
        </w:rPr>
        <w:t>which would contain</w:t>
      </w:r>
      <w:r w:rsidRPr="0046207A">
        <w:rPr>
          <w:color w:val="auto"/>
        </w:rPr>
        <w:t xml:space="preserve"> hardware and software comparable to </w:t>
      </w:r>
      <w:r>
        <w:rPr>
          <w:color w:val="auto"/>
        </w:rPr>
        <w:t>that</w:t>
      </w:r>
      <w:r w:rsidRPr="0046207A">
        <w:rPr>
          <w:color w:val="auto"/>
        </w:rPr>
        <w:t xml:space="preserve"> used by a small corporate enterprise. Hardware would include rack mount servers, storage devices, routers, switches, firewalls, and console interconnected by CAT5/CAT6 cables, all mounted in one or two enclosed movable server cabinets on casters. </w:t>
      </w:r>
    </w:p>
    <w:p w:rsidR="001E2899" w:rsidRDefault="001E2899" w:rsidP="001E2899">
      <w:pPr>
        <w:pStyle w:val="Heading2"/>
      </w:pPr>
      <w:r>
        <w:t>Space Requirements for Hardware</w:t>
      </w:r>
    </w:p>
    <w:p w:rsidR="001E2899" w:rsidRDefault="0046207A" w:rsidP="0046207A">
      <w:pPr>
        <w:rPr>
          <w:color w:val="auto"/>
        </w:rPr>
      </w:pPr>
      <w:r w:rsidRPr="0046207A">
        <w:rPr>
          <w:color w:val="auto"/>
        </w:rPr>
        <w:t xml:space="preserve">The footprint of each cabinet </w:t>
      </w:r>
      <w:r w:rsidR="007D0F6B">
        <w:rPr>
          <w:color w:val="auto"/>
        </w:rPr>
        <w:t>would be</w:t>
      </w:r>
      <w:r w:rsidRPr="0046207A">
        <w:rPr>
          <w:color w:val="auto"/>
        </w:rPr>
        <w:t xml:space="preserve"> 2 feet wide and 3 feet deep. Cabinet height </w:t>
      </w:r>
      <w:r w:rsidR="007D0F6B">
        <w:rPr>
          <w:color w:val="auto"/>
        </w:rPr>
        <w:t>is variable</w:t>
      </w:r>
      <w:r w:rsidRPr="0046207A">
        <w:rPr>
          <w:color w:val="auto"/>
        </w:rPr>
        <w:t xml:space="preserve"> depending on the number of components it stores.</w:t>
      </w:r>
      <w:r w:rsidR="001E2899">
        <w:rPr>
          <w:color w:val="auto"/>
        </w:rPr>
        <w:t xml:space="preserve"> </w:t>
      </w:r>
    </w:p>
    <w:p w:rsidR="002800BA" w:rsidRPr="002800BA" w:rsidRDefault="001E2899" w:rsidP="002800BA">
      <w:pPr>
        <w:pStyle w:val="ListParagraph"/>
        <w:numPr>
          <w:ilvl w:val="0"/>
          <w:numId w:val="3"/>
        </w:numPr>
      </w:pPr>
      <w:r w:rsidRPr="002800BA">
        <w:rPr>
          <w:b/>
          <w:color w:val="auto"/>
        </w:rPr>
        <w:t>This proposal requests</w:t>
      </w:r>
      <w:r w:rsidR="00210864" w:rsidRPr="002800BA">
        <w:rPr>
          <w:b/>
          <w:color w:val="auto"/>
        </w:rPr>
        <w:t xml:space="preserve"> classroom</w:t>
      </w:r>
      <w:r w:rsidRPr="002800BA">
        <w:rPr>
          <w:b/>
          <w:color w:val="auto"/>
        </w:rPr>
        <w:t xml:space="preserve"> space </w:t>
      </w:r>
      <w:r w:rsidR="00210864" w:rsidRPr="002800BA">
        <w:rPr>
          <w:b/>
          <w:color w:val="auto"/>
        </w:rPr>
        <w:t xml:space="preserve">be dedicated </w:t>
      </w:r>
      <w:r w:rsidRPr="002800BA">
        <w:rPr>
          <w:b/>
          <w:color w:val="auto"/>
        </w:rPr>
        <w:t xml:space="preserve">for two tall enclosed but vented cabinets on casters, measuring 24” wide by 36” deep by 72” tall. </w:t>
      </w:r>
      <w:r w:rsidRPr="002800BA">
        <w:rPr>
          <w:color w:val="auto"/>
        </w:rPr>
        <w:t xml:space="preserve">See example at: </w:t>
      </w:r>
      <w:hyperlink r:id="rId16" w:history="1">
        <w:r w:rsidRPr="001E2899">
          <w:rPr>
            <w:rStyle w:val="Hyperlink"/>
          </w:rPr>
          <w:t>Global Industrial Products</w:t>
        </w:r>
      </w:hyperlink>
      <w:r w:rsidRPr="002800BA">
        <w:rPr>
          <w:color w:val="auto"/>
        </w:rPr>
        <w:t xml:space="preserve">. </w:t>
      </w:r>
    </w:p>
    <w:p w:rsidR="001E2899" w:rsidRDefault="001E2899" w:rsidP="00D03194">
      <w:pPr>
        <w:pStyle w:val="Heading2"/>
      </w:pPr>
      <w:r>
        <w:t>Power Requirements for Hardware</w:t>
      </w:r>
    </w:p>
    <w:p w:rsidR="001E2899" w:rsidRDefault="001E2899" w:rsidP="007D0F6B">
      <w:pPr>
        <w:rPr>
          <w:color w:val="auto"/>
        </w:rPr>
      </w:pPr>
      <w:r>
        <w:rPr>
          <w:color w:val="auto"/>
        </w:rPr>
        <w:t>Data centers use a great deal of power, but this system would be used for educational purposes, not actual production</w:t>
      </w:r>
      <w:r w:rsidR="00D03194">
        <w:rPr>
          <w:color w:val="auto"/>
        </w:rPr>
        <w:t>. T</w:t>
      </w:r>
      <w:r>
        <w:rPr>
          <w:color w:val="auto"/>
        </w:rPr>
        <w:t xml:space="preserve">he system would be turned off most of the time. </w:t>
      </w:r>
      <w:r w:rsidR="00D03194" w:rsidRPr="007D0F6B">
        <w:rPr>
          <w:color w:val="auto"/>
        </w:rPr>
        <w:t xml:space="preserve">According to </w:t>
      </w:r>
      <w:hyperlink r:id="rId17" w:history="1">
        <w:proofErr w:type="spellStart"/>
        <w:r w:rsidR="00D03194" w:rsidRPr="007D0F6B">
          <w:rPr>
            <w:rStyle w:val="Hyperlink"/>
          </w:rPr>
          <w:t>ZDnet</w:t>
        </w:r>
        <w:proofErr w:type="spellEnd"/>
      </w:hyperlink>
      <w:r w:rsidR="00D03194" w:rsidRPr="007D0F6B">
        <w:rPr>
          <w:color w:val="auto"/>
        </w:rPr>
        <w:t xml:space="preserve">, maximum power draw for a Dell PowerEdge R610 is 717 watts, about the same power as seven 100-watt light bulbs. In practice the system would never reach that maximum.  </w:t>
      </w:r>
    </w:p>
    <w:p w:rsidR="007D0F6B" w:rsidRPr="007D0F6B" w:rsidRDefault="007D0F6B" w:rsidP="007D0F6B">
      <w:pPr>
        <w:pStyle w:val="ListParagraph"/>
        <w:numPr>
          <w:ilvl w:val="0"/>
          <w:numId w:val="3"/>
        </w:numPr>
        <w:rPr>
          <w:b/>
          <w:color w:val="auto"/>
        </w:rPr>
      </w:pPr>
      <w:r w:rsidRPr="007D0F6B">
        <w:rPr>
          <w:b/>
          <w:color w:val="auto"/>
        </w:rPr>
        <w:t>This proposal requests access to building’s power supply.</w:t>
      </w:r>
    </w:p>
    <w:p w:rsidR="00D03194" w:rsidRDefault="00D03194" w:rsidP="001E2899">
      <w:pPr>
        <w:rPr>
          <w:color w:val="auto"/>
        </w:rPr>
      </w:pPr>
      <w:r>
        <w:rPr>
          <w:color w:val="auto"/>
        </w:rPr>
        <w:t>According to Electricity Local, “</w:t>
      </w:r>
      <w:r w:rsidRPr="00D03194">
        <w:rPr>
          <w:color w:val="auto"/>
        </w:rPr>
        <w:t>The average commercial electricity rate of 10.93¢/kWh in MI is 8.33% greater than the national averag</w:t>
      </w:r>
      <w:r>
        <w:rPr>
          <w:color w:val="auto"/>
        </w:rPr>
        <w:t xml:space="preserve">e commercial rate of 10.09¢/kWh.” If the system were operational 25% of the time the cost would be roughly $180.00 per year. </w:t>
      </w:r>
    </w:p>
    <w:p w:rsidR="007D0F6B" w:rsidRDefault="007D0F6B" w:rsidP="007D0F6B">
      <w:pPr>
        <w:pStyle w:val="Heading2"/>
      </w:pPr>
      <w:r>
        <w:t>Internet Access</w:t>
      </w:r>
    </w:p>
    <w:p w:rsidR="007D0F6B" w:rsidRDefault="002800BA" w:rsidP="001E2899">
      <w:pPr>
        <w:rPr>
          <w:color w:val="auto"/>
        </w:rPr>
      </w:pPr>
      <w:r>
        <w:rPr>
          <w:color w:val="auto"/>
        </w:rPr>
        <w:t>Most a</w:t>
      </w:r>
      <w:r w:rsidR="007D0F6B">
        <w:rPr>
          <w:color w:val="auto"/>
        </w:rPr>
        <w:t xml:space="preserve">ny computer requires access to the </w:t>
      </w:r>
      <w:r w:rsidR="00670429">
        <w:rPr>
          <w:color w:val="auto"/>
        </w:rPr>
        <w:t>i</w:t>
      </w:r>
      <w:r w:rsidR="00210864">
        <w:rPr>
          <w:color w:val="auto"/>
        </w:rPr>
        <w:t>nternet, and e</w:t>
      </w:r>
      <w:r w:rsidR="007D0F6B">
        <w:rPr>
          <w:color w:val="auto"/>
        </w:rPr>
        <w:t xml:space="preserve">nterprise systems </w:t>
      </w:r>
      <w:r w:rsidR="00210864">
        <w:rPr>
          <w:color w:val="auto"/>
        </w:rPr>
        <w:t xml:space="preserve">are no different. The main use of the internet would be to download software and test its functionality. </w:t>
      </w:r>
      <w:r w:rsidR="00670429">
        <w:rPr>
          <w:color w:val="auto"/>
        </w:rPr>
        <w:t xml:space="preserve">Students will need to look up reference material and download software. </w:t>
      </w:r>
      <w:r w:rsidR="00210864">
        <w:rPr>
          <w:color w:val="auto"/>
        </w:rPr>
        <w:t xml:space="preserve">Remote </w:t>
      </w:r>
      <w:r w:rsidR="00670429">
        <w:rPr>
          <w:color w:val="auto"/>
        </w:rPr>
        <w:t xml:space="preserve">internet </w:t>
      </w:r>
      <w:r w:rsidR="00210864">
        <w:rPr>
          <w:color w:val="auto"/>
        </w:rPr>
        <w:t>access would be useful for technical support purposes, especially considering the project leader lives and works in Saginaw, 90 miles away from ECA’s Troy, Michigan location. A</w:t>
      </w:r>
      <w:r w:rsidR="00210864" w:rsidRPr="00210864">
        <w:rPr>
          <w:color w:val="auto"/>
        </w:rPr>
        <w:t xml:space="preserve"> dedicated Cable TV or telephone line connection </w:t>
      </w:r>
      <w:r w:rsidR="00210864">
        <w:rPr>
          <w:color w:val="auto"/>
        </w:rPr>
        <w:t xml:space="preserve">would be ideal, but a </w:t>
      </w:r>
      <w:proofErr w:type="spellStart"/>
      <w:r w:rsidR="00210864">
        <w:rPr>
          <w:color w:val="auto"/>
        </w:rPr>
        <w:t>wi-</w:t>
      </w:r>
      <w:r w:rsidR="00210864" w:rsidRPr="00210864">
        <w:rPr>
          <w:color w:val="auto"/>
        </w:rPr>
        <w:t>fi</w:t>
      </w:r>
      <w:proofErr w:type="spellEnd"/>
      <w:r w:rsidR="00210864" w:rsidRPr="00210864">
        <w:rPr>
          <w:color w:val="auto"/>
        </w:rPr>
        <w:t xml:space="preserve"> hotspot could work for short term temporary connections.</w:t>
      </w:r>
      <w:r>
        <w:rPr>
          <w:color w:val="auto"/>
        </w:rPr>
        <w:t xml:space="preserve"> Cable packages that include internet could be $50.00 per month, or $600 per year. </w:t>
      </w:r>
    </w:p>
    <w:p w:rsidR="00210864" w:rsidRDefault="00210864" w:rsidP="00210864">
      <w:pPr>
        <w:pStyle w:val="ListParagraph"/>
        <w:numPr>
          <w:ilvl w:val="0"/>
          <w:numId w:val="3"/>
        </w:numPr>
        <w:rPr>
          <w:b/>
          <w:color w:val="auto"/>
        </w:rPr>
      </w:pPr>
      <w:r w:rsidRPr="00210864">
        <w:rPr>
          <w:b/>
          <w:color w:val="auto"/>
        </w:rPr>
        <w:t>This proposal requests the installation of a</w:t>
      </w:r>
      <w:r w:rsidR="002800BA">
        <w:rPr>
          <w:b/>
          <w:color w:val="auto"/>
        </w:rPr>
        <w:t xml:space="preserve"> dedicated</w:t>
      </w:r>
      <w:r w:rsidRPr="00210864">
        <w:rPr>
          <w:b/>
          <w:color w:val="auto"/>
        </w:rPr>
        <w:t xml:space="preserve"> broadband cable internet connection</w:t>
      </w:r>
      <w:r w:rsidR="00256B02">
        <w:rPr>
          <w:b/>
          <w:color w:val="auto"/>
        </w:rPr>
        <w:t xml:space="preserve"> to be paid by ECA Board</w:t>
      </w:r>
      <w:r w:rsidRPr="00210864">
        <w:rPr>
          <w:b/>
          <w:color w:val="auto"/>
        </w:rPr>
        <w:t>.</w:t>
      </w:r>
      <w:r w:rsidR="002800BA">
        <w:rPr>
          <w:b/>
          <w:color w:val="auto"/>
        </w:rPr>
        <w:t xml:space="preserve"> </w:t>
      </w:r>
    </w:p>
    <w:p w:rsidR="00670429" w:rsidRPr="00210864" w:rsidRDefault="00670429" w:rsidP="00210864">
      <w:pPr>
        <w:pStyle w:val="ListParagraph"/>
        <w:numPr>
          <w:ilvl w:val="0"/>
          <w:numId w:val="3"/>
        </w:numPr>
        <w:rPr>
          <w:b/>
          <w:color w:val="auto"/>
        </w:rPr>
      </w:pPr>
      <w:r>
        <w:rPr>
          <w:b/>
          <w:color w:val="auto"/>
        </w:rPr>
        <w:t xml:space="preserve">This proposal requests </w:t>
      </w:r>
      <w:r w:rsidR="00C33EB2">
        <w:rPr>
          <w:b/>
          <w:color w:val="auto"/>
        </w:rPr>
        <w:t xml:space="preserve">that </w:t>
      </w:r>
      <w:r>
        <w:rPr>
          <w:b/>
          <w:color w:val="auto"/>
        </w:rPr>
        <w:t xml:space="preserve">teachers, students and technical support personnel </w:t>
      </w:r>
      <w:r w:rsidR="00C33EB2">
        <w:rPr>
          <w:b/>
          <w:color w:val="auto"/>
        </w:rPr>
        <w:t>be permitted to</w:t>
      </w:r>
      <w:r>
        <w:rPr>
          <w:b/>
          <w:color w:val="auto"/>
        </w:rPr>
        <w:t xml:space="preserve"> access the system </w:t>
      </w:r>
      <w:r w:rsidR="00C33EB2">
        <w:rPr>
          <w:b/>
          <w:color w:val="auto"/>
        </w:rPr>
        <w:t xml:space="preserve">remotely </w:t>
      </w:r>
      <w:r>
        <w:rPr>
          <w:b/>
          <w:color w:val="auto"/>
        </w:rPr>
        <w:t>via the internet.</w:t>
      </w:r>
    </w:p>
    <w:p w:rsidR="00D03194" w:rsidRDefault="00FB6144" w:rsidP="00FB6144">
      <w:pPr>
        <w:pStyle w:val="Heading2"/>
      </w:pPr>
      <w:r>
        <w:t>Software Licensure</w:t>
      </w:r>
    </w:p>
    <w:p w:rsidR="001E2899" w:rsidRDefault="001E2899" w:rsidP="001E2899">
      <w:pPr>
        <w:rPr>
          <w:color w:val="auto"/>
        </w:rPr>
      </w:pPr>
      <w:r w:rsidRPr="0046207A">
        <w:rPr>
          <w:color w:val="auto"/>
        </w:rPr>
        <w:t>Software would include operating systems (Windows Server 2008 R2 and Linux), virtualization software (VMware), open source backup (</w:t>
      </w:r>
      <w:proofErr w:type="spellStart"/>
      <w:r w:rsidRPr="0046207A">
        <w:rPr>
          <w:color w:val="auto"/>
        </w:rPr>
        <w:t>Bacula</w:t>
      </w:r>
      <w:proofErr w:type="spellEnd"/>
      <w:r w:rsidRPr="0046207A">
        <w:rPr>
          <w:color w:val="auto"/>
        </w:rPr>
        <w:t xml:space="preserve">), sniffer/packet analyzer </w:t>
      </w:r>
      <w:r w:rsidRPr="0046207A">
        <w:rPr>
          <w:color w:val="auto"/>
        </w:rPr>
        <w:lastRenderedPageBreak/>
        <w:t>(</w:t>
      </w:r>
      <w:proofErr w:type="spellStart"/>
      <w:r w:rsidRPr="0046207A">
        <w:rPr>
          <w:color w:val="auto"/>
        </w:rPr>
        <w:t>WireShark</w:t>
      </w:r>
      <w:proofErr w:type="spellEnd"/>
      <w:r w:rsidRPr="0046207A">
        <w:rPr>
          <w:color w:val="auto"/>
        </w:rPr>
        <w:t>) and other similar software used by corporate enterprises</w:t>
      </w:r>
      <w:r>
        <w:rPr>
          <w:color w:val="auto"/>
        </w:rPr>
        <w:t>.</w:t>
      </w:r>
      <w:r w:rsidR="00FB6144">
        <w:rPr>
          <w:color w:val="auto"/>
        </w:rPr>
        <w:t xml:space="preserve"> Some software is free and open source. All purchased softw</w:t>
      </w:r>
      <w:r w:rsidR="00C160AC">
        <w:rPr>
          <w:color w:val="auto"/>
        </w:rPr>
        <w:t>are would be licensed to ECA.</w:t>
      </w:r>
      <w:r w:rsidR="001643F1">
        <w:rPr>
          <w:color w:val="auto"/>
        </w:rPr>
        <w:t xml:space="preserve"> </w:t>
      </w:r>
    </w:p>
    <w:p w:rsidR="001643F1" w:rsidRDefault="001643F1" w:rsidP="001643F1">
      <w:pPr>
        <w:pStyle w:val="Heading2"/>
      </w:pPr>
      <w:r>
        <w:t>System Independence</w:t>
      </w:r>
    </w:p>
    <w:p w:rsidR="001643F1" w:rsidRDefault="001643F1" w:rsidP="001E2899">
      <w:pPr>
        <w:rPr>
          <w:color w:val="auto"/>
        </w:rPr>
      </w:pPr>
      <w:r>
        <w:rPr>
          <w:color w:val="auto"/>
        </w:rPr>
        <w:t xml:space="preserve">The system and its internet connection would be separate and distinct from all other </w:t>
      </w:r>
      <w:r w:rsidR="001854B4">
        <w:rPr>
          <w:color w:val="auto"/>
        </w:rPr>
        <w:t xml:space="preserve">computers </w:t>
      </w:r>
      <w:r>
        <w:rPr>
          <w:color w:val="auto"/>
        </w:rPr>
        <w:t xml:space="preserve">systems. </w:t>
      </w:r>
      <w:r w:rsidR="001854B4">
        <w:rPr>
          <w:color w:val="auto"/>
        </w:rPr>
        <w:t xml:space="preserve">It would not be part of ESI’s network. </w:t>
      </w:r>
      <w:r>
        <w:rPr>
          <w:color w:val="auto"/>
        </w:rPr>
        <w:t xml:space="preserve">This minimizes the risk of </w:t>
      </w:r>
      <w:r w:rsidR="001854B4">
        <w:rPr>
          <w:color w:val="auto"/>
        </w:rPr>
        <w:t xml:space="preserve">ESI’s computers </w:t>
      </w:r>
      <w:r>
        <w:rPr>
          <w:color w:val="auto"/>
        </w:rPr>
        <w:t xml:space="preserve">being compromised by an outside </w:t>
      </w:r>
      <w:r w:rsidR="001854B4">
        <w:rPr>
          <w:color w:val="auto"/>
        </w:rPr>
        <w:t xml:space="preserve">entity, while still permitting teachers and students to explore the networking concepts at root access levels.  </w:t>
      </w:r>
    </w:p>
    <w:p w:rsidR="0046207A" w:rsidRDefault="005C0230" w:rsidP="009559EA">
      <w:pPr>
        <w:pStyle w:val="Heading2"/>
      </w:pPr>
      <w:r>
        <w:t>Technical Personnel</w:t>
      </w:r>
    </w:p>
    <w:p w:rsidR="00C160AC" w:rsidRDefault="0046207A" w:rsidP="005C0230">
      <w:pPr>
        <w:rPr>
          <w:color w:val="auto"/>
        </w:rPr>
      </w:pPr>
      <w:r w:rsidRPr="0046207A">
        <w:rPr>
          <w:color w:val="auto"/>
        </w:rPr>
        <w:t xml:space="preserve">Technical experts would support the effort, and would include both volunteers interested in high-tech learning and paid consultants experienced in the particular hardware and software. Some </w:t>
      </w:r>
      <w:r w:rsidR="00C160AC">
        <w:rPr>
          <w:color w:val="auto"/>
        </w:rPr>
        <w:t>volunteers</w:t>
      </w:r>
      <w:r w:rsidR="005C0230">
        <w:rPr>
          <w:color w:val="auto"/>
        </w:rPr>
        <w:t xml:space="preserve"> have already been identified by the proposed project leader. </w:t>
      </w:r>
    </w:p>
    <w:p w:rsidR="005C0230" w:rsidRDefault="005C0230" w:rsidP="005C0230">
      <w:pPr>
        <w:rPr>
          <w:color w:val="auto"/>
        </w:rPr>
      </w:pPr>
      <w:r>
        <w:rPr>
          <w:color w:val="auto"/>
        </w:rPr>
        <w:t xml:space="preserve">The </w:t>
      </w:r>
      <w:r w:rsidR="005F6F2E">
        <w:rPr>
          <w:color w:val="auto"/>
        </w:rPr>
        <w:t>proposed activity</w:t>
      </w:r>
      <w:r>
        <w:rPr>
          <w:color w:val="auto"/>
        </w:rPr>
        <w:t xml:space="preserve"> would be led by Dr. George Corser, the ECA Board Secretary. His qualifications include a PhD in Computer Science and Informatics and current employment as Assistant Professor of Computer Science and Information Systems at Saginaw Valley State University. </w:t>
      </w:r>
    </w:p>
    <w:p w:rsidR="00670429" w:rsidRPr="00670429" w:rsidRDefault="00670429" w:rsidP="00670429">
      <w:pPr>
        <w:pStyle w:val="ListParagraph"/>
        <w:numPr>
          <w:ilvl w:val="0"/>
          <w:numId w:val="4"/>
        </w:numPr>
        <w:rPr>
          <w:b/>
          <w:color w:val="auto"/>
        </w:rPr>
      </w:pPr>
      <w:r w:rsidRPr="00670429">
        <w:rPr>
          <w:b/>
          <w:color w:val="auto"/>
        </w:rPr>
        <w:t xml:space="preserve">This proposal requests that </w:t>
      </w:r>
      <w:r w:rsidR="005F6F2E">
        <w:rPr>
          <w:b/>
          <w:color w:val="auto"/>
        </w:rPr>
        <w:t xml:space="preserve">Dr. Corser and other </w:t>
      </w:r>
      <w:r>
        <w:rPr>
          <w:b/>
          <w:color w:val="auto"/>
        </w:rPr>
        <w:t>project</w:t>
      </w:r>
      <w:r w:rsidRPr="00670429">
        <w:rPr>
          <w:b/>
          <w:color w:val="auto"/>
        </w:rPr>
        <w:t xml:space="preserve"> personnel be permitted on the premises for the purpose of installing, maintaining and supporting the system.  </w:t>
      </w:r>
      <w:r w:rsidR="00B857C8" w:rsidRPr="00B857C8">
        <w:rPr>
          <w:color w:val="auto"/>
        </w:rPr>
        <w:t>No technical personnel from ESI are requested to support this system, but they certainly would be welcome as volunteers.</w:t>
      </w:r>
      <w:r w:rsidR="00B857C8">
        <w:rPr>
          <w:b/>
          <w:color w:val="auto"/>
        </w:rPr>
        <w:t xml:space="preserve"> </w:t>
      </w:r>
    </w:p>
    <w:p w:rsidR="005C0230" w:rsidRDefault="005C0230" w:rsidP="009559EA">
      <w:pPr>
        <w:pStyle w:val="Heading2"/>
      </w:pPr>
      <w:r>
        <w:t xml:space="preserve">Learning Materials </w:t>
      </w:r>
    </w:p>
    <w:p w:rsidR="0046207A" w:rsidRPr="0046207A" w:rsidRDefault="0046207A" w:rsidP="0046207A">
      <w:pPr>
        <w:rPr>
          <w:color w:val="auto"/>
        </w:rPr>
      </w:pPr>
      <w:r w:rsidRPr="0046207A">
        <w:rPr>
          <w:color w:val="auto"/>
        </w:rPr>
        <w:t xml:space="preserve">Learning materials would be contributed by the technical experts and tested by classroom teachers. The long-term goal </w:t>
      </w:r>
      <w:r w:rsidR="005C0230">
        <w:rPr>
          <w:color w:val="auto"/>
        </w:rPr>
        <w:t>would be</w:t>
      </w:r>
      <w:r w:rsidRPr="0046207A">
        <w:rPr>
          <w:color w:val="auto"/>
        </w:rPr>
        <w:t xml:space="preserve"> to build a set of lessons which could leverage the enterprise system as a learning tool for high schools throughout the state, enabling any high school teacher to teach college- and even corporate-level computer concepts.  </w:t>
      </w:r>
    </w:p>
    <w:p w:rsidR="005F6F2E" w:rsidRDefault="0046207A" w:rsidP="00F23298">
      <w:pPr>
        <w:pStyle w:val="ListParagraph"/>
        <w:numPr>
          <w:ilvl w:val="0"/>
          <w:numId w:val="4"/>
        </w:numPr>
        <w:rPr>
          <w:color w:val="auto"/>
        </w:rPr>
      </w:pPr>
      <w:r w:rsidRPr="001643F1">
        <w:rPr>
          <w:b/>
          <w:color w:val="auto"/>
        </w:rPr>
        <w:t>There would be no change to the curriculum.</w:t>
      </w:r>
      <w:r w:rsidRPr="001643F1">
        <w:rPr>
          <w:color w:val="auto"/>
        </w:rPr>
        <w:t xml:space="preserve"> All hardware, software and lessons would be offered as a supplement to existing curricula, which teachers could use, or not, purely at their own discretion.</w:t>
      </w:r>
    </w:p>
    <w:p w:rsidR="003E7276" w:rsidRDefault="009559EA" w:rsidP="001854B4">
      <w:pPr>
        <w:pStyle w:val="Heading1"/>
      </w:pPr>
      <w:r>
        <w:t xml:space="preserve">IV. </w:t>
      </w:r>
      <w:r w:rsidR="003E7276">
        <w:t>Timeline</w:t>
      </w:r>
    </w:p>
    <w:p w:rsidR="003E7276" w:rsidRPr="00443559" w:rsidRDefault="003E7276" w:rsidP="003E7276">
      <w:pPr>
        <w:rPr>
          <w:color w:val="auto"/>
        </w:rPr>
      </w:pPr>
      <w:r w:rsidRPr="00443559">
        <w:rPr>
          <w:color w:val="auto"/>
        </w:rPr>
        <w:t>The project would proceed as follows.</w:t>
      </w:r>
    </w:p>
    <w:p w:rsidR="003E7276" w:rsidRPr="00443559" w:rsidRDefault="00FA42CA" w:rsidP="00FA42CA">
      <w:pPr>
        <w:pStyle w:val="ListParagraph"/>
        <w:numPr>
          <w:ilvl w:val="0"/>
          <w:numId w:val="8"/>
        </w:numPr>
        <w:rPr>
          <w:color w:val="auto"/>
        </w:rPr>
      </w:pPr>
      <w:r w:rsidRPr="00443559">
        <w:rPr>
          <w:color w:val="auto"/>
        </w:rPr>
        <w:t>ECA Board o</w:t>
      </w:r>
      <w:r w:rsidR="003E7276" w:rsidRPr="00443559">
        <w:rPr>
          <w:color w:val="auto"/>
        </w:rPr>
        <w:t>rder</w:t>
      </w:r>
      <w:r w:rsidRPr="00443559">
        <w:rPr>
          <w:color w:val="auto"/>
        </w:rPr>
        <w:t>s</w:t>
      </w:r>
      <w:r w:rsidR="003E7276" w:rsidRPr="00443559">
        <w:rPr>
          <w:color w:val="auto"/>
        </w:rPr>
        <w:t xml:space="preserve"> equipment (the equipment list and vendors have already been identified</w:t>
      </w:r>
      <w:r w:rsidRPr="00443559">
        <w:rPr>
          <w:color w:val="auto"/>
        </w:rPr>
        <w:t>, almost completely</w:t>
      </w:r>
      <w:r w:rsidR="003E7276" w:rsidRPr="00443559">
        <w:rPr>
          <w:color w:val="auto"/>
        </w:rPr>
        <w:t>)</w:t>
      </w:r>
    </w:p>
    <w:p w:rsidR="003E7276" w:rsidRPr="00443559" w:rsidRDefault="00FA42CA" w:rsidP="00FA42CA">
      <w:pPr>
        <w:pStyle w:val="ListParagraph"/>
        <w:numPr>
          <w:ilvl w:val="0"/>
          <w:numId w:val="8"/>
        </w:numPr>
        <w:rPr>
          <w:color w:val="auto"/>
        </w:rPr>
      </w:pPr>
      <w:r w:rsidRPr="00443559">
        <w:rPr>
          <w:color w:val="auto"/>
        </w:rPr>
        <w:t>ESI r</w:t>
      </w:r>
      <w:r w:rsidR="003E7276" w:rsidRPr="00443559">
        <w:rPr>
          <w:color w:val="auto"/>
        </w:rPr>
        <w:t>eceive</w:t>
      </w:r>
      <w:r w:rsidRPr="00443559">
        <w:rPr>
          <w:color w:val="auto"/>
        </w:rPr>
        <w:t>s</w:t>
      </w:r>
      <w:r w:rsidR="003E7276" w:rsidRPr="00443559">
        <w:rPr>
          <w:color w:val="auto"/>
        </w:rPr>
        <w:t xml:space="preserve"> and store</w:t>
      </w:r>
      <w:r w:rsidRPr="00443559">
        <w:rPr>
          <w:color w:val="auto"/>
        </w:rPr>
        <w:t>s</w:t>
      </w:r>
      <w:r w:rsidR="003E7276" w:rsidRPr="00443559">
        <w:rPr>
          <w:color w:val="auto"/>
        </w:rPr>
        <w:t xml:space="preserve"> equipment (a clearly identified location for system storage and usage is the primary request of this proposal)</w:t>
      </w:r>
    </w:p>
    <w:p w:rsidR="00FA42CA" w:rsidRPr="00443559" w:rsidRDefault="00FA42CA" w:rsidP="00FA42CA">
      <w:pPr>
        <w:pStyle w:val="ListParagraph"/>
        <w:numPr>
          <w:ilvl w:val="0"/>
          <w:numId w:val="8"/>
        </w:numPr>
        <w:rPr>
          <w:color w:val="auto"/>
        </w:rPr>
      </w:pPr>
      <w:r w:rsidRPr="00443559">
        <w:rPr>
          <w:color w:val="auto"/>
        </w:rPr>
        <w:t>Dr. Corser a</w:t>
      </w:r>
      <w:r w:rsidR="003E7276" w:rsidRPr="00443559">
        <w:rPr>
          <w:color w:val="auto"/>
        </w:rPr>
        <w:t>ssemble</w:t>
      </w:r>
      <w:r w:rsidRPr="00443559">
        <w:rPr>
          <w:color w:val="auto"/>
        </w:rPr>
        <w:t>s</w:t>
      </w:r>
      <w:r w:rsidR="003E7276" w:rsidRPr="00443559">
        <w:rPr>
          <w:color w:val="auto"/>
        </w:rPr>
        <w:t xml:space="preserve"> technical experts to perform a test setup and document steps for initial computer lessons</w:t>
      </w:r>
      <w:r w:rsidRPr="00443559">
        <w:rPr>
          <w:color w:val="auto"/>
        </w:rPr>
        <w:t xml:space="preserve"> (some volunteers have already been identified</w:t>
      </w:r>
      <w:r w:rsidR="00A4395B" w:rsidRPr="00443559">
        <w:rPr>
          <w:color w:val="auto"/>
        </w:rPr>
        <w:t>, and a sample lesson has been sent to Dr. Noda and two teachers</w:t>
      </w:r>
      <w:r w:rsidRPr="00443559">
        <w:rPr>
          <w:color w:val="auto"/>
        </w:rPr>
        <w:t>)</w:t>
      </w:r>
    </w:p>
    <w:p w:rsidR="00FA42CA" w:rsidRPr="00443559" w:rsidRDefault="00FA42CA" w:rsidP="00FA42CA">
      <w:pPr>
        <w:pStyle w:val="ListParagraph"/>
        <w:numPr>
          <w:ilvl w:val="0"/>
          <w:numId w:val="8"/>
        </w:numPr>
        <w:rPr>
          <w:color w:val="auto"/>
        </w:rPr>
      </w:pPr>
      <w:r w:rsidRPr="00443559">
        <w:rPr>
          <w:color w:val="auto"/>
        </w:rPr>
        <w:t>Technical experts, including Dr. Corser, t</w:t>
      </w:r>
      <w:r w:rsidR="003E7276" w:rsidRPr="00443559">
        <w:rPr>
          <w:color w:val="auto"/>
        </w:rPr>
        <w:t xml:space="preserve">rain teachers </w:t>
      </w:r>
      <w:r w:rsidRPr="00443559">
        <w:rPr>
          <w:color w:val="auto"/>
        </w:rPr>
        <w:t>and/or teachers schedule technical experts to appear in classroom with teacher (either way works)</w:t>
      </w:r>
    </w:p>
    <w:p w:rsidR="00FA42CA" w:rsidRPr="00443559" w:rsidRDefault="00FA42CA" w:rsidP="00FA42CA">
      <w:pPr>
        <w:pStyle w:val="ListParagraph"/>
        <w:numPr>
          <w:ilvl w:val="0"/>
          <w:numId w:val="8"/>
        </w:numPr>
        <w:rPr>
          <w:color w:val="auto"/>
        </w:rPr>
      </w:pPr>
      <w:r w:rsidRPr="00443559">
        <w:rPr>
          <w:color w:val="auto"/>
        </w:rPr>
        <w:lastRenderedPageBreak/>
        <w:t>Teachers and/or technical experts supervised by teachers present lesson(s) to students</w:t>
      </w:r>
    </w:p>
    <w:p w:rsidR="00FA42CA" w:rsidRPr="00443559" w:rsidRDefault="00FA42CA" w:rsidP="00FA42CA">
      <w:pPr>
        <w:pStyle w:val="ListParagraph"/>
        <w:numPr>
          <w:ilvl w:val="0"/>
          <w:numId w:val="8"/>
        </w:numPr>
        <w:rPr>
          <w:color w:val="auto"/>
        </w:rPr>
      </w:pPr>
      <w:r w:rsidRPr="00443559">
        <w:rPr>
          <w:color w:val="auto"/>
        </w:rPr>
        <w:t>Teachers and students evaluate lessons</w:t>
      </w:r>
    </w:p>
    <w:p w:rsidR="003E7276" w:rsidRPr="00443559" w:rsidRDefault="00FA42CA" w:rsidP="00FA42CA">
      <w:pPr>
        <w:pStyle w:val="ListParagraph"/>
        <w:numPr>
          <w:ilvl w:val="0"/>
          <w:numId w:val="8"/>
        </w:numPr>
        <w:rPr>
          <w:color w:val="auto"/>
        </w:rPr>
      </w:pPr>
      <w:r w:rsidRPr="00443559">
        <w:rPr>
          <w:color w:val="auto"/>
        </w:rPr>
        <w:t>ECA Board and ESI review results and revise process if necessary</w:t>
      </w:r>
    </w:p>
    <w:p w:rsidR="00FA42CA" w:rsidRPr="00443559" w:rsidRDefault="00FA42CA" w:rsidP="00FA42CA">
      <w:pPr>
        <w:pStyle w:val="ListParagraph"/>
        <w:numPr>
          <w:ilvl w:val="0"/>
          <w:numId w:val="8"/>
        </w:numPr>
        <w:rPr>
          <w:color w:val="auto"/>
        </w:rPr>
      </w:pPr>
      <w:r w:rsidRPr="00443559">
        <w:rPr>
          <w:color w:val="auto"/>
        </w:rPr>
        <w:t>ECA Board reports results to State of Michigan</w:t>
      </w:r>
    </w:p>
    <w:p w:rsidR="001643F1" w:rsidRDefault="009559EA" w:rsidP="001854B4">
      <w:pPr>
        <w:pStyle w:val="Heading1"/>
      </w:pPr>
      <w:r>
        <w:t xml:space="preserve">V. </w:t>
      </w:r>
      <w:r w:rsidR="001643F1">
        <w:t xml:space="preserve">Issues </w:t>
      </w:r>
      <w:r w:rsidR="00A10A81">
        <w:t xml:space="preserve">Previously </w:t>
      </w:r>
      <w:r w:rsidR="001643F1">
        <w:t xml:space="preserve">Raised by </w:t>
      </w:r>
      <w:r w:rsidR="001643F1" w:rsidRPr="001854B4">
        <w:t>ESI</w:t>
      </w:r>
    </w:p>
    <w:p w:rsidR="001854B4" w:rsidRDefault="001854B4" w:rsidP="001643F1">
      <w:pPr>
        <w:rPr>
          <w:color w:val="auto"/>
        </w:rPr>
      </w:pPr>
      <w:r>
        <w:rPr>
          <w:color w:val="auto"/>
        </w:rPr>
        <w:t xml:space="preserve">Below is a list of questions from email discussions prior to the preparation of this proposal. While these questions may already have been answered elsewhere in this document, they are addressed here, too, for convenience. </w:t>
      </w:r>
    </w:p>
    <w:p w:rsidR="001854B4" w:rsidRDefault="001854B4" w:rsidP="001854B4">
      <w:pPr>
        <w:pStyle w:val="Heading2"/>
      </w:pPr>
      <w:r>
        <w:t>What is the overview/purpose of the proposed activity?</w:t>
      </w:r>
    </w:p>
    <w:p w:rsidR="001854B4" w:rsidRPr="001854B4" w:rsidRDefault="001854B4" w:rsidP="001854B4">
      <w:pPr>
        <w:pStyle w:val="ListParagraph"/>
        <w:numPr>
          <w:ilvl w:val="0"/>
          <w:numId w:val="4"/>
        </w:numPr>
        <w:rPr>
          <w:color w:val="auto"/>
        </w:rPr>
      </w:pPr>
      <w:r w:rsidRPr="001854B4">
        <w:rPr>
          <w:color w:val="auto"/>
        </w:rPr>
        <w:t xml:space="preserve">Overview: make available enterprise network computer hardware and software to ECA students. </w:t>
      </w:r>
    </w:p>
    <w:p w:rsidR="001854B4" w:rsidRPr="001854B4" w:rsidRDefault="001854B4" w:rsidP="001854B4">
      <w:pPr>
        <w:pStyle w:val="ListParagraph"/>
        <w:numPr>
          <w:ilvl w:val="0"/>
          <w:numId w:val="4"/>
        </w:numPr>
        <w:rPr>
          <w:color w:val="auto"/>
        </w:rPr>
      </w:pPr>
      <w:r w:rsidRPr="001854B4">
        <w:rPr>
          <w:color w:val="auto"/>
        </w:rPr>
        <w:t xml:space="preserve">Purpose: To give relevant hands-on technical experience to students. </w:t>
      </w:r>
    </w:p>
    <w:p w:rsidR="001854B4" w:rsidRDefault="001854B4" w:rsidP="001854B4">
      <w:pPr>
        <w:pStyle w:val="Heading2"/>
      </w:pPr>
      <w:r>
        <w:t>What are s</w:t>
      </w:r>
      <w:r w:rsidRPr="001854B4">
        <w:t>pecific requirements (space, pow</w:t>
      </w:r>
      <w:r>
        <w:t>er, functionality, usability…)?</w:t>
      </w:r>
    </w:p>
    <w:p w:rsidR="001854B4" w:rsidRPr="001854B4" w:rsidRDefault="001854B4" w:rsidP="001854B4">
      <w:pPr>
        <w:pStyle w:val="ListParagraph"/>
        <w:numPr>
          <w:ilvl w:val="0"/>
          <w:numId w:val="5"/>
        </w:numPr>
        <w:rPr>
          <w:color w:val="auto"/>
        </w:rPr>
      </w:pPr>
      <w:r w:rsidRPr="001854B4">
        <w:rPr>
          <w:color w:val="auto"/>
        </w:rPr>
        <w:t>Space: 4 feet wide</w:t>
      </w:r>
      <w:r w:rsidR="00F33D6D">
        <w:rPr>
          <w:color w:val="auto"/>
        </w:rPr>
        <w:t xml:space="preserve"> by 3 feet deep by 6 feet tall (for 2 cabinets)</w:t>
      </w:r>
    </w:p>
    <w:p w:rsidR="001854B4" w:rsidRPr="001854B4" w:rsidRDefault="001854B4" w:rsidP="001854B4">
      <w:pPr>
        <w:pStyle w:val="ListParagraph"/>
        <w:numPr>
          <w:ilvl w:val="0"/>
          <w:numId w:val="5"/>
        </w:numPr>
        <w:rPr>
          <w:color w:val="auto"/>
        </w:rPr>
      </w:pPr>
      <w:r w:rsidRPr="001854B4">
        <w:rPr>
          <w:color w:val="auto"/>
        </w:rPr>
        <w:t xml:space="preserve">Power: about the same as seven 100-watt light bulbs, </w:t>
      </w:r>
      <w:r w:rsidR="00F33D6D">
        <w:rPr>
          <w:color w:val="auto"/>
        </w:rPr>
        <w:t>but note</w:t>
      </w:r>
      <w:r w:rsidRPr="001854B4">
        <w:rPr>
          <w:color w:val="auto"/>
        </w:rPr>
        <w:t xml:space="preserve"> devices would not always be powered on. </w:t>
      </w:r>
    </w:p>
    <w:p w:rsidR="001854B4" w:rsidRPr="001854B4" w:rsidRDefault="001854B4" w:rsidP="001854B4">
      <w:pPr>
        <w:pStyle w:val="ListParagraph"/>
        <w:numPr>
          <w:ilvl w:val="0"/>
          <w:numId w:val="5"/>
        </w:numPr>
        <w:rPr>
          <w:color w:val="auto"/>
        </w:rPr>
      </w:pPr>
      <w:r w:rsidRPr="001854B4">
        <w:rPr>
          <w:color w:val="auto"/>
        </w:rPr>
        <w:t xml:space="preserve">Functionality: </w:t>
      </w:r>
      <w:r w:rsidR="00F33D6D">
        <w:rPr>
          <w:color w:val="auto"/>
        </w:rPr>
        <w:t>as many server side functions and network functions as possible.</w:t>
      </w:r>
    </w:p>
    <w:p w:rsidR="001854B4" w:rsidRPr="001854B4" w:rsidRDefault="001854B4" w:rsidP="001854B4">
      <w:pPr>
        <w:pStyle w:val="ListParagraph"/>
        <w:numPr>
          <w:ilvl w:val="0"/>
          <w:numId w:val="5"/>
        </w:numPr>
        <w:rPr>
          <w:color w:val="auto"/>
        </w:rPr>
      </w:pPr>
      <w:r w:rsidRPr="001854B4">
        <w:rPr>
          <w:color w:val="auto"/>
        </w:rPr>
        <w:t xml:space="preserve">Usability: it would not be deployed for anything... just used for classes. </w:t>
      </w:r>
    </w:p>
    <w:p w:rsidR="001854B4" w:rsidRDefault="001854B4" w:rsidP="00E13984">
      <w:pPr>
        <w:pStyle w:val="Heading2"/>
      </w:pPr>
      <w:r>
        <w:t>How do lessons align</w:t>
      </w:r>
      <w:r w:rsidRPr="001854B4">
        <w:t xml:space="preserve"> with current curriculum, or </w:t>
      </w:r>
      <w:r>
        <w:t>introduce curriculum changes?</w:t>
      </w:r>
    </w:p>
    <w:p w:rsidR="001854B4" w:rsidRPr="00E13984" w:rsidRDefault="001854B4" w:rsidP="00E13984">
      <w:pPr>
        <w:pStyle w:val="ListParagraph"/>
        <w:numPr>
          <w:ilvl w:val="0"/>
          <w:numId w:val="6"/>
        </w:numPr>
        <w:rPr>
          <w:color w:val="auto"/>
        </w:rPr>
      </w:pPr>
      <w:r w:rsidRPr="00E13984">
        <w:rPr>
          <w:color w:val="auto"/>
        </w:rPr>
        <w:t>Dr</w:t>
      </w:r>
      <w:r w:rsidR="00E13984">
        <w:rPr>
          <w:color w:val="auto"/>
        </w:rPr>
        <w:t>.</w:t>
      </w:r>
      <w:r w:rsidRPr="00E13984">
        <w:rPr>
          <w:color w:val="auto"/>
        </w:rPr>
        <w:t xml:space="preserve"> Noda, the computer science teachers and Dr. Corser had a meeting regarding how the equipment could be used to supplement the curriculum. There would be no curriculum changes. There are only new lessons which could be plugged into the existing curriculum at points deemed proper by the particular teacher at the particular time. These lessons would come with personnel to train the teachers and assist with technical details in setting up system and refining lessons. </w:t>
      </w:r>
    </w:p>
    <w:p w:rsidR="00E13984" w:rsidRDefault="00E13984" w:rsidP="00E13984">
      <w:pPr>
        <w:pStyle w:val="Heading2"/>
      </w:pPr>
      <w:r>
        <w:t xml:space="preserve">What issues or risks exist regarding safety, security, and </w:t>
      </w:r>
      <w:r w:rsidR="001854B4" w:rsidRPr="001854B4">
        <w:t xml:space="preserve">accountability? </w:t>
      </w:r>
    </w:p>
    <w:p w:rsidR="00E13984" w:rsidRPr="00E13984" w:rsidRDefault="00E13984" w:rsidP="00E13984">
      <w:pPr>
        <w:pStyle w:val="ListParagraph"/>
        <w:numPr>
          <w:ilvl w:val="0"/>
          <w:numId w:val="6"/>
        </w:numPr>
        <w:rPr>
          <w:color w:val="auto"/>
        </w:rPr>
      </w:pPr>
      <w:r w:rsidRPr="00E13984">
        <w:rPr>
          <w:color w:val="auto"/>
        </w:rPr>
        <w:t xml:space="preserve">Safety: </w:t>
      </w:r>
      <w:r w:rsidR="001854B4" w:rsidRPr="00E13984">
        <w:rPr>
          <w:color w:val="auto"/>
        </w:rPr>
        <w:t xml:space="preserve">ITT </w:t>
      </w:r>
      <w:r w:rsidRPr="00E13984">
        <w:rPr>
          <w:color w:val="auto"/>
        </w:rPr>
        <w:t xml:space="preserve">campuses </w:t>
      </w:r>
      <w:r w:rsidR="001854B4" w:rsidRPr="00E13984">
        <w:rPr>
          <w:color w:val="auto"/>
        </w:rPr>
        <w:t xml:space="preserve">already </w:t>
      </w:r>
      <w:r w:rsidRPr="00E13984">
        <w:rPr>
          <w:color w:val="auto"/>
        </w:rPr>
        <w:t>house</w:t>
      </w:r>
      <w:r w:rsidR="001854B4" w:rsidRPr="00E13984">
        <w:rPr>
          <w:color w:val="auto"/>
        </w:rPr>
        <w:t xml:space="preserve"> </w:t>
      </w:r>
      <w:r w:rsidRPr="00E13984">
        <w:rPr>
          <w:color w:val="auto"/>
        </w:rPr>
        <w:t>server</w:t>
      </w:r>
      <w:r w:rsidR="001854B4" w:rsidRPr="00E13984">
        <w:rPr>
          <w:color w:val="auto"/>
        </w:rPr>
        <w:t xml:space="preserve"> racks on site in classrooms so </w:t>
      </w:r>
      <w:r w:rsidRPr="00E13984">
        <w:rPr>
          <w:color w:val="auto"/>
        </w:rPr>
        <w:t>it appear</w:t>
      </w:r>
      <w:r w:rsidR="00F33D6D">
        <w:rPr>
          <w:color w:val="auto"/>
        </w:rPr>
        <w:t>s</w:t>
      </w:r>
      <w:r w:rsidR="001854B4" w:rsidRPr="00E13984">
        <w:rPr>
          <w:color w:val="auto"/>
        </w:rPr>
        <w:t xml:space="preserve"> there are no physical safety issues that have not already been addressed</w:t>
      </w:r>
      <w:r w:rsidRPr="00E13984">
        <w:rPr>
          <w:color w:val="auto"/>
        </w:rPr>
        <w:t xml:space="preserve"> by ESI</w:t>
      </w:r>
      <w:r w:rsidR="001854B4" w:rsidRPr="00E13984">
        <w:rPr>
          <w:color w:val="auto"/>
        </w:rPr>
        <w:t xml:space="preserve">. </w:t>
      </w:r>
    </w:p>
    <w:p w:rsidR="00E13984" w:rsidRPr="00E13984" w:rsidRDefault="00E13984" w:rsidP="00E13984">
      <w:pPr>
        <w:pStyle w:val="ListParagraph"/>
        <w:numPr>
          <w:ilvl w:val="0"/>
          <w:numId w:val="6"/>
        </w:numPr>
        <w:rPr>
          <w:color w:val="auto"/>
        </w:rPr>
      </w:pPr>
      <w:r w:rsidRPr="00E13984">
        <w:rPr>
          <w:color w:val="auto"/>
        </w:rPr>
        <w:t xml:space="preserve">Security: </w:t>
      </w:r>
      <w:r w:rsidR="001854B4" w:rsidRPr="00E13984">
        <w:rPr>
          <w:color w:val="auto"/>
        </w:rPr>
        <w:t>The main security concern would be theft. Dr</w:t>
      </w:r>
      <w:r w:rsidRPr="00E13984">
        <w:rPr>
          <w:color w:val="auto"/>
        </w:rPr>
        <w:t>.</w:t>
      </w:r>
      <w:r w:rsidR="001854B4" w:rsidRPr="00E13984">
        <w:rPr>
          <w:color w:val="auto"/>
        </w:rPr>
        <w:t xml:space="preserve"> Noda, Emily </w:t>
      </w:r>
      <w:r w:rsidRPr="00E13984">
        <w:rPr>
          <w:color w:val="auto"/>
        </w:rPr>
        <w:t xml:space="preserve">Campbell </w:t>
      </w:r>
      <w:r w:rsidR="001854B4" w:rsidRPr="00E13984">
        <w:rPr>
          <w:color w:val="auto"/>
        </w:rPr>
        <w:t>and teacher</w:t>
      </w:r>
      <w:r w:rsidRPr="00E13984">
        <w:rPr>
          <w:color w:val="auto"/>
        </w:rPr>
        <w:t>s</w:t>
      </w:r>
      <w:r w:rsidR="001854B4" w:rsidRPr="00E13984">
        <w:rPr>
          <w:color w:val="auto"/>
        </w:rPr>
        <w:t xml:space="preserve"> </w:t>
      </w:r>
      <w:r w:rsidRPr="00E13984">
        <w:rPr>
          <w:color w:val="auto"/>
        </w:rPr>
        <w:t>could</w:t>
      </w:r>
      <w:r w:rsidR="001854B4" w:rsidRPr="00E13984">
        <w:rPr>
          <w:color w:val="auto"/>
        </w:rPr>
        <w:t xml:space="preserve"> </w:t>
      </w:r>
      <w:r w:rsidRPr="00E13984">
        <w:rPr>
          <w:color w:val="auto"/>
        </w:rPr>
        <w:t>keep</w:t>
      </w:r>
      <w:r w:rsidR="001854B4" w:rsidRPr="00E13984">
        <w:rPr>
          <w:color w:val="auto"/>
        </w:rPr>
        <w:t xml:space="preserve"> keys to the cabinets to mitigate this</w:t>
      </w:r>
      <w:r w:rsidRPr="00E13984">
        <w:rPr>
          <w:color w:val="auto"/>
        </w:rPr>
        <w:t xml:space="preserve"> problem</w:t>
      </w:r>
      <w:r w:rsidR="001854B4" w:rsidRPr="00E13984">
        <w:rPr>
          <w:color w:val="auto"/>
        </w:rPr>
        <w:t xml:space="preserve">. </w:t>
      </w:r>
      <w:r w:rsidR="00F33D6D">
        <w:rPr>
          <w:color w:val="auto"/>
        </w:rPr>
        <w:t>(Open issue: Should ECA purchase renters’ insurance?)</w:t>
      </w:r>
    </w:p>
    <w:p w:rsidR="001854B4" w:rsidRPr="00E13984" w:rsidRDefault="001854B4" w:rsidP="00E13984">
      <w:pPr>
        <w:pStyle w:val="ListParagraph"/>
        <w:numPr>
          <w:ilvl w:val="0"/>
          <w:numId w:val="6"/>
        </w:numPr>
        <w:rPr>
          <w:color w:val="auto"/>
        </w:rPr>
      </w:pPr>
      <w:r w:rsidRPr="00E13984">
        <w:rPr>
          <w:color w:val="auto"/>
        </w:rPr>
        <w:t>Accountability</w:t>
      </w:r>
      <w:r w:rsidR="00E13984" w:rsidRPr="00E13984">
        <w:rPr>
          <w:color w:val="auto"/>
        </w:rPr>
        <w:t>: ECA owns other computer equipment, for example, iPad tablets. Persons</w:t>
      </w:r>
      <w:r w:rsidR="00F33D6D">
        <w:rPr>
          <w:color w:val="auto"/>
        </w:rPr>
        <w:t xml:space="preserve"> </w:t>
      </w:r>
      <w:r w:rsidR="00E13984" w:rsidRPr="00E13984">
        <w:rPr>
          <w:color w:val="auto"/>
        </w:rPr>
        <w:t xml:space="preserve">assigned to manage </w:t>
      </w:r>
      <w:r w:rsidR="00F33D6D">
        <w:rPr>
          <w:color w:val="auto"/>
        </w:rPr>
        <w:t xml:space="preserve">the new equipment </w:t>
      </w:r>
      <w:r w:rsidR="00E13984" w:rsidRPr="00E13984">
        <w:rPr>
          <w:color w:val="auto"/>
        </w:rPr>
        <w:t xml:space="preserve">would be accountable in the same fashion </w:t>
      </w:r>
      <w:r w:rsidR="00F33D6D">
        <w:rPr>
          <w:color w:val="auto"/>
        </w:rPr>
        <w:t xml:space="preserve">as those who are already managing existing equipment. </w:t>
      </w:r>
      <w:r w:rsidR="00E13984" w:rsidRPr="00E13984">
        <w:rPr>
          <w:color w:val="auto"/>
        </w:rPr>
        <w:t xml:space="preserve"> </w:t>
      </w:r>
    </w:p>
    <w:p w:rsidR="00E13984" w:rsidRDefault="00E13984" w:rsidP="007A2504">
      <w:pPr>
        <w:pStyle w:val="Heading2"/>
      </w:pPr>
      <w:r>
        <w:lastRenderedPageBreak/>
        <w:t>What maintenance requirements are involved?</w:t>
      </w:r>
    </w:p>
    <w:p w:rsidR="001643F1" w:rsidRPr="00E13984" w:rsidRDefault="001854B4" w:rsidP="00E13984">
      <w:pPr>
        <w:pStyle w:val="ListParagraph"/>
        <w:numPr>
          <w:ilvl w:val="0"/>
          <w:numId w:val="7"/>
        </w:numPr>
        <w:rPr>
          <w:color w:val="auto"/>
        </w:rPr>
      </w:pPr>
      <w:r w:rsidRPr="00E13984">
        <w:rPr>
          <w:color w:val="auto"/>
        </w:rPr>
        <w:t xml:space="preserve">None. While </w:t>
      </w:r>
      <w:r w:rsidR="00E13984">
        <w:rPr>
          <w:color w:val="auto"/>
        </w:rPr>
        <w:t>the system components</w:t>
      </w:r>
      <w:r w:rsidRPr="00E13984">
        <w:rPr>
          <w:color w:val="auto"/>
        </w:rPr>
        <w:t xml:space="preserve"> are production grade </w:t>
      </w:r>
      <w:r w:rsidR="00E13984">
        <w:rPr>
          <w:color w:val="auto"/>
        </w:rPr>
        <w:t>devices</w:t>
      </w:r>
      <w:r w:rsidRPr="00E13984">
        <w:rPr>
          <w:color w:val="auto"/>
        </w:rPr>
        <w:t xml:space="preserve"> they would not be used </w:t>
      </w:r>
      <w:r w:rsidR="00E13984" w:rsidRPr="00E13984">
        <w:rPr>
          <w:color w:val="auto"/>
        </w:rPr>
        <w:t>in a commercial production environment</w:t>
      </w:r>
      <w:r w:rsidR="00E13984">
        <w:rPr>
          <w:color w:val="auto"/>
        </w:rPr>
        <w:t>, so they are not likely to wear out from overuse</w:t>
      </w:r>
      <w:r w:rsidRPr="00E13984">
        <w:rPr>
          <w:color w:val="auto"/>
        </w:rPr>
        <w:t xml:space="preserve">. </w:t>
      </w:r>
      <w:r w:rsidR="00E13984">
        <w:rPr>
          <w:color w:val="auto"/>
        </w:rPr>
        <w:t xml:space="preserve">But the devices will eventually expire or become obsolete. </w:t>
      </w:r>
      <w:r w:rsidR="00E13984" w:rsidRPr="00E13984">
        <w:rPr>
          <w:color w:val="auto"/>
        </w:rPr>
        <w:t>Computer hardware rarely</w:t>
      </w:r>
      <w:r w:rsidRPr="00E13984">
        <w:rPr>
          <w:color w:val="auto"/>
        </w:rPr>
        <w:t xml:space="preserve"> require</w:t>
      </w:r>
      <w:r w:rsidR="00E13984" w:rsidRPr="00E13984">
        <w:rPr>
          <w:color w:val="auto"/>
        </w:rPr>
        <w:t>s</w:t>
      </w:r>
      <w:r w:rsidRPr="00E13984">
        <w:rPr>
          <w:color w:val="auto"/>
        </w:rPr>
        <w:t xml:space="preserve"> external service. </w:t>
      </w:r>
      <w:r w:rsidR="00E13984" w:rsidRPr="00E13984">
        <w:rPr>
          <w:color w:val="auto"/>
        </w:rPr>
        <w:t xml:space="preserve">Nonfunctioning devices are usually discarded or recycled. </w:t>
      </w:r>
      <w:r w:rsidR="007A2504">
        <w:rPr>
          <w:color w:val="auto"/>
        </w:rPr>
        <w:t xml:space="preserve">In order to mitigate this </w:t>
      </w:r>
      <w:r w:rsidR="004D618E">
        <w:rPr>
          <w:color w:val="auto"/>
        </w:rPr>
        <w:t xml:space="preserve">problem </w:t>
      </w:r>
      <w:r w:rsidR="007A2504">
        <w:rPr>
          <w:color w:val="auto"/>
        </w:rPr>
        <w:t xml:space="preserve">the system includes multiple components of each type. </w:t>
      </w:r>
    </w:p>
    <w:p w:rsidR="001643F1" w:rsidRDefault="009559EA" w:rsidP="00246F57">
      <w:pPr>
        <w:pStyle w:val="Heading1"/>
      </w:pPr>
      <w:r>
        <w:t xml:space="preserve">VI. </w:t>
      </w:r>
      <w:r w:rsidR="001643F1">
        <w:t>Summary</w:t>
      </w:r>
    </w:p>
    <w:p w:rsidR="00DF5112" w:rsidRDefault="003E7276" w:rsidP="001643F1">
      <w:pPr>
        <w:rPr>
          <w:color w:val="auto"/>
        </w:rPr>
      </w:pPr>
      <w:r>
        <w:rPr>
          <w:color w:val="auto"/>
        </w:rPr>
        <w:t>The</w:t>
      </w:r>
      <w:r w:rsidR="00246F57" w:rsidRPr="00246F57">
        <w:rPr>
          <w:color w:val="auto"/>
        </w:rPr>
        <w:t xml:space="preserve"> ECA Board proposes to implement an enterprise network computer system for the use of teachers and students per the</w:t>
      </w:r>
      <w:r w:rsidR="00A4395B">
        <w:rPr>
          <w:color w:val="auto"/>
        </w:rPr>
        <w:t xml:space="preserve"> aforementioned</w:t>
      </w:r>
      <w:r w:rsidR="00246F57" w:rsidRPr="00246F57">
        <w:rPr>
          <w:color w:val="auto"/>
        </w:rPr>
        <w:t xml:space="preserve"> grant awarded by the State of Michigan. </w:t>
      </w:r>
      <w:r w:rsidR="00B857C8">
        <w:rPr>
          <w:color w:val="auto"/>
        </w:rPr>
        <w:t xml:space="preserve">This system is important </w:t>
      </w:r>
      <w:r w:rsidR="00A10A81">
        <w:rPr>
          <w:color w:val="auto"/>
        </w:rPr>
        <w:t xml:space="preserve">to students </w:t>
      </w:r>
      <w:r w:rsidR="00B857C8">
        <w:rPr>
          <w:color w:val="auto"/>
        </w:rPr>
        <w:t xml:space="preserve">because it will </w:t>
      </w:r>
      <w:r w:rsidR="00A10A81">
        <w:rPr>
          <w:color w:val="auto"/>
        </w:rPr>
        <w:t xml:space="preserve">help </w:t>
      </w:r>
      <w:r w:rsidR="00B857C8">
        <w:rPr>
          <w:color w:val="auto"/>
        </w:rPr>
        <w:t xml:space="preserve">give students real-world </w:t>
      </w:r>
      <w:r w:rsidR="00A10A81">
        <w:rPr>
          <w:color w:val="auto"/>
        </w:rPr>
        <w:t>career-relevant experience. This system is important to ESI and ECA Board because it provides</w:t>
      </w:r>
      <w:r w:rsidR="00B857C8">
        <w:rPr>
          <w:color w:val="auto"/>
        </w:rPr>
        <w:t xml:space="preserve"> a valuable marketing tool for recruiting new </w:t>
      </w:r>
      <w:r>
        <w:rPr>
          <w:color w:val="auto"/>
        </w:rPr>
        <w:t xml:space="preserve">ECA </w:t>
      </w:r>
      <w:r w:rsidR="00B857C8">
        <w:rPr>
          <w:color w:val="auto"/>
        </w:rPr>
        <w:t>students.</w:t>
      </w:r>
      <w:r>
        <w:rPr>
          <w:color w:val="auto"/>
        </w:rPr>
        <w:t xml:space="preserve"> </w:t>
      </w:r>
      <w:r w:rsidR="008C7C90">
        <w:rPr>
          <w:color w:val="auto"/>
        </w:rPr>
        <w:t xml:space="preserve">If successful, the system may be used as a model and may eventually have a broader impact across the state or the country. </w:t>
      </w:r>
    </w:p>
    <w:p w:rsidR="00F3544F" w:rsidRDefault="00F3544F" w:rsidP="001643F1">
      <w:pPr>
        <w:rPr>
          <w:color w:val="auto"/>
        </w:rPr>
      </w:pPr>
      <w:r>
        <w:rPr>
          <w:color w:val="auto"/>
        </w:rPr>
        <w:t>For the project to be successful, the following must be approved.</w:t>
      </w:r>
    </w:p>
    <w:p w:rsidR="00F3544F" w:rsidRPr="00F3544F" w:rsidRDefault="00F3544F" w:rsidP="00F3544F">
      <w:pPr>
        <w:pStyle w:val="ListParagraph"/>
        <w:numPr>
          <w:ilvl w:val="0"/>
          <w:numId w:val="9"/>
        </w:numPr>
        <w:rPr>
          <w:color w:val="auto"/>
        </w:rPr>
      </w:pPr>
      <w:r w:rsidRPr="00F3544F">
        <w:rPr>
          <w:color w:val="auto"/>
        </w:rPr>
        <w:t>Allocate space for one or two server racks near an electrical outlet.</w:t>
      </w:r>
    </w:p>
    <w:p w:rsidR="00F3544F" w:rsidRPr="00F3544F" w:rsidRDefault="00F3544F" w:rsidP="00F3544F">
      <w:pPr>
        <w:pStyle w:val="ListParagraph"/>
        <w:numPr>
          <w:ilvl w:val="0"/>
          <w:numId w:val="9"/>
        </w:numPr>
        <w:rPr>
          <w:color w:val="auto"/>
        </w:rPr>
      </w:pPr>
      <w:r>
        <w:rPr>
          <w:color w:val="auto"/>
        </w:rPr>
        <w:t>Request</w:t>
      </w:r>
      <w:r w:rsidRPr="00F3544F">
        <w:rPr>
          <w:color w:val="auto"/>
        </w:rPr>
        <w:t xml:space="preserve"> the local cable company install a dedicated TV-internet connection. Invoices for such a connection can be sent to ECA board. </w:t>
      </w:r>
    </w:p>
    <w:p w:rsidR="00F3544F" w:rsidRPr="00F3544F" w:rsidRDefault="00F3544F" w:rsidP="00F3544F">
      <w:pPr>
        <w:pStyle w:val="ListParagraph"/>
        <w:numPr>
          <w:ilvl w:val="0"/>
          <w:numId w:val="9"/>
        </w:numPr>
        <w:rPr>
          <w:color w:val="auto"/>
        </w:rPr>
      </w:pPr>
      <w:r w:rsidRPr="00F3544F">
        <w:rPr>
          <w:color w:val="auto"/>
        </w:rPr>
        <w:t>Inform relevant personnel and ask for volunteers.</w:t>
      </w:r>
    </w:p>
    <w:p w:rsidR="00B857C8" w:rsidRDefault="003E7276" w:rsidP="001643F1">
      <w:pPr>
        <w:rPr>
          <w:color w:val="auto"/>
        </w:rPr>
      </w:pPr>
      <w:r>
        <w:rPr>
          <w:color w:val="auto"/>
        </w:rPr>
        <w:t xml:space="preserve">The system would require no ESI personnel to set up or maintain. </w:t>
      </w:r>
      <w:r w:rsidR="00F3544F">
        <w:rPr>
          <w:color w:val="auto"/>
        </w:rPr>
        <w:t xml:space="preserve">Classroom space for the system should be part of the current lease agreement. There is no obligation to use the system. </w:t>
      </w:r>
      <w:r>
        <w:rPr>
          <w:color w:val="auto"/>
        </w:rPr>
        <w:t xml:space="preserve">Teachers could use the system, or not, at their discretion, however </w:t>
      </w:r>
      <w:r w:rsidR="00F3544F">
        <w:rPr>
          <w:color w:val="auto"/>
        </w:rPr>
        <w:t xml:space="preserve">the ECA Board believes </w:t>
      </w:r>
      <w:r>
        <w:rPr>
          <w:color w:val="auto"/>
        </w:rPr>
        <w:t xml:space="preserve">the system would be as valuable for teacher development as for student development. Teacher training </w:t>
      </w:r>
      <w:r w:rsidR="00A4395B">
        <w:rPr>
          <w:color w:val="auto"/>
        </w:rPr>
        <w:t>would</w:t>
      </w:r>
      <w:r>
        <w:rPr>
          <w:color w:val="auto"/>
        </w:rPr>
        <w:t xml:space="preserve"> be provided by </w:t>
      </w:r>
      <w:r w:rsidR="00763FFB">
        <w:rPr>
          <w:color w:val="auto"/>
        </w:rPr>
        <w:t xml:space="preserve">volunteers or </w:t>
      </w:r>
      <w:r>
        <w:rPr>
          <w:color w:val="auto"/>
        </w:rPr>
        <w:t>hired external technical consultants</w:t>
      </w:r>
      <w:r w:rsidR="00763FFB">
        <w:rPr>
          <w:color w:val="auto"/>
        </w:rPr>
        <w:t xml:space="preserve"> covered </w:t>
      </w:r>
      <w:r w:rsidR="00DF5112">
        <w:rPr>
          <w:color w:val="auto"/>
        </w:rPr>
        <w:t>by</w:t>
      </w:r>
      <w:r w:rsidR="00763FFB">
        <w:rPr>
          <w:color w:val="auto"/>
        </w:rPr>
        <w:t xml:space="preserve"> the grant</w:t>
      </w:r>
      <w:r>
        <w:rPr>
          <w:color w:val="auto"/>
        </w:rPr>
        <w:t>.</w:t>
      </w:r>
      <w:r w:rsidR="00F3544F">
        <w:rPr>
          <w:color w:val="auto"/>
        </w:rPr>
        <w:t xml:space="preserve"> This process will certainly take time but nothing can be done until the hardware is in place.</w:t>
      </w:r>
    </w:p>
    <w:p w:rsidR="00A4395B" w:rsidRDefault="00A4395B" w:rsidP="001643F1">
      <w:pPr>
        <w:rPr>
          <w:color w:val="auto"/>
        </w:rPr>
      </w:pPr>
      <w:r>
        <w:rPr>
          <w:color w:val="auto"/>
        </w:rPr>
        <w:t xml:space="preserve">The ECA Board </w:t>
      </w:r>
      <w:r w:rsidR="00763FFB">
        <w:rPr>
          <w:color w:val="auto"/>
        </w:rPr>
        <w:t>regards this project as a low-risk, high-reward opportunity</w:t>
      </w:r>
      <w:r w:rsidR="008C7C90">
        <w:rPr>
          <w:color w:val="auto"/>
        </w:rPr>
        <w:t xml:space="preserve"> for all concerned, and </w:t>
      </w:r>
      <w:proofErr w:type="gramStart"/>
      <w:r w:rsidR="00E03033">
        <w:rPr>
          <w:color w:val="auto"/>
        </w:rPr>
        <w:t xml:space="preserve">requests </w:t>
      </w:r>
      <w:r w:rsidR="005075E0">
        <w:rPr>
          <w:color w:val="auto"/>
        </w:rPr>
        <w:t xml:space="preserve"> </w:t>
      </w:r>
      <w:r>
        <w:rPr>
          <w:color w:val="auto"/>
        </w:rPr>
        <w:t>ESI’s</w:t>
      </w:r>
      <w:proofErr w:type="gramEnd"/>
      <w:r>
        <w:rPr>
          <w:color w:val="auto"/>
        </w:rPr>
        <w:t xml:space="preserve"> acceptance of this proposal</w:t>
      </w:r>
      <w:r w:rsidR="00763FFB">
        <w:rPr>
          <w:color w:val="auto"/>
        </w:rPr>
        <w:t>.</w:t>
      </w:r>
    </w:p>
    <w:p w:rsidR="00A4395B" w:rsidRDefault="00A4395B" w:rsidP="001643F1">
      <w:pPr>
        <w:rPr>
          <w:color w:val="auto"/>
        </w:rPr>
      </w:pPr>
      <w:r>
        <w:rPr>
          <w:color w:val="auto"/>
        </w:rPr>
        <w:t>Sincerely and respectfully,</w:t>
      </w:r>
    </w:p>
    <w:p w:rsidR="00A4395B" w:rsidRDefault="00A4395B" w:rsidP="001643F1">
      <w:pPr>
        <w:rPr>
          <w:color w:val="auto"/>
        </w:rPr>
      </w:pPr>
      <w:r w:rsidRPr="00A4395B">
        <w:rPr>
          <w:noProof/>
          <w:color w:val="auto"/>
          <w:lang w:eastAsia="en-US"/>
        </w:rPr>
        <w:drawing>
          <wp:inline distT="0" distB="0" distL="0" distR="0">
            <wp:extent cx="2103120" cy="548640"/>
            <wp:effectExtent l="19050" t="0" r="0" b="0"/>
            <wp:docPr id="10" name="Picture 3" descr="GPC Signature Image 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C Signature Image MEDIUM.jpg"/>
                    <pic:cNvPicPr/>
                  </pic:nvPicPr>
                  <pic:blipFill>
                    <a:blip r:embed="rId18" cstate="print"/>
                    <a:stretch>
                      <a:fillRect/>
                    </a:stretch>
                  </pic:blipFill>
                  <pic:spPr>
                    <a:xfrm>
                      <a:off x="0" y="0"/>
                      <a:ext cx="2103120" cy="548640"/>
                    </a:xfrm>
                    <a:prstGeom prst="rect">
                      <a:avLst/>
                    </a:prstGeom>
                  </pic:spPr>
                </pic:pic>
              </a:graphicData>
            </a:graphic>
          </wp:inline>
        </w:drawing>
      </w:r>
    </w:p>
    <w:p w:rsidR="00763FFB" w:rsidRDefault="00A4395B" w:rsidP="00763FFB">
      <w:pPr>
        <w:spacing w:after="0" w:line="240" w:lineRule="auto"/>
        <w:rPr>
          <w:color w:val="auto"/>
        </w:rPr>
      </w:pPr>
      <w:r>
        <w:rPr>
          <w:color w:val="auto"/>
        </w:rPr>
        <w:t>George Corser, Secretary</w:t>
      </w:r>
    </w:p>
    <w:p w:rsidR="00B857C8" w:rsidRPr="00246F57" w:rsidRDefault="00A4395B" w:rsidP="00763FFB">
      <w:pPr>
        <w:spacing w:after="0" w:line="240" w:lineRule="auto"/>
        <w:rPr>
          <w:color w:val="auto"/>
        </w:rPr>
      </w:pPr>
      <w:r>
        <w:rPr>
          <w:color w:val="auto"/>
        </w:rPr>
        <w:t>ECA Board</w:t>
      </w:r>
    </w:p>
    <w:sectPr w:rsidR="00B857C8" w:rsidRPr="00246F57" w:rsidSect="000861BB">
      <w:headerReference w:type="default" r:id="rId19"/>
      <w:footerReference w:type="default" r:id="rId2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A9C" w:rsidRDefault="008B2A9C">
      <w:pPr>
        <w:spacing w:after="0" w:line="240" w:lineRule="auto"/>
      </w:pPr>
      <w:r>
        <w:separator/>
      </w:r>
    </w:p>
  </w:endnote>
  <w:endnote w:type="continuationSeparator" w:id="0">
    <w:p w:rsidR="008B2A9C" w:rsidRDefault="008B2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agic R">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41A" w:rsidRPr="00DF5112" w:rsidRDefault="008B2A9C">
    <w:pPr>
      <w:pStyle w:val="Footer"/>
      <w:rPr>
        <w:i/>
      </w:rPr>
    </w:pPr>
    <w:r>
      <w:fldChar w:fldCharType="begin"/>
    </w:r>
    <w:r>
      <w:instrText xml:space="preserve"> FILENAME   \* MERGEFORMAT </w:instrText>
    </w:r>
    <w:r>
      <w:fldChar w:fldCharType="separate"/>
    </w:r>
    <w:r w:rsidR="00BB36CE" w:rsidRPr="00BB36CE">
      <w:rPr>
        <w:i/>
        <w:noProof/>
      </w:rPr>
      <w:t>grant05proposal.docx</w:t>
    </w:r>
    <w:r>
      <w:rPr>
        <w:i/>
        <w:noProof/>
      </w:rPr>
      <w:fldChar w:fldCharType="end"/>
    </w:r>
    <w:r w:rsidR="003D2E3C" w:rsidRPr="00DF5112">
      <w:rPr>
        <w:i/>
      </w:rPr>
      <w:ptab w:relativeTo="margin" w:alignment="right" w:leader="none"/>
    </w:r>
    <w:r w:rsidR="00C53FE8" w:rsidRPr="00DF5112">
      <w:rPr>
        <w:i/>
      </w:rPr>
      <w:fldChar w:fldCharType="begin"/>
    </w:r>
    <w:r w:rsidR="0044041A" w:rsidRPr="00DF5112">
      <w:rPr>
        <w:i/>
      </w:rPr>
      <w:instrText xml:space="preserve"> PAGE </w:instrText>
    </w:r>
    <w:r w:rsidR="00C53FE8" w:rsidRPr="00DF5112">
      <w:rPr>
        <w:i/>
      </w:rPr>
      <w:fldChar w:fldCharType="separate"/>
    </w:r>
    <w:r w:rsidR="00BB36CE">
      <w:rPr>
        <w:i/>
        <w:noProof/>
      </w:rPr>
      <w:t>6</w:t>
    </w:r>
    <w:r w:rsidR="00C53FE8" w:rsidRPr="00DF5112">
      <w:rPr>
        <w:i/>
      </w:rPr>
      <w:fldChar w:fldCharType="end"/>
    </w:r>
    <w:r w:rsidR="003D2E3C" w:rsidRPr="00DF5112">
      <w:rPr>
        <w:i/>
      </w:rPr>
      <w:t xml:space="preserve"> </w:t>
    </w:r>
    <w:r w:rsidR="004C1626">
      <w:rPr>
        <w:i/>
        <w:noProof/>
        <w:lang w:eastAsia="en-US"/>
      </w:rPr>
      <mc:AlternateContent>
        <mc:Choice Requires="wps">
          <w:drawing>
            <wp:inline distT="0" distB="0" distL="0" distR="0">
              <wp:extent cx="91440" cy="91440"/>
              <wp:effectExtent l="19050" t="20320" r="22860" b="2159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0D891C38"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c8IQMAAJQGAAAOAAAAZHJzL2Uyb0RvYy54bWysVU2P2yAQvVfqf0DcvbYT58tab5V14rbS&#10;9kPaVj0Tg2NUDC6QdbZV/3sHSLyb9lJVzcGCAR7zHm8m16+OnUAPTBuuZIHTqwQjJmtFudwX+POn&#10;KlpiZCyRlAglWYEfmcGvbl6+uB76nE1UqwRlGgGINPnQF7i1ts/j2NQt64i5Uj2TsNgo3RELU72P&#10;qSYDoHciniTJPB6Upr1WNTMGopuwiG88ftOw2n5oGsMsEgWG3Kz/av/duW98c03yvSZ9y+tTGuQf&#10;sugIl3DpCLUhlqCD5n9AdbzWyqjGXtWqi1XT8Jp5DsAmTX5jc9+SnnkuII7pR5nM/4Ot3z981IhT&#10;eDuMJOngiT48EIFWTpmhNzlsuO8/asfN9Heq/mqQVGVL5J6ttVZDywiFfFK3P7444CYGjqLd8E5R&#10;ACYHq7xIx0Z3qBG8f+MOOmgQAh39qzyOr8KOFtUQXKVZBk9Xw0oYuptI7kDc0V4b+5qpDrlBgZkA&#10;XONUIzl5uDM27D7vcmGpKi4ExEkuJBoKPF2mibuh60EHuhP+sFGCU7fR7fN+ZKXQCMQBJnXNpA2p&#10;i0MH9EIcYOAXTAVxsF6I+xDkPMJ4Bhc3aHWQ1OfkFN2expZwEcZwWkiXCvOuDsRgdrQw9HGQyzvu&#10;xypZbZfbZRZlk/k2ypLNJlpXZRbNq3Qx20w3ZblJfzqOaZa3nFImHc2z+9Ps79x1qsPg29H/F5yM&#10;3u9GzapqsZnMvU1AiCdx48s0vDLA6pLSupoli2y6jBaL2TTKptskul1WZbQu0/l8sb0tb7e/Udp6&#10;mcz/YTVq7rJSB8v0fUsHRLlzXDZbrKB4KIe2Mp0ulrPVHCMi9tAPa6sx0sp+4bb1xezM7TAulEmr&#10;STWtgmNF35LgmdnZSs43QUivzXh9UOrsBjcb3/NE/klLwDg7xRepq8tQ3ztFH6FGIUlfftDKYdAq&#10;/R2jAdpigc23A9EMI/FWQp2fitH6CTCfQN3o5yu75ytE1gBVYAuC+GFpQ+899JrvW7gp1JBUa+gN&#10;DffF6vpGyArydxNofZ7JqU273vp87nc9/Znc/AI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CLtNc8IQMAAJQGAAAOAAAAAAAAAAAA&#10;AAAAAC4CAABkcnMvZTJvRG9jLnhtbFBLAQItABQABgAIAAAAIQDcdF2o2AAAAAMBAAAPAAAAAAAA&#10;AAAAAAAAAHsFAABkcnMvZG93bnJldi54bWxQSwUGAAAAAAQABADzAAAAgAY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A9C" w:rsidRDefault="008B2A9C">
      <w:pPr>
        <w:spacing w:after="0" w:line="240" w:lineRule="auto"/>
      </w:pPr>
      <w:r>
        <w:separator/>
      </w:r>
    </w:p>
  </w:footnote>
  <w:footnote w:type="continuationSeparator" w:id="0">
    <w:p w:rsidR="008B2A9C" w:rsidRDefault="008B2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41A" w:rsidRDefault="003D2E3C">
    <w:pPr>
      <w:pStyle w:val="Header"/>
    </w:pPr>
    <w:r>
      <w:ptab w:relativeTo="margin" w:alignment="right" w:leader="none"/>
    </w:r>
    <w:sdt>
      <w:sdtPr>
        <w:id w:val="80127134"/>
        <w:placeholder>
          <w:docPart w:val="C9829FD7232041DC8C85A7765872C3D8"/>
        </w:placeholder>
        <w:dataBinding w:prefixMappings="xmlns:ns0='http://schemas.microsoft.com/office/2006/coverPageProps'" w:xpath="/ns0:CoverPageProperties[1]/ns0:PublishDate[1]" w:storeItemID="{55AF091B-3C7A-41E3-B477-F2FDAA23CFDA}"/>
        <w:date w:fullDate="2016-01-04T00:00:00Z">
          <w:dateFormat w:val="M/d/yyyy"/>
          <w:lid w:val="en-US"/>
          <w:storeMappedDataAs w:val="dateTime"/>
          <w:calendar w:val="gregorian"/>
        </w:date>
      </w:sdtPr>
      <w:sdtEndPr/>
      <w:sdtContent>
        <w:r w:rsidR="0046207A">
          <w:t>1/4/2016</w:t>
        </w:r>
      </w:sdtContent>
    </w:sdt>
    <w:r w:rsidR="004C1626">
      <w:rPr>
        <w:noProof/>
        <w:lang w:eastAsia="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7538720</wp:posOffset>
                  </wp:positionH>
                </mc:Fallback>
              </mc:AlternateContent>
              <mc:AlternateContent>
                <mc:Choice Requires="wp14">
                  <wp:positionV relativeFrom="page">
                    <wp14:pctPosVOffset>-1000</wp14:pctPosVOffset>
                  </wp:positionV>
                </mc:Choice>
                <mc:Fallback>
                  <wp:positionV relativeFrom="page">
                    <wp:posOffset>-100330</wp:posOffset>
                  </wp:positionV>
                </mc:Fallback>
              </mc:AlternateContent>
              <wp:extent cx="0" cy="10238105"/>
              <wp:effectExtent l="11430" t="14605" r="7620" b="1524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810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5AA5CD17" id="_x0000_t32" coordsize="21600,21600" o:spt="32" o:oned="t" path="m,l21600,21600e" filled="f">
              <v:path arrowok="t" fillok="f" o:connecttype="none"/>
              <o:lock v:ext="edit" shapetype="t"/>
            </v:shapetype>
            <v:shape id="AutoShape 8" o:spid="_x0000_s1026" type="#_x0000_t32" style="position:absolute;margin-left:0;margin-top:0;width:0;height:806.15pt;z-index:251660288;visibility:visible;mso-wrap-style:square;mso-width-percent:0;mso-height-percent:1020;mso-left-percent:970;mso-top-percent:-10;mso-wrap-distance-left:9pt;mso-wrap-distance-top:0;mso-wrap-distance-right:9pt;mso-wrap-distance-bottom:0;mso-position-horizontal-relative:page;mso-position-vertical-relative:page;mso-width-percent:0;mso-height-percent:1020;mso-left-percent:970;mso-top-percent:-1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MVNwIAAHgEAAAOAAAAZHJzL2Uyb0RvYy54bWysVE2P2jAQvVfqf7B8h3wsy7IRYbVKoJdt&#10;i7TbH2Bsh1h1bMs2BFT1v3fsQLS0l6oqBzMez7yZN37O8unUSXTk1gmtSpxNU4y4opoJtS/xt7fN&#10;ZIGR80QxIrXiJT5zh59WHz8se1PwXLdaMm4RgChX9KbErfemSBJHW94RN9WGKzhstO2Ih63dJ8yS&#10;HtA7meRpOk96bZmxmnLnwFsPh3gV8ZuGU/+1aRz3SJYYevNxtXHdhTVZLUmxt8S0gl7aIP/QRUeE&#10;gqIjVE08QQcr/oDqBLXa6cZPqe4S3TSC8sgB2GTpb2xeW2J45ALDcWYck/t/sPTLcWuRYCXOMVKk&#10;gyt6PngdK6NFGE9vXAFRldraQJCe1Kt50fS7Q0pXLVF7HoPfzgZys5CR3KSEjTNQZNd/1gxiCODH&#10;WZ0a2wVImAI6xSs5j1fCTx7RwUnBm6X53SJL7yM8Ka6Zxjr/iesOBaPEzlsi9q2vtFJw89pmsQ45&#10;vjgf+iLFNSGUVXojpIwCkAr1UCR/SNOY4bQULJyGuKhFXkmLjgRURCjlyg/I8tABp8GfpeE3CAr8&#10;ILvBH11QeoSJjdxUsPqgWGyk5YStL7YnQg42ZEsVWoGpAJWLNejrx2P6uF6sF7PJLJ+vJ7O0rifP&#10;m2o2mW+yh/v6rq6qOvsZWGWzohWMcRWIXbWezf5OS5dXN6h0VPs4wuQWPVKEZq//sekoi6CEQVM7&#10;zc5be5ULyDsGX55ieD/v92C//2CsfgEAAP//AwBQSwMEFAAGAAgAAAAhAEPNBubVAAAAAwEAAA8A&#10;AABkcnMvZG93bnJldi54bWxMj81OwzAQhO9IfQdrK3GjTopUQYhToRbEuX93N17sQLyObKcNb8/C&#10;BS6rXc1o9pt6PfleXDCmLpCCclGAQGqD6cgqOB5e7x5ApKzJ6D4QKvjCBOtmdlPryoQr7fCyz1Zw&#10;CKVKK3A5D5WUqXXodVqEAYm19xC9znxGK03UVw73vVwWxUp63RF/cHrAjcP2cz96BaOz5ccpWBp9&#10;NLsXGrZvx8eDUrfz6fkJRMYp/5nhB5/RoWGmcxjJJNEr4CL5d7LG+5kdq3J5D7Kp5X/25hsAAP//&#10;AwBQSwECLQAUAAYACAAAACEAtoM4kv4AAADhAQAAEwAAAAAAAAAAAAAAAAAAAAAAW0NvbnRlbnRf&#10;VHlwZXNdLnhtbFBLAQItABQABgAIAAAAIQA4/SH/1gAAAJQBAAALAAAAAAAAAAAAAAAAAC8BAABf&#10;cmVscy8ucmVsc1BLAQItABQABgAIAAAAIQDzkcMVNwIAAHgEAAAOAAAAAAAAAAAAAAAAAC4CAABk&#10;cnMvZTJvRG9jLnhtbFBLAQItABQABgAIAAAAIQBDzQbm1QAAAAMBAAAPAAAAAAAAAAAAAAAAAJEE&#10;AABkcnMvZG93bnJldi54bWxQSwUGAAAAAAQABADzAAAAkwUA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111D3804"/>
    <w:multiLevelType w:val="hybridMultilevel"/>
    <w:tmpl w:val="6B923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1B333385"/>
    <w:multiLevelType w:val="hybridMultilevel"/>
    <w:tmpl w:val="43EC2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8054E"/>
    <w:multiLevelType w:val="hybridMultilevel"/>
    <w:tmpl w:val="2536D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1468F"/>
    <w:multiLevelType w:val="hybridMultilevel"/>
    <w:tmpl w:val="69F8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1C2407"/>
    <w:multiLevelType w:val="hybridMultilevel"/>
    <w:tmpl w:val="B8EE2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8750DB"/>
    <w:multiLevelType w:val="hybridMultilevel"/>
    <w:tmpl w:val="0302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C63CD"/>
    <w:multiLevelType w:val="hybridMultilevel"/>
    <w:tmpl w:val="062C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8"/>
  </w:num>
  <w:num w:numId="6">
    <w:abstractNumId w:val="7"/>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07A"/>
    <w:rsid w:val="000861BB"/>
    <w:rsid w:val="001643F1"/>
    <w:rsid w:val="001854B4"/>
    <w:rsid w:val="001D5AA7"/>
    <w:rsid w:val="001E2899"/>
    <w:rsid w:val="00210864"/>
    <w:rsid w:val="00246F57"/>
    <w:rsid w:val="00256B02"/>
    <w:rsid w:val="002800BA"/>
    <w:rsid w:val="002B52C1"/>
    <w:rsid w:val="003D2E3C"/>
    <w:rsid w:val="003E7276"/>
    <w:rsid w:val="0044041A"/>
    <w:rsid w:val="00443559"/>
    <w:rsid w:val="0046207A"/>
    <w:rsid w:val="004A7A8C"/>
    <w:rsid w:val="004C1626"/>
    <w:rsid w:val="004D618E"/>
    <w:rsid w:val="005075E0"/>
    <w:rsid w:val="0055298F"/>
    <w:rsid w:val="005C0230"/>
    <w:rsid w:val="005F6F2E"/>
    <w:rsid w:val="00670429"/>
    <w:rsid w:val="006A7AE7"/>
    <w:rsid w:val="00763FFB"/>
    <w:rsid w:val="007A2504"/>
    <w:rsid w:val="007D0F6B"/>
    <w:rsid w:val="008B2A9C"/>
    <w:rsid w:val="008C7C90"/>
    <w:rsid w:val="009449AC"/>
    <w:rsid w:val="009559EA"/>
    <w:rsid w:val="00A10A81"/>
    <w:rsid w:val="00A4395B"/>
    <w:rsid w:val="00AD70C3"/>
    <w:rsid w:val="00B60EC9"/>
    <w:rsid w:val="00B857C8"/>
    <w:rsid w:val="00BB36CE"/>
    <w:rsid w:val="00C160AC"/>
    <w:rsid w:val="00C33EB2"/>
    <w:rsid w:val="00C53FE8"/>
    <w:rsid w:val="00CA78FE"/>
    <w:rsid w:val="00D03194"/>
    <w:rsid w:val="00D6290E"/>
    <w:rsid w:val="00DF5112"/>
    <w:rsid w:val="00E03033"/>
    <w:rsid w:val="00E13984"/>
    <w:rsid w:val="00E7098C"/>
    <w:rsid w:val="00F23298"/>
    <w:rsid w:val="00F33D6D"/>
    <w:rsid w:val="00F3544F"/>
    <w:rsid w:val="00FA42CA"/>
    <w:rsid w:val="00FB6144"/>
  </w:rsids>
  <m:mathPr>
    <m:mathFont m:val="Cambria Math"/>
    <m:brkBin m:val="before"/>
    <m:brkBinSub m:val="--"/>
    <m:smallFrac m:val="0"/>
    <m:dispDef/>
    <m:lMargin m:val="0"/>
    <m:rMargin m:val="0"/>
    <m:defJc m:val="centerGroup"/>
    <m:wrapIndent m:val="1440"/>
    <m:intLim m:val="undOvr"/>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49A806-28D8-406D-8913-EBC0695BB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2"/>
    <w:lsdException w:name="heading 2" w:uiPriority="2"/>
    <w:lsdException w:name="heading 3" w:uiPriority="2"/>
    <w:lsdException w:name="heading 4" w:semiHidden="1" w:uiPriority="2"/>
    <w:lsdException w:name="heading 5" w:semiHidden="1" w:uiPriority="2"/>
    <w:lsdException w:name="heading 6" w:semiHidden="1" w:uiPriority="2"/>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6"/>
    <w:lsdException w:name="Quote" w:uiPriority="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rsid w:val="000861BB"/>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rsid w:val="000861BB"/>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rsid w:val="000861BB"/>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rsid w:val="000861BB"/>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rsid w:val="000861BB"/>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rsid w:val="000861BB"/>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rsid w:val="000861BB"/>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rsid w:val="000861BB"/>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rsid w:val="000861BB"/>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rsid w:val="000861BB"/>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1BB"/>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sid w:val="000861BB"/>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sid w:val="000861BB"/>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sid w:val="000861BB"/>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sid w:val="000861BB"/>
    <w:rPr>
      <w:i/>
      <w:color w:val="575F6D" w:themeColor="text2"/>
      <w:spacing w:val="5"/>
      <w:sz w:val="24"/>
      <w:szCs w:val="24"/>
    </w:rPr>
  </w:style>
  <w:style w:type="character" w:customStyle="1" w:styleId="SubtitleChar">
    <w:name w:val="Subtitle Char"/>
    <w:basedOn w:val="DefaultParagraphFont"/>
    <w:link w:val="Subtitle"/>
    <w:uiPriority w:val="11"/>
    <w:rsid w:val="000861BB"/>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rsid w:val="00086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1BB"/>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sid w:val="000861BB"/>
    <w:rPr>
      <w:rFonts w:cs="Times New Roman"/>
      <w:smallCaps/>
      <w:color w:val="000000"/>
      <w:spacing w:val="10"/>
    </w:rPr>
  </w:style>
  <w:style w:type="numbering" w:customStyle="1" w:styleId="BulletedList">
    <w:name w:val="Bulleted List"/>
    <w:uiPriority w:val="99"/>
    <w:rsid w:val="000861BB"/>
    <w:pPr>
      <w:numPr>
        <w:numId w:val="1"/>
      </w:numPr>
    </w:pPr>
  </w:style>
  <w:style w:type="paragraph" w:styleId="Caption">
    <w:name w:val="caption"/>
    <w:basedOn w:val="Normal"/>
    <w:next w:val="Normal"/>
    <w:uiPriority w:val="99"/>
    <w:unhideWhenUsed/>
    <w:rsid w:val="000861BB"/>
    <w:pPr>
      <w:spacing w:line="240" w:lineRule="auto"/>
      <w:jc w:val="right"/>
    </w:pPr>
    <w:rPr>
      <w:b/>
      <w:bCs/>
      <w:color w:val="E65B01" w:themeColor="accent1" w:themeShade="BF"/>
      <w:sz w:val="16"/>
      <w:szCs w:val="16"/>
    </w:rPr>
  </w:style>
  <w:style w:type="character" w:styleId="Emphasis">
    <w:name w:val="Emphasis"/>
    <w:uiPriority w:val="20"/>
    <w:qFormat/>
    <w:rsid w:val="000861BB"/>
    <w:rPr>
      <w:b/>
      <w:i/>
      <w:color w:val="2B2F36" w:themeColor="text2" w:themeShade="80"/>
      <w:spacing w:val="10"/>
      <w:sz w:val="18"/>
      <w:szCs w:val="18"/>
    </w:rPr>
  </w:style>
  <w:style w:type="paragraph" w:styleId="Footer">
    <w:name w:val="footer"/>
    <w:basedOn w:val="Normal"/>
    <w:link w:val="FooterChar"/>
    <w:uiPriority w:val="99"/>
    <w:unhideWhenUsed/>
    <w:rsid w:val="00086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1BB"/>
    <w:rPr>
      <w:rFonts w:cstheme="minorHAnsi"/>
      <w:color w:val="414751" w:themeColor="text2" w:themeShade="BF"/>
      <w:sz w:val="20"/>
      <w:szCs w:val="20"/>
      <w:lang w:eastAsia="ja-JP"/>
    </w:rPr>
  </w:style>
  <w:style w:type="paragraph" w:styleId="Header">
    <w:name w:val="header"/>
    <w:basedOn w:val="Normal"/>
    <w:link w:val="HeaderChar"/>
    <w:uiPriority w:val="99"/>
    <w:semiHidden/>
    <w:unhideWhenUsed/>
    <w:rsid w:val="000861B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61BB"/>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semiHidden/>
    <w:rsid w:val="000861BB"/>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sid w:val="000861BB"/>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sid w:val="000861BB"/>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sid w:val="000861BB"/>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sid w:val="000861BB"/>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sid w:val="000861BB"/>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sid w:val="000861BB"/>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sid w:val="000861BB"/>
    <w:rPr>
      <w:i/>
      <w:caps/>
      <w:color w:val="E65B01" w:themeColor="accent1" w:themeShade="BF"/>
      <w:spacing w:val="10"/>
      <w:sz w:val="18"/>
      <w:szCs w:val="18"/>
    </w:rPr>
  </w:style>
  <w:style w:type="paragraph" w:styleId="Quote">
    <w:name w:val="Quote"/>
    <w:basedOn w:val="Normal"/>
    <w:link w:val="QuoteChar"/>
    <w:uiPriority w:val="29"/>
    <w:qFormat/>
    <w:rsid w:val="000861BB"/>
    <w:rPr>
      <w:i/>
    </w:rPr>
  </w:style>
  <w:style w:type="character" w:customStyle="1" w:styleId="QuoteChar">
    <w:name w:val="Quote Char"/>
    <w:basedOn w:val="DefaultParagraphFont"/>
    <w:link w:val="Quote"/>
    <w:uiPriority w:val="29"/>
    <w:rsid w:val="000861BB"/>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rsid w:val="000861BB"/>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sid w:val="000861BB"/>
    <w:rPr>
      <w:rFonts w:cstheme="minorHAnsi"/>
      <w:color w:val="E65B01" w:themeColor="accent1" w:themeShade="BF"/>
      <w:sz w:val="20"/>
      <w:szCs w:val="20"/>
      <w:lang w:eastAsia="ja-JP"/>
    </w:rPr>
  </w:style>
  <w:style w:type="character" w:styleId="IntenseReference">
    <w:name w:val="Intense Reference"/>
    <w:basedOn w:val="DefaultParagraphFont"/>
    <w:uiPriority w:val="32"/>
    <w:qFormat/>
    <w:rsid w:val="000861BB"/>
    <w:rPr>
      <w:rFonts w:cs="Times New Roman"/>
      <w:b/>
      <w:caps/>
      <w:color w:val="3667C3" w:themeColor="accent2" w:themeShade="BF"/>
      <w:spacing w:val="5"/>
      <w:sz w:val="18"/>
      <w:szCs w:val="18"/>
    </w:rPr>
  </w:style>
  <w:style w:type="paragraph" w:styleId="ListParagraph">
    <w:name w:val="List Paragraph"/>
    <w:basedOn w:val="Normal"/>
    <w:uiPriority w:val="36"/>
    <w:unhideWhenUsed/>
    <w:qFormat/>
    <w:rsid w:val="000861BB"/>
    <w:pPr>
      <w:ind w:left="720"/>
      <w:contextualSpacing/>
    </w:pPr>
  </w:style>
  <w:style w:type="paragraph" w:styleId="NormalIndent">
    <w:name w:val="Normal Indent"/>
    <w:basedOn w:val="Normal"/>
    <w:uiPriority w:val="99"/>
    <w:unhideWhenUsed/>
    <w:rsid w:val="000861BB"/>
    <w:pPr>
      <w:ind w:left="720"/>
      <w:contextualSpacing/>
    </w:pPr>
  </w:style>
  <w:style w:type="numbering" w:customStyle="1" w:styleId="NumberedList">
    <w:name w:val="Numbered List"/>
    <w:uiPriority w:val="99"/>
    <w:rsid w:val="000861BB"/>
    <w:pPr>
      <w:numPr>
        <w:numId w:val="2"/>
      </w:numPr>
    </w:pPr>
  </w:style>
  <w:style w:type="character" w:styleId="Strong">
    <w:name w:val="Strong"/>
    <w:basedOn w:val="DefaultParagraphFont"/>
    <w:uiPriority w:val="22"/>
    <w:qFormat/>
    <w:rsid w:val="000861BB"/>
    <w:rPr>
      <w:b/>
      <w:bCs/>
    </w:rPr>
  </w:style>
  <w:style w:type="character" w:styleId="SubtleEmphasis">
    <w:name w:val="Subtle Emphasis"/>
    <w:basedOn w:val="DefaultParagraphFont"/>
    <w:uiPriority w:val="19"/>
    <w:qFormat/>
    <w:rsid w:val="000861BB"/>
    <w:rPr>
      <w:i/>
      <w:color w:val="E65B01" w:themeColor="accent1" w:themeShade="BF"/>
    </w:rPr>
  </w:style>
  <w:style w:type="character" w:styleId="SubtleReference">
    <w:name w:val="Subtle Reference"/>
    <w:basedOn w:val="DefaultParagraphFont"/>
    <w:uiPriority w:val="31"/>
    <w:qFormat/>
    <w:rsid w:val="000861BB"/>
    <w:rPr>
      <w:rFonts w:cs="Times New Roman"/>
      <w:b/>
      <w:i/>
      <w:color w:val="3667C3" w:themeColor="accent2" w:themeShade="BF"/>
    </w:rPr>
  </w:style>
  <w:style w:type="table" w:styleId="TableGrid">
    <w:name w:val="Table Grid"/>
    <w:basedOn w:val="TableNormal"/>
    <w:uiPriority w:val="1"/>
    <w:rsid w:val="000861BB"/>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qFormat/>
    <w:rsid w:val="001E2899"/>
    <w:rPr>
      <w:color w:val="D2611C" w:themeColor="hyperlink"/>
      <w:u w:val="single"/>
    </w:rPr>
  </w:style>
  <w:style w:type="character" w:styleId="FollowedHyperlink">
    <w:name w:val="FollowedHyperlink"/>
    <w:basedOn w:val="DefaultParagraphFont"/>
    <w:uiPriority w:val="99"/>
    <w:semiHidden/>
    <w:qFormat/>
    <w:rsid w:val="007D0F6B"/>
    <w:rPr>
      <w:color w:val="3B435B" w:themeColor="followedHyperlink"/>
      <w:u w:val="single"/>
    </w:rPr>
  </w:style>
  <w:style w:type="paragraph" w:styleId="FootnoteText">
    <w:name w:val="footnote text"/>
    <w:basedOn w:val="Normal"/>
    <w:link w:val="FootnoteTextChar"/>
    <w:rsid w:val="00F23298"/>
    <w:pPr>
      <w:spacing w:after="0" w:line="240" w:lineRule="auto"/>
    </w:pPr>
    <w:rPr>
      <w:rFonts w:ascii="Times New Roman" w:eastAsiaTheme="minorEastAsia" w:hAnsi="Times New Roman" w:cs="Times New Roman"/>
      <w:color w:val="auto"/>
      <w:lang w:eastAsia="ko-KR"/>
    </w:rPr>
  </w:style>
  <w:style w:type="character" w:customStyle="1" w:styleId="FootnoteTextChar">
    <w:name w:val="Footnote Text Char"/>
    <w:basedOn w:val="DefaultParagraphFont"/>
    <w:link w:val="FootnoteText"/>
    <w:rsid w:val="00F23298"/>
    <w:rPr>
      <w:rFonts w:ascii="Times New Roman" w:eastAsiaTheme="minorEastAsia" w:hAnsi="Times New Roman" w:cs="Times New Roman"/>
      <w:sz w:val="20"/>
      <w:szCs w:val="20"/>
      <w:lang w:eastAsia="ko-KR"/>
    </w:rPr>
  </w:style>
  <w:style w:type="character" w:styleId="FootnoteReference">
    <w:name w:val="footnote reference"/>
    <w:basedOn w:val="DefaultParagraphFont"/>
    <w:rsid w:val="00F232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www.zdnet.com/article/toolkit-calculate-datacenter-server-power-usage/" TargetMode="External"/><Relationship Id="rId2" Type="http://schemas.openxmlformats.org/officeDocument/2006/relationships/customXml" Target="../customXml/item2.xml"/><Relationship Id="rId16" Type="http://schemas.openxmlformats.org/officeDocument/2006/relationships/hyperlink" Target="http://www.globalindustrial.com/p/office/computer-furniture/network-cabinets/37u-72-data-cabinet-unassembled?infoParam.campaignId=T9F&amp;gclid=CITc9ozBkcoCFcMbgQodpNMO0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rge\AppData\Roaming\Microsoft\Templates\Orie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DDF4872772A47ED967F6AEE53EE1110"/>
        <w:category>
          <w:name w:val="General"/>
          <w:gallery w:val="placeholder"/>
        </w:category>
        <w:types>
          <w:type w:val="bbPlcHdr"/>
        </w:types>
        <w:behaviors>
          <w:behavior w:val="content"/>
        </w:behaviors>
        <w:guid w:val="{2F1DB61D-538A-472A-A150-C881CE235B6F}"/>
      </w:docPartPr>
      <w:docPartBody>
        <w:p w:rsidR="00AE6BD3" w:rsidRDefault="00597620">
          <w:pPr>
            <w:pStyle w:val="0DDF4872772A47ED967F6AEE53EE1110"/>
          </w:pPr>
          <w:r>
            <w:t>[Type the title]</w:t>
          </w:r>
        </w:p>
      </w:docPartBody>
    </w:docPart>
    <w:docPart>
      <w:docPartPr>
        <w:name w:val="1D3BF81A591F4F248B1D61D0775124C9"/>
        <w:category>
          <w:name w:val="General"/>
          <w:gallery w:val="placeholder"/>
        </w:category>
        <w:types>
          <w:type w:val="bbPlcHdr"/>
        </w:types>
        <w:behaviors>
          <w:behavior w:val="content"/>
        </w:behaviors>
        <w:guid w:val="{A8364078-E94F-416F-AFDC-DA4821574A14}"/>
      </w:docPartPr>
      <w:docPartBody>
        <w:p w:rsidR="00AE6BD3" w:rsidRDefault="00597620">
          <w:pPr>
            <w:pStyle w:val="1D3BF81A591F4F248B1D61D0775124C9"/>
          </w:pPr>
          <w:r>
            <w:t>[Type the document subtitle]</w:t>
          </w:r>
        </w:p>
      </w:docPartBody>
    </w:docPart>
    <w:docPart>
      <w:docPartPr>
        <w:name w:val="C9829FD7232041DC8C85A7765872C3D8"/>
        <w:category>
          <w:name w:val="General"/>
          <w:gallery w:val="placeholder"/>
        </w:category>
        <w:types>
          <w:type w:val="bbPlcHdr"/>
        </w:types>
        <w:behaviors>
          <w:behavior w:val="content"/>
        </w:behaviors>
        <w:guid w:val="{846F369B-3377-4A98-B9CD-5EBA59EC9B11}"/>
      </w:docPartPr>
      <w:docPartBody>
        <w:p w:rsidR="00AE6BD3" w:rsidRDefault="00597620">
          <w:pPr>
            <w:pStyle w:val="C9829FD7232041DC8C85A7765872C3D8"/>
          </w:pPr>
          <w:r>
            <w:rPr>
              <w:sz w:val="16"/>
              <w:szCs w:val="16"/>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agic R">
    <w:panose1 w:val="00000000000000000000"/>
    <w:charset w:val="81"/>
    <w:family w:val="roman"/>
    <w:notTrueType/>
    <w:pitch w:val="default"/>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97620"/>
    <w:rsid w:val="00597620"/>
    <w:rsid w:val="007B0D91"/>
    <w:rsid w:val="008C7DD9"/>
    <w:rsid w:val="00AE6B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BD3"/>
  </w:style>
  <w:style w:type="paragraph" w:styleId="Heading1">
    <w:name w:val="heading 1"/>
    <w:basedOn w:val="Normal"/>
    <w:next w:val="Normal"/>
    <w:link w:val="Heading1Char"/>
    <w:uiPriority w:val="1"/>
    <w:qFormat/>
    <w:rsid w:val="00AE6BD3"/>
    <w:pPr>
      <w:spacing w:before="360" w:after="40"/>
      <w:outlineLvl w:val="0"/>
    </w:pPr>
    <w:rPr>
      <w:rFonts w:asciiTheme="majorHAnsi" w:eastAsiaTheme="minorHAnsi" w:hAnsiTheme="majorHAnsi" w:cstheme="minorHAnsi"/>
      <w:smallCaps/>
      <w:color w:val="323E4F" w:themeColor="text2" w:themeShade="BF"/>
      <w:spacing w:val="5"/>
      <w:sz w:val="32"/>
      <w:szCs w:val="32"/>
      <w:lang w:eastAsia="ja-JP"/>
    </w:rPr>
  </w:style>
  <w:style w:type="paragraph" w:styleId="Heading2">
    <w:name w:val="heading 2"/>
    <w:basedOn w:val="Normal"/>
    <w:next w:val="Normal"/>
    <w:link w:val="Heading2Char"/>
    <w:uiPriority w:val="2"/>
    <w:qFormat/>
    <w:rsid w:val="00AE6BD3"/>
    <w:pPr>
      <w:spacing w:after="0"/>
      <w:outlineLvl w:val="1"/>
    </w:pPr>
    <w:rPr>
      <w:rFonts w:asciiTheme="majorHAnsi" w:eastAsiaTheme="minorHAnsi" w:hAnsiTheme="majorHAnsi" w:cstheme="minorHAnsi"/>
      <w:color w:val="323E4F" w:themeColor="text2"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DF4872772A47ED967F6AEE53EE1110">
    <w:name w:val="0DDF4872772A47ED967F6AEE53EE1110"/>
    <w:rsid w:val="00AE6BD3"/>
  </w:style>
  <w:style w:type="paragraph" w:customStyle="1" w:styleId="1D3BF81A591F4F248B1D61D0775124C9">
    <w:name w:val="1D3BF81A591F4F248B1D61D0775124C9"/>
    <w:rsid w:val="00AE6BD3"/>
  </w:style>
  <w:style w:type="character" w:customStyle="1" w:styleId="Heading1Char">
    <w:name w:val="Heading 1 Char"/>
    <w:basedOn w:val="DefaultParagraphFont"/>
    <w:link w:val="Heading1"/>
    <w:uiPriority w:val="1"/>
    <w:rsid w:val="00AE6BD3"/>
    <w:rPr>
      <w:rFonts w:asciiTheme="majorHAnsi" w:eastAsiaTheme="minorHAnsi" w:hAnsiTheme="majorHAnsi" w:cstheme="minorHAnsi"/>
      <w:smallCaps/>
      <w:color w:val="323E4F" w:themeColor="text2" w:themeShade="BF"/>
      <w:spacing w:val="5"/>
      <w:sz w:val="32"/>
      <w:szCs w:val="32"/>
      <w:lang w:eastAsia="ja-JP"/>
    </w:rPr>
  </w:style>
  <w:style w:type="character" w:customStyle="1" w:styleId="Heading2Char">
    <w:name w:val="Heading 2 Char"/>
    <w:basedOn w:val="DefaultParagraphFont"/>
    <w:link w:val="Heading2"/>
    <w:uiPriority w:val="2"/>
    <w:rsid w:val="00AE6BD3"/>
    <w:rPr>
      <w:rFonts w:asciiTheme="majorHAnsi" w:eastAsiaTheme="minorHAnsi" w:hAnsiTheme="majorHAnsi" w:cstheme="minorHAnsi"/>
      <w:color w:val="323E4F" w:themeColor="text2" w:themeShade="BF"/>
      <w:sz w:val="28"/>
      <w:szCs w:val="28"/>
      <w:lang w:eastAsia="ja-JP"/>
    </w:rPr>
  </w:style>
  <w:style w:type="paragraph" w:customStyle="1" w:styleId="F78A33C329D44B33A71AFD31603FF40F">
    <w:name w:val="F78A33C329D44B33A71AFD31603FF40F"/>
    <w:rsid w:val="00AE6BD3"/>
  </w:style>
  <w:style w:type="paragraph" w:customStyle="1" w:styleId="C9829FD7232041DC8C85A7765872C3D8">
    <w:name w:val="C9829FD7232041DC8C85A7765872C3D8"/>
    <w:rsid w:val="00AE6BD3"/>
  </w:style>
  <w:style w:type="paragraph" w:customStyle="1" w:styleId="50A84F239A374F7DA20D553BEC452480">
    <w:name w:val="50A84F239A374F7DA20D553BEC452480"/>
    <w:rsid w:val="00AE6BD3"/>
  </w:style>
  <w:style w:type="paragraph" w:customStyle="1" w:styleId="576A9C1CCE6441049C40969738A41C71">
    <w:name w:val="576A9C1CCE6441049C40969738A41C71"/>
    <w:rsid w:val="00AE6BD3"/>
  </w:style>
  <w:style w:type="paragraph" w:customStyle="1" w:styleId="B1B02FCFA93B42D3805EA7B42D58A562">
    <w:name w:val="B1B02FCFA93B42D3805EA7B42D58A562"/>
    <w:rsid w:val="00AE6BD3"/>
  </w:style>
  <w:style w:type="paragraph" w:customStyle="1" w:styleId="C5AF545509744F4CA93401D25592B8E0">
    <w:name w:val="C5AF545509744F4CA93401D25592B8E0"/>
    <w:rsid w:val="00AE6BD3"/>
  </w:style>
  <w:style w:type="paragraph" w:customStyle="1" w:styleId="7DC148D0C3F74E0A906D632771742563">
    <w:name w:val="7DC148D0C3F74E0A906D632771742563"/>
    <w:rsid w:val="00AE6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2016-01-04T00:00:00</PublishDate>
  <Abstract>ABSTRACT: The purpose of this proposal is to implement a $141,800 grant awarded to Early Career Academy (ECA) by the State of Michigan. The grant is designed to help ECA students develop real-world career experience by providing access to enterprise-class computer hardware and software. The implementation would have three overall goals (1) to improve hands-on learning and employability of current students, (2) to increase enrollment/recruitment by enhancing the learning environment with a marketable feature, a corporate-grade computer network, clearly distinguishing ECA from competing institutions, and (3) to investigate an innovative new teaching model: teachers collaborating with working technical experts to deliver real-world lessons and work-ready graduates.</Abstract>
  <CompanyAddress/>
  <CompanyPhone/>
  <CompanyFax/>
  <CompanyEmail/>
</CoverPageProperties>
</file>

<file path=customXml/item2.xml><?xml version="1.0" encoding="utf-8"?>
<templateProperties xmlns="urn:microsoft.template.properties">
  <_Version>12.0.4319</_Version>
  <_LCID>-1</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templateProperties xmlns="urn:microsoft.template.properties">
  <_Version>12.0.4319</_Version>
  <_LCID>-1</_LCID>
</templat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44DD3-EB41-461C-8831-8E039C645FD7}">
  <ds:schemaRefs>
    <ds:schemaRef ds:uri="urn:microsoft.template.properties"/>
  </ds:schemaRefs>
</ds:datastoreItem>
</file>

<file path=customXml/itemProps3.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4.xml><?xml version="1.0" encoding="utf-8"?>
<ds:datastoreItem xmlns:ds="http://schemas.openxmlformats.org/officeDocument/2006/customXml" ds:itemID="{C7DCFB9A-D0A9-4B95-B0C1-3C48EE5A7A72}">
  <ds:schemaRefs>
    <ds:schemaRef ds:uri="urn:microsoft.template.properties"/>
  </ds:schemaRefs>
</ds:datastoreItem>
</file>

<file path=customXml/itemProps5.xml><?xml version="1.0" encoding="utf-8"?>
<ds:datastoreItem xmlns:ds="http://schemas.openxmlformats.org/officeDocument/2006/customXml" ds:itemID="{CD8BD35B-18A0-4BCE-A65E-9ACD90E08A22}">
  <ds:schemaRefs>
    <ds:schemaRef ds:uri="http://schemas.microsoft.com/sharepoint/v3/contenttype/forms"/>
  </ds:schemaRefs>
</ds:datastoreItem>
</file>

<file path=customXml/itemProps6.xml><?xml version="1.0" encoding="utf-8"?>
<ds:datastoreItem xmlns:ds="http://schemas.openxmlformats.org/officeDocument/2006/customXml" ds:itemID="{6C3B8169-530D-4548-9A9D-65B935C4A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2</TotalTime>
  <Pages>1</Pages>
  <Words>1821</Words>
  <Characters>10381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Enterprise Network Computer System for Early Career Academy</vt:lpstr>
    </vt:vector>
  </TitlesOfParts>
  <Company/>
  <LinksUpToDate>false</LinksUpToDate>
  <CharactersWithSpaces>12178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Network Computer System for Early Career Academy</dc:title>
  <dc:subject>A proposal to implement hardware and software according to a grant awarded by the State of Michigan</dc:subject>
  <dc:creator>George</dc:creator>
  <cp:lastModifiedBy>George P. Corser</cp:lastModifiedBy>
  <cp:revision>4</cp:revision>
  <cp:lastPrinted>2017-05-20T22:45:00Z</cp:lastPrinted>
  <dcterms:created xsi:type="dcterms:W3CDTF">2017-05-20T22:45:00Z</dcterms:created>
  <dcterms:modified xsi:type="dcterms:W3CDTF">2017-05-20T22:46:00Z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