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84652" w14:textId="55A2AF14" w:rsidR="00A06BDD" w:rsidRPr="00B82CB6" w:rsidRDefault="00EF3DF8" w:rsidP="000F2A78">
      <w:pPr>
        <w:spacing w:afterLines="100" w:after="312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自适应充满自停算法</w:t>
      </w:r>
    </w:p>
    <w:p w14:paraId="05479877" w14:textId="2F01E983" w:rsidR="00EB65DB" w:rsidRDefault="00ED5D28" w:rsidP="00EB65DB">
      <w:pPr>
        <w:pStyle w:val="a3"/>
        <w:numPr>
          <w:ilvl w:val="0"/>
          <w:numId w:val="1"/>
        </w:numPr>
        <w:ind w:firstLineChars="0"/>
      </w:pPr>
      <w:bookmarkStart w:id="0" w:name="OLE_LINK5"/>
      <w:bookmarkStart w:id="1" w:name="OLE_LINK6"/>
      <w:r>
        <w:rPr>
          <w:rFonts w:hint="eastAsia"/>
        </w:rPr>
        <w:t>本</w:t>
      </w:r>
      <w:r w:rsidR="0072160F">
        <w:rPr>
          <w:rFonts w:hint="eastAsia"/>
        </w:rPr>
        <w:t>电动单车充电</w:t>
      </w:r>
      <w:r>
        <w:rPr>
          <w:rFonts w:hint="eastAsia"/>
        </w:rPr>
        <w:t>装置采用了自适应的充满自停算法，其功率门槛</w:t>
      </w:r>
      <w:r w:rsidR="001B4398">
        <w:rPr>
          <w:rFonts w:hint="eastAsia"/>
        </w:rPr>
        <w:t>分为固定门槛和浮动门槛，其时间门槛固定</w:t>
      </w:r>
      <w:r w:rsidR="006E4036">
        <w:rPr>
          <w:rFonts w:hint="eastAsia"/>
        </w:rPr>
        <w:t>。</w:t>
      </w:r>
    </w:p>
    <w:p w14:paraId="39AC0A03" w14:textId="68DD839C" w:rsidR="00E07A1F" w:rsidRDefault="000C6158" w:rsidP="00EB65DB">
      <w:pPr>
        <w:pStyle w:val="a3"/>
        <w:numPr>
          <w:ilvl w:val="0"/>
          <w:numId w:val="1"/>
        </w:numPr>
        <w:ind w:firstLineChars="0"/>
      </w:pPr>
      <w:r>
        <w:t>功率和时间的</w:t>
      </w:r>
      <w:r w:rsidR="006D0F49">
        <w:t>固定门槛可在商户端</w:t>
      </w:r>
      <w:r>
        <w:t>自定义设置</w:t>
      </w:r>
      <w:r>
        <w:rPr>
          <w:rFonts w:hint="eastAsia"/>
        </w:rPr>
        <w:t>，</w:t>
      </w:r>
      <w:r>
        <w:t>根据商户需求自行更改</w:t>
      </w:r>
      <w:r>
        <w:rPr>
          <w:rFonts w:hint="eastAsia"/>
        </w:rPr>
        <w:t>。</w:t>
      </w:r>
      <w:r>
        <w:t>浮动门槛是根据时间门槛</w:t>
      </w:r>
      <w:r w:rsidR="00F21DF0">
        <w:t>折算</w:t>
      </w:r>
      <w:r w:rsidR="00F21DF0">
        <w:rPr>
          <w:rFonts w:hint="eastAsia"/>
        </w:rPr>
        <w:t>，</w:t>
      </w:r>
      <w:r w:rsidR="00F21DF0">
        <w:t>默认值为</w:t>
      </w:r>
      <w:r w:rsidR="008E5C32">
        <w:rPr>
          <w:rFonts w:hint="eastAsia"/>
        </w:rPr>
        <w:t>3</w:t>
      </w:r>
      <w:bookmarkStart w:id="2" w:name="_GoBack"/>
      <w:bookmarkEnd w:id="2"/>
      <w:r w:rsidR="00F21DF0">
        <w:rPr>
          <w:rFonts w:hint="eastAsia"/>
        </w:rPr>
        <w:t>W</w:t>
      </w:r>
      <w:r w:rsidR="00F21DF0">
        <w:rPr>
          <w:rFonts w:hint="eastAsia"/>
        </w:rPr>
        <w:t>。当时间门槛延长时，相应的增加功率的浮动门槛值。</w:t>
      </w:r>
    </w:p>
    <w:p w14:paraId="2665566F" w14:textId="07177403" w:rsidR="00F21DF0" w:rsidRDefault="000109F8" w:rsidP="00EB65DB">
      <w:pPr>
        <w:pStyle w:val="a3"/>
        <w:numPr>
          <w:ilvl w:val="0"/>
          <w:numId w:val="1"/>
        </w:numPr>
        <w:ind w:firstLineChars="0"/>
      </w:pPr>
      <w:r>
        <w:t>该算法的逻辑如下图所示</w:t>
      </w:r>
      <w:r>
        <w:rPr>
          <w:rFonts w:hint="eastAsia"/>
        </w:rPr>
        <w:t>。</w:t>
      </w:r>
      <w:r>
        <w:t>当电动单车的充电功率低于固定门槛的功率值时</w:t>
      </w:r>
      <w:r>
        <w:rPr>
          <w:rFonts w:hint="eastAsia"/>
        </w:rPr>
        <w:t>，</w:t>
      </w:r>
      <w:r>
        <w:t>记录当前的功率和时间</w:t>
      </w:r>
      <w:r>
        <w:rPr>
          <w:rFonts w:hint="eastAsia"/>
        </w:rPr>
        <w:t>。</w:t>
      </w:r>
      <w:r>
        <w:t>如果充电功率维持在记录功率附近恒定时</w:t>
      </w:r>
      <w:r>
        <w:rPr>
          <w:rFonts w:hint="eastAsia"/>
        </w:rPr>
        <w:t>，</w:t>
      </w:r>
      <w:r>
        <w:t>累计时间超过时间门槛后</w:t>
      </w:r>
      <w:r>
        <w:rPr>
          <w:rFonts w:hint="eastAsia"/>
        </w:rPr>
        <w:t>，认为电动单车</w:t>
      </w:r>
      <w:r w:rsidR="00E00949">
        <w:rPr>
          <w:rFonts w:hint="eastAsia"/>
        </w:rPr>
        <w:t>已</w:t>
      </w:r>
      <w:r>
        <w:rPr>
          <w:rFonts w:hint="eastAsia"/>
        </w:rPr>
        <w:t>充满电，</w:t>
      </w:r>
      <w:r>
        <w:t>充电结束</w:t>
      </w:r>
      <w:r>
        <w:rPr>
          <w:rFonts w:hint="eastAsia"/>
        </w:rPr>
        <w:t>。</w:t>
      </w:r>
    </w:p>
    <w:p w14:paraId="2E29E435" w14:textId="20E1E516" w:rsidR="00E87D9A" w:rsidRDefault="006E4036" w:rsidP="00EC5727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767DC27" wp14:editId="1548262C">
            <wp:extent cx="3355563" cy="619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充满自停逻辑优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510" cy="62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E87D9A" w:rsidSect="000F1F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F3A31" w14:textId="77777777" w:rsidR="000D4602" w:rsidRDefault="000D4602" w:rsidP="008E5C32">
      <w:r>
        <w:separator/>
      </w:r>
    </w:p>
  </w:endnote>
  <w:endnote w:type="continuationSeparator" w:id="0">
    <w:p w14:paraId="15A8EAEC" w14:textId="77777777" w:rsidR="000D4602" w:rsidRDefault="000D4602" w:rsidP="008E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58235" w14:textId="77777777" w:rsidR="000D4602" w:rsidRDefault="000D4602" w:rsidP="008E5C32">
      <w:r>
        <w:separator/>
      </w:r>
    </w:p>
  </w:footnote>
  <w:footnote w:type="continuationSeparator" w:id="0">
    <w:p w14:paraId="08BF49C4" w14:textId="77777777" w:rsidR="000D4602" w:rsidRDefault="000D4602" w:rsidP="008E5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2684"/>
    <w:multiLevelType w:val="hybridMultilevel"/>
    <w:tmpl w:val="ABA6B3F8"/>
    <w:lvl w:ilvl="0" w:tplc="D8F8439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F47555"/>
    <w:multiLevelType w:val="hybridMultilevel"/>
    <w:tmpl w:val="402A094C"/>
    <w:lvl w:ilvl="0" w:tplc="2598C10A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FF79EB"/>
    <w:multiLevelType w:val="hybridMultilevel"/>
    <w:tmpl w:val="34A62BA4"/>
    <w:lvl w:ilvl="0" w:tplc="9E7434E2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96A5D84"/>
    <w:multiLevelType w:val="hybridMultilevel"/>
    <w:tmpl w:val="2028FD3E"/>
    <w:lvl w:ilvl="0" w:tplc="6E04301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F70298"/>
    <w:multiLevelType w:val="hybridMultilevel"/>
    <w:tmpl w:val="40EADBDC"/>
    <w:lvl w:ilvl="0" w:tplc="17B27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D019D1"/>
    <w:multiLevelType w:val="hybridMultilevel"/>
    <w:tmpl w:val="686EE032"/>
    <w:lvl w:ilvl="0" w:tplc="B986C42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2877AB"/>
    <w:multiLevelType w:val="hybridMultilevel"/>
    <w:tmpl w:val="B4B2C312"/>
    <w:lvl w:ilvl="0" w:tplc="8B30450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C52EA8"/>
    <w:multiLevelType w:val="hybridMultilevel"/>
    <w:tmpl w:val="47842304"/>
    <w:lvl w:ilvl="0" w:tplc="2474CA2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EF"/>
    <w:rsid w:val="000109F8"/>
    <w:rsid w:val="0001747B"/>
    <w:rsid w:val="00024311"/>
    <w:rsid w:val="00033632"/>
    <w:rsid w:val="00037598"/>
    <w:rsid w:val="00046D57"/>
    <w:rsid w:val="00053122"/>
    <w:rsid w:val="0005390D"/>
    <w:rsid w:val="00060231"/>
    <w:rsid w:val="00061907"/>
    <w:rsid w:val="00064075"/>
    <w:rsid w:val="000942A9"/>
    <w:rsid w:val="00094527"/>
    <w:rsid w:val="000A1E7F"/>
    <w:rsid w:val="000C271F"/>
    <w:rsid w:val="000C6158"/>
    <w:rsid w:val="000D015D"/>
    <w:rsid w:val="000D01A8"/>
    <w:rsid w:val="000D4602"/>
    <w:rsid w:val="000E2976"/>
    <w:rsid w:val="000E5029"/>
    <w:rsid w:val="000F1F8E"/>
    <w:rsid w:val="000F2A78"/>
    <w:rsid w:val="0010632F"/>
    <w:rsid w:val="00135ED9"/>
    <w:rsid w:val="00161FE9"/>
    <w:rsid w:val="00164B7A"/>
    <w:rsid w:val="001718CE"/>
    <w:rsid w:val="00172C41"/>
    <w:rsid w:val="00193BFE"/>
    <w:rsid w:val="001A2C7B"/>
    <w:rsid w:val="001A4ABD"/>
    <w:rsid w:val="001B4398"/>
    <w:rsid w:val="001C5EA5"/>
    <w:rsid w:val="001F1F19"/>
    <w:rsid w:val="001F3057"/>
    <w:rsid w:val="001F70FA"/>
    <w:rsid w:val="00204099"/>
    <w:rsid w:val="002240CA"/>
    <w:rsid w:val="00236037"/>
    <w:rsid w:val="00260AFC"/>
    <w:rsid w:val="002674EC"/>
    <w:rsid w:val="00267635"/>
    <w:rsid w:val="0028108F"/>
    <w:rsid w:val="002927BE"/>
    <w:rsid w:val="002A16E2"/>
    <w:rsid w:val="002A1A81"/>
    <w:rsid w:val="002E6FBD"/>
    <w:rsid w:val="002E7A6F"/>
    <w:rsid w:val="00304F84"/>
    <w:rsid w:val="00304FD6"/>
    <w:rsid w:val="0030511E"/>
    <w:rsid w:val="00311BEC"/>
    <w:rsid w:val="003316DA"/>
    <w:rsid w:val="0034402B"/>
    <w:rsid w:val="003673A9"/>
    <w:rsid w:val="0037250C"/>
    <w:rsid w:val="003A1062"/>
    <w:rsid w:val="003A6B8B"/>
    <w:rsid w:val="003B0630"/>
    <w:rsid w:val="003B381E"/>
    <w:rsid w:val="003E41D6"/>
    <w:rsid w:val="003F4A1C"/>
    <w:rsid w:val="003F5816"/>
    <w:rsid w:val="003F62FF"/>
    <w:rsid w:val="00422C10"/>
    <w:rsid w:val="004348E7"/>
    <w:rsid w:val="004351BA"/>
    <w:rsid w:val="0047253C"/>
    <w:rsid w:val="00483975"/>
    <w:rsid w:val="00494DFC"/>
    <w:rsid w:val="004C39E7"/>
    <w:rsid w:val="004E40AD"/>
    <w:rsid w:val="004F7E18"/>
    <w:rsid w:val="00512A7C"/>
    <w:rsid w:val="00517602"/>
    <w:rsid w:val="00525551"/>
    <w:rsid w:val="005310AE"/>
    <w:rsid w:val="00531AC4"/>
    <w:rsid w:val="00552B52"/>
    <w:rsid w:val="00557DF9"/>
    <w:rsid w:val="00567B7B"/>
    <w:rsid w:val="00584B1C"/>
    <w:rsid w:val="005A0DB8"/>
    <w:rsid w:val="005A1AD8"/>
    <w:rsid w:val="005B3BA4"/>
    <w:rsid w:val="005C0430"/>
    <w:rsid w:val="005C0705"/>
    <w:rsid w:val="005F5DB1"/>
    <w:rsid w:val="0060134F"/>
    <w:rsid w:val="006073A6"/>
    <w:rsid w:val="00610112"/>
    <w:rsid w:val="0062783B"/>
    <w:rsid w:val="0063239D"/>
    <w:rsid w:val="00643FA2"/>
    <w:rsid w:val="00685EDB"/>
    <w:rsid w:val="006A1564"/>
    <w:rsid w:val="006A5023"/>
    <w:rsid w:val="006C5CC1"/>
    <w:rsid w:val="006D0F49"/>
    <w:rsid w:val="006D73BF"/>
    <w:rsid w:val="006E0A20"/>
    <w:rsid w:val="006E4036"/>
    <w:rsid w:val="006E5D4C"/>
    <w:rsid w:val="0072133B"/>
    <w:rsid w:val="0072160F"/>
    <w:rsid w:val="00726623"/>
    <w:rsid w:val="00735F12"/>
    <w:rsid w:val="007648E2"/>
    <w:rsid w:val="00764F7F"/>
    <w:rsid w:val="00781C21"/>
    <w:rsid w:val="00793E53"/>
    <w:rsid w:val="007A0A58"/>
    <w:rsid w:val="007A430D"/>
    <w:rsid w:val="007A46DA"/>
    <w:rsid w:val="007A4B76"/>
    <w:rsid w:val="007B6E2C"/>
    <w:rsid w:val="007C6049"/>
    <w:rsid w:val="007E4C77"/>
    <w:rsid w:val="00803C9B"/>
    <w:rsid w:val="0081733D"/>
    <w:rsid w:val="00821D1D"/>
    <w:rsid w:val="00857318"/>
    <w:rsid w:val="0088312D"/>
    <w:rsid w:val="00883A75"/>
    <w:rsid w:val="00886F4E"/>
    <w:rsid w:val="00895603"/>
    <w:rsid w:val="008967D6"/>
    <w:rsid w:val="008E5C32"/>
    <w:rsid w:val="00902EDF"/>
    <w:rsid w:val="00931112"/>
    <w:rsid w:val="009353C0"/>
    <w:rsid w:val="00937C33"/>
    <w:rsid w:val="00942663"/>
    <w:rsid w:val="009525D1"/>
    <w:rsid w:val="00954529"/>
    <w:rsid w:val="00963548"/>
    <w:rsid w:val="00985D6C"/>
    <w:rsid w:val="00994C7B"/>
    <w:rsid w:val="009A5CE8"/>
    <w:rsid w:val="009A61DC"/>
    <w:rsid w:val="009B1940"/>
    <w:rsid w:val="009B7784"/>
    <w:rsid w:val="009F522A"/>
    <w:rsid w:val="00A06BDD"/>
    <w:rsid w:val="00A3248B"/>
    <w:rsid w:val="00A45B2F"/>
    <w:rsid w:val="00A5079A"/>
    <w:rsid w:val="00A80558"/>
    <w:rsid w:val="00A90DE8"/>
    <w:rsid w:val="00A93FB3"/>
    <w:rsid w:val="00AA0DE8"/>
    <w:rsid w:val="00AD6150"/>
    <w:rsid w:val="00AD6417"/>
    <w:rsid w:val="00B068EF"/>
    <w:rsid w:val="00B129F8"/>
    <w:rsid w:val="00B15BE9"/>
    <w:rsid w:val="00B1691F"/>
    <w:rsid w:val="00B27128"/>
    <w:rsid w:val="00B309D6"/>
    <w:rsid w:val="00B353E6"/>
    <w:rsid w:val="00B41892"/>
    <w:rsid w:val="00B75663"/>
    <w:rsid w:val="00B801CB"/>
    <w:rsid w:val="00B81373"/>
    <w:rsid w:val="00B824BF"/>
    <w:rsid w:val="00B82CB6"/>
    <w:rsid w:val="00B91E3F"/>
    <w:rsid w:val="00B92794"/>
    <w:rsid w:val="00B956FE"/>
    <w:rsid w:val="00B968BD"/>
    <w:rsid w:val="00BA2EC7"/>
    <w:rsid w:val="00BD7009"/>
    <w:rsid w:val="00BF0621"/>
    <w:rsid w:val="00BF3848"/>
    <w:rsid w:val="00C10C0E"/>
    <w:rsid w:val="00C249E8"/>
    <w:rsid w:val="00C33F0F"/>
    <w:rsid w:val="00C34952"/>
    <w:rsid w:val="00C502EA"/>
    <w:rsid w:val="00C77CB2"/>
    <w:rsid w:val="00C92D26"/>
    <w:rsid w:val="00CA6D1D"/>
    <w:rsid w:val="00CB2088"/>
    <w:rsid w:val="00CE484E"/>
    <w:rsid w:val="00CF38DA"/>
    <w:rsid w:val="00D03FAA"/>
    <w:rsid w:val="00D27C55"/>
    <w:rsid w:val="00D44756"/>
    <w:rsid w:val="00D449D7"/>
    <w:rsid w:val="00D609C4"/>
    <w:rsid w:val="00D77BD3"/>
    <w:rsid w:val="00D97706"/>
    <w:rsid w:val="00DA1954"/>
    <w:rsid w:val="00DB2A88"/>
    <w:rsid w:val="00DB2E92"/>
    <w:rsid w:val="00DD6B62"/>
    <w:rsid w:val="00DE5542"/>
    <w:rsid w:val="00DF7FB8"/>
    <w:rsid w:val="00E00949"/>
    <w:rsid w:val="00E071EF"/>
    <w:rsid w:val="00E07A1F"/>
    <w:rsid w:val="00E25665"/>
    <w:rsid w:val="00E3073D"/>
    <w:rsid w:val="00E34517"/>
    <w:rsid w:val="00E50E16"/>
    <w:rsid w:val="00E52948"/>
    <w:rsid w:val="00E87D9A"/>
    <w:rsid w:val="00E9541B"/>
    <w:rsid w:val="00EA50B0"/>
    <w:rsid w:val="00EB3F40"/>
    <w:rsid w:val="00EB65DB"/>
    <w:rsid w:val="00EC52B9"/>
    <w:rsid w:val="00EC5727"/>
    <w:rsid w:val="00ED4FA9"/>
    <w:rsid w:val="00ED5D28"/>
    <w:rsid w:val="00EE1091"/>
    <w:rsid w:val="00EF3DF8"/>
    <w:rsid w:val="00EF5C6B"/>
    <w:rsid w:val="00F178DC"/>
    <w:rsid w:val="00F21DF0"/>
    <w:rsid w:val="00F2272C"/>
    <w:rsid w:val="00F52209"/>
    <w:rsid w:val="00F52341"/>
    <w:rsid w:val="00F60DFB"/>
    <w:rsid w:val="00F751FB"/>
    <w:rsid w:val="00F84233"/>
    <w:rsid w:val="00F877A5"/>
    <w:rsid w:val="00FA53DE"/>
    <w:rsid w:val="00FB12A0"/>
    <w:rsid w:val="00FE1379"/>
    <w:rsid w:val="00F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E18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F"/>
    <w:pPr>
      <w:ind w:firstLineChars="200" w:firstLine="420"/>
    </w:pPr>
  </w:style>
  <w:style w:type="table" w:styleId="a4">
    <w:name w:val="Table Grid"/>
    <w:basedOn w:val="a1"/>
    <w:uiPriority w:val="59"/>
    <w:rsid w:val="00610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E5C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5C3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E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5C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5C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F"/>
    <w:pPr>
      <w:ind w:firstLineChars="200" w:firstLine="420"/>
    </w:pPr>
  </w:style>
  <w:style w:type="table" w:styleId="a4">
    <w:name w:val="Table Grid"/>
    <w:basedOn w:val="a1"/>
    <w:uiPriority w:val="59"/>
    <w:rsid w:val="00610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E5C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5C3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E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5C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5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moon</dc:creator>
  <cp:keywords/>
  <dc:description/>
  <cp:lastModifiedBy>AutoBVT</cp:lastModifiedBy>
  <cp:revision>611</cp:revision>
  <dcterms:created xsi:type="dcterms:W3CDTF">2017-11-14T01:37:00Z</dcterms:created>
  <dcterms:modified xsi:type="dcterms:W3CDTF">2018-03-23T09:12:00Z</dcterms:modified>
</cp:coreProperties>
</file>