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09F3D" w14:textId="5A0EBB72" w:rsidR="00B26208" w:rsidRDefault="00B26208" w:rsidP="00B26208">
      <w:pPr>
        <w:spacing w:line="480" w:lineRule="auto"/>
        <w:jc w:val="center"/>
        <w:rPr>
          <w:rFonts w:ascii="Times New Roman" w:hAnsi="Times New Roman" w:cs="Times New Roman"/>
        </w:rPr>
      </w:pPr>
    </w:p>
    <w:p w14:paraId="219B21CE" w14:textId="77777777" w:rsidR="00B26208" w:rsidRDefault="00B26208" w:rsidP="00B26208">
      <w:pPr>
        <w:spacing w:line="480" w:lineRule="auto"/>
        <w:jc w:val="center"/>
        <w:rPr>
          <w:rFonts w:ascii="Times New Roman" w:hAnsi="Times New Roman" w:cs="Times New Roman"/>
        </w:rPr>
      </w:pPr>
    </w:p>
    <w:p w14:paraId="7EF8B13C" w14:textId="77777777" w:rsidR="00B26208" w:rsidRDefault="00B26208" w:rsidP="00B26208">
      <w:pPr>
        <w:spacing w:line="480" w:lineRule="auto"/>
        <w:jc w:val="center"/>
        <w:rPr>
          <w:rFonts w:ascii="Times New Roman" w:hAnsi="Times New Roman" w:cs="Times New Roman"/>
        </w:rPr>
      </w:pPr>
    </w:p>
    <w:p w14:paraId="0EFC0434" w14:textId="77777777" w:rsidR="00B26208" w:rsidRDefault="00B26208" w:rsidP="00B26208">
      <w:pPr>
        <w:spacing w:line="480" w:lineRule="auto"/>
        <w:jc w:val="center"/>
        <w:rPr>
          <w:rFonts w:ascii="Times New Roman" w:hAnsi="Times New Roman" w:cs="Times New Roman"/>
        </w:rPr>
      </w:pPr>
    </w:p>
    <w:p w14:paraId="4C4763FB" w14:textId="38DA2661" w:rsidR="00B26208" w:rsidRDefault="00B26208" w:rsidP="00B26208">
      <w:pPr>
        <w:spacing w:line="480" w:lineRule="auto"/>
        <w:jc w:val="center"/>
        <w:rPr>
          <w:rFonts w:ascii="Times New Roman" w:hAnsi="Times New Roman" w:cs="Times New Roman"/>
          <w:b/>
          <w:bCs/>
        </w:rPr>
      </w:pPr>
      <w:r>
        <w:rPr>
          <w:rFonts w:ascii="Times New Roman" w:hAnsi="Times New Roman" w:cs="Times New Roman"/>
          <w:b/>
          <w:bCs/>
        </w:rPr>
        <w:t>2-1 Journal: What Makes a Productive Code Review?</w:t>
      </w:r>
    </w:p>
    <w:p w14:paraId="0E1F140E" w14:textId="77777777" w:rsidR="00B26208" w:rsidRDefault="00B26208" w:rsidP="00B26208">
      <w:pPr>
        <w:spacing w:line="480" w:lineRule="auto"/>
        <w:jc w:val="center"/>
        <w:rPr>
          <w:rFonts w:ascii="Times New Roman" w:hAnsi="Times New Roman" w:cs="Times New Roman"/>
          <w:b/>
          <w:bCs/>
        </w:rPr>
      </w:pPr>
    </w:p>
    <w:p w14:paraId="18033E52" w14:textId="3D90AC2A" w:rsidR="00B26208" w:rsidRDefault="00B26208" w:rsidP="00B26208">
      <w:pPr>
        <w:spacing w:line="480" w:lineRule="auto"/>
        <w:jc w:val="center"/>
        <w:rPr>
          <w:rFonts w:ascii="Times New Roman" w:hAnsi="Times New Roman" w:cs="Times New Roman"/>
        </w:rPr>
      </w:pPr>
      <w:r>
        <w:rPr>
          <w:rFonts w:ascii="Times New Roman" w:hAnsi="Times New Roman" w:cs="Times New Roman"/>
        </w:rPr>
        <w:t>Grace Fletcher</w:t>
      </w:r>
    </w:p>
    <w:p w14:paraId="422A2CD9" w14:textId="57876659" w:rsidR="00B26208" w:rsidRDefault="00B26208" w:rsidP="00B26208">
      <w:pPr>
        <w:spacing w:line="480" w:lineRule="auto"/>
        <w:jc w:val="center"/>
        <w:rPr>
          <w:rFonts w:ascii="Times New Roman" w:hAnsi="Times New Roman" w:cs="Times New Roman"/>
        </w:rPr>
      </w:pPr>
      <w:r>
        <w:rPr>
          <w:rFonts w:ascii="Times New Roman" w:hAnsi="Times New Roman" w:cs="Times New Roman"/>
        </w:rPr>
        <w:t>Southern New Hampshire University</w:t>
      </w:r>
    </w:p>
    <w:p w14:paraId="23592CDF" w14:textId="734C20C2" w:rsidR="00B26208" w:rsidRDefault="00B26208" w:rsidP="00B26208">
      <w:pPr>
        <w:spacing w:line="480" w:lineRule="auto"/>
        <w:jc w:val="center"/>
        <w:rPr>
          <w:rFonts w:ascii="Times New Roman" w:hAnsi="Times New Roman" w:cs="Times New Roman"/>
        </w:rPr>
      </w:pPr>
      <w:r>
        <w:rPr>
          <w:rFonts w:ascii="Times New Roman" w:hAnsi="Times New Roman" w:cs="Times New Roman"/>
        </w:rPr>
        <w:t>CS 499: Computer Science Capstone</w:t>
      </w:r>
    </w:p>
    <w:p w14:paraId="528EEE3C" w14:textId="23CD1D2F" w:rsidR="00B26208" w:rsidRDefault="00B26208" w:rsidP="00B26208">
      <w:pPr>
        <w:spacing w:line="480" w:lineRule="auto"/>
        <w:jc w:val="center"/>
        <w:rPr>
          <w:rFonts w:ascii="Times New Roman" w:hAnsi="Times New Roman" w:cs="Times New Roman"/>
        </w:rPr>
      </w:pPr>
      <w:r>
        <w:rPr>
          <w:rFonts w:ascii="Times New Roman" w:hAnsi="Times New Roman" w:cs="Times New Roman"/>
        </w:rPr>
        <w:t>Prof. Wasim Alim</w:t>
      </w:r>
    </w:p>
    <w:p w14:paraId="1268DF2D" w14:textId="6C98BFBD" w:rsidR="00B26208" w:rsidRDefault="00B26208" w:rsidP="00B26208">
      <w:pPr>
        <w:spacing w:line="480" w:lineRule="auto"/>
        <w:jc w:val="center"/>
        <w:rPr>
          <w:rFonts w:ascii="Times New Roman" w:hAnsi="Times New Roman" w:cs="Times New Roman"/>
        </w:rPr>
      </w:pPr>
      <w:r>
        <w:rPr>
          <w:rFonts w:ascii="Times New Roman" w:hAnsi="Times New Roman" w:cs="Times New Roman"/>
        </w:rPr>
        <w:t>July 12</w:t>
      </w:r>
      <w:r w:rsidRPr="00B26208">
        <w:rPr>
          <w:rFonts w:ascii="Times New Roman" w:hAnsi="Times New Roman" w:cs="Times New Roman"/>
          <w:vertAlign w:val="superscript"/>
        </w:rPr>
        <w:t>th</w:t>
      </w:r>
      <w:r>
        <w:rPr>
          <w:rFonts w:ascii="Times New Roman" w:hAnsi="Times New Roman" w:cs="Times New Roman"/>
        </w:rPr>
        <w:t>, 2025</w:t>
      </w:r>
    </w:p>
    <w:p w14:paraId="246A9B2D" w14:textId="6B923CF8" w:rsidR="00B26208" w:rsidRDefault="00B26208" w:rsidP="00B26208">
      <w:pPr>
        <w:spacing w:line="480" w:lineRule="auto"/>
        <w:jc w:val="center"/>
        <w:rPr>
          <w:rFonts w:ascii="Times New Roman" w:hAnsi="Times New Roman" w:cs="Times New Roman"/>
        </w:rPr>
      </w:pPr>
    </w:p>
    <w:p w14:paraId="6439F8FE" w14:textId="77777777" w:rsidR="00B26208" w:rsidRDefault="00B26208">
      <w:pPr>
        <w:rPr>
          <w:rFonts w:ascii="Times New Roman" w:hAnsi="Times New Roman" w:cs="Times New Roman"/>
        </w:rPr>
      </w:pPr>
      <w:r>
        <w:rPr>
          <w:rFonts w:ascii="Times New Roman" w:hAnsi="Times New Roman" w:cs="Times New Roman"/>
        </w:rPr>
        <w:br w:type="page"/>
      </w:r>
    </w:p>
    <w:p w14:paraId="1F120EB4" w14:textId="5D7C8A41" w:rsidR="00B26208" w:rsidRDefault="00B26208" w:rsidP="00D079E9">
      <w:pPr>
        <w:spacing w:line="480" w:lineRule="auto"/>
        <w:ind w:firstLine="720"/>
        <w:rPr>
          <w:rFonts w:ascii="Times New Roman" w:hAnsi="Times New Roman" w:cs="Times New Roman"/>
        </w:rPr>
      </w:pPr>
      <w:r>
        <w:rPr>
          <w:rFonts w:ascii="Times New Roman" w:hAnsi="Times New Roman" w:cs="Times New Roman"/>
        </w:rPr>
        <w:lastRenderedPageBreak/>
        <w:t xml:space="preserve">A code review is an assessment of an existing piece of code to highlight vulnerabilities, improve the quality of the code, and help future development. </w:t>
      </w:r>
      <w:r w:rsidRPr="002807F0">
        <w:rPr>
          <w:rFonts w:ascii="Times New Roman" w:hAnsi="Times New Roman" w:cs="Times New Roman"/>
        </w:rPr>
        <w:t>(GitLab, 2023)</w:t>
      </w:r>
      <w:r>
        <w:rPr>
          <w:rFonts w:ascii="Times New Roman" w:hAnsi="Times New Roman" w:cs="Times New Roman"/>
        </w:rPr>
        <w:t xml:space="preserve"> It is important to practice code reviewing as a computer science professional as it is something that is commonly done in the field. It also helps you become a better programmer. In my personal experience, after conducting my code review for my computer science capstone, I was able to see vulnerabilities and issues within my code that I had </w:t>
      </w:r>
      <w:r w:rsidR="00D079E9">
        <w:rPr>
          <w:rFonts w:ascii="Times New Roman" w:hAnsi="Times New Roman" w:cs="Times New Roman"/>
        </w:rPr>
        <w:t>not</w:t>
      </w:r>
      <w:r>
        <w:rPr>
          <w:rFonts w:ascii="Times New Roman" w:hAnsi="Times New Roman" w:cs="Times New Roman"/>
        </w:rPr>
        <w:t xml:space="preserve"> seen or noticed previously. </w:t>
      </w:r>
    </w:p>
    <w:p w14:paraId="47DFB0E6" w14:textId="2B1EEFD8" w:rsidR="00B26208" w:rsidRDefault="00B26208" w:rsidP="00D079E9">
      <w:pPr>
        <w:spacing w:line="480" w:lineRule="auto"/>
        <w:ind w:firstLine="720"/>
        <w:rPr>
          <w:rFonts w:ascii="Times New Roman" w:hAnsi="Times New Roman" w:cs="Times New Roman"/>
        </w:rPr>
      </w:pPr>
      <w:r>
        <w:rPr>
          <w:rFonts w:ascii="Times New Roman" w:hAnsi="Times New Roman" w:cs="Times New Roman"/>
        </w:rPr>
        <w:t>During this week’s required reading, I stumbled upon some code review best practices that I think are crucial to include in a code review. An example of one of these best practices would be to take your time. According to the article “Best Practices for Code Review” written by SmartBear, “It can be tempting to tear through a review, assuming that someone else will catch the errors that you don’t find. However, SmartBear research shows a significant drop in defect density at rates faster than 500 LOC [lines of code] per hour.”</w:t>
      </w:r>
      <w:r>
        <w:rPr>
          <w:rFonts w:ascii="Times New Roman" w:hAnsi="Times New Roman" w:cs="Times New Roman"/>
        </w:rPr>
        <w:t xml:space="preserve"> </w:t>
      </w:r>
      <w:r w:rsidRPr="00B26208">
        <w:rPr>
          <w:rFonts w:ascii="Times New Roman" w:hAnsi="Times New Roman" w:cs="Times New Roman"/>
        </w:rPr>
        <w:t>(SmartBear, 2026)</w:t>
      </w:r>
      <w:r w:rsidR="00D079E9">
        <w:rPr>
          <w:rFonts w:ascii="Times New Roman" w:hAnsi="Times New Roman" w:cs="Times New Roman"/>
        </w:rPr>
        <w:t xml:space="preserve"> Another code review best practice that I thought seemed important to the quality of a review would be to use checklists. According to the same article, checklists are an effective way to eliminate frequently made errors and can provide developers with clear expectations for the code review. </w:t>
      </w:r>
      <w:r w:rsidR="00D079E9" w:rsidRPr="00D079E9">
        <w:rPr>
          <w:rFonts w:ascii="Times New Roman" w:hAnsi="Times New Roman" w:cs="Times New Roman"/>
        </w:rPr>
        <w:t>(SmartBear, 2026)</w:t>
      </w:r>
      <w:r w:rsidR="00D079E9">
        <w:rPr>
          <w:rFonts w:ascii="Times New Roman" w:hAnsi="Times New Roman" w:cs="Times New Roman"/>
        </w:rPr>
        <w:t xml:space="preserve"> I used a checklist during my code review, and I found that it made the whole process a lot easier.</w:t>
      </w:r>
    </w:p>
    <w:p w14:paraId="1B396AE2" w14:textId="30B7F8A0" w:rsidR="00D079E9" w:rsidRDefault="00D079E9" w:rsidP="00D079E9">
      <w:pPr>
        <w:spacing w:line="480" w:lineRule="auto"/>
        <w:ind w:firstLine="720"/>
        <w:rPr>
          <w:rFonts w:ascii="Times New Roman" w:hAnsi="Times New Roman" w:cs="Times New Roman"/>
        </w:rPr>
      </w:pPr>
      <w:r>
        <w:rPr>
          <w:rFonts w:ascii="Times New Roman" w:hAnsi="Times New Roman" w:cs="Times New Roman"/>
        </w:rPr>
        <w:t>When it comes to where code reviews fit in the development cycle, it should occur after initial testing but before the program is released. My rationale behind this is that you need a finished product that has gone through at least some bare bones testing, but you don’t want to be reviewing the code after it has already been released to the public. I feel that conducting the review after testing and before releasing makes the most sense for the purposes of the code review.</w:t>
      </w:r>
    </w:p>
    <w:p w14:paraId="081823CC" w14:textId="5CA3E5A9" w:rsidR="00D079E9" w:rsidRDefault="00D079E9" w:rsidP="00D079E9">
      <w:pPr>
        <w:spacing w:line="480" w:lineRule="auto"/>
        <w:rPr>
          <w:rFonts w:ascii="Times New Roman" w:hAnsi="Times New Roman" w:cs="Times New Roman"/>
        </w:rPr>
      </w:pPr>
      <w:r>
        <w:rPr>
          <w:rFonts w:ascii="Times New Roman" w:hAnsi="Times New Roman" w:cs="Times New Roman"/>
        </w:rPr>
        <w:lastRenderedPageBreak/>
        <w:tab/>
        <w:t>For my code review, I chose to use ScreenPal as my screen recording software and Filmora as my video editor. To create a script, I just used Word to write out what I wanted to say for my introduction and what I wanted to cover when it came to each of the three categories. I used this script alongside the provided code review checklist and the assignment rubric to make sure I covered all required topics in my review.</w:t>
      </w:r>
    </w:p>
    <w:p w14:paraId="16AE5D43" w14:textId="77777777" w:rsidR="00D079E9" w:rsidRDefault="00D079E9">
      <w:pPr>
        <w:rPr>
          <w:rFonts w:ascii="Times New Roman" w:hAnsi="Times New Roman" w:cs="Times New Roman"/>
        </w:rPr>
      </w:pPr>
      <w:r>
        <w:rPr>
          <w:rFonts w:ascii="Times New Roman" w:hAnsi="Times New Roman" w:cs="Times New Roman"/>
        </w:rPr>
        <w:br w:type="page"/>
      </w:r>
    </w:p>
    <w:p w14:paraId="540EF398" w14:textId="0E43179C" w:rsidR="00D079E9" w:rsidRDefault="00D079E9" w:rsidP="00D079E9">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4B83B3B1" w14:textId="77777777" w:rsidR="00D079E9" w:rsidRDefault="00D079E9" w:rsidP="00D079E9">
      <w:pPr>
        <w:pStyle w:val="NormalWeb"/>
        <w:spacing w:before="0" w:beforeAutospacing="0" w:after="0" w:afterAutospacing="0" w:line="480" w:lineRule="auto"/>
        <w:ind w:left="720" w:hanging="720"/>
      </w:pPr>
      <w:r>
        <w:t xml:space="preserve">GitLab. (2023). </w:t>
      </w:r>
      <w:r>
        <w:rPr>
          <w:i/>
          <w:iCs/>
        </w:rPr>
        <w:t>What Is a Code Review?</w:t>
      </w:r>
      <w:r>
        <w:t xml:space="preserve"> GitLab. https://about.gitlab.com/topics/version-control/what-is-code-review/</w:t>
      </w:r>
    </w:p>
    <w:p w14:paraId="16915E87" w14:textId="77777777" w:rsidR="00D079E9" w:rsidRDefault="00D079E9" w:rsidP="00D079E9">
      <w:pPr>
        <w:pStyle w:val="NormalWeb"/>
        <w:spacing w:before="0" w:beforeAutospacing="0" w:after="0" w:afterAutospacing="0" w:line="480" w:lineRule="auto"/>
        <w:ind w:left="720" w:hanging="720"/>
      </w:pPr>
      <w:r>
        <w:t xml:space="preserve">SmartBear. (2026). </w:t>
      </w:r>
      <w:r>
        <w:rPr>
          <w:i/>
          <w:iCs/>
        </w:rPr>
        <w:t>Best Practices for Code Review</w:t>
      </w:r>
      <w:r>
        <w:t>. Smartbear.Com. https://smartbear.com/learn/code-review/best-practices-for-peer-code-review/</w:t>
      </w:r>
    </w:p>
    <w:p w14:paraId="362F9215" w14:textId="77777777" w:rsidR="00D079E9" w:rsidRPr="00D079E9" w:rsidRDefault="00D079E9" w:rsidP="00D079E9">
      <w:pPr>
        <w:spacing w:line="480" w:lineRule="auto"/>
        <w:rPr>
          <w:rFonts w:ascii="Times New Roman" w:hAnsi="Times New Roman" w:cs="Times New Roman"/>
        </w:rPr>
      </w:pPr>
    </w:p>
    <w:sectPr w:rsidR="00D079E9" w:rsidRPr="00D07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7F0"/>
    <w:rsid w:val="00182228"/>
    <w:rsid w:val="002807F0"/>
    <w:rsid w:val="002A6CDF"/>
    <w:rsid w:val="004228DD"/>
    <w:rsid w:val="006A2232"/>
    <w:rsid w:val="0082664C"/>
    <w:rsid w:val="008C386B"/>
    <w:rsid w:val="00A7300D"/>
    <w:rsid w:val="00AD423E"/>
    <w:rsid w:val="00B26208"/>
    <w:rsid w:val="00B61E71"/>
    <w:rsid w:val="00B70E6B"/>
    <w:rsid w:val="00C20541"/>
    <w:rsid w:val="00D07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F5445"/>
  <w15:chartTrackingRefBased/>
  <w15:docId w15:val="{0736D081-8917-4AA0-BEB5-13B9C66E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7F0"/>
    <w:rPr>
      <w:rFonts w:eastAsiaTheme="majorEastAsia" w:cstheme="majorBidi"/>
      <w:color w:val="272727" w:themeColor="text1" w:themeTint="D8"/>
    </w:rPr>
  </w:style>
  <w:style w:type="paragraph" w:styleId="Title">
    <w:name w:val="Title"/>
    <w:basedOn w:val="Normal"/>
    <w:next w:val="Normal"/>
    <w:link w:val="TitleChar"/>
    <w:uiPriority w:val="10"/>
    <w:qFormat/>
    <w:rsid w:val="00280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7F0"/>
    <w:pPr>
      <w:spacing w:before="160"/>
      <w:jc w:val="center"/>
    </w:pPr>
    <w:rPr>
      <w:i/>
      <w:iCs/>
      <w:color w:val="404040" w:themeColor="text1" w:themeTint="BF"/>
    </w:rPr>
  </w:style>
  <w:style w:type="character" w:customStyle="1" w:styleId="QuoteChar">
    <w:name w:val="Quote Char"/>
    <w:basedOn w:val="DefaultParagraphFont"/>
    <w:link w:val="Quote"/>
    <w:uiPriority w:val="29"/>
    <w:rsid w:val="002807F0"/>
    <w:rPr>
      <w:i/>
      <w:iCs/>
      <w:color w:val="404040" w:themeColor="text1" w:themeTint="BF"/>
    </w:rPr>
  </w:style>
  <w:style w:type="paragraph" w:styleId="ListParagraph">
    <w:name w:val="List Paragraph"/>
    <w:basedOn w:val="Normal"/>
    <w:uiPriority w:val="34"/>
    <w:qFormat/>
    <w:rsid w:val="002807F0"/>
    <w:pPr>
      <w:ind w:left="720"/>
      <w:contextualSpacing/>
    </w:pPr>
  </w:style>
  <w:style w:type="character" w:styleId="IntenseEmphasis">
    <w:name w:val="Intense Emphasis"/>
    <w:basedOn w:val="DefaultParagraphFont"/>
    <w:uiPriority w:val="21"/>
    <w:qFormat/>
    <w:rsid w:val="002807F0"/>
    <w:rPr>
      <w:i/>
      <w:iCs/>
      <w:color w:val="0F4761" w:themeColor="accent1" w:themeShade="BF"/>
    </w:rPr>
  </w:style>
  <w:style w:type="paragraph" w:styleId="IntenseQuote">
    <w:name w:val="Intense Quote"/>
    <w:basedOn w:val="Normal"/>
    <w:next w:val="Normal"/>
    <w:link w:val="IntenseQuoteChar"/>
    <w:uiPriority w:val="30"/>
    <w:qFormat/>
    <w:rsid w:val="00280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7F0"/>
    <w:rPr>
      <w:i/>
      <w:iCs/>
      <w:color w:val="0F4761" w:themeColor="accent1" w:themeShade="BF"/>
    </w:rPr>
  </w:style>
  <w:style w:type="character" w:styleId="IntenseReference">
    <w:name w:val="Intense Reference"/>
    <w:basedOn w:val="DefaultParagraphFont"/>
    <w:uiPriority w:val="32"/>
    <w:qFormat/>
    <w:rsid w:val="002807F0"/>
    <w:rPr>
      <w:b/>
      <w:bCs/>
      <w:smallCaps/>
      <w:color w:val="0F4761" w:themeColor="accent1" w:themeShade="BF"/>
      <w:spacing w:val="5"/>
    </w:rPr>
  </w:style>
  <w:style w:type="paragraph" w:styleId="NormalWeb">
    <w:name w:val="Normal (Web)"/>
    <w:basedOn w:val="Normal"/>
    <w:uiPriority w:val="99"/>
    <w:semiHidden/>
    <w:unhideWhenUsed/>
    <w:rsid w:val="00D079E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5A780500341049B00EE641355D89F2" ma:contentTypeVersion="13" ma:contentTypeDescription="Create a new document." ma:contentTypeScope="" ma:versionID="c7ccbfa66e68ba72d0e1b4b242404905">
  <xsd:schema xmlns:xsd="http://www.w3.org/2001/XMLSchema" xmlns:xs="http://www.w3.org/2001/XMLSchema" xmlns:p="http://schemas.microsoft.com/office/2006/metadata/properties" xmlns:ns3="872e84ae-02b5-403a-8fa9-451a9e42117a" xmlns:ns4="b9c1d984-0a57-4485-bd9f-afa5be07a9d0" targetNamespace="http://schemas.microsoft.com/office/2006/metadata/properties" ma:root="true" ma:fieldsID="d3ce82e37d03c411b1d24d2d8bbc51bd" ns3:_="" ns4:_="">
    <xsd:import namespace="872e84ae-02b5-403a-8fa9-451a9e42117a"/>
    <xsd:import namespace="b9c1d984-0a57-4485-bd9f-afa5be07a9d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2e84ae-02b5-403a-8fa9-451a9e4211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c1d984-0a57-4485-bd9f-afa5be07a9d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72e84ae-02b5-403a-8fa9-451a9e42117a" xsi:nil="true"/>
  </documentManagement>
</p:properties>
</file>

<file path=customXml/itemProps1.xml><?xml version="1.0" encoding="utf-8"?>
<ds:datastoreItem xmlns:ds="http://schemas.openxmlformats.org/officeDocument/2006/customXml" ds:itemID="{7F982A03-1C79-4A5A-8545-D6DB52860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2e84ae-02b5-403a-8fa9-451a9e42117a"/>
    <ds:schemaRef ds:uri="b9c1d984-0a57-4485-bd9f-afa5be07a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2EB382-3033-4C86-B14E-A037B7843490}">
  <ds:schemaRefs>
    <ds:schemaRef ds:uri="http://schemas.microsoft.com/sharepoint/v3/contenttype/forms"/>
  </ds:schemaRefs>
</ds:datastoreItem>
</file>

<file path=customXml/itemProps3.xml><?xml version="1.0" encoding="utf-8"?>
<ds:datastoreItem xmlns:ds="http://schemas.openxmlformats.org/officeDocument/2006/customXml" ds:itemID="{C8D6823C-1AEA-4841-963D-EAD1FE7674D0}">
  <ds:schemaRefs>
    <ds:schemaRef ds:uri="http://schemas.microsoft.com/office/2006/metadata/properties"/>
    <ds:schemaRef ds:uri="http://schemas.microsoft.com/office/infopath/2007/PartnerControls"/>
    <ds:schemaRef ds:uri="872e84ae-02b5-403a-8fa9-451a9e42117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Fletcher, Grace</dc:creator>
  <cp:keywords/>
  <dc:description/>
  <cp:lastModifiedBy>Fletcher, Grace</cp:lastModifiedBy>
  <cp:revision>2</cp:revision>
  <dcterms:created xsi:type="dcterms:W3CDTF">2026-07-12T21:43:00Z</dcterms:created>
  <dcterms:modified xsi:type="dcterms:W3CDTF">2026-07-12T21:43:00Z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0x010100055A780500341049B00EE641355D89F2</vt:lpwstr>
  </property>
</Properties>
</file>