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A9C8E" w14:textId="77777777" w:rsidR="00507CCE" w:rsidRPr="00507CCE" w:rsidRDefault="00507CCE" w:rsidP="00507CCE">
      <w:pPr>
        <w:rPr>
          <w:b/>
          <w:bCs/>
        </w:rPr>
      </w:pPr>
      <w:proofErr w:type="spellStart"/>
      <w:r w:rsidRPr="00507CCE">
        <w:rPr>
          <w:b/>
          <w:bCs/>
        </w:rPr>
        <w:t>PayTrax</w:t>
      </w:r>
      <w:proofErr w:type="spellEnd"/>
      <w:r w:rsidRPr="00507CCE">
        <w:rPr>
          <w:b/>
          <w:bCs/>
        </w:rPr>
        <w:t>: Client-Side Payroll Management</w:t>
      </w:r>
    </w:p>
    <w:p w14:paraId="1554EB2D" w14:textId="77777777" w:rsidR="00507CCE" w:rsidRPr="00507CCE" w:rsidRDefault="00507CCE" w:rsidP="00507CCE">
      <w:r w:rsidRPr="00507CCE">
        <w:rPr>
          <w:b/>
          <w:bCs/>
        </w:rPr>
        <w:t>Track. Calculate. Comply.</w:t>
      </w:r>
    </w:p>
    <w:p w14:paraId="75CECCED" w14:textId="77777777" w:rsidR="00507CCE" w:rsidRPr="00507CCE" w:rsidRDefault="00507CCE" w:rsidP="00507CCE">
      <w:proofErr w:type="spellStart"/>
      <w:r w:rsidRPr="00507CCE">
        <w:t>PayTrax</w:t>
      </w:r>
      <w:proofErr w:type="spellEnd"/>
      <w:r w:rsidRPr="00507CCE">
        <w:t xml:space="preserve"> is a standalone, browser-based payroll management system designed for small businesses and solo entrepreneurs. It operates entirely on the client-side, meaning it doesn't require a server or an internet connection after the initial page load. All your sensitive payroll data is stored securely and privately in your own browser, giving you complete control.</w:t>
      </w:r>
    </w:p>
    <w:p w14:paraId="1998870D" w14:textId="77777777" w:rsidR="00507CCE" w:rsidRPr="00507CCE" w:rsidRDefault="00507CCE" w:rsidP="00507CCE">
      <w:r w:rsidRPr="00507CCE">
        <w:t>This application was built entirely by Gemini 2.5 Pro to demonstrate a robust, modular, and data-persistent web application using only HTML, CSS, and vanilla JavaScript.</w:t>
      </w:r>
    </w:p>
    <w:p w14:paraId="3A64DC34" w14:textId="73080559" w:rsidR="00507CCE" w:rsidRDefault="00507CCE" w:rsidP="00507CCE">
      <w:r>
        <w:rPr>
          <w:noProof/>
        </w:rPr>
        <w:drawing>
          <wp:inline distT="0" distB="0" distL="0" distR="0" wp14:anchorId="15C21BD9" wp14:editId="08A7C730">
            <wp:extent cx="5943600" cy="4683760"/>
            <wp:effectExtent l="0" t="0" r="0" b="2540"/>
            <wp:docPr id="7930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032" name="Picture 79304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C48D" w14:textId="7204BA1D" w:rsidR="00507CCE" w:rsidRPr="00507CCE" w:rsidRDefault="00507CCE" w:rsidP="00507CCE">
      <w:pPr>
        <w:rPr>
          <w:b/>
          <w:bCs/>
        </w:rPr>
      </w:pPr>
      <w:r w:rsidRPr="00507CCE">
        <w:rPr>
          <w:b/>
          <w:bCs/>
        </w:rPr>
        <w:t>Key Features</w:t>
      </w:r>
    </w:p>
    <w:p w14:paraId="236B459E" w14:textId="77777777" w:rsidR="00507CCE" w:rsidRPr="00507CCE" w:rsidRDefault="00507CCE" w:rsidP="00507CCE">
      <w:pPr>
        <w:numPr>
          <w:ilvl w:val="0"/>
          <w:numId w:val="1"/>
        </w:numPr>
      </w:pPr>
      <w:r w:rsidRPr="00507CCE">
        <w:rPr>
          <w:b/>
          <w:bCs/>
        </w:rPr>
        <w:t>Dynamic Payroll Dashboard:</w:t>
      </w:r>
      <w:r w:rsidRPr="00507CCE">
        <w:t xml:space="preserve"> Enter hours for employees and see gross pay, net pay, and total payroll costs calculated in real-time.</w:t>
      </w:r>
    </w:p>
    <w:p w14:paraId="655A838E" w14:textId="77777777" w:rsidR="00507CCE" w:rsidRPr="00507CCE" w:rsidRDefault="00507CCE" w:rsidP="00507CCE">
      <w:pPr>
        <w:numPr>
          <w:ilvl w:val="0"/>
          <w:numId w:val="1"/>
        </w:numPr>
      </w:pPr>
      <w:r w:rsidRPr="00507CCE">
        <w:rPr>
          <w:b/>
          <w:bCs/>
        </w:rPr>
        <w:t>Comprehensive Settings:</w:t>
      </w:r>
      <w:r w:rsidRPr="00507CCE">
        <w:t xml:space="preserve"> Configure company details, pay frequencies, tax rates, and employee information all in one place.</w:t>
      </w:r>
    </w:p>
    <w:p w14:paraId="5C75D186" w14:textId="77777777" w:rsidR="00507CCE" w:rsidRPr="00507CCE" w:rsidRDefault="00507CCE" w:rsidP="00507CCE">
      <w:pPr>
        <w:numPr>
          <w:ilvl w:val="0"/>
          <w:numId w:val="1"/>
        </w:numPr>
      </w:pPr>
      <w:r w:rsidRPr="00507CCE">
        <w:rPr>
          <w:b/>
          <w:bCs/>
        </w:rPr>
        <w:lastRenderedPageBreak/>
        <w:t>Employee Management:</w:t>
      </w:r>
      <w:r w:rsidRPr="00507CCE">
        <w:t xml:space="preserve"> Easily add, edit, and manage your employees, including their pay rates, tax withholding, and PTO balances.</w:t>
      </w:r>
    </w:p>
    <w:p w14:paraId="2EF3F3F2" w14:textId="77777777" w:rsidR="00507CCE" w:rsidRPr="00507CCE" w:rsidRDefault="00507CCE" w:rsidP="00507CCE">
      <w:pPr>
        <w:numPr>
          <w:ilvl w:val="0"/>
          <w:numId w:val="1"/>
        </w:numPr>
      </w:pPr>
      <w:r w:rsidRPr="00507CCE">
        <w:rPr>
          <w:b/>
          <w:bCs/>
        </w:rPr>
        <w:t>Pay Stub Generation:</w:t>
      </w:r>
      <w:r w:rsidRPr="00507CCE">
        <w:t xml:space="preserve"> Create professional, detailed, and printable pay stubs for any employee and any pay period.</w:t>
      </w:r>
    </w:p>
    <w:p w14:paraId="5FE264D4" w14:textId="77777777" w:rsidR="00507CCE" w:rsidRPr="00507CCE" w:rsidRDefault="00507CCE" w:rsidP="00507CCE">
      <w:pPr>
        <w:numPr>
          <w:ilvl w:val="0"/>
          <w:numId w:val="1"/>
        </w:numPr>
      </w:pPr>
      <w:r w:rsidRPr="00507CCE">
        <w:rPr>
          <w:b/>
          <w:bCs/>
        </w:rPr>
        <w:t>Compliance Reporting:</w:t>
      </w:r>
      <w:r w:rsidRPr="00507CCE">
        <w:t xml:space="preserve"> Generate the data you need for key tax forms, including:</w:t>
      </w:r>
    </w:p>
    <w:p w14:paraId="0B42F1A9" w14:textId="77777777" w:rsidR="00507CCE" w:rsidRPr="00507CCE" w:rsidRDefault="00507CCE" w:rsidP="00507CCE">
      <w:pPr>
        <w:numPr>
          <w:ilvl w:val="1"/>
          <w:numId w:val="1"/>
        </w:numPr>
      </w:pPr>
      <w:r w:rsidRPr="00507CCE">
        <w:t>Tax Deposit Schedules</w:t>
      </w:r>
    </w:p>
    <w:p w14:paraId="223D8F4D" w14:textId="77777777" w:rsidR="00507CCE" w:rsidRPr="00507CCE" w:rsidRDefault="00507CCE" w:rsidP="00507CCE">
      <w:pPr>
        <w:numPr>
          <w:ilvl w:val="1"/>
          <w:numId w:val="1"/>
        </w:numPr>
      </w:pPr>
      <w:r w:rsidRPr="00507CCE">
        <w:t>Annual W-2 Data</w:t>
      </w:r>
    </w:p>
    <w:p w14:paraId="2EAF4B93" w14:textId="77777777" w:rsidR="00507CCE" w:rsidRPr="00507CCE" w:rsidRDefault="00507CCE" w:rsidP="00507CCE">
      <w:pPr>
        <w:numPr>
          <w:ilvl w:val="1"/>
          <w:numId w:val="1"/>
        </w:numPr>
      </w:pPr>
      <w:r w:rsidRPr="00507CCE">
        <w:t>Quarterly IRS Form 941 Data</w:t>
      </w:r>
    </w:p>
    <w:p w14:paraId="15F30EA3" w14:textId="77777777" w:rsidR="00507CCE" w:rsidRPr="00507CCE" w:rsidRDefault="00507CCE" w:rsidP="00507CCE">
      <w:pPr>
        <w:numPr>
          <w:ilvl w:val="1"/>
          <w:numId w:val="1"/>
        </w:numPr>
      </w:pPr>
      <w:r w:rsidRPr="00507CCE">
        <w:t>Annual IRS Form 940 Data</w:t>
      </w:r>
    </w:p>
    <w:p w14:paraId="28853A97" w14:textId="77777777" w:rsidR="00507CCE" w:rsidRPr="00507CCE" w:rsidRDefault="00507CCE" w:rsidP="00507CCE">
      <w:pPr>
        <w:numPr>
          <w:ilvl w:val="1"/>
          <w:numId w:val="1"/>
        </w:numPr>
      </w:pPr>
      <w:r w:rsidRPr="00507CCE">
        <w:t>Custom date-range reports for wages and employer expenses.</w:t>
      </w:r>
    </w:p>
    <w:p w14:paraId="1A256F40" w14:textId="77777777" w:rsidR="00507CCE" w:rsidRPr="00507CCE" w:rsidRDefault="00507CCE" w:rsidP="00507CCE">
      <w:pPr>
        <w:numPr>
          <w:ilvl w:val="0"/>
          <w:numId w:val="1"/>
        </w:numPr>
      </w:pPr>
      <w:r w:rsidRPr="00507CCE">
        <w:rPr>
          <w:b/>
          <w:bCs/>
        </w:rPr>
        <w:t>Integrated Bank Register:</w:t>
      </w:r>
      <w:r w:rsidRPr="00507CCE">
        <w:t xml:space="preserve"> Track payroll debits automatically and manage other transactions in a simple bank ledger to monitor your cash flow.</w:t>
      </w:r>
    </w:p>
    <w:p w14:paraId="2929AD2A" w14:textId="77777777" w:rsidR="00507CCE" w:rsidRPr="00507CCE" w:rsidRDefault="00507CCE" w:rsidP="00507CCE">
      <w:pPr>
        <w:numPr>
          <w:ilvl w:val="0"/>
          <w:numId w:val="1"/>
        </w:numPr>
      </w:pPr>
      <w:r w:rsidRPr="00507CCE">
        <w:rPr>
          <w:b/>
          <w:bCs/>
        </w:rPr>
        <w:t>Data Portability:</w:t>
      </w:r>
      <w:r w:rsidRPr="00507CCE">
        <w:t xml:space="preserve"> Securely export your entire application data to a JSON file for backup and import it just as easily.</w:t>
      </w:r>
    </w:p>
    <w:p w14:paraId="3EE4DF9A" w14:textId="77777777" w:rsidR="00507CCE" w:rsidRPr="00507CCE" w:rsidRDefault="00507CCE" w:rsidP="00507CCE">
      <w:pPr>
        <w:numPr>
          <w:ilvl w:val="0"/>
          <w:numId w:val="1"/>
        </w:numPr>
      </w:pPr>
      <w:r w:rsidRPr="00507CCE">
        <w:rPr>
          <w:b/>
          <w:bCs/>
        </w:rPr>
        <w:t>100% Client-Side &amp; Private:</w:t>
      </w:r>
      <w:r w:rsidRPr="00507CCE">
        <w:t xml:space="preserve"> Your data never leaves your computer. </w:t>
      </w:r>
      <w:proofErr w:type="spellStart"/>
      <w:r w:rsidRPr="00507CCE">
        <w:t>PayTrax</w:t>
      </w:r>
      <w:proofErr w:type="spellEnd"/>
      <w:r w:rsidRPr="00507CCE">
        <w:t xml:space="preserve"> uses your browser's </w:t>
      </w:r>
      <w:proofErr w:type="spellStart"/>
      <w:r w:rsidRPr="00507CCE">
        <w:t>IndexedDB</w:t>
      </w:r>
      <w:proofErr w:type="spellEnd"/>
      <w:r w:rsidRPr="00507CCE">
        <w:t xml:space="preserve"> for robust and private local storage.</w:t>
      </w:r>
    </w:p>
    <w:p w14:paraId="6D62EB63" w14:textId="77777777" w:rsidR="00507CCE" w:rsidRPr="00507CCE" w:rsidRDefault="00507CCE" w:rsidP="00507CCE">
      <w:pPr>
        <w:rPr>
          <w:b/>
          <w:bCs/>
        </w:rPr>
      </w:pPr>
      <w:r w:rsidRPr="00507CCE">
        <w:rPr>
          <w:b/>
          <w:bCs/>
        </w:rPr>
        <w:t>How It Works (Technical Overview)</w:t>
      </w:r>
    </w:p>
    <w:p w14:paraId="06ED2A02" w14:textId="77777777" w:rsidR="00507CCE" w:rsidRPr="00507CCE" w:rsidRDefault="00507CCE" w:rsidP="00507CCE">
      <w:proofErr w:type="spellStart"/>
      <w:r w:rsidRPr="00507CCE">
        <w:t>PayTrax</w:t>
      </w:r>
      <w:proofErr w:type="spellEnd"/>
      <w:r w:rsidRPr="00507CCE">
        <w:t xml:space="preserve"> is built with a modern, modular architecture without relying on any external frameworks.</w:t>
      </w:r>
    </w:p>
    <w:p w14:paraId="537137B6" w14:textId="77777777" w:rsidR="00507CCE" w:rsidRPr="00507CCE" w:rsidRDefault="00507CCE" w:rsidP="00507CCE">
      <w:pPr>
        <w:numPr>
          <w:ilvl w:val="0"/>
          <w:numId w:val="2"/>
        </w:numPr>
      </w:pPr>
      <w:r w:rsidRPr="00507CCE">
        <w:rPr>
          <w:b/>
          <w:bCs/>
        </w:rPr>
        <w:t>Vanilla JavaScript (ES Modules):</w:t>
      </w:r>
      <w:r w:rsidRPr="00507CCE">
        <w:t xml:space="preserve"> The code is logically separated into modules for state management (state.js), business logic (logic.js), UI rendering (ui.js), and data persistence (db.js), making it clean and maintainable.</w:t>
      </w:r>
    </w:p>
    <w:p w14:paraId="397328AB" w14:textId="77777777" w:rsidR="00507CCE" w:rsidRPr="00507CCE" w:rsidRDefault="00507CCE" w:rsidP="00507CCE">
      <w:pPr>
        <w:numPr>
          <w:ilvl w:val="0"/>
          <w:numId w:val="2"/>
        </w:numPr>
      </w:pPr>
      <w:r w:rsidRPr="00507CCE">
        <w:rPr>
          <w:b/>
          <w:bCs/>
        </w:rPr>
        <w:t>Single State Object:</w:t>
      </w:r>
      <w:r w:rsidRPr="00507CCE">
        <w:t xml:space="preserve"> The entire application's state is managed in a single </w:t>
      </w:r>
      <w:proofErr w:type="spellStart"/>
      <w:r w:rsidRPr="00507CCE">
        <w:t>appData</w:t>
      </w:r>
      <w:proofErr w:type="spellEnd"/>
      <w:r w:rsidRPr="00507CCE">
        <w:t xml:space="preserve"> object, providing a single source of truth for all calculations and UI updates.</w:t>
      </w:r>
    </w:p>
    <w:p w14:paraId="11EC0303" w14:textId="77777777" w:rsidR="00507CCE" w:rsidRPr="00507CCE" w:rsidRDefault="00507CCE" w:rsidP="00507CCE">
      <w:pPr>
        <w:numPr>
          <w:ilvl w:val="0"/>
          <w:numId w:val="2"/>
        </w:numPr>
      </w:pPr>
      <w:proofErr w:type="spellStart"/>
      <w:r w:rsidRPr="00507CCE">
        <w:rPr>
          <w:b/>
          <w:bCs/>
        </w:rPr>
        <w:t>IndexedDB</w:t>
      </w:r>
      <w:proofErr w:type="spellEnd"/>
      <w:r w:rsidRPr="00507CCE">
        <w:rPr>
          <w:b/>
          <w:bCs/>
        </w:rPr>
        <w:t xml:space="preserve"> Persistence:</w:t>
      </w:r>
      <w:r w:rsidRPr="00507CCE">
        <w:t xml:space="preserve"> </w:t>
      </w:r>
      <w:proofErr w:type="spellStart"/>
      <w:r w:rsidRPr="00507CCE">
        <w:t>PayTrax</w:t>
      </w:r>
      <w:proofErr w:type="spellEnd"/>
      <w:r w:rsidRPr="00507CCE">
        <w:t xml:space="preserve"> uses the browser's </w:t>
      </w:r>
      <w:proofErr w:type="spellStart"/>
      <w:r w:rsidRPr="00507CCE">
        <w:t>IndexedDB</w:t>
      </w:r>
      <w:proofErr w:type="spellEnd"/>
      <w:r w:rsidRPr="00507CCE">
        <w:t xml:space="preserve"> to reliably store all application data. It includes a graceful fallback to </w:t>
      </w:r>
      <w:proofErr w:type="spellStart"/>
      <w:r w:rsidRPr="00507CCE">
        <w:t>localStorage</w:t>
      </w:r>
      <w:proofErr w:type="spellEnd"/>
      <w:r w:rsidRPr="00507CCE">
        <w:t xml:space="preserve"> and a migration path to ensure data integrity.</w:t>
      </w:r>
    </w:p>
    <w:p w14:paraId="263C4A3B" w14:textId="77777777" w:rsidR="00507CCE" w:rsidRPr="00507CCE" w:rsidRDefault="00507CCE" w:rsidP="00507CCE">
      <w:pPr>
        <w:numPr>
          <w:ilvl w:val="0"/>
          <w:numId w:val="2"/>
        </w:numPr>
      </w:pPr>
      <w:r w:rsidRPr="00507CCE">
        <w:rPr>
          <w:b/>
          <w:bCs/>
        </w:rPr>
        <w:t>Data Migration:</w:t>
      </w:r>
      <w:r w:rsidRPr="00507CCE">
        <w:t xml:space="preserve"> The import functionality includes a versioning and migration system, allowing data from older versions of the application to be safely imported and updated to the latest structure.</w:t>
      </w:r>
    </w:p>
    <w:p w14:paraId="71F87F7D" w14:textId="77777777" w:rsidR="00507CCE" w:rsidRPr="00507CCE" w:rsidRDefault="00507CCE" w:rsidP="00507CCE">
      <w:pPr>
        <w:rPr>
          <w:b/>
          <w:bCs/>
        </w:rPr>
      </w:pPr>
      <w:r w:rsidRPr="00507CCE">
        <w:rPr>
          <w:b/>
          <w:bCs/>
        </w:rPr>
        <w:lastRenderedPageBreak/>
        <w:t>Getting Started</w:t>
      </w:r>
    </w:p>
    <w:p w14:paraId="653FD83E" w14:textId="77777777" w:rsidR="00507CCE" w:rsidRPr="00507CCE" w:rsidRDefault="00507CCE" w:rsidP="00507CCE">
      <w:r w:rsidRPr="00507CCE">
        <w:t xml:space="preserve">Because </w:t>
      </w:r>
      <w:proofErr w:type="spellStart"/>
      <w:r w:rsidRPr="00507CCE">
        <w:t>PayTrax</w:t>
      </w:r>
      <w:proofErr w:type="spellEnd"/>
      <w:r w:rsidRPr="00507CCE">
        <w:t xml:space="preserve"> is a fully client-side application, getting started is incredibly simple.</w:t>
      </w:r>
    </w:p>
    <w:p w14:paraId="5D57A9D9" w14:textId="77777777" w:rsidR="00507CCE" w:rsidRPr="00507CCE" w:rsidRDefault="00507CCE" w:rsidP="00507CCE">
      <w:pPr>
        <w:numPr>
          <w:ilvl w:val="0"/>
          <w:numId w:val="3"/>
        </w:numPr>
      </w:pPr>
      <w:r w:rsidRPr="00507CCE">
        <w:rPr>
          <w:b/>
          <w:bCs/>
        </w:rPr>
        <w:t>Clone the repository:</w:t>
      </w:r>
    </w:p>
    <w:p w14:paraId="51F46F36" w14:textId="161256F1" w:rsidR="00507CCE" w:rsidRPr="00507CCE" w:rsidRDefault="00507CCE" w:rsidP="00507CCE">
      <w:pPr>
        <w:numPr>
          <w:ilvl w:val="0"/>
          <w:numId w:val="3"/>
        </w:numPr>
      </w:pPr>
      <w:r w:rsidRPr="00507CCE">
        <w:t>git clone [https://github.com/greenwh/PayTrax.git](https://github.com/greenwh/PayTrax.git)</w:t>
      </w:r>
    </w:p>
    <w:p w14:paraId="295B55EB" w14:textId="77777777" w:rsidR="00507CCE" w:rsidRPr="00507CCE" w:rsidRDefault="00507CCE" w:rsidP="00507CCE">
      <w:pPr>
        <w:numPr>
          <w:ilvl w:val="0"/>
          <w:numId w:val="3"/>
        </w:numPr>
      </w:pPr>
      <w:r w:rsidRPr="00507CCE">
        <w:rPr>
          <w:b/>
          <w:bCs/>
        </w:rPr>
        <w:t>Navigate to the directory:</w:t>
      </w:r>
    </w:p>
    <w:p w14:paraId="6A690E42" w14:textId="2BC56043" w:rsidR="00507CCE" w:rsidRPr="00507CCE" w:rsidRDefault="00507CCE" w:rsidP="00507CCE">
      <w:pPr>
        <w:numPr>
          <w:ilvl w:val="0"/>
          <w:numId w:val="3"/>
        </w:numPr>
      </w:pPr>
      <w:r w:rsidRPr="00507CCE">
        <w:t xml:space="preserve">cd </w:t>
      </w:r>
      <w:proofErr w:type="spellStart"/>
      <w:r w:rsidRPr="00507CCE">
        <w:t>PayTrax</w:t>
      </w:r>
      <w:proofErr w:type="spellEnd"/>
    </w:p>
    <w:p w14:paraId="5B54F921" w14:textId="2EB17150" w:rsidR="00507CCE" w:rsidRPr="00507CCE" w:rsidRDefault="00507CCE" w:rsidP="00507CCE">
      <w:pPr>
        <w:numPr>
          <w:ilvl w:val="0"/>
          <w:numId w:val="3"/>
        </w:numPr>
      </w:pPr>
      <w:r w:rsidRPr="00507CCE">
        <w:rPr>
          <w:b/>
          <w:bCs/>
        </w:rPr>
        <w:t>Open the application:</w:t>
      </w:r>
      <w:r w:rsidRPr="00507CCE">
        <w:t xml:space="preserve"> </w:t>
      </w:r>
      <w:r>
        <w:t xml:space="preserve">A simple server is required (see start_paytrax_server.bat) if the application is not installed using a distribution.  </w:t>
      </w:r>
      <w:r w:rsidRPr="00507CCE">
        <w:t>Simply open the PayTrax.html file in your preferred web browser (like Chrome, Firefox, or Edge). That's it!</w:t>
      </w:r>
    </w:p>
    <w:p w14:paraId="65E64A31" w14:textId="77777777" w:rsidR="00507CCE" w:rsidRPr="00507CCE" w:rsidRDefault="00507CCE" w:rsidP="00507CCE">
      <w:pPr>
        <w:rPr>
          <w:b/>
          <w:bCs/>
        </w:rPr>
      </w:pPr>
      <w:r w:rsidRPr="00507CCE">
        <w:rPr>
          <w:b/>
          <w:bCs/>
        </w:rPr>
        <w:t>Basic Usage Workflow</w:t>
      </w:r>
    </w:p>
    <w:p w14:paraId="4EB92685" w14:textId="77777777" w:rsidR="00507CCE" w:rsidRPr="00507CCE" w:rsidRDefault="00507CCE" w:rsidP="00507CCE">
      <w:pPr>
        <w:numPr>
          <w:ilvl w:val="0"/>
          <w:numId w:val="4"/>
        </w:numPr>
      </w:pPr>
      <w:r w:rsidRPr="00507CCE">
        <w:t xml:space="preserve">Navigate to the </w:t>
      </w:r>
      <w:r w:rsidRPr="00507CCE">
        <w:rPr>
          <w:b/>
          <w:bCs/>
        </w:rPr>
        <w:t>Settings</w:t>
      </w:r>
      <w:r w:rsidRPr="00507CCE">
        <w:t xml:space="preserve"> tab. Fill out your Company Settings, Tax Settings, and add your first employee in the Employee Management section.</w:t>
      </w:r>
    </w:p>
    <w:p w14:paraId="3007ABA9" w14:textId="77777777" w:rsidR="00507CCE" w:rsidRPr="00507CCE" w:rsidRDefault="00507CCE" w:rsidP="00507CCE">
      <w:pPr>
        <w:numPr>
          <w:ilvl w:val="0"/>
          <w:numId w:val="4"/>
        </w:numPr>
      </w:pPr>
      <w:r w:rsidRPr="00507CCE">
        <w:t xml:space="preserve">Go to the </w:t>
      </w:r>
      <w:r w:rsidRPr="00507CCE">
        <w:rPr>
          <w:b/>
          <w:bCs/>
        </w:rPr>
        <w:t>Dashboard</w:t>
      </w:r>
      <w:r w:rsidRPr="00507CCE">
        <w:t xml:space="preserve"> tab.</w:t>
      </w:r>
    </w:p>
    <w:p w14:paraId="31514916" w14:textId="77777777" w:rsidR="00507CCE" w:rsidRPr="00507CCE" w:rsidRDefault="00507CCE" w:rsidP="00507CCE">
      <w:pPr>
        <w:numPr>
          <w:ilvl w:val="0"/>
          <w:numId w:val="4"/>
        </w:numPr>
      </w:pPr>
      <w:r w:rsidRPr="00507CCE">
        <w:t>Select the employee you just created from the dropdown menu.</w:t>
      </w:r>
    </w:p>
    <w:p w14:paraId="166DB0E7" w14:textId="77777777" w:rsidR="00507CCE" w:rsidRPr="00507CCE" w:rsidRDefault="00507CCE" w:rsidP="00507CCE">
      <w:pPr>
        <w:numPr>
          <w:ilvl w:val="0"/>
          <w:numId w:val="4"/>
        </w:numPr>
      </w:pPr>
      <w:r w:rsidRPr="00507CCE">
        <w:t>Select a pay period and enter the hours worked.</w:t>
      </w:r>
    </w:p>
    <w:p w14:paraId="09285494" w14:textId="77777777" w:rsidR="00507CCE" w:rsidRPr="00507CCE" w:rsidRDefault="00507CCE" w:rsidP="00507CCE">
      <w:pPr>
        <w:numPr>
          <w:ilvl w:val="0"/>
          <w:numId w:val="4"/>
        </w:numPr>
      </w:pPr>
      <w:r w:rsidRPr="00507CCE">
        <w:t>All calculations will update instantly. You can then generate a pay stub or view the updated reports.</w:t>
      </w:r>
    </w:p>
    <w:p w14:paraId="6B417041" w14:textId="77777777" w:rsidR="00507CCE" w:rsidRPr="00507CCE" w:rsidRDefault="00507CCE" w:rsidP="00507CCE">
      <w:pPr>
        <w:rPr>
          <w:b/>
          <w:bCs/>
        </w:rPr>
      </w:pPr>
      <w:r w:rsidRPr="00507CCE">
        <w:rPr>
          <w:b/>
          <w:bCs/>
        </w:rPr>
        <w:t>Contributing</w:t>
      </w:r>
    </w:p>
    <w:p w14:paraId="487C5A2F" w14:textId="77777777" w:rsidR="00507CCE" w:rsidRPr="00507CCE" w:rsidRDefault="00507CCE" w:rsidP="00507CCE">
      <w:r w:rsidRPr="00507CCE">
        <w:t xml:space="preserve">Contributions are welcome! If you'd like to help improve </w:t>
      </w:r>
      <w:proofErr w:type="spellStart"/>
      <w:r w:rsidRPr="00507CCE">
        <w:t>PayTrax</w:t>
      </w:r>
      <w:proofErr w:type="spellEnd"/>
      <w:r w:rsidRPr="00507CCE">
        <w:t>, please fork the repository and submit a pull request with your changes.</w:t>
      </w:r>
    </w:p>
    <w:p w14:paraId="659C9E8E" w14:textId="77777777" w:rsidR="00507CCE" w:rsidRPr="00507CCE" w:rsidRDefault="00507CCE" w:rsidP="00507CCE">
      <w:pPr>
        <w:rPr>
          <w:b/>
          <w:bCs/>
        </w:rPr>
      </w:pPr>
      <w:r w:rsidRPr="00507CCE">
        <w:rPr>
          <w:b/>
          <w:bCs/>
        </w:rPr>
        <w:t>License</w:t>
      </w:r>
    </w:p>
    <w:p w14:paraId="447B937D" w14:textId="77777777" w:rsidR="00507CCE" w:rsidRPr="00507CCE" w:rsidRDefault="00507CCE" w:rsidP="00507CCE">
      <w:r w:rsidRPr="00507CCE">
        <w:t xml:space="preserve">This project is open-source and available under the </w:t>
      </w:r>
      <w:hyperlink r:id="rId6" w:tooltip="null" w:history="1">
        <w:r w:rsidRPr="00507CCE">
          <w:rPr>
            <w:rStyle w:val="Hyperlink"/>
          </w:rPr>
          <w:t>MIT License</w:t>
        </w:r>
      </w:hyperlink>
      <w:r w:rsidRPr="00507CCE">
        <w:t>.</w:t>
      </w:r>
    </w:p>
    <w:p w14:paraId="3F925519" w14:textId="77777777" w:rsidR="003360C9" w:rsidRDefault="003360C9"/>
    <w:sectPr w:rsidR="0033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1A06"/>
    <w:multiLevelType w:val="multilevel"/>
    <w:tmpl w:val="0AE8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66FD3"/>
    <w:multiLevelType w:val="multilevel"/>
    <w:tmpl w:val="A33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A447C"/>
    <w:multiLevelType w:val="multilevel"/>
    <w:tmpl w:val="F7D2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8582C"/>
    <w:multiLevelType w:val="multilevel"/>
    <w:tmpl w:val="AE8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410740">
    <w:abstractNumId w:val="1"/>
  </w:num>
  <w:num w:numId="2" w16cid:durableId="33586053">
    <w:abstractNumId w:val="3"/>
  </w:num>
  <w:num w:numId="3" w16cid:durableId="143815271">
    <w:abstractNumId w:val="2"/>
  </w:num>
  <w:num w:numId="4" w16cid:durableId="119546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CE"/>
    <w:rsid w:val="003360C9"/>
    <w:rsid w:val="00507CCE"/>
    <w:rsid w:val="0068520A"/>
    <w:rsid w:val="009926BC"/>
    <w:rsid w:val="00B2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FC9F"/>
  <w15:chartTrackingRefBased/>
  <w15:docId w15:val="{DA90BDBD-9DB0-4577-B1C5-9323F9EA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LICEN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Green</dc:creator>
  <cp:keywords/>
  <dc:description/>
  <cp:lastModifiedBy>Bill Green</cp:lastModifiedBy>
  <cp:revision>1</cp:revision>
  <dcterms:created xsi:type="dcterms:W3CDTF">2025-09-02T16:14:00Z</dcterms:created>
  <dcterms:modified xsi:type="dcterms:W3CDTF">2025-09-02T16:21:00Z</dcterms:modified>
</cp:coreProperties>
</file>