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1D21EB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679618" w:history="1">
        <w:r w:rsidR="001D21EB" w:rsidRPr="004B679A">
          <w:rPr>
            <w:rStyle w:val="af4"/>
            <w:noProof/>
          </w:rPr>
          <w:t>1.</w:t>
        </w:r>
        <w:r w:rsidR="001D21EB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1D21EB" w:rsidRPr="004B679A">
          <w:rPr>
            <w:rStyle w:val="af4"/>
            <w:noProof/>
          </w:rPr>
          <w:t>ОБЩИЕ СВЕДЕНИЯ</w:t>
        </w:r>
        <w:r w:rsidR="001D21EB">
          <w:rPr>
            <w:noProof/>
            <w:webHidden/>
          </w:rPr>
          <w:tab/>
        </w:r>
        <w:r w:rsidR="001D21EB">
          <w:rPr>
            <w:noProof/>
            <w:webHidden/>
          </w:rPr>
          <w:fldChar w:fldCharType="begin"/>
        </w:r>
        <w:r w:rsidR="001D21EB">
          <w:rPr>
            <w:noProof/>
            <w:webHidden/>
          </w:rPr>
          <w:instrText xml:space="preserve"> PAGEREF _Toc192679618 \h </w:instrText>
        </w:r>
        <w:r w:rsidR="001D21EB">
          <w:rPr>
            <w:noProof/>
            <w:webHidden/>
          </w:rPr>
        </w:r>
        <w:r w:rsidR="001D21EB">
          <w:rPr>
            <w:noProof/>
            <w:webHidden/>
          </w:rPr>
          <w:fldChar w:fldCharType="separate"/>
        </w:r>
        <w:r w:rsidR="001D21EB">
          <w:rPr>
            <w:noProof/>
            <w:webHidden/>
          </w:rPr>
          <w:t>3</w:t>
        </w:r>
        <w:r w:rsidR="001D21EB">
          <w:rPr>
            <w:noProof/>
            <w:webHidden/>
          </w:rPr>
          <w:fldChar w:fldCharType="end"/>
        </w:r>
      </w:hyperlink>
    </w:p>
    <w:p w:rsidR="001D21EB" w:rsidRDefault="001D21E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9619" w:history="1">
        <w:r w:rsidRPr="004B679A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B679A">
          <w:rPr>
            <w:rStyle w:val="af4"/>
            <w:noProof/>
          </w:rPr>
          <w:t>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_Toc192679619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D21EB" w:rsidRDefault="001D21E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9620" w:history="1">
        <w:r w:rsidRPr="004B679A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B679A">
          <w:rPr>
            <w:rStyle w:val="af4"/>
            <w:noProof/>
          </w:rPr>
          <w:t>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_Toc192679620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D21EB" w:rsidRDefault="001D21E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9621" w:history="1">
        <w:r w:rsidRPr="004B679A">
          <w:rPr>
            <w:rStyle w:val="af4"/>
            <w:noProof/>
          </w:rPr>
          <w:t>1.3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B679A">
          <w:rPr>
            <w:rStyle w:val="af4"/>
            <w:noProof/>
          </w:rPr>
          <w:t>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_Toc192679621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D21EB" w:rsidRDefault="001D21E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9622" w:history="1">
        <w:r w:rsidRPr="004B679A">
          <w:rPr>
            <w:rStyle w:val="af4"/>
            <w:noProof/>
          </w:rPr>
          <w:t>1.4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B679A">
          <w:rPr>
            <w:rStyle w:val="af4"/>
            <w:noProof/>
          </w:rPr>
          <w:t>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_Toc192679622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D21EB" w:rsidRDefault="001D21E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9623" w:history="1">
        <w:r w:rsidRPr="004B679A">
          <w:rPr>
            <w:rStyle w:val="af4"/>
            <w:noProof/>
          </w:rPr>
          <w:t>1.5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B679A">
          <w:rPr>
            <w:rStyle w:val="af4"/>
            <w:noProof/>
          </w:rPr>
          <w:t>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_Toc192679623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D21EB" w:rsidRDefault="001D21E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9624" w:history="1">
        <w:r w:rsidRPr="004B679A">
          <w:rPr>
            <w:rStyle w:val="af4"/>
            <w:noProof/>
          </w:rPr>
          <w:t>1.6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B679A">
          <w:rPr>
            <w:rStyle w:val="af4"/>
            <w:noProof/>
          </w:rPr>
          <w:t>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_Toc192679624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D21EB" w:rsidRDefault="001D21E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9625" w:history="1">
        <w:r w:rsidRPr="004B679A">
          <w:rPr>
            <w:rStyle w:val="af4"/>
            <w:noProof/>
          </w:rPr>
          <w:t>1.7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B679A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_Toc192679625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D21EB" w:rsidRDefault="001D21E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9626" w:history="1">
        <w:r w:rsidRPr="004B679A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B679A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_Toc192679626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D21EB" w:rsidRDefault="001D21E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9627" w:history="1">
        <w:r w:rsidRPr="004B679A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B679A">
          <w:rPr>
            <w:rStyle w:val="af4"/>
            <w:noProof/>
          </w:rPr>
          <w:t>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_Toc192679627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D21EB" w:rsidRDefault="001D21E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9628" w:history="1">
        <w:r w:rsidRPr="004B679A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B679A">
          <w:rPr>
            <w:rStyle w:val="af4"/>
            <w:noProof/>
          </w:rPr>
          <w:t>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_Toc192679628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D21EB" w:rsidRDefault="001D21E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9629" w:history="1">
        <w:r w:rsidRPr="004B679A">
          <w:rPr>
            <w:rStyle w:val="af4"/>
            <w:noProof/>
          </w:rPr>
          <w:t>2.3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B679A">
          <w:rPr>
            <w:rStyle w:val="af4"/>
            <w:noProof/>
          </w:rPr>
          <w:t>Проверка функциональных клавиш и светодиодов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_Toc192679629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D21EB" w:rsidRDefault="001D21E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9630" w:history="1">
        <w:r w:rsidRPr="004B679A">
          <w:rPr>
            <w:rStyle w:val="af4"/>
            <w:noProof/>
          </w:rPr>
          <w:t>2.4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B679A">
          <w:rPr>
            <w:rStyle w:val="af4"/>
            <w:noProof/>
          </w:rPr>
          <w:t>Проверка взаимодействия функци</w:t>
        </w:r>
        <w:r w:rsidRPr="004B679A">
          <w:rPr>
            <w:rStyle w:val="af4"/>
            <w:noProof/>
          </w:rPr>
          <w:t>й</w:t>
        </w:r>
        <w:r w:rsidRPr="004B679A">
          <w:rPr>
            <w:rStyle w:val="af4"/>
            <w:noProof/>
          </w:rPr>
          <w:t xml:space="preserve"> блоков МТЗ, КЦН НН1, КЦН НН2,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_Toc192679630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D21EB" w:rsidRDefault="001D21E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9631" w:history="1">
        <w:r w:rsidRPr="004B679A">
          <w:rPr>
            <w:rStyle w:val="af4"/>
            <w:noProof/>
          </w:rPr>
          <w:t>2.5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B679A">
          <w:rPr>
            <w:rStyle w:val="af4"/>
            <w:noProof/>
          </w:rPr>
          <w:t>Проверка функции МТЗ в части общих цепей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_Toc192679631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D21EB" w:rsidRDefault="001D21E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9632" w:history="1">
        <w:r w:rsidRPr="004B679A">
          <w:rPr>
            <w:rStyle w:val="af4"/>
            <w:noProof/>
          </w:rPr>
          <w:t>2.6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B679A">
          <w:rPr>
            <w:rStyle w:val="af4"/>
            <w:noProof/>
          </w:rPr>
          <w:t>Проверка функции МТЗ 1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_Toc192679632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D21EB" w:rsidRDefault="001D21E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9633" w:history="1">
        <w:r w:rsidRPr="004B679A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B679A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_Toc192679633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:rsidR="001D21EB" w:rsidRDefault="001D21E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9634" w:history="1">
        <w:r w:rsidRPr="004B679A">
          <w:rPr>
            <w:rStyle w:val="af4"/>
            <w:noProof/>
          </w:rPr>
          <w:t>3.1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B679A">
          <w:rPr>
            <w:rStyle w:val="af4"/>
            <w:noProof/>
          </w:rPr>
          <w:t>Результат проверки функции МТЗ в части общих цепей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_Toc192679634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:rsidR="001D21EB" w:rsidRDefault="001D21E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9635" w:history="1">
        <w:r w:rsidRPr="004B679A">
          <w:rPr>
            <w:rStyle w:val="af4"/>
            <w:noProof/>
          </w:rPr>
          <w:t>3.2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B679A">
          <w:rPr>
            <w:rStyle w:val="af4"/>
            <w:noProof/>
          </w:rPr>
          <w:t>Результат проверки функции МТЗ 1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_Toc192679635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679618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679619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679620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679621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679622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679623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679624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679625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679626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679627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9pt;height:200.4pt" o:ole="">
            <v:imagedata r:id="rId10" o:title=""/>
          </v:shape>
          <o:OLEObject Type="Embed" ProgID="Acrobat.Document.DC" ShapeID="_x0000_i1025" DrawAspect="Content" ObjectID="_1803292813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679628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6pt;height:283.15pt" o:ole="">
            <v:imagedata r:id="rId12" o:title=""/>
          </v:shape>
          <o:OLEObject Type="Embed" ProgID="Acrobat.Document.DC" ShapeID="_x0000_i1026" DrawAspect="Content" ObjectID="_1803292814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0B08C3">
      <w:pPr>
        <w:pStyle w:val="2"/>
      </w:pPr>
      <w:bookmarkStart w:id="11" w:name="_Toc192679629"/>
      <w:r>
        <w:lastRenderedPageBreak/>
        <w:t>Проверка функциональных клавиш и светодиодов</w:t>
      </w:r>
      <w:bookmarkEnd w:id="11"/>
    </w:p>
    <w:p w:rsidR="009A235C" w:rsidRDefault="009A235C" w:rsidP="007B1E8B">
      <w:pPr>
        <w:pStyle w:val="3"/>
      </w:pPr>
      <w:r>
        <w:t>Цель испытаний</w:t>
      </w:r>
    </w:p>
    <w:p w:rsidR="007B1E8B" w:rsidRDefault="007B1E8B" w:rsidP="009A235C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2679630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lastRenderedPageBreak/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  <w:r w:rsidR="008739DD"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5" w:name="_Ref191631805"/>
      <w:r w:rsidRPr="00CF3941">
        <w:t>Выходные реле устройства ЮНИТ-М300 для проверки БНТ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920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 w:rsidR="00D55DA5" w:rsidRDefault="00830D08">
      <w:pPr>
        <w:pStyle w:val="2"/>
      </w:pPr>
      <w:bookmarkStart w:id="16" w:name="_Toc192679631"/>
      <w:r>
        <w:t>Проверка функции МТЗ в части общих цепей</w:t>
      </w:r>
      <w:bookmarkEnd w:id="16"/>
    </w:p>
    <w:p w:rsidR="00D55DA5" w:rsidRDefault="00830D08">
      <w:pPr>
        <w:pStyle w:val="3"/>
      </w:pPr>
      <w:r>
        <w:t xml:space="preserve">Для проверки общих цепей МТЗ </w:t>
      </w:r>
      <w:r>
        <w:t>предусматривается 4 режима.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</w:t>
      </w:r>
      <w:r>
        <w:t>ерки) по контактам выходных реле (см. таблицу XXX).</w:t>
      </w:r>
    </w:p>
    <w:p w:rsidR="00D55DA5" w:rsidRDefault="00830D08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456"/>
        <w:gridCol w:w="456"/>
        <w:gridCol w:w="455"/>
        <w:gridCol w:w="455"/>
        <w:gridCol w:w="463"/>
        <w:gridCol w:w="455"/>
        <w:gridCol w:w="463"/>
        <w:gridCol w:w="455"/>
        <w:gridCol w:w="455"/>
        <w:gridCol w:w="455"/>
        <w:gridCol w:w="463"/>
        <w:gridCol w:w="455"/>
        <w:gridCol w:w="463"/>
        <w:gridCol w:w="455"/>
        <w:gridCol w:w="455"/>
        <w:gridCol w:w="455"/>
        <w:gridCol w:w="463"/>
        <w:gridCol w:w="455"/>
        <w:gridCol w:w="463"/>
        <w:gridCol w:w="455"/>
        <w:gridCol w:w="45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</w:pPr>
            <w:r>
              <w:t>Номер режима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В НН2 </w:t>
            </w:r>
            <w:r>
              <w:t>включен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3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3"/>
      </w:pPr>
      <w:r>
        <w:lastRenderedPageBreak/>
        <w:t>Параметры для проверки функции: МТЗ общ. Режим №1</w:t>
      </w:r>
    </w:p>
    <w:p w:rsidR="00D55DA5" w:rsidRDefault="00830D08">
      <w:pPr>
        <w:pStyle w:val="4"/>
      </w:pPr>
      <w:r>
        <w:t>Максимальная токовая защита (МТЗ)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 xml:space="preserve">1 - </w:t>
            </w:r>
            <w:r>
              <w:t>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  <w:bookmarkStart w:id="17" w:name="_GoBack"/>
            <w:bookmarkEnd w:id="17"/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Режим </w:t>
            </w:r>
            <w:r>
              <w:t>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</w:t>
            </w:r>
            <w:r>
              <w:t>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 xml:space="preserve">2 </w:t>
      </w:r>
      <w:r>
        <w:t>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</w:t>
            </w:r>
            <w:r>
              <w:t xml:space="preserve">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 xml:space="preserve">Режим контроля от КПОН1 </w:t>
            </w:r>
            <w:r>
              <w:t>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 xml:space="preserve">3 ступень </w:t>
      </w:r>
      <w:r>
        <w:t>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</w:t>
            </w:r>
            <w:r>
              <w:t>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 xml:space="preserve">Комбинированный пусковой орган </w:t>
      </w:r>
      <w:r>
        <w:t>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Напряжение срабатывания</w:t>
            </w:r>
            <w:r>
              <w:t xml:space="preserve">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Перекрестная блокировка </w:t>
            </w:r>
            <w:r>
              <w:t>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НН1 (КЦН НН1)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Логика отключения трансформатора (ЛО Т)</w:t>
      </w:r>
    </w:p>
    <w:p w:rsidR="00D55DA5" w:rsidRDefault="00830D0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Запрет АПВ при срабатывании 2 </w:t>
            </w:r>
            <w:r>
              <w:t>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Запрет АВР при срабатывании 3 ступени </w:t>
            </w:r>
            <w:r>
              <w:t>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>Предупредительная сигнализация (ПС)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сигн»</w:t>
            </w:r>
            <w:r>
              <w:t xml:space="preserve">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сигнала </w:t>
            </w:r>
            <w:r>
              <w:t>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Параметры для проверки функции: МТЗ общ. Режим №2</w:t>
      </w:r>
    </w:p>
    <w:p w:rsidR="00D55DA5" w:rsidRDefault="00830D08">
      <w:pPr>
        <w:pStyle w:val="4"/>
      </w:pPr>
      <w:r>
        <w:t>Максимальная токовая защита (МТЗ)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</w:t>
            </w:r>
            <w:r>
              <w:rPr>
                <w:b/>
              </w:rPr>
              <w:t>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 xml:space="preserve">Комбинированный пусковой орган напряжения стороны НН2 </w:t>
      </w:r>
      <w:r>
        <w:t>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НН1 (КЦН НН1)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 xml:space="preserve">Логика отключения </w:t>
      </w:r>
      <w:r>
        <w:t>трансформатора (ЛО Т)</w:t>
      </w:r>
    </w:p>
    <w:p w:rsidR="00D55DA5" w:rsidRDefault="00830D0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 xml:space="preserve">Запрет АПВ при </w:t>
            </w:r>
            <w:r>
              <w:t>срабатывании 3 ступени МТЗ 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 xml:space="preserve">Предупредительная </w:t>
      </w:r>
      <w:r>
        <w:t>сигнализация (ПС)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</w:t>
            </w:r>
            <w:r>
              <w:t xml:space="preserve">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</w:t>
            </w:r>
            <w:r>
              <w:t xml:space="preserve"> общего внешнего сигнала (Контр_общ_внеш_сигн)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Параметры для проверки функции: МТЗ общ. Режим №3</w:t>
      </w:r>
    </w:p>
    <w:p w:rsidR="00D55DA5" w:rsidRDefault="00830D08">
      <w:pPr>
        <w:pStyle w:val="4"/>
      </w:pPr>
      <w:r>
        <w:t>Максимальная токовая защита (МТЗ)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</w:t>
            </w:r>
            <w:r>
              <w:t xml:space="preserve">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Ток срабатывания грубого </w:t>
            </w:r>
            <w:r>
              <w:t>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</w:t>
            </w:r>
            <w:r>
              <w:t xml:space="preserve">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Логика отключения трансформатора (ЛО Т)</w:t>
      </w:r>
    </w:p>
    <w:p w:rsidR="00D55DA5" w:rsidRDefault="00830D0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>Предупредительная сигнализация (ПС)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«Внеш.</w:t>
            </w:r>
            <w:r>
              <w:t xml:space="preserve"> откл» 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Параметры для проверки функции: МТЗ общ. Режим №4</w:t>
      </w:r>
    </w:p>
    <w:p w:rsidR="00D55DA5" w:rsidRDefault="00830D08">
      <w:pPr>
        <w:pStyle w:val="4"/>
      </w:pPr>
      <w:r>
        <w:t>Максимальная токовая защита (МТЗ)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 xml:space="preserve">1 ступень </w:t>
      </w:r>
      <w:r>
        <w:t>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</w:t>
            </w:r>
            <w:r>
              <w:t>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 xml:space="preserve">2 ступень максимальной токовой </w:t>
      </w:r>
      <w:r>
        <w:t>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lastRenderedPageBreak/>
        <w:t>Сигнализация неисправности цепей напряжения НН1 (КЦН НН1)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Логика отключения трансформатора (ЛО Т)</w:t>
      </w:r>
    </w:p>
    <w:p w:rsidR="00D55DA5" w:rsidRDefault="00830D0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 xml:space="preserve">Логика </w:t>
      </w:r>
      <w:r>
        <w:t>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>Предупредительная сигнализация (ПС)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</w:t>
            </w:r>
            <w:r>
              <w:t>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2"/>
      </w:pPr>
      <w:bookmarkStart w:id="18" w:name="_Toc192679632"/>
      <w:r>
        <w:t>Проверка функции МТЗ 1 ступень</w:t>
      </w:r>
      <w:bookmarkEnd w:id="18"/>
    </w:p>
    <w:p w:rsidR="00D55DA5" w:rsidRDefault="00830D08">
      <w:pPr>
        <w:pStyle w:val="3"/>
      </w:pPr>
      <w:r>
        <w:t xml:space="preserve">Для проверки функции первой ступени в составе МТЗ предусматривается 21 </w:t>
      </w:r>
      <w:r>
        <w:t>режим.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</w:t>
      </w:r>
      <w:r>
        <w:t>ходных реле (см. таблицу XXX).</w:t>
      </w:r>
    </w:p>
    <w:p w:rsidR="00D55DA5" w:rsidRDefault="00830D08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417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25"/>
        <w:gridCol w:w="416"/>
        <w:gridCol w:w="425"/>
        <w:gridCol w:w="416"/>
        <w:gridCol w:w="416"/>
        <w:gridCol w:w="416"/>
        <w:gridCol w:w="425"/>
        <w:gridCol w:w="416"/>
        <w:gridCol w:w="425"/>
        <w:gridCol w:w="416"/>
        <w:gridCol w:w="416"/>
        <w:gridCol w:w="416"/>
        <w:gridCol w:w="41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 на сигн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НН1 включен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В </w:t>
            </w:r>
            <w:r>
              <w:t>НН2 включен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БНН2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3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9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13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19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23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Параметры для проверки функции: МТЗ 1 ст. Режим №1</w:t>
      </w:r>
    </w:p>
    <w:p w:rsidR="00D55DA5" w:rsidRDefault="00830D08">
      <w:pPr>
        <w:pStyle w:val="4"/>
      </w:pPr>
      <w:r>
        <w:t>Максимальная токовая защита (МТЗ)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Сборка </w:t>
            </w:r>
            <w:r>
              <w:t>токовых цепей 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D55DA5" w:rsidRDefault="00830D08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НН1 (КЦН НН1)</w:t>
      </w:r>
    </w:p>
    <w:p w:rsidR="00D55DA5" w:rsidRDefault="00830D08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Напряжение </w:t>
            </w:r>
            <w:r>
              <w:t>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Логика отключения трансформатора (ЛО Т)</w:t>
      </w:r>
    </w:p>
    <w:p w:rsidR="00D55DA5" w:rsidRDefault="00830D0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lastRenderedPageBreak/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Предупредительная сигнализация (ПС)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сигнала «ГЗ сигн» </w:t>
            </w:r>
            <w:r>
              <w:t>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сигнала «Внеш. откл» </w:t>
            </w:r>
            <w:r>
              <w:t>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</w:t>
      </w:r>
      <w:r>
        <w:t>аметры для проверки функции: МТЗ 1 ст. Режим №2</w:t>
      </w:r>
    </w:p>
    <w:p w:rsidR="00D55DA5" w:rsidRDefault="00830D08">
      <w:pPr>
        <w:pStyle w:val="4"/>
      </w:pPr>
      <w:r>
        <w:t>Параметры режима идентичны предыдущему.</w:t>
      </w:r>
    </w:p>
    <w:p w:rsidR="00D55DA5" w:rsidRDefault="00830D08">
      <w:pPr>
        <w:pStyle w:val="3"/>
      </w:pPr>
      <w:r>
        <w:t>Параметры для проверки функции: МТЗ 1 ст. Режим №3</w:t>
      </w:r>
    </w:p>
    <w:p w:rsidR="00D55DA5" w:rsidRDefault="00830D08">
      <w:pPr>
        <w:pStyle w:val="4"/>
      </w:pPr>
      <w:r>
        <w:t>Максимальная токовая защита (МТЗ)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D55DA5" w:rsidRDefault="00830D08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Логика отключения трансформатора (ЛО Т)</w:t>
      </w:r>
    </w:p>
    <w:p w:rsidR="00D55DA5" w:rsidRDefault="00830D0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Предупредительная сигнализация (ПС)</w:t>
      </w:r>
    </w:p>
    <w:p w:rsidR="00D55DA5" w:rsidRDefault="00830D08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«Внеш.</w:t>
            </w:r>
            <w:r>
              <w:t xml:space="preserve"> откл» 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Параметры для проверки функции: МТЗ 1 ст. Режим №4</w:t>
      </w:r>
    </w:p>
    <w:p w:rsidR="00D55DA5" w:rsidRDefault="00830D08">
      <w:pPr>
        <w:pStyle w:val="4"/>
      </w:pPr>
      <w:r>
        <w:t>Параметры режима идентичны предыдущему.</w:t>
      </w:r>
    </w:p>
    <w:p w:rsidR="00D55DA5" w:rsidRDefault="00830D08">
      <w:pPr>
        <w:pStyle w:val="3"/>
      </w:pPr>
      <w:r>
        <w:t>Параметры для проверки функции: МТЗ 1 ст. Режим №5</w:t>
      </w:r>
    </w:p>
    <w:p w:rsidR="00D55DA5" w:rsidRDefault="00830D08">
      <w:pPr>
        <w:pStyle w:val="4"/>
      </w:pPr>
      <w:r>
        <w:t>Параметры режима идентичны предыдущему.</w:t>
      </w:r>
    </w:p>
    <w:p w:rsidR="00D55DA5" w:rsidRDefault="00830D08">
      <w:pPr>
        <w:pStyle w:val="3"/>
      </w:pPr>
      <w:r>
        <w:t>Параметры для проверки функции: МТЗ 1 ст. Режим №6</w:t>
      </w:r>
    </w:p>
    <w:p w:rsidR="00D55DA5" w:rsidRDefault="00830D08">
      <w:pPr>
        <w:pStyle w:val="4"/>
      </w:pPr>
      <w:r>
        <w:t>Максимальная токовая за</w:t>
      </w:r>
      <w:r>
        <w:t>щита (МТЗ)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</w:t>
            </w:r>
            <w:r>
              <w:t>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</w:t>
            </w:r>
            <w:r>
              <w:t xml:space="preserve">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D55DA5" w:rsidRDefault="00830D08">
      <w:pPr>
        <w:pStyle w:val="a"/>
      </w:pPr>
      <w:r>
        <w:t xml:space="preserve">Блокировка при </w:t>
      </w:r>
      <w:r>
        <w:t>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Отношение тока</w:t>
            </w:r>
            <w:r>
              <w:t xml:space="preserve"> второй 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1 - 1 </w:t>
            </w:r>
            <w:r>
              <w:t>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НН1 (КЦН НН1)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Логика отключения трансформатора (ЛО Т)</w:t>
      </w:r>
    </w:p>
    <w:p w:rsidR="00D55DA5" w:rsidRDefault="00830D08">
      <w:pPr>
        <w:pStyle w:val="a"/>
      </w:pPr>
      <w:r>
        <w:t xml:space="preserve">Логика </w:t>
      </w:r>
      <w:r>
        <w:t>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Предупредительная сигнализация (ПС)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Параметры для проверки функции: МТЗ 1 ст. Режим №7</w:t>
      </w:r>
    </w:p>
    <w:p w:rsidR="00D55DA5" w:rsidRDefault="00830D08">
      <w:pPr>
        <w:pStyle w:val="4"/>
      </w:pPr>
      <w:r>
        <w:t>Максимальная токовая защита (МТЗ)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Сборка токовых </w:t>
            </w:r>
            <w:r>
              <w:t>цепей 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НН1 (КЦН НН1)</w:t>
      </w:r>
    </w:p>
    <w:p w:rsidR="00D55DA5" w:rsidRDefault="00830D08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Напряжение </w:t>
            </w:r>
            <w:r>
              <w:t>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Логика отключения трансформатора (ЛО Т)</w:t>
      </w:r>
    </w:p>
    <w:p w:rsidR="00D55DA5" w:rsidRDefault="00830D0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</w:t>
            </w:r>
            <w:r>
              <w:rPr>
                <w:b/>
              </w:rPr>
              <w:t>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Запрет </w:t>
            </w:r>
            <w:r>
              <w:t>АВР при срабатывании 3 ступени 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Предупредительная сигнализация (ПС)</w:t>
      </w:r>
    </w:p>
    <w:p w:rsidR="00D55DA5" w:rsidRDefault="00830D08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сигнала «ГЗ сигн» </w:t>
            </w:r>
            <w:r>
              <w:t>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сигнала «Внеш. откл» </w:t>
            </w:r>
            <w:r>
              <w:t>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Параметры для проверки функции: МТЗ 1 ст. Режим №8</w:t>
      </w:r>
    </w:p>
    <w:p w:rsidR="00D55DA5" w:rsidRDefault="00830D08">
      <w:pPr>
        <w:pStyle w:val="4"/>
      </w:pPr>
      <w:r>
        <w:t>Максимальная токовая защита (МТЗ)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 xml:space="preserve">1 ступень </w:t>
      </w:r>
      <w:r>
        <w:t>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</w:t>
            </w:r>
            <w:r>
              <w:t>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 xml:space="preserve">2 ступень максимальной токовой </w:t>
      </w:r>
      <w:r>
        <w:t>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lastRenderedPageBreak/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НН1 (КЦН НН1)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</w:t>
            </w:r>
            <w:r>
              <w:t xml:space="preserve">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Логика отключения трансформатора (ЛО Т)</w:t>
      </w:r>
    </w:p>
    <w:p w:rsidR="00D55DA5" w:rsidRDefault="00830D0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</w:t>
      </w:r>
      <w:r>
        <w:t xml:space="preserve">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Предупредительная сигнализация (ПС)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сигнала </w:t>
            </w:r>
            <w:r>
              <w:t>«Вых.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</w:t>
            </w:r>
            <w:r>
              <w:t>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Параметры для проверки функции: МТЗ 1 ст. Режим №9</w:t>
      </w:r>
    </w:p>
    <w:p w:rsidR="00D55DA5" w:rsidRDefault="00830D08">
      <w:pPr>
        <w:pStyle w:val="4"/>
      </w:pPr>
      <w:r>
        <w:lastRenderedPageBreak/>
        <w:t>Параметры режима идентичны предыдущему.</w:t>
      </w:r>
    </w:p>
    <w:p w:rsidR="00D55DA5" w:rsidRDefault="00830D08">
      <w:pPr>
        <w:pStyle w:val="3"/>
      </w:pPr>
      <w:r>
        <w:t xml:space="preserve">Параметры </w:t>
      </w:r>
      <w:r>
        <w:t>для проверки функции: МТЗ 1 ст. Режим №10</w:t>
      </w:r>
    </w:p>
    <w:p w:rsidR="00D55DA5" w:rsidRDefault="00830D08">
      <w:pPr>
        <w:pStyle w:val="4"/>
      </w:pPr>
      <w:r>
        <w:t>Параметры режима идентичны предыдущему.</w:t>
      </w:r>
    </w:p>
    <w:p w:rsidR="00D55DA5" w:rsidRDefault="00830D08">
      <w:pPr>
        <w:pStyle w:val="3"/>
      </w:pPr>
      <w:r>
        <w:t>Параметры для проверки функции: МТЗ 1 ст. Режим №11</w:t>
      </w:r>
    </w:p>
    <w:p w:rsidR="00D55DA5" w:rsidRDefault="00830D08">
      <w:pPr>
        <w:pStyle w:val="4"/>
      </w:pPr>
      <w:r>
        <w:t>Максимальная токовая защита (МТЗ)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Сборка </w:t>
            </w:r>
            <w:r>
              <w:t>токовых цепей 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НН1 (КЦН НН1)</w:t>
      </w:r>
    </w:p>
    <w:p w:rsidR="00D55DA5" w:rsidRDefault="00830D08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Напряжение </w:t>
            </w:r>
            <w:r>
              <w:t>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Логика отключения трансформатора (ЛО Т)</w:t>
      </w:r>
    </w:p>
    <w:p w:rsidR="00D55DA5" w:rsidRDefault="00830D0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Предупредительная сигнализация (ПС)</w:t>
      </w:r>
    </w:p>
    <w:p w:rsidR="00D55DA5" w:rsidRDefault="00830D08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сигнала «ГЗ сигн» </w:t>
            </w:r>
            <w:r>
              <w:t>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</w:t>
            </w:r>
            <w:r>
              <w:t>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сигнала «Внеш. откл» </w:t>
            </w:r>
            <w:r>
              <w:t>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Параметры для проверки функции: МТЗ 1 ст. Режим №12</w:t>
      </w:r>
    </w:p>
    <w:p w:rsidR="00D55DA5" w:rsidRDefault="00830D08">
      <w:pPr>
        <w:pStyle w:val="4"/>
      </w:pPr>
      <w:r>
        <w:t>Параметры режима идентичны предыдущему.</w:t>
      </w:r>
    </w:p>
    <w:p w:rsidR="00D55DA5" w:rsidRDefault="00830D08">
      <w:pPr>
        <w:pStyle w:val="3"/>
      </w:pPr>
      <w:r>
        <w:t>Параметры для проверки функции: МТЗ 1 ст. Режим №13</w:t>
      </w:r>
    </w:p>
    <w:p w:rsidR="00D55DA5" w:rsidRDefault="00830D08">
      <w:pPr>
        <w:pStyle w:val="4"/>
      </w:pPr>
      <w:r>
        <w:t>Максимальная токовая защита (МТЗ)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</w:t>
            </w:r>
            <w:r>
              <w:t xml:space="preserve">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Логика отключения трансформатора (ЛО Т)</w:t>
      </w:r>
    </w:p>
    <w:p w:rsidR="00D55DA5" w:rsidRDefault="00830D0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Предупредительная сигнализация (ПС)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«Внеш.</w:t>
            </w:r>
            <w:r>
              <w:t xml:space="preserve"> откл» 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</w:t>
      </w:r>
      <w:r>
        <w:t>аметры для проверки функции: МТЗ 1 ст. Режим №14</w:t>
      </w:r>
    </w:p>
    <w:p w:rsidR="00D55DA5" w:rsidRDefault="00830D08">
      <w:pPr>
        <w:pStyle w:val="4"/>
      </w:pPr>
      <w:r>
        <w:t>Параметры режима идентичны предыдущему.</w:t>
      </w:r>
    </w:p>
    <w:p w:rsidR="00D55DA5" w:rsidRDefault="00830D08">
      <w:pPr>
        <w:pStyle w:val="3"/>
      </w:pPr>
      <w:r>
        <w:t>Параметры для проверки функции: МТЗ 1 ст. Режим №15</w:t>
      </w:r>
    </w:p>
    <w:p w:rsidR="00D55DA5" w:rsidRDefault="00830D08">
      <w:pPr>
        <w:pStyle w:val="4"/>
      </w:pPr>
      <w:r>
        <w:t>Максимальная токовая защита (МТЗ)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</w:t>
            </w:r>
            <w:r>
              <w:t>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Логика отключения трансформатора (ЛО Т)</w:t>
      </w:r>
    </w:p>
    <w:p w:rsidR="00D55DA5" w:rsidRDefault="00830D0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lastRenderedPageBreak/>
        <w:t>Предупредительная сигнализация (ПС)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«Внеш.</w:t>
            </w:r>
            <w:r>
              <w:t xml:space="preserve"> откл» 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Параметры для проверки функции: МТЗ 1 ст. Режим №16</w:t>
      </w:r>
    </w:p>
    <w:p w:rsidR="00D55DA5" w:rsidRDefault="00830D08">
      <w:pPr>
        <w:pStyle w:val="4"/>
      </w:pPr>
      <w:r>
        <w:t>Максимальная токовая защита (МТЗ)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 xml:space="preserve">1 ступень </w:t>
      </w:r>
      <w:r>
        <w:t>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</w:t>
            </w:r>
            <w:r>
              <w:t>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 xml:space="preserve">2 ступень максимальной токовой </w:t>
      </w:r>
      <w:r>
        <w:t>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НН1 (КЦН НН1)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</w:t>
            </w:r>
            <w:r>
              <w:t xml:space="preserve">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Логика отключения трансформатора (ЛО Т)</w:t>
      </w:r>
    </w:p>
    <w:p w:rsidR="00D55DA5" w:rsidRDefault="00830D0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lastRenderedPageBreak/>
        <w:t>Логика</w:t>
      </w:r>
      <w:r>
        <w:t xml:space="preserve">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Предупредительная сигнализация (ПС)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сигнала </w:t>
            </w:r>
            <w:r>
              <w:t>«Вых.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Параметры для проверки функции: МТЗ 1 ст. Режим №17</w:t>
      </w:r>
    </w:p>
    <w:p w:rsidR="00D55DA5" w:rsidRDefault="00830D08">
      <w:pPr>
        <w:pStyle w:val="4"/>
      </w:pPr>
      <w:r>
        <w:t>Параметры режима идентичны предыдущему.</w:t>
      </w:r>
    </w:p>
    <w:p w:rsidR="00D55DA5" w:rsidRDefault="00830D08">
      <w:pPr>
        <w:pStyle w:val="3"/>
      </w:pPr>
      <w:r>
        <w:t>Параметры для проверки функции: МТЗ 1 ст. Режим №18</w:t>
      </w:r>
    </w:p>
    <w:p w:rsidR="00D55DA5" w:rsidRDefault="00830D08">
      <w:pPr>
        <w:pStyle w:val="4"/>
      </w:pPr>
      <w:r>
        <w:t>Максимальная токовая защита (МТЗ)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 xml:space="preserve">1 ступень </w:t>
      </w:r>
      <w:r>
        <w:t>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</w:t>
            </w:r>
            <w:r>
              <w:t>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 xml:space="preserve">2 ступень максимальной токовой </w:t>
      </w:r>
      <w:r>
        <w:t>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НН1 (КЦН НН1)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</w:t>
            </w:r>
            <w:r>
              <w:t xml:space="preserve">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Логика отключения трансформатора (ЛО Т)</w:t>
      </w:r>
    </w:p>
    <w:p w:rsidR="00D55DA5" w:rsidRDefault="00830D0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</w:t>
      </w:r>
      <w:r>
        <w:t xml:space="preserve">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Предупредительная сигнализация (ПС)</w:t>
      </w:r>
    </w:p>
    <w:p w:rsidR="00D55DA5" w:rsidRDefault="00830D08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сигнала </w:t>
            </w:r>
            <w:r>
              <w:t>«Вых.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Параметры для проверки функции: МТЗ 1 ст. Режим №19</w:t>
      </w:r>
    </w:p>
    <w:p w:rsidR="00D55DA5" w:rsidRDefault="00830D08">
      <w:pPr>
        <w:pStyle w:val="4"/>
      </w:pPr>
      <w:r>
        <w:t>Максимальная токовая защита (МТЗ)</w:t>
      </w:r>
    </w:p>
    <w:p w:rsidR="00D55DA5" w:rsidRDefault="00830D08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lastRenderedPageBreak/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НН1 (КЦН НН1)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 xml:space="preserve">Сигнализация </w:t>
      </w:r>
      <w:r>
        <w:t>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Логика отключения трансформатора (ЛО Т)</w:t>
      </w:r>
    </w:p>
    <w:p w:rsidR="00D55DA5" w:rsidRDefault="00830D0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Предупредительная сигнализация (ПС)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общего внешнего сигнала (Контр_общ_вне</w:t>
            </w:r>
            <w:r>
              <w:t>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Параметры для проверки функции: МТЗ 1 ст. Режим №20</w:t>
      </w:r>
    </w:p>
    <w:p w:rsidR="00D55DA5" w:rsidRDefault="00830D08">
      <w:pPr>
        <w:pStyle w:val="4"/>
      </w:pPr>
      <w:r>
        <w:lastRenderedPageBreak/>
        <w:t>Максимальная токовая защита (МТЗ)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Сборка токовых цепей </w:t>
            </w:r>
            <w:r>
              <w:t>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НН1 (КЦН НН1)</w:t>
      </w:r>
    </w:p>
    <w:p w:rsidR="00D55DA5" w:rsidRDefault="00830D08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Напряжение </w:t>
            </w:r>
            <w:r>
              <w:t>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Логика отключения трансформатора (ЛО Т)</w:t>
      </w:r>
    </w:p>
    <w:p w:rsidR="00D55DA5" w:rsidRDefault="00830D0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Предупредительная сигнализация (ПС)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сигнала «ГЗ сигн» </w:t>
            </w:r>
            <w:r>
              <w:t>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сигнала «Внеш. откл» </w:t>
            </w:r>
            <w:r>
              <w:t>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</w:t>
      </w:r>
      <w:r>
        <w:t>аметры для проверки функции: МТЗ 1 ст. Режим №21</w:t>
      </w:r>
    </w:p>
    <w:p w:rsidR="00D55DA5" w:rsidRDefault="00830D08">
      <w:pPr>
        <w:pStyle w:val="4"/>
      </w:pPr>
      <w:r>
        <w:t>Параметры режима идентичны предыдущему.</w:t>
      </w:r>
    </w:p>
    <w:p w:rsidR="00D55DA5" w:rsidRDefault="00830D08">
      <w:pPr>
        <w:pStyle w:val="3"/>
      </w:pPr>
      <w:r>
        <w:t>Параметры для проверки функции: МТЗ 1 ст. Режим №22</w:t>
      </w:r>
    </w:p>
    <w:p w:rsidR="00D55DA5" w:rsidRDefault="00830D08">
      <w:pPr>
        <w:pStyle w:val="4"/>
      </w:pPr>
      <w:r>
        <w:t>Максимальная токовая защита (МТЗ)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Логика отключения трансформатора (ЛО Т)</w:t>
      </w:r>
    </w:p>
    <w:p w:rsidR="00D55DA5" w:rsidRDefault="00830D0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Предупредительная сигнализация (ПС)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«Внеш.</w:t>
            </w:r>
            <w:r>
              <w:t xml:space="preserve"> откл» 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Параметры для проверки функции: МТЗ 1 ст. Режим №23</w:t>
      </w:r>
    </w:p>
    <w:p w:rsidR="00D55DA5" w:rsidRDefault="00830D08">
      <w:pPr>
        <w:pStyle w:val="4"/>
      </w:pPr>
      <w:r>
        <w:t>Параметры режима идентичны предыдущему.</w:t>
      </w:r>
    </w:p>
    <w:p w:rsidR="00D55DA5" w:rsidRDefault="00830D08">
      <w:pPr>
        <w:pStyle w:val="3"/>
      </w:pPr>
      <w:r>
        <w:t>Параметры для проверки функции: МТЗ 1 ст. Режим №24</w:t>
      </w:r>
    </w:p>
    <w:p w:rsidR="00D55DA5" w:rsidRDefault="00830D08">
      <w:pPr>
        <w:pStyle w:val="4"/>
      </w:pPr>
      <w:r>
        <w:lastRenderedPageBreak/>
        <w:t>Максимальная токовая защита (МТЗ)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</w:t>
            </w:r>
            <w:r>
              <w:t xml:space="preserve">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55DA5" w:rsidRDefault="00830D08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55DA5" w:rsidRDefault="00830D08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55DA5" w:rsidRDefault="00830D08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Сигнализация неисправности цепей напряжения НН2 (КЦН НН2)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Режим пуска (Реж_пуска)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Логика отключения трансформатора (ЛО Т)</w:t>
      </w:r>
    </w:p>
    <w:p w:rsidR="00D55DA5" w:rsidRDefault="00830D0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55DA5" w:rsidRDefault="00830D08">
      <w:pPr>
        <w:pStyle w:val="4"/>
      </w:pPr>
      <w:r>
        <w:t>Предупредительная сигнализация (ПС)</w:t>
      </w:r>
    </w:p>
    <w:p w:rsidR="00D55DA5" w:rsidRDefault="00830D0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lastRenderedPageBreak/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«Внеш.</w:t>
            </w:r>
            <w:r>
              <w:t xml:space="preserve"> откл» (Контр_Внеш_откл)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55DA5" w:rsidRDefault="00830D08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55DA5" w:rsidRDefault="00830D0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55DA5" w:rsidRDefault="00830D08">
      <w:pPr>
        <w:pStyle w:val="3"/>
      </w:pPr>
      <w:r>
        <w:t>Пар</w:t>
      </w:r>
      <w:r>
        <w:t>аметры для проверки функции: МТЗ 1 ст. Режим №25</w:t>
      </w:r>
    </w:p>
    <w:p w:rsidR="00D55DA5" w:rsidRDefault="00830D08">
      <w:pPr>
        <w:pStyle w:val="4"/>
      </w:pPr>
      <w:r>
        <w:t>Параметры режима идентичны предыдущему.</w:t>
      </w:r>
    </w:p>
    <w:p w:rsidR="00D55DA5" w:rsidRDefault="00830D08">
      <w:pPr>
        <w:pStyle w:val="1"/>
      </w:pPr>
      <w:bookmarkStart w:id="19" w:name="_Toc192679633"/>
      <w:r>
        <w:lastRenderedPageBreak/>
        <w:t>РЕЗУЛЬТАТ ИСПЫТАНИЙ</w:t>
      </w:r>
      <w:bookmarkEnd w:id="19"/>
    </w:p>
    <w:p w:rsidR="00D55DA5" w:rsidRDefault="00830D08">
      <w:pPr>
        <w:pStyle w:val="2"/>
      </w:pPr>
      <w:bookmarkStart w:id="20" w:name="_Toc192679634"/>
      <w:r>
        <w:t>Результат проверки функции МТЗ в части общих цепей</w:t>
      </w:r>
      <w:bookmarkEnd w:id="20"/>
    </w:p>
    <w:p w:rsidR="00D55DA5" w:rsidRDefault="00830D08">
      <w:pPr>
        <w:pStyle w:val="3"/>
      </w:pPr>
      <w:r>
        <w:t>Проверка производится в соответствии с пунктом ХХХ данной программы. При проверке контролируется</w:t>
      </w:r>
      <w:r>
        <w:t xml:space="preserve">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D55DA5" w:rsidRDefault="00830D08">
      <w:pPr>
        <w:pStyle w:val="a"/>
      </w:pPr>
      <w:r>
        <w:t xml:space="preserve">Контролируемые сигналы </w:t>
      </w:r>
      <w:r>
        <w:t>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74"/>
        <w:gridCol w:w="874"/>
        <w:gridCol w:w="873"/>
        <w:gridCol w:w="873"/>
        <w:gridCol w:w="873"/>
        <w:gridCol w:w="873"/>
        <w:gridCol w:w="873"/>
        <w:gridCol w:w="873"/>
        <w:gridCol w:w="873"/>
        <w:gridCol w:w="873"/>
        <w:gridCol w:w="873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</w:pPr>
            <w:r>
              <w:t>Номер режима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D55DA5" w:rsidRDefault="00830D08">
      <w:pPr>
        <w:pStyle w:val="2"/>
      </w:pPr>
      <w:bookmarkStart w:id="21" w:name="_Toc192679635"/>
      <w:r>
        <w:t>Результат проверки функции МТЗ 1 ступень</w:t>
      </w:r>
      <w:bookmarkEnd w:id="21"/>
    </w:p>
    <w:p w:rsidR="00D55DA5" w:rsidRDefault="00830D08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</w:t>
      </w:r>
      <w:r>
        <w:t>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D55DA5" w:rsidRDefault="00830D08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D55DA5" w:rsidTr="00D55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</w:pPr>
            <w:r>
              <w:t>Номер реж</w:t>
            </w:r>
            <w:r>
              <w:t>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ЛО Т / ЗАПВ: </w:t>
            </w:r>
            <w:r>
              <w:t>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55DA5" w:rsidRDefault="00830D0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lastRenderedPageBreak/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55DA5" w:rsidTr="00D55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55DA5" w:rsidTr="00D55D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830D08">
            <w:pPr>
              <w:pStyle w:val="ab"/>
            </w:pPr>
            <w:r>
              <w:t>25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55DA5" w:rsidRDefault="00D55DA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830D08" w:rsidRDefault="00830D08"/>
    <w:sectPr w:rsidR="00830D0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0D08" w:rsidRDefault="00830D08" w:rsidP="00327186">
      <w:pPr>
        <w:spacing w:after="0" w:line="240" w:lineRule="auto"/>
      </w:pPr>
      <w:r>
        <w:separator/>
      </w:r>
    </w:p>
  </w:endnote>
  <w:endnote w:type="continuationSeparator" w:id="0">
    <w:p w:rsidR="00830D08" w:rsidRDefault="00830D08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0D08" w:rsidRDefault="00830D08" w:rsidP="00327186">
      <w:pPr>
        <w:spacing w:after="0" w:line="240" w:lineRule="auto"/>
      </w:pPr>
      <w:r>
        <w:separator/>
      </w:r>
    </w:p>
  </w:footnote>
  <w:footnote w:type="continuationSeparator" w:id="0">
    <w:p w:rsidR="00830D08" w:rsidRDefault="00830D08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1D21EB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1D21EB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830D08">
            <w:fldChar w:fldCharType="begin"/>
          </w:r>
          <w:r w:rsidR="00830D08">
            <w:instrText xml:space="preserve"> NUMPAGES   \* MERGEFORMAT </w:instrText>
          </w:r>
          <w:r w:rsidR="00830D08">
            <w:fldChar w:fldCharType="separate"/>
          </w:r>
          <w:r w:rsidR="001D21EB">
            <w:rPr>
              <w:noProof/>
            </w:rPr>
            <w:t>97</w:t>
          </w:r>
          <w:r w:rsidR="00830D08">
            <w:rPr>
              <w:noProof/>
            </w:rPr>
            <w:fldChar w:fldCharType="end"/>
          </w:r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1D21EB">
            <w:rPr>
              <w:noProof/>
            </w:rPr>
            <w:t>20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1D21EB">
              <w:rPr>
                <w:noProof/>
              </w:rPr>
              <w:t>97</w:t>
            </w:r>
          </w:fldSimple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21EB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B1E8B"/>
    <w:rsid w:val="007D1952"/>
    <w:rsid w:val="007D1ECF"/>
    <w:rsid w:val="007E34B1"/>
    <w:rsid w:val="007E6299"/>
    <w:rsid w:val="007E7768"/>
    <w:rsid w:val="007F4436"/>
    <w:rsid w:val="00830D08"/>
    <w:rsid w:val="00854C89"/>
    <w:rsid w:val="00873778"/>
    <w:rsid w:val="008739DD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42AD3"/>
    <w:rsid w:val="00A4533C"/>
    <w:rsid w:val="00A529EF"/>
    <w:rsid w:val="00A63B33"/>
    <w:rsid w:val="00A7047F"/>
    <w:rsid w:val="00A72C3E"/>
    <w:rsid w:val="00A812BC"/>
    <w:rsid w:val="00AA213E"/>
    <w:rsid w:val="00AB1847"/>
    <w:rsid w:val="00AB70F9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55DA5"/>
    <w:rsid w:val="00D90433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566F28-BCF0-459B-B97D-CDA3B5FDA1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4480</TotalTime>
  <Pages>97</Pages>
  <Words>23806</Words>
  <Characters>135699</Characters>
  <Application>Microsoft Office Word</Application>
  <DocSecurity>0</DocSecurity>
  <Lines>1130</Lines>
  <Paragraphs>318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159187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123</cp:revision>
  <dcterms:created xsi:type="dcterms:W3CDTF">2025-02-27T10:23:00Z</dcterms:created>
  <dcterms:modified xsi:type="dcterms:W3CDTF">2025-03-12T10:51:00Z</dcterms:modified>
</cp:coreProperties>
</file>