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7A2A" w14:textId="51E12BAE" w:rsidR="000325A0" w:rsidRDefault="000B6C61" w:rsidP="000B6C61">
      <w:pPr>
        <w:jc w:val="center"/>
        <w:rPr>
          <w:b/>
          <w:bCs/>
          <w:sz w:val="72"/>
          <w:szCs w:val="72"/>
          <w:u w:val="single"/>
        </w:rPr>
      </w:pPr>
      <w:r w:rsidRPr="000B6C61">
        <w:rPr>
          <w:b/>
          <w:bCs/>
          <w:sz w:val="72"/>
          <w:szCs w:val="72"/>
          <w:u w:val="single"/>
        </w:rPr>
        <w:t>VGEM Student Day Schedule</w:t>
      </w:r>
    </w:p>
    <w:p w14:paraId="46559B69" w14:textId="00A50754" w:rsidR="000B6C61" w:rsidRDefault="000B6C61" w:rsidP="000B6C61">
      <w:pPr>
        <w:jc w:val="center"/>
        <w:rPr>
          <w:sz w:val="36"/>
          <w:szCs w:val="36"/>
        </w:rPr>
      </w:pPr>
      <w:r>
        <w:rPr>
          <w:sz w:val="36"/>
          <w:szCs w:val="36"/>
        </w:rPr>
        <w:t>Monday, July 20</w:t>
      </w:r>
      <w:r w:rsidRPr="000B6C61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 2020</w:t>
      </w:r>
    </w:p>
    <w:p w14:paraId="26B1567A" w14:textId="23835B85" w:rsidR="000B6C61" w:rsidRDefault="000B6C61" w:rsidP="000B6C61">
      <w:pPr>
        <w:rPr>
          <w:b/>
          <w:bCs/>
          <w:sz w:val="36"/>
          <w:szCs w:val="36"/>
          <w:u w:val="single"/>
        </w:rPr>
      </w:pPr>
    </w:p>
    <w:tbl>
      <w:tblPr>
        <w:tblW w:w="993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065"/>
        <w:gridCol w:w="1170"/>
        <w:gridCol w:w="6750"/>
      </w:tblGrid>
      <w:tr w:rsidR="00026FAD" w14:paraId="1BDCD47D" w14:textId="6D390EF5" w:rsidTr="00026FAD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945" w:type="dxa"/>
          </w:tcPr>
          <w:p w14:paraId="73235AA1" w14:textId="730D27C2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PDT</w:t>
            </w:r>
          </w:p>
        </w:tc>
        <w:tc>
          <w:tcPr>
            <w:tcW w:w="1065" w:type="dxa"/>
          </w:tcPr>
          <w:p w14:paraId="7E6F21CF" w14:textId="1CACD7CF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EST</w:t>
            </w:r>
          </w:p>
        </w:tc>
        <w:tc>
          <w:tcPr>
            <w:tcW w:w="1170" w:type="dxa"/>
          </w:tcPr>
          <w:p w14:paraId="14EE7A77" w14:textId="436D7EBD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UTC</w:t>
            </w:r>
          </w:p>
        </w:tc>
        <w:tc>
          <w:tcPr>
            <w:tcW w:w="6750" w:type="dxa"/>
          </w:tcPr>
          <w:p w14:paraId="40FFB4B4" w14:textId="339CDAD1" w:rsidR="00026FAD" w:rsidRPr="00026FAD" w:rsidRDefault="00026FAD" w:rsidP="00026FAD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026FAD">
              <w:rPr>
                <w:b/>
                <w:bCs/>
                <w:i/>
                <w:iCs/>
                <w:sz w:val="28"/>
                <w:szCs w:val="28"/>
                <w:u w:val="single"/>
              </w:rPr>
              <w:t>Presentations</w:t>
            </w:r>
          </w:p>
        </w:tc>
      </w:tr>
      <w:tr w:rsidR="00026FAD" w14:paraId="15F731DE" w14:textId="2CC44638" w:rsidTr="00E75D6C">
        <w:tblPrEx>
          <w:tblCellMar>
            <w:top w:w="0" w:type="dxa"/>
            <w:bottom w:w="0" w:type="dxa"/>
          </w:tblCellMar>
        </w:tblPrEx>
        <w:trPr>
          <w:trHeight w:val="1034"/>
        </w:trPr>
        <w:tc>
          <w:tcPr>
            <w:tcW w:w="945" w:type="dxa"/>
          </w:tcPr>
          <w:p w14:paraId="1D9F795F" w14:textId="18FCDFAC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 w:rsidRPr="000B6C61">
              <w:rPr>
                <w:i/>
                <w:iCs/>
                <w:sz w:val="28"/>
                <w:szCs w:val="28"/>
              </w:rPr>
              <w:t>9:00</w:t>
            </w:r>
            <w:r>
              <w:rPr>
                <w:i/>
                <w:iCs/>
                <w:sz w:val="28"/>
                <w:szCs w:val="28"/>
              </w:rPr>
              <w:t>-10:00</w:t>
            </w:r>
          </w:p>
        </w:tc>
        <w:tc>
          <w:tcPr>
            <w:tcW w:w="1065" w:type="dxa"/>
          </w:tcPr>
          <w:p w14:paraId="0A000656" w14:textId="4EB16AEB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12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:00</w:t>
            </w:r>
          </w:p>
        </w:tc>
        <w:tc>
          <w:tcPr>
            <w:tcW w:w="1170" w:type="dxa"/>
          </w:tcPr>
          <w:p w14:paraId="3DFFB608" w14:textId="79B1E306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16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7</w:t>
            </w:r>
            <w:r>
              <w:rPr>
                <w:i/>
                <w:iCs/>
                <w:sz w:val="28"/>
                <w:szCs w:val="28"/>
              </w:rPr>
              <w:t>:00</w:t>
            </w:r>
          </w:p>
        </w:tc>
        <w:tc>
          <w:tcPr>
            <w:tcW w:w="6750" w:type="dxa"/>
          </w:tcPr>
          <w:p w14:paraId="112E770C" w14:textId="7D8A8097" w:rsidR="00026FAD" w:rsidRDefault="00026FAD" w:rsidP="00026FAD">
            <w:pPr>
              <w:jc w:val="center"/>
              <w:rPr>
                <w:i/>
                <w:iCs/>
                <w:sz w:val="28"/>
                <w:szCs w:val="28"/>
              </w:rPr>
            </w:pPr>
            <w:r w:rsidRPr="00026FAD">
              <w:rPr>
                <w:b/>
                <w:bCs/>
                <w:i/>
                <w:iCs/>
                <w:sz w:val="28"/>
                <w:szCs w:val="28"/>
              </w:rPr>
              <w:t>Basic Plasma &amp; Space Physics</w:t>
            </w:r>
            <w:r>
              <w:rPr>
                <w:i/>
                <w:iCs/>
                <w:sz w:val="28"/>
                <w:szCs w:val="28"/>
              </w:rPr>
              <w:t>: Rachel Rice</w:t>
            </w:r>
          </w:p>
          <w:p w14:paraId="37F1E2B7" w14:textId="6A212DC2" w:rsidR="00026FAD" w:rsidRDefault="00026FAD" w:rsidP="00026F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Dayside Magnetospheric Physics: </w:t>
            </w:r>
            <w:r>
              <w:rPr>
                <w:i/>
                <w:iCs/>
                <w:sz w:val="28"/>
                <w:szCs w:val="28"/>
              </w:rPr>
              <w:t xml:space="preserve">Mohammad </w:t>
            </w:r>
            <w:proofErr w:type="spellStart"/>
            <w:r>
              <w:rPr>
                <w:i/>
                <w:iCs/>
                <w:sz w:val="28"/>
                <w:szCs w:val="28"/>
              </w:rPr>
              <w:t>Barani</w:t>
            </w:r>
            <w:proofErr w:type="spellEnd"/>
          </w:p>
          <w:p w14:paraId="00C68A3F" w14:textId="6E289F88" w:rsidR="00026FAD" w:rsidRPr="00026FAD" w:rsidRDefault="00E75D6C" w:rsidP="00E75D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The Magnetotail: </w:t>
            </w:r>
            <w:r>
              <w:rPr>
                <w:i/>
                <w:iCs/>
                <w:sz w:val="28"/>
                <w:szCs w:val="28"/>
              </w:rPr>
              <w:t>Anthony Rogers</w:t>
            </w:r>
          </w:p>
        </w:tc>
      </w:tr>
      <w:tr w:rsidR="00026FAD" w14:paraId="3EB8CBC5" w14:textId="5BB23354" w:rsidTr="00E75D6C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945" w:type="dxa"/>
          </w:tcPr>
          <w:p w14:paraId="1660F9B0" w14:textId="63860021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-10: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14:paraId="21579FF1" w14:textId="12C565BB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13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14:paraId="399FB392" w14:textId="0AA87B25" w:rsidR="00026FAD" w:rsidRPr="000B6C61" w:rsidRDefault="00026FAD" w:rsidP="000B6C6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17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7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6750" w:type="dxa"/>
          </w:tcPr>
          <w:p w14:paraId="5E68104E" w14:textId="7B0D0D83" w:rsidR="00026FAD" w:rsidRPr="00026FAD" w:rsidRDefault="00026FAD" w:rsidP="00026FA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BREAK</w:t>
            </w:r>
          </w:p>
        </w:tc>
      </w:tr>
      <w:tr w:rsidR="00026FAD" w14:paraId="24836BB0" w14:textId="59467021" w:rsidTr="00E75D6C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945" w:type="dxa"/>
          </w:tcPr>
          <w:p w14:paraId="00C84931" w14:textId="61218EEE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</w:t>
            </w:r>
            <w:r w:rsidRPr="000B6C61"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 w:rsidRPr="000B6C61"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1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14:paraId="1EAC9560" w14:textId="14FA6DB4" w:rsidR="00026FAD" w:rsidRPr="00026FAD" w:rsidRDefault="00026FAD" w:rsidP="00026FAD">
            <w:pPr>
              <w:rPr>
                <w:sz w:val="28"/>
                <w:szCs w:val="28"/>
              </w:rPr>
            </w:pPr>
            <w:r w:rsidRPr="00026FAD">
              <w:rPr>
                <w:sz w:val="28"/>
                <w:szCs w:val="28"/>
              </w:rPr>
              <w:t>13</w:t>
            </w:r>
            <w:r w:rsidRPr="00026FAD">
              <w:rPr>
                <w:sz w:val="28"/>
                <w:szCs w:val="28"/>
              </w:rPr>
              <w:t>:</w:t>
            </w:r>
            <w:r w:rsidRPr="00026FAD">
              <w:rPr>
                <w:sz w:val="28"/>
                <w:szCs w:val="28"/>
              </w:rPr>
              <w:t>3</w:t>
            </w:r>
            <w:r w:rsidRPr="00026FAD">
              <w:rPr>
                <w:sz w:val="28"/>
                <w:szCs w:val="28"/>
              </w:rPr>
              <w:t>0-1</w:t>
            </w:r>
            <w:r w:rsidRPr="00026FAD">
              <w:rPr>
                <w:sz w:val="28"/>
                <w:szCs w:val="28"/>
              </w:rPr>
              <w:t>4</w:t>
            </w:r>
            <w:r w:rsidRPr="00026FAD">
              <w:rPr>
                <w:sz w:val="28"/>
                <w:szCs w:val="28"/>
              </w:rPr>
              <w:t>:</w:t>
            </w:r>
            <w:r w:rsidRPr="00026FAD">
              <w:rPr>
                <w:sz w:val="28"/>
                <w:szCs w:val="28"/>
              </w:rPr>
              <w:t>3</w:t>
            </w:r>
            <w:r w:rsidRPr="00026FAD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14:paraId="5DEB3CAC" w14:textId="4810641C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17</w:t>
            </w:r>
            <w:r w:rsidRPr="000B6C61"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 w:rsidRPr="000B6C61"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8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6750" w:type="dxa"/>
          </w:tcPr>
          <w:p w14:paraId="4676624D" w14:textId="77777777" w:rsidR="00026FAD" w:rsidRDefault="00E75D6C" w:rsidP="00026F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Inner Magnetospheric Dynamics:  </w:t>
            </w:r>
            <w:proofErr w:type="spellStart"/>
            <w:r>
              <w:rPr>
                <w:i/>
                <w:iCs/>
                <w:sz w:val="28"/>
                <w:szCs w:val="28"/>
              </w:rPr>
              <w:t>Lengying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Khoo</w:t>
            </w:r>
          </w:p>
          <w:p w14:paraId="0DA15C88" w14:textId="77777777" w:rsidR="00E75D6C" w:rsidRDefault="00E75D6C" w:rsidP="00026F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Magnetosphere-Ionosphere-Thermosphere Coupling:  </w:t>
            </w:r>
            <w:r>
              <w:rPr>
                <w:i/>
                <w:iCs/>
                <w:sz w:val="28"/>
                <w:szCs w:val="28"/>
              </w:rPr>
              <w:t>Mei-Yun Lin</w:t>
            </w:r>
          </w:p>
          <w:p w14:paraId="7E487C20" w14:textId="184D2599" w:rsidR="00E75D6C" w:rsidRPr="00E75D6C" w:rsidRDefault="00E75D6C" w:rsidP="00026F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Numerical Modeling &amp; Data Science:  </w:t>
            </w:r>
            <w:r>
              <w:rPr>
                <w:i/>
                <w:iCs/>
                <w:sz w:val="28"/>
                <w:szCs w:val="28"/>
              </w:rPr>
              <w:t xml:space="preserve">Blake </w:t>
            </w:r>
            <w:proofErr w:type="spellStart"/>
            <w:r>
              <w:rPr>
                <w:i/>
                <w:iCs/>
                <w:sz w:val="28"/>
                <w:szCs w:val="28"/>
              </w:rPr>
              <w:t>Whetherton</w:t>
            </w:r>
            <w:proofErr w:type="spellEnd"/>
          </w:p>
        </w:tc>
      </w:tr>
      <w:tr w:rsidR="00026FAD" w14:paraId="5B2ACF85" w14:textId="3DCEC52C" w:rsidTr="00026FAD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945" w:type="dxa"/>
          </w:tcPr>
          <w:p w14:paraId="556424EC" w14:textId="51F3CCAC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11</w:t>
            </w:r>
            <w:r w:rsidRPr="000B6C61"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 w:rsidRPr="000B6C61"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2</w:t>
            </w:r>
            <w:r>
              <w:rPr>
                <w:i/>
                <w:iCs/>
                <w:sz w:val="28"/>
                <w:szCs w:val="28"/>
              </w:rPr>
              <w:t>:00</w:t>
            </w:r>
          </w:p>
        </w:tc>
        <w:tc>
          <w:tcPr>
            <w:tcW w:w="1065" w:type="dxa"/>
          </w:tcPr>
          <w:p w14:paraId="7DE964D2" w14:textId="42F9FE7B" w:rsidR="00026FAD" w:rsidRPr="00026FAD" w:rsidRDefault="00026FAD" w:rsidP="00026FAD">
            <w:pPr>
              <w:rPr>
                <w:sz w:val="28"/>
                <w:szCs w:val="28"/>
              </w:rPr>
            </w:pPr>
            <w:r w:rsidRPr="00026FAD">
              <w:rPr>
                <w:sz w:val="28"/>
                <w:szCs w:val="28"/>
              </w:rPr>
              <w:t>14</w:t>
            </w:r>
            <w:r w:rsidRPr="00026FAD">
              <w:rPr>
                <w:sz w:val="28"/>
                <w:szCs w:val="28"/>
              </w:rPr>
              <w:t>:</w:t>
            </w:r>
            <w:r w:rsidRPr="00026FAD">
              <w:rPr>
                <w:sz w:val="28"/>
                <w:szCs w:val="28"/>
              </w:rPr>
              <w:t>3</w:t>
            </w:r>
            <w:r w:rsidRPr="00026FAD">
              <w:rPr>
                <w:sz w:val="28"/>
                <w:szCs w:val="28"/>
              </w:rPr>
              <w:t>0-1</w:t>
            </w:r>
            <w:r>
              <w:rPr>
                <w:sz w:val="28"/>
                <w:szCs w:val="28"/>
              </w:rPr>
              <w:t>5</w:t>
            </w:r>
            <w:r w:rsidRPr="00026FAD">
              <w:rPr>
                <w:sz w:val="28"/>
                <w:szCs w:val="28"/>
              </w:rPr>
              <w:t>:00</w:t>
            </w:r>
          </w:p>
        </w:tc>
        <w:tc>
          <w:tcPr>
            <w:tcW w:w="1170" w:type="dxa"/>
          </w:tcPr>
          <w:p w14:paraId="7DCDCC7D" w14:textId="09175E69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18</w:t>
            </w:r>
            <w:r w:rsidRPr="000B6C61"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 w:rsidRPr="000B6C61"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9</w:t>
            </w:r>
            <w:r>
              <w:rPr>
                <w:i/>
                <w:iCs/>
                <w:sz w:val="28"/>
                <w:szCs w:val="28"/>
              </w:rPr>
              <w:t>:00</w:t>
            </w:r>
          </w:p>
        </w:tc>
        <w:tc>
          <w:tcPr>
            <w:tcW w:w="6750" w:type="dxa"/>
          </w:tcPr>
          <w:p w14:paraId="406EF20A" w14:textId="7C335D53" w:rsidR="00026FAD" w:rsidRPr="00026FAD" w:rsidRDefault="00026FAD" w:rsidP="00026FA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BREAK</w:t>
            </w:r>
          </w:p>
        </w:tc>
      </w:tr>
      <w:tr w:rsidR="00026FAD" w14:paraId="54416CF2" w14:textId="7B48474A" w:rsidTr="00E75D6C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945" w:type="dxa"/>
          </w:tcPr>
          <w:p w14:paraId="7C9FF54C" w14:textId="55E44864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12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:00</w:t>
            </w:r>
          </w:p>
        </w:tc>
        <w:tc>
          <w:tcPr>
            <w:tcW w:w="1065" w:type="dxa"/>
          </w:tcPr>
          <w:p w14:paraId="1F925AB3" w14:textId="734225EC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15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6</w:t>
            </w:r>
            <w:r>
              <w:rPr>
                <w:i/>
                <w:iCs/>
                <w:sz w:val="28"/>
                <w:szCs w:val="28"/>
              </w:rPr>
              <w:t>:00</w:t>
            </w:r>
          </w:p>
        </w:tc>
        <w:tc>
          <w:tcPr>
            <w:tcW w:w="1170" w:type="dxa"/>
          </w:tcPr>
          <w:p w14:paraId="4CAE42B1" w14:textId="6E342635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</w:t>
            </w:r>
            <w:r w:rsidRPr="000B6C61">
              <w:rPr>
                <w:i/>
                <w:iCs/>
                <w:sz w:val="28"/>
                <w:szCs w:val="28"/>
              </w:rPr>
              <w:t>9:00</w:t>
            </w:r>
            <w:r>
              <w:rPr>
                <w:i/>
                <w:iCs/>
                <w:sz w:val="28"/>
                <w:szCs w:val="28"/>
              </w:rPr>
              <w:t>-</w:t>
            </w:r>
            <w:r>
              <w:rPr>
                <w:i/>
                <w:iCs/>
                <w:sz w:val="28"/>
                <w:szCs w:val="28"/>
              </w:rPr>
              <w:t>20</w:t>
            </w:r>
            <w:r>
              <w:rPr>
                <w:i/>
                <w:iCs/>
                <w:sz w:val="28"/>
                <w:szCs w:val="28"/>
              </w:rPr>
              <w:t>:00</w:t>
            </w:r>
          </w:p>
        </w:tc>
        <w:tc>
          <w:tcPr>
            <w:tcW w:w="6750" w:type="dxa"/>
          </w:tcPr>
          <w:p w14:paraId="3C9875C9" w14:textId="77777777" w:rsidR="001B64E5" w:rsidRDefault="001B64E5" w:rsidP="001B64E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Funding Sources, Publication, and Community Issues:</w:t>
            </w:r>
          </w:p>
          <w:p w14:paraId="06EC918D" w14:textId="3FEB7643" w:rsidR="001B64E5" w:rsidRDefault="001B64E5" w:rsidP="001B64E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Emil </w:t>
            </w:r>
            <w:proofErr w:type="spellStart"/>
            <w:r>
              <w:rPr>
                <w:i/>
                <w:iCs/>
                <w:sz w:val="28"/>
                <w:szCs w:val="28"/>
              </w:rPr>
              <w:t>Atz</w:t>
            </w:r>
            <w:proofErr w:type="spellEnd"/>
          </w:p>
          <w:p w14:paraId="0B8D9DF2" w14:textId="2596028D" w:rsidR="00026FAD" w:rsidRDefault="00E75D6C" w:rsidP="00026FA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Software Carpentry (</w:t>
            </w:r>
            <w:r>
              <w:rPr>
                <w:i/>
                <w:iCs/>
                <w:sz w:val="28"/>
                <w:szCs w:val="28"/>
              </w:rPr>
              <w:t>Invited Speaker</w:t>
            </w:r>
            <w:r>
              <w:rPr>
                <w:b/>
                <w:bCs/>
                <w:i/>
                <w:iCs/>
                <w:sz w:val="28"/>
                <w:szCs w:val="28"/>
              </w:rPr>
              <w:t>):</w:t>
            </w:r>
          </w:p>
          <w:p w14:paraId="1EE3E409" w14:textId="24928F73" w:rsidR="00EA2B41" w:rsidRPr="00E75D6C" w:rsidRDefault="00E75D6C" w:rsidP="001B64E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Dr. Dan Welling</w:t>
            </w:r>
          </w:p>
        </w:tc>
      </w:tr>
      <w:tr w:rsidR="00026FAD" w14:paraId="5C7F19ED" w14:textId="27AFF461" w:rsidTr="00026FAD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945" w:type="dxa"/>
          </w:tcPr>
          <w:p w14:paraId="6B268BB4" w14:textId="31333483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13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14:paraId="40CA71DA" w14:textId="2835F741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16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6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14:paraId="317E7C9B" w14:textId="0E4A0347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20</w:t>
            </w:r>
            <w:r w:rsidRPr="000B6C61">
              <w:rPr>
                <w:i/>
                <w:iCs/>
                <w:sz w:val="28"/>
                <w:szCs w:val="28"/>
              </w:rPr>
              <w:t>:00</w:t>
            </w:r>
            <w:r>
              <w:rPr>
                <w:i/>
                <w:iCs/>
                <w:sz w:val="28"/>
                <w:szCs w:val="28"/>
              </w:rPr>
              <w:t>-</w:t>
            </w:r>
            <w:r>
              <w:rPr>
                <w:i/>
                <w:iCs/>
                <w:sz w:val="28"/>
                <w:szCs w:val="28"/>
              </w:rPr>
              <w:t>20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6750" w:type="dxa"/>
          </w:tcPr>
          <w:p w14:paraId="243EEF2D" w14:textId="79827235" w:rsidR="00026FAD" w:rsidRPr="00026FAD" w:rsidRDefault="00026FAD" w:rsidP="00026FA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BREAK</w:t>
            </w:r>
          </w:p>
        </w:tc>
      </w:tr>
      <w:tr w:rsidR="00026FAD" w14:paraId="7E3479E7" w14:textId="1D6A6532" w:rsidTr="00026FAD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945" w:type="dxa"/>
          </w:tcPr>
          <w:p w14:paraId="4BA70418" w14:textId="4DFFDB0D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13</w:t>
            </w:r>
            <w:r w:rsidRPr="000B6C61"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 w:rsidRPr="000B6C61"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4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14:paraId="6154EEF3" w14:textId="6BDF85B0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16</w:t>
            </w:r>
            <w:r w:rsidRPr="000B6C61"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 w:rsidRPr="000B6C61"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</w:rPr>
              <w:t>-1</w:t>
            </w:r>
            <w:r>
              <w:rPr>
                <w:i/>
                <w:iCs/>
                <w:sz w:val="28"/>
                <w:szCs w:val="28"/>
              </w:rPr>
              <w:t>7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14:paraId="125FBF24" w14:textId="4746AB2D" w:rsidR="00026FAD" w:rsidRPr="000B6C61" w:rsidRDefault="00026FAD" w:rsidP="000B6C6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20</w:t>
            </w:r>
            <w:r w:rsidRPr="000B6C61"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 w:rsidRPr="000B6C61">
              <w:rPr>
                <w:i/>
                <w:iCs/>
                <w:sz w:val="28"/>
                <w:szCs w:val="28"/>
              </w:rPr>
              <w:t>0</w:t>
            </w:r>
            <w:r>
              <w:rPr>
                <w:i/>
                <w:iCs/>
                <w:sz w:val="28"/>
                <w:szCs w:val="28"/>
              </w:rPr>
              <w:t>-</w:t>
            </w:r>
            <w:r>
              <w:rPr>
                <w:i/>
                <w:iCs/>
                <w:sz w:val="28"/>
                <w:szCs w:val="28"/>
              </w:rPr>
              <w:t>21</w:t>
            </w:r>
            <w:r>
              <w:rPr>
                <w:i/>
                <w:iCs/>
                <w:sz w:val="28"/>
                <w:szCs w:val="28"/>
              </w:rPr>
              <w:t>:</w:t>
            </w:r>
            <w:r>
              <w:rPr>
                <w:i/>
                <w:iCs/>
                <w:sz w:val="28"/>
                <w:szCs w:val="28"/>
              </w:rPr>
              <w:t>3</w:t>
            </w:r>
            <w:r>
              <w:rPr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6750" w:type="dxa"/>
          </w:tcPr>
          <w:p w14:paraId="1434CA2C" w14:textId="483CA751" w:rsidR="001B64E5" w:rsidRDefault="001B64E5" w:rsidP="00026FA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SHINE-GEM Combined Topics:  </w:t>
            </w:r>
            <w:r>
              <w:rPr>
                <w:i/>
                <w:iCs/>
                <w:sz w:val="28"/>
                <w:szCs w:val="28"/>
              </w:rPr>
              <w:t>Nicole Echterling</w:t>
            </w:r>
          </w:p>
          <w:p w14:paraId="6AB2E924" w14:textId="18F1ED99" w:rsidR="00EA2B41" w:rsidRPr="00EA2B41" w:rsidRDefault="00EA2B41" w:rsidP="00026F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Machine Learning Applications </w:t>
            </w:r>
            <w:proofErr w:type="gramStart"/>
            <w:r>
              <w:rPr>
                <w:b/>
                <w:bCs/>
                <w:i/>
                <w:iCs/>
                <w:sz w:val="28"/>
                <w:szCs w:val="28"/>
              </w:rPr>
              <w:t>In</w:t>
            </w:r>
            <w:proofErr w:type="gramEnd"/>
            <w:r>
              <w:rPr>
                <w:b/>
                <w:bCs/>
                <w:i/>
                <w:iCs/>
                <w:sz w:val="28"/>
                <w:szCs w:val="28"/>
              </w:rPr>
              <w:t xml:space="preserve"> Space Physics (</w:t>
            </w:r>
            <w:r>
              <w:rPr>
                <w:i/>
                <w:iCs/>
                <w:sz w:val="28"/>
                <w:szCs w:val="28"/>
              </w:rPr>
              <w:t>Invited Speaker):  Abigail Azari</w:t>
            </w:r>
          </w:p>
          <w:p w14:paraId="15B8EC75" w14:textId="2EFF732A" w:rsidR="00E75D6C" w:rsidRPr="00E75D6C" w:rsidRDefault="00E75D6C" w:rsidP="00026FAD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4E248EA6" w14:textId="77777777" w:rsidR="000B6C61" w:rsidRPr="000B6C61" w:rsidRDefault="000B6C61" w:rsidP="000B6C61">
      <w:pPr>
        <w:rPr>
          <w:b/>
          <w:bCs/>
          <w:sz w:val="36"/>
          <w:szCs w:val="36"/>
          <w:u w:val="single"/>
        </w:rPr>
      </w:pPr>
    </w:p>
    <w:sectPr w:rsidR="000B6C61" w:rsidRPr="000B6C61" w:rsidSect="00CA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61"/>
    <w:rsid w:val="00026FAD"/>
    <w:rsid w:val="000B6C61"/>
    <w:rsid w:val="001B64E5"/>
    <w:rsid w:val="00CA7927"/>
    <w:rsid w:val="00D62239"/>
    <w:rsid w:val="00E75D6C"/>
    <w:rsid w:val="00EA2B41"/>
    <w:rsid w:val="00ED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43E2"/>
  <w15:chartTrackingRefBased/>
  <w15:docId w15:val="{A34B468C-DFCD-DB47-B8E2-A9D60298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B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Cooper</dc:creator>
  <cp:keywords/>
  <dc:description/>
  <cp:lastModifiedBy>Matthew Cooper</cp:lastModifiedBy>
  <cp:revision>3</cp:revision>
  <dcterms:created xsi:type="dcterms:W3CDTF">2020-06-25T13:53:00Z</dcterms:created>
  <dcterms:modified xsi:type="dcterms:W3CDTF">2020-07-01T13:35:00Z</dcterms:modified>
</cp:coreProperties>
</file>