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mgwpww5vlb" w:id="0"/>
      <w:bookmarkEnd w:id="0"/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switch statements &amp; repeated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biz.ganttproject.core/src/main/java/biz/ganttproject/core/calendar/WeekendCalendarImpl.java, in method isPublicHoliday lines [222-241]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O switch statements neste método torna difícil fazer mudanças no caso de querermos alterar o valor do return.O código repete-se duas vezes.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solução proposta:</w:t>
      </w:r>
      <w:r w:rsidDel="00000000" w:rsidR="00000000" w:rsidRPr="00000000">
        <w:rPr>
          <w:rtl w:val="0"/>
        </w:rPr>
        <w:t xml:space="preserve"> criar classes que implement uma classe abstrata para cada tipo com um metodo que retorna o valor que corresponde ao tipo especifico, assim, iluminando a necessidade do switch statment e código repetido.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[2] Dead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location: ganttproject/src/main/java/net/sourceforge/ganttproject/client/RssFeedChecker.java in method createRssReadCommand lines [188-193]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O switch statement neste caso é obsoleto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solução proposta</w:t>
      </w:r>
      <w:r w:rsidDel="00000000" w:rsidR="00000000" w:rsidRPr="00000000">
        <w:rPr>
          <w:rtl w:val="0"/>
        </w:rPr>
        <w:t xml:space="preserve">: substituir switch por um 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543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[3] Code duplication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biz.ganttproject.core/src/main/java/biz/ganttproject/core/chart/scene/TimelineSceneBuilder.java in constructor TimelineSceneBuilder in lines [61-66]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número repetido de chamadas a funções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solução proposta:</w:t>
      </w:r>
      <w:r w:rsidDel="00000000" w:rsidR="00000000" w:rsidRPr="00000000">
        <w:rPr>
          <w:rtl w:val="0"/>
        </w:rPr>
        <w:t xml:space="preserve"> pôr os métodos dentro de um loop de maneira a que possamos mudar o número de vezes que chamamos a função caso seja necessário no futuro.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323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b7yy50flkr31" w:id="1"/>
      <w:bookmarkEnd w:id="1"/>
      <w:r w:rsidDel="00000000" w:rsidR="00000000" w:rsidRPr="00000000">
        <w:rPr>
          <w:rtl w:val="0"/>
        </w:rPr>
        <w:t xml:space="preserve">GoF patterns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Builders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OptionsPage Builder in ganttproject/src/main/java/net/sourceforge/ganttproject/gui/options/OptionsPageBuilder.java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Esta classe constrói objetos do tipo JComponent.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198262</wp:posOffset>
            </wp:positionV>
            <wp:extent cx="3714750" cy="26670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MenuBuilder in ganttproject/src/main/java/biz/ganttproject/app/Menu.kt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Esta classe constrói objetos do tipo MenuBar.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4557" cy="3034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557" cy="303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[2] Singleton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examples: ganttproject/src/main/java/net/sourceforge/ganttproject/gui/GanttLookAndFeels.java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explanation: This class is only instantiated one time with the objective of storing LookAndFeels object.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Esta classe é apenas instanciada uma vez com o objetivo de guardar objetos LookAndFeels.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[3] Decorator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ganttproject/src/main/java/biz/ganttproject/storage/cloud/GPCloudStatusBar.kt in method updateOnlineMode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explanation: an object which changes behavior during runtime. In this case it can add menu decorations or remove them.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Um objeto que muda de comportamento durante a execução. Neste caso pode adicionar decorações ao menu ou remove-los.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192500</wp:posOffset>
            </wp:positionV>
            <wp:extent cx="5731200" cy="3225800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