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Usuários e Outros Stakeholders</w:t>
      </w:r>
    </w:p>
    <w:p>
      <w:pPr>
        <w:pStyle w:val="Subttulo"/>
        <w:rPr/>
      </w:pPr>
      <w:r>
        <w:rPr/>
        <w:t>Penelope Chavosa</w:t>
      </w:r>
    </w:p>
    <w:tbl>
      <w:tblPr>
        <w:tblW w:w="9615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954"/>
        <w:gridCol w:w="1066"/>
        <w:gridCol w:w="4370"/>
        <w:gridCol w:w="1224"/>
      </w:tblGrid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/>
              <w:t>Augusto de Lima Mendonça</w:t>
            </w:r>
          </w:p>
        </w:tc>
        <w:tc>
          <w:tcPr>
            <w:tcW w:w="10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/>
              <w:t>1901729</w:t>
            </w:r>
          </w:p>
        </w:tc>
        <w:tc>
          <w:tcPr>
            <w:tcW w:w="43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augusto.mendonça@aluno.faculdadeimpacta.com.br</w:t>
            </w:r>
          </w:p>
        </w:tc>
        <w:tc>
          <w:tcPr>
            <w:tcW w:w="12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/>
              <w:t>Caike Colantonio</w:t>
            </w:r>
            <w:r>
              <w:rPr>
                <w:sz w:val="20"/>
                <w:szCs w:val="20"/>
              </w:rPr>
              <w:br/>
              <w:t>(Responsável)</w:t>
            </w:r>
          </w:p>
        </w:tc>
        <w:tc>
          <w:tcPr>
            <w:tcW w:w="10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/>
              <w:t>1901761</w:t>
            </w:r>
          </w:p>
        </w:tc>
        <w:tc>
          <w:tcPr>
            <w:tcW w:w="43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12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/>
              <w:t>Robson Leonardo Lino</w:t>
            </w:r>
          </w:p>
        </w:tc>
        <w:tc>
          <w:tcPr>
            <w:tcW w:w="10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/>
              <w:t>1901595</w:t>
            </w:r>
          </w:p>
        </w:tc>
        <w:tc>
          <w:tcPr>
            <w:tcW w:w="43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12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/>
              <w:t>Victor Hugo Tarriga Gomes</w:t>
            </w:r>
          </w:p>
        </w:tc>
        <w:tc>
          <w:tcPr>
            <w:tcW w:w="10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/>
              <w:t>1901395</w:t>
            </w:r>
          </w:p>
        </w:tc>
        <w:tc>
          <w:tcPr>
            <w:tcW w:w="43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12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945623412</w:t>
            </w:r>
          </w:p>
        </w:tc>
      </w:tr>
    </w:tbl>
    <w:p>
      <w:pPr>
        <w:pStyle w:val="Subttulo"/>
        <w:rPr/>
      </w:pPr>
      <w:r>
        <w:rPr/>
      </w:r>
    </w:p>
    <w:p>
      <w:pPr>
        <w:pStyle w:val="Subttulo"/>
        <w:rPr/>
      </w:pPr>
      <w:r>
        <w:rPr/>
        <w:t>Solução para automação residencial</w:t>
      </w:r>
    </w:p>
    <w:tbl>
      <w:tblPr>
        <w:tblW w:w="9639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gerenciamento de luzes para casa inteligente.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1"/>
        <w:tblW w:w="9616" w:type="dxa"/>
        <w:jc w:val="left"/>
        <w:tblInd w:w="117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82"/>
        <w:gridCol w:w="6933"/>
      </w:tblGrid>
      <w:tr>
        <w:trPr/>
        <w:tc>
          <w:tcPr>
            <w:tcW w:w="2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Usuários</w:t>
            </w:r>
          </w:p>
        </w:tc>
        <w:tc>
          <w:tcPr>
            <w:tcW w:w="6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Usuários</w:t>
            </w:r>
          </w:p>
        </w:tc>
        <w:tc>
          <w:tcPr>
            <w:tcW w:w="6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</w:rPr>
              <w:t>Usarão o sistema SMARTGATO para: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rPr>
                <w:color w:val="000000"/>
              </w:rPr>
            </w:pP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en-US" w:eastAsia="zh-CN" w:bidi="hi-IN"/>
              </w:rPr>
              <w:t>Configurar a solução a seu gosto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</w:rPr>
              <w:t>Ligar e desligar as luzes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</w:rPr>
              <w:t>Gerenciar as rotinas para apagar as luzes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</w:rPr>
              <w:t>Testará as funcionalidades do sistema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</w:rPr>
              <w:t>Criar ambientes e vincular as luzes</w:t>
            </w:r>
            <w:r>
              <w:rPr>
                <w:color w:val="000000"/>
                <w:u w:val="none"/>
              </w:rPr>
              <w:t xml:space="preserve"> 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2"/>
        <w:tblW w:w="9633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00"/>
        <w:gridCol w:w="6932"/>
      </w:tblGrid>
      <w:tr>
        <w:trPr/>
        <w:tc>
          <w:tcPr>
            <w:tcW w:w="2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Outros Stakeholders</w:t>
            </w:r>
          </w:p>
        </w:tc>
        <w:tc>
          <w:tcPr>
            <w:tcW w:w="69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Fornecedores de equipamentos</w:t>
            </w:r>
          </w:p>
        </w:tc>
        <w:tc>
          <w:tcPr>
            <w:tcW w:w="69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Sugerir melhores placas e sensores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>
                <w:lang w:val="pt-AO"/>
              </w:rPr>
              <w:t>Sugerir</w:t>
            </w:r>
            <w:r>
              <w:rPr/>
              <w:t xml:space="preserve"> novas </w:t>
            </w:r>
            <w:r>
              <w:rPr>
                <w:lang w:val="pt-AO"/>
              </w:rPr>
              <w:t>funcionalidades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>
                <w:lang w:val="pt-AO"/>
              </w:rPr>
              <w:t>Sugerir/orientar em testes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>
                <w:lang w:val="pt-AO"/>
              </w:rPr>
              <w:t>Orientar</w:t>
            </w:r>
            <w:r>
              <w:rPr/>
              <w:t xml:space="preserve"> em </w:t>
            </w:r>
            <w:r>
              <w:rPr>
                <w:lang w:val="pt-BR"/>
              </w:rPr>
              <w:t>implantação</w:t>
            </w:r>
            <w:r>
              <w:rPr/>
              <w:t xml:space="preserve"> de funcionalidades</w:t>
            </w:r>
          </w:p>
        </w:tc>
      </w:tr>
      <w:tr>
        <w:trPr/>
        <w:tc>
          <w:tcPr>
            <w:tcW w:w="2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Equipe de Instalação</w:t>
            </w:r>
          </w:p>
        </w:tc>
        <w:tc>
          <w:tcPr>
            <w:tcW w:w="69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Sugerir/orientar em testes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Fornecerão as necessidades, características e requisitos para o novo sistema SMARTGATO.</w:t>
            </w:r>
          </w:p>
        </w:tc>
      </w:tr>
      <w:tr>
        <w:trPr/>
        <w:tc>
          <w:tcPr>
            <w:tcW w:w="2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Equipe de Suporte</w:t>
            </w:r>
          </w:p>
        </w:tc>
        <w:tc>
          <w:tcPr>
            <w:tcW w:w="69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Forneceram informações aos usuarios na instalação e configuração da solução SMARTGATO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Enviarão feedbacks de testes e funcionalidades sugeridas por outros usuarios para evolução do sistema.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hitney">
    <w:altName w:val="Helvetica Neue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LibreOffice/6.4.3.2$Windows_X86_64 LibreOffice_project/747b5d0ebf89f41c860ec2a39efd7cb15b54f2d8</Application>
  <Pages>1</Pages>
  <Words>166</Words>
  <Characters>1156</Characters>
  <CharactersWithSpaces>1263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2020-05-26T14:34:01Z</dcterms:modified>
  <cp:revision>6</cp:revision>
  <dc:subject/>
  <dc:title/>
</cp:coreProperties>
</file>