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9D5" w:rsidRDefault="00EE1D55">
      <w:pPr>
        <w:pStyle w:val="Sinespaciado"/>
        <w:rPr>
          <w:rFonts w:asciiTheme="majorHAnsi" w:eastAsiaTheme="majorEastAsia" w:hAnsiTheme="majorHAnsi" w:cstheme="majorBidi"/>
          <w:sz w:val="72"/>
          <w:szCs w:val="72"/>
        </w:rPr>
      </w:pPr>
      <w:r>
        <w:rPr>
          <w:rFonts w:asciiTheme="minorHAnsi" w:eastAsiaTheme="majorEastAsia" w:hAnsiTheme="minorHAnsi" w:cstheme="majorBidi"/>
          <w:noProof/>
          <w:lang w:val="es-AR" w:eastAsia="es-AR"/>
        </w:rPr>
        <w:drawing>
          <wp:anchor distT="0" distB="0" distL="114300" distR="114300" simplePos="0" relativeHeight="251655168" behindDoc="0" locked="0" layoutInCell="1" allowOverlap="1">
            <wp:simplePos x="0" y="0"/>
            <wp:positionH relativeFrom="column">
              <wp:posOffset>2397598</wp:posOffset>
            </wp:positionH>
            <wp:positionV relativeFrom="page">
              <wp:posOffset>66247</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2A7815">
      <w:pPr>
        <w:pStyle w:val="Sinespaciado"/>
        <w:rPr>
          <w:rFonts w:asciiTheme="majorHAnsi" w:eastAsiaTheme="majorEastAsia" w:hAnsiTheme="majorHAnsi" w:cstheme="majorBidi"/>
          <w:sz w:val="72"/>
          <w:szCs w:val="72"/>
        </w:rPr>
      </w:pPr>
      <w:r>
        <w:rPr>
          <w:rFonts w:asciiTheme="minorHAnsi" w:eastAsiaTheme="majorEastAsia" w:hAnsiTheme="minorHAnsi"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w10:wrap anchorx="page" anchory="page"/>
          </v:rect>
        </w:pict>
      </w:r>
      <w:r>
        <w:rPr>
          <w:rFonts w:asciiTheme="minorHAnsi" w:eastAsiaTheme="majorEastAsia" w:hAnsiTheme="minorHAnsi" w:cstheme="majorBidi"/>
          <w:noProof/>
        </w:rPr>
        <w:pict>
          <v:rect id="_x0000_s1033" style="position:absolute;margin-left:38.95pt;margin-top:-20.65pt;width:7.15pt;height:883.2pt;z-index:251660288;mso-height-percent:1050;mso-position-horizontal-relative:page;mso-position-vertical-relative:page;mso-height-percent:1050" o:allowincell="f" strokecolor="#31849b">
            <w10:wrap anchorx="margin" anchory="page"/>
          </v:rect>
        </w:pict>
      </w:r>
      <w:r>
        <w:rPr>
          <w:rFonts w:asciiTheme="minorHAnsi" w:eastAsiaTheme="majorEastAsia" w:hAnsiTheme="minorHAnsi" w:cstheme="majorBidi"/>
          <w:noProof/>
        </w:rPr>
        <w:pict>
          <v:rect id="_x0000_s1032" style="position:absolute;margin-left:549.2pt;margin-top:-20.65pt;width:7.15pt;height:883.2pt;z-index:251659264;mso-height-percent:1050;mso-position-horizontal-relative:page;mso-position-vertical-relative:page;mso-height-percent:1050" o:allowincell="f" strokecolor="#31849b">
            <w10:wrap anchorx="page" anchory="page"/>
          </v:rect>
        </w:pict>
      </w:r>
      <w:r>
        <w:rPr>
          <w:rFonts w:asciiTheme="minorHAnsi" w:eastAsiaTheme="majorEastAsia" w:hAnsiTheme="minorHAnsi" w:cstheme="majorBidi"/>
          <w:noProof/>
        </w:rPr>
        <w:pict>
          <v:rect id="_x0000_s1031" style="position:absolute;margin-left:-14.45pt;margin-top:.4pt;width:624.25pt;height:68.25pt;z-index:-251659777;mso-width-percent:1050;mso-height-percent:900;mso-position-horizontal-relative:page;mso-position-vertical-relative:page;mso-width-percent:1050;mso-height-percent:900;mso-height-relative:top-margin-area" o:allowincell="f" fillcolor="#268496" strokecolor="#31849b">
            <w10:wrap anchorx="page" anchory="margin"/>
          </v:rect>
        </w:pict>
      </w:r>
    </w:p>
    <w:p w:rsidR="00D06E99" w:rsidRDefault="00C6106D">
      <w:pPr>
        <w:pStyle w:val="Sinespaciado"/>
        <w:rPr>
          <w:rFonts w:asciiTheme="majorHAnsi" w:eastAsiaTheme="majorEastAsia" w:hAnsiTheme="majorHAnsi" w:cstheme="majorBidi"/>
          <w:sz w:val="72"/>
          <w:szCs w:val="72"/>
        </w:rPr>
      </w:pPr>
      <w:r w:rsidRPr="00FC3CE6">
        <w:rPr>
          <w:rFonts w:asciiTheme="majorHAnsi" w:hAnsiTheme="majorHAnsi" w:cs="Arial"/>
          <w:bCs/>
          <w:sz w:val="72"/>
          <w:szCs w:val="72"/>
          <w:lang w:eastAsia="es-ES"/>
        </w:rPr>
        <w:t>Plan de SQA</w:t>
      </w:r>
    </w:p>
    <w:p w:rsidR="00D06E99" w:rsidRDefault="00EE1D55">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p w:rsidR="00D06E99" w:rsidRDefault="00D06E99">
      <w:pPr>
        <w:pStyle w:val="Sinespaciado"/>
      </w:pPr>
    </w:p>
    <w:p w:rsidR="006919D5" w:rsidRDefault="006919D5">
      <w:pPr>
        <w:pStyle w:val="Sinespaciado"/>
      </w:pPr>
    </w:p>
    <w:p w:rsidR="006919D5" w:rsidRDefault="00EE1D55">
      <w:pPr>
        <w:pStyle w:val="Sinespaciado"/>
      </w:pPr>
      <w:r>
        <w:rPr>
          <w:noProof/>
          <w:lang w:val="es-AR" w:eastAsia="es-AR"/>
        </w:rPr>
        <w:drawing>
          <wp:anchor distT="0" distB="0" distL="114300" distR="114300" simplePos="0" relativeHeight="251653120" behindDoc="0" locked="0" layoutInCell="1" allowOverlap="1">
            <wp:simplePos x="0" y="0"/>
            <wp:positionH relativeFrom="column">
              <wp:posOffset>1157572</wp:posOffset>
            </wp:positionH>
            <wp:positionV relativeFrom="paragraph">
              <wp:posOffset>242202</wp:posOffset>
            </wp:positionV>
            <wp:extent cx="3048006" cy="2743206"/>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rsidR="006919D5" w:rsidRDefault="006919D5">
      <w:pPr>
        <w:pStyle w:val="Sinespaciado"/>
      </w:pPr>
    </w:p>
    <w:p w:rsidR="00D06E99" w:rsidRDefault="00D06E99"/>
    <w:p w:rsidR="00397566" w:rsidRPr="005313D3" w:rsidRDefault="00EE1D55" w:rsidP="00EE1D55">
      <w:pPr>
        <w:pStyle w:val="PSI-Comentario"/>
      </w:pPr>
      <w:r>
        <w:rPr>
          <w:noProof/>
          <w:lang w:eastAsia="es-AR"/>
        </w:rPr>
        <w:drawing>
          <wp:anchor distT="0" distB="0" distL="114300" distR="114300" simplePos="0" relativeHeight="251656192" behindDoc="0" locked="0" layoutInCell="1" allowOverlap="1">
            <wp:simplePos x="0" y="0"/>
            <wp:positionH relativeFrom="column">
              <wp:posOffset>2540</wp:posOffset>
            </wp:positionH>
            <wp:positionV relativeFrom="paragraph">
              <wp:posOffset>2803090</wp:posOffset>
            </wp:positionV>
            <wp:extent cx="5400040" cy="5397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r w:rsidR="002A7815">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strokecolor="#31849b">
            <v:textbox style="mso-next-textbox:#_x0000_s1044">
              <w:txbxContent>
                <w:p w:rsidR="00DD4291" w:rsidRDefault="00DD4291" w:rsidP="00886029">
                  <w:pPr>
                    <w:pStyle w:val="PSI-Comentario"/>
                  </w:pPr>
                  <w:r>
                    <w:t xml:space="preserve">La Calidad del Software tiene como objetivo brindar la confianza de que el producto final  logrará satisfacer los requisitos del cliente.   </w:t>
                  </w:r>
                </w:p>
                <w:p w:rsidR="00DD4291" w:rsidRDefault="00DD4291" w:rsidP="007C16D7">
                  <w:pPr>
                    <w:pStyle w:val="PSI-DescripcindelDocumentos"/>
                  </w:pPr>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DD4291" w:rsidRDefault="00DD4291" w:rsidP="007C16D7">
                  <w:pPr>
                    <w:pStyle w:val="PSI-DescripcindelDocumentos"/>
                  </w:pPr>
                </w:p>
              </w:txbxContent>
            </v:textbox>
            <w10:wrap type="square" anchorx="margin" anchory="margin"/>
          </v:shape>
        </w:pict>
      </w:r>
      <w:r w:rsidR="002A7815">
        <w:rPr>
          <w:noProof/>
          <w:lang w:eastAsia="es-ES"/>
        </w:rPr>
        <w:pict>
          <v:rect id="_x0000_s1041" style="position:absolute;left:0;text-align:left;margin-left:315.7pt;margin-top:-76.25pt;width:195.35pt;height:844.9pt;z-index:-251655168;mso-position-horizontal-relative:margin;mso-position-vertical-relative:margin" fillcolor="#268496" strokecolor="#31849b">
            <w10:wrap type="square" anchorx="margin" anchory="margin"/>
          </v:rect>
        </w:pict>
      </w:r>
    </w:p>
    <w:p w:rsidR="00397566" w:rsidRPr="008B3B0F" w:rsidRDefault="00397566" w:rsidP="00886029">
      <w:pPr>
        <w:pStyle w:val="PSI-Comentario"/>
      </w:pPr>
    </w:p>
    <w:p w:rsidR="00D06E99" w:rsidRDefault="00D06E99"/>
    <w:p w:rsidR="00EE1D55" w:rsidRDefault="00EE1D55" w:rsidP="000F79DF">
      <w:pPr>
        <w:ind w:left="0" w:firstLine="0"/>
      </w:pPr>
    </w:p>
    <w:p w:rsidR="00EE1D55" w:rsidRPr="00EE1D55" w:rsidRDefault="00EE1D55" w:rsidP="00EE1D55"/>
    <w:p w:rsidR="00EE1D55" w:rsidRPr="00EE1D55" w:rsidRDefault="00EE1D55" w:rsidP="00EE1D55"/>
    <w:p w:rsidR="00EE1D55" w:rsidRPr="00EE1D55" w:rsidRDefault="00EE1D55" w:rsidP="00EE1D55"/>
    <w:p w:rsidR="00EE1D55" w:rsidRPr="00EE1D55" w:rsidRDefault="00EE1D55" w:rsidP="00EE1D55"/>
    <w:p w:rsidR="00EE1D55" w:rsidRPr="00EE1D55" w:rsidRDefault="00EE1D55" w:rsidP="00EE1D55"/>
    <w:p w:rsidR="00EE1D55" w:rsidRPr="00EE1D55" w:rsidRDefault="00EE1D55" w:rsidP="00EE1D55"/>
    <w:p w:rsidR="00EE1D55" w:rsidRDefault="00EE1D55" w:rsidP="000F79DF">
      <w:pPr>
        <w:ind w:left="0" w:firstLine="0"/>
      </w:pPr>
    </w:p>
    <w:p w:rsidR="00EE1D55" w:rsidRDefault="00EE1D55" w:rsidP="00EE1D55">
      <w:pPr>
        <w:tabs>
          <w:tab w:val="left" w:pos="3180"/>
        </w:tabs>
        <w:ind w:left="0" w:firstLine="0"/>
      </w:pPr>
      <w:r>
        <w:tab/>
      </w:r>
    </w:p>
    <w:p w:rsidR="000F79DF" w:rsidRDefault="002E6B02" w:rsidP="000F79DF">
      <w:pPr>
        <w:ind w:left="0" w:firstLine="0"/>
      </w:pPr>
      <w:r>
        <w:rPr>
          <w:noProof/>
          <w:lang w:val="es-AR" w:eastAsia="es-AR"/>
        </w:rPr>
        <w:drawing>
          <wp:anchor distT="0" distB="0" distL="114300" distR="114300" simplePos="0" relativeHeight="25166182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rsidRPr="00EE1D55">
        <w:br w:type="page"/>
      </w:r>
    </w:p>
    <w:p w:rsidR="000F79DF" w:rsidRDefault="000F79DF" w:rsidP="000F79DF">
      <w:pPr>
        <w:pStyle w:val="TtulodeTDC"/>
        <w:tabs>
          <w:tab w:val="left" w:pos="5954"/>
        </w:tabs>
      </w:pPr>
      <w:r>
        <w:t>Tabla de contenido</w:t>
      </w:r>
    </w:p>
    <w:p w:rsidR="007F4453" w:rsidRDefault="001001E1">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492847375" w:history="1">
        <w:r w:rsidR="007F4453" w:rsidRPr="0045464B">
          <w:rPr>
            <w:rStyle w:val="Hipervnculo"/>
            <w:noProof/>
          </w:rPr>
          <w:t>Propósito</w:t>
        </w:r>
        <w:r w:rsidR="007F4453">
          <w:rPr>
            <w:noProof/>
            <w:webHidden/>
          </w:rPr>
          <w:tab/>
        </w:r>
        <w:r w:rsidR="007F4453">
          <w:rPr>
            <w:noProof/>
            <w:webHidden/>
          </w:rPr>
          <w:fldChar w:fldCharType="begin"/>
        </w:r>
        <w:r w:rsidR="007F4453">
          <w:rPr>
            <w:noProof/>
            <w:webHidden/>
          </w:rPr>
          <w:instrText xml:space="preserve"> PAGEREF _Toc492847375 \h </w:instrText>
        </w:r>
        <w:r w:rsidR="007F4453">
          <w:rPr>
            <w:noProof/>
            <w:webHidden/>
          </w:rPr>
        </w:r>
        <w:r w:rsidR="007F4453">
          <w:rPr>
            <w:noProof/>
            <w:webHidden/>
          </w:rPr>
          <w:fldChar w:fldCharType="separate"/>
        </w:r>
        <w:r w:rsidR="007F4453">
          <w:rPr>
            <w:noProof/>
            <w:webHidden/>
          </w:rPr>
          <w:t>5</w:t>
        </w:r>
        <w:r w:rsidR="007F4453">
          <w:rPr>
            <w:noProof/>
            <w:webHidden/>
          </w:rPr>
          <w:fldChar w:fldCharType="end"/>
        </w:r>
      </w:hyperlink>
    </w:p>
    <w:p w:rsidR="007F4453" w:rsidRDefault="002A7815">
      <w:pPr>
        <w:pStyle w:val="TDC2"/>
        <w:rPr>
          <w:rFonts w:asciiTheme="minorHAnsi" w:eastAsiaTheme="minorEastAsia" w:hAnsiTheme="minorHAnsi" w:cstheme="minorBidi"/>
          <w:i w:val="0"/>
          <w:iCs w:val="0"/>
          <w:noProof/>
          <w:sz w:val="22"/>
          <w:szCs w:val="22"/>
          <w:lang w:val="es-AR" w:eastAsia="es-AR"/>
        </w:rPr>
      </w:pPr>
      <w:hyperlink w:anchor="_Toc492847376" w:history="1">
        <w:r w:rsidR="007F4453" w:rsidRPr="0045464B">
          <w:rPr>
            <w:rStyle w:val="Hipervnculo"/>
            <w:noProof/>
          </w:rPr>
          <w:t>Referencias</w:t>
        </w:r>
        <w:r w:rsidR="007F4453">
          <w:rPr>
            <w:noProof/>
            <w:webHidden/>
          </w:rPr>
          <w:tab/>
        </w:r>
        <w:r w:rsidR="007F4453">
          <w:rPr>
            <w:noProof/>
            <w:webHidden/>
          </w:rPr>
          <w:fldChar w:fldCharType="begin"/>
        </w:r>
        <w:r w:rsidR="007F4453">
          <w:rPr>
            <w:noProof/>
            <w:webHidden/>
          </w:rPr>
          <w:instrText xml:space="preserve"> PAGEREF _Toc492847376 \h </w:instrText>
        </w:r>
        <w:r w:rsidR="007F4453">
          <w:rPr>
            <w:noProof/>
            <w:webHidden/>
          </w:rPr>
        </w:r>
        <w:r w:rsidR="007F4453">
          <w:rPr>
            <w:noProof/>
            <w:webHidden/>
          </w:rPr>
          <w:fldChar w:fldCharType="separate"/>
        </w:r>
        <w:r w:rsidR="007F4453">
          <w:rPr>
            <w:noProof/>
            <w:webHidden/>
          </w:rPr>
          <w:t>5</w:t>
        </w:r>
        <w:r w:rsidR="007F4453">
          <w:rPr>
            <w:noProof/>
            <w:webHidden/>
          </w:rPr>
          <w:fldChar w:fldCharType="end"/>
        </w:r>
      </w:hyperlink>
    </w:p>
    <w:p w:rsidR="007F4453" w:rsidRDefault="002A7815">
      <w:pPr>
        <w:pStyle w:val="TDC1"/>
        <w:rPr>
          <w:rFonts w:asciiTheme="minorHAnsi" w:eastAsiaTheme="minorEastAsia" w:hAnsiTheme="minorHAnsi" w:cstheme="minorBidi"/>
          <w:b w:val="0"/>
          <w:bCs w:val="0"/>
          <w:noProof/>
          <w:sz w:val="22"/>
          <w:szCs w:val="22"/>
          <w:lang w:val="es-AR" w:eastAsia="es-AR"/>
        </w:rPr>
      </w:pPr>
      <w:hyperlink w:anchor="_Toc492847377" w:history="1">
        <w:r w:rsidR="007F4453" w:rsidRPr="0045464B">
          <w:rPr>
            <w:rStyle w:val="Hipervnculo"/>
            <w:noProof/>
          </w:rPr>
          <w:t>Gestión</w:t>
        </w:r>
        <w:r w:rsidR="007F4453">
          <w:rPr>
            <w:noProof/>
            <w:webHidden/>
          </w:rPr>
          <w:tab/>
        </w:r>
        <w:r w:rsidR="007F4453">
          <w:rPr>
            <w:noProof/>
            <w:webHidden/>
          </w:rPr>
          <w:fldChar w:fldCharType="begin"/>
        </w:r>
        <w:r w:rsidR="007F4453">
          <w:rPr>
            <w:noProof/>
            <w:webHidden/>
          </w:rPr>
          <w:instrText xml:space="preserve"> PAGEREF _Toc492847377 \h </w:instrText>
        </w:r>
        <w:r w:rsidR="007F4453">
          <w:rPr>
            <w:noProof/>
            <w:webHidden/>
          </w:rPr>
        </w:r>
        <w:r w:rsidR="007F4453">
          <w:rPr>
            <w:noProof/>
            <w:webHidden/>
          </w:rPr>
          <w:fldChar w:fldCharType="separate"/>
        </w:r>
        <w:r w:rsidR="007F4453">
          <w:rPr>
            <w:noProof/>
            <w:webHidden/>
          </w:rPr>
          <w:t>6</w:t>
        </w:r>
        <w:r w:rsidR="007F4453">
          <w:rPr>
            <w:noProof/>
            <w:webHidden/>
          </w:rPr>
          <w:fldChar w:fldCharType="end"/>
        </w:r>
      </w:hyperlink>
    </w:p>
    <w:p w:rsidR="007F4453" w:rsidRDefault="002A7815">
      <w:pPr>
        <w:pStyle w:val="TDC2"/>
        <w:rPr>
          <w:rFonts w:asciiTheme="minorHAnsi" w:eastAsiaTheme="minorEastAsia" w:hAnsiTheme="minorHAnsi" w:cstheme="minorBidi"/>
          <w:i w:val="0"/>
          <w:iCs w:val="0"/>
          <w:noProof/>
          <w:sz w:val="22"/>
          <w:szCs w:val="22"/>
          <w:lang w:val="es-AR" w:eastAsia="es-AR"/>
        </w:rPr>
      </w:pPr>
      <w:hyperlink w:anchor="_Toc492847378" w:history="1">
        <w:r w:rsidR="007F4453" w:rsidRPr="0045464B">
          <w:rPr>
            <w:rStyle w:val="Hipervnculo"/>
            <w:noProof/>
          </w:rPr>
          <w:t>Organización</w:t>
        </w:r>
        <w:r w:rsidR="007F4453">
          <w:rPr>
            <w:noProof/>
            <w:webHidden/>
          </w:rPr>
          <w:tab/>
        </w:r>
        <w:r w:rsidR="007F4453">
          <w:rPr>
            <w:noProof/>
            <w:webHidden/>
          </w:rPr>
          <w:fldChar w:fldCharType="begin"/>
        </w:r>
        <w:r w:rsidR="007F4453">
          <w:rPr>
            <w:noProof/>
            <w:webHidden/>
          </w:rPr>
          <w:instrText xml:space="preserve"> PAGEREF _Toc492847378 \h </w:instrText>
        </w:r>
        <w:r w:rsidR="007F4453">
          <w:rPr>
            <w:noProof/>
            <w:webHidden/>
          </w:rPr>
        </w:r>
        <w:r w:rsidR="007F4453">
          <w:rPr>
            <w:noProof/>
            <w:webHidden/>
          </w:rPr>
          <w:fldChar w:fldCharType="separate"/>
        </w:r>
        <w:r w:rsidR="007F4453">
          <w:rPr>
            <w:noProof/>
            <w:webHidden/>
          </w:rPr>
          <w:t>6</w:t>
        </w:r>
        <w:r w:rsidR="007F4453">
          <w:rPr>
            <w:noProof/>
            <w:webHidden/>
          </w:rPr>
          <w:fldChar w:fldCharType="end"/>
        </w:r>
      </w:hyperlink>
    </w:p>
    <w:p w:rsidR="007F4453" w:rsidRDefault="002A7815">
      <w:pPr>
        <w:pStyle w:val="TDC2"/>
        <w:rPr>
          <w:rFonts w:asciiTheme="minorHAnsi" w:eastAsiaTheme="minorEastAsia" w:hAnsiTheme="minorHAnsi" w:cstheme="minorBidi"/>
          <w:i w:val="0"/>
          <w:iCs w:val="0"/>
          <w:noProof/>
          <w:sz w:val="22"/>
          <w:szCs w:val="22"/>
          <w:lang w:val="es-AR" w:eastAsia="es-AR"/>
        </w:rPr>
      </w:pPr>
      <w:hyperlink w:anchor="_Toc492847379" w:history="1">
        <w:r w:rsidR="007F4453" w:rsidRPr="0045464B">
          <w:rPr>
            <w:rStyle w:val="Hipervnculo"/>
            <w:noProof/>
          </w:rPr>
          <w:t>Actividades</w:t>
        </w:r>
        <w:r w:rsidR="007F4453">
          <w:rPr>
            <w:noProof/>
            <w:webHidden/>
          </w:rPr>
          <w:tab/>
        </w:r>
        <w:r w:rsidR="007F4453">
          <w:rPr>
            <w:noProof/>
            <w:webHidden/>
          </w:rPr>
          <w:fldChar w:fldCharType="begin"/>
        </w:r>
        <w:r w:rsidR="007F4453">
          <w:rPr>
            <w:noProof/>
            <w:webHidden/>
          </w:rPr>
          <w:instrText xml:space="preserve"> PAGEREF _Toc492847379 \h </w:instrText>
        </w:r>
        <w:r w:rsidR="007F4453">
          <w:rPr>
            <w:noProof/>
            <w:webHidden/>
          </w:rPr>
        </w:r>
        <w:r w:rsidR="007F4453">
          <w:rPr>
            <w:noProof/>
            <w:webHidden/>
          </w:rPr>
          <w:fldChar w:fldCharType="separate"/>
        </w:r>
        <w:r w:rsidR="007F4453">
          <w:rPr>
            <w:noProof/>
            <w:webHidden/>
          </w:rPr>
          <w:t>7</w:t>
        </w:r>
        <w:r w:rsidR="007F4453">
          <w:rPr>
            <w:noProof/>
            <w:webHidden/>
          </w:rPr>
          <w:fldChar w:fldCharType="end"/>
        </w:r>
      </w:hyperlink>
    </w:p>
    <w:p w:rsidR="007F4453" w:rsidRDefault="002A7815">
      <w:pPr>
        <w:pStyle w:val="TDC3"/>
        <w:rPr>
          <w:rFonts w:asciiTheme="minorHAnsi" w:eastAsiaTheme="minorEastAsia" w:hAnsiTheme="minorHAnsi" w:cstheme="minorBidi"/>
          <w:noProof/>
          <w:sz w:val="22"/>
          <w:szCs w:val="22"/>
          <w:lang w:val="es-AR" w:eastAsia="es-AR"/>
        </w:rPr>
      </w:pPr>
      <w:hyperlink w:anchor="_Toc492847380" w:history="1">
        <w:r w:rsidR="007F4453" w:rsidRPr="0045464B">
          <w:rPr>
            <w:rStyle w:val="Hipervnculo"/>
            <w:noProof/>
          </w:rPr>
          <w:t>Ciclo de vida del software cubierto por el Plan</w:t>
        </w:r>
        <w:r w:rsidR="007F4453">
          <w:rPr>
            <w:noProof/>
            <w:webHidden/>
          </w:rPr>
          <w:tab/>
        </w:r>
        <w:r w:rsidR="007F4453">
          <w:rPr>
            <w:noProof/>
            <w:webHidden/>
          </w:rPr>
          <w:fldChar w:fldCharType="begin"/>
        </w:r>
        <w:r w:rsidR="007F4453">
          <w:rPr>
            <w:noProof/>
            <w:webHidden/>
          </w:rPr>
          <w:instrText xml:space="preserve"> PAGEREF _Toc492847380 \h </w:instrText>
        </w:r>
        <w:r w:rsidR="007F4453">
          <w:rPr>
            <w:noProof/>
            <w:webHidden/>
          </w:rPr>
        </w:r>
        <w:r w:rsidR="007F4453">
          <w:rPr>
            <w:noProof/>
            <w:webHidden/>
          </w:rPr>
          <w:fldChar w:fldCharType="separate"/>
        </w:r>
        <w:r w:rsidR="007F4453">
          <w:rPr>
            <w:noProof/>
            <w:webHidden/>
          </w:rPr>
          <w:t>7</w:t>
        </w:r>
        <w:r w:rsidR="007F4453">
          <w:rPr>
            <w:noProof/>
            <w:webHidden/>
          </w:rPr>
          <w:fldChar w:fldCharType="end"/>
        </w:r>
      </w:hyperlink>
    </w:p>
    <w:p w:rsidR="007F4453" w:rsidRDefault="002A7815">
      <w:pPr>
        <w:pStyle w:val="TDC3"/>
        <w:rPr>
          <w:rFonts w:asciiTheme="minorHAnsi" w:eastAsiaTheme="minorEastAsia" w:hAnsiTheme="minorHAnsi" w:cstheme="minorBidi"/>
          <w:noProof/>
          <w:sz w:val="22"/>
          <w:szCs w:val="22"/>
          <w:lang w:val="es-AR" w:eastAsia="es-AR"/>
        </w:rPr>
      </w:pPr>
      <w:hyperlink w:anchor="_Toc492847381" w:history="1">
        <w:r w:rsidR="007F4453" w:rsidRPr="0045464B">
          <w:rPr>
            <w:rStyle w:val="Hipervnculo"/>
            <w:noProof/>
          </w:rPr>
          <w:t>Actividades de calidad a realizarse</w:t>
        </w:r>
        <w:r w:rsidR="007F4453">
          <w:rPr>
            <w:noProof/>
            <w:webHidden/>
          </w:rPr>
          <w:tab/>
        </w:r>
        <w:r w:rsidR="007F4453">
          <w:rPr>
            <w:noProof/>
            <w:webHidden/>
          </w:rPr>
          <w:fldChar w:fldCharType="begin"/>
        </w:r>
        <w:r w:rsidR="007F4453">
          <w:rPr>
            <w:noProof/>
            <w:webHidden/>
          </w:rPr>
          <w:instrText xml:space="preserve"> PAGEREF _Toc492847381 \h </w:instrText>
        </w:r>
        <w:r w:rsidR="007F4453">
          <w:rPr>
            <w:noProof/>
            <w:webHidden/>
          </w:rPr>
        </w:r>
        <w:r w:rsidR="007F4453">
          <w:rPr>
            <w:noProof/>
            <w:webHidden/>
          </w:rPr>
          <w:fldChar w:fldCharType="separate"/>
        </w:r>
        <w:r w:rsidR="007F4453">
          <w:rPr>
            <w:noProof/>
            <w:webHidden/>
          </w:rPr>
          <w:t>8</w:t>
        </w:r>
        <w:r w:rsidR="007F4453">
          <w:rPr>
            <w:noProof/>
            <w:webHidden/>
          </w:rPr>
          <w:fldChar w:fldCharType="end"/>
        </w:r>
      </w:hyperlink>
    </w:p>
    <w:p w:rsidR="007F4453" w:rsidRDefault="002A7815">
      <w:pPr>
        <w:pStyle w:val="TDC3"/>
        <w:rPr>
          <w:rFonts w:asciiTheme="minorHAnsi" w:eastAsiaTheme="minorEastAsia" w:hAnsiTheme="minorHAnsi" w:cstheme="minorBidi"/>
          <w:noProof/>
          <w:sz w:val="22"/>
          <w:szCs w:val="22"/>
          <w:lang w:val="es-AR" w:eastAsia="es-AR"/>
        </w:rPr>
      </w:pPr>
      <w:hyperlink w:anchor="_Toc492847382" w:history="1">
        <w:r w:rsidR="007F4453" w:rsidRPr="0045464B">
          <w:rPr>
            <w:rStyle w:val="Hipervnculo"/>
            <w:noProof/>
          </w:rPr>
          <w:t>Relaciones entre las actividades de SQA y la planificación</w:t>
        </w:r>
        <w:r w:rsidR="007F4453">
          <w:rPr>
            <w:noProof/>
            <w:webHidden/>
          </w:rPr>
          <w:tab/>
        </w:r>
        <w:r w:rsidR="007F4453">
          <w:rPr>
            <w:noProof/>
            <w:webHidden/>
          </w:rPr>
          <w:fldChar w:fldCharType="begin"/>
        </w:r>
        <w:r w:rsidR="007F4453">
          <w:rPr>
            <w:noProof/>
            <w:webHidden/>
          </w:rPr>
          <w:instrText xml:space="preserve"> PAGEREF _Toc492847382 \h </w:instrText>
        </w:r>
        <w:r w:rsidR="007F4453">
          <w:rPr>
            <w:noProof/>
            <w:webHidden/>
          </w:rPr>
        </w:r>
        <w:r w:rsidR="007F4453">
          <w:rPr>
            <w:noProof/>
            <w:webHidden/>
          </w:rPr>
          <w:fldChar w:fldCharType="separate"/>
        </w:r>
        <w:r w:rsidR="007F4453">
          <w:rPr>
            <w:noProof/>
            <w:webHidden/>
          </w:rPr>
          <w:t>9</w:t>
        </w:r>
        <w:r w:rsidR="007F4453">
          <w:rPr>
            <w:noProof/>
            <w:webHidden/>
          </w:rPr>
          <w:fldChar w:fldCharType="end"/>
        </w:r>
      </w:hyperlink>
    </w:p>
    <w:p w:rsidR="007F4453" w:rsidRDefault="002A7815">
      <w:pPr>
        <w:pStyle w:val="TDC2"/>
        <w:rPr>
          <w:rFonts w:asciiTheme="minorHAnsi" w:eastAsiaTheme="minorEastAsia" w:hAnsiTheme="minorHAnsi" w:cstheme="minorBidi"/>
          <w:i w:val="0"/>
          <w:iCs w:val="0"/>
          <w:noProof/>
          <w:sz w:val="22"/>
          <w:szCs w:val="22"/>
          <w:lang w:val="es-AR" w:eastAsia="es-AR"/>
        </w:rPr>
      </w:pPr>
      <w:hyperlink w:anchor="_Toc492847383" w:history="1">
        <w:r w:rsidR="007F4453" w:rsidRPr="0045464B">
          <w:rPr>
            <w:rStyle w:val="Hipervnculo"/>
            <w:noProof/>
          </w:rPr>
          <w:t>Responsables</w:t>
        </w:r>
        <w:r w:rsidR="007F4453">
          <w:rPr>
            <w:noProof/>
            <w:webHidden/>
          </w:rPr>
          <w:tab/>
        </w:r>
        <w:r w:rsidR="007F4453">
          <w:rPr>
            <w:noProof/>
            <w:webHidden/>
          </w:rPr>
          <w:fldChar w:fldCharType="begin"/>
        </w:r>
        <w:r w:rsidR="007F4453">
          <w:rPr>
            <w:noProof/>
            <w:webHidden/>
          </w:rPr>
          <w:instrText xml:space="preserve"> PAGEREF _Toc492847383 \h </w:instrText>
        </w:r>
        <w:r w:rsidR="007F4453">
          <w:rPr>
            <w:noProof/>
            <w:webHidden/>
          </w:rPr>
        </w:r>
        <w:r w:rsidR="007F4453">
          <w:rPr>
            <w:noProof/>
            <w:webHidden/>
          </w:rPr>
          <w:fldChar w:fldCharType="separate"/>
        </w:r>
        <w:r w:rsidR="007F4453">
          <w:rPr>
            <w:noProof/>
            <w:webHidden/>
          </w:rPr>
          <w:t>10</w:t>
        </w:r>
        <w:r w:rsidR="007F4453">
          <w:rPr>
            <w:noProof/>
            <w:webHidden/>
          </w:rPr>
          <w:fldChar w:fldCharType="end"/>
        </w:r>
      </w:hyperlink>
    </w:p>
    <w:p w:rsidR="007F4453" w:rsidRDefault="002A7815">
      <w:pPr>
        <w:pStyle w:val="TDC1"/>
        <w:rPr>
          <w:rFonts w:asciiTheme="minorHAnsi" w:eastAsiaTheme="minorEastAsia" w:hAnsiTheme="minorHAnsi" w:cstheme="minorBidi"/>
          <w:b w:val="0"/>
          <w:bCs w:val="0"/>
          <w:noProof/>
          <w:sz w:val="22"/>
          <w:szCs w:val="22"/>
          <w:lang w:val="es-AR" w:eastAsia="es-AR"/>
        </w:rPr>
      </w:pPr>
      <w:hyperlink w:anchor="_Toc492847384" w:history="1">
        <w:r w:rsidR="007F4453" w:rsidRPr="0045464B">
          <w:rPr>
            <w:rStyle w:val="Hipervnculo"/>
            <w:noProof/>
          </w:rPr>
          <w:t>Documentación</w:t>
        </w:r>
        <w:r w:rsidR="007F4453">
          <w:rPr>
            <w:noProof/>
            <w:webHidden/>
          </w:rPr>
          <w:tab/>
        </w:r>
        <w:r w:rsidR="007F4453">
          <w:rPr>
            <w:noProof/>
            <w:webHidden/>
          </w:rPr>
          <w:fldChar w:fldCharType="begin"/>
        </w:r>
        <w:r w:rsidR="007F4453">
          <w:rPr>
            <w:noProof/>
            <w:webHidden/>
          </w:rPr>
          <w:instrText xml:space="preserve"> PAGEREF _Toc492847384 \h </w:instrText>
        </w:r>
        <w:r w:rsidR="007F4453">
          <w:rPr>
            <w:noProof/>
            <w:webHidden/>
          </w:rPr>
        </w:r>
        <w:r w:rsidR="007F4453">
          <w:rPr>
            <w:noProof/>
            <w:webHidden/>
          </w:rPr>
          <w:fldChar w:fldCharType="separate"/>
        </w:r>
        <w:r w:rsidR="007F4453">
          <w:rPr>
            <w:noProof/>
            <w:webHidden/>
          </w:rPr>
          <w:t>10</w:t>
        </w:r>
        <w:r w:rsidR="007F4453">
          <w:rPr>
            <w:noProof/>
            <w:webHidden/>
          </w:rPr>
          <w:fldChar w:fldCharType="end"/>
        </w:r>
      </w:hyperlink>
    </w:p>
    <w:p w:rsidR="007F4453" w:rsidRDefault="002A7815">
      <w:pPr>
        <w:pStyle w:val="TDC2"/>
        <w:rPr>
          <w:rFonts w:asciiTheme="minorHAnsi" w:eastAsiaTheme="minorEastAsia" w:hAnsiTheme="minorHAnsi" w:cstheme="minorBidi"/>
          <w:i w:val="0"/>
          <w:iCs w:val="0"/>
          <w:noProof/>
          <w:sz w:val="22"/>
          <w:szCs w:val="22"/>
          <w:lang w:val="es-AR" w:eastAsia="es-AR"/>
        </w:rPr>
      </w:pPr>
      <w:hyperlink w:anchor="_Toc492847385" w:history="1">
        <w:r w:rsidR="007F4453" w:rsidRPr="0045464B">
          <w:rPr>
            <w:rStyle w:val="Hipervnculo"/>
            <w:noProof/>
          </w:rPr>
          <w:t>Propósito</w:t>
        </w:r>
        <w:r w:rsidR="007F4453">
          <w:rPr>
            <w:noProof/>
            <w:webHidden/>
          </w:rPr>
          <w:tab/>
        </w:r>
        <w:r w:rsidR="007F4453">
          <w:rPr>
            <w:noProof/>
            <w:webHidden/>
          </w:rPr>
          <w:fldChar w:fldCharType="begin"/>
        </w:r>
        <w:r w:rsidR="007F4453">
          <w:rPr>
            <w:noProof/>
            <w:webHidden/>
          </w:rPr>
          <w:instrText xml:space="preserve"> PAGEREF _Toc492847385 \h </w:instrText>
        </w:r>
        <w:r w:rsidR="007F4453">
          <w:rPr>
            <w:noProof/>
            <w:webHidden/>
          </w:rPr>
        </w:r>
        <w:r w:rsidR="007F4453">
          <w:rPr>
            <w:noProof/>
            <w:webHidden/>
          </w:rPr>
          <w:fldChar w:fldCharType="separate"/>
        </w:r>
        <w:r w:rsidR="007F4453">
          <w:rPr>
            <w:noProof/>
            <w:webHidden/>
          </w:rPr>
          <w:t>10</w:t>
        </w:r>
        <w:r w:rsidR="007F4453">
          <w:rPr>
            <w:noProof/>
            <w:webHidden/>
          </w:rPr>
          <w:fldChar w:fldCharType="end"/>
        </w:r>
      </w:hyperlink>
    </w:p>
    <w:p w:rsidR="007F4453" w:rsidRDefault="002A7815">
      <w:pPr>
        <w:pStyle w:val="TDC2"/>
        <w:rPr>
          <w:rFonts w:asciiTheme="minorHAnsi" w:eastAsiaTheme="minorEastAsia" w:hAnsiTheme="minorHAnsi" w:cstheme="minorBidi"/>
          <w:i w:val="0"/>
          <w:iCs w:val="0"/>
          <w:noProof/>
          <w:sz w:val="22"/>
          <w:szCs w:val="22"/>
          <w:lang w:val="es-AR" w:eastAsia="es-AR"/>
        </w:rPr>
      </w:pPr>
      <w:hyperlink w:anchor="_Toc492847386" w:history="1">
        <w:r w:rsidR="007F4453" w:rsidRPr="0045464B">
          <w:rPr>
            <w:rStyle w:val="Hipervnculo"/>
            <w:noProof/>
          </w:rPr>
          <w:t>Documentación mínima requerida</w:t>
        </w:r>
        <w:r w:rsidR="007F4453">
          <w:rPr>
            <w:noProof/>
            <w:webHidden/>
          </w:rPr>
          <w:tab/>
        </w:r>
        <w:r w:rsidR="007F4453">
          <w:rPr>
            <w:noProof/>
            <w:webHidden/>
          </w:rPr>
          <w:fldChar w:fldCharType="begin"/>
        </w:r>
        <w:r w:rsidR="007F4453">
          <w:rPr>
            <w:noProof/>
            <w:webHidden/>
          </w:rPr>
          <w:instrText xml:space="preserve"> PAGEREF _Toc492847386 \h </w:instrText>
        </w:r>
        <w:r w:rsidR="007F4453">
          <w:rPr>
            <w:noProof/>
            <w:webHidden/>
          </w:rPr>
        </w:r>
        <w:r w:rsidR="007F4453">
          <w:rPr>
            <w:noProof/>
            <w:webHidden/>
          </w:rPr>
          <w:fldChar w:fldCharType="separate"/>
        </w:r>
        <w:r w:rsidR="007F4453">
          <w:rPr>
            <w:noProof/>
            <w:webHidden/>
          </w:rPr>
          <w:t>10</w:t>
        </w:r>
        <w:r w:rsidR="007F4453">
          <w:rPr>
            <w:noProof/>
            <w:webHidden/>
          </w:rPr>
          <w:fldChar w:fldCharType="end"/>
        </w:r>
      </w:hyperlink>
    </w:p>
    <w:p w:rsidR="007F4453" w:rsidRDefault="002A7815">
      <w:pPr>
        <w:pStyle w:val="TDC3"/>
        <w:rPr>
          <w:rFonts w:asciiTheme="minorHAnsi" w:eastAsiaTheme="minorEastAsia" w:hAnsiTheme="minorHAnsi" w:cstheme="minorBidi"/>
          <w:noProof/>
          <w:sz w:val="22"/>
          <w:szCs w:val="22"/>
          <w:lang w:val="es-AR" w:eastAsia="es-AR"/>
        </w:rPr>
      </w:pPr>
      <w:hyperlink w:anchor="_Toc492847387" w:history="1">
        <w:r w:rsidR="007F4453" w:rsidRPr="0045464B">
          <w:rPr>
            <w:rStyle w:val="Hipervnculo"/>
            <w:noProof/>
          </w:rPr>
          <w:t>Especificación de requerimientos del software</w:t>
        </w:r>
        <w:r w:rsidR="007F4453">
          <w:rPr>
            <w:noProof/>
            <w:webHidden/>
          </w:rPr>
          <w:tab/>
        </w:r>
        <w:r w:rsidR="007F4453">
          <w:rPr>
            <w:noProof/>
            <w:webHidden/>
          </w:rPr>
          <w:fldChar w:fldCharType="begin"/>
        </w:r>
        <w:r w:rsidR="007F4453">
          <w:rPr>
            <w:noProof/>
            <w:webHidden/>
          </w:rPr>
          <w:instrText xml:space="preserve"> PAGEREF _Toc492847387 \h </w:instrText>
        </w:r>
        <w:r w:rsidR="007F4453">
          <w:rPr>
            <w:noProof/>
            <w:webHidden/>
          </w:rPr>
        </w:r>
        <w:r w:rsidR="007F4453">
          <w:rPr>
            <w:noProof/>
            <w:webHidden/>
          </w:rPr>
          <w:fldChar w:fldCharType="separate"/>
        </w:r>
        <w:r w:rsidR="007F4453">
          <w:rPr>
            <w:noProof/>
            <w:webHidden/>
          </w:rPr>
          <w:t>11</w:t>
        </w:r>
        <w:r w:rsidR="007F4453">
          <w:rPr>
            <w:noProof/>
            <w:webHidden/>
          </w:rPr>
          <w:fldChar w:fldCharType="end"/>
        </w:r>
      </w:hyperlink>
    </w:p>
    <w:p w:rsidR="007F4453" w:rsidRDefault="002A7815">
      <w:pPr>
        <w:pStyle w:val="TDC3"/>
        <w:rPr>
          <w:rFonts w:asciiTheme="minorHAnsi" w:eastAsiaTheme="minorEastAsia" w:hAnsiTheme="minorHAnsi" w:cstheme="minorBidi"/>
          <w:noProof/>
          <w:sz w:val="22"/>
          <w:szCs w:val="22"/>
          <w:lang w:val="es-AR" w:eastAsia="es-AR"/>
        </w:rPr>
      </w:pPr>
      <w:hyperlink w:anchor="_Toc492847388" w:history="1">
        <w:r w:rsidR="007F4453" w:rsidRPr="0045464B">
          <w:rPr>
            <w:rStyle w:val="Hipervnculo"/>
            <w:noProof/>
          </w:rPr>
          <w:t>Modelo de casos de uso</w:t>
        </w:r>
        <w:r w:rsidR="007F4453">
          <w:rPr>
            <w:noProof/>
            <w:webHidden/>
          </w:rPr>
          <w:tab/>
        </w:r>
        <w:r w:rsidR="007F4453">
          <w:rPr>
            <w:noProof/>
            <w:webHidden/>
          </w:rPr>
          <w:fldChar w:fldCharType="begin"/>
        </w:r>
        <w:r w:rsidR="007F4453">
          <w:rPr>
            <w:noProof/>
            <w:webHidden/>
          </w:rPr>
          <w:instrText xml:space="preserve"> PAGEREF _Toc492847388 \h </w:instrText>
        </w:r>
        <w:r w:rsidR="007F4453">
          <w:rPr>
            <w:noProof/>
            <w:webHidden/>
          </w:rPr>
        </w:r>
        <w:r w:rsidR="007F4453">
          <w:rPr>
            <w:noProof/>
            <w:webHidden/>
          </w:rPr>
          <w:fldChar w:fldCharType="separate"/>
        </w:r>
        <w:r w:rsidR="007F4453">
          <w:rPr>
            <w:noProof/>
            <w:webHidden/>
          </w:rPr>
          <w:t>12</w:t>
        </w:r>
        <w:r w:rsidR="007F4453">
          <w:rPr>
            <w:noProof/>
            <w:webHidden/>
          </w:rPr>
          <w:fldChar w:fldCharType="end"/>
        </w:r>
      </w:hyperlink>
    </w:p>
    <w:p w:rsidR="007F4453" w:rsidRDefault="002A7815">
      <w:pPr>
        <w:pStyle w:val="TDC3"/>
        <w:rPr>
          <w:rFonts w:asciiTheme="minorHAnsi" w:eastAsiaTheme="minorEastAsia" w:hAnsiTheme="minorHAnsi" w:cstheme="minorBidi"/>
          <w:noProof/>
          <w:sz w:val="22"/>
          <w:szCs w:val="22"/>
          <w:lang w:val="es-AR" w:eastAsia="es-AR"/>
        </w:rPr>
      </w:pPr>
      <w:hyperlink w:anchor="_Toc492847389" w:history="1">
        <w:r w:rsidR="007F4453" w:rsidRPr="0045464B">
          <w:rPr>
            <w:rStyle w:val="Hipervnculo"/>
            <w:noProof/>
          </w:rPr>
          <w:t>Modelo de diseño</w:t>
        </w:r>
        <w:r w:rsidR="007F4453">
          <w:rPr>
            <w:noProof/>
            <w:webHidden/>
          </w:rPr>
          <w:tab/>
        </w:r>
        <w:r w:rsidR="007F4453">
          <w:rPr>
            <w:noProof/>
            <w:webHidden/>
          </w:rPr>
          <w:fldChar w:fldCharType="begin"/>
        </w:r>
        <w:r w:rsidR="007F4453">
          <w:rPr>
            <w:noProof/>
            <w:webHidden/>
          </w:rPr>
          <w:instrText xml:space="preserve"> PAGEREF _Toc492847389 \h </w:instrText>
        </w:r>
        <w:r w:rsidR="007F4453">
          <w:rPr>
            <w:noProof/>
            <w:webHidden/>
          </w:rPr>
        </w:r>
        <w:r w:rsidR="007F4453">
          <w:rPr>
            <w:noProof/>
            <w:webHidden/>
          </w:rPr>
          <w:fldChar w:fldCharType="separate"/>
        </w:r>
        <w:r w:rsidR="007F4453">
          <w:rPr>
            <w:noProof/>
            <w:webHidden/>
          </w:rPr>
          <w:t>12</w:t>
        </w:r>
        <w:r w:rsidR="007F4453">
          <w:rPr>
            <w:noProof/>
            <w:webHidden/>
          </w:rPr>
          <w:fldChar w:fldCharType="end"/>
        </w:r>
      </w:hyperlink>
    </w:p>
    <w:p w:rsidR="007F4453" w:rsidRDefault="002A7815">
      <w:pPr>
        <w:pStyle w:val="TDC3"/>
        <w:rPr>
          <w:rFonts w:asciiTheme="minorHAnsi" w:eastAsiaTheme="minorEastAsia" w:hAnsiTheme="minorHAnsi" w:cstheme="minorBidi"/>
          <w:noProof/>
          <w:sz w:val="22"/>
          <w:szCs w:val="22"/>
          <w:lang w:val="es-AR" w:eastAsia="es-AR"/>
        </w:rPr>
      </w:pPr>
      <w:hyperlink w:anchor="_Toc492847390" w:history="1">
        <w:r w:rsidR="007F4453" w:rsidRPr="0045464B">
          <w:rPr>
            <w:rStyle w:val="Hipervnculo"/>
            <w:noProof/>
          </w:rPr>
          <w:t>Plan de pruebas</w:t>
        </w:r>
        <w:r w:rsidR="007F4453">
          <w:rPr>
            <w:noProof/>
            <w:webHidden/>
          </w:rPr>
          <w:tab/>
        </w:r>
        <w:r w:rsidR="007F4453">
          <w:rPr>
            <w:noProof/>
            <w:webHidden/>
          </w:rPr>
          <w:fldChar w:fldCharType="begin"/>
        </w:r>
        <w:r w:rsidR="007F4453">
          <w:rPr>
            <w:noProof/>
            <w:webHidden/>
          </w:rPr>
          <w:instrText xml:space="preserve"> PAGEREF _Toc492847390 \h </w:instrText>
        </w:r>
        <w:r w:rsidR="007F4453">
          <w:rPr>
            <w:noProof/>
            <w:webHidden/>
          </w:rPr>
        </w:r>
        <w:r w:rsidR="007F4453">
          <w:rPr>
            <w:noProof/>
            <w:webHidden/>
          </w:rPr>
          <w:fldChar w:fldCharType="separate"/>
        </w:r>
        <w:r w:rsidR="007F4453">
          <w:rPr>
            <w:noProof/>
            <w:webHidden/>
          </w:rPr>
          <w:t>13</w:t>
        </w:r>
        <w:r w:rsidR="007F4453">
          <w:rPr>
            <w:noProof/>
            <w:webHidden/>
          </w:rPr>
          <w:fldChar w:fldCharType="end"/>
        </w:r>
      </w:hyperlink>
    </w:p>
    <w:p w:rsidR="007F4453" w:rsidRDefault="002A7815">
      <w:pPr>
        <w:pStyle w:val="TDC3"/>
        <w:rPr>
          <w:rFonts w:asciiTheme="minorHAnsi" w:eastAsiaTheme="minorEastAsia" w:hAnsiTheme="minorHAnsi" w:cstheme="minorBidi"/>
          <w:noProof/>
          <w:sz w:val="22"/>
          <w:szCs w:val="22"/>
          <w:lang w:val="es-AR" w:eastAsia="es-AR"/>
        </w:rPr>
      </w:pPr>
      <w:hyperlink w:anchor="_Toc492847391" w:history="1">
        <w:r w:rsidR="007F4453" w:rsidRPr="0045464B">
          <w:rPr>
            <w:rStyle w:val="Hipervnculo"/>
            <w:noProof/>
          </w:rPr>
          <w:t>Documentación de usuario</w:t>
        </w:r>
        <w:r w:rsidR="007F4453">
          <w:rPr>
            <w:noProof/>
            <w:webHidden/>
          </w:rPr>
          <w:tab/>
        </w:r>
        <w:r w:rsidR="007F4453">
          <w:rPr>
            <w:noProof/>
            <w:webHidden/>
          </w:rPr>
          <w:fldChar w:fldCharType="begin"/>
        </w:r>
        <w:r w:rsidR="007F4453">
          <w:rPr>
            <w:noProof/>
            <w:webHidden/>
          </w:rPr>
          <w:instrText xml:space="preserve"> PAGEREF _Toc492847391 \h </w:instrText>
        </w:r>
        <w:r w:rsidR="007F4453">
          <w:rPr>
            <w:noProof/>
            <w:webHidden/>
          </w:rPr>
        </w:r>
        <w:r w:rsidR="007F4453">
          <w:rPr>
            <w:noProof/>
            <w:webHidden/>
          </w:rPr>
          <w:fldChar w:fldCharType="separate"/>
        </w:r>
        <w:r w:rsidR="007F4453">
          <w:rPr>
            <w:noProof/>
            <w:webHidden/>
          </w:rPr>
          <w:t>13</w:t>
        </w:r>
        <w:r w:rsidR="007F4453">
          <w:rPr>
            <w:noProof/>
            <w:webHidden/>
          </w:rPr>
          <w:fldChar w:fldCharType="end"/>
        </w:r>
      </w:hyperlink>
    </w:p>
    <w:p w:rsidR="007F4453" w:rsidRDefault="002A7815">
      <w:pPr>
        <w:pStyle w:val="TDC2"/>
        <w:rPr>
          <w:rFonts w:asciiTheme="minorHAnsi" w:eastAsiaTheme="minorEastAsia" w:hAnsiTheme="minorHAnsi" w:cstheme="minorBidi"/>
          <w:i w:val="0"/>
          <w:iCs w:val="0"/>
          <w:noProof/>
          <w:sz w:val="22"/>
          <w:szCs w:val="22"/>
          <w:lang w:val="es-AR" w:eastAsia="es-AR"/>
        </w:rPr>
      </w:pPr>
      <w:hyperlink w:anchor="_Toc492847392" w:history="1">
        <w:r w:rsidR="007F4453" w:rsidRPr="0045464B">
          <w:rPr>
            <w:rStyle w:val="Hipervnculo"/>
            <w:noProof/>
          </w:rPr>
          <w:t>Plan de Gestión de configuración</w:t>
        </w:r>
        <w:r w:rsidR="007F4453">
          <w:rPr>
            <w:noProof/>
            <w:webHidden/>
          </w:rPr>
          <w:tab/>
        </w:r>
        <w:r w:rsidR="007F4453">
          <w:rPr>
            <w:noProof/>
            <w:webHidden/>
          </w:rPr>
          <w:fldChar w:fldCharType="begin"/>
        </w:r>
        <w:r w:rsidR="007F4453">
          <w:rPr>
            <w:noProof/>
            <w:webHidden/>
          </w:rPr>
          <w:instrText xml:space="preserve"> PAGEREF _Toc492847392 \h </w:instrText>
        </w:r>
        <w:r w:rsidR="007F4453">
          <w:rPr>
            <w:noProof/>
            <w:webHidden/>
          </w:rPr>
        </w:r>
        <w:r w:rsidR="007F4453">
          <w:rPr>
            <w:noProof/>
            <w:webHidden/>
          </w:rPr>
          <w:fldChar w:fldCharType="separate"/>
        </w:r>
        <w:r w:rsidR="007F4453">
          <w:rPr>
            <w:noProof/>
            <w:webHidden/>
          </w:rPr>
          <w:t>14</w:t>
        </w:r>
        <w:r w:rsidR="007F4453">
          <w:rPr>
            <w:noProof/>
            <w:webHidden/>
          </w:rPr>
          <w:fldChar w:fldCharType="end"/>
        </w:r>
      </w:hyperlink>
    </w:p>
    <w:p w:rsidR="007F4453" w:rsidRDefault="002A7815">
      <w:pPr>
        <w:pStyle w:val="TDC2"/>
        <w:rPr>
          <w:rFonts w:asciiTheme="minorHAnsi" w:eastAsiaTheme="minorEastAsia" w:hAnsiTheme="minorHAnsi" w:cstheme="minorBidi"/>
          <w:i w:val="0"/>
          <w:iCs w:val="0"/>
          <w:noProof/>
          <w:sz w:val="22"/>
          <w:szCs w:val="22"/>
          <w:lang w:val="es-AR" w:eastAsia="es-AR"/>
        </w:rPr>
      </w:pPr>
      <w:hyperlink w:anchor="_Toc492847393" w:history="1">
        <w:r w:rsidR="007F4453" w:rsidRPr="0045464B">
          <w:rPr>
            <w:rStyle w:val="Hipervnculo"/>
            <w:noProof/>
          </w:rPr>
          <w:t>Otros documentos</w:t>
        </w:r>
        <w:r w:rsidR="007F4453">
          <w:rPr>
            <w:noProof/>
            <w:webHidden/>
          </w:rPr>
          <w:tab/>
        </w:r>
        <w:r w:rsidR="007F4453">
          <w:rPr>
            <w:noProof/>
            <w:webHidden/>
          </w:rPr>
          <w:fldChar w:fldCharType="begin"/>
        </w:r>
        <w:r w:rsidR="007F4453">
          <w:rPr>
            <w:noProof/>
            <w:webHidden/>
          </w:rPr>
          <w:instrText xml:space="preserve"> PAGEREF _Toc492847393 \h </w:instrText>
        </w:r>
        <w:r w:rsidR="007F4453">
          <w:rPr>
            <w:noProof/>
            <w:webHidden/>
          </w:rPr>
        </w:r>
        <w:r w:rsidR="007F4453">
          <w:rPr>
            <w:noProof/>
            <w:webHidden/>
          </w:rPr>
          <w:fldChar w:fldCharType="separate"/>
        </w:r>
        <w:r w:rsidR="007F4453">
          <w:rPr>
            <w:noProof/>
            <w:webHidden/>
          </w:rPr>
          <w:t>14</w:t>
        </w:r>
        <w:r w:rsidR="007F4453">
          <w:rPr>
            <w:noProof/>
            <w:webHidden/>
          </w:rPr>
          <w:fldChar w:fldCharType="end"/>
        </w:r>
      </w:hyperlink>
    </w:p>
    <w:p w:rsidR="007F4453" w:rsidRDefault="002A7815">
      <w:pPr>
        <w:pStyle w:val="TDC1"/>
        <w:rPr>
          <w:rFonts w:asciiTheme="minorHAnsi" w:eastAsiaTheme="minorEastAsia" w:hAnsiTheme="minorHAnsi" w:cstheme="minorBidi"/>
          <w:b w:val="0"/>
          <w:bCs w:val="0"/>
          <w:noProof/>
          <w:sz w:val="22"/>
          <w:szCs w:val="22"/>
          <w:lang w:val="es-AR" w:eastAsia="es-AR"/>
        </w:rPr>
      </w:pPr>
      <w:hyperlink w:anchor="_Toc492847394" w:history="1">
        <w:r w:rsidR="007F4453" w:rsidRPr="0045464B">
          <w:rPr>
            <w:rStyle w:val="Hipervnculo"/>
            <w:noProof/>
          </w:rPr>
          <w:t>Estándares, prácticas, convenciones y métricas</w:t>
        </w:r>
        <w:r w:rsidR="007F4453">
          <w:rPr>
            <w:noProof/>
            <w:webHidden/>
          </w:rPr>
          <w:tab/>
        </w:r>
        <w:r w:rsidR="007F4453">
          <w:rPr>
            <w:noProof/>
            <w:webHidden/>
          </w:rPr>
          <w:fldChar w:fldCharType="begin"/>
        </w:r>
        <w:r w:rsidR="007F4453">
          <w:rPr>
            <w:noProof/>
            <w:webHidden/>
          </w:rPr>
          <w:instrText xml:space="preserve"> PAGEREF _Toc492847394 \h </w:instrText>
        </w:r>
        <w:r w:rsidR="007F4453">
          <w:rPr>
            <w:noProof/>
            <w:webHidden/>
          </w:rPr>
        </w:r>
        <w:r w:rsidR="007F4453">
          <w:rPr>
            <w:noProof/>
            <w:webHidden/>
          </w:rPr>
          <w:fldChar w:fldCharType="separate"/>
        </w:r>
        <w:r w:rsidR="007F4453">
          <w:rPr>
            <w:noProof/>
            <w:webHidden/>
          </w:rPr>
          <w:t>14</w:t>
        </w:r>
        <w:r w:rsidR="007F4453">
          <w:rPr>
            <w:noProof/>
            <w:webHidden/>
          </w:rPr>
          <w:fldChar w:fldCharType="end"/>
        </w:r>
      </w:hyperlink>
    </w:p>
    <w:p w:rsidR="007F4453" w:rsidRDefault="002A7815">
      <w:pPr>
        <w:pStyle w:val="TDC2"/>
        <w:rPr>
          <w:rFonts w:asciiTheme="minorHAnsi" w:eastAsiaTheme="minorEastAsia" w:hAnsiTheme="minorHAnsi" w:cstheme="minorBidi"/>
          <w:i w:val="0"/>
          <w:iCs w:val="0"/>
          <w:noProof/>
          <w:sz w:val="22"/>
          <w:szCs w:val="22"/>
          <w:lang w:val="es-AR" w:eastAsia="es-AR"/>
        </w:rPr>
      </w:pPr>
      <w:hyperlink w:anchor="_Toc492847395" w:history="1">
        <w:r w:rsidR="007F4453" w:rsidRPr="0045464B">
          <w:rPr>
            <w:rStyle w:val="Hipervnculo"/>
            <w:noProof/>
          </w:rPr>
          <w:t>Objetivos</w:t>
        </w:r>
        <w:r w:rsidR="007F4453">
          <w:rPr>
            <w:noProof/>
            <w:webHidden/>
          </w:rPr>
          <w:tab/>
        </w:r>
        <w:r w:rsidR="007F4453">
          <w:rPr>
            <w:noProof/>
            <w:webHidden/>
          </w:rPr>
          <w:fldChar w:fldCharType="begin"/>
        </w:r>
        <w:r w:rsidR="007F4453">
          <w:rPr>
            <w:noProof/>
            <w:webHidden/>
          </w:rPr>
          <w:instrText xml:space="preserve"> PAGEREF _Toc492847395 \h </w:instrText>
        </w:r>
        <w:r w:rsidR="007F4453">
          <w:rPr>
            <w:noProof/>
            <w:webHidden/>
          </w:rPr>
        </w:r>
        <w:r w:rsidR="007F4453">
          <w:rPr>
            <w:noProof/>
            <w:webHidden/>
          </w:rPr>
          <w:fldChar w:fldCharType="separate"/>
        </w:r>
        <w:r w:rsidR="007F4453">
          <w:rPr>
            <w:noProof/>
            <w:webHidden/>
          </w:rPr>
          <w:t>15</w:t>
        </w:r>
        <w:r w:rsidR="007F4453">
          <w:rPr>
            <w:noProof/>
            <w:webHidden/>
          </w:rPr>
          <w:fldChar w:fldCharType="end"/>
        </w:r>
      </w:hyperlink>
    </w:p>
    <w:p w:rsidR="007F4453" w:rsidRDefault="002A7815">
      <w:pPr>
        <w:pStyle w:val="TDC2"/>
        <w:rPr>
          <w:rFonts w:asciiTheme="minorHAnsi" w:eastAsiaTheme="minorEastAsia" w:hAnsiTheme="minorHAnsi" w:cstheme="minorBidi"/>
          <w:i w:val="0"/>
          <w:iCs w:val="0"/>
          <w:noProof/>
          <w:sz w:val="22"/>
          <w:szCs w:val="22"/>
          <w:lang w:val="es-AR" w:eastAsia="es-AR"/>
        </w:rPr>
      </w:pPr>
      <w:hyperlink w:anchor="_Toc492847396" w:history="1">
        <w:r w:rsidR="007F4453" w:rsidRPr="0045464B">
          <w:rPr>
            <w:rStyle w:val="Hipervnculo"/>
            <w:noProof/>
          </w:rPr>
          <w:t>Métricas de proceso</w:t>
        </w:r>
        <w:r w:rsidR="007F4453">
          <w:rPr>
            <w:noProof/>
            <w:webHidden/>
          </w:rPr>
          <w:tab/>
        </w:r>
        <w:r w:rsidR="007F4453">
          <w:rPr>
            <w:noProof/>
            <w:webHidden/>
          </w:rPr>
          <w:fldChar w:fldCharType="begin"/>
        </w:r>
        <w:r w:rsidR="007F4453">
          <w:rPr>
            <w:noProof/>
            <w:webHidden/>
          </w:rPr>
          <w:instrText xml:space="preserve"> PAGEREF _Toc492847396 \h </w:instrText>
        </w:r>
        <w:r w:rsidR="007F4453">
          <w:rPr>
            <w:noProof/>
            <w:webHidden/>
          </w:rPr>
        </w:r>
        <w:r w:rsidR="007F4453">
          <w:rPr>
            <w:noProof/>
            <w:webHidden/>
          </w:rPr>
          <w:fldChar w:fldCharType="separate"/>
        </w:r>
        <w:r w:rsidR="007F4453">
          <w:rPr>
            <w:noProof/>
            <w:webHidden/>
          </w:rPr>
          <w:t>16</w:t>
        </w:r>
        <w:r w:rsidR="007F4453">
          <w:rPr>
            <w:noProof/>
            <w:webHidden/>
          </w:rPr>
          <w:fldChar w:fldCharType="end"/>
        </w:r>
      </w:hyperlink>
    </w:p>
    <w:p w:rsidR="007F4453" w:rsidRDefault="002A7815">
      <w:pPr>
        <w:pStyle w:val="TDC3"/>
        <w:rPr>
          <w:rFonts w:asciiTheme="minorHAnsi" w:eastAsiaTheme="minorEastAsia" w:hAnsiTheme="minorHAnsi" w:cstheme="minorBidi"/>
          <w:noProof/>
          <w:sz w:val="22"/>
          <w:szCs w:val="22"/>
          <w:lang w:val="es-AR" w:eastAsia="es-AR"/>
        </w:rPr>
      </w:pPr>
      <w:hyperlink w:anchor="_Toc492847397" w:history="1">
        <w:r w:rsidR="007F4453" w:rsidRPr="0045464B">
          <w:rPr>
            <w:rStyle w:val="Hipervnculo"/>
            <w:noProof/>
          </w:rPr>
          <w:t>Cantidad de módulos reutilizados</w:t>
        </w:r>
        <w:r w:rsidR="007F4453">
          <w:rPr>
            <w:noProof/>
            <w:webHidden/>
          </w:rPr>
          <w:tab/>
        </w:r>
        <w:r w:rsidR="007F4453">
          <w:rPr>
            <w:noProof/>
            <w:webHidden/>
          </w:rPr>
          <w:fldChar w:fldCharType="begin"/>
        </w:r>
        <w:r w:rsidR="007F4453">
          <w:rPr>
            <w:noProof/>
            <w:webHidden/>
          </w:rPr>
          <w:instrText xml:space="preserve"> PAGEREF _Toc492847397 \h </w:instrText>
        </w:r>
        <w:r w:rsidR="007F4453">
          <w:rPr>
            <w:noProof/>
            <w:webHidden/>
          </w:rPr>
        </w:r>
        <w:r w:rsidR="007F4453">
          <w:rPr>
            <w:noProof/>
            <w:webHidden/>
          </w:rPr>
          <w:fldChar w:fldCharType="separate"/>
        </w:r>
        <w:r w:rsidR="007F4453">
          <w:rPr>
            <w:noProof/>
            <w:webHidden/>
          </w:rPr>
          <w:t>16</w:t>
        </w:r>
        <w:r w:rsidR="007F4453">
          <w:rPr>
            <w:noProof/>
            <w:webHidden/>
          </w:rPr>
          <w:fldChar w:fldCharType="end"/>
        </w:r>
      </w:hyperlink>
    </w:p>
    <w:p w:rsidR="007F4453" w:rsidRDefault="002A7815">
      <w:pPr>
        <w:pStyle w:val="TDC2"/>
        <w:rPr>
          <w:rFonts w:asciiTheme="minorHAnsi" w:eastAsiaTheme="minorEastAsia" w:hAnsiTheme="minorHAnsi" w:cstheme="minorBidi"/>
          <w:i w:val="0"/>
          <w:iCs w:val="0"/>
          <w:noProof/>
          <w:sz w:val="22"/>
          <w:szCs w:val="22"/>
          <w:lang w:val="es-AR" w:eastAsia="es-AR"/>
        </w:rPr>
      </w:pPr>
      <w:hyperlink w:anchor="_Toc492847398" w:history="1">
        <w:r w:rsidR="007F4453" w:rsidRPr="0045464B">
          <w:rPr>
            <w:rStyle w:val="Hipervnculo"/>
            <w:noProof/>
          </w:rPr>
          <w:t>Métricas de proyecto</w:t>
        </w:r>
        <w:r w:rsidR="007F4453">
          <w:rPr>
            <w:noProof/>
            <w:webHidden/>
          </w:rPr>
          <w:tab/>
        </w:r>
        <w:r w:rsidR="007F4453">
          <w:rPr>
            <w:noProof/>
            <w:webHidden/>
          </w:rPr>
          <w:fldChar w:fldCharType="begin"/>
        </w:r>
        <w:r w:rsidR="007F4453">
          <w:rPr>
            <w:noProof/>
            <w:webHidden/>
          </w:rPr>
          <w:instrText xml:space="preserve"> PAGEREF _Toc492847398 \h </w:instrText>
        </w:r>
        <w:r w:rsidR="007F4453">
          <w:rPr>
            <w:noProof/>
            <w:webHidden/>
          </w:rPr>
        </w:r>
        <w:r w:rsidR="007F4453">
          <w:rPr>
            <w:noProof/>
            <w:webHidden/>
          </w:rPr>
          <w:fldChar w:fldCharType="separate"/>
        </w:r>
        <w:r w:rsidR="007F4453">
          <w:rPr>
            <w:noProof/>
            <w:webHidden/>
          </w:rPr>
          <w:t>16</w:t>
        </w:r>
        <w:r w:rsidR="007F4453">
          <w:rPr>
            <w:noProof/>
            <w:webHidden/>
          </w:rPr>
          <w:fldChar w:fldCharType="end"/>
        </w:r>
      </w:hyperlink>
    </w:p>
    <w:p w:rsidR="007F4453" w:rsidRDefault="002A7815">
      <w:pPr>
        <w:pStyle w:val="TDC3"/>
        <w:rPr>
          <w:rFonts w:asciiTheme="minorHAnsi" w:eastAsiaTheme="minorEastAsia" w:hAnsiTheme="minorHAnsi" w:cstheme="minorBidi"/>
          <w:noProof/>
          <w:sz w:val="22"/>
          <w:szCs w:val="22"/>
          <w:lang w:val="es-AR" w:eastAsia="es-AR"/>
        </w:rPr>
      </w:pPr>
      <w:hyperlink w:anchor="_Toc492847399" w:history="1">
        <w:r w:rsidR="007F4453" w:rsidRPr="0045464B">
          <w:rPr>
            <w:rStyle w:val="Hipervnculo"/>
            <w:noProof/>
          </w:rPr>
          <w:t>Cantidad de reuniones por iteración</w:t>
        </w:r>
        <w:r w:rsidR="007F4453">
          <w:rPr>
            <w:noProof/>
            <w:webHidden/>
          </w:rPr>
          <w:tab/>
        </w:r>
        <w:r w:rsidR="007F4453">
          <w:rPr>
            <w:noProof/>
            <w:webHidden/>
          </w:rPr>
          <w:fldChar w:fldCharType="begin"/>
        </w:r>
        <w:r w:rsidR="007F4453">
          <w:rPr>
            <w:noProof/>
            <w:webHidden/>
          </w:rPr>
          <w:instrText xml:space="preserve"> PAGEREF _Toc492847399 \h </w:instrText>
        </w:r>
        <w:r w:rsidR="007F4453">
          <w:rPr>
            <w:noProof/>
            <w:webHidden/>
          </w:rPr>
        </w:r>
        <w:r w:rsidR="007F4453">
          <w:rPr>
            <w:noProof/>
            <w:webHidden/>
          </w:rPr>
          <w:fldChar w:fldCharType="separate"/>
        </w:r>
        <w:r w:rsidR="007F4453">
          <w:rPr>
            <w:noProof/>
            <w:webHidden/>
          </w:rPr>
          <w:t>16</w:t>
        </w:r>
        <w:r w:rsidR="007F4453">
          <w:rPr>
            <w:noProof/>
            <w:webHidden/>
          </w:rPr>
          <w:fldChar w:fldCharType="end"/>
        </w:r>
      </w:hyperlink>
    </w:p>
    <w:p w:rsidR="007F4453" w:rsidRDefault="002A7815">
      <w:pPr>
        <w:pStyle w:val="TDC3"/>
        <w:rPr>
          <w:rFonts w:asciiTheme="minorHAnsi" w:eastAsiaTheme="minorEastAsia" w:hAnsiTheme="minorHAnsi" w:cstheme="minorBidi"/>
          <w:noProof/>
          <w:sz w:val="22"/>
          <w:szCs w:val="22"/>
          <w:lang w:val="es-AR" w:eastAsia="es-AR"/>
        </w:rPr>
      </w:pPr>
      <w:hyperlink w:anchor="_Toc492847400" w:history="1">
        <w:r w:rsidR="007F4453" w:rsidRPr="0045464B">
          <w:rPr>
            <w:rStyle w:val="Hipervnculo"/>
            <w:noProof/>
          </w:rPr>
          <w:t>Tareas creadas sobre tareas resueltas</w:t>
        </w:r>
        <w:r w:rsidR="007F4453">
          <w:rPr>
            <w:noProof/>
            <w:webHidden/>
          </w:rPr>
          <w:tab/>
        </w:r>
        <w:r w:rsidR="007F4453">
          <w:rPr>
            <w:noProof/>
            <w:webHidden/>
          </w:rPr>
          <w:fldChar w:fldCharType="begin"/>
        </w:r>
        <w:r w:rsidR="007F4453">
          <w:rPr>
            <w:noProof/>
            <w:webHidden/>
          </w:rPr>
          <w:instrText xml:space="preserve"> PAGEREF _Toc492847400 \h </w:instrText>
        </w:r>
        <w:r w:rsidR="007F4453">
          <w:rPr>
            <w:noProof/>
            <w:webHidden/>
          </w:rPr>
        </w:r>
        <w:r w:rsidR="007F4453">
          <w:rPr>
            <w:noProof/>
            <w:webHidden/>
          </w:rPr>
          <w:fldChar w:fldCharType="separate"/>
        </w:r>
        <w:r w:rsidR="007F4453">
          <w:rPr>
            <w:noProof/>
            <w:webHidden/>
          </w:rPr>
          <w:t>17</w:t>
        </w:r>
        <w:r w:rsidR="007F4453">
          <w:rPr>
            <w:noProof/>
            <w:webHidden/>
          </w:rPr>
          <w:fldChar w:fldCharType="end"/>
        </w:r>
      </w:hyperlink>
    </w:p>
    <w:p w:rsidR="007F4453" w:rsidRDefault="002A7815">
      <w:pPr>
        <w:pStyle w:val="TDC2"/>
        <w:rPr>
          <w:rFonts w:asciiTheme="minorHAnsi" w:eastAsiaTheme="minorEastAsia" w:hAnsiTheme="minorHAnsi" w:cstheme="minorBidi"/>
          <w:i w:val="0"/>
          <w:iCs w:val="0"/>
          <w:noProof/>
          <w:sz w:val="22"/>
          <w:szCs w:val="22"/>
          <w:lang w:val="es-AR" w:eastAsia="es-AR"/>
        </w:rPr>
      </w:pPr>
      <w:hyperlink w:anchor="_Toc492847401" w:history="1">
        <w:r w:rsidR="007F4453" w:rsidRPr="0045464B">
          <w:rPr>
            <w:rStyle w:val="Hipervnculo"/>
            <w:noProof/>
          </w:rPr>
          <w:t>Métricas de producto</w:t>
        </w:r>
        <w:r w:rsidR="007F4453">
          <w:rPr>
            <w:noProof/>
            <w:webHidden/>
          </w:rPr>
          <w:tab/>
        </w:r>
        <w:r w:rsidR="007F4453">
          <w:rPr>
            <w:noProof/>
            <w:webHidden/>
          </w:rPr>
          <w:fldChar w:fldCharType="begin"/>
        </w:r>
        <w:r w:rsidR="007F4453">
          <w:rPr>
            <w:noProof/>
            <w:webHidden/>
          </w:rPr>
          <w:instrText xml:space="preserve"> PAGEREF _Toc492847401 \h </w:instrText>
        </w:r>
        <w:r w:rsidR="007F4453">
          <w:rPr>
            <w:noProof/>
            <w:webHidden/>
          </w:rPr>
        </w:r>
        <w:r w:rsidR="007F4453">
          <w:rPr>
            <w:noProof/>
            <w:webHidden/>
          </w:rPr>
          <w:fldChar w:fldCharType="separate"/>
        </w:r>
        <w:r w:rsidR="007F4453">
          <w:rPr>
            <w:noProof/>
            <w:webHidden/>
          </w:rPr>
          <w:t>19</w:t>
        </w:r>
        <w:r w:rsidR="007F4453">
          <w:rPr>
            <w:noProof/>
            <w:webHidden/>
          </w:rPr>
          <w:fldChar w:fldCharType="end"/>
        </w:r>
      </w:hyperlink>
    </w:p>
    <w:p w:rsidR="007F4453" w:rsidRDefault="002A7815">
      <w:pPr>
        <w:pStyle w:val="TDC3"/>
        <w:rPr>
          <w:rFonts w:asciiTheme="minorHAnsi" w:eastAsiaTheme="minorEastAsia" w:hAnsiTheme="minorHAnsi" w:cstheme="minorBidi"/>
          <w:noProof/>
          <w:sz w:val="22"/>
          <w:szCs w:val="22"/>
          <w:lang w:val="es-AR" w:eastAsia="es-AR"/>
        </w:rPr>
      </w:pPr>
      <w:hyperlink w:anchor="_Toc492847402" w:history="1">
        <w:r w:rsidR="007F4453" w:rsidRPr="0045464B">
          <w:rPr>
            <w:rStyle w:val="Hipervnculo"/>
            <w:noProof/>
          </w:rPr>
          <w:t>Puntos de caso de uso</w:t>
        </w:r>
        <w:r w:rsidR="007F4453">
          <w:rPr>
            <w:noProof/>
            <w:webHidden/>
          </w:rPr>
          <w:tab/>
        </w:r>
        <w:r w:rsidR="007F4453">
          <w:rPr>
            <w:noProof/>
            <w:webHidden/>
          </w:rPr>
          <w:fldChar w:fldCharType="begin"/>
        </w:r>
        <w:r w:rsidR="007F4453">
          <w:rPr>
            <w:noProof/>
            <w:webHidden/>
          </w:rPr>
          <w:instrText xml:space="preserve"> PAGEREF _Toc492847402 \h </w:instrText>
        </w:r>
        <w:r w:rsidR="007F4453">
          <w:rPr>
            <w:noProof/>
            <w:webHidden/>
          </w:rPr>
        </w:r>
        <w:r w:rsidR="007F4453">
          <w:rPr>
            <w:noProof/>
            <w:webHidden/>
          </w:rPr>
          <w:fldChar w:fldCharType="separate"/>
        </w:r>
        <w:r w:rsidR="007F4453">
          <w:rPr>
            <w:noProof/>
            <w:webHidden/>
          </w:rPr>
          <w:t>19</w:t>
        </w:r>
        <w:r w:rsidR="007F4453">
          <w:rPr>
            <w:noProof/>
            <w:webHidden/>
          </w:rPr>
          <w:fldChar w:fldCharType="end"/>
        </w:r>
      </w:hyperlink>
    </w:p>
    <w:p w:rsidR="007F4453" w:rsidRDefault="002A7815">
      <w:pPr>
        <w:pStyle w:val="TDC2"/>
        <w:rPr>
          <w:rFonts w:asciiTheme="minorHAnsi" w:eastAsiaTheme="minorEastAsia" w:hAnsiTheme="minorHAnsi" w:cstheme="minorBidi"/>
          <w:i w:val="0"/>
          <w:iCs w:val="0"/>
          <w:noProof/>
          <w:sz w:val="22"/>
          <w:szCs w:val="22"/>
          <w:lang w:val="es-AR" w:eastAsia="es-AR"/>
        </w:rPr>
      </w:pPr>
      <w:hyperlink w:anchor="_Toc492847403" w:history="1">
        <w:r w:rsidR="007F4453" w:rsidRPr="0045464B">
          <w:rPr>
            <w:rStyle w:val="Hipervnculo"/>
            <w:noProof/>
          </w:rPr>
          <w:t>Estándar de documentación</w:t>
        </w:r>
        <w:r w:rsidR="007F4453">
          <w:rPr>
            <w:noProof/>
            <w:webHidden/>
          </w:rPr>
          <w:tab/>
        </w:r>
        <w:r w:rsidR="007F4453">
          <w:rPr>
            <w:noProof/>
            <w:webHidden/>
          </w:rPr>
          <w:fldChar w:fldCharType="begin"/>
        </w:r>
        <w:r w:rsidR="007F4453">
          <w:rPr>
            <w:noProof/>
            <w:webHidden/>
          </w:rPr>
          <w:instrText xml:space="preserve"> PAGEREF _Toc492847403 \h </w:instrText>
        </w:r>
        <w:r w:rsidR="007F4453">
          <w:rPr>
            <w:noProof/>
            <w:webHidden/>
          </w:rPr>
        </w:r>
        <w:r w:rsidR="007F4453">
          <w:rPr>
            <w:noProof/>
            <w:webHidden/>
          </w:rPr>
          <w:fldChar w:fldCharType="separate"/>
        </w:r>
        <w:r w:rsidR="007F4453">
          <w:rPr>
            <w:noProof/>
            <w:webHidden/>
          </w:rPr>
          <w:t>19</w:t>
        </w:r>
        <w:r w:rsidR="007F4453">
          <w:rPr>
            <w:noProof/>
            <w:webHidden/>
          </w:rPr>
          <w:fldChar w:fldCharType="end"/>
        </w:r>
      </w:hyperlink>
    </w:p>
    <w:p w:rsidR="007F4453" w:rsidRDefault="002A7815">
      <w:pPr>
        <w:pStyle w:val="TDC2"/>
        <w:rPr>
          <w:rFonts w:asciiTheme="minorHAnsi" w:eastAsiaTheme="minorEastAsia" w:hAnsiTheme="minorHAnsi" w:cstheme="minorBidi"/>
          <w:i w:val="0"/>
          <w:iCs w:val="0"/>
          <w:noProof/>
          <w:sz w:val="22"/>
          <w:szCs w:val="22"/>
          <w:lang w:val="es-AR" w:eastAsia="es-AR"/>
        </w:rPr>
      </w:pPr>
      <w:hyperlink w:anchor="_Toc492847404" w:history="1">
        <w:r w:rsidR="007F4453" w:rsidRPr="0045464B">
          <w:rPr>
            <w:rStyle w:val="Hipervnculo"/>
            <w:noProof/>
          </w:rPr>
          <w:t>Estándar de base de datos</w:t>
        </w:r>
        <w:r w:rsidR="007F4453">
          <w:rPr>
            <w:noProof/>
            <w:webHidden/>
          </w:rPr>
          <w:tab/>
        </w:r>
        <w:r w:rsidR="007F4453">
          <w:rPr>
            <w:noProof/>
            <w:webHidden/>
          </w:rPr>
          <w:fldChar w:fldCharType="begin"/>
        </w:r>
        <w:r w:rsidR="007F4453">
          <w:rPr>
            <w:noProof/>
            <w:webHidden/>
          </w:rPr>
          <w:instrText xml:space="preserve"> PAGEREF _Toc492847404 \h </w:instrText>
        </w:r>
        <w:r w:rsidR="007F4453">
          <w:rPr>
            <w:noProof/>
            <w:webHidden/>
          </w:rPr>
        </w:r>
        <w:r w:rsidR="007F4453">
          <w:rPr>
            <w:noProof/>
            <w:webHidden/>
          </w:rPr>
          <w:fldChar w:fldCharType="separate"/>
        </w:r>
        <w:r w:rsidR="007F4453">
          <w:rPr>
            <w:noProof/>
            <w:webHidden/>
          </w:rPr>
          <w:t>19</w:t>
        </w:r>
        <w:r w:rsidR="007F4453">
          <w:rPr>
            <w:noProof/>
            <w:webHidden/>
          </w:rPr>
          <w:fldChar w:fldCharType="end"/>
        </w:r>
      </w:hyperlink>
    </w:p>
    <w:p w:rsidR="007F4453" w:rsidRDefault="002A7815">
      <w:pPr>
        <w:pStyle w:val="TDC2"/>
        <w:rPr>
          <w:rFonts w:asciiTheme="minorHAnsi" w:eastAsiaTheme="minorEastAsia" w:hAnsiTheme="minorHAnsi" w:cstheme="minorBidi"/>
          <w:i w:val="0"/>
          <w:iCs w:val="0"/>
          <w:noProof/>
          <w:sz w:val="22"/>
          <w:szCs w:val="22"/>
          <w:lang w:val="es-AR" w:eastAsia="es-AR"/>
        </w:rPr>
      </w:pPr>
      <w:hyperlink w:anchor="_Toc492847405" w:history="1">
        <w:r w:rsidR="007F4453" w:rsidRPr="0045464B">
          <w:rPr>
            <w:rStyle w:val="Hipervnculo"/>
            <w:noProof/>
          </w:rPr>
          <w:t>Estándar de programación</w:t>
        </w:r>
        <w:r w:rsidR="007F4453">
          <w:rPr>
            <w:noProof/>
            <w:webHidden/>
          </w:rPr>
          <w:tab/>
        </w:r>
        <w:r w:rsidR="007F4453">
          <w:rPr>
            <w:noProof/>
            <w:webHidden/>
          </w:rPr>
          <w:fldChar w:fldCharType="begin"/>
        </w:r>
        <w:r w:rsidR="007F4453">
          <w:rPr>
            <w:noProof/>
            <w:webHidden/>
          </w:rPr>
          <w:instrText xml:space="preserve"> PAGEREF _Toc492847405 \h </w:instrText>
        </w:r>
        <w:r w:rsidR="007F4453">
          <w:rPr>
            <w:noProof/>
            <w:webHidden/>
          </w:rPr>
        </w:r>
        <w:r w:rsidR="007F4453">
          <w:rPr>
            <w:noProof/>
            <w:webHidden/>
          </w:rPr>
          <w:fldChar w:fldCharType="separate"/>
        </w:r>
        <w:r w:rsidR="007F4453">
          <w:rPr>
            <w:noProof/>
            <w:webHidden/>
          </w:rPr>
          <w:t>20</w:t>
        </w:r>
        <w:r w:rsidR="007F4453">
          <w:rPr>
            <w:noProof/>
            <w:webHidden/>
          </w:rPr>
          <w:fldChar w:fldCharType="end"/>
        </w:r>
      </w:hyperlink>
    </w:p>
    <w:p w:rsidR="007F4453" w:rsidRDefault="002A7815">
      <w:pPr>
        <w:pStyle w:val="TDC1"/>
        <w:rPr>
          <w:rFonts w:asciiTheme="minorHAnsi" w:eastAsiaTheme="minorEastAsia" w:hAnsiTheme="minorHAnsi" w:cstheme="minorBidi"/>
          <w:b w:val="0"/>
          <w:bCs w:val="0"/>
          <w:noProof/>
          <w:sz w:val="22"/>
          <w:szCs w:val="22"/>
          <w:lang w:val="es-AR" w:eastAsia="es-AR"/>
        </w:rPr>
      </w:pPr>
      <w:hyperlink w:anchor="_Toc492847406" w:history="1">
        <w:r w:rsidR="007F4453" w:rsidRPr="0045464B">
          <w:rPr>
            <w:rStyle w:val="Hipervnculo"/>
            <w:noProof/>
          </w:rPr>
          <w:t>Revisiones y auditorías</w:t>
        </w:r>
        <w:r w:rsidR="007F4453">
          <w:rPr>
            <w:noProof/>
            <w:webHidden/>
          </w:rPr>
          <w:tab/>
        </w:r>
        <w:r w:rsidR="007F4453">
          <w:rPr>
            <w:noProof/>
            <w:webHidden/>
          </w:rPr>
          <w:fldChar w:fldCharType="begin"/>
        </w:r>
        <w:r w:rsidR="007F4453">
          <w:rPr>
            <w:noProof/>
            <w:webHidden/>
          </w:rPr>
          <w:instrText xml:space="preserve"> PAGEREF _Toc492847406 \h </w:instrText>
        </w:r>
        <w:r w:rsidR="007F4453">
          <w:rPr>
            <w:noProof/>
            <w:webHidden/>
          </w:rPr>
        </w:r>
        <w:r w:rsidR="007F4453">
          <w:rPr>
            <w:noProof/>
            <w:webHidden/>
          </w:rPr>
          <w:fldChar w:fldCharType="separate"/>
        </w:r>
        <w:r w:rsidR="007F4453">
          <w:rPr>
            <w:noProof/>
            <w:webHidden/>
          </w:rPr>
          <w:t>20</w:t>
        </w:r>
        <w:r w:rsidR="007F4453">
          <w:rPr>
            <w:noProof/>
            <w:webHidden/>
          </w:rPr>
          <w:fldChar w:fldCharType="end"/>
        </w:r>
      </w:hyperlink>
    </w:p>
    <w:p w:rsidR="007F4453" w:rsidRDefault="002A7815">
      <w:pPr>
        <w:pStyle w:val="TDC2"/>
        <w:rPr>
          <w:rFonts w:asciiTheme="minorHAnsi" w:eastAsiaTheme="minorEastAsia" w:hAnsiTheme="minorHAnsi" w:cstheme="minorBidi"/>
          <w:i w:val="0"/>
          <w:iCs w:val="0"/>
          <w:noProof/>
          <w:sz w:val="22"/>
          <w:szCs w:val="22"/>
          <w:lang w:val="es-AR" w:eastAsia="es-AR"/>
        </w:rPr>
      </w:pPr>
      <w:hyperlink w:anchor="_Toc492847407" w:history="1">
        <w:r w:rsidR="007F4453" w:rsidRPr="0045464B">
          <w:rPr>
            <w:rStyle w:val="Hipervnculo"/>
            <w:noProof/>
          </w:rPr>
          <w:t>Objetivo</w:t>
        </w:r>
        <w:r w:rsidR="007F4453">
          <w:rPr>
            <w:noProof/>
            <w:webHidden/>
          </w:rPr>
          <w:tab/>
        </w:r>
        <w:r w:rsidR="007F4453">
          <w:rPr>
            <w:noProof/>
            <w:webHidden/>
          </w:rPr>
          <w:fldChar w:fldCharType="begin"/>
        </w:r>
        <w:r w:rsidR="007F4453">
          <w:rPr>
            <w:noProof/>
            <w:webHidden/>
          </w:rPr>
          <w:instrText xml:space="preserve"> PAGEREF _Toc492847407 \h </w:instrText>
        </w:r>
        <w:r w:rsidR="007F4453">
          <w:rPr>
            <w:noProof/>
            <w:webHidden/>
          </w:rPr>
        </w:r>
        <w:r w:rsidR="007F4453">
          <w:rPr>
            <w:noProof/>
            <w:webHidden/>
          </w:rPr>
          <w:fldChar w:fldCharType="separate"/>
        </w:r>
        <w:r w:rsidR="007F4453">
          <w:rPr>
            <w:noProof/>
            <w:webHidden/>
          </w:rPr>
          <w:t>20</w:t>
        </w:r>
        <w:r w:rsidR="007F4453">
          <w:rPr>
            <w:noProof/>
            <w:webHidden/>
          </w:rPr>
          <w:fldChar w:fldCharType="end"/>
        </w:r>
      </w:hyperlink>
    </w:p>
    <w:p w:rsidR="007F4453" w:rsidRDefault="002A7815">
      <w:pPr>
        <w:pStyle w:val="TDC2"/>
        <w:rPr>
          <w:rFonts w:asciiTheme="minorHAnsi" w:eastAsiaTheme="minorEastAsia" w:hAnsiTheme="minorHAnsi" w:cstheme="minorBidi"/>
          <w:i w:val="0"/>
          <w:iCs w:val="0"/>
          <w:noProof/>
          <w:sz w:val="22"/>
          <w:szCs w:val="22"/>
          <w:lang w:val="es-AR" w:eastAsia="es-AR"/>
        </w:rPr>
      </w:pPr>
      <w:hyperlink w:anchor="_Toc492847408" w:history="1">
        <w:r w:rsidR="007F4453" w:rsidRPr="0045464B">
          <w:rPr>
            <w:rStyle w:val="Hipervnculo"/>
            <w:noProof/>
          </w:rPr>
          <w:t>Requerimientos mínimos</w:t>
        </w:r>
        <w:r w:rsidR="007F4453">
          <w:rPr>
            <w:noProof/>
            <w:webHidden/>
          </w:rPr>
          <w:tab/>
        </w:r>
        <w:r w:rsidR="007F4453">
          <w:rPr>
            <w:noProof/>
            <w:webHidden/>
          </w:rPr>
          <w:fldChar w:fldCharType="begin"/>
        </w:r>
        <w:r w:rsidR="007F4453">
          <w:rPr>
            <w:noProof/>
            <w:webHidden/>
          </w:rPr>
          <w:instrText xml:space="preserve"> PAGEREF _Toc492847408 \h </w:instrText>
        </w:r>
        <w:r w:rsidR="007F4453">
          <w:rPr>
            <w:noProof/>
            <w:webHidden/>
          </w:rPr>
        </w:r>
        <w:r w:rsidR="007F4453">
          <w:rPr>
            <w:noProof/>
            <w:webHidden/>
          </w:rPr>
          <w:fldChar w:fldCharType="separate"/>
        </w:r>
        <w:r w:rsidR="007F4453">
          <w:rPr>
            <w:noProof/>
            <w:webHidden/>
          </w:rPr>
          <w:t>20</w:t>
        </w:r>
        <w:r w:rsidR="007F4453">
          <w:rPr>
            <w:noProof/>
            <w:webHidden/>
          </w:rPr>
          <w:fldChar w:fldCharType="end"/>
        </w:r>
      </w:hyperlink>
    </w:p>
    <w:p w:rsidR="007F4453" w:rsidRDefault="002A7815">
      <w:pPr>
        <w:pStyle w:val="TDC3"/>
        <w:rPr>
          <w:rFonts w:asciiTheme="minorHAnsi" w:eastAsiaTheme="minorEastAsia" w:hAnsiTheme="minorHAnsi" w:cstheme="minorBidi"/>
          <w:noProof/>
          <w:sz w:val="22"/>
          <w:szCs w:val="22"/>
          <w:lang w:val="es-AR" w:eastAsia="es-AR"/>
        </w:rPr>
      </w:pPr>
      <w:hyperlink w:anchor="_Toc492847409" w:history="1">
        <w:r w:rsidR="007F4453" w:rsidRPr="0045464B">
          <w:rPr>
            <w:rStyle w:val="Hipervnculo"/>
            <w:noProof/>
          </w:rPr>
          <w:t>Revisión de especificación de requerimientos del software</w:t>
        </w:r>
        <w:r w:rsidR="007F4453">
          <w:rPr>
            <w:noProof/>
            <w:webHidden/>
          </w:rPr>
          <w:tab/>
        </w:r>
        <w:r w:rsidR="007F4453">
          <w:rPr>
            <w:noProof/>
            <w:webHidden/>
          </w:rPr>
          <w:fldChar w:fldCharType="begin"/>
        </w:r>
        <w:r w:rsidR="007F4453">
          <w:rPr>
            <w:noProof/>
            <w:webHidden/>
          </w:rPr>
          <w:instrText xml:space="preserve"> PAGEREF _Toc492847409 \h </w:instrText>
        </w:r>
        <w:r w:rsidR="007F4453">
          <w:rPr>
            <w:noProof/>
            <w:webHidden/>
          </w:rPr>
        </w:r>
        <w:r w:rsidR="007F4453">
          <w:rPr>
            <w:noProof/>
            <w:webHidden/>
          </w:rPr>
          <w:fldChar w:fldCharType="separate"/>
        </w:r>
        <w:r w:rsidR="007F4453">
          <w:rPr>
            <w:noProof/>
            <w:webHidden/>
          </w:rPr>
          <w:t>20</w:t>
        </w:r>
        <w:r w:rsidR="007F4453">
          <w:rPr>
            <w:noProof/>
            <w:webHidden/>
          </w:rPr>
          <w:fldChar w:fldCharType="end"/>
        </w:r>
      </w:hyperlink>
    </w:p>
    <w:p w:rsidR="007F4453" w:rsidRDefault="002A7815">
      <w:pPr>
        <w:pStyle w:val="TDC3"/>
        <w:rPr>
          <w:rFonts w:asciiTheme="minorHAnsi" w:eastAsiaTheme="minorEastAsia" w:hAnsiTheme="minorHAnsi" w:cstheme="minorBidi"/>
          <w:noProof/>
          <w:sz w:val="22"/>
          <w:szCs w:val="22"/>
          <w:lang w:val="es-AR" w:eastAsia="es-AR"/>
        </w:rPr>
      </w:pPr>
      <w:hyperlink w:anchor="_Toc492847410" w:history="1">
        <w:r w:rsidR="007F4453" w:rsidRPr="0045464B">
          <w:rPr>
            <w:rStyle w:val="Hipervnculo"/>
            <w:noProof/>
          </w:rPr>
          <w:t>Revisión del modelo de casos de uso</w:t>
        </w:r>
        <w:r w:rsidR="007F4453">
          <w:rPr>
            <w:noProof/>
            <w:webHidden/>
          </w:rPr>
          <w:tab/>
        </w:r>
        <w:r w:rsidR="007F4453">
          <w:rPr>
            <w:noProof/>
            <w:webHidden/>
          </w:rPr>
          <w:fldChar w:fldCharType="begin"/>
        </w:r>
        <w:r w:rsidR="007F4453">
          <w:rPr>
            <w:noProof/>
            <w:webHidden/>
          </w:rPr>
          <w:instrText xml:space="preserve"> PAGEREF _Toc492847410 \h </w:instrText>
        </w:r>
        <w:r w:rsidR="007F4453">
          <w:rPr>
            <w:noProof/>
            <w:webHidden/>
          </w:rPr>
        </w:r>
        <w:r w:rsidR="007F4453">
          <w:rPr>
            <w:noProof/>
            <w:webHidden/>
          </w:rPr>
          <w:fldChar w:fldCharType="separate"/>
        </w:r>
        <w:r w:rsidR="007F4453">
          <w:rPr>
            <w:noProof/>
            <w:webHidden/>
          </w:rPr>
          <w:t>20</w:t>
        </w:r>
        <w:r w:rsidR="007F4453">
          <w:rPr>
            <w:noProof/>
            <w:webHidden/>
          </w:rPr>
          <w:fldChar w:fldCharType="end"/>
        </w:r>
      </w:hyperlink>
    </w:p>
    <w:p w:rsidR="007F4453" w:rsidRDefault="002A7815">
      <w:pPr>
        <w:pStyle w:val="TDC3"/>
        <w:rPr>
          <w:rFonts w:asciiTheme="minorHAnsi" w:eastAsiaTheme="minorEastAsia" w:hAnsiTheme="minorHAnsi" w:cstheme="minorBidi"/>
          <w:noProof/>
          <w:sz w:val="22"/>
          <w:szCs w:val="22"/>
          <w:lang w:val="es-AR" w:eastAsia="es-AR"/>
        </w:rPr>
      </w:pPr>
      <w:hyperlink w:anchor="_Toc492847411" w:history="1">
        <w:r w:rsidR="007F4453" w:rsidRPr="0045464B">
          <w:rPr>
            <w:rStyle w:val="Hipervnculo"/>
            <w:noProof/>
          </w:rPr>
          <w:t>Revisión de diseño crítico</w:t>
        </w:r>
        <w:r w:rsidR="007F4453">
          <w:rPr>
            <w:noProof/>
            <w:webHidden/>
          </w:rPr>
          <w:tab/>
        </w:r>
        <w:r w:rsidR="007F4453">
          <w:rPr>
            <w:noProof/>
            <w:webHidden/>
          </w:rPr>
          <w:fldChar w:fldCharType="begin"/>
        </w:r>
        <w:r w:rsidR="007F4453">
          <w:rPr>
            <w:noProof/>
            <w:webHidden/>
          </w:rPr>
          <w:instrText xml:space="preserve"> PAGEREF _Toc492847411 \h </w:instrText>
        </w:r>
        <w:r w:rsidR="007F4453">
          <w:rPr>
            <w:noProof/>
            <w:webHidden/>
          </w:rPr>
        </w:r>
        <w:r w:rsidR="007F4453">
          <w:rPr>
            <w:noProof/>
            <w:webHidden/>
          </w:rPr>
          <w:fldChar w:fldCharType="separate"/>
        </w:r>
        <w:r w:rsidR="007F4453">
          <w:rPr>
            <w:noProof/>
            <w:webHidden/>
          </w:rPr>
          <w:t>21</w:t>
        </w:r>
        <w:r w:rsidR="007F4453">
          <w:rPr>
            <w:noProof/>
            <w:webHidden/>
          </w:rPr>
          <w:fldChar w:fldCharType="end"/>
        </w:r>
      </w:hyperlink>
    </w:p>
    <w:p w:rsidR="007F4453" w:rsidRDefault="002A7815">
      <w:pPr>
        <w:pStyle w:val="TDC3"/>
        <w:rPr>
          <w:rFonts w:asciiTheme="minorHAnsi" w:eastAsiaTheme="minorEastAsia" w:hAnsiTheme="minorHAnsi" w:cstheme="minorBidi"/>
          <w:noProof/>
          <w:sz w:val="22"/>
          <w:szCs w:val="22"/>
          <w:lang w:val="es-AR" w:eastAsia="es-AR"/>
        </w:rPr>
      </w:pPr>
      <w:hyperlink w:anchor="_Toc492847412" w:history="1">
        <w:r w:rsidR="007F4453" w:rsidRPr="0045464B">
          <w:rPr>
            <w:rStyle w:val="Hipervnculo"/>
            <w:noProof/>
          </w:rPr>
          <w:t>Auditoría funcional</w:t>
        </w:r>
        <w:r w:rsidR="007F4453">
          <w:rPr>
            <w:noProof/>
            <w:webHidden/>
          </w:rPr>
          <w:tab/>
        </w:r>
        <w:r w:rsidR="007F4453">
          <w:rPr>
            <w:noProof/>
            <w:webHidden/>
          </w:rPr>
          <w:fldChar w:fldCharType="begin"/>
        </w:r>
        <w:r w:rsidR="007F4453">
          <w:rPr>
            <w:noProof/>
            <w:webHidden/>
          </w:rPr>
          <w:instrText xml:space="preserve"> PAGEREF _Toc492847412 \h </w:instrText>
        </w:r>
        <w:r w:rsidR="007F4453">
          <w:rPr>
            <w:noProof/>
            <w:webHidden/>
          </w:rPr>
        </w:r>
        <w:r w:rsidR="007F4453">
          <w:rPr>
            <w:noProof/>
            <w:webHidden/>
          </w:rPr>
          <w:fldChar w:fldCharType="separate"/>
        </w:r>
        <w:r w:rsidR="007F4453">
          <w:rPr>
            <w:noProof/>
            <w:webHidden/>
          </w:rPr>
          <w:t>21</w:t>
        </w:r>
        <w:r w:rsidR="007F4453">
          <w:rPr>
            <w:noProof/>
            <w:webHidden/>
          </w:rPr>
          <w:fldChar w:fldCharType="end"/>
        </w:r>
      </w:hyperlink>
    </w:p>
    <w:p w:rsidR="007F4453" w:rsidRDefault="002A7815">
      <w:pPr>
        <w:pStyle w:val="TDC3"/>
        <w:rPr>
          <w:rFonts w:asciiTheme="minorHAnsi" w:eastAsiaTheme="minorEastAsia" w:hAnsiTheme="minorHAnsi" w:cstheme="minorBidi"/>
          <w:noProof/>
          <w:sz w:val="22"/>
          <w:szCs w:val="22"/>
          <w:lang w:val="es-AR" w:eastAsia="es-AR"/>
        </w:rPr>
      </w:pPr>
      <w:hyperlink w:anchor="_Toc492847413" w:history="1">
        <w:r w:rsidR="007F4453" w:rsidRPr="0045464B">
          <w:rPr>
            <w:rStyle w:val="Hipervnculo"/>
            <w:noProof/>
          </w:rPr>
          <w:t>Auditoría física</w:t>
        </w:r>
        <w:r w:rsidR="007F4453">
          <w:rPr>
            <w:noProof/>
            <w:webHidden/>
          </w:rPr>
          <w:tab/>
        </w:r>
        <w:r w:rsidR="007F4453">
          <w:rPr>
            <w:noProof/>
            <w:webHidden/>
          </w:rPr>
          <w:fldChar w:fldCharType="begin"/>
        </w:r>
        <w:r w:rsidR="007F4453">
          <w:rPr>
            <w:noProof/>
            <w:webHidden/>
          </w:rPr>
          <w:instrText xml:space="preserve"> PAGEREF _Toc492847413 \h </w:instrText>
        </w:r>
        <w:r w:rsidR="007F4453">
          <w:rPr>
            <w:noProof/>
            <w:webHidden/>
          </w:rPr>
        </w:r>
        <w:r w:rsidR="007F4453">
          <w:rPr>
            <w:noProof/>
            <w:webHidden/>
          </w:rPr>
          <w:fldChar w:fldCharType="separate"/>
        </w:r>
        <w:r w:rsidR="007F4453">
          <w:rPr>
            <w:noProof/>
            <w:webHidden/>
          </w:rPr>
          <w:t>21</w:t>
        </w:r>
        <w:r w:rsidR="007F4453">
          <w:rPr>
            <w:noProof/>
            <w:webHidden/>
          </w:rPr>
          <w:fldChar w:fldCharType="end"/>
        </w:r>
      </w:hyperlink>
    </w:p>
    <w:p w:rsidR="007F4453" w:rsidRDefault="002A7815">
      <w:pPr>
        <w:pStyle w:val="TDC2"/>
        <w:rPr>
          <w:rFonts w:asciiTheme="minorHAnsi" w:eastAsiaTheme="minorEastAsia" w:hAnsiTheme="minorHAnsi" w:cstheme="minorBidi"/>
          <w:i w:val="0"/>
          <w:iCs w:val="0"/>
          <w:noProof/>
          <w:sz w:val="22"/>
          <w:szCs w:val="22"/>
          <w:lang w:val="es-AR" w:eastAsia="es-AR"/>
        </w:rPr>
      </w:pPr>
      <w:hyperlink w:anchor="_Toc492847414" w:history="1">
        <w:r w:rsidR="007F4453" w:rsidRPr="0045464B">
          <w:rPr>
            <w:rStyle w:val="Hipervnculo"/>
            <w:noProof/>
          </w:rPr>
          <w:t>Otras revisiones</w:t>
        </w:r>
        <w:r w:rsidR="007F4453">
          <w:rPr>
            <w:noProof/>
            <w:webHidden/>
          </w:rPr>
          <w:tab/>
        </w:r>
        <w:r w:rsidR="007F4453">
          <w:rPr>
            <w:noProof/>
            <w:webHidden/>
          </w:rPr>
          <w:fldChar w:fldCharType="begin"/>
        </w:r>
        <w:r w:rsidR="007F4453">
          <w:rPr>
            <w:noProof/>
            <w:webHidden/>
          </w:rPr>
          <w:instrText xml:space="preserve"> PAGEREF _Toc492847414 \h </w:instrText>
        </w:r>
        <w:r w:rsidR="007F4453">
          <w:rPr>
            <w:noProof/>
            <w:webHidden/>
          </w:rPr>
        </w:r>
        <w:r w:rsidR="007F4453">
          <w:rPr>
            <w:noProof/>
            <w:webHidden/>
          </w:rPr>
          <w:fldChar w:fldCharType="separate"/>
        </w:r>
        <w:r w:rsidR="007F4453">
          <w:rPr>
            <w:noProof/>
            <w:webHidden/>
          </w:rPr>
          <w:t>21</w:t>
        </w:r>
        <w:r w:rsidR="007F4453">
          <w:rPr>
            <w:noProof/>
            <w:webHidden/>
          </w:rPr>
          <w:fldChar w:fldCharType="end"/>
        </w:r>
      </w:hyperlink>
    </w:p>
    <w:p w:rsidR="007F4453" w:rsidRDefault="002A7815">
      <w:pPr>
        <w:pStyle w:val="TDC3"/>
        <w:rPr>
          <w:rFonts w:asciiTheme="minorHAnsi" w:eastAsiaTheme="minorEastAsia" w:hAnsiTheme="minorHAnsi" w:cstheme="minorBidi"/>
          <w:noProof/>
          <w:sz w:val="22"/>
          <w:szCs w:val="22"/>
          <w:lang w:val="es-AR" w:eastAsia="es-AR"/>
        </w:rPr>
      </w:pPr>
      <w:hyperlink w:anchor="_Toc492847415" w:history="1">
        <w:r w:rsidR="007F4453" w:rsidRPr="0045464B">
          <w:rPr>
            <w:rStyle w:val="Hipervnculo"/>
            <w:noProof/>
          </w:rPr>
          <w:t>Revisión de documentación de usuario</w:t>
        </w:r>
        <w:r w:rsidR="007F4453">
          <w:rPr>
            <w:noProof/>
            <w:webHidden/>
          </w:rPr>
          <w:tab/>
        </w:r>
        <w:r w:rsidR="007F4453">
          <w:rPr>
            <w:noProof/>
            <w:webHidden/>
          </w:rPr>
          <w:fldChar w:fldCharType="begin"/>
        </w:r>
        <w:r w:rsidR="007F4453">
          <w:rPr>
            <w:noProof/>
            <w:webHidden/>
          </w:rPr>
          <w:instrText xml:space="preserve"> PAGEREF _Toc492847415 \h </w:instrText>
        </w:r>
        <w:r w:rsidR="007F4453">
          <w:rPr>
            <w:noProof/>
            <w:webHidden/>
          </w:rPr>
        </w:r>
        <w:r w:rsidR="007F4453">
          <w:rPr>
            <w:noProof/>
            <w:webHidden/>
          </w:rPr>
          <w:fldChar w:fldCharType="separate"/>
        </w:r>
        <w:r w:rsidR="007F4453">
          <w:rPr>
            <w:noProof/>
            <w:webHidden/>
          </w:rPr>
          <w:t>21</w:t>
        </w:r>
        <w:r w:rsidR="007F4453">
          <w:rPr>
            <w:noProof/>
            <w:webHidden/>
          </w:rPr>
          <w:fldChar w:fldCharType="end"/>
        </w:r>
      </w:hyperlink>
    </w:p>
    <w:p w:rsidR="007F4453" w:rsidRDefault="002A7815">
      <w:pPr>
        <w:pStyle w:val="TDC1"/>
        <w:rPr>
          <w:rFonts w:asciiTheme="minorHAnsi" w:eastAsiaTheme="minorEastAsia" w:hAnsiTheme="minorHAnsi" w:cstheme="minorBidi"/>
          <w:b w:val="0"/>
          <w:bCs w:val="0"/>
          <w:noProof/>
          <w:sz w:val="22"/>
          <w:szCs w:val="22"/>
          <w:lang w:val="es-AR" w:eastAsia="es-AR"/>
        </w:rPr>
      </w:pPr>
      <w:hyperlink w:anchor="_Toc492847416" w:history="1">
        <w:r w:rsidR="007F4453" w:rsidRPr="0045464B">
          <w:rPr>
            <w:rStyle w:val="Hipervnculo"/>
            <w:noProof/>
          </w:rPr>
          <w:t>Verificación</w:t>
        </w:r>
        <w:r w:rsidR="007F4453">
          <w:rPr>
            <w:noProof/>
            <w:webHidden/>
          </w:rPr>
          <w:tab/>
        </w:r>
        <w:r w:rsidR="007F4453">
          <w:rPr>
            <w:noProof/>
            <w:webHidden/>
          </w:rPr>
          <w:fldChar w:fldCharType="begin"/>
        </w:r>
        <w:r w:rsidR="007F4453">
          <w:rPr>
            <w:noProof/>
            <w:webHidden/>
          </w:rPr>
          <w:instrText xml:space="preserve"> PAGEREF _Toc492847416 \h </w:instrText>
        </w:r>
        <w:r w:rsidR="007F4453">
          <w:rPr>
            <w:noProof/>
            <w:webHidden/>
          </w:rPr>
        </w:r>
        <w:r w:rsidR="007F4453">
          <w:rPr>
            <w:noProof/>
            <w:webHidden/>
          </w:rPr>
          <w:fldChar w:fldCharType="separate"/>
        </w:r>
        <w:r w:rsidR="007F4453">
          <w:rPr>
            <w:noProof/>
            <w:webHidden/>
          </w:rPr>
          <w:t>21</w:t>
        </w:r>
        <w:r w:rsidR="007F4453">
          <w:rPr>
            <w:noProof/>
            <w:webHidden/>
          </w:rPr>
          <w:fldChar w:fldCharType="end"/>
        </w:r>
      </w:hyperlink>
    </w:p>
    <w:p w:rsidR="007F4453" w:rsidRDefault="002A7815">
      <w:pPr>
        <w:pStyle w:val="TDC1"/>
        <w:rPr>
          <w:rFonts w:asciiTheme="minorHAnsi" w:eastAsiaTheme="minorEastAsia" w:hAnsiTheme="minorHAnsi" w:cstheme="minorBidi"/>
          <w:b w:val="0"/>
          <w:bCs w:val="0"/>
          <w:noProof/>
          <w:sz w:val="22"/>
          <w:szCs w:val="22"/>
          <w:lang w:val="es-AR" w:eastAsia="es-AR"/>
        </w:rPr>
      </w:pPr>
      <w:hyperlink w:anchor="_Toc492847417" w:history="1">
        <w:r w:rsidR="007F4453" w:rsidRPr="0045464B">
          <w:rPr>
            <w:rStyle w:val="Hipervnculo"/>
            <w:noProof/>
          </w:rPr>
          <w:t>Reporte de problemas y acciones correctivas</w:t>
        </w:r>
        <w:r w:rsidR="007F4453">
          <w:rPr>
            <w:noProof/>
            <w:webHidden/>
          </w:rPr>
          <w:tab/>
        </w:r>
        <w:r w:rsidR="007F4453">
          <w:rPr>
            <w:noProof/>
            <w:webHidden/>
          </w:rPr>
          <w:fldChar w:fldCharType="begin"/>
        </w:r>
        <w:r w:rsidR="007F4453">
          <w:rPr>
            <w:noProof/>
            <w:webHidden/>
          </w:rPr>
          <w:instrText xml:space="preserve"> PAGEREF _Toc492847417 \h </w:instrText>
        </w:r>
        <w:r w:rsidR="007F4453">
          <w:rPr>
            <w:noProof/>
            <w:webHidden/>
          </w:rPr>
        </w:r>
        <w:r w:rsidR="007F4453">
          <w:rPr>
            <w:noProof/>
            <w:webHidden/>
          </w:rPr>
          <w:fldChar w:fldCharType="separate"/>
        </w:r>
        <w:r w:rsidR="007F4453">
          <w:rPr>
            <w:noProof/>
            <w:webHidden/>
          </w:rPr>
          <w:t>21</w:t>
        </w:r>
        <w:r w:rsidR="007F4453">
          <w:rPr>
            <w:noProof/>
            <w:webHidden/>
          </w:rPr>
          <w:fldChar w:fldCharType="end"/>
        </w:r>
      </w:hyperlink>
    </w:p>
    <w:p w:rsidR="007F4453" w:rsidRDefault="002A7815">
      <w:pPr>
        <w:pStyle w:val="TDC2"/>
        <w:rPr>
          <w:rFonts w:asciiTheme="minorHAnsi" w:eastAsiaTheme="minorEastAsia" w:hAnsiTheme="minorHAnsi" w:cstheme="minorBidi"/>
          <w:i w:val="0"/>
          <w:iCs w:val="0"/>
          <w:noProof/>
          <w:sz w:val="22"/>
          <w:szCs w:val="22"/>
          <w:lang w:val="es-AR" w:eastAsia="es-AR"/>
        </w:rPr>
      </w:pPr>
      <w:hyperlink w:anchor="_Toc492847418" w:history="1">
        <w:r w:rsidR="007F4453" w:rsidRPr="0045464B">
          <w:rPr>
            <w:rStyle w:val="Hipervnculo"/>
            <w:noProof/>
          </w:rPr>
          <w:t>Revisiones</w:t>
        </w:r>
        <w:r w:rsidR="007F4453">
          <w:rPr>
            <w:noProof/>
            <w:webHidden/>
          </w:rPr>
          <w:tab/>
        </w:r>
        <w:r w:rsidR="007F4453">
          <w:rPr>
            <w:noProof/>
            <w:webHidden/>
          </w:rPr>
          <w:fldChar w:fldCharType="begin"/>
        </w:r>
        <w:r w:rsidR="007F4453">
          <w:rPr>
            <w:noProof/>
            <w:webHidden/>
          </w:rPr>
          <w:instrText xml:space="preserve"> PAGEREF _Toc492847418 \h </w:instrText>
        </w:r>
        <w:r w:rsidR="007F4453">
          <w:rPr>
            <w:noProof/>
            <w:webHidden/>
          </w:rPr>
        </w:r>
        <w:r w:rsidR="007F4453">
          <w:rPr>
            <w:noProof/>
            <w:webHidden/>
          </w:rPr>
          <w:fldChar w:fldCharType="separate"/>
        </w:r>
        <w:r w:rsidR="007F4453">
          <w:rPr>
            <w:noProof/>
            <w:webHidden/>
          </w:rPr>
          <w:t>21</w:t>
        </w:r>
        <w:r w:rsidR="007F4453">
          <w:rPr>
            <w:noProof/>
            <w:webHidden/>
          </w:rPr>
          <w:fldChar w:fldCharType="end"/>
        </w:r>
      </w:hyperlink>
    </w:p>
    <w:p w:rsidR="007F4453" w:rsidRDefault="002A7815">
      <w:pPr>
        <w:pStyle w:val="TDC2"/>
        <w:rPr>
          <w:rFonts w:asciiTheme="minorHAnsi" w:eastAsiaTheme="minorEastAsia" w:hAnsiTheme="minorHAnsi" w:cstheme="minorBidi"/>
          <w:i w:val="0"/>
          <w:iCs w:val="0"/>
          <w:noProof/>
          <w:sz w:val="22"/>
          <w:szCs w:val="22"/>
          <w:lang w:val="es-AR" w:eastAsia="es-AR"/>
        </w:rPr>
      </w:pPr>
      <w:hyperlink w:anchor="_Toc492847419" w:history="1">
        <w:r w:rsidR="007F4453" w:rsidRPr="0045464B">
          <w:rPr>
            <w:rStyle w:val="Hipervnculo"/>
            <w:noProof/>
          </w:rPr>
          <w:t>Auditorias</w:t>
        </w:r>
        <w:r w:rsidR="007F4453">
          <w:rPr>
            <w:noProof/>
            <w:webHidden/>
          </w:rPr>
          <w:tab/>
        </w:r>
        <w:r w:rsidR="007F4453">
          <w:rPr>
            <w:noProof/>
            <w:webHidden/>
          </w:rPr>
          <w:fldChar w:fldCharType="begin"/>
        </w:r>
        <w:r w:rsidR="007F4453">
          <w:rPr>
            <w:noProof/>
            <w:webHidden/>
          </w:rPr>
          <w:instrText xml:space="preserve"> PAGEREF _Toc492847419 \h </w:instrText>
        </w:r>
        <w:r w:rsidR="007F4453">
          <w:rPr>
            <w:noProof/>
            <w:webHidden/>
          </w:rPr>
        </w:r>
        <w:r w:rsidR="007F4453">
          <w:rPr>
            <w:noProof/>
            <w:webHidden/>
          </w:rPr>
          <w:fldChar w:fldCharType="separate"/>
        </w:r>
        <w:r w:rsidR="007F4453">
          <w:rPr>
            <w:noProof/>
            <w:webHidden/>
          </w:rPr>
          <w:t>22</w:t>
        </w:r>
        <w:r w:rsidR="007F4453">
          <w:rPr>
            <w:noProof/>
            <w:webHidden/>
          </w:rPr>
          <w:fldChar w:fldCharType="end"/>
        </w:r>
      </w:hyperlink>
    </w:p>
    <w:p w:rsidR="007F4453" w:rsidRDefault="002A7815">
      <w:pPr>
        <w:pStyle w:val="TDC1"/>
        <w:rPr>
          <w:rFonts w:asciiTheme="minorHAnsi" w:eastAsiaTheme="minorEastAsia" w:hAnsiTheme="minorHAnsi" w:cstheme="minorBidi"/>
          <w:b w:val="0"/>
          <w:bCs w:val="0"/>
          <w:noProof/>
          <w:sz w:val="22"/>
          <w:szCs w:val="22"/>
          <w:lang w:val="es-AR" w:eastAsia="es-AR"/>
        </w:rPr>
      </w:pPr>
      <w:hyperlink w:anchor="_Toc492847420" w:history="1">
        <w:r w:rsidR="007F4453" w:rsidRPr="0045464B">
          <w:rPr>
            <w:rStyle w:val="Hipervnculo"/>
            <w:noProof/>
          </w:rPr>
          <w:t>Herramientas, técnicas y metodologías</w:t>
        </w:r>
        <w:r w:rsidR="007F4453">
          <w:rPr>
            <w:noProof/>
            <w:webHidden/>
          </w:rPr>
          <w:tab/>
        </w:r>
        <w:r w:rsidR="007F4453">
          <w:rPr>
            <w:noProof/>
            <w:webHidden/>
          </w:rPr>
          <w:fldChar w:fldCharType="begin"/>
        </w:r>
        <w:r w:rsidR="007F4453">
          <w:rPr>
            <w:noProof/>
            <w:webHidden/>
          </w:rPr>
          <w:instrText xml:space="preserve"> PAGEREF _Toc492847420 \h </w:instrText>
        </w:r>
        <w:r w:rsidR="007F4453">
          <w:rPr>
            <w:noProof/>
            <w:webHidden/>
          </w:rPr>
        </w:r>
        <w:r w:rsidR="007F4453">
          <w:rPr>
            <w:noProof/>
            <w:webHidden/>
          </w:rPr>
          <w:fldChar w:fldCharType="separate"/>
        </w:r>
        <w:r w:rsidR="007F4453">
          <w:rPr>
            <w:noProof/>
            <w:webHidden/>
          </w:rPr>
          <w:t>23</w:t>
        </w:r>
        <w:r w:rsidR="007F4453">
          <w:rPr>
            <w:noProof/>
            <w:webHidden/>
          </w:rPr>
          <w:fldChar w:fldCharType="end"/>
        </w:r>
      </w:hyperlink>
    </w:p>
    <w:p w:rsidR="007F4453" w:rsidRDefault="002A7815">
      <w:pPr>
        <w:pStyle w:val="TDC2"/>
        <w:rPr>
          <w:rFonts w:asciiTheme="minorHAnsi" w:eastAsiaTheme="minorEastAsia" w:hAnsiTheme="minorHAnsi" w:cstheme="minorBidi"/>
          <w:i w:val="0"/>
          <w:iCs w:val="0"/>
          <w:noProof/>
          <w:sz w:val="22"/>
          <w:szCs w:val="22"/>
          <w:lang w:val="es-AR" w:eastAsia="es-AR"/>
        </w:rPr>
      </w:pPr>
      <w:hyperlink w:anchor="_Toc492847421" w:history="1">
        <w:r w:rsidR="007F4453" w:rsidRPr="0045464B">
          <w:rPr>
            <w:rStyle w:val="Hipervnculo"/>
            <w:noProof/>
          </w:rPr>
          <w:t>Herramientas</w:t>
        </w:r>
        <w:r w:rsidR="007F4453">
          <w:rPr>
            <w:noProof/>
            <w:webHidden/>
          </w:rPr>
          <w:tab/>
        </w:r>
        <w:r w:rsidR="007F4453">
          <w:rPr>
            <w:noProof/>
            <w:webHidden/>
          </w:rPr>
          <w:fldChar w:fldCharType="begin"/>
        </w:r>
        <w:r w:rsidR="007F4453">
          <w:rPr>
            <w:noProof/>
            <w:webHidden/>
          </w:rPr>
          <w:instrText xml:space="preserve"> PAGEREF _Toc492847421 \h </w:instrText>
        </w:r>
        <w:r w:rsidR="007F4453">
          <w:rPr>
            <w:noProof/>
            <w:webHidden/>
          </w:rPr>
        </w:r>
        <w:r w:rsidR="007F4453">
          <w:rPr>
            <w:noProof/>
            <w:webHidden/>
          </w:rPr>
          <w:fldChar w:fldCharType="separate"/>
        </w:r>
        <w:r w:rsidR="007F4453">
          <w:rPr>
            <w:noProof/>
            <w:webHidden/>
          </w:rPr>
          <w:t>23</w:t>
        </w:r>
        <w:r w:rsidR="007F4453">
          <w:rPr>
            <w:noProof/>
            <w:webHidden/>
          </w:rPr>
          <w:fldChar w:fldCharType="end"/>
        </w:r>
      </w:hyperlink>
    </w:p>
    <w:p w:rsidR="007F4453" w:rsidRDefault="002A7815">
      <w:pPr>
        <w:pStyle w:val="TDC2"/>
        <w:rPr>
          <w:rFonts w:asciiTheme="minorHAnsi" w:eastAsiaTheme="minorEastAsia" w:hAnsiTheme="minorHAnsi" w:cstheme="minorBidi"/>
          <w:i w:val="0"/>
          <w:iCs w:val="0"/>
          <w:noProof/>
          <w:sz w:val="22"/>
          <w:szCs w:val="22"/>
          <w:lang w:val="es-AR" w:eastAsia="es-AR"/>
        </w:rPr>
      </w:pPr>
      <w:hyperlink w:anchor="_Toc492847422" w:history="1">
        <w:r w:rsidR="007F4453" w:rsidRPr="0045464B">
          <w:rPr>
            <w:rStyle w:val="Hipervnculo"/>
            <w:noProof/>
          </w:rPr>
          <w:t>Técnicas</w:t>
        </w:r>
        <w:r w:rsidR="007F4453">
          <w:rPr>
            <w:noProof/>
            <w:webHidden/>
          </w:rPr>
          <w:tab/>
        </w:r>
        <w:r w:rsidR="007F4453">
          <w:rPr>
            <w:noProof/>
            <w:webHidden/>
          </w:rPr>
          <w:fldChar w:fldCharType="begin"/>
        </w:r>
        <w:r w:rsidR="007F4453">
          <w:rPr>
            <w:noProof/>
            <w:webHidden/>
          </w:rPr>
          <w:instrText xml:space="preserve"> PAGEREF _Toc492847422 \h </w:instrText>
        </w:r>
        <w:r w:rsidR="007F4453">
          <w:rPr>
            <w:noProof/>
            <w:webHidden/>
          </w:rPr>
        </w:r>
        <w:r w:rsidR="007F4453">
          <w:rPr>
            <w:noProof/>
            <w:webHidden/>
          </w:rPr>
          <w:fldChar w:fldCharType="separate"/>
        </w:r>
        <w:r w:rsidR="007F4453">
          <w:rPr>
            <w:noProof/>
            <w:webHidden/>
          </w:rPr>
          <w:t>23</w:t>
        </w:r>
        <w:r w:rsidR="007F4453">
          <w:rPr>
            <w:noProof/>
            <w:webHidden/>
          </w:rPr>
          <w:fldChar w:fldCharType="end"/>
        </w:r>
      </w:hyperlink>
    </w:p>
    <w:p w:rsidR="007F4453" w:rsidRDefault="002A7815">
      <w:pPr>
        <w:pStyle w:val="TDC2"/>
        <w:rPr>
          <w:rFonts w:asciiTheme="minorHAnsi" w:eastAsiaTheme="minorEastAsia" w:hAnsiTheme="minorHAnsi" w:cstheme="minorBidi"/>
          <w:i w:val="0"/>
          <w:iCs w:val="0"/>
          <w:noProof/>
          <w:sz w:val="22"/>
          <w:szCs w:val="22"/>
          <w:lang w:val="es-AR" w:eastAsia="es-AR"/>
        </w:rPr>
      </w:pPr>
      <w:hyperlink w:anchor="_Toc492847423" w:history="1">
        <w:r w:rsidR="007F4453" w:rsidRPr="0045464B">
          <w:rPr>
            <w:rStyle w:val="Hipervnculo"/>
            <w:noProof/>
          </w:rPr>
          <w:t>Metodologías</w:t>
        </w:r>
        <w:r w:rsidR="007F4453">
          <w:rPr>
            <w:noProof/>
            <w:webHidden/>
          </w:rPr>
          <w:tab/>
        </w:r>
        <w:r w:rsidR="007F4453">
          <w:rPr>
            <w:noProof/>
            <w:webHidden/>
          </w:rPr>
          <w:fldChar w:fldCharType="begin"/>
        </w:r>
        <w:r w:rsidR="007F4453">
          <w:rPr>
            <w:noProof/>
            <w:webHidden/>
          </w:rPr>
          <w:instrText xml:space="preserve"> PAGEREF _Toc492847423 \h </w:instrText>
        </w:r>
        <w:r w:rsidR="007F4453">
          <w:rPr>
            <w:noProof/>
            <w:webHidden/>
          </w:rPr>
        </w:r>
        <w:r w:rsidR="007F4453">
          <w:rPr>
            <w:noProof/>
            <w:webHidden/>
          </w:rPr>
          <w:fldChar w:fldCharType="separate"/>
        </w:r>
        <w:r w:rsidR="007F4453">
          <w:rPr>
            <w:noProof/>
            <w:webHidden/>
          </w:rPr>
          <w:t>23</w:t>
        </w:r>
        <w:r w:rsidR="007F4453">
          <w:rPr>
            <w:noProof/>
            <w:webHidden/>
          </w:rPr>
          <w:fldChar w:fldCharType="end"/>
        </w:r>
      </w:hyperlink>
    </w:p>
    <w:p w:rsidR="007F4453" w:rsidRDefault="002A7815">
      <w:pPr>
        <w:pStyle w:val="TDC1"/>
        <w:rPr>
          <w:rFonts w:asciiTheme="minorHAnsi" w:eastAsiaTheme="minorEastAsia" w:hAnsiTheme="minorHAnsi" w:cstheme="minorBidi"/>
          <w:b w:val="0"/>
          <w:bCs w:val="0"/>
          <w:noProof/>
          <w:sz w:val="22"/>
          <w:szCs w:val="22"/>
          <w:lang w:val="es-AR" w:eastAsia="es-AR"/>
        </w:rPr>
      </w:pPr>
      <w:hyperlink w:anchor="_Toc492847424" w:history="1">
        <w:r w:rsidR="007F4453" w:rsidRPr="0045464B">
          <w:rPr>
            <w:rStyle w:val="Hipervnculo"/>
            <w:noProof/>
          </w:rPr>
          <w:t>Gestión de riesgos</w:t>
        </w:r>
        <w:r w:rsidR="007F4453">
          <w:rPr>
            <w:noProof/>
            <w:webHidden/>
          </w:rPr>
          <w:tab/>
        </w:r>
        <w:r w:rsidR="007F4453">
          <w:rPr>
            <w:noProof/>
            <w:webHidden/>
          </w:rPr>
          <w:fldChar w:fldCharType="begin"/>
        </w:r>
        <w:r w:rsidR="007F4453">
          <w:rPr>
            <w:noProof/>
            <w:webHidden/>
          </w:rPr>
          <w:instrText xml:space="preserve"> PAGEREF _Toc492847424 \h </w:instrText>
        </w:r>
        <w:r w:rsidR="007F4453">
          <w:rPr>
            <w:noProof/>
            <w:webHidden/>
          </w:rPr>
        </w:r>
        <w:r w:rsidR="007F4453">
          <w:rPr>
            <w:noProof/>
            <w:webHidden/>
          </w:rPr>
          <w:fldChar w:fldCharType="separate"/>
        </w:r>
        <w:r w:rsidR="007F4453">
          <w:rPr>
            <w:noProof/>
            <w:webHidden/>
          </w:rPr>
          <w:t>24</w:t>
        </w:r>
        <w:r w:rsidR="007F4453">
          <w:rPr>
            <w:noProof/>
            <w:webHidden/>
          </w:rPr>
          <w:fldChar w:fldCharType="end"/>
        </w:r>
      </w:hyperlink>
    </w:p>
    <w:p w:rsidR="007F4453" w:rsidRDefault="002A7815">
      <w:pPr>
        <w:pStyle w:val="TDC1"/>
        <w:rPr>
          <w:rFonts w:asciiTheme="minorHAnsi" w:eastAsiaTheme="minorEastAsia" w:hAnsiTheme="minorHAnsi" w:cstheme="minorBidi"/>
          <w:b w:val="0"/>
          <w:bCs w:val="0"/>
          <w:noProof/>
          <w:sz w:val="22"/>
          <w:szCs w:val="22"/>
          <w:lang w:val="es-AR" w:eastAsia="es-AR"/>
        </w:rPr>
      </w:pPr>
      <w:hyperlink w:anchor="_Toc492847425" w:history="1">
        <w:r w:rsidR="007F4453" w:rsidRPr="0045464B">
          <w:rPr>
            <w:rStyle w:val="Hipervnculo"/>
            <w:noProof/>
          </w:rPr>
          <w:t>Anexos</w:t>
        </w:r>
        <w:r w:rsidR="007F4453">
          <w:rPr>
            <w:noProof/>
            <w:webHidden/>
          </w:rPr>
          <w:tab/>
        </w:r>
        <w:r w:rsidR="007F4453">
          <w:rPr>
            <w:noProof/>
            <w:webHidden/>
          </w:rPr>
          <w:fldChar w:fldCharType="begin"/>
        </w:r>
        <w:r w:rsidR="007F4453">
          <w:rPr>
            <w:noProof/>
            <w:webHidden/>
          </w:rPr>
          <w:instrText xml:space="preserve"> PAGEREF _Toc492847425 \h </w:instrText>
        </w:r>
        <w:r w:rsidR="007F4453">
          <w:rPr>
            <w:noProof/>
            <w:webHidden/>
          </w:rPr>
        </w:r>
        <w:r w:rsidR="007F4453">
          <w:rPr>
            <w:noProof/>
            <w:webHidden/>
          </w:rPr>
          <w:fldChar w:fldCharType="separate"/>
        </w:r>
        <w:r w:rsidR="007F4453">
          <w:rPr>
            <w:noProof/>
            <w:webHidden/>
          </w:rPr>
          <w:t>24</w:t>
        </w:r>
        <w:r w:rsidR="007F4453">
          <w:rPr>
            <w:noProof/>
            <w:webHidden/>
          </w:rPr>
          <w:fldChar w:fldCharType="end"/>
        </w:r>
      </w:hyperlink>
    </w:p>
    <w:p w:rsidR="007F4453" w:rsidRDefault="002A7815">
      <w:pPr>
        <w:pStyle w:val="TDC2"/>
        <w:rPr>
          <w:rFonts w:asciiTheme="minorHAnsi" w:eastAsiaTheme="minorEastAsia" w:hAnsiTheme="minorHAnsi" w:cstheme="minorBidi"/>
          <w:i w:val="0"/>
          <w:iCs w:val="0"/>
          <w:noProof/>
          <w:sz w:val="22"/>
          <w:szCs w:val="22"/>
          <w:lang w:val="es-AR" w:eastAsia="es-AR"/>
        </w:rPr>
      </w:pPr>
      <w:hyperlink w:anchor="_Toc492847426" w:history="1">
        <w:r w:rsidR="007F4453" w:rsidRPr="0045464B">
          <w:rPr>
            <w:rStyle w:val="Hipervnculo"/>
            <w:noProof/>
          </w:rPr>
          <w:t>Formulario de Pedidos  y Detección de Cambios</w:t>
        </w:r>
        <w:r w:rsidR="007F4453">
          <w:rPr>
            <w:noProof/>
            <w:webHidden/>
          </w:rPr>
          <w:tab/>
        </w:r>
        <w:r w:rsidR="007F4453">
          <w:rPr>
            <w:noProof/>
            <w:webHidden/>
          </w:rPr>
          <w:fldChar w:fldCharType="begin"/>
        </w:r>
        <w:r w:rsidR="007F4453">
          <w:rPr>
            <w:noProof/>
            <w:webHidden/>
          </w:rPr>
          <w:instrText xml:space="preserve"> PAGEREF _Toc492847426 \h </w:instrText>
        </w:r>
        <w:r w:rsidR="007F4453">
          <w:rPr>
            <w:noProof/>
            <w:webHidden/>
          </w:rPr>
        </w:r>
        <w:r w:rsidR="007F4453">
          <w:rPr>
            <w:noProof/>
            <w:webHidden/>
          </w:rPr>
          <w:fldChar w:fldCharType="separate"/>
        </w:r>
        <w:r w:rsidR="007F4453">
          <w:rPr>
            <w:noProof/>
            <w:webHidden/>
          </w:rPr>
          <w:t>24</w:t>
        </w:r>
        <w:r w:rsidR="007F4453">
          <w:rPr>
            <w:noProof/>
            <w:webHidden/>
          </w:rPr>
          <w:fldChar w:fldCharType="end"/>
        </w:r>
      </w:hyperlink>
    </w:p>
    <w:p w:rsidR="000F79DF" w:rsidRDefault="001001E1" w:rsidP="000F79DF">
      <w:pPr>
        <w:tabs>
          <w:tab w:val="left" w:pos="5954"/>
        </w:tabs>
      </w:pPr>
      <w:r>
        <w:fldChar w:fldCharType="end"/>
      </w:r>
    </w:p>
    <w:p w:rsidR="0040066E" w:rsidRDefault="0040066E" w:rsidP="000F79DF">
      <w:pPr>
        <w:ind w:left="0" w:firstLine="0"/>
      </w:pPr>
    </w:p>
    <w:p w:rsidR="00A13DBA" w:rsidRDefault="00861B8F" w:rsidP="009A3173">
      <w:pPr>
        <w:pStyle w:val="PSI-Ttulo"/>
      </w:pPr>
      <w:r>
        <w:br w:type="page"/>
      </w:r>
      <w:r w:rsidR="00C6106D">
        <w:rPr>
          <w:lang w:val="es-AR"/>
        </w:rPr>
        <w:lastRenderedPageBreak/>
        <w:t>Plan de SQA</w:t>
      </w:r>
    </w:p>
    <w:p w:rsidR="007D0783" w:rsidRDefault="007D0783" w:rsidP="00D805D1">
      <w:pPr>
        <w:pStyle w:val="PSI-Ttulo1"/>
      </w:pPr>
      <w:bookmarkStart w:id="0" w:name="_Toc21938333"/>
    </w:p>
    <w:p w:rsidR="00D805D1" w:rsidRDefault="00D805D1" w:rsidP="00D805D1">
      <w:pPr>
        <w:pStyle w:val="PSI-Ttulo1"/>
      </w:pPr>
      <w:bookmarkStart w:id="1" w:name="_Toc492847375"/>
      <w:r>
        <w:t>Propósito</w:t>
      </w:r>
      <w:bookmarkEnd w:id="0"/>
      <w:bookmarkEnd w:id="1"/>
    </w:p>
    <w:p w:rsidR="00C41945" w:rsidRDefault="001D4972" w:rsidP="001D4972">
      <w:pPr>
        <w:jc w:val="both"/>
      </w:pPr>
      <w:r>
        <w:t>El propósito es el establecimiento de pautas y actividades que deben llevarse a cabo para garantizar la calidad del producto de software a desarrollar. Además, se busca verificar que el software y la documentación a entregar cumplan con todos los requerimientos.</w:t>
      </w:r>
    </w:p>
    <w:p w:rsidR="001D4972" w:rsidRDefault="001D4972" w:rsidP="001D4972">
      <w:pPr>
        <w:jc w:val="both"/>
      </w:pPr>
      <w:r>
        <w:t>Los objetivos específicos que se buscan con el presente Plan de SQA son:</w:t>
      </w:r>
    </w:p>
    <w:p w:rsidR="001D4972" w:rsidRDefault="001D4972" w:rsidP="001D4972">
      <w:pPr>
        <w:numPr>
          <w:ilvl w:val="0"/>
          <w:numId w:val="5"/>
        </w:numPr>
        <w:jc w:val="both"/>
      </w:pPr>
      <w:r>
        <w:t>Cumplir con los estándares, normas y convenciones aceptadas por los integrantes del grupo de desarrollo.</w:t>
      </w:r>
    </w:p>
    <w:p w:rsidR="001D4972" w:rsidRDefault="001D4972" w:rsidP="001D4972">
      <w:pPr>
        <w:numPr>
          <w:ilvl w:val="0"/>
          <w:numId w:val="5"/>
        </w:numPr>
        <w:jc w:val="both"/>
      </w:pPr>
      <w:r>
        <w:t>Generar el compromiso de cada uno de los integrantes del grupo de desarrollo para el aseguramiento de la calidad y la detección de errores.</w:t>
      </w:r>
    </w:p>
    <w:p w:rsidR="001D4972" w:rsidRDefault="001D4972" w:rsidP="001D4972">
      <w:pPr>
        <w:numPr>
          <w:ilvl w:val="0"/>
          <w:numId w:val="5"/>
        </w:numPr>
        <w:jc w:val="both"/>
      </w:pPr>
      <w:r>
        <w:t>Asegurar el cumplimiento de cada uno de los requerimientos especificados.</w:t>
      </w:r>
    </w:p>
    <w:p w:rsidR="001D4972" w:rsidRDefault="001D4972" w:rsidP="001D4972">
      <w:pPr>
        <w:numPr>
          <w:ilvl w:val="0"/>
          <w:numId w:val="5"/>
        </w:numPr>
        <w:jc w:val="both"/>
      </w:pPr>
      <w:r>
        <w:t>Controlar la configuración del software y la documentación asociada.</w:t>
      </w:r>
    </w:p>
    <w:p w:rsidR="001D4972" w:rsidRDefault="001D4972" w:rsidP="001D4972">
      <w:pPr>
        <w:numPr>
          <w:ilvl w:val="0"/>
          <w:numId w:val="5"/>
        </w:numPr>
        <w:jc w:val="both"/>
      </w:pPr>
      <w:r>
        <w:t>Especificar las pruebas, revisiones y controles a realizar para el aseguramiento de la calidad del software.</w:t>
      </w:r>
    </w:p>
    <w:p w:rsidR="001D4972" w:rsidRDefault="001D4972" w:rsidP="001D4972">
      <w:pPr>
        <w:jc w:val="both"/>
      </w:pPr>
      <w:r>
        <w:t>Los procedimientos definidos en el presente documento se utilizaran para examinar las prestaciones que brindara el sistema, así como examinar la documentación para determinar que ambos cumplieron con los requerimientos.</w:t>
      </w:r>
    </w:p>
    <w:p w:rsidR="003D11E6" w:rsidRDefault="003D11E6" w:rsidP="00886029">
      <w:pPr>
        <w:pStyle w:val="PSI-Comentario"/>
      </w:pPr>
    </w:p>
    <w:p w:rsidR="00D805D1" w:rsidRDefault="00D805D1" w:rsidP="00D805D1">
      <w:pPr>
        <w:pStyle w:val="PSI-Ttulo2"/>
      </w:pPr>
      <w:bookmarkStart w:id="2" w:name="_Toc21938334"/>
      <w:bookmarkStart w:id="3" w:name="_Toc492847376"/>
      <w:r w:rsidRPr="00D7540D">
        <w:t>Referencias</w:t>
      </w:r>
      <w:bookmarkEnd w:id="2"/>
      <w:bookmarkEnd w:id="3"/>
    </w:p>
    <w:p w:rsidR="00D7540D" w:rsidRPr="00585359" w:rsidRDefault="00D805D1" w:rsidP="00585359">
      <w:pPr>
        <w:numPr>
          <w:ilvl w:val="0"/>
          <w:numId w:val="5"/>
        </w:numPr>
        <w:rPr>
          <w:lang w:val="en-US"/>
        </w:rPr>
      </w:pPr>
      <w:r w:rsidRPr="00585359">
        <w:rPr>
          <w:lang w:val="en-US"/>
        </w:rPr>
        <w:t xml:space="preserve">ANSI/IEEE </w:t>
      </w:r>
      <w:proofErr w:type="spellStart"/>
      <w:proofErr w:type="gramStart"/>
      <w:r w:rsidRPr="00585359">
        <w:rPr>
          <w:lang w:val="en-US"/>
        </w:rPr>
        <w:t>Std</w:t>
      </w:r>
      <w:proofErr w:type="spellEnd"/>
      <w:proofErr w:type="gramEnd"/>
      <w:r w:rsidRPr="00585359">
        <w:rPr>
          <w:lang w:val="en-US"/>
        </w:rPr>
        <w:t xml:space="preserve"> 730.1-1989, IEEE Standard for Software Quality</w:t>
      </w:r>
      <w:r w:rsidR="00585359">
        <w:rPr>
          <w:lang w:val="en-US"/>
        </w:rPr>
        <w:t xml:space="preserve"> Assurance.</w:t>
      </w:r>
    </w:p>
    <w:p w:rsidR="007A6ECE" w:rsidRDefault="00D7540D" w:rsidP="00585359">
      <w:pPr>
        <w:numPr>
          <w:ilvl w:val="0"/>
          <w:numId w:val="5"/>
        </w:numPr>
      </w:pPr>
      <w:r>
        <w:t xml:space="preserve">Documento </w:t>
      </w:r>
      <w:r w:rsidR="007A6ECE">
        <w:t xml:space="preserve">Plantilla </w:t>
      </w:r>
      <w:r w:rsidR="00585359">
        <w:t>G</w:t>
      </w:r>
      <w:r>
        <w:t>estión</w:t>
      </w:r>
      <w:r w:rsidR="00585359">
        <w:t xml:space="preserve"> de Riesgos.</w:t>
      </w:r>
    </w:p>
    <w:p w:rsidR="00D7540D" w:rsidRDefault="00585359" w:rsidP="00585359">
      <w:pPr>
        <w:numPr>
          <w:ilvl w:val="0"/>
          <w:numId w:val="5"/>
        </w:numPr>
      </w:pPr>
      <w:r>
        <w:t>Documento Plan de Gestión de Ri</w:t>
      </w:r>
      <w:r w:rsidR="00D7540D">
        <w:t>esgos</w:t>
      </w:r>
      <w:r>
        <w:t>.</w:t>
      </w:r>
    </w:p>
    <w:p w:rsidR="007A6ECE" w:rsidRDefault="00585359" w:rsidP="00585359">
      <w:pPr>
        <w:numPr>
          <w:ilvl w:val="0"/>
          <w:numId w:val="5"/>
        </w:numPr>
      </w:pPr>
      <w:r>
        <w:t>Documento P</w:t>
      </w:r>
      <w:r w:rsidR="00C51B80">
        <w:t>lantilla</w:t>
      </w:r>
      <w:r w:rsidR="007A6ECE" w:rsidRPr="007A6ECE">
        <w:t xml:space="preserve"> de </w:t>
      </w:r>
      <w:r>
        <w:t>R</w:t>
      </w:r>
      <w:r w:rsidR="007A6ECE" w:rsidRPr="007A6ECE">
        <w:t>evisión de SQA</w:t>
      </w:r>
      <w:r>
        <w:t>.</w:t>
      </w:r>
    </w:p>
    <w:p w:rsidR="007A6ECE" w:rsidRDefault="00D7540D" w:rsidP="00585359">
      <w:pPr>
        <w:numPr>
          <w:ilvl w:val="0"/>
          <w:numId w:val="5"/>
        </w:numPr>
      </w:pPr>
      <w:r>
        <w:t xml:space="preserve">Documento </w:t>
      </w:r>
      <w:r w:rsidR="007A6ECE" w:rsidRPr="007A6ECE">
        <w:t>Informe Final de SQA</w:t>
      </w:r>
      <w:r w:rsidR="00585359">
        <w:t>.</w:t>
      </w:r>
    </w:p>
    <w:p w:rsidR="007A6ECE" w:rsidRDefault="00585359" w:rsidP="00585359">
      <w:pPr>
        <w:numPr>
          <w:ilvl w:val="0"/>
          <w:numId w:val="5"/>
        </w:numPr>
      </w:pPr>
      <w:r>
        <w:t>Documento P</w:t>
      </w:r>
      <w:r w:rsidR="00D7540D">
        <w:t>lantilla</w:t>
      </w:r>
      <w:r>
        <w:t xml:space="preserve"> de Revisión Técnica F</w:t>
      </w:r>
      <w:r w:rsidR="007A6ECE" w:rsidRPr="007A6ECE">
        <w:t>ormal</w:t>
      </w:r>
      <w:r>
        <w:t>.</w:t>
      </w:r>
    </w:p>
    <w:p w:rsidR="00585359" w:rsidRDefault="00585359" w:rsidP="00585359">
      <w:pPr>
        <w:numPr>
          <w:ilvl w:val="0"/>
          <w:numId w:val="5"/>
        </w:numPr>
      </w:pPr>
      <w:r>
        <w:t>Documento Plan de Pruebas del Software.</w:t>
      </w:r>
    </w:p>
    <w:p w:rsidR="00585359" w:rsidRDefault="00585359" w:rsidP="00585359">
      <w:pPr>
        <w:numPr>
          <w:ilvl w:val="0"/>
          <w:numId w:val="5"/>
        </w:numPr>
      </w:pPr>
      <w:r>
        <w:t>Documento Plan de Gestión de Configuración.</w:t>
      </w:r>
    </w:p>
    <w:p w:rsidR="001C258C" w:rsidRDefault="001C258C" w:rsidP="00585359">
      <w:pPr>
        <w:numPr>
          <w:ilvl w:val="0"/>
          <w:numId w:val="5"/>
        </w:numPr>
      </w:pPr>
      <w:r>
        <w:t>Documento Especificación de Casos de Uso.</w:t>
      </w:r>
    </w:p>
    <w:p w:rsidR="00351D45" w:rsidRPr="001C258C" w:rsidRDefault="00C92E36" w:rsidP="001C258C">
      <w:pPr>
        <w:numPr>
          <w:ilvl w:val="0"/>
          <w:numId w:val="5"/>
        </w:numPr>
        <w:rPr>
          <w:lang w:val="en-US"/>
        </w:rPr>
      </w:pPr>
      <w:proofErr w:type="spellStart"/>
      <w:r w:rsidRPr="00351D45">
        <w:rPr>
          <w:lang w:val="en-US"/>
        </w:rPr>
        <w:lastRenderedPageBreak/>
        <w:t>SQuaRE</w:t>
      </w:r>
      <w:proofErr w:type="spellEnd"/>
      <w:r w:rsidRPr="00351D45">
        <w:rPr>
          <w:lang w:val="en-US"/>
        </w:rPr>
        <w:t>, ISO 25000:2005,</w:t>
      </w:r>
      <w:r w:rsidR="001C258C">
        <w:rPr>
          <w:lang w:val="en-US"/>
        </w:rPr>
        <w:t xml:space="preserve"> </w:t>
      </w:r>
      <w:r w:rsidRPr="001C258C">
        <w:rPr>
          <w:lang w:val="en-US"/>
        </w:rPr>
        <w:t>Quality management systems – Requirements ISO 9001:2008</w:t>
      </w:r>
    </w:p>
    <w:p w:rsidR="00C92E36" w:rsidRPr="005F71FE" w:rsidRDefault="00C92E36" w:rsidP="00C92E36">
      <w:pPr>
        <w:pStyle w:val="Ttulo4"/>
        <w:rPr>
          <w:rFonts w:asciiTheme="minorHAnsi" w:eastAsiaTheme="minorHAnsi" w:hAnsiTheme="minorHAnsi" w:cstheme="minorBidi"/>
          <w:b w:val="0"/>
          <w:bCs w:val="0"/>
          <w:iCs w:val="0"/>
          <w:color w:val="548DD4"/>
          <w:szCs w:val="21"/>
          <w:lang w:val="en-US"/>
        </w:rPr>
      </w:pPr>
    </w:p>
    <w:p w:rsidR="00D805D1" w:rsidRPr="005F71FE" w:rsidRDefault="00D805D1" w:rsidP="00D805D1">
      <w:pPr>
        <w:pStyle w:val="PSI-Ttulo1"/>
      </w:pPr>
      <w:bookmarkStart w:id="4" w:name="_Toc21938335"/>
      <w:bookmarkStart w:id="5" w:name="_Toc492847377"/>
      <w:r w:rsidRPr="005F71FE">
        <w:t>Gestión</w:t>
      </w:r>
      <w:bookmarkEnd w:id="4"/>
      <w:bookmarkEnd w:id="5"/>
    </w:p>
    <w:p w:rsidR="001C258C" w:rsidRDefault="001C258C" w:rsidP="0050444A">
      <w:pPr>
        <w:jc w:val="both"/>
      </w:pPr>
      <w:r>
        <w:t>La gestión del proyecto está a cargo del líder del proyecto, sin embargo será monitoreada en conjunto con los gerentes de calidad. Se intenta llevar un control que permita establecer que las actividades se ajustan al plan propuesto y minimizar las posibles desviaciones.</w:t>
      </w:r>
    </w:p>
    <w:p w:rsidR="007D0783" w:rsidRDefault="007D0783" w:rsidP="00D805D1">
      <w:pPr>
        <w:pStyle w:val="PSI-Ttulo2"/>
      </w:pPr>
      <w:bookmarkStart w:id="6" w:name="_Toc21938336"/>
    </w:p>
    <w:p w:rsidR="00D805D1" w:rsidRDefault="00D805D1" w:rsidP="00D805D1">
      <w:pPr>
        <w:pStyle w:val="PSI-Ttulo2"/>
      </w:pPr>
      <w:bookmarkStart w:id="7" w:name="_Toc492847378"/>
      <w:r>
        <w:t>Organización</w:t>
      </w:r>
      <w:bookmarkEnd w:id="6"/>
      <w:bookmarkEnd w:id="7"/>
    </w:p>
    <w:p w:rsidR="001C258C" w:rsidRDefault="001C258C" w:rsidP="0050444A">
      <w:pPr>
        <w:jc w:val="both"/>
      </w:pPr>
      <w:r>
        <w:t>La mayoría de las actividades que se realizan durante el desarrollo del proyecto impactan en la calidad del producto final. Las líneas de trabajo que tienen un impacto directo son las siguientes:</w:t>
      </w:r>
    </w:p>
    <w:p w:rsidR="001C258C" w:rsidRDefault="001C258C" w:rsidP="001C258C">
      <w:pPr>
        <w:numPr>
          <w:ilvl w:val="0"/>
          <w:numId w:val="5"/>
        </w:numPr>
        <w:jc w:val="both"/>
      </w:pPr>
      <w:r>
        <w:t>Requerimientos.</w:t>
      </w:r>
    </w:p>
    <w:p w:rsidR="001C258C" w:rsidRDefault="001C258C" w:rsidP="001C258C">
      <w:pPr>
        <w:numPr>
          <w:ilvl w:val="0"/>
          <w:numId w:val="5"/>
        </w:numPr>
        <w:jc w:val="both"/>
      </w:pPr>
      <w:r>
        <w:t>Análisis.</w:t>
      </w:r>
    </w:p>
    <w:p w:rsidR="001C258C" w:rsidRDefault="001C258C" w:rsidP="001C258C">
      <w:pPr>
        <w:numPr>
          <w:ilvl w:val="0"/>
          <w:numId w:val="5"/>
        </w:numPr>
        <w:jc w:val="both"/>
      </w:pPr>
      <w:r>
        <w:t>Diseño.</w:t>
      </w:r>
    </w:p>
    <w:p w:rsidR="001C258C" w:rsidRDefault="001C258C" w:rsidP="001C258C">
      <w:pPr>
        <w:numPr>
          <w:ilvl w:val="0"/>
          <w:numId w:val="5"/>
        </w:numPr>
        <w:jc w:val="both"/>
      </w:pPr>
      <w:r>
        <w:t>Implementación.</w:t>
      </w:r>
    </w:p>
    <w:p w:rsidR="001C258C" w:rsidRDefault="001C258C" w:rsidP="001C258C">
      <w:pPr>
        <w:numPr>
          <w:ilvl w:val="0"/>
          <w:numId w:val="5"/>
        </w:numPr>
        <w:jc w:val="both"/>
      </w:pPr>
      <w:r>
        <w:t>Pruebas.</w:t>
      </w:r>
    </w:p>
    <w:p w:rsidR="001C258C" w:rsidRDefault="001C258C" w:rsidP="001C258C">
      <w:pPr>
        <w:jc w:val="both"/>
      </w:pPr>
      <w:r>
        <w:t>El equipo de trabajo está compuesto por tres personas que se organizan de la siguiente forma:</w:t>
      </w:r>
    </w:p>
    <w:p w:rsidR="001C258C" w:rsidRDefault="001C258C" w:rsidP="001C258C">
      <w:pPr>
        <w:ind w:left="0" w:firstLine="0"/>
        <w:jc w:val="both"/>
      </w:pPr>
    </w:p>
    <w:tbl>
      <w:tblPr>
        <w:tblStyle w:val="Tablaconcuadrcula"/>
        <w:tblW w:w="8835" w:type="dxa"/>
        <w:tblInd w:w="357" w:type="dxa"/>
        <w:tblLook w:val="04A0" w:firstRow="1" w:lastRow="0" w:firstColumn="1" w:lastColumn="0" w:noHBand="0" w:noVBand="1"/>
      </w:tblPr>
      <w:tblGrid>
        <w:gridCol w:w="3034"/>
        <w:gridCol w:w="3015"/>
        <w:gridCol w:w="2786"/>
      </w:tblGrid>
      <w:tr w:rsidR="001C258C" w:rsidTr="00A41F6E">
        <w:trPr>
          <w:trHeight w:val="454"/>
        </w:trPr>
        <w:tc>
          <w:tcPr>
            <w:tcW w:w="3034" w:type="dxa"/>
            <w:shd w:val="clear" w:color="auto" w:fill="D9D9D9" w:themeFill="background1" w:themeFillShade="D9"/>
            <w:vAlign w:val="center"/>
          </w:tcPr>
          <w:p w:rsidR="001C258C" w:rsidRPr="001C258C" w:rsidRDefault="001C258C" w:rsidP="00A41F6E">
            <w:pPr>
              <w:spacing w:before="0"/>
              <w:ind w:left="0" w:firstLine="0"/>
              <w:jc w:val="center"/>
              <w:rPr>
                <w:b/>
              </w:rPr>
            </w:pPr>
            <w:r w:rsidRPr="001C258C">
              <w:rPr>
                <w:b/>
              </w:rPr>
              <w:t>Rol</w:t>
            </w:r>
          </w:p>
        </w:tc>
        <w:tc>
          <w:tcPr>
            <w:tcW w:w="3015" w:type="dxa"/>
            <w:shd w:val="clear" w:color="auto" w:fill="D9D9D9" w:themeFill="background1" w:themeFillShade="D9"/>
            <w:vAlign w:val="center"/>
          </w:tcPr>
          <w:p w:rsidR="001C258C" w:rsidRPr="001C258C" w:rsidRDefault="001C258C" w:rsidP="00A41F6E">
            <w:pPr>
              <w:spacing w:before="0"/>
              <w:ind w:left="0" w:firstLine="0"/>
              <w:jc w:val="center"/>
              <w:rPr>
                <w:b/>
              </w:rPr>
            </w:pPr>
            <w:r w:rsidRPr="001C258C">
              <w:rPr>
                <w:b/>
              </w:rPr>
              <w:t>Descripción</w:t>
            </w:r>
          </w:p>
        </w:tc>
        <w:tc>
          <w:tcPr>
            <w:tcW w:w="2786" w:type="dxa"/>
            <w:shd w:val="clear" w:color="auto" w:fill="D9D9D9" w:themeFill="background1" w:themeFillShade="D9"/>
            <w:vAlign w:val="center"/>
          </w:tcPr>
          <w:p w:rsidR="001C258C" w:rsidRPr="001C258C" w:rsidRDefault="001C258C" w:rsidP="00A41F6E">
            <w:pPr>
              <w:spacing w:before="0"/>
              <w:ind w:left="0" w:firstLine="0"/>
              <w:jc w:val="center"/>
              <w:rPr>
                <w:b/>
              </w:rPr>
            </w:pPr>
            <w:r w:rsidRPr="001C258C">
              <w:rPr>
                <w:b/>
              </w:rPr>
              <w:t>Responsable</w:t>
            </w:r>
          </w:p>
        </w:tc>
      </w:tr>
      <w:tr w:rsidR="00AF0952" w:rsidTr="00A41F6E">
        <w:tc>
          <w:tcPr>
            <w:tcW w:w="3034" w:type="dxa"/>
          </w:tcPr>
          <w:p w:rsidR="00AF0952" w:rsidRDefault="00AF0952" w:rsidP="00AF0952">
            <w:pPr>
              <w:ind w:left="0" w:firstLine="0"/>
              <w:jc w:val="both"/>
            </w:pPr>
            <w:r>
              <w:t>Administrador de configuración</w:t>
            </w:r>
          </w:p>
        </w:tc>
        <w:tc>
          <w:tcPr>
            <w:tcW w:w="3015" w:type="dxa"/>
          </w:tcPr>
          <w:p w:rsidR="00AF0952" w:rsidRDefault="00AF0952" w:rsidP="00AF0952">
            <w:pPr>
              <w:jc w:val="both"/>
            </w:pPr>
            <w:r>
              <w:t>Administra los elementos de configuración del proyecto.</w:t>
            </w:r>
          </w:p>
        </w:tc>
        <w:tc>
          <w:tcPr>
            <w:tcW w:w="2786" w:type="dxa"/>
          </w:tcPr>
          <w:p w:rsidR="00AF0952" w:rsidRDefault="00A41F6E" w:rsidP="00AF0952">
            <w:pPr>
              <w:ind w:left="0" w:firstLine="0"/>
              <w:jc w:val="both"/>
            </w:pPr>
            <w:r>
              <w:t>Oyarzo</w:t>
            </w:r>
          </w:p>
        </w:tc>
      </w:tr>
      <w:tr w:rsidR="00AF0952" w:rsidTr="00A41F6E">
        <w:tc>
          <w:tcPr>
            <w:tcW w:w="3034" w:type="dxa"/>
          </w:tcPr>
          <w:p w:rsidR="00AF0952" w:rsidRDefault="00AF0952" w:rsidP="00AF0952">
            <w:pPr>
              <w:ind w:left="0" w:firstLine="0"/>
              <w:jc w:val="both"/>
            </w:pPr>
            <w:r>
              <w:t>Analista</w:t>
            </w:r>
          </w:p>
        </w:tc>
        <w:tc>
          <w:tcPr>
            <w:tcW w:w="3015" w:type="dxa"/>
          </w:tcPr>
          <w:p w:rsidR="00AF0952" w:rsidRDefault="00AF0952" w:rsidP="00AF0952">
            <w:pPr>
              <w:jc w:val="both"/>
            </w:pPr>
            <w:r>
              <w:t xml:space="preserve">Obtiene información para comprender el problema, capturar y ajustar las prioridades para los requerimientos. </w:t>
            </w:r>
          </w:p>
        </w:tc>
        <w:tc>
          <w:tcPr>
            <w:tcW w:w="2786" w:type="dxa"/>
          </w:tcPr>
          <w:p w:rsidR="00AF0952" w:rsidRDefault="00A41F6E" w:rsidP="00AF0952">
            <w:pPr>
              <w:ind w:left="0" w:firstLine="0"/>
              <w:jc w:val="both"/>
            </w:pPr>
            <w:r>
              <w:t>Oyarzo, Quiroga y Márquez</w:t>
            </w:r>
          </w:p>
        </w:tc>
      </w:tr>
      <w:tr w:rsidR="00AF0952" w:rsidTr="00A41F6E">
        <w:tc>
          <w:tcPr>
            <w:tcW w:w="3034" w:type="dxa"/>
          </w:tcPr>
          <w:p w:rsidR="00AF0952" w:rsidRDefault="00AF0952" w:rsidP="00AF0952">
            <w:pPr>
              <w:ind w:left="0" w:firstLine="0"/>
              <w:jc w:val="both"/>
            </w:pPr>
            <w:r>
              <w:t>Arquitecto</w:t>
            </w:r>
          </w:p>
        </w:tc>
        <w:tc>
          <w:tcPr>
            <w:tcW w:w="3015" w:type="dxa"/>
          </w:tcPr>
          <w:p w:rsidR="00AF0952" w:rsidRDefault="00AF0952" w:rsidP="00AF0952">
            <w:pPr>
              <w:jc w:val="both"/>
            </w:pPr>
            <w:r>
              <w:t>Responsable de diseñar la arquitectura del software.</w:t>
            </w:r>
          </w:p>
        </w:tc>
        <w:tc>
          <w:tcPr>
            <w:tcW w:w="2786" w:type="dxa"/>
          </w:tcPr>
          <w:p w:rsidR="00AF0952" w:rsidRDefault="00A41F6E" w:rsidP="00AF0952">
            <w:pPr>
              <w:ind w:left="0" w:firstLine="0"/>
              <w:jc w:val="both"/>
            </w:pPr>
            <w:r>
              <w:t>Quiroga</w:t>
            </w:r>
          </w:p>
        </w:tc>
      </w:tr>
      <w:tr w:rsidR="00AF0952" w:rsidTr="00A41F6E">
        <w:tc>
          <w:tcPr>
            <w:tcW w:w="3034" w:type="dxa"/>
          </w:tcPr>
          <w:p w:rsidR="00AF0952" w:rsidRDefault="00AF0952" w:rsidP="00AF0952">
            <w:pPr>
              <w:ind w:left="0" w:firstLine="0"/>
              <w:jc w:val="both"/>
            </w:pPr>
            <w:r>
              <w:t>Diseñador</w:t>
            </w:r>
          </w:p>
        </w:tc>
        <w:tc>
          <w:tcPr>
            <w:tcW w:w="3015" w:type="dxa"/>
          </w:tcPr>
          <w:p w:rsidR="00AF0952" w:rsidRDefault="00AF0952" w:rsidP="00AF0952">
            <w:pPr>
              <w:jc w:val="both"/>
            </w:pPr>
            <w:r>
              <w:t>Responsable de diseñar los casos de uso para el proyecto.</w:t>
            </w:r>
          </w:p>
        </w:tc>
        <w:tc>
          <w:tcPr>
            <w:tcW w:w="2786" w:type="dxa"/>
          </w:tcPr>
          <w:p w:rsidR="00AF0952" w:rsidRDefault="00A41F6E" w:rsidP="00AF0952">
            <w:pPr>
              <w:ind w:left="0" w:firstLine="0"/>
              <w:jc w:val="both"/>
            </w:pPr>
            <w:r>
              <w:t>Oyarzo</w:t>
            </w:r>
          </w:p>
        </w:tc>
      </w:tr>
      <w:tr w:rsidR="00AF0952" w:rsidTr="00A41F6E">
        <w:tc>
          <w:tcPr>
            <w:tcW w:w="3034" w:type="dxa"/>
          </w:tcPr>
          <w:p w:rsidR="00AF0952" w:rsidRDefault="00AF0952" w:rsidP="00AF0952">
            <w:pPr>
              <w:ind w:left="0" w:firstLine="0"/>
              <w:jc w:val="both"/>
            </w:pPr>
            <w:r>
              <w:lastRenderedPageBreak/>
              <w:t>Documentador</w:t>
            </w:r>
          </w:p>
        </w:tc>
        <w:tc>
          <w:tcPr>
            <w:tcW w:w="3015" w:type="dxa"/>
          </w:tcPr>
          <w:p w:rsidR="00AF0952" w:rsidRDefault="00AF0952" w:rsidP="00AF0952">
            <w:pPr>
              <w:jc w:val="both"/>
            </w:pPr>
            <w:r>
              <w:t>Responsable de mantener la información generada durante el proceso de desarrollo.</w:t>
            </w:r>
          </w:p>
        </w:tc>
        <w:tc>
          <w:tcPr>
            <w:tcW w:w="2786" w:type="dxa"/>
          </w:tcPr>
          <w:p w:rsidR="00AF0952" w:rsidRDefault="00A41F6E" w:rsidP="00AF0952">
            <w:pPr>
              <w:ind w:left="0" w:firstLine="0"/>
              <w:jc w:val="both"/>
            </w:pPr>
            <w:r>
              <w:t>Quiroga</w:t>
            </w:r>
          </w:p>
        </w:tc>
      </w:tr>
      <w:tr w:rsidR="00AF0952" w:rsidTr="00A41F6E">
        <w:tc>
          <w:tcPr>
            <w:tcW w:w="3034" w:type="dxa"/>
          </w:tcPr>
          <w:p w:rsidR="00AF0952" w:rsidRDefault="00AF0952" w:rsidP="00AF0952">
            <w:pPr>
              <w:ind w:left="0" w:firstLine="0"/>
              <w:jc w:val="both"/>
            </w:pPr>
            <w:r>
              <w:t>Gerente de calidad</w:t>
            </w:r>
          </w:p>
        </w:tc>
        <w:tc>
          <w:tcPr>
            <w:tcW w:w="3015" w:type="dxa"/>
          </w:tcPr>
          <w:p w:rsidR="00AF0952" w:rsidRDefault="00AF0952" w:rsidP="00AF0952">
            <w:pPr>
              <w:jc w:val="both"/>
            </w:pPr>
            <w:r>
              <w:t>Responsable de realizar y modificar las tareas relacionadas a la calidad.</w:t>
            </w:r>
          </w:p>
        </w:tc>
        <w:tc>
          <w:tcPr>
            <w:tcW w:w="2786" w:type="dxa"/>
          </w:tcPr>
          <w:p w:rsidR="00AF0952" w:rsidRDefault="00A41F6E" w:rsidP="00AF0952">
            <w:pPr>
              <w:ind w:left="0" w:firstLine="0"/>
              <w:jc w:val="both"/>
            </w:pPr>
            <w:r>
              <w:t>Márquez</w:t>
            </w:r>
          </w:p>
        </w:tc>
      </w:tr>
      <w:tr w:rsidR="00AF0952" w:rsidTr="00A41F6E">
        <w:tc>
          <w:tcPr>
            <w:tcW w:w="3034" w:type="dxa"/>
          </w:tcPr>
          <w:p w:rsidR="00AF0952" w:rsidRDefault="00AF0952" w:rsidP="00AF0952">
            <w:pPr>
              <w:ind w:left="0" w:firstLine="0"/>
              <w:jc w:val="both"/>
            </w:pPr>
            <w:r>
              <w:t>Ingeniero de pruebas</w:t>
            </w:r>
          </w:p>
        </w:tc>
        <w:tc>
          <w:tcPr>
            <w:tcW w:w="3015" w:type="dxa"/>
          </w:tcPr>
          <w:p w:rsidR="00AF0952" w:rsidRDefault="00AF0952" w:rsidP="00AF0952">
            <w:pPr>
              <w:jc w:val="both"/>
            </w:pPr>
            <w:r>
              <w:t>Realiza las pruebas identificadas y definidas previamente.</w:t>
            </w:r>
          </w:p>
        </w:tc>
        <w:tc>
          <w:tcPr>
            <w:tcW w:w="2786" w:type="dxa"/>
          </w:tcPr>
          <w:p w:rsidR="00AF0952" w:rsidRDefault="00A41F6E" w:rsidP="00AF0952">
            <w:pPr>
              <w:ind w:left="0" w:firstLine="0"/>
              <w:jc w:val="both"/>
            </w:pPr>
            <w:r>
              <w:t>Oyarzo, Quiroga y Márquez</w:t>
            </w:r>
          </w:p>
        </w:tc>
      </w:tr>
      <w:tr w:rsidR="00AF0952" w:rsidTr="00A41F6E">
        <w:tc>
          <w:tcPr>
            <w:tcW w:w="3034" w:type="dxa"/>
          </w:tcPr>
          <w:p w:rsidR="00AF0952" w:rsidRDefault="00AF0952" w:rsidP="00AF0952">
            <w:pPr>
              <w:ind w:left="0" w:firstLine="0"/>
              <w:jc w:val="both"/>
            </w:pPr>
            <w:r>
              <w:t>Líder del proyecto</w:t>
            </w:r>
          </w:p>
        </w:tc>
        <w:tc>
          <w:tcPr>
            <w:tcW w:w="3015" w:type="dxa"/>
          </w:tcPr>
          <w:p w:rsidR="00AF0952" w:rsidRDefault="00AF0952" w:rsidP="00AF0952">
            <w:pPr>
              <w:jc w:val="both"/>
            </w:pPr>
            <w:r>
              <w:t>Encargado de establecer las condiciones de trabajo. Dirige, asigna y coordina.</w:t>
            </w:r>
          </w:p>
        </w:tc>
        <w:tc>
          <w:tcPr>
            <w:tcW w:w="2786" w:type="dxa"/>
          </w:tcPr>
          <w:p w:rsidR="00AF0952" w:rsidRDefault="00A41F6E" w:rsidP="00AF0952">
            <w:pPr>
              <w:ind w:left="0" w:firstLine="0"/>
              <w:jc w:val="both"/>
            </w:pPr>
            <w:r>
              <w:t>Márquez</w:t>
            </w:r>
          </w:p>
        </w:tc>
      </w:tr>
      <w:tr w:rsidR="00AF0952" w:rsidTr="00A41F6E">
        <w:tc>
          <w:tcPr>
            <w:tcW w:w="3034" w:type="dxa"/>
          </w:tcPr>
          <w:p w:rsidR="00AF0952" w:rsidRDefault="00AF0952" w:rsidP="00AF0952">
            <w:pPr>
              <w:ind w:left="0" w:firstLine="0"/>
              <w:jc w:val="both"/>
            </w:pPr>
            <w:r>
              <w:t>Programador</w:t>
            </w:r>
          </w:p>
        </w:tc>
        <w:tc>
          <w:tcPr>
            <w:tcW w:w="3015" w:type="dxa"/>
          </w:tcPr>
          <w:p w:rsidR="00AF0952" w:rsidRDefault="00AF0952" w:rsidP="00AF0952">
            <w:pPr>
              <w:jc w:val="both"/>
            </w:pPr>
            <w:r>
              <w:t>Responsable de desarrollar parte del sistema.</w:t>
            </w:r>
          </w:p>
        </w:tc>
        <w:tc>
          <w:tcPr>
            <w:tcW w:w="2786" w:type="dxa"/>
          </w:tcPr>
          <w:p w:rsidR="00AF0952" w:rsidRDefault="00A41F6E" w:rsidP="00AF0952">
            <w:pPr>
              <w:ind w:left="0" w:firstLine="0"/>
              <w:jc w:val="both"/>
            </w:pPr>
            <w:r>
              <w:t>Oyarzo, Quiroga y Márquez</w:t>
            </w:r>
          </w:p>
        </w:tc>
      </w:tr>
      <w:tr w:rsidR="00AF0952" w:rsidTr="00A41F6E">
        <w:tc>
          <w:tcPr>
            <w:tcW w:w="3034" w:type="dxa"/>
          </w:tcPr>
          <w:p w:rsidR="00AF0952" w:rsidRDefault="00AF0952" w:rsidP="00AF0952">
            <w:pPr>
              <w:ind w:left="0" w:firstLine="0"/>
              <w:jc w:val="both"/>
            </w:pPr>
            <w:r>
              <w:t>Rol general</w:t>
            </w:r>
          </w:p>
        </w:tc>
        <w:tc>
          <w:tcPr>
            <w:tcW w:w="3015" w:type="dxa"/>
          </w:tcPr>
          <w:p w:rsidR="00AF0952" w:rsidRDefault="00AF0952" w:rsidP="00AF0952">
            <w:pPr>
              <w:jc w:val="both"/>
            </w:pPr>
            <w:r>
              <w:t>Responsable de realizar tareas generales.</w:t>
            </w:r>
          </w:p>
        </w:tc>
        <w:tc>
          <w:tcPr>
            <w:tcW w:w="2786" w:type="dxa"/>
          </w:tcPr>
          <w:p w:rsidR="00AF0952" w:rsidRDefault="00A41F6E" w:rsidP="00AF0952">
            <w:pPr>
              <w:ind w:left="0" w:firstLine="0"/>
              <w:jc w:val="both"/>
            </w:pPr>
            <w:r>
              <w:t>Oyarzo, Quiroga y Márquez</w:t>
            </w:r>
          </w:p>
        </w:tc>
      </w:tr>
    </w:tbl>
    <w:p w:rsidR="007D0783" w:rsidRDefault="007D0783" w:rsidP="005D56F6">
      <w:pPr>
        <w:pStyle w:val="PSI-Ttulo2"/>
        <w:ind w:left="0" w:firstLine="0"/>
      </w:pPr>
      <w:bookmarkStart w:id="8" w:name="_Toc21938337"/>
    </w:p>
    <w:p w:rsidR="00D805D1" w:rsidRDefault="00D805D1" w:rsidP="00D805D1">
      <w:pPr>
        <w:pStyle w:val="PSI-Ttulo2"/>
      </w:pPr>
      <w:bookmarkStart w:id="9" w:name="_Toc492847379"/>
      <w:r>
        <w:t>Actividades</w:t>
      </w:r>
      <w:bookmarkEnd w:id="8"/>
      <w:bookmarkEnd w:id="9"/>
    </w:p>
    <w:p w:rsidR="00D805D1" w:rsidRDefault="00D805D1" w:rsidP="00470764">
      <w:pPr>
        <w:pStyle w:val="PSI-Ttulo3"/>
      </w:pPr>
      <w:bookmarkStart w:id="10" w:name="_Toc21938338"/>
      <w:bookmarkStart w:id="11" w:name="_Toc492847380"/>
      <w:r>
        <w:t>Ciclo de vida del software cubierto por el Plan</w:t>
      </w:r>
      <w:bookmarkEnd w:id="10"/>
      <w:bookmarkEnd w:id="11"/>
    </w:p>
    <w:p w:rsidR="005D56F6" w:rsidRDefault="005D56F6" w:rsidP="0050444A">
      <w:r>
        <w:t>Las actividades contempladas son:</w:t>
      </w:r>
    </w:p>
    <w:p w:rsidR="005D56F6" w:rsidRDefault="005D56F6" w:rsidP="005D56F6">
      <w:pPr>
        <w:numPr>
          <w:ilvl w:val="0"/>
          <w:numId w:val="5"/>
        </w:numPr>
      </w:pPr>
      <w:r>
        <w:t>Captura de requerimientos.</w:t>
      </w:r>
    </w:p>
    <w:p w:rsidR="005D56F6" w:rsidRDefault="005D56F6" w:rsidP="005D56F6">
      <w:pPr>
        <w:numPr>
          <w:ilvl w:val="0"/>
          <w:numId w:val="5"/>
        </w:numPr>
      </w:pPr>
      <w:r>
        <w:t>Análisis y diseño.</w:t>
      </w:r>
    </w:p>
    <w:p w:rsidR="005D56F6" w:rsidRDefault="005D56F6" w:rsidP="005D56F6">
      <w:pPr>
        <w:numPr>
          <w:ilvl w:val="0"/>
          <w:numId w:val="5"/>
        </w:numPr>
      </w:pPr>
      <w:r>
        <w:t>Implementación.</w:t>
      </w:r>
    </w:p>
    <w:p w:rsidR="005D56F6" w:rsidRDefault="005D56F6" w:rsidP="005D56F6">
      <w:pPr>
        <w:numPr>
          <w:ilvl w:val="0"/>
          <w:numId w:val="5"/>
        </w:numPr>
      </w:pPr>
      <w:r>
        <w:t>Pruebas.</w:t>
      </w:r>
    </w:p>
    <w:p w:rsidR="008F574B" w:rsidRDefault="008F574B" w:rsidP="008F574B">
      <w:r>
        <w:t>Los productos contemplados son:</w:t>
      </w:r>
    </w:p>
    <w:p w:rsidR="008F574B" w:rsidRDefault="008F574B" w:rsidP="008F574B">
      <w:pPr>
        <w:numPr>
          <w:ilvl w:val="0"/>
          <w:numId w:val="5"/>
        </w:numPr>
      </w:pPr>
      <w:r>
        <w:t>Especificación de Requerimientos de Software.</w:t>
      </w:r>
    </w:p>
    <w:p w:rsidR="008F574B" w:rsidRDefault="008F574B" w:rsidP="008F574B">
      <w:pPr>
        <w:numPr>
          <w:ilvl w:val="0"/>
          <w:numId w:val="5"/>
        </w:numPr>
      </w:pPr>
      <w:r>
        <w:t>Modelo de Datos.</w:t>
      </w:r>
    </w:p>
    <w:p w:rsidR="008F574B" w:rsidRDefault="008F574B" w:rsidP="008F574B">
      <w:pPr>
        <w:numPr>
          <w:ilvl w:val="0"/>
          <w:numId w:val="5"/>
        </w:numPr>
      </w:pPr>
      <w:r>
        <w:t>Modelo de Casos de Uso.</w:t>
      </w:r>
    </w:p>
    <w:p w:rsidR="008F574B" w:rsidRDefault="008F574B" w:rsidP="008F574B">
      <w:pPr>
        <w:numPr>
          <w:ilvl w:val="0"/>
          <w:numId w:val="5"/>
        </w:numPr>
      </w:pPr>
      <w:r>
        <w:t>Modelo de Diseño.</w:t>
      </w:r>
    </w:p>
    <w:p w:rsidR="008F574B" w:rsidRDefault="008F574B" w:rsidP="00704B55">
      <w:pPr>
        <w:numPr>
          <w:ilvl w:val="0"/>
          <w:numId w:val="5"/>
        </w:numPr>
      </w:pPr>
      <w:r>
        <w:t>Arquitectura del Sistema.</w:t>
      </w:r>
    </w:p>
    <w:p w:rsidR="008F574B" w:rsidRDefault="008F574B" w:rsidP="008F574B">
      <w:pPr>
        <w:numPr>
          <w:ilvl w:val="0"/>
          <w:numId w:val="5"/>
        </w:numPr>
      </w:pPr>
      <w:r>
        <w:lastRenderedPageBreak/>
        <w:t>Plan de pruebas.</w:t>
      </w:r>
    </w:p>
    <w:p w:rsidR="008F574B" w:rsidRDefault="008F574B" w:rsidP="008F574B">
      <w:pPr>
        <w:numPr>
          <w:ilvl w:val="0"/>
          <w:numId w:val="5"/>
        </w:numPr>
      </w:pPr>
      <w:r>
        <w:t>Manual de usuario.</w:t>
      </w:r>
    </w:p>
    <w:p w:rsidR="00D805D1" w:rsidRDefault="00D805D1" w:rsidP="00470764">
      <w:pPr>
        <w:pStyle w:val="PSI-Ttulo3"/>
      </w:pPr>
      <w:bookmarkStart w:id="12" w:name="_Toc21938339"/>
      <w:bookmarkStart w:id="13" w:name="_Toc492847381"/>
      <w:r>
        <w:t>Actividades de calidad a realizarse</w:t>
      </w:r>
      <w:bookmarkEnd w:id="12"/>
      <w:bookmarkEnd w:id="13"/>
    </w:p>
    <w:p w:rsidR="00D805D1" w:rsidRDefault="00D805D1" w:rsidP="0050444A">
      <w:pPr>
        <w:jc w:val="both"/>
      </w:pPr>
      <w:r>
        <w:t xml:space="preserve">Las tareas a ser llevadas a cabo deberán reflejar las evaluaciones a realizar, los estándares a seguir, los productos </w:t>
      </w:r>
      <w:r w:rsidR="0021480A">
        <w:t>a revisar, los procedimientos para</w:t>
      </w:r>
      <w:r>
        <w:t xml:space="preserve"> la elaboración de los distintos productos y los procedimientos para informar de los defectos detectados a sus responsables y realizar el seguimiento de los mismos hasta su corrección.</w:t>
      </w:r>
    </w:p>
    <w:p w:rsidR="00D805D1" w:rsidRDefault="00D805D1" w:rsidP="0050444A">
      <w:pPr>
        <w:jc w:val="both"/>
      </w:pPr>
      <w:r>
        <w:t>Las actividades que se realizarán son:</w:t>
      </w:r>
    </w:p>
    <w:p w:rsidR="00D805D1" w:rsidRDefault="00D805D1" w:rsidP="00601E7E">
      <w:pPr>
        <w:numPr>
          <w:ilvl w:val="0"/>
          <w:numId w:val="5"/>
        </w:numPr>
        <w:jc w:val="both"/>
      </w:pPr>
      <w:r>
        <w:t>Revisar cada producto</w:t>
      </w:r>
      <w:r w:rsidR="000C150D">
        <w:t>.</w:t>
      </w:r>
    </w:p>
    <w:p w:rsidR="00D805D1" w:rsidRDefault="00D805D1" w:rsidP="000C150D">
      <w:pPr>
        <w:numPr>
          <w:ilvl w:val="0"/>
          <w:numId w:val="5"/>
        </w:numPr>
        <w:jc w:val="both"/>
      </w:pPr>
      <w:r>
        <w:t>Realizar Revisión Técnica Formal (RTF)</w:t>
      </w:r>
      <w:r w:rsidR="000C150D">
        <w:t>.</w:t>
      </w:r>
    </w:p>
    <w:p w:rsidR="00D805D1" w:rsidRDefault="00D805D1" w:rsidP="00601E7E">
      <w:pPr>
        <w:jc w:val="both"/>
      </w:pPr>
    </w:p>
    <w:p w:rsidR="00D805D1" w:rsidRDefault="00D805D1" w:rsidP="0021480A">
      <w:pPr>
        <w:pStyle w:val="PSI-Ttulo4"/>
      </w:pPr>
      <w:bookmarkStart w:id="14" w:name="_Toc21938340"/>
      <w:r>
        <w:t>Revisar cada producto</w:t>
      </w:r>
      <w:bookmarkEnd w:id="14"/>
    </w:p>
    <w:p w:rsidR="00D805D1" w:rsidRDefault="00704B55" w:rsidP="0050444A">
      <w:pPr>
        <w:jc w:val="both"/>
      </w:pPr>
      <w:r>
        <w:t>En el marco de esta actividad se revisan los productos definidos como clave.</w:t>
      </w:r>
    </w:p>
    <w:p w:rsidR="00D805D1" w:rsidRDefault="00D805D1" w:rsidP="0050444A">
      <w:pPr>
        <w:jc w:val="both"/>
      </w:pPr>
      <w:r>
        <w:t xml:space="preserve">Se debe verificar que no queden correcciones sin resolver en los informes de revisión previos, si se encuentra alguna no resuelta, debe ser incluida en esta revisión. Se revisan los productos contra los estándares, utilizando la </w:t>
      </w:r>
      <w:r w:rsidR="00704B55">
        <w:t>lista de comprobación</w:t>
      </w:r>
      <w:r>
        <w:t xml:space="preserve"> definida para el producto.</w:t>
      </w:r>
    </w:p>
    <w:p w:rsidR="00D805D1" w:rsidRDefault="00D805D1" w:rsidP="0050444A">
      <w:pPr>
        <w:jc w:val="both"/>
      </w:pPr>
      <w:r>
        <w:t>Se debe identificar, documentar y seguir la pista a las desviaciones encontradas y verificar que se hayan realizado las correcciones.</w:t>
      </w:r>
    </w:p>
    <w:p w:rsidR="00CD075F" w:rsidRDefault="00D805D1" w:rsidP="0050444A">
      <w:pPr>
        <w:jc w:val="both"/>
      </w:pPr>
      <w:r>
        <w:t xml:space="preserve">Como salida se obtiene el Informe de revisión de SQA, este </w:t>
      </w:r>
      <w:r w:rsidR="00704B55">
        <w:t>documento</w:t>
      </w:r>
      <w:r>
        <w:t xml:space="preserve"> debe ser distribuido a los responsables del producto y se debe asegurar de que son </w:t>
      </w:r>
      <w:r w:rsidR="00704B55">
        <w:t>conscientes</w:t>
      </w:r>
      <w:r>
        <w:t xml:space="preserve"> de desviaciones o discrepancias encontradas.</w:t>
      </w:r>
      <w:bookmarkStart w:id="15" w:name="_Toc21938341"/>
    </w:p>
    <w:p w:rsidR="00294CBD" w:rsidRDefault="00294CBD" w:rsidP="0050444A">
      <w:pPr>
        <w:jc w:val="both"/>
      </w:pPr>
      <w:r>
        <w:t>Se definen los siguientes documentos para cada uno de los elementos clave:</w:t>
      </w:r>
    </w:p>
    <w:p w:rsidR="00294CBD" w:rsidRDefault="00140499" w:rsidP="00294CBD">
      <w:pPr>
        <w:numPr>
          <w:ilvl w:val="0"/>
          <w:numId w:val="5"/>
        </w:numPr>
      </w:pPr>
      <w:r>
        <w:t xml:space="preserve">Revisión de SQA – ERS: </w:t>
      </w:r>
      <w:r w:rsidR="00294CBD">
        <w:t>Especificación de Requerimientos de Software.</w:t>
      </w:r>
    </w:p>
    <w:p w:rsidR="00294CBD" w:rsidRDefault="00140499" w:rsidP="00294CBD">
      <w:pPr>
        <w:numPr>
          <w:ilvl w:val="0"/>
          <w:numId w:val="5"/>
        </w:numPr>
      </w:pPr>
      <w:r>
        <w:t xml:space="preserve">Revisión de SQA – MDA: </w:t>
      </w:r>
      <w:r w:rsidR="00294CBD">
        <w:t>Modelo de Datos.</w:t>
      </w:r>
    </w:p>
    <w:p w:rsidR="00294CBD" w:rsidRDefault="00140499" w:rsidP="00294CBD">
      <w:pPr>
        <w:numPr>
          <w:ilvl w:val="0"/>
          <w:numId w:val="5"/>
        </w:numPr>
      </w:pPr>
      <w:r>
        <w:t xml:space="preserve">Revisión de SQA – MCU: </w:t>
      </w:r>
      <w:r w:rsidR="00294CBD">
        <w:t>Modelo de Casos de Uso.</w:t>
      </w:r>
    </w:p>
    <w:p w:rsidR="00294CBD" w:rsidRDefault="00140499" w:rsidP="00294CBD">
      <w:pPr>
        <w:numPr>
          <w:ilvl w:val="0"/>
          <w:numId w:val="5"/>
        </w:numPr>
      </w:pPr>
      <w:r>
        <w:t xml:space="preserve">Revisión de SQA – MDI: </w:t>
      </w:r>
      <w:r w:rsidR="00294CBD">
        <w:t>Modelo de Diseño.</w:t>
      </w:r>
    </w:p>
    <w:p w:rsidR="00294CBD" w:rsidRDefault="00140499" w:rsidP="00294CBD">
      <w:pPr>
        <w:numPr>
          <w:ilvl w:val="0"/>
          <w:numId w:val="5"/>
        </w:numPr>
      </w:pPr>
      <w:r>
        <w:t xml:space="preserve">Revisión de SQA – AS: </w:t>
      </w:r>
      <w:r w:rsidR="00294CBD">
        <w:t>Arquitectura del Sistema.</w:t>
      </w:r>
    </w:p>
    <w:p w:rsidR="00294CBD" w:rsidRDefault="00140499" w:rsidP="00294CBD">
      <w:pPr>
        <w:numPr>
          <w:ilvl w:val="0"/>
          <w:numId w:val="5"/>
        </w:numPr>
      </w:pPr>
      <w:r>
        <w:t xml:space="preserve">Revisión de SQA – PP: </w:t>
      </w:r>
      <w:r w:rsidR="00294CBD">
        <w:t>Plan de pruebas.</w:t>
      </w:r>
    </w:p>
    <w:p w:rsidR="00294CBD" w:rsidRDefault="00140499" w:rsidP="00294CBD">
      <w:pPr>
        <w:numPr>
          <w:ilvl w:val="0"/>
          <w:numId w:val="5"/>
        </w:numPr>
      </w:pPr>
      <w:r>
        <w:t xml:space="preserve">Revisión de SQA – MU: </w:t>
      </w:r>
      <w:r w:rsidR="00294CBD">
        <w:t>Manual de usuario.</w:t>
      </w:r>
    </w:p>
    <w:p w:rsidR="00CB0D5A" w:rsidRDefault="00140499" w:rsidP="00117B43">
      <w:pPr>
        <w:jc w:val="both"/>
      </w:pPr>
      <w:r>
        <w:lastRenderedPageBreak/>
        <w:t>Para cada Revisión de SQA se debe generar un documento que debe estar almacenado dentro del repositorio en el directorio de gestión de calidad.</w:t>
      </w:r>
      <w:bookmarkStart w:id="16" w:name="_Toc21938342"/>
      <w:bookmarkEnd w:id="15"/>
    </w:p>
    <w:p w:rsidR="00117B43" w:rsidRDefault="00117B43" w:rsidP="00117B43">
      <w:pPr>
        <w:jc w:val="both"/>
      </w:pPr>
    </w:p>
    <w:p w:rsidR="00D805D1" w:rsidRDefault="00D805D1" w:rsidP="00CD075F">
      <w:pPr>
        <w:pStyle w:val="PSI-Ttulo4"/>
      </w:pPr>
      <w:r>
        <w:t>Realizar Revisión Técnica Formal (RTF)</w:t>
      </w:r>
      <w:bookmarkEnd w:id="16"/>
    </w:p>
    <w:p w:rsidR="00D805D1" w:rsidRDefault="00D805D1" w:rsidP="0050444A">
      <w:pPr>
        <w:jc w:val="both"/>
      </w:pPr>
      <w:r>
        <w:t>El objetivo de la RTF es descubrir er</w:t>
      </w:r>
      <w:r w:rsidR="00E4682A">
        <w:t>rores en la función, la lógica o</w:t>
      </w:r>
      <w:r>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805D1" w:rsidRDefault="00D805D1" w:rsidP="0050444A">
      <w:pPr>
        <w:jc w:val="both"/>
      </w:pPr>
      <w:r>
        <w:t>En la reunión participan el responsable de SQA e integrantes del equipo de desarrollo.</w:t>
      </w:r>
    </w:p>
    <w:p w:rsidR="00D805D1" w:rsidRDefault="00D805D1" w:rsidP="0050444A">
      <w:pPr>
        <w:jc w:val="both"/>
      </w:pPr>
      <w:r>
        <w:t>Se debe convocar a la reunión formalmente a los involucrados, informar del material que ellos deben preparar por adelantado, llevar una lista de preguntas y dudas que surgen del estudio del producto a ser revisado.</w:t>
      </w:r>
    </w:p>
    <w:p w:rsidR="00D805D1" w:rsidRDefault="00D805D1" w:rsidP="0050444A">
      <w:pPr>
        <w:jc w:val="both"/>
      </w:pPr>
      <w:r>
        <w:t>La duración de la reunión no debe ser mayor a dos horas.</w:t>
      </w:r>
    </w:p>
    <w:p w:rsidR="00D805D1" w:rsidRDefault="00D805D1" w:rsidP="0050444A">
      <w:pPr>
        <w:jc w:val="both"/>
      </w:pPr>
      <w:r>
        <w:t>Como salida se obtiene el Informe de RTF.</w:t>
      </w:r>
      <w:r w:rsidR="00E4682A">
        <w:t xml:space="preserve"> Los documentos que serán sometidos a Revisión Técnica Formal son los siguientes:</w:t>
      </w:r>
    </w:p>
    <w:p w:rsidR="00E4682A" w:rsidRDefault="00E4682A" w:rsidP="00E4682A">
      <w:pPr>
        <w:numPr>
          <w:ilvl w:val="0"/>
          <w:numId w:val="5"/>
        </w:numPr>
        <w:jc w:val="both"/>
      </w:pPr>
      <w:r>
        <w:t>Especificación de Requerimientos de Software.</w:t>
      </w:r>
    </w:p>
    <w:p w:rsidR="00E4682A" w:rsidRDefault="00E4682A" w:rsidP="00E4682A">
      <w:pPr>
        <w:numPr>
          <w:ilvl w:val="0"/>
          <w:numId w:val="5"/>
        </w:numPr>
        <w:jc w:val="both"/>
      </w:pPr>
      <w:r>
        <w:t>Arquitectura del Sistema.</w:t>
      </w:r>
    </w:p>
    <w:p w:rsidR="00E4682A" w:rsidRDefault="00E4682A" w:rsidP="00E4682A">
      <w:pPr>
        <w:numPr>
          <w:ilvl w:val="0"/>
          <w:numId w:val="5"/>
        </w:numPr>
        <w:jc w:val="both"/>
      </w:pPr>
      <w:r>
        <w:t>Modelo de Datos.</w:t>
      </w:r>
    </w:p>
    <w:p w:rsidR="00E4682A" w:rsidRDefault="00E4682A" w:rsidP="00E4682A">
      <w:pPr>
        <w:numPr>
          <w:ilvl w:val="0"/>
          <w:numId w:val="5"/>
        </w:numPr>
        <w:jc w:val="both"/>
      </w:pPr>
      <w:r>
        <w:t>Modelo de Casos de Uso.</w:t>
      </w:r>
    </w:p>
    <w:p w:rsidR="00E4682A" w:rsidRDefault="00E4682A" w:rsidP="00E4682A">
      <w:pPr>
        <w:numPr>
          <w:ilvl w:val="0"/>
          <w:numId w:val="5"/>
        </w:numPr>
        <w:jc w:val="both"/>
      </w:pPr>
      <w:r>
        <w:t>Manual de Usuario.</w:t>
      </w:r>
    </w:p>
    <w:p w:rsidR="00D805D1" w:rsidRDefault="00A90544" w:rsidP="00470764">
      <w:pPr>
        <w:pStyle w:val="PSI-Ttulo3"/>
      </w:pPr>
      <w:bookmarkStart w:id="17" w:name="_Toc21938344"/>
      <w:r>
        <w:br/>
      </w:r>
      <w:bookmarkStart w:id="18" w:name="_Toc492847382"/>
      <w:r w:rsidR="00D805D1">
        <w:t>Relaciones entre las actividades de SQA y la planificación</w:t>
      </w:r>
      <w:bookmarkEnd w:id="17"/>
      <w:bookmarkEnd w:id="18"/>
    </w:p>
    <w:p w:rsidR="00D805D1" w:rsidRDefault="00D805D1" w:rsidP="00D805D1">
      <w:pPr>
        <w:pStyle w:val="MNormal"/>
        <w:ind w:left="851"/>
      </w:pPr>
    </w:p>
    <w:p w:rsidR="00D805D1" w:rsidRDefault="00E4682A" w:rsidP="00D805D1">
      <w:pPr>
        <w:pStyle w:val="MNormal"/>
      </w:pPr>
      <w:r>
        <w:t xml:space="preserve">Las actividades de SQA deberán desarrollarse a lo largo del proyecto. Se establecen puntos de control en el fin de cada iteración para cada fase. </w:t>
      </w:r>
    </w:p>
    <w:p w:rsidR="00E4682A" w:rsidRDefault="00E4682A" w:rsidP="00D805D1">
      <w:pPr>
        <w:pStyle w:val="MNormal"/>
      </w:pPr>
    </w:p>
    <w:p w:rsidR="00E4682A" w:rsidRDefault="00E4682A" w:rsidP="00D805D1">
      <w:pPr>
        <w:pStyle w:val="MNormal"/>
      </w:pPr>
      <w:r>
        <w:t xml:space="preserve">En cada Iteración se deben controlar y </w:t>
      </w:r>
      <w:r w:rsidR="004C081D">
        <w:t>documentar las métricas que se establecen.</w:t>
      </w:r>
    </w:p>
    <w:p w:rsidR="00D805D1" w:rsidRDefault="00F153D6" w:rsidP="00F153D6">
      <w:pPr>
        <w:pStyle w:val="PSI-Ttulo2"/>
        <w:ind w:left="0" w:firstLine="0"/>
      </w:pPr>
      <w:bookmarkStart w:id="19" w:name="_Toc21938345"/>
      <w:r>
        <w:br/>
      </w:r>
      <w:bookmarkStart w:id="20" w:name="_Toc492847383"/>
      <w:r w:rsidR="00D805D1">
        <w:t>Responsables</w:t>
      </w:r>
      <w:bookmarkEnd w:id="19"/>
      <w:bookmarkEnd w:id="20"/>
    </w:p>
    <w:p w:rsidR="00D805D1" w:rsidRDefault="003752EC" w:rsidP="0050444A">
      <w:pPr>
        <w:jc w:val="both"/>
      </w:pPr>
      <w:r>
        <w:t>Los responsables de llevar a cabo los controles de calidad son el Líder de Proyecto junto con los Gerentes de Calidad.</w:t>
      </w:r>
    </w:p>
    <w:p w:rsidR="003752EC" w:rsidRDefault="003752EC" w:rsidP="0050444A">
      <w:pPr>
        <w:jc w:val="both"/>
      </w:pPr>
      <w:r>
        <w:lastRenderedPageBreak/>
        <w:t>Las revisiones deben realizarse con el Líder del Proyecto junto con los demás integrantes del grupo</w:t>
      </w:r>
      <w:r w:rsidR="00525538">
        <w:t>, salvo que se establezca lo contrario</w:t>
      </w:r>
      <w:r>
        <w:t>.</w:t>
      </w:r>
      <w:r w:rsidR="00525538">
        <w:t xml:space="preserve"> </w:t>
      </w:r>
      <w:r>
        <w:t>Para cada actividad que se planifique se debe llevar a cabo el registro de errores encontrados.</w:t>
      </w:r>
    </w:p>
    <w:p w:rsidR="003752EC" w:rsidRDefault="003752EC" w:rsidP="0050444A">
      <w:pPr>
        <w:jc w:val="both"/>
      </w:pPr>
      <w:r>
        <w:t>Para la puesta en marcha de las actividades se deberá seguir el siguiente ciclo de prevención:</w:t>
      </w:r>
    </w:p>
    <w:p w:rsidR="00BB47A1" w:rsidRDefault="00BB47A1" w:rsidP="003752EC">
      <w:pPr>
        <w:numPr>
          <w:ilvl w:val="0"/>
          <w:numId w:val="6"/>
        </w:numPr>
        <w:jc w:val="both"/>
      </w:pPr>
      <w:r>
        <w:t>Ejecutar una tarea</w:t>
      </w:r>
    </w:p>
    <w:p w:rsidR="00BB47A1" w:rsidRDefault="00BB47A1" w:rsidP="003752EC">
      <w:pPr>
        <w:numPr>
          <w:ilvl w:val="0"/>
          <w:numId w:val="6"/>
        </w:numPr>
        <w:jc w:val="both"/>
      </w:pPr>
      <w:r>
        <w:t>Realizar un control de revisiones, para decidir la aceptación o necesidad de corrección de dicha tarea.</w:t>
      </w:r>
    </w:p>
    <w:p w:rsidR="00BB47A1" w:rsidRDefault="00BB47A1" w:rsidP="003752EC">
      <w:pPr>
        <w:numPr>
          <w:ilvl w:val="0"/>
          <w:numId w:val="6"/>
        </w:numPr>
        <w:jc w:val="both"/>
      </w:pPr>
      <w:r>
        <w:t xml:space="preserve">En caso de que en la revisión se presenten errores se </w:t>
      </w:r>
      <w:r w:rsidR="00F153D6">
        <w:t>realizara</w:t>
      </w:r>
      <w:r>
        <w:t xml:space="preserve"> un análisis causal para determinar el motivo de estos. Se analiza un determinado error, se establece una hipótesis de su posible causa, se trata de deducir en </w:t>
      </w:r>
      <w:r w:rsidR="00F70276">
        <w:t>qué</w:t>
      </w:r>
      <w:r>
        <w:t xml:space="preserve"> momento se produjo y </w:t>
      </w:r>
      <w:r w:rsidR="00F70276">
        <w:t>por qué</w:t>
      </w:r>
      <w:r>
        <w:t>. Luego se deberá realizar la corrección del mismo y tomar una acción correctiva con el fin de eliminar la causa del problema.</w:t>
      </w:r>
    </w:p>
    <w:p w:rsidR="00BB47A1" w:rsidRDefault="00BB47A1" w:rsidP="003752EC">
      <w:pPr>
        <w:numPr>
          <w:ilvl w:val="0"/>
          <w:numId w:val="6"/>
        </w:numPr>
        <w:jc w:val="both"/>
      </w:pPr>
      <w:r>
        <w:t>El resultado  del análisis causal es ingresado a una base de datos para mantener un registro y poder obtener métricas</w:t>
      </w:r>
      <w:r w:rsidR="00F153D6">
        <w:t>.</w:t>
      </w:r>
    </w:p>
    <w:p w:rsidR="00BB47A1" w:rsidRDefault="00BB47A1" w:rsidP="003752EC">
      <w:pPr>
        <w:numPr>
          <w:ilvl w:val="0"/>
          <w:numId w:val="6"/>
        </w:numPr>
        <w:jc w:val="both"/>
      </w:pPr>
      <w:r>
        <w:t>Se comienza nuevamente el ciclo ejecutando la tarea.</w:t>
      </w:r>
    </w:p>
    <w:p w:rsidR="00BB47A1" w:rsidRPr="003752EC" w:rsidRDefault="00BB47A1" w:rsidP="00886029">
      <w:pPr>
        <w:pStyle w:val="PSI-Comentario"/>
        <w:rPr>
          <w:lang w:val="es-ES"/>
        </w:rPr>
      </w:pPr>
    </w:p>
    <w:p w:rsidR="00116BB3" w:rsidRDefault="00116BB3" w:rsidP="00116BB3">
      <w:pPr>
        <w:pStyle w:val="PSI-Ttulo1"/>
      </w:pPr>
      <w:bookmarkStart w:id="21" w:name="_Toc21938346"/>
      <w:bookmarkStart w:id="22" w:name="_Toc492847384"/>
      <w:r>
        <w:t>Documentación</w:t>
      </w:r>
      <w:bookmarkEnd w:id="21"/>
      <w:bookmarkEnd w:id="22"/>
    </w:p>
    <w:p w:rsidR="00116BB3" w:rsidRDefault="00116BB3" w:rsidP="00116BB3">
      <w:pPr>
        <w:pStyle w:val="PSI-Ttulo2"/>
      </w:pPr>
      <w:bookmarkStart w:id="23" w:name="_Toc21938347"/>
      <w:bookmarkStart w:id="24" w:name="_Toc492847385"/>
      <w:r>
        <w:t>Propósito</w:t>
      </w:r>
      <w:bookmarkEnd w:id="23"/>
      <w:bookmarkEnd w:id="24"/>
    </w:p>
    <w:p w:rsidR="00116BB3" w:rsidRDefault="00116BB3" w:rsidP="0050444A">
      <w:pPr>
        <w:jc w:val="both"/>
      </w:pPr>
      <w:r>
        <w:t>Identificación de la docume</w:t>
      </w:r>
      <w:r w:rsidR="00B64333">
        <w:t>ntación relativa a desarrollo, verificación y v</w:t>
      </w:r>
      <w:r>
        <w:t>alidación, uso y mantenimiento del software.</w:t>
      </w:r>
    </w:p>
    <w:p w:rsidR="00116BB3" w:rsidRDefault="00B64333" w:rsidP="0050444A">
      <w:pPr>
        <w:jc w:val="both"/>
      </w:pPr>
      <w:r>
        <w:t>Se establece có</w:t>
      </w:r>
      <w:r w:rsidR="00116BB3">
        <w:t>mo los documentos van a ser revisados para chequear consistencia: se confirman criterio e identificación de las revisiones.</w:t>
      </w:r>
    </w:p>
    <w:p w:rsidR="00F153D6" w:rsidRDefault="00F153D6" w:rsidP="00886029">
      <w:pPr>
        <w:pStyle w:val="PSI-Comentario"/>
      </w:pPr>
    </w:p>
    <w:p w:rsidR="00116BB3" w:rsidRDefault="00116BB3" w:rsidP="00116BB3">
      <w:pPr>
        <w:pStyle w:val="PSI-Ttulo2"/>
      </w:pPr>
      <w:bookmarkStart w:id="25" w:name="_Toc21938348"/>
      <w:bookmarkStart w:id="26" w:name="_Toc492847386"/>
      <w:r>
        <w:t>Documentación mínima requerida</w:t>
      </w:r>
      <w:bookmarkEnd w:id="25"/>
      <w:bookmarkEnd w:id="26"/>
    </w:p>
    <w:p w:rsidR="00116BB3" w:rsidRDefault="003616B7" w:rsidP="0050444A">
      <w:pPr>
        <w:jc w:val="both"/>
      </w:pPr>
      <w:r>
        <w:t>La documentación mínima es la requerida para asegurar que la implementación lograr satisfacer los requerimientos definidos.</w:t>
      </w:r>
    </w:p>
    <w:p w:rsidR="003616B7" w:rsidRDefault="003616B7" w:rsidP="0050444A">
      <w:pPr>
        <w:jc w:val="both"/>
      </w:pPr>
      <w:r>
        <w:t>Para cada documento se indica cual es el objetivo, qué estándar o norma debe seguir y que información mínima debe contener para cumplir con las definiciones del mismo.</w:t>
      </w:r>
    </w:p>
    <w:p w:rsidR="00116BB3" w:rsidRDefault="00F153D6" w:rsidP="00470764">
      <w:pPr>
        <w:pStyle w:val="PSI-Ttulo3"/>
      </w:pPr>
      <w:bookmarkStart w:id="27" w:name="_Toc21938349"/>
      <w:r>
        <w:br/>
      </w:r>
      <w:bookmarkStart w:id="28" w:name="_Toc492847387"/>
      <w:r w:rsidR="00116BB3">
        <w:t>Especificación de requerimientos del software</w:t>
      </w:r>
      <w:bookmarkEnd w:id="27"/>
      <w:bookmarkEnd w:id="28"/>
    </w:p>
    <w:p w:rsidR="00116BB3" w:rsidRDefault="00116BB3" w:rsidP="0050444A">
      <w:pPr>
        <w:jc w:val="both"/>
      </w:pPr>
      <w:r>
        <w:t>El documento de especificación de requerimientos deberá describir, de forma clara y precisa, cada uno de los requerimientos esenciales del software además de las interfaces externas.</w:t>
      </w:r>
      <w:r w:rsidR="00C759C7">
        <w:t xml:space="preserve"> Dicho documento describe completamente el comportamiento externo del sistema, los requerimientos no funcionales y restricciones de diseño.</w:t>
      </w:r>
      <w:r>
        <w:t xml:space="preserve"> </w:t>
      </w:r>
    </w:p>
    <w:p w:rsidR="00116BB3" w:rsidRDefault="00116BB3" w:rsidP="0050444A">
      <w:pPr>
        <w:jc w:val="both"/>
      </w:pPr>
      <w:r>
        <w:lastRenderedPageBreak/>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rsidR="00116BB3" w:rsidRDefault="00116BB3" w:rsidP="00C759C7">
      <w:pPr>
        <w:ind w:left="0" w:firstLine="0"/>
        <w:jc w:val="both"/>
      </w:pPr>
      <w:r>
        <w:t>La especificación debe:</w:t>
      </w:r>
    </w:p>
    <w:p w:rsidR="00C759C7" w:rsidRDefault="00116BB3" w:rsidP="00C759C7">
      <w:pPr>
        <w:numPr>
          <w:ilvl w:val="0"/>
          <w:numId w:val="5"/>
        </w:numPr>
        <w:jc w:val="both"/>
      </w:pPr>
      <w:r>
        <w:t>Ser completa:</w:t>
      </w:r>
    </w:p>
    <w:p w:rsidR="00116BB3" w:rsidRDefault="00116BB3" w:rsidP="00C759C7">
      <w:pPr>
        <w:numPr>
          <w:ilvl w:val="1"/>
          <w:numId w:val="5"/>
        </w:numPr>
        <w:jc w:val="both"/>
      </w:pPr>
      <w:r>
        <w:t>Externa, respecto al alcance acordado.</w:t>
      </w:r>
    </w:p>
    <w:p w:rsidR="00116BB3" w:rsidRDefault="00116BB3" w:rsidP="00C759C7">
      <w:pPr>
        <w:numPr>
          <w:ilvl w:val="1"/>
          <w:numId w:val="5"/>
        </w:numPr>
        <w:jc w:val="both"/>
      </w:pPr>
      <w:r>
        <w:t>Internamente, no deben existir elementos sin especificar.</w:t>
      </w:r>
    </w:p>
    <w:p w:rsidR="00116BB3" w:rsidRDefault="00116BB3" w:rsidP="00C759C7">
      <w:pPr>
        <w:numPr>
          <w:ilvl w:val="0"/>
          <w:numId w:val="5"/>
        </w:numPr>
        <w:jc w:val="both"/>
      </w:pPr>
      <w:r>
        <w:t xml:space="preserve">Ser consistente, no </w:t>
      </w:r>
      <w:r w:rsidR="000C60AB">
        <w:t>puede</w:t>
      </w:r>
      <w:r>
        <w:t xml:space="preserve"> haber elementos contradictorios.</w:t>
      </w:r>
    </w:p>
    <w:p w:rsidR="00116BB3" w:rsidRDefault="00116BB3" w:rsidP="00C759C7">
      <w:pPr>
        <w:numPr>
          <w:ilvl w:val="0"/>
          <w:numId w:val="5"/>
        </w:numPr>
        <w:jc w:val="both"/>
      </w:pPr>
      <w:r>
        <w:t>Ser no ambigua, todo término referido al área de aplicación debe estar definido en un glosario.</w:t>
      </w:r>
    </w:p>
    <w:p w:rsidR="00116BB3" w:rsidRDefault="00116BB3" w:rsidP="00C759C7">
      <w:pPr>
        <w:numPr>
          <w:ilvl w:val="0"/>
          <w:numId w:val="5"/>
        </w:numPr>
        <w:jc w:val="both"/>
      </w:pPr>
      <w:r>
        <w:t>Ser verificable, debe ser posible verificar siguiendo un método definido, si el producto final cumple o no con cada requerimiento.</w:t>
      </w:r>
    </w:p>
    <w:p w:rsidR="00116BB3" w:rsidRDefault="00116BB3" w:rsidP="00C759C7">
      <w:pPr>
        <w:numPr>
          <w:ilvl w:val="0"/>
          <w:numId w:val="5"/>
        </w:numPr>
        <w:jc w:val="both"/>
      </w:pPr>
      <w:r>
        <w:t>Estar acompañada de un detalle de los procedimientos adecuados para verificar si el producto cumple o no con los requerimientos.</w:t>
      </w:r>
    </w:p>
    <w:p w:rsidR="00116BB3" w:rsidRDefault="00116BB3" w:rsidP="00261661">
      <w:pPr>
        <w:numPr>
          <w:ilvl w:val="0"/>
          <w:numId w:val="5"/>
        </w:numPr>
        <w:jc w:val="both"/>
      </w:pPr>
      <w:r>
        <w:t>Incluir requerimientos de calidad del producto a construir.</w:t>
      </w:r>
    </w:p>
    <w:p w:rsidR="00CB0D5A" w:rsidRDefault="00116BB3" w:rsidP="00C759C7">
      <w:pPr>
        <w:jc w:val="both"/>
      </w:pPr>
      <w:r>
        <w:t>Los requerimientos de calidad del producto a construir son considerados dentro de atributos específicos del software que tienen incidencia sobre la ‘calidad en el uso’.</w:t>
      </w:r>
    </w:p>
    <w:p w:rsidR="00116BB3" w:rsidRDefault="00116BB3" w:rsidP="00261661">
      <w:pPr>
        <w:numPr>
          <w:ilvl w:val="0"/>
          <w:numId w:val="5"/>
        </w:numPr>
        <w:jc w:val="both"/>
      </w:pPr>
      <w:r w:rsidRPr="00CB0D5A">
        <w:t>Funcionalidad</w:t>
      </w:r>
      <w:r w:rsidR="00261661">
        <w:t xml:space="preserve">: Adecuación a las necesidades, precisión de los resultados, interoperabilidad, seguridad de los datos. </w:t>
      </w:r>
    </w:p>
    <w:p w:rsidR="00116BB3" w:rsidRDefault="00116BB3" w:rsidP="00C759C7">
      <w:pPr>
        <w:numPr>
          <w:ilvl w:val="0"/>
          <w:numId w:val="5"/>
        </w:numPr>
        <w:jc w:val="both"/>
      </w:pPr>
      <w:r>
        <w:t>Confiabilidad</w:t>
      </w:r>
      <w:r w:rsidR="00C759C7">
        <w:t xml:space="preserve">: Madurez, tolerancia a fallas, </w:t>
      </w:r>
      <w:proofErr w:type="spellStart"/>
      <w:r w:rsidR="00C759C7">
        <w:t>recuperabilidad</w:t>
      </w:r>
      <w:proofErr w:type="spellEnd"/>
      <w:r w:rsidR="00C759C7">
        <w:t>, etc.</w:t>
      </w:r>
    </w:p>
    <w:p w:rsidR="00116BB3" w:rsidRDefault="00116BB3" w:rsidP="00C759C7">
      <w:pPr>
        <w:numPr>
          <w:ilvl w:val="0"/>
          <w:numId w:val="5"/>
        </w:numPr>
        <w:jc w:val="both"/>
      </w:pPr>
      <w:r>
        <w:t>Usabilidad</w:t>
      </w:r>
      <w:r w:rsidR="00C759C7">
        <w:t xml:space="preserve">: Comprensible, </w:t>
      </w:r>
      <w:proofErr w:type="spellStart"/>
      <w:r w:rsidR="00C759C7">
        <w:t>aprendible</w:t>
      </w:r>
      <w:proofErr w:type="spellEnd"/>
      <w:r w:rsidR="00C759C7">
        <w:t>, operable, atractivo, etc.</w:t>
      </w:r>
    </w:p>
    <w:p w:rsidR="00C759C7" w:rsidRDefault="00C759C7" w:rsidP="00C759C7">
      <w:pPr>
        <w:numPr>
          <w:ilvl w:val="0"/>
          <w:numId w:val="5"/>
        </w:numPr>
        <w:jc w:val="both"/>
      </w:pPr>
      <w:r>
        <w:t>Eficiencia: Utilización de los recursos.</w:t>
      </w:r>
    </w:p>
    <w:p w:rsidR="00116BB3" w:rsidRDefault="00261661" w:rsidP="00261661">
      <w:pPr>
        <w:numPr>
          <w:ilvl w:val="0"/>
          <w:numId w:val="5"/>
        </w:numPr>
        <w:jc w:val="both"/>
      </w:pPr>
      <w:r>
        <w:t>M</w:t>
      </w:r>
      <w:r w:rsidR="00116BB3">
        <w:t>antenibilidad</w:t>
      </w:r>
      <w:r>
        <w:t>: Analizable, modificable, estable, verificable, etc.</w:t>
      </w:r>
    </w:p>
    <w:p w:rsidR="00CA7D1E" w:rsidRDefault="00116BB3" w:rsidP="00261661">
      <w:pPr>
        <w:numPr>
          <w:ilvl w:val="0"/>
          <w:numId w:val="5"/>
        </w:numPr>
        <w:jc w:val="both"/>
      </w:pPr>
      <w:r>
        <w:t>Portabilidad</w:t>
      </w:r>
    </w:p>
    <w:p w:rsidR="00CA7D1E" w:rsidRDefault="003B5822" w:rsidP="00261661">
      <w:pPr>
        <w:jc w:val="both"/>
      </w:pPr>
      <w:r>
        <w:t>C</w:t>
      </w:r>
      <w:r w:rsidR="00116BB3">
        <w:t>ada uno de estos atributos debe cumplir con las normas y regulaciones aplicables a cada uno.</w:t>
      </w:r>
    </w:p>
    <w:p w:rsidR="00866044" w:rsidRDefault="00866044" w:rsidP="00866044">
      <w:pPr>
        <w:pStyle w:val="Ttulo3"/>
      </w:pPr>
      <w:bookmarkStart w:id="29" w:name="_Toc492847388"/>
      <w:r>
        <w:t>Modelo de casos de uso</w:t>
      </w:r>
      <w:bookmarkEnd w:id="29"/>
    </w:p>
    <w:p w:rsidR="00866044" w:rsidRDefault="00866044" w:rsidP="00261661">
      <w:pPr>
        <w:jc w:val="both"/>
      </w:pPr>
      <w:r>
        <w:t>El Modelo de Casos de Uso describe la funcionalidad propuesta para el sistema. El modelo se basa en la descripción de elementos o usuarios externos al sistema (actores) y de la funcionalidad del mismo (casos de uso).</w:t>
      </w:r>
    </w:p>
    <w:p w:rsidR="00866044" w:rsidRDefault="00866044" w:rsidP="00261661">
      <w:pPr>
        <w:jc w:val="both"/>
      </w:pPr>
      <w:r>
        <w:lastRenderedPageBreak/>
        <w:t>El Modelo de Casos de Uso describe los requerimientos funcionales de un actor en términos de las interacciones. El documento presenta al sistema desde la perspectiva de sus usos y esquematiza como proporcionara valor a los usuarios. También sirve como un acuerdo entre los clientes y desarrolladores para limitar las funcionalidades con las que contara el sistema.</w:t>
      </w:r>
    </w:p>
    <w:p w:rsidR="00261661" w:rsidRDefault="001F70E9" w:rsidP="00261661">
      <w:pPr>
        <w:jc w:val="both"/>
      </w:pPr>
      <w:r>
        <w:t>Dado que este documento es la entrada fundamental para el análisis, diseño y pruebas, debe contar con las siguientes características:</w:t>
      </w:r>
    </w:p>
    <w:p w:rsidR="001F70E9" w:rsidRDefault="001F70E9" w:rsidP="001F70E9">
      <w:pPr>
        <w:numPr>
          <w:ilvl w:val="0"/>
          <w:numId w:val="5"/>
        </w:numPr>
        <w:jc w:val="both"/>
      </w:pPr>
      <w:r>
        <w:t>Identificación y descripción de actores. Se deben describir los actores identificados para conocer el entorno externo del sistema.</w:t>
      </w:r>
    </w:p>
    <w:p w:rsidR="001F70E9" w:rsidRDefault="001F70E9" w:rsidP="001F70E9">
      <w:pPr>
        <w:numPr>
          <w:ilvl w:val="0"/>
          <w:numId w:val="5"/>
        </w:numPr>
        <w:jc w:val="both"/>
      </w:pPr>
      <w:r>
        <w:t xml:space="preserve">Identificación y descripción de casos de uso. Se deben describir los casos de uso identificados. Cada caso de uso representa la funcionalidad que el sistema ofrece y que aporta un resultado de valor al usuario. </w:t>
      </w:r>
    </w:p>
    <w:p w:rsidR="001F70E9" w:rsidRDefault="001F70E9" w:rsidP="001F70E9">
      <w:pPr>
        <w:numPr>
          <w:ilvl w:val="1"/>
          <w:numId w:val="5"/>
        </w:numPr>
        <w:jc w:val="both"/>
      </w:pPr>
      <w:r>
        <w:t>Establecer precondiciones.</w:t>
      </w:r>
    </w:p>
    <w:p w:rsidR="001F70E9" w:rsidRDefault="001F70E9" w:rsidP="001F70E9">
      <w:pPr>
        <w:numPr>
          <w:ilvl w:val="1"/>
          <w:numId w:val="5"/>
        </w:numPr>
        <w:jc w:val="both"/>
      </w:pPr>
      <w:r>
        <w:t>Establecer post condiciones.</w:t>
      </w:r>
    </w:p>
    <w:p w:rsidR="001F70E9" w:rsidRDefault="001F70E9" w:rsidP="001F70E9">
      <w:pPr>
        <w:numPr>
          <w:ilvl w:val="1"/>
          <w:numId w:val="5"/>
        </w:numPr>
        <w:jc w:val="both"/>
      </w:pPr>
      <w:r>
        <w:t>Flujo de sucesos principal.</w:t>
      </w:r>
    </w:p>
    <w:p w:rsidR="001F70E9" w:rsidRDefault="001F70E9" w:rsidP="001F70E9">
      <w:pPr>
        <w:numPr>
          <w:ilvl w:val="1"/>
          <w:numId w:val="5"/>
        </w:numPr>
        <w:jc w:val="both"/>
      </w:pPr>
      <w:r>
        <w:t>Flujos alternativos.</w:t>
      </w:r>
    </w:p>
    <w:p w:rsidR="001F70E9" w:rsidRDefault="005555AD" w:rsidP="001F70E9">
      <w:pPr>
        <w:numPr>
          <w:ilvl w:val="0"/>
          <w:numId w:val="5"/>
        </w:numPr>
        <w:jc w:val="both"/>
      </w:pPr>
      <w:r>
        <w:t>Diagramas asociados: Diagramas de casos de uso, actividad, interacción.</w:t>
      </w:r>
    </w:p>
    <w:p w:rsidR="001F70E9" w:rsidRPr="00261661" w:rsidRDefault="001F70E9" w:rsidP="001F70E9">
      <w:pPr>
        <w:jc w:val="both"/>
      </w:pPr>
      <w:r>
        <w:t>El Modelo de Casos de Uso debe estar redactado en un lenguaje natural para la comprensión de los clientes.</w:t>
      </w:r>
      <w:r w:rsidR="004840C2">
        <w:t xml:space="preserve"> Debe ser elaborado primero en iteraciones tempranas y luego ser gradualmente extendido hasta obtener un documento detallado.</w:t>
      </w:r>
    </w:p>
    <w:p w:rsidR="00116BB3" w:rsidRDefault="004C7774" w:rsidP="00470764">
      <w:pPr>
        <w:pStyle w:val="PSI-Ttulo3"/>
      </w:pPr>
      <w:bookmarkStart w:id="30" w:name="_Toc492847389"/>
      <w:r>
        <w:t>Modelo de diseño</w:t>
      </w:r>
      <w:bookmarkEnd w:id="30"/>
    </w:p>
    <w:p w:rsidR="00116BB3" w:rsidRDefault="00116BB3" w:rsidP="0050444A">
      <w:pPr>
        <w:jc w:val="both"/>
      </w:pPr>
      <w:r>
        <w:t>El documento de diseño especifica como el software será construido para satisfacer los requerimientos.</w:t>
      </w:r>
      <w:r w:rsidR="005D2A87">
        <w:t xml:space="preserve"> El propósito del Modelo de Diseño es empezar a realizar los casos de uso identificados durante etapas anteriores. Este modelo es utilizado por los desarrolladores para la implementación. </w:t>
      </w:r>
    </w:p>
    <w:p w:rsidR="00116BB3" w:rsidRDefault="00116BB3" w:rsidP="0050444A">
      <w:pPr>
        <w:jc w:val="both"/>
      </w:pPr>
      <w:r>
        <w:t>Deberá describir los componentes y subcomponentes del diseño del software, incluyendo interfaces internas. Este documento deberá ser elaborado primero como Preliminar y luego será gradualmente extendido hasta llegar a obtener el Detallado.</w:t>
      </w:r>
    </w:p>
    <w:p w:rsidR="00116BB3" w:rsidRDefault="00116BB3" w:rsidP="0050444A">
      <w:pPr>
        <w:jc w:val="both"/>
      </w:pPr>
      <w:r>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116BB3" w:rsidRDefault="00116BB3" w:rsidP="0050444A">
      <w:pPr>
        <w:jc w:val="both"/>
      </w:pPr>
      <w:r>
        <w:t>El diseño debe:</w:t>
      </w:r>
    </w:p>
    <w:p w:rsidR="00116BB3" w:rsidRDefault="00116BB3" w:rsidP="005D2A87">
      <w:pPr>
        <w:numPr>
          <w:ilvl w:val="0"/>
          <w:numId w:val="5"/>
        </w:numPr>
        <w:jc w:val="both"/>
      </w:pPr>
      <w:r>
        <w:t>Corresponder a los requerimientos a incorporar:</w:t>
      </w:r>
      <w:r w:rsidR="005D2A87">
        <w:t xml:space="preserve"> </w:t>
      </w:r>
      <w:r>
        <w:t>Todo elemento del diseño debe contribuir a algún requerimiento</w:t>
      </w:r>
    </w:p>
    <w:p w:rsidR="00116BB3" w:rsidRDefault="00116BB3" w:rsidP="005D2A87">
      <w:pPr>
        <w:numPr>
          <w:ilvl w:val="0"/>
          <w:numId w:val="5"/>
        </w:numPr>
        <w:jc w:val="both"/>
      </w:pPr>
      <w:r>
        <w:lastRenderedPageBreak/>
        <w:t>La implementación de todo requerimiento a incorporar debe estar contemplada en por lo menos un elemento del diseño.</w:t>
      </w:r>
    </w:p>
    <w:p w:rsidR="00116BB3" w:rsidRDefault="00116BB3" w:rsidP="005D2A87">
      <w:pPr>
        <w:numPr>
          <w:ilvl w:val="0"/>
          <w:numId w:val="5"/>
        </w:numPr>
        <w:jc w:val="both"/>
      </w:pPr>
      <w:r>
        <w:t>Ser consistente con la calidad del producto</w:t>
      </w:r>
    </w:p>
    <w:p w:rsidR="00F27889" w:rsidRPr="005D2A87" w:rsidRDefault="00F27889" w:rsidP="007F4453">
      <w:pPr>
        <w:pStyle w:val="PSI-Normal"/>
      </w:pPr>
    </w:p>
    <w:p w:rsidR="00116BB3" w:rsidRDefault="00116BB3" w:rsidP="00470764">
      <w:pPr>
        <w:pStyle w:val="PSI-Ttulo3"/>
      </w:pPr>
      <w:bookmarkStart w:id="31" w:name="_Toc21938351"/>
      <w:bookmarkStart w:id="32" w:name="_Toc492847390"/>
      <w:r>
        <w:t xml:space="preserve">Plan de </w:t>
      </w:r>
      <w:bookmarkEnd w:id="31"/>
      <w:r w:rsidR="005D2A87">
        <w:t>pruebas</w:t>
      </w:r>
      <w:bookmarkEnd w:id="32"/>
    </w:p>
    <w:p w:rsidR="00116BB3" w:rsidRDefault="001C18BE" w:rsidP="001C18BE">
      <w:pPr>
        <w:jc w:val="both"/>
      </w:pPr>
      <w:r>
        <w:t xml:space="preserve">El Plan </w:t>
      </w:r>
      <w:r w:rsidR="00116BB3">
        <w:t>deberá identificar y describir los métodos a ser utilizados en:</w:t>
      </w:r>
    </w:p>
    <w:p w:rsidR="001C18BE" w:rsidRDefault="00116BB3" w:rsidP="001C18BE">
      <w:pPr>
        <w:numPr>
          <w:ilvl w:val="0"/>
          <w:numId w:val="7"/>
        </w:numPr>
        <w:jc w:val="both"/>
      </w:pPr>
      <w:r>
        <w:t>La verificación de que:</w:t>
      </w:r>
    </w:p>
    <w:p w:rsidR="001C18BE" w:rsidRDefault="00016B00" w:rsidP="001C18BE">
      <w:pPr>
        <w:numPr>
          <w:ilvl w:val="1"/>
          <w:numId w:val="7"/>
        </w:numPr>
        <w:jc w:val="both"/>
      </w:pPr>
      <w:r>
        <w:t>L</w:t>
      </w:r>
      <w:r w:rsidR="00116BB3">
        <w:t>os requerimientos descritos en el documento de requerimientos han sido aprobados por una autoridad apropiada.</w:t>
      </w:r>
    </w:p>
    <w:p w:rsidR="001C18BE" w:rsidRDefault="001336D2" w:rsidP="001C18BE">
      <w:pPr>
        <w:numPr>
          <w:ilvl w:val="1"/>
          <w:numId w:val="7"/>
        </w:numPr>
        <w:jc w:val="both"/>
      </w:pPr>
      <w:r>
        <w:t>L</w:t>
      </w:r>
      <w:r w:rsidR="00116BB3">
        <w:t>os requerimientos descritos en el documento de requerimientos son implementados en el diseño expresado en el documento de diseño.</w:t>
      </w:r>
    </w:p>
    <w:p w:rsidR="00116BB3" w:rsidRDefault="001336D2" w:rsidP="001C18BE">
      <w:pPr>
        <w:numPr>
          <w:ilvl w:val="1"/>
          <w:numId w:val="7"/>
        </w:numPr>
        <w:jc w:val="both"/>
      </w:pPr>
      <w:r>
        <w:t>E</w:t>
      </w:r>
      <w:r w:rsidR="00116BB3">
        <w:t>l diseño expresado en el documento de diseño esta implementado en código.</w:t>
      </w:r>
    </w:p>
    <w:p w:rsidR="00886029" w:rsidRDefault="00116BB3" w:rsidP="001C18BE">
      <w:pPr>
        <w:numPr>
          <w:ilvl w:val="0"/>
          <w:numId w:val="7"/>
        </w:numPr>
        <w:jc w:val="both"/>
      </w:pPr>
      <w:r>
        <w:t>Validar que el código, cuando es ejecutado, se adecua a los requerimientos expresados en el documento de requerimientos.</w:t>
      </w:r>
      <w:bookmarkStart w:id="33" w:name="_Toc21938352"/>
    </w:p>
    <w:p w:rsidR="00116BB3" w:rsidRDefault="006D636C" w:rsidP="00470764">
      <w:pPr>
        <w:pStyle w:val="PSI-Ttulo3"/>
      </w:pPr>
      <w:r>
        <w:br/>
      </w:r>
      <w:bookmarkStart w:id="34" w:name="_Toc21938353"/>
      <w:bookmarkStart w:id="35" w:name="_Toc492847391"/>
      <w:bookmarkEnd w:id="33"/>
      <w:r w:rsidR="00116BB3">
        <w:t>Documentación de usuario</w:t>
      </w:r>
      <w:bookmarkEnd w:id="34"/>
      <w:bookmarkEnd w:id="35"/>
    </w:p>
    <w:p w:rsidR="00116BB3" w:rsidRDefault="00116BB3" w:rsidP="0050444A">
      <w:pPr>
        <w:jc w:val="both"/>
      </w:pPr>
      <w:r>
        <w:t>La documentación de usuario debe especificar y describir los datos y entradas de control requeridos, así como la secuencia de entradas, opciones, limitaciones de programa y otros ítems necesarios para la ejecución exitosa del software.</w:t>
      </w:r>
    </w:p>
    <w:p w:rsidR="00116BB3" w:rsidRDefault="00116BB3" w:rsidP="0050444A">
      <w:pPr>
        <w:jc w:val="both"/>
      </w:pPr>
      <w:r>
        <w:t>Todos los errores deben ser identificados y las acciones correctivas descritas.</w:t>
      </w:r>
    </w:p>
    <w:p w:rsidR="000361BC" w:rsidRDefault="00116BB3" w:rsidP="0050444A">
      <w:pPr>
        <w:jc w:val="both"/>
      </w:pPr>
      <w:r>
        <w:t>Como resultado del proyecto el cliente obtendrá una documentación para el usuario de acuerdo a los requerimientos específicos del proyecto.</w:t>
      </w:r>
    </w:p>
    <w:p w:rsidR="00116BB3" w:rsidRDefault="000361BC" w:rsidP="000C39D2">
      <w:pPr>
        <w:pStyle w:val="PSI-Ttulo2"/>
      </w:pPr>
      <w:r>
        <w:br w:type="page"/>
      </w:r>
      <w:bookmarkStart w:id="36" w:name="_Toc21938354"/>
      <w:bookmarkStart w:id="37" w:name="_Toc492847392"/>
      <w:r w:rsidR="00116BB3">
        <w:lastRenderedPageBreak/>
        <w:t>Plan de Gestión de configuración</w:t>
      </w:r>
      <w:bookmarkEnd w:id="36"/>
      <w:bookmarkEnd w:id="37"/>
    </w:p>
    <w:p w:rsidR="00116BB3" w:rsidRDefault="00116BB3" w:rsidP="002370F0">
      <w:pPr>
        <w:jc w:val="both"/>
      </w:pPr>
      <w:r>
        <w:t>El Plan de gestión de configuración debe contener métodos para identificar componentes de software, control e implementación de cambios, y registro y reporte del estado de los cambios implementados.</w:t>
      </w:r>
    </w:p>
    <w:p w:rsidR="000C39D2" w:rsidRPr="007C100E" w:rsidRDefault="000C39D2" w:rsidP="002370F0">
      <w:pPr>
        <w:jc w:val="both"/>
      </w:pPr>
      <w:r w:rsidRPr="007C100E">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0C39D2" w:rsidRDefault="002370F0" w:rsidP="002370F0">
      <w:pPr>
        <w:jc w:val="both"/>
      </w:pPr>
      <w:r>
        <w:t>La Gestión de C</w:t>
      </w:r>
      <w:r w:rsidR="000C39D2" w:rsidRPr="007C100E">
        <w:t>onfiguración facilita además el mantenimiento del sistema, aportando información precisa para valorar el impacto de los cambios solicitados y reduciendo el tiempo de implementación de un cambio, tanto evolutivo como correctivo.</w:t>
      </w:r>
    </w:p>
    <w:p w:rsidR="002370F0" w:rsidRPr="007C100E" w:rsidRDefault="002370F0" w:rsidP="002370F0">
      <w:pPr>
        <w:jc w:val="both"/>
      </w:pPr>
      <w:r>
        <w:t>Para más detalles se debe acceder al Plan de Gestión de Configuración.</w:t>
      </w:r>
    </w:p>
    <w:p w:rsidR="000C39D2" w:rsidRPr="000C39D2" w:rsidRDefault="000C39D2" w:rsidP="002370F0">
      <w:pPr>
        <w:ind w:left="0" w:firstLine="0"/>
        <w:rPr>
          <w:rFonts w:ascii="Verdana" w:eastAsia="Times New Roman" w:hAnsi="Verdana" w:cs="Arial"/>
          <w:sz w:val="20"/>
          <w:szCs w:val="24"/>
          <w:lang w:eastAsia="es-ES"/>
        </w:rPr>
      </w:pPr>
    </w:p>
    <w:p w:rsidR="00116BB3" w:rsidRDefault="00116BB3" w:rsidP="00116BB3">
      <w:pPr>
        <w:pStyle w:val="PSI-Ttulo2"/>
      </w:pPr>
      <w:bookmarkStart w:id="38" w:name="_Toc21938355"/>
      <w:bookmarkStart w:id="39" w:name="_Toc492847393"/>
      <w:r>
        <w:t>Otros documentos</w:t>
      </w:r>
      <w:bookmarkEnd w:id="38"/>
      <w:bookmarkEnd w:id="39"/>
    </w:p>
    <w:p w:rsidR="002370F0" w:rsidRDefault="002370F0" w:rsidP="002370F0">
      <w:pPr>
        <w:jc w:val="both"/>
      </w:pPr>
      <w:r>
        <w:t>Otros documentos que tienen incidencia en la calidad del proyecto son:</w:t>
      </w:r>
    </w:p>
    <w:p w:rsidR="00116BB3" w:rsidRDefault="00116BB3" w:rsidP="002370F0">
      <w:pPr>
        <w:numPr>
          <w:ilvl w:val="0"/>
          <w:numId w:val="7"/>
        </w:numPr>
        <w:jc w:val="both"/>
      </w:pPr>
      <w:r>
        <w:t>Plan de proyecto</w:t>
      </w:r>
      <w:r w:rsidR="00FD6A03">
        <w:t>:</w:t>
      </w:r>
      <w:r w:rsidR="002370F0">
        <w:t xml:space="preserve"> </w:t>
      </w:r>
      <w:r w:rsidR="002370F0" w:rsidRPr="002370F0">
        <w:t>Este documento está compuesto por toda la información necesaria para llevar a cabo la dirección del proyecto. Es utilizado por la dirección del proyecto para dirigir las actividades a realizar durante el proceso de desarrollo del software, este comprende un conjunto de artefactos que son desarrollados durante la fase de inicio para luego ser utilizados durante todo el ciclo de vida del proyecto (gestión de riesgos, aseguramiento de calidad, resolución de problemas, entre otros).</w:t>
      </w:r>
    </w:p>
    <w:p w:rsidR="00FD6A03" w:rsidRDefault="00FD6A03" w:rsidP="002370F0">
      <w:pPr>
        <w:numPr>
          <w:ilvl w:val="0"/>
          <w:numId w:val="7"/>
        </w:numPr>
        <w:jc w:val="both"/>
      </w:pPr>
      <w:r w:rsidRPr="00FD6A03">
        <w:t>Plan de estimación:</w:t>
      </w:r>
      <w:r>
        <w:rPr>
          <w:rFonts w:ascii="Arial" w:hAnsi="Arial" w:cs="Arial"/>
          <w:color w:val="000000"/>
          <w:sz w:val="20"/>
          <w:szCs w:val="20"/>
          <w:shd w:val="clear" w:color="auto" w:fill="FFFFFF"/>
        </w:rPr>
        <w:t xml:space="preserve"> </w:t>
      </w:r>
      <w:r w:rsidRPr="00FD6A03">
        <w:t>Una parte importante de la toma de decisiones al comenzar un nuevo proyecto de desarrollo de software está dada por el costo que éste tendrá</w:t>
      </w:r>
      <w:r>
        <w:t>.</w:t>
      </w:r>
    </w:p>
    <w:p w:rsidR="00FD6A03" w:rsidRDefault="00FD6A03" w:rsidP="002370F0">
      <w:pPr>
        <w:numPr>
          <w:ilvl w:val="0"/>
          <w:numId w:val="7"/>
        </w:numPr>
        <w:jc w:val="both"/>
      </w:pPr>
      <w:r>
        <w:t xml:space="preserve">Plan de iteración: </w:t>
      </w:r>
      <w:r w:rsidRPr="00FD6A03">
        <w:t>El objetivo de este plan es definir detalladamente para cada una de las iteraciones a realizarse un conjunto de</w:t>
      </w:r>
      <w:r>
        <w:t xml:space="preserve"> tareas, actividades y recursos</w:t>
      </w:r>
      <w:r w:rsidRPr="00FD6A03">
        <w:t>. Para cada iteración existen una serie de objetivos los cuales son usados como referencia de evaluación para determinar diferentes aspectos, como el grado de terminación de una determinada función, rendimiento, niveles de calidad, etc.</w:t>
      </w:r>
    </w:p>
    <w:p w:rsidR="00894C76" w:rsidRDefault="00894C76" w:rsidP="00886029">
      <w:pPr>
        <w:pStyle w:val="PSI-Comentario"/>
      </w:pPr>
    </w:p>
    <w:p w:rsidR="00F341E4" w:rsidRDefault="00F341E4" w:rsidP="00F341E4">
      <w:pPr>
        <w:pStyle w:val="PSI-Ttulo1"/>
      </w:pPr>
      <w:bookmarkStart w:id="40" w:name="_Toc21938356"/>
      <w:bookmarkStart w:id="41" w:name="_Toc492847394"/>
      <w:r>
        <w:t xml:space="preserve">Estándares, prácticas, </w:t>
      </w:r>
      <w:r w:rsidRPr="00582B2C">
        <w:t>convenciones y métricas</w:t>
      </w:r>
      <w:bookmarkEnd w:id="40"/>
      <w:bookmarkEnd w:id="41"/>
    </w:p>
    <w:p w:rsidR="00022A15" w:rsidRPr="00AE296E" w:rsidRDefault="00022A15" w:rsidP="00022A15">
      <w:pPr>
        <w:jc w:val="both"/>
      </w:pPr>
      <w:r>
        <w:t xml:space="preserve">En esta sección del documento se realiza una identificación de estándares, practicas, convenciones y métricas que serán utilizadas durante el desarrollo del proyecto. Se establece como será monitoreado y asegurado el cumplimiento de cada uno de los ítems que se mencionan. </w:t>
      </w:r>
    </w:p>
    <w:p w:rsidR="001559E0" w:rsidRPr="00022A15" w:rsidRDefault="001559E0" w:rsidP="00886029">
      <w:pPr>
        <w:pStyle w:val="PSI-Comentario"/>
        <w:rPr>
          <w:lang w:val="es-ES"/>
        </w:rPr>
      </w:pPr>
    </w:p>
    <w:p w:rsidR="00022A15" w:rsidRPr="00022A15" w:rsidRDefault="00686C07" w:rsidP="00022A15">
      <w:pPr>
        <w:pStyle w:val="PSI-Ttulo2"/>
      </w:pPr>
      <w:bookmarkStart w:id="42" w:name="_Toc492847395"/>
      <w:r w:rsidRPr="00686C07">
        <w:lastRenderedPageBreak/>
        <w:t>Objetivos</w:t>
      </w:r>
      <w:bookmarkStart w:id="43" w:name="_Toc21938357"/>
      <w:bookmarkEnd w:id="42"/>
    </w:p>
    <w:p w:rsidR="00022A15" w:rsidRPr="00022A15" w:rsidRDefault="00022A15" w:rsidP="00022A15">
      <w:pPr>
        <w:jc w:val="both"/>
      </w:pPr>
      <w:r w:rsidRPr="00022A15">
        <w:t>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p>
    <w:p w:rsidR="00022A15" w:rsidRPr="00022A15" w:rsidRDefault="00022A15" w:rsidP="00022A15">
      <w:pPr>
        <w:pStyle w:val="Koru-Normal2"/>
        <w:rPr>
          <w:rFonts w:ascii="Calibri" w:eastAsia="Calibri" w:hAnsi="Calibri" w:cs="Times New Roman"/>
          <w:sz w:val="22"/>
          <w:lang w:val="es-ES"/>
        </w:rPr>
      </w:pPr>
      <w:r w:rsidRPr="00022A15">
        <w:rPr>
          <w:rFonts w:ascii="Calibri" w:eastAsia="Calibri" w:hAnsi="Calibri" w:cs="Times New Roman"/>
          <w:sz w:val="22"/>
          <w:lang w:val="es-ES"/>
        </w:rPr>
        <w:t>Existen dos objetivos importantes que se persiguen dentro del programa de métricas:</w:t>
      </w:r>
    </w:p>
    <w:p w:rsidR="00022A15" w:rsidRPr="00022A15" w:rsidRDefault="00022A15" w:rsidP="00022A15">
      <w:pPr>
        <w:pStyle w:val="Koru-Normal2"/>
        <w:numPr>
          <w:ilvl w:val="0"/>
          <w:numId w:val="8"/>
        </w:numPr>
        <w:rPr>
          <w:rFonts w:ascii="Calibri" w:eastAsia="Calibri" w:hAnsi="Calibri" w:cs="Times New Roman"/>
          <w:sz w:val="22"/>
          <w:lang w:val="es-ES"/>
        </w:rPr>
      </w:pPr>
      <w:r w:rsidRPr="00022A15">
        <w:rPr>
          <w:rFonts w:ascii="Calibri" w:eastAsia="Calibri" w:hAnsi="Calibri" w:cs="Times New Roman"/>
          <w:sz w:val="22"/>
          <w:lang w:val="es-ES"/>
        </w:rPr>
        <w:t>Documentar las metas a la hora de establecer un programa de métricas. Esto tiene sentido a la hora de decidir exactamente qué debe lograrse antes de gastar recursos estableciendo un programa de este tipo.</w:t>
      </w:r>
    </w:p>
    <w:p w:rsidR="00022A15" w:rsidRPr="00022A15" w:rsidRDefault="00022A15" w:rsidP="00022A15">
      <w:pPr>
        <w:pStyle w:val="Koru-Normal2"/>
        <w:numPr>
          <w:ilvl w:val="0"/>
          <w:numId w:val="8"/>
        </w:numPr>
        <w:rPr>
          <w:rFonts w:ascii="Calibri" w:eastAsia="Calibri" w:hAnsi="Calibri" w:cs="Times New Roman"/>
          <w:sz w:val="22"/>
          <w:lang w:val="es-ES"/>
        </w:rPr>
      </w:pPr>
      <w:r w:rsidRPr="00022A15">
        <w:rPr>
          <w:rFonts w:ascii="Calibri" w:eastAsia="Calibri" w:hAnsi="Calibri" w:cs="Times New Roman"/>
          <w:sz w:val="22"/>
          <w:lang w:val="es-ES"/>
        </w:rPr>
        <w:t>Identificar la información (la métrica) necesaria para lograr estas metas y establecer el marco de referencia de donde puede ser obtenida.</w:t>
      </w:r>
    </w:p>
    <w:p w:rsidR="00686C07" w:rsidRPr="00686C07" w:rsidRDefault="007D0783" w:rsidP="0050444A">
      <w:pPr>
        <w:pStyle w:val="PSI-Ttulo2"/>
        <w:jc w:val="both"/>
      </w:pPr>
      <w:r w:rsidRPr="00022A15">
        <w:br w:type="page"/>
      </w:r>
      <w:bookmarkStart w:id="44" w:name="_Toc492847396"/>
      <w:r w:rsidR="00686C07" w:rsidRPr="00686C07">
        <w:lastRenderedPageBreak/>
        <w:t>Métricas de proceso</w:t>
      </w:r>
      <w:bookmarkEnd w:id="44"/>
    </w:p>
    <w:p w:rsidR="00686C07" w:rsidRPr="00614C3A" w:rsidRDefault="00E25530" w:rsidP="00E25530">
      <w:pPr>
        <w:jc w:val="both"/>
      </w:pPr>
      <w:r>
        <w:t>Las métricas de proceso s</w:t>
      </w:r>
      <w:r w:rsidR="00686C07" w:rsidRPr="005F71FE">
        <w:t>e recopilan de todos los proyectos y</w:t>
      </w:r>
      <w:r w:rsidR="004B64D4" w:rsidRPr="005F71FE">
        <w:t xml:space="preserve"> </w:t>
      </w:r>
      <w:r w:rsidR="00686C07" w:rsidRPr="005F71FE">
        <w:t>durante un largo periodo de tiempo</w:t>
      </w:r>
      <w:r>
        <w:t>. Su intención es proporcionar un conjunto de indicadores de proceso que conduzca a mejorar el proceso de software a largo plazo. Este tipo de métricas se caracteriza por:</w:t>
      </w:r>
    </w:p>
    <w:p w:rsidR="00686C07" w:rsidRPr="00614C3A" w:rsidRDefault="00686C07" w:rsidP="00E25530">
      <w:pPr>
        <w:numPr>
          <w:ilvl w:val="0"/>
          <w:numId w:val="8"/>
        </w:numPr>
        <w:jc w:val="both"/>
      </w:pPr>
      <w:r w:rsidRPr="00614C3A">
        <w:t>Control y ejecución del proyecto.</w:t>
      </w:r>
    </w:p>
    <w:p w:rsidR="00686C07" w:rsidRDefault="00614C3A" w:rsidP="00E25530">
      <w:pPr>
        <w:numPr>
          <w:ilvl w:val="0"/>
          <w:numId w:val="8"/>
        </w:numPr>
        <w:jc w:val="both"/>
      </w:pPr>
      <w:r w:rsidRPr="00614C3A">
        <w:t>M</w:t>
      </w:r>
      <w:r w:rsidR="00686C07" w:rsidRPr="00614C3A">
        <w:t>edición de tiempos de las fases.</w:t>
      </w:r>
    </w:p>
    <w:p w:rsidR="005F71FE" w:rsidRDefault="005F71FE" w:rsidP="0050444A">
      <w:pPr>
        <w:jc w:val="both"/>
      </w:pPr>
      <w:r>
        <w:t>Para  este proyecto se trabajará con las siguientes métricas del proceso</w:t>
      </w:r>
      <w:r w:rsidR="007C343E">
        <w:t>:</w:t>
      </w:r>
    </w:p>
    <w:p w:rsidR="004C0B69" w:rsidRDefault="00F042AD" w:rsidP="00F042AD">
      <w:pPr>
        <w:numPr>
          <w:ilvl w:val="0"/>
          <w:numId w:val="8"/>
        </w:numPr>
        <w:jc w:val="both"/>
      </w:pPr>
      <w:r>
        <w:t>Cantidad de módulos reutilizados.</w:t>
      </w:r>
    </w:p>
    <w:p w:rsidR="007D0783" w:rsidRDefault="00F042AD" w:rsidP="004C0B69">
      <w:pPr>
        <w:pStyle w:val="Ttulo3"/>
      </w:pPr>
      <w:bookmarkStart w:id="45" w:name="_Toc492847397"/>
      <w:r>
        <w:t>Cantidad de módulos reutilizados</w:t>
      </w:r>
      <w:bookmarkEnd w:id="45"/>
    </w:p>
    <w:p w:rsidR="004C0B69" w:rsidRDefault="004C0B69" w:rsidP="004C0B69">
      <w:pPr>
        <w:jc w:val="both"/>
      </w:pPr>
      <w:r>
        <w:t xml:space="preserve">Se establecen </w:t>
      </w:r>
      <w:r w:rsidR="00F042AD">
        <w:t xml:space="preserve">la cantidad de módulos que se han reutilizado junto con el grado aproximado de reutilización. </w:t>
      </w:r>
      <w:r w:rsidR="007D60F3">
        <w:t xml:space="preserve">El líder del proyecto, junto con los desarrolladores, deberá establecer los módulos a reutilizar y </w:t>
      </w:r>
      <w:r w:rsidR="00F042AD">
        <w:t>registrar</w:t>
      </w:r>
      <w:r w:rsidR="007D60F3">
        <w:t>los</w:t>
      </w:r>
      <w:r w:rsidR="00461132">
        <w:t>. El grado de reutilización sirve para establecer qué porcentaje aproximado del módulo ha podido utilizarse.</w:t>
      </w:r>
    </w:p>
    <w:p w:rsidR="00F042AD" w:rsidRDefault="00F042AD" w:rsidP="004C0B69">
      <w:pPr>
        <w:jc w:val="both"/>
      </w:pPr>
    </w:p>
    <w:tbl>
      <w:tblPr>
        <w:tblStyle w:val="Tablaconcuadrcula"/>
        <w:tblW w:w="0" w:type="auto"/>
        <w:tblInd w:w="357" w:type="dxa"/>
        <w:tblLook w:val="04A0" w:firstRow="1" w:lastRow="0" w:firstColumn="1" w:lastColumn="0" w:noHBand="0" w:noVBand="1"/>
      </w:tblPr>
      <w:tblGrid>
        <w:gridCol w:w="2773"/>
        <w:gridCol w:w="2793"/>
        <w:gridCol w:w="2797"/>
      </w:tblGrid>
      <w:tr w:rsidR="00461132" w:rsidTr="00207EA0">
        <w:tc>
          <w:tcPr>
            <w:tcW w:w="2773" w:type="dxa"/>
            <w:shd w:val="clear" w:color="auto" w:fill="D9D9D9" w:themeFill="background1" w:themeFillShade="D9"/>
            <w:vAlign w:val="center"/>
          </w:tcPr>
          <w:p w:rsidR="00F042AD" w:rsidRPr="00207EA0" w:rsidRDefault="00461132" w:rsidP="00207EA0">
            <w:pPr>
              <w:spacing w:after="240"/>
              <w:ind w:left="0" w:firstLine="0"/>
              <w:jc w:val="center"/>
              <w:rPr>
                <w:b/>
              </w:rPr>
            </w:pPr>
            <w:r w:rsidRPr="00207EA0">
              <w:rPr>
                <w:b/>
              </w:rPr>
              <w:t>Modulo</w:t>
            </w:r>
          </w:p>
        </w:tc>
        <w:tc>
          <w:tcPr>
            <w:tcW w:w="2793" w:type="dxa"/>
            <w:shd w:val="clear" w:color="auto" w:fill="D9D9D9" w:themeFill="background1" w:themeFillShade="D9"/>
            <w:vAlign w:val="center"/>
          </w:tcPr>
          <w:p w:rsidR="00F042AD" w:rsidRPr="00207EA0" w:rsidRDefault="00461132" w:rsidP="00207EA0">
            <w:pPr>
              <w:spacing w:after="240"/>
              <w:ind w:left="0" w:firstLine="0"/>
              <w:jc w:val="center"/>
              <w:rPr>
                <w:b/>
              </w:rPr>
            </w:pPr>
            <w:r w:rsidRPr="00207EA0">
              <w:rPr>
                <w:b/>
              </w:rPr>
              <w:t>Descripción</w:t>
            </w:r>
          </w:p>
        </w:tc>
        <w:tc>
          <w:tcPr>
            <w:tcW w:w="2797" w:type="dxa"/>
            <w:shd w:val="clear" w:color="auto" w:fill="D9D9D9" w:themeFill="background1" w:themeFillShade="D9"/>
            <w:vAlign w:val="center"/>
          </w:tcPr>
          <w:p w:rsidR="00F042AD" w:rsidRPr="00207EA0" w:rsidRDefault="00461132" w:rsidP="00207EA0">
            <w:pPr>
              <w:spacing w:after="240"/>
              <w:ind w:left="0" w:firstLine="0"/>
              <w:jc w:val="center"/>
              <w:rPr>
                <w:b/>
              </w:rPr>
            </w:pPr>
            <w:r w:rsidRPr="00207EA0">
              <w:rPr>
                <w:b/>
              </w:rPr>
              <w:t>Grado de reutilización</w:t>
            </w:r>
          </w:p>
        </w:tc>
      </w:tr>
      <w:tr w:rsidR="00461132" w:rsidTr="00207EA0">
        <w:tc>
          <w:tcPr>
            <w:tcW w:w="2773" w:type="dxa"/>
          </w:tcPr>
          <w:p w:rsidR="00F042AD" w:rsidRDefault="004A0FB0" w:rsidP="004C0B69">
            <w:pPr>
              <w:ind w:left="0" w:firstLine="0"/>
              <w:jc w:val="both"/>
            </w:pPr>
            <w:r>
              <w:t>Usuarios</w:t>
            </w:r>
          </w:p>
        </w:tc>
        <w:tc>
          <w:tcPr>
            <w:tcW w:w="2793" w:type="dxa"/>
          </w:tcPr>
          <w:p w:rsidR="00F042AD" w:rsidRDefault="004A0FB0" w:rsidP="004C0B69">
            <w:pPr>
              <w:ind w:left="0" w:firstLine="0"/>
              <w:jc w:val="both"/>
            </w:pPr>
            <w:r>
              <w:t>Crear, buscar, borrar y modificar.</w:t>
            </w:r>
          </w:p>
        </w:tc>
        <w:tc>
          <w:tcPr>
            <w:tcW w:w="2797" w:type="dxa"/>
          </w:tcPr>
          <w:p w:rsidR="00F042AD" w:rsidRDefault="00F042AD" w:rsidP="004C0B69">
            <w:pPr>
              <w:ind w:left="0" w:firstLine="0"/>
              <w:jc w:val="both"/>
            </w:pPr>
          </w:p>
        </w:tc>
      </w:tr>
      <w:tr w:rsidR="00461132" w:rsidTr="00207EA0">
        <w:tc>
          <w:tcPr>
            <w:tcW w:w="2773" w:type="dxa"/>
          </w:tcPr>
          <w:p w:rsidR="00F042AD" w:rsidRDefault="004A0FB0" w:rsidP="004C0B69">
            <w:pPr>
              <w:ind w:left="0" w:firstLine="0"/>
              <w:jc w:val="both"/>
            </w:pPr>
            <w:r>
              <w:t>Roles</w:t>
            </w:r>
          </w:p>
        </w:tc>
        <w:tc>
          <w:tcPr>
            <w:tcW w:w="2793" w:type="dxa"/>
          </w:tcPr>
          <w:p w:rsidR="00F042AD" w:rsidRDefault="004A0FB0" w:rsidP="004C0B69">
            <w:pPr>
              <w:ind w:left="0" w:firstLine="0"/>
              <w:jc w:val="both"/>
            </w:pPr>
            <w:r>
              <w:t>Crear, buscar, borrar y modificar.</w:t>
            </w:r>
          </w:p>
        </w:tc>
        <w:tc>
          <w:tcPr>
            <w:tcW w:w="2797" w:type="dxa"/>
          </w:tcPr>
          <w:p w:rsidR="00F042AD" w:rsidRDefault="00F042AD" w:rsidP="004C0B69">
            <w:pPr>
              <w:ind w:left="0" w:firstLine="0"/>
              <w:jc w:val="both"/>
            </w:pPr>
          </w:p>
        </w:tc>
      </w:tr>
      <w:tr w:rsidR="00461132" w:rsidTr="00207EA0">
        <w:tc>
          <w:tcPr>
            <w:tcW w:w="2773" w:type="dxa"/>
          </w:tcPr>
          <w:p w:rsidR="00F042AD" w:rsidRDefault="004A0FB0" w:rsidP="004C0B69">
            <w:pPr>
              <w:ind w:left="0" w:firstLine="0"/>
              <w:jc w:val="both"/>
            </w:pPr>
            <w:r>
              <w:t>Permisos</w:t>
            </w:r>
          </w:p>
        </w:tc>
        <w:tc>
          <w:tcPr>
            <w:tcW w:w="2793" w:type="dxa"/>
          </w:tcPr>
          <w:p w:rsidR="00F042AD" w:rsidRDefault="004A0FB0" w:rsidP="004C0B69">
            <w:pPr>
              <w:ind w:left="0" w:firstLine="0"/>
              <w:jc w:val="both"/>
            </w:pPr>
            <w:r>
              <w:t>Crear, buscar y borrar.</w:t>
            </w:r>
          </w:p>
        </w:tc>
        <w:tc>
          <w:tcPr>
            <w:tcW w:w="2797" w:type="dxa"/>
          </w:tcPr>
          <w:p w:rsidR="00F042AD" w:rsidRDefault="00F042AD" w:rsidP="004C0B69">
            <w:pPr>
              <w:ind w:left="0" w:firstLine="0"/>
              <w:jc w:val="both"/>
            </w:pPr>
          </w:p>
        </w:tc>
      </w:tr>
      <w:tr w:rsidR="00207EA0" w:rsidTr="00207EA0">
        <w:tc>
          <w:tcPr>
            <w:tcW w:w="5566" w:type="dxa"/>
            <w:gridSpan w:val="2"/>
          </w:tcPr>
          <w:p w:rsidR="00207EA0" w:rsidRDefault="004A0FB0" w:rsidP="004C0B69">
            <w:pPr>
              <w:ind w:left="0" w:firstLine="0"/>
              <w:jc w:val="both"/>
            </w:pPr>
            <w:r>
              <w:t>Total módulos reutilizados = 3</w:t>
            </w:r>
            <w:r w:rsidR="00207EA0">
              <w:t>.</w:t>
            </w:r>
          </w:p>
        </w:tc>
        <w:tc>
          <w:tcPr>
            <w:tcW w:w="2797" w:type="dxa"/>
          </w:tcPr>
          <w:p w:rsidR="00207EA0" w:rsidRDefault="00207EA0" w:rsidP="004C0B69">
            <w:pPr>
              <w:ind w:left="0" w:firstLine="0"/>
              <w:jc w:val="both"/>
            </w:pPr>
          </w:p>
        </w:tc>
      </w:tr>
    </w:tbl>
    <w:p w:rsidR="00F042AD" w:rsidRDefault="00F042AD" w:rsidP="004C0B69">
      <w:pPr>
        <w:jc w:val="both"/>
      </w:pPr>
    </w:p>
    <w:p w:rsidR="00686C07" w:rsidRPr="00676DD1" w:rsidRDefault="00686C07" w:rsidP="004B64D4">
      <w:pPr>
        <w:pStyle w:val="PSI-Ttulo2"/>
      </w:pPr>
      <w:r w:rsidRPr="00676DD1">
        <w:t xml:space="preserve"> </w:t>
      </w:r>
      <w:bookmarkStart w:id="46" w:name="_Toc492847398"/>
      <w:r w:rsidRPr="00676DD1">
        <w:t>Métricas de proyecto</w:t>
      </w:r>
      <w:bookmarkEnd w:id="46"/>
    </w:p>
    <w:p w:rsidR="001F20B0" w:rsidRDefault="001F20B0" w:rsidP="001F20B0">
      <w:pPr>
        <w:jc w:val="both"/>
      </w:pPr>
      <w:r w:rsidRPr="001F20B0">
        <w:t>Las métricas del proyecto permiten evaluar el estado del proyecto y seguir la pista de los riesgos. Para el presente proyecto de desarrollo se trabajara con las siguientes métricas del proyecto:</w:t>
      </w:r>
    </w:p>
    <w:p w:rsidR="001F20B0" w:rsidRDefault="001F20B0" w:rsidP="001F20B0">
      <w:pPr>
        <w:numPr>
          <w:ilvl w:val="0"/>
          <w:numId w:val="8"/>
        </w:numPr>
        <w:jc w:val="both"/>
      </w:pPr>
      <w:r>
        <w:t>Cantidad de reuniones por iteración.</w:t>
      </w:r>
    </w:p>
    <w:p w:rsidR="001F20B0" w:rsidRPr="001F20B0" w:rsidRDefault="001F20B0" w:rsidP="001F20B0">
      <w:pPr>
        <w:numPr>
          <w:ilvl w:val="0"/>
          <w:numId w:val="8"/>
        </w:numPr>
        <w:jc w:val="both"/>
      </w:pPr>
      <w:r>
        <w:t>Tareas creadas sobre tareas resueltas.</w:t>
      </w:r>
    </w:p>
    <w:p w:rsidR="001F20B0" w:rsidRDefault="001F20B0" w:rsidP="001F20B0">
      <w:pPr>
        <w:pStyle w:val="Ttulo3"/>
      </w:pPr>
      <w:bookmarkStart w:id="47" w:name="_Toc492847399"/>
      <w:r>
        <w:lastRenderedPageBreak/>
        <w:t>Cantidad de reuniones por iteración</w:t>
      </w:r>
      <w:bookmarkEnd w:id="47"/>
    </w:p>
    <w:p w:rsidR="001F20B0" w:rsidRDefault="001F20B0" w:rsidP="00552E35">
      <w:pPr>
        <w:jc w:val="both"/>
      </w:pPr>
      <w:r>
        <w:t xml:space="preserve">Se definen la cantidad de reuniones que se llevan a cabo durante el periodo de una iteración junto con el tiempo utilizado. </w:t>
      </w:r>
    </w:p>
    <w:p w:rsidR="001F20B0" w:rsidRDefault="001F20B0" w:rsidP="00552E35">
      <w:pPr>
        <w:jc w:val="both"/>
      </w:pPr>
      <w:r>
        <w:t xml:space="preserve">En cada cierre de Iteración se deberán evaluar la cantidad de reuniones que se han </w:t>
      </w:r>
      <w:r w:rsidR="00552E35">
        <w:t>desarrollado. Para ello se hará uso de los documentos “Resumen de Reunión” donde se establecen los objetivos, hora de inicio, hora de fin y temario. Se utilizara la duración de cada reunión para calcular el tiempo utilizado en cada iteración.</w:t>
      </w:r>
    </w:p>
    <w:p w:rsidR="00A85B5F" w:rsidRDefault="00A85B5F" w:rsidP="00552E35">
      <w:pPr>
        <w:jc w:val="both"/>
      </w:pPr>
      <w:r>
        <w:t>La información debe cargarse en la siguiente tabla donde se indica la Iteración, la fase a la que corresponde, la cantidad de reuniones que se han desarrollado y la cantidad de horas utilizadas.</w:t>
      </w:r>
    </w:p>
    <w:p w:rsidR="00A85B5F" w:rsidRDefault="00A85B5F" w:rsidP="00552E35">
      <w:pPr>
        <w:jc w:val="both"/>
      </w:pPr>
    </w:p>
    <w:tbl>
      <w:tblPr>
        <w:tblStyle w:val="Tablaconcuadrcula"/>
        <w:tblW w:w="0" w:type="auto"/>
        <w:jc w:val="center"/>
        <w:tblLook w:val="04A0" w:firstRow="1" w:lastRow="0" w:firstColumn="1" w:lastColumn="0" w:noHBand="0" w:noVBand="1"/>
      </w:tblPr>
      <w:tblGrid>
        <w:gridCol w:w="2075"/>
        <w:gridCol w:w="1141"/>
        <w:gridCol w:w="2386"/>
        <w:gridCol w:w="2094"/>
      </w:tblGrid>
      <w:tr w:rsidR="00A85B5F" w:rsidTr="00A85B5F">
        <w:trPr>
          <w:jc w:val="center"/>
        </w:trPr>
        <w:tc>
          <w:tcPr>
            <w:tcW w:w="2075" w:type="dxa"/>
            <w:shd w:val="clear" w:color="auto" w:fill="D9D9D9" w:themeFill="background1" w:themeFillShade="D9"/>
            <w:vAlign w:val="center"/>
          </w:tcPr>
          <w:p w:rsidR="00A85B5F" w:rsidRPr="00A85B5F" w:rsidRDefault="00A85B5F" w:rsidP="00A85B5F">
            <w:pPr>
              <w:spacing w:after="240"/>
              <w:ind w:left="0" w:firstLine="0"/>
              <w:jc w:val="center"/>
              <w:rPr>
                <w:b/>
              </w:rPr>
            </w:pPr>
            <w:r w:rsidRPr="00A85B5F">
              <w:rPr>
                <w:b/>
              </w:rPr>
              <w:t>Fase</w:t>
            </w:r>
          </w:p>
        </w:tc>
        <w:tc>
          <w:tcPr>
            <w:tcW w:w="1141" w:type="dxa"/>
            <w:shd w:val="clear" w:color="auto" w:fill="D9D9D9" w:themeFill="background1" w:themeFillShade="D9"/>
            <w:vAlign w:val="center"/>
          </w:tcPr>
          <w:p w:rsidR="00A85B5F" w:rsidRPr="00A85B5F" w:rsidRDefault="00A85B5F" w:rsidP="00A85B5F">
            <w:pPr>
              <w:spacing w:after="240"/>
              <w:ind w:left="0" w:firstLine="0"/>
              <w:jc w:val="center"/>
              <w:rPr>
                <w:b/>
              </w:rPr>
            </w:pPr>
            <w:r w:rsidRPr="00A85B5F">
              <w:rPr>
                <w:b/>
              </w:rPr>
              <w:t>Iteración</w:t>
            </w:r>
          </w:p>
        </w:tc>
        <w:tc>
          <w:tcPr>
            <w:tcW w:w="2386" w:type="dxa"/>
            <w:shd w:val="clear" w:color="auto" w:fill="D9D9D9" w:themeFill="background1" w:themeFillShade="D9"/>
            <w:vAlign w:val="center"/>
          </w:tcPr>
          <w:p w:rsidR="00A85B5F" w:rsidRPr="00A85B5F" w:rsidRDefault="00A85B5F" w:rsidP="00A85B5F">
            <w:pPr>
              <w:spacing w:after="240"/>
              <w:ind w:left="0" w:firstLine="0"/>
              <w:jc w:val="center"/>
              <w:rPr>
                <w:b/>
              </w:rPr>
            </w:pPr>
            <w:r w:rsidRPr="00A85B5F">
              <w:rPr>
                <w:b/>
              </w:rPr>
              <w:t>Cantidad de reuniones</w:t>
            </w:r>
          </w:p>
        </w:tc>
        <w:tc>
          <w:tcPr>
            <w:tcW w:w="2094" w:type="dxa"/>
            <w:shd w:val="clear" w:color="auto" w:fill="D9D9D9" w:themeFill="background1" w:themeFillShade="D9"/>
            <w:vAlign w:val="center"/>
          </w:tcPr>
          <w:p w:rsidR="00A85B5F" w:rsidRPr="00A85B5F" w:rsidRDefault="00A85B5F" w:rsidP="00A85B5F">
            <w:pPr>
              <w:spacing w:after="240"/>
              <w:ind w:left="0" w:firstLine="0"/>
              <w:jc w:val="center"/>
              <w:rPr>
                <w:b/>
              </w:rPr>
            </w:pPr>
            <w:r w:rsidRPr="00A85B5F">
              <w:rPr>
                <w:b/>
              </w:rPr>
              <w:t>Cantidad de horas</w:t>
            </w:r>
          </w:p>
        </w:tc>
      </w:tr>
      <w:tr w:rsidR="00491AC7" w:rsidTr="00491AC7">
        <w:trPr>
          <w:jc w:val="center"/>
        </w:trPr>
        <w:tc>
          <w:tcPr>
            <w:tcW w:w="2075" w:type="dxa"/>
            <w:vMerge w:val="restart"/>
            <w:vAlign w:val="center"/>
          </w:tcPr>
          <w:p w:rsidR="00491AC7" w:rsidRPr="0047487F" w:rsidRDefault="00491AC7" w:rsidP="00491AC7">
            <w:pPr>
              <w:ind w:left="0" w:firstLine="0"/>
              <w:rPr>
                <w:b/>
              </w:rPr>
            </w:pPr>
            <w:r w:rsidRPr="0047487F">
              <w:rPr>
                <w:b/>
              </w:rPr>
              <w:t>Inicio</w:t>
            </w:r>
          </w:p>
        </w:tc>
        <w:tc>
          <w:tcPr>
            <w:tcW w:w="1141" w:type="dxa"/>
          </w:tcPr>
          <w:p w:rsidR="00491AC7" w:rsidRDefault="00491AC7" w:rsidP="00491AC7">
            <w:pPr>
              <w:ind w:left="0" w:firstLine="0"/>
              <w:jc w:val="center"/>
            </w:pPr>
            <w:r>
              <w:t>1</w:t>
            </w:r>
          </w:p>
        </w:tc>
        <w:tc>
          <w:tcPr>
            <w:tcW w:w="2386" w:type="dxa"/>
            <w:vAlign w:val="center"/>
          </w:tcPr>
          <w:p w:rsidR="00491AC7" w:rsidRDefault="00491AC7" w:rsidP="00491AC7">
            <w:pPr>
              <w:ind w:left="0" w:firstLine="0"/>
              <w:jc w:val="center"/>
            </w:pPr>
            <w:r>
              <w:t>4</w:t>
            </w:r>
          </w:p>
        </w:tc>
        <w:tc>
          <w:tcPr>
            <w:tcW w:w="2094" w:type="dxa"/>
            <w:vAlign w:val="center"/>
          </w:tcPr>
          <w:p w:rsidR="00491AC7" w:rsidRDefault="00491AC7" w:rsidP="00491AC7">
            <w:pPr>
              <w:ind w:left="0" w:firstLine="0"/>
              <w:jc w:val="center"/>
            </w:pPr>
            <w:r>
              <w:t>8</w:t>
            </w:r>
          </w:p>
        </w:tc>
      </w:tr>
      <w:tr w:rsidR="00491AC7" w:rsidTr="00491AC7">
        <w:trPr>
          <w:jc w:val="center"/>
        </w:trPr>
        <w:tc>
          <w:tcPr>
            <w:tcW w:w="2075" w:type="dxa"/>
            <w:vMerge/>
          </w:tcPr>
          <w:p w:rsidR="00491AC7" w:rsidRPr="0047487F" w:rsidRDefault="00491AC7" w:rsidP="00491AC7">
            <w:pPr>
              <w:ind w:left="0" w:firstLine="0"/>
              <w:jc w:val="both"/>
              <w:rPr>
                <w:b/>
              </w:rPr>
            </w:pPr>
          </w:p>
        </w:tc>
        <w:tc>
          <w:tcPr>
            <w:tcW w:w="1141" w:type="dxa"/>
          </w:tcPr>
          <w:p w:rsidR="00491AC7" w:rsidRDefault="00491AC7" w:rsidP="00491AC7">
            <w:pPr>
              <w:ind w:left="0" w:firstLine="0"/>
              <w:jc w:val="center"/>
            </w:pPr>
            <w:r>
              <w:t>2</w:t>
            </w:r>
          </w:p>
        </w:tc>
        <w:tc>
          <w:tcPr>
            <w:tcW w:w="2386" w:type="dxa"/>
            <w:vAlign w:val="center"/>
          </w:tcPr>
          <w:p w:rsidR="00491AC7" w:rsidRDefault="00E142E1" w:rsidP="00491AC7">
            <w:pPr>
              <w:ind w:left="0" w:firstLine="0"/>
              <w:jc w:val="center"/>
            </w:pPr>
            <w:r>
              <w:t>0</w:t>
            </w:r>
          </w:p>
        </w:tc>
        <w:tc>
          <w:tcPr>
            <w:tcW w:w="2094" w:type="dxa"/>
            <w:vAlign w:val="center"/>
          </w:tcPr>
          <w:p w:rsidR="00491AC7" w:rsidRDefault="00E142E1" w:rsidP="00491AC7">
            <w:pPr>
              <w:ind w:left="0" w:firstLine="0"/>
              <w:jc w:val="center"/>
            </w:pPr>
            <w:r>
              <w:t>0</w:t>
            </w:r>
          </w:p>
        </w:tc>
      </w:tr>
      <w:tr w:rsidR="00491AC7" w:rsidTr="00491AC7">
        <w:trPr>
          <w:jc w:val="center"/>
        </w:trPr>
        <w:tc>
          <w:tcPr>
            <w:tcW w:w="2075" w:type="dxa"/>
            <w:vMerge w:val="restart"/>
          </w:tcPr>
          <w:p w:rsidR="00491AC7" w:rsidRPr="0047487F" w:rsidRDefault="00491AC7" w:rsidP="00491AC7">
            <w:pPr>
              <w:ind w:left="0" w:firstLine="0"/>
              <w:jc w:val="both"/>
              <w:rPr>
                <w:b/>
              </w:rPr>
            </w:pPr>
            <w:r w:rsidRPr="0047487F">
              <w:rPr>
                <w:b/>
              </w:rPr>
              <w:t>Elaboración</w:t>
            </w:r>
          </w:p>
        </w:tc>
        <w:tc>
          <w:tcPr>
            <w:tcW w:w="1141" w:type="dxa"/>
          </w:tcPr>
          <w:p w:rsidR="00491AC7" w:rsidRDefault="00491AC7" w:rsidP="00491AC7">
            <w:pPr>
              <w:ind w:left="0" w:firstLine="0"/>
              <w:jc w:val="center"/>
            </w:pPr>
            <w:r>
              <w:t>1</w:t>
            </w:r>
          </w:p>
        </w:tc>
        <w:tc>
          <w:tcPr>
            <w:tcW w:w="2386" w:type="dxa"/>
            <w:vAlign w:val="center"/>
          </w:tcPr>
          <w:p w:rsidR="00491AC7" w:rsidRDefault="00491AC7" w:rsidP="00491AC7">
            <w:pPr>
              <w:ind w:left="0" w:firstLine="0"/>
              <w:jc w:val="center"/>
            </w:pPr>
          </w:p>
        </w:tc>
        <w:tc>
          <w:tcPr>
            <w:tcW w:w="2094" w:type="dxa"/>
            <w:vAlign w:val="center"/>
          </w:tcPr>
          <w:p w:rsidR="00491AC7" w:rsidRDefault="00491AC7" w:rsidP="00491AC7">
            <w:pPr>
              <w:ind w:left="0" w:firstLine="0"/>
              <w:jc w:val="center"/>
            </w:pPr>
          </w:p>
        </w:tc>
      </w:tr>
      <w:tr w:rsidR="00491AC7" w:rsidTr="00491AC7">
        <w:trPr>
          <w:jc w:val="center"/>
        </w:trPr>
        <w:tc>
          <w:tcPr>
            <w:tcW w:w="2075" w:type="dxa"/>
            <w:vMerge/>
          </w:tcPr>
          <w:p w:rsidR="00491AC7" w:rsidRPr="0047487F" w:rsidRDefault="00491AC7" w:rsidP="00491AC7">
            <w:pPr>
              <w:ind w:left="0" w:firstLine="0"/>
              <w:jc w:val="both"/>
              <w:rPr>
                <w:b/>
              </w:rPr>
            </w:pPr>
          </w:p>
        </w:tc>
        <w:tc>
          <w:tcPr>
            <w:tcW w:w="1141" w:type="dxa"/>
          </w:tcPr>
          <w:p w:rsidR="00491AC7" w:rsidRDefault="00491AC7" w:rsidP="00491AC7">
            <w:pPr>
              <w:ind w:left="0" w:firstLine="0"/>
              <w:jc w:val="center"/>
            </w:pPr>
            <w:r>
              <w:t>2</w:t>
            </w:r>
          </w:p>
        </w:tc>
        <w:tc>
          <w:tcPr>
            <w:tcW w:w="2386" w:type="dxa"/>
            <w:vAlign w:val="center"/>
          </w:tcPr>
          <w:p w:rsidR="00491AC7" w:rsidRDefault="00491AC7" w:rsidP="00491AC7">
            <w:pPr>
              <w:ind w:left="0" w:firstLine="0"/>
              <w:jc w:val="center"/>
            </w:pPr>
          </w:p>
        </w:tc>
        <w:tc>
          <w:tcPr>
            <w:tcW w:w="2094" w:type="dxa"/>
            <w:vAlign w:val="center"/>
          </w:tcPr>
          <w:p w:rsidR="00491AC7" w:rsidRDefault="00491AC7" w:rsidP="00491AC7">
            <w:pPr>
              <w:ind w:left="0" w:firstLine="0"/>
              <w:jc w:val="center"/>
            </w:pPr>
          </w:p>
        </w:tc>
      </w:tr>
      <w:tr w:rsidR="00491AC7" w:rsidTr="00491AC7">
        <w:trPr>
          <w:jc w:val="center"/>
        </w:trPr>
        <w:tc>
          <w:tcPr>
            <w:tcW w:w="2075" w:type="dxa"/>
            <w:vMerge/>
          </w:tcPr>
          <w:p w:rsidR="00491AC7" w:rsidRPr="0047487F" w:rsidRDefault="00491AC7" w:rsidP="00491AC7">
            <w:pPr>
              <w:ind w:left="0" w:firstLine="0"/>
              <w:jc w:val="both"/>
              <w:rPr>
                <w:b/>
              </w:rPr>
            </w:pPr>
          </w:p>
        </w:tc>
        <w:tc>
          <w:tcPr>
            <w:tcW w:w="1141" w:type="dxa"/>
          </w:tcPr>
          <w:p w:rsidR="00491AC7" w:rsidRDefault="00491AC7" w:rsidP="00491AC7">
            <w:pPr>
              <w:ind w:left="0" w:firstLine="0"/>
              <w:jc w:val="center"/>
            </w:pPr>
            <w:r>
              <w:t>3</w:t>
            </w:r>
          </w:p>
        </w:tc>
        <w:tc>
          <w:tcPr>
            <w:tcW w:w="2386" w:type="dxa"/>
            <w:vAlign w:val="center"/>
          </w:tcPr>
          <w:p w:rsidR="00491AC7" w:rsidRDefault="00491AC7" w:rsidP="00491AC7">
            <w:pPr>
              <w:ind w:left="0" w:firstLine="0"/>
              <w:jc w:val="center"/>
            </w:pPr>
          </w:p>
        </w:tc>
        <w:tc>
          <w:tcPr>
            <w:tcW w:w="2094" w:type="dxa"/>
            <w:vAlign w:val="center"/>
          </w:tcPr>
          <w:p w:rsidR="00491AC7" w:rsidRDefault="00491AC7" w:rsidP="00491AC7">
            <w:pPr>
              <w:ind w:left="0" w:firstLine="0"/>
              <w:jc w:val="center"/>
            </w:pPr>
          </w:p>
        </w:tc>
      </w:tr>
      <w:tr w:rsidR="00491AC7" w:rsidTr="00491AC7">
        <w:trPr>
          <w:jc w:val="center"/>
        </w:trPr>
        <w:tc>
          <w:tcPr>
            <w:tcW w:w="2075" w:type="dxa"/>
            <w:vMerge w:val="restart"/>
          </w:tcPr>
          <w:p w:rsidR="00491AC7" w:rsidRPr="0047487F" w:rsidRDefault="00491AC7" w:rsidP="00491AC7">
            <w:pPr>
              <w:ind w:left="0" w:firstLine="0"/>
              <w:jc w:val="both"/>
              <w:rPr>
                <w:b/>
              </w:rPr>
            </w:pPr>
            <w:r w:rsidRPr="0047487F">
              <w:rPr>
                <w:b/>
              </w:rPr>
              <w:t>Construcción</w:t>
            </w:r>
          </w:p>
        </w:tc>
        <w:tc>
          <w:tcPr>
            <w:tcW w:w="1141" w:type="dxa"/>
          </w:tcPr>
          <w:p w:rsidR="00491AC7" w:rsidRDefault="00491AC7" w:rsidP="00491AC7">
            <w:pPr>
              <w:ind w:left="0" w:firstLine="0"/>
              <w:jc w:val="center"/>
            </w:pPr>
            <w:r>
              <w:t>1</w:t>
            </w:r>
          </w:p>
        </w:tc>
        <w:tc>
          <w:tcPr>
            <w:tcW w:w="2386" w:type="dxa"/>
            <w:vAlign w:val="center"/>
          </w:tcPr>
          <w:p w:rsidR="00491AC7" w:rsidRDefault="00491AC7" w:rsidP="00491AC7">
            <w:pPr>
              <w:ind w:left="0" w:firstLine="0"/>
              <w:jc w:val="center"/>
            </w:pPr>
          </w:p>
        </w:tc>
        <w:tc>
          <w:tcPr>
            <w:tcW w:w="2094" w:type="dxa"/>
            <w:vAlign w:val="center"/>
          </w:tcPr>
          <w:p w:rsidR="00491AC7" w:rsidRDefault="00491AC7" w:rsidP="00491AC7">
            <w:pPr>
              <w:ind w:left="0" w:firstLine="0"/>
              <w:jc w:val="center"/>
            </w:pPr>
          </w:p>
        </w:tc>
      </w:tr>
      <w:tr w:rsidR="00491AC7" w:rsidTr="00491AC7">
        <w:trPr>
          <w:jc w:val="center"/>
        </w:trPr>
        <w:tc>
          <w:tcPr>
            <w:tcW w:w="2075" w:type="dxa"/>
            <w:vMerge/>
          </w:tcPr>
          <w:p w:rsidR="00491AC7" w:rsidRPr="0047487F" w:rsidRDefault="00491AC7" w:rsidP="00491AC7">
            <w:pPr>
              <w:ind w:left="0" w:firstLine="0"/>
              <w:jc w:val="both"/>
              <w:rPr>
                <w:b/>
              </w:rPr>
            </w:pPr>
          </w:p>
        </w:tc>
        <w:tc>
          <w:tcPr>
            <w:tcW w:w="1141" w:type="dxa"/>
          </w:tcPr>
          <w:p w:rsidR="00491AC7" w:rsidRDefault="00491AC7" w:rsidP="00491AC7">
            <w:pPr>
              <w:ind w:left="0" w:firstLine="0"/>
              <w:jc w:val="center"/>
            </w:pPr>
            <w:r>
              <w:t>2</w:t>
            </w:r>
          </w:p>
        </w:tc>
        <w:tc>
          <w:tcPr>
            <w:tcW w:w="2386" w:type="dxa"/>
            <w:vAlign w:val="center"/>
          </w:tcPr>
          <w:p w:rsidR="00491AC7" w:rsidRDefault="00491AC7" w:rsidP="00491AC7">
            <w:pPr>
              <w:ind w:left="0" w:firstLine="0"/>
              <w:jc w:val="center"/>
            </w:pPr>
          </w:p>
        </w:tc>
        <w:tc>
          <w:tcPr>
            <w:tcW w:w="2094" w:type="dxa"/>
            <w:vAlign w:val="center"/>
          </w:tcPr>
          <w:p w:rsidR="00491AC7" w:rsidRDefault="00491AC7" w:rsidP="00491AC7">
            <w:pPr>
              <w:ind w:left="0" w:firstLine="0"/>
              <w:jc w:val="center"/>
            </w:pPr>
          </w:p>
        </w:tc>
      </w:tr>
      <w:tr w:rsidR="00491AC7" w:rsidTr="00491AC7">
        <w:trPr>
          <w:jc w:val="center"/>
        </w:trPr>
        <w:tc>
          <w:tcPr>
            <w:tcW w:w="2075" w:type="dxa"/>
            <w:vMerge/>
          </w:tcPr>
          <w:p w:rsidR="00491AC7" w:rsidRPr="0047487F" w:rsidRDefault="00491AC7" w:rsidP="00491AC7">
            <w:pPr>
              <w:ind w:left="0" w:firstLine="0"/>
              <w:jc w:val="both"/>
              <w:rPr>
                <w:b/>
              </w:rPr>
            </w:pPr>
          </w:p>
        </w:tc>
        <w:tc>
          <w:tcPr>
            <w:tcW w:w="1141" w:type="dxa"/>
          </w:tcPr>
          <w:p w:rsidR="00491AC7" w:rsidRDefault="00491AC7" w:rsidP="00491AC7">
            <w:pPr>
              <w:ind w:left="0" w:firstLine="0"/>
              <w:jc w:val="center"/>
            </w:pPr>
            <w:r>
              <w:t>3</w:t>
            </w:r>
          </w:p>
        </w:tc>
        <w:tc>
          <w:tcPr>
            <w:tcW w:w="2386" w:type="dxa"/>
            <w:vAlign w:val="center"/>
          </w:tcPr>
          <w:p w:rsidR="00491AC7" w:rsidRDefault="00491AC7" w:rsidP="00491AC7">
            <w:pPr>
              <w:ind w:left="0" w:firstLine="0"/>
              <w:jc w:val="center"/>
            </w:pPr>
          </w:p>
        </w:tc>
        <w:tc>
          <w:tcPr>
            <w:tcW w:w="2094" w:type="dxa"/>
            <w:vAlign w:val="center"/>
          </w:tcPr>
          <w:p w:rsidR="00491AC7" w:rsidRDefault="00491AC7" w:rsidP="00491AC7">
            <w:pPr>
              <w:ind w:left="0" w:firstLine="0"/>
              <w:jc w:val="center"/>
            </w:pPr>
          </w:p>
        </w:tc>
      </w:tr>
      <w:tr w:rsidR="00491AC7" w:rsidTr="00491AC7">
        <w:trPr>
          <w:jc w:val="center"/>
        </w:trPr>
        <w:tc>
          <w:tcPr>
            <w:tcW w:w="2075" w:type="dxa"/>
          </w:tcPr>
          <w:p w:rsidR="00491AC7" w:rsidRPr="0047487F" w:rsidRDefault="00491AC7" w:rsidP="00491AC7">
            <w:pPr>
              <w:ind w:left="0" w:firstLine="0"/>
              <w:jc w:val="both"/>
              <w:rPr>
                <w:b/>
              </w:rPr>
            </w:pPr>
            <w:r w:rsidRPr="0047487F">
              <w:rPr>
                <w:b/>
              </w:rPr>
              <w:t>Transición</w:t>
            </w:r>
          </w:p>
        </w:tc>
        <w:tc>
          <w:tcPr>
            <w:tcW w:w="1141" w:type="dxa"/>
          </w:tcPr>
          <w:p w:rsidR="00491AC7" w:rsidRDefault="00491AC7" w:rsidP="00491AC7">
            <w:pPr>
              <w:ind w:left="0" w:firstLine="0"/>
              <w:jc w:val="center"/>
            </w:pPr>
            <w:r>
              <w:t>1</w:t>
            </w:r>
          </w:p>
        </w:tc>
        <w:tc>
          <w:tcPr>
            <w:tcW w:w="2386" w:type="dxa"/>
            <w:vAlign w:val="center"/>
          </w:tcPr>
          <w:p w:rsidR="00491AC7" w:rsidRDefault="00491AC7" w:rsidP="00491AC7">
            <w:pPr>
              <w:ind w:left="0" w:firstLine="0"/>
              <w:jc w:val="center"/>
            </w:pPr>
          </w:p>
        </w:tc>
        <w:tc>
          <w:tcPr>
            <w:tcW w:w="2094" w:type="dxa"/>
            <w:vAlign w:val="center"/>
          </w:tcPr>
          <w:p w:rsidR="00491AC7" w:rsidRDefault="00491AC7" w:rsidP="00491AC7">
            <w:pPr>
              <w:ind w:left="0" w:firstLine="0"/>
              <w:jc w:val="center"/>
            </w:pPr>
          </w:p>
        </w:tc>
      </w:tr>
      <w:tr w:rsidR="00491AC7" w:rsidTr="00491AC7">
        <w:trPr>
          <w:jc w:val="center"/>
        </w:trPr>
        <w:tc>
          <w:tcPr>
            <w:tcW w:w="3216" w:type="dxa"/>
            <w:gridSpan w:val="2"/>
            <w:shd w:val="clear" w:color="auto" w:fill="D9D9D9" w:themeFill="background1" w:themeFillShade="D9"/>
          </w:tcPr>
          <w:p w:rsidR="00491AC7" w:rsidRPr="0047487F" w:rsidRDefault="00491AC7" w:rsidP="00491AC7">
            <w:pPr>
              <w:ind w:left="0" w:firstLine="0"/>
              <w:jc w:val="center"/>
              <w:rPr>
                <w:b/>
              </w:rPr>
            </w:pPr>
            <w:r w:rsidRPr="0047487F">
              <w:rPr>
                <w:b/>
              </w:rPr>
              <w:t>Total</w:t>
            </w:r>
          </w:p>
        </w:tc>
        <w:tc>
          <w:tcPr>
            <w:tcW w:w="2386" w:type="dxa"/>
            <w:shd w:val="clear" w:color="auto" w:fill="D9D9D9" w:themeFill="background1" w:themeFillShade="D9"/>
            <w:vAlign w:val="center"/>
          </w:tcPr>
          <w:p w:rsidR="00491AC7" w:rsidRPr="0047487F" w:rsidRDefault="00657707" w:rsidP="00491AC7">
            <w:pPr>
              <w:ind w:left="0" w:firstLine="0"/>
              <w:jc w:val="center"/>
              <w:rPr>
                <w:b/>
              </w:rPr>
            </w:pPr>
            <w:r>
              <w:rPr>
                <w:b/>
              </w:rPr>
              <w:t>4</w:t>
            </w:r>
          </w:p>
        </w:tc>
        <w:tc>
          <w:tcPr>
            <w:tcW w:w="2094" w:type="dxa"/>
            <w:shd w:val="clear" w:color="auto" w:fill="D9D9D9" w:themeFill="background1" w:themeFillShade="D9"/>
            <w:vAlign w:val="center"/>
          </w:tcPr>
          <w:p w:rsidR="00491AC7" w:rsidRPr="0047487F" w:rsidRDefault="00657707" w:rsidP="00491AC7">
            <w:pPr>
              <w:ind w:left="0" w:firstLine="0"/>
              <w:jc w:val="center"/>
              <w:rPr>
                <w:b/>
              </w:rPr>
            </w:pPr>
            <w:r>
              <w:rPr>
                <w:b/>
              </w:rPr>
              <w:t>8</w:t>
            </w:r>
          </w:p>
        </w:tc>
      </w:tr>
    </w:tbl>
    <w:p w:rsidR="00A85B5F" w:rsidRDefault="00A85B5F" w:rsidP="00552E35">
      <w:pPr>
        <w:jc w:val="both"/>
      </w:pPr>
      <w:r>
        <w:t>Con la recopilación de esta información se podrán planificar las reuniones necesarias para cada iteración subsiguiente junto con la cantidad de horas promedio a utilizar.</w:t>
      </w:r>
    </w:p>
    <w:p w:rsidR="00815793" w:rsidRDefault="00815793" w:rsidP="00815793">
      <w:pPr>
        <w:pStyle w:val="Ttulo3"/>
      </w:pPr>
      <w:bookmarkStart w:id="48" w:name="_Toc492847400"/>
      <w:r>
        <w:t>Tareas creadas sobre tareas resueltas</w:t>
      </w:r>
      <w:bookmarkEnd w:id="48"/>
    </w:p>
    <w:p w:rsidR="00815793" w:rsidRDefault="00815793" w:rsidP="00552E35">
      <w:pPr>
        <w:jc w:val="both"/>
      </w:pPr>
      <w:r>
        <w:t>Se definen la cantidad de tareas o actividades que se han creado durante un determinado periodo junto con la cantidad de tareas que se han resuelto.</w:t>
      </w:r>
    </w:p>
    <w:p w:rsidR="00552E35" w:rsidRDefault="001F1DFE" w:rsidP="00552E35">
      <w:pPr>
        <w:jc w:val="both"/>
      </w:pPr>
      <w:r>
        <w:t>El periodo definido será la duración de una Iteración. Se consideraran las actividades que se han planificado al inicio de una Iteración y la cantidad de tareas que se han resuelto al finalizar la misma. Para ello se puede hacer uso del documento “Plan de Iteración” junto con la herramienta “Taiga”.</w:t>
      </w:r>
    </w:p>
    <w:p w:rsidR="001F1DFE" w:rsidRDefault="001F1DFE" w:rsidP="00552E35">
      <w:pPr>
        <w:jc w:val="both"/>
      </w:pPr>
      <w:r>
        <w:lastRenderedPageBreak/>
        <w:t>El objetivo de esta métrica es conocer la cantidad de actividades que el grupo de desarrollo puede realizar durante un periodo de tiempo. Es decir, el grado de cumplimiento con lo planificado.</w:t>
      </w:r>
    </w:p>
    <w:p w:rsidR="001F1DFE" w:rsidRDefault="001F1DFE" w:rsidP="00552E35">
      <w:pPr>
        <w:jc w:val="both"/>
      </w:pPr>
      <w:r>
        <w:t>Al finalizar cada Iteración, se debe completar la siguiente tabla:</w:t>
      </w:r>
    </w:p>
    <w:p w:rsidR="001F1DFE" w:rsidRDefault="001F1DFE" w:rsidP="00552E35">
      <w:pPr>
        <w:jc w:val="both"/>
      </w:pPr>
    </w:p>
    <w:tbl>
      <w:tblPr>
        <w:tblStyle w:val="Tablaconcuadrcula"/>
        <w:tblW w:w="0" w:type="auto"/>
        <w:tblInd w:w="357" w:type="dxa"/>
        <w:tblLook w:val="04A0" w:firstRow="1" w:lastRow="0" w:firstColumn="1" w:lastColumn="0" w:noHBand="0" w:noVBand="1"/>
      </w:tblPr>
      <w:tblGrid>
        <w:gridCol w:w="2183"/>
        <w:gridCol w:w="2060"/>
        <w:gridCol w:w="2060"/>
        <w:gridCol w:w="2060"/>
      </w:tblGrid>
      <w:tr w:rsidR="001F1DFE" w:rsidTr="001F53D4">
        <w:trPr>
          <w:trHeight w:val="454"/>
        </w:trPr>
        <w:tc>
          <w:tcPr>
            <w:tcW w:w="2183" w:type="dxa"/>
            <w:vMerge w:val="restart"/>
            <w:shd w:val="clear" w:color="auto" w:fill="D9D9D9" w:themeFill="background1" w:themeFillShade="D9"/>
            <w:vAlign w:val="center"/>
          </w:tcPr>
          <w:p w:rsidR="001F1DFE" w:rsidRPr="001F1DFE" w:rsidRDefault="001F1DFE" w:rsidP="001F1DFE">
            <w:pPr>
              <w:ind w:left="0" w:firstLine="0"/>
              <w:jc w:val="center"/>
              <w:rPr>
                <w:b/>
              </w:rPr>
            </w:pPr>
            <w:r w:rsidRPr="001F1DFE">
              <w:rPr>
                <w:b/>
              </w:rPr>
              <w:t>Fase</w:t>
            </w:r>
          </w:p>
        </w:tc>
        <w:tc>
          <w:tcPr>
            <w:tcW w:w="2060" w:type="dxa"/>
            <w:vMerge w:val="restart"/>
            <w:shd w:val="clear" w:color="auto" w:fill="D9D9D9" w:themeFill="background1" w:themeFillShade="D9"/>
            <w:vAlign w:val="center"/>
          </w:tcPr>
          <w:p w:rsidR="001F1DFE" w:rsidRPr="001F1DFE" w:rsidRDefault="001F1DFE" w:rsidP="001F1DFE">
            <w:pPr>
              <w:ind w:left="0" w:firstLine="0"/>
              <w:jc w:val="center"/>
              <w:rPr>
                <w:b/>
              </w:rPr>
            </w:pPr>
            <w:r w:rsidRPr="001F1DFE">
              <w:rPr>
                <w:b/>
              </w:rPr>
              <w:t>Iteración</w:t>
            </w:r>
          </w:p>
        </w:tc>
        <w:tc>
          <w:tcPr>
            <w:tcW w:w="4120" w:type="dxa"/>
            <w:gridSpan w:val="2"/>
            <w:shd w:val="clear" w:color="auto" w:fill="D9D9D9" w:themeFill="background1" w:themeFillShade="D9"/>
            <w:vAlign w:val="center"/>
          </w:tcPr>
          <w:p w:rsidR="001F1DFE" w:rsidRPr="001F1DFE" w:rsidRDefault="001F1DFE" w:rsidP="001F53D4">
            <w:pPr>
              <w:spacing w:before="0"/>
              <w:ind w:left="0" w:firstLine="0"/>
              <w:jc w:val="center"/>
              <w:rPr>
                <w:b/>
              </w:rPr>
            </w:pPr>
            <w:r w:rsidRPr="001F1DFE">
              <w:rPr>
                <w:b/>
              </w:rPr>
              <w:t>Actividades</w:t>
            </w:r>
          </w:p>
        </w:tc>
      </w:tr>
      <w:tr w:rsidR="001F1DFE" w:rsidTr="001F53D4">
        <w:trPr>
          <w:trHeight w:val="454"/>
        </w:trPr>
        <w:tc>
          <w:tcPr>
            <w:tcW w:w="2183" w:type="dxa"/>
            <w:vMerge/>
            <w:shd w:val="clear" w:color="auto" w:fill="D9D9D9" w:themeFill="background1" w:themeFillShade="D9"/>
            <w:vAlign w:val="center"/>
          </w:tcPr>
          <w:p w:rsidR="001F1DFE" w:rsidRPr="001F1DFE" w:rsidRDefault="001F1DFE" w:rsidP="001F53D4">
            <w:pPr>
              <w:spacing w:before="0"/>
              <w:ind w:left="0" w:firstLine="0"/>
              <w:jc w:val="center"/>
              <w:rPr>
                <w:b/>
              </w:rPr>
            </w:pPr>
          </w:p>
        </w:tc>
        <w:tc>
          <w:tcPr>
            <w:tcW w:w="2060" w:type="dxa"/>
            <w:vMerge/>
            <w:shd w:val="clear" w:color="auto" w:fill="D9D9D9" w:themeFill="background1" w:themeFillShade="D9"/>
            <w:vAlign w:val="center"/>
          </w:tcPr>
          <w:p w:rsidR="001F1DFE" w:rsidRPr="001F1DFE" w:rsidRDefault="001F1DFE" w:rsidP="001F53D4">
            <w:pPr>
              <w:spacing w:before="0"/>
              <w:ind w:left="0" w:firstLine="0"/>
              <w:jc w:val="center"/>
              <w:rPr>
                <w:b/>
              </w:rPr>
            </w:pPr>
          </w:p>
        </w:tc>
        <w:tc>
          <w:tcPr>
            <w:tcW w:w="2060" w:type="dxa"/>
            <w:shd w:val="clear" w:color="auto" w:fill="D9D9D9" w:themeFill="background1" w:themeFillShade="D9"/>
            <w:vAlign w:val="center"/>
          </w:tcPr>
          <w:p w:rsidR="001F1DFE" w:rsidRPr="001F1DFE" w:rsidRDefault="001F1DFE" w:rsidP="001F53D4">
            <w:pPr>
              <w:spacing w:before="0"/>
              <w:ind w:left="0" w:firstLine="0"/>
              <w:jc w:val="center"/>
              <w:rPr>
                <w:b/>
              </w:rPr>
            </w:pPr>
            <w:r w:rsidRPr="001F1DFE">
              <w:rPr>
                <w:b/>
              </w:rPr>
              <w:t>Planificadas</w:t>
            </w:r>
          </w:p>
        </w:tc>
        <w:tc>
          <w:tcPr>
            <w:tcW w:w="2060" w:type="dxa"/>
            <w:shd w:val="clear" w:color="auto" w:fill="D9D9D9" w:themeFill="background1" w:themeFillShade="D9"/>
            <w:vAlign w:val="center"/>
          </w:tcPr>
          <w:p w:rsidR="001F1DFE" w:rsidRPr="001F1DFE" w:rsidRDefault="001F1DFE" w:rsidP="001F53D4">
            <w:pPr>
              <w:spacing w:before="0"/>
              <w:ind w:left="0" w:firstLine="0"/>
              <w:jc w:val="center"/>
              <w:rPr>
                <w:b/>
              </w:rPr>
            </w:pPr>
            <w:r w:rsidRPr="001F1DFE">
              <w:rPr>
                <w:b/>
              </w:rPr>
              <w:t>Resueltas</w:t>
            </w:r>
          </w:p>
        </w:tc>
      </w:tr>
      <w:tr w:rsidR="00657707" w:rsidTr="00657707">
        <w:tc>
          <w:tcPr>
            <w:tcW w:w="2183" w:type="dxa"/>
            <w:vMerge w:val="restart"/>
            <w:vAlign w:val="center"/>
          </w:tcPr>
          <w:p w:rsidR="00657707" w:rsidRPr="001F1DFE" w:rsidRDefault="00657707" w:rsidP="00657707">
            <w:pPr>
              <w:ind w:left="0" w:firstLine="0"/>
              <w:rPr>
                <w:b/>
              </w:rPr>
            </w:pPr>
            <w:r w:rsidRPr="001F1DFE">
              <w:rPr>
                <w:b/>
              </w:rPr>
              <w:t>Inicio</w:t>
            </w:r>
          </w:p>
        </w:tc>
        <w:tc>
          <w:tcPr>
            <w:tcW w:w="2060" w:type="dxa"/>
          </w:tcPr>
          <w:p w:rsidR="00657707" w:rsidRDefault="00657707" w:rsidP="001F1DFE">
            <w:pPr>
              <w:ind w:left="0" w:firstLine="0"/>
              <w:jc w:val="center"/>
            </w:pPr>
            <w:r>
              <w:t>1</w:t>
            </w:r>
          </w:p>
        </w:tc>
        <w:tc>
          <w:tcPr>
            <w:tcW w:w="2060" w:type="dxa"/>
            <w:vAlign w:val="center"/>
          </w:tcPr>
          <w:p w:rsidR="00657707" w:rsidRDefault="00657707" w:rsidP="00657707">
            <w:pPr>
              <w:ind w:left="0" w:firstLine="0"/>
              <w:jc w:val="center"/>
            </w:pPr>
            <w:r>
              <w:t>37</w:t>
            </w:r>
          </w:p>
        </w:tc>
        <w:tc>
          <w:tcPr>
            <w:tcW w:w="2060" w:type="dxa"/>
            <w:vAlign w:val="center"/>
          </w:tcPr>
          <w:p w:rsidR="00657707" w:rsidRDefault="00657707" w:rsidP="00657707">
            <w:pPr>
              <w:ind w:left="0" w:firstLine="0"/>
              <w:jc w:val="center"/>
            </w:pPr>
            <w:r>
              <w:t>21</w:t>
            </w:r>
          </w:p>
        </w:tc>
      </w:tr>
      <w:tr w:rsidR="00657707" w:rsidTr="00657707">
        <w:tc>
          <w:tcPr>
            <w:tcW w:w="2183" w:type="dxa"/>
            <w:vMerge/>
          </w:tcPr>
          <w:p w:rsidR="00657707" w:rsidRPr="001F1DFE" w:rsidRDefault="00657707" w:rsidP="00552E35">
            <w:pPr>
              <w:ind w:left="0" w:firstLine="0"/>
              <w:jc w:val="both"/>
              <w:rPr>
                <w:b/>
              </w:rPr>
            </w:pPr>
          </w:p>
        </w:tc>
        <w:tc>
          <w:tcPr>
            <w:tcW w:w="2060" w:type="dxa"/>
          </w:tcPr>
          <w:p w:rsidR="00657707" w:rsidRDefault="00657707" w:rsidP="001F1DFE">
            <w:pPr>
              <w:ind w:left="0" w:firstLine="0"/>
              <w:jc w:val="center"/>
            </w:pPr>
            <w:r>
              <w:t>2</w:t>
            </w:r>
          </w:p>
        </w:tc>
        <w:tc>
          <w:tcPr>
            <w:tcW w:w="2060" w:type="dxa"/>
            <w:vAlign w:val="center"/>
          </w:tcPr>
          <w:p w:rsidR="00657707" w:rsidRDefault="0076027D" w:rsidP="00657707">
            <w:pPr>
              <w:ind w:left="0" w:firstLine="0"/>
              <w:jc w:val="center"/>
            </w:pPr>
            <w:r>
              <w:t>16</w:t>
            </w:r>
          </w:p>
        </w:tc>
        <w:tc>
          <w:tcPr>
            <w:tcW w:w="2060" w:type="dxa"/>
            <w:vAlign w:val="center"/>
          </w:tcPr>
          <w:p w:rsidR="00657707" w:rsidRDefault="004077C0" w:rsidP="00657707">
            <w:pPr>
              <w:ind w:left="0" w:firstLine="0"/>
              <w:jc w:val="center"/>
            </w:pPr>
            <w:r>
              <w:t>13</w:t>
            </w:r>
          </w:p>
        </w:tc>
      </w:tr>
      <w:tr w:rsidR="001F1DFE" w:rsidTr="00D45443">
        <w:tc>
          <w:tcPr>
            <w:tcW w:w="2183" w:type="dxa"/>
            <w:vMerge w:val="restart"/>
            <w:vAlign w:val="center"/>
          </w:tcPr>
          <w:p w:rsidR="001F1DFE" w:rsidRPr="001F1DFE" w:rsidRDefault="001F1DFE" w:rsidP="00D45443">
            <w:pPr>
              <w:ind w:left="0" w:firstLine="0"/>
              <w:rPr>
                <w:b/>
              </w:rPr>
            </w:pPr>
            <w:r w:rsidRPr="001F1DFE">
              <w:rPr>
                <w:b/>
              </w:rPr>
              <w:t>Elaboración</w:t>
            </w:r>
          </w:p>
        </w:tc>
        <w:tc>
          <w:tcPr>
            <w:tcW w:w="2060" w:type="dxa"/>
          </w:tcPr>
          <w:p w:rsidR="001F1DFE" w:rsidRDefault="001F1DFE" w:rsidP="001F1DFE">
            <w:pPr>
              <w:ind w:left="0" w:firstLine="0"/>
              <w:jc w:val="center"/>
            </w:pPr>
            <w:r>
              <w:t>1</w:t>
            </w:r>
          </w:p>
        </w:tc>
        <w:tc>
          <w:tcPr>
            <w:tcW w:w="2060" w:type="dxa"/>
            <w:vAlign w:val="center"/>
          </w:tcPr>
          <w:p w:rsidR="001F1DFE" w:rsidRDefault="001F1DFE" w:rsidP="00657707">
            <w:pPr>
              <w:ind w:left="0" w:firstLine="0"/>
              <w:jc w:val="center"/>
            </w:pPr>
          </w:p>
        </w:tc>
        <w:tc>
          <w:tcPr>
            <w:tcW w:w="2060" w:type="dxa"/>
            <w:vAlign w:val="center"/>
          </w:tcPr>
          <w:p w:rsidR="001F1DFE" w:rsidRDefault="001F1DFE" w:rsidP="00657707">
            <w:pPr>
              <w:ind w:left="0" w:firstLine="0"/>
              <w:jc w:val="center"/>
            </w:pPr>
          </w:p>
        </w:tc>
      </w:tr>
      <w:tr w:rsidR="001F1DFE" w:rsidTr="00D45443">
        <w:tc>
          <w:tcPr>
            <w:tcW w:w="2183" w:type="dxa"/>
            <w:vMerge/>
            <w:vAlign w:val="center"/>
          </w:tcPr>
          <w:p w:rsidR="001F1DFE" w:rsidRPr="001F1DFE" w:rsidRDefault="001F1DFE" w:rsidP="00D45443">
            <w:pPr>
              <w:ind w:left="0" w:firstLine="0"/>
              <w:rPr>
                <w:b/>
              </w:rPr>
            </w:pPr>
          </w:p>
        </w:tc>
        <w:tc>
          <w:tcPr>
            <w:tcW w:w="2060" w:type="dxa"/>
          </w:tcPr>
          <w:p w:rsidR="001F1DFE" w:rsidRDefault="001F1DFE" w:rsidP="001F1DFE">
            <w:pPr>
              <w:ind w:left="0" w:firstLine="0"/>
              <w:jc w:val="center"/>
            </w:pPr>
            <w:r>
              <w:t>2</w:t>
            </w:r>
          </w:p>
        </w:tc>
        <w:tc>
          <w:tcPr>
            <w:tcW w:w="2060" w:type="dxa"/>
            <w:vAlign w:val="center"/>
          </w:tcPr>
          <w:p w:rsidR="001F1DFE" w:rsidRDefault="001F1DFE" w:rsidP="00657707">
            <w:pPr>
              <w:ind w:left="0" w:firstLine="0"/>
              <w:jc w:val="center"/>
            </w:pPr>
          </w:p>
        </w:tc>
        <w:tc>
          <w:tcPr>
            <w:tcW w:w="2060" w:type="dxa"/>
            <w:vAlign w:val="center"/>
          </w:tcPr>
          <w:p w:rsidR="001F1DFE" w:rsidRDefault="001F1DFE" w:rsidP="00657707">
            <w:pPr>
              <w:ind w:left="0" w:firstLine="0"/>
              <w:jc w:val="center"/>
            </w:pPr>
          </w:p>
        </w:tc>
      </w:tr>
      <w:tr w:rsidR="001F1DFE" w:rsidTr="00D45443">
        <w:tc>
          <w:tcPr>
            <w:tcW w:w="2183" w:type="dxa"/>
            <w:vMerge/>
            <w:vAlign w:val="center"/>
          </w:tcPr>
          <w:p w:rsidR="001F1DFE" w:rsidRPr="001F1DFE" w:rsidRDefault="001F1DFE" w:rsidP="00D45443">
            <w:pPr>
              <w:ind w:left="0" w:firstLine="0"/>
              <w:rPr>
                <w:b/>
              </w:rPr>
            </w:pPr>
          </w:p>
        </w:tc>
        <w:tc>
          <w:tcPr>
            <w:tcW w:w="2060" w:type="dxa"/>
          </w:tcPr>
          <w:p w:rsidR="001F1DFE" w:rsidRDefault="001F1DFE" w:rsidP="001F1DFE">
            <w:pPr>
              <w:ind w:left="0" w:firstLine="0"/>
              <w:jc w:val="center"/>
            </w:pPr>
            <w:r>
              <w:t>3</w:t>
            </w:r>
          </w:p>
        </w:tc>
        <w:tc>
          <w:tcPr>
            <w:tcW w:w="2060" w:type="dxa"/>
            <w:vAlign w:val="center"/>
          </w:tcPr>
          <w:p w:rsidR="001F1DFE" w:rsidRDefault="001F1DFE" w:rsidP="00657707">
            <w:pPr>
              <w:ind w:left="0" w:firstLine="0"/>
              <w:jc w:val="center"/>
            </w:pPr>
          </w:p>
        </w:tc>
        <w:tc>
          <w:tcPr>
            <w:tcW w:w="2060" w:type="dxa"/>
            <w:vAlign w:val="center"/>
          </w:tcPr>
          <w:p w:rsidR="001F1DFE" w:rsidRDefault="001F1DFE" w:rsidP="00657707">
            <w:pPr>
              <w:ind w:left="0" w:firstLine="0"/>
              <w:jc w:val="center"/>
            </w:pPr>
          </w:p>
        </w:tc>
      </w:tr>
      <w:tr w:rsidR="001F1DFE" w:rsidTr="00D45443">
        <w:tc>
          <w:tcPr>
            <w:tcW w:w="2183" w:type="dxa"/>
            <w:vMerge w:val="restart"/>
            <w:vAlign w:val="center"/>
          </w:tcPr>
          <w:p w:rsidR="001F1DFE" w:rsidRPr="001F1DFE" w:rsidRDefault="001F1DFE" w:rsidP="00D45443">
            <w:pPr>
              <w:ind w:left="0" w:firstLine="0"/>
              <w:rPr>
                <w:b/>
              </w:rPr>
            </w:pPr>
            <w:r w:rsidRPr="001F1DFE">
              <w:rPr>
                <w:b/>
              </w:rPr>
              <w:t>Construcción</w:t>
            </w:r>
          </w:p>
        </w:tc>
        <w:tc>
          <w:tcPr>
            <w:tcW w:w="2060" w:type="dxa"/>
          </w:tcPr>
          <w:p w:rsidR="001F1DFE" w:rsidRDefault="001F1DFE" w:rsidP="001F1DFE">
            <w:pPr>
              <w:ind w:left="0" w:firstLine="0"/>
              <w:jc w:val="center"/>
            </w:pPr>
            <w:r>
              <w:t>1</w:t>
            </w:r>
          </w:p>
        </w:tc>
        <w:tc>
          <w:tcPr>
            <w:tcW w:w="2060" w:type="dxa"/>
            <w:vAlign w:val="center"/>
          </w:tcPr>
          <w:p w:rsidR="001F1DFE" w:rsidRDefault="001F1DFE" w:rsidP="00657707">
            <w:pPr>
              <w:ind w:left="0" w:firstLine="0"/>
              <w:jc w:val="center"/>
            </w:pPr>
            <w:bookmarkStart w:id="49" w:name="_GoBack"/>
            <w:bookmarkEnd w:id="49"/>
          </w:p>
        </w:tc>
        <w:tc>
          <w:tcPr>
            <w:tcW w:w="2060" w:type="dxa"/>
            <w:vAlign w:val="center"/>
          </w:tcPr>
          <w:p w:rsidR="001F1DFE" w:rsidRDefault="001F1DFE" w:rsidP="00657707">
            <w:pPr>
              <w:ind w:left="0" w:firstLine="0"/>
              <w:jc w:val="center"/>
            </w:pPr>
          </w:p>
        </w:tc>
      </w:tr>
      <w:tr w:rsidR="001F1DFE" w:rsidTr="00657707">
        <w:tc>
          <w:tcPr>
            <w:tcW w:w="2183" w:type="dxa"/>
            <w:vMerge/>
          </w:tcPr>
          <w:p w:rsidR="001F1DFE" w:rsidRPr="001F1DFE" w:rsidRDefault="001F1DFE" w:rsidP="00552E35">
            <w:pPr>
              <w:ind w:left="0" w:firstLine="0"/>
              <w:jc w:val="both"/>
              <w:rPr>
                <w:b/>
              </w:rPr>
            </w:pPr>
          </w:p>
        </w:tc>
        <w:tc>
          <w:tcPr>
            <w:tcW w:w="2060" w:type="dxa"/>
          </w:tcPr>
          <w:p w:rsidR="001F1DFE" w:rsidRDefault="001F1DFE" w:rsidP="001F1DFE">
            <w:pPr>
              <w:ind w:left="0" w:firstLine="0"/>
              <w:jc w:val="center"/>
            </w:pPr>
            <w:r>
              <w:t>2</w:t>
            </w:r>
          </w:p>
        </w:tc>
        <w:tc>
          <w:tcPr>
            <w:tcW w:w="2060" w:type="dxa"/>
            <w:vAlign w:val="center"/>
          </w:tcPr>
          <w:p w:rsidR="001F1DFE" w:rsidRDefault="001F1DFE" w:rsidP="00657707">
            <w:pPr>
              <w:ind w:left="0" w:firstLine="0"/>
              <w:jc w:val="center"/>
            </w:pPr>
          </w:p>
        </w:tc>
        <w:tc>
          <w:tcPr>
            <w:tcW w:w="2060" w:type="dxa"/>
            <w:vAlign w:val="center"/>
          </w:tcPr>
          <w:p w:rsidR="001F1DFE" w:rsidRDefault="001F1DFE" w:rsidP="00657707">
            <w:pPr>
              <w:ind w:left="0" w:firstLine="0"/>
              <w:jc w:val="center"/>
            </w:pPr>
          </w:p>
        </w:tc>
      </w:tr>
      <w:tr w:rsidR="001F1DFE" w:rsidTr="00657707">
        <w:tc>
          <w:tcPr>
            <w:tcW w:w="2183" w:type="dxa"/>
            <w:vMerge/>
          </w:tcPr>
          <w:p w:rsidR="001F1DFE" w:rsidRPr="001F1DFE" w:rsidRDefault="001F1DFE" w:rsidP="00552E35">
            <w:pPr>
              <w:ind w:left="0" w:firstLine="0"/>
              <w:jc w:val="both"/>
              <w:rPr>
                <w:b/>
              </w:rPr>
            </w:pPr>
          </w:p>
        </w:tc>
        <w:tc>
          <w:tcPr>
            <w:tcW w:w="2060" w:type="dxa"/>
          </w:tcPr>
          <w:p w:rsidR="001F1DFE" w:rsidRDefault="001F1DFE" w:rsidP="001F1DFE">
            <w:pPr>
              <w:ind w:left="0" w:firstLine="0"/>
              <w:jc w:val="center"/>
            </w:pPr>
            <w:r>
              <w:t>3</w:t>
            </w:r>
          </w:p>
        </w:tc>
        <w:tc>
          <w:tcPr>
            <w:tcW w:w="2060" w:type="dxa"/>
            <w:vAlign w:val="center"/>
          </w:tcPr>
          <w:p w:rsidR="001F1DFE" w:rsidRDefault="001F1DFE" w:rsidP="00657707">
            <w:pPr>
              <w:ind w:left="0" w:firstLine="0"/>
              <w:jc w:val="center"/>
            </w:pPr>
          </w:p>
        </w:tc>
        <w:tc>
          <w:tcPr>
            <w:tcW w:w="2060" w:type="dxa"/>
            <w:vAlign w:val="center"/>
          </w:tcPr>
          <w:p w:rsidR="001F1DFE" w:rsidRDefault="001F1DFE" w:rsidP="00657707">
            <w:pPr>
              <w:ind w:left="0" w:firstLine="0"/>
              <w:jc w:val="center"/>
            </w:pPr>
          </w:p>
        </w:tc>
      </w:tr>
      <w:tr w:rsidR="001F1DFE" w:rsidTr="00657707">
        <w:tc>
          <w:tcPr>
            <w:tcW w:w="2183" w:type="dxa"/>
          </w:tcPr>
          <w:p w:rsidR="001F1DFE" w:rsidRPr="001F1DFE" w:rsidRDefault="001F1DFE" w:rsidP="00552E35">
            <w:pPr>
              <w:ind w:left="0" w:firstLine="0"/>
              <w:jc w:val="both"/>
              <w:rPr>
                <w:b/>
              </w:rPr>
            </w:pPr>
            <w:r>
              <w:rPr>
                <w:b/>
              </w:rPr>
              <w:t>Transición</w:t>
            </w:r>
          </w:p>
        </w:tc>
        <w:tc>
          <w:tcPr>
            <w:tcW w:w="2060" w:type="dxa"/>
          </w:tcPr>
          <w:p w:rsidR="001F1DFE" w:rsidRDefault="001F1DFE" w:rsidP="001F1DFE">
            <w:pPr>
              <w:ind w:left="0" w:firstLine="0"/>
              <w:jc w:val="center"/>
            </w:pPr>
            <w:r>
              <w:t>1</w:t>
            </w:r>
          </w:p>
        </w:tc>
        <w:tc>
          <w:tcPr>
            <w:tcW w:w="2060" w:type="dxa"/>
            <w:vAlign w:val="center"/>
          </w:tcPr>
          <w:p w:rsidR="001F1DFE" w:rsidRDefault="001F1DFE" w:rsidP="00657707">
            <w:pPr>
              <w:ind w:left="0" w:firstLine="0"/>
              <w:jc w:val="center"/>
            </w:pPr>
          </w:p>
        </w:tc>
        <w:tc>
          <w:tcPr>
            <w:tcW w:w="2060" w:type="dxa"/>
            <w:vAlign w:val="center"/>
          </w:tcPr>
          <w:p w:rsidR="001F1DFE" w:rsidRDefault="001F1DFE" w:rsidP="00657707">
            <w:pPr>
              <w:ind w:left="0" w:firstLine="0"/>
              <w:jc w:val="center"/>
            </w:pPr>
          </w:p>
        </w:tc>
      </w:tr>
      <w:tr w:rsidR="001F1DFE" w:rsidTr="001F53D4">
        <w:trPr>
          <w:trHeight w:val="567"/>
        </w:trPr>
        <w:tc>
          <w:tcPr>
            <w:tcW w:w="4243" w:type="dxa"/>
            <w:gridSpan w:val="2"/>
            <w:shd w:val="clear" w:color="auto" w:fill="D9D9D9" w:themeFill="background1" w:themeFillShade="D9"/>
            <w:vAlign w:val="center"/>
          </w:tcPr>
          <w:p w:rsidR="001F1DFE" w:rsidRPr="001F1DFE" w:rsidRDefault="001F1DFE" w:rsidP="001F53D4">
            <w:pPr>
              <w:spacing w:before="0"/>
              <w:ind w:left="0" w:firstLine="0"/>
              <w:jc w:val="center"/>
              <w:rPr>
                <w:b/>
              </w:rPr>
            </w:pPr>
            <w:r w:rsidRPr="001F1DFE">
              <w:rPr>
                <w:b/>
              </w:rPr>
              <w:t>Total</w:t>
            </w:r>
          </w:p>
        </w:tc>
        <w:tc>
          <w:tcPr>
            <w:tcW w:w="2060" w:type="dxa"/>
            <w:shd w:val="clear" w:color="auto" w:fill="D9D9D9" w:themeFill="background1" w:themeFillShade="D9"/>
            <w:vAlign w:val="center"/>
          </w:tcPr>
          <w:p w:rsidR="001F1DFE" w:rsidRPr="001F1DFE" w:rsidRDefault="001F53D4" w:rsidP="001F53D4">
            <w:pPr>
              <w:spacing w:before="0"/>
              <w:ind w:left="0" w:firstLine="0"/>
              <w:jc w:val="center"/>
              <w:rPr>
                <w:b/>
              </w:rPr>
            </w:pPr>
            <w:r>
              <w:rPr>
                <w:b/>
              </w:rPr>
              <w:t>53</w:t>
            </w:r>
          </w:p>
        </w:tc>
        <w:tc>
          <w:tcPr>
            <w:tcW w:w="2060" w:type="dxa"/>
            <w:shd w:val="clear" w:color="auto" w:fill="D9D9D9" w:themeFill="background1" w:themeFillShade="D9"/>
            <w:vAlign w:val="center"/>
          </w:tcPr>
          <w:p w:rsidR="001F1DFE" w:rsidRPr="001F1DFE" w:rsidRDefault="001F53D4" w:rsidP="001F53D4">
            <w:pPr>
              <w:spacing w:before="0"/>
              <w:ind w:left="0" w:firstLine="0"/>
              <w:jc w:val="center"/>
              <w:rPr>
                <w:b/>
              </w:rPr>
            </w:pPr>
            <w:r>
              <w:rPr>
                <w:b/>
              </w:rPr>
              <w:t>34</w:t>
            </w:r>
          </w:p>
        </w:tc>
      </w:tr>
    </w:tbl>
    <w:p w:rsidR="001F1DFE" w:rsidRDefault="001F1DFE" w:rsidP="00552E35">
      <w:pPr>
        <w:jc w:val="both"/>
      </w:pPr>
    </w:p>
    <w:p w:rsidR="00657707" w:rsidRDefault="00657707" w:rsidP="00552E35">
      <w:pPr>
        <w:jc w:val="both"/>
      </w:pPr>
      <w:r>
        <w:t>Observaciones:</w:t>
      </w:r>
    </w:p>
    <w:p w:rsidR="00657707" w:rsidRDefault="00657707" w:rsidP="00657707">
      <w:pPr>
        <w:numPr>
          <w:ilvl w:val="0"/>
          <w:numId w:val="8"/>
        </w:numPr>
        <w:jc w:val="both"/>
      </w:pPr>
      <w:r>
        <w:t>La Iteración 1 – Fase de Inicio, no ha cumplido los objetivos. Se tomó la decisión de pasar las actividades sin resolver a una nueva iteración (Iteración 2).</w:t>
      </w:r>
    </w:p>
    <w:p w:rsidR="004077C0" w:rsidRPr="001F20B0" w:rsidRDefault="004077C0" w:rsidP="00657707">
      <w:pPr>
        <w:numPr>
          <w:ilvl w:val="0"/>
          <w:numId w:val="8"/>
        </w:numPr>
        <w:jc w:val="both"/>
      </w:pPr>
      <w:r>
        <w:t>La iteración 2 – Fase de Inicio, contaba con tareas de investigación que no han sido resueltas. No afecta en los objetivos de la misma.</w:t>
      </w:r>
    </w:p>
    <w:p w:rsidR="007D0783" w:rsidRPr="004B64D4" w:rsidRDefault="001F1DFE" w:rsidP="00725AEF">
      <w:pPr>
        <w:pStyle w:val="PSI-Ttulo2"/>
        <w:ind w:left="0" w:firstLine="0"/>
      </w:pPr>
      <w:r>
        <w:t xml:space="preserve"> </w:t>
      </w:r>
      <w:r w:rsidR="007D0783">
        <w:br w:type="page"/>
      </w:r>
      <w:bookmarkStart w:id="50" w:name="_Toc492847401"/>
      <w:r w:rsidR="004B64D4" w:rsidRPr="004B64D4">
        <w:lastRenderedPageBreak/>
        <w:t>Métricas de producto</w:t>
      </w:r>
      <w:bookmarkEnd w:id="50"/>
    </w:p>
    <w:p w:rsidR="004B64D4" w:rsidRDefault="00725AEF" w:rsidP="00725AEF">
      <w:pPr>
        <w:jc w:val="both"/>
      </w:pPr>
      <w:r>
        <w:rPr>
          <w:lang w:val="es-AR"/>
        </w:rPr>
        <w:t xml:space="preserve">Las métricas del producto </w:t>
      </w:r>
      <w:r>
        <w:t>s</w:t>
      </w:r>
      <w:r w:rsidR="004B64D4" w:rsidRPr="00BB1A44">
        <w:t>e centran en las características del software y no en cómo fue producido.</w:t>
      </w:r>
      <w:r>
        <w:t xml:space="preserve"> </w:t>
      </w:r>
      <w:r w:rsidR="004B64D4" w:rsidRPr="00BB1A44">
        <w:t>También son productos los artefactos, documentos, modelos, y componentes que conforman el software.</w:t>
      </w:r>
      <w:r>
        <w:t xml:space="preserve"> </w:t>
      </w:r>
      <w:r w:rsidR="004B64D4" w:rsidRPr="00BB1A44">
        <w:t>Se miden cosas como el tamaño, la calidad, la totalidad, la volatilidad, y el esfuerzo</w:t>
      </w:r>
    </w:p>
    <w:p w:rsidR="00DD04BC" w:rsidRDefault="00DD04BC" w:rsidP="0050444A">
      <w:r>
        <w:t>Para  este proyecto se trabajará con las siguientes métricas del producto</w:t>
      </w:r>
      <w:r w:rsidR="00EB5F47">
        <w:t>:</w:t>
      </w:r>
    </w:p>
    <w:p w:rsidR="00DD04BC" w:rsidRDefault="00DD04BC" w:rsidP="0050444A">
      <w:pPr>
        <w:numPr>
          <w:ilvl w:val="0"/>
          <w:numId w:val="3"/>
        </w:numPr>
      </w:pPr>
      <w:r>
        <w:t>Puntos de Caso de Uso</w:t>
      </w:r>
    </w:p>
    <w:p w:rsidR="00725AEF" w:rsidRDefault="00725AEF" w:rsidP="00725AEF">
      <w:pPr>
        <w:pStyle w:val="Ttulo3"/>
      </w:pPr>
      <w:bookmarkStart w:id="51" w:name="_Toc492847402"/>
      <w:r>
        <w:t>Puntos de caso de uso</w:t>
      </w:r>
      <w:bookmarkEnd w:id="51"/>
    </w:p>
    <w:p w:rsidR="00725AEF" w:rsidRDefault="00725AEF" w:rsidP="00725AEF">
      <w:r>
        <w:t>Se establecen como métrica la cantidad de puntos de caso de uso.</w:t>
      </w:r>
    </w:p>
    <w:p w:rsidR="007D0783" w:rsidRPr="004B64D4" w:rsidRDefault="007D0783" w:rsidP="00725AEF">
      <w:pPr>
        <w:pStyle w:val="PSI-ComentarioVieta"/>
        <w:numPr>
          <w:ilvl w:val="0"/>
          <w:numId w:val="0"/>
        </w:numPr>
      </w:pPr>
    </w:p>
    <w:p w:rsidR="00F341E4" w:rsidRDefault="00F341E4" w:rsidP="00686C07">
      <w:pPr>
        <w:pStyle w:val="PSI-Ttulo2"/>
      </w:pPr>
      <w:bookmarkStart w:id="52" w:name="_Toc492847403"/>
      <w:r>
        <w:t>Estándar de documentación</w:t>
      </w:r>
      <w:bookmarkEnd w:id="43"/>
      <w:bookmarkEnd w:id="52"/>
    </w:p>
    <w:p w:rsidR="00F97BA2" w:rsidRDefault="00725AEF" w:rsidP="00725AEF">
      <w:pPr>
        <w:jc w:val="both"/>
      </w:pPr>
      <w:r>
        <w:t>Como estándar de documentación se define un documento denominado “Estándar de Documentación”. Este estándar establece los lineamientos para la preparación y administración de la documentación que se genera a lo largo del desarrollo del proyecto.</w:t>
      </w:r>
    </w:p>
    <w:p w:rsidR="00725AEF" w:rsidRDefault="00725AEF" w:rsidP="00725AEF">
      <w:pPr>
        <w:jc w:val="both"/>
      </w:pPr>
      <w:r>
        <w:t>Para obtener mayor detalle de las características se debe acceder al documento mencionado. La documentación que se genere a lo largo del proyecto debe cumplir con los lineamientos del estándar de documentación.</w:t>
      </w:r>
    </w:p>
    <w:p w:rsidR="00725AEF" w:rsidRDefault="00725AEF" w:rsidP="007F4453">
      <w:pPr>
        <w:pStyle w:val="PSI-Normal"/>
      </w:pPr>
    </w:p>
    <w:p w:rsidR="00F341E4" w:rsidRDefault="00F341E4" w:rsidP="00F341E4">
      <w:pPr>
        <w:pStyle w:val="PSI-Ttulo2"/>
      </w:pPr>
      <w:bookmarkStart w:id="53" w:name="_Toc21938358"/>
      <w:bookmarkStart w:id="54" w:name="_Toc492847404"/>
      <w:r>
        <w:t xml:space="preserve">Estándar de </w:t>
      </w:r>
      <w:bookmarkEnd w:id="53"/>
      <w:r w:rsidR="00533B82">
        <w:t>base de datos</w:t>
      </w:r>
      <w:bookmarkEnd w:id="54"/>
    </w:p>
    <w:p w:rsidR="00533B82" w:rsidRPr="00533B82" w:rsidRDefault="00533B82" w:rsidP="00533B82">
      <w:pPr>
        <w:jc w:val="both"/>
      </w:pPr>
      <w:bookmarkStart w:id="55" w:name="_Toc21938359"/>
      <w:r w:rsidRPr="00533B82">
        <w:t>Como estándar de base de datos se define un documento denominado “Estándar de Base de Datos” que se encuentra dentro de la sección de estándares en el repositorio del proyecto.</w:t>
      </w:r>
    </w:p>
    <w:p w:rsidR="00533B82" w:rsidRPr="00533B82" w:rsidRDefault="00533B82" w:rsidP="00533B82">
      <w:pPr>
        <w:jc w:val="both"/>
      </w:pPr>
      <w:r w:rsidRPr="00533B82">
        <w:t xml:space="preserve">Este documento establece convenciones para la nomenclatura de tablas y campos de una base de datos realizando una adaptación del estándar </w:t>
      </w:r>
      <w:proofErr w:type="spellStart"/>
      <w:r w:rsidRPr="00533B82">
        <w:t>CamelCase</w:t>
      </w:r>
      <w:proofErr w:type="spellEnd"/>
      <w:r w:rsidRPr="00533B82">
        <w:t>. Se constituyen convenciones, estilos y reglas para:</w:t>
      </w:r>
    </w:p>
    <w:p w:rsidR="00533B82" w:rsidRPr="00533B82" w:rsidRDefault="00533B82" w:rsidP="00533B82">
      <w:pPr>
        <w:numPr>
          <w:ilvl w:val="0"/>
          <w:numId w:val="3"/>
        </w:numPr>
        <w:jc w:val="both"/>
      </w:pPr>
      <w:r w:rsidRPr="00533B82">
        <w:t>Nomenclatura de base de datos.</w:t>
      </w:r>
    </w:p>
    <w:p w:rsidR="00533B82" w:rsidRPr="00533B82" w:rsidRDefault="00533B82" w:rsidP="00533B82">
      <w:pPr>
        <w:numPr>
          <w:ilvl w:val="0"/>
          <w:numId w:val="3"/>
        </w:numPr>
        <w:jc w:val="both"/>
      </w:pPr>
      <w:r w:rsidRPr="00533B82">
        <w:t>Nomenclatura de tablas.</w:t>
      </w:r>
    </w:p>
    <w:p w:rsidR="00533B82" w:rsidRPr="00533B82" w:rsidRDefault="00533B82" w:rsidP="00533B82">
      <w:pPr>
        <w:numPr>
          <w:ilvl w:val="0"/>
          <w:numId w:val="3"/>
        </w:numPr>
        <w:jc w:val="both"/>
      </w:pPr>
      <w:r w:rsidRPr="00533B82">
        <w:t>Nomenclatura de campos: Identificadores de tablas, claves foráneas y otros campos.</w:t>
      </w:r>
    </w:p>
    <w:p w:rsidR="00533B82" w:rsidRPr="00533B82" w:rsidRDefault="00533B82" w:rsidP="00533B82">
      <w:pPr>
        <w:jc w:val="both"/>
      </w:pPr>
      <w:r w:rsidRPr="00533B82">
        <w:t>La base de datos del sistema debe estar de acuerdo a las reglas que se establecen en el documento de estándar de base de datos.</w:t>
      </w:r>
      <w:r>
        <w:t xml:space="preserve"> </w:t>
      </w:r>
      <w:r w:rsidRPr="00533B82">
        <w:t>Para obtener más detalle de las características del estándar se debe acceder al documento disponible.</w:t>
      </w:r>
    </w:p>
    <w:p w:rsidR="000B62B5" w:rsidRDefault="000B62B5" w:rsidP="00F341E4">
      <w:pPr>
        <w:pStyle w:val="PSI-Ttulo2"/>
      </w:pPr>
    </w:p>
    <w:p w:rsidR="00F341E4" w:rsidRDefault="00DD4291" w:rsidP="00F341E4">
      <w:pPr>
        <w:pStyle w:val="PSI-Ttulo2"/>
      </w:pPr>
      <w:bookmarkStart w:id="56" w:name="_Toc492847405"/>
      <w:bookmarkEnd w:id="55"/>
      <w:r>
        <w:t>Estándar de programación</w:t>
      </w:r>
      <w:bookmarkEnd w:id="56"/>
    </w:p>
    <w:p w:rsidR="00F341E4" w:rsidRDefault="00DD4291" w:rsidP="00027588">
      <w:r>
        <w:t xml:space="preserve">Se define el documento </w:t>
      </w:r>
      <w:r w:rsidR="00FF3CEE">
        <w:t>“Estándar de Programación PHP” donde se definen las características principales que debe contener el código generado durante la implementación.</w:t>
      </w:r>
    </w:p>
    <w:p w:rsidR="00FF3CEE" w:rsidRDefault="00FF3CEE" w:rsidP="00027588">
      <w:r>
        <w:t>En dicho documento se establecen estilos y reglas para la nomenclatura de clases, variables, constantes y métodos. Además, se indica la forma correcta de realizar los comentarios al código generado.</w:t>
      </w:r>
    </w:p>
    <w:p w:rsidR="00FF3CEE" w:rsidRDefault="00FF3CEE" w:rsidP="00027588">
      <w:r>
        <w:t>Para obtener más detalle se debe acceder al documento disponible.</w:t>
      </w:r>
    </w:p>
    <w:p w:rsidR="00F341E4" w:rsidRPr="00FF3CEE" w:rsidRDefault="00F341E4" w:rsidP="00F341E4">
      <w:pPr>
        <w:pStyle w:val="MNormal"/>
      </w:pPr>
    </w:p>
    <w:p w:rsidR="000B62B5" w:rsidRPr="009129B1" w:rsidRDefault="000B62B5" w:rsidP="00F341E4">
      <w:pPr>
        <w:pStyle w:val="MNormal"/>
        <w:rPr>
          <w:lang w:val="es-AR"/>
        </w:rPr>
      </w:pPr>
    </w:p>
    <w:p w:rsidR="00F341E4" w:rsidRDefault="00F341E4" w:rsidP="00F341E4">
      <w:pPr>
        <w:pStyle w:val="PSI-Ttulo1"/>
      </w:pPr>
      <w:bookmarkStart w:id="57" w:name="_Toc21938360"/>
      <w:bookmarkStart w:id="58" w:name="_Toc492847406"/>
      <w:r>
        <w:t>Revisiones y auditorías</w:t>
      </w:r>
      <w:bookmarkEnd w:id="57"/>
      <w:bookmarkEnd w:id="58"/>
    </w:p>
    <w:p w:rsidR="00F341E4" w:rsidRDefault="00F341E4" w:rsidP="00F341E4">
      <w:pPr>
        <w:pStyle w:val="PSI-Ttulo2"/>
      </w:pPr>
      <w:bookmarkStart w:id="59" w:name="_Toc21938361"/>
      <w:bookmarkStart w:id="60" w:name="_Toc492847407"/>
      <w:r w:rsidRPr="001B43FE">
        <w:t>Objetivo</w:t>
      </w:r>
      <w:bookmarkEnd w:id="59"/>
      <w:bookmarkEnd w:id="60"/>
    </w:p>
    <w:p w:rsidR="00D86B80" w:rsidRDefault="00D86B80" w:rsidP="00D86B80">
      <w:pPr>
        <w:jc w:val="both"/>
      </w:pPr>
      <w:r>
        <w:t>Una auditoria consiste en realizar una investigación para determinar el grado de cumplimiento y la adecuación de los procedimientos, instrucciones, estándares u otros requisitos de tipo contractual establecidos aplicables.</w:t>
      </w:r>
    </w:p>
    <w:p w:rsidR="00D86B80" w:rsidRPr="00D86B80" w:rsidRDefault="00D86B80" w:rsidP="00D86B80">
      <w:pPr>
        <w:jc w:val="both"/>
      </w:pPr>
      <w:r>
        <w:t>Las revisiones técnicas se utilizan para detectar defectos que puedan ser eliminados antes que avancen por las distintas fases de desarrollo. Se puede definir a la revisión como una reunión formal en la que se presenta el estado actual de los resultados del proyecto.</w:t>
      </w:r>
    </w:p>
    <w:p w:rsidR="000B62B5" w:rsidRPr="00D86B80" w:rsidRDefault="000B62B5" w:rsidP="007F4453">
      <w:pPr>
        <w:pStyle w:val="PSI-Normal"/>
      </w:pPr>
    </w:p>
    <w:p w:rsidR="00F341E4" w:rsidRDefault="00F341E4" w:rsidP="00F341E4">
      <w:pPr>
        <w:pStyle w:val="PSI-Ttulo2"/>
      </w:pPr>
      <w:bookmarkStart w:id="61" w:name="_Toc21938362"/>
      <w:bookmarkStart w:id="62" w:name="_Toc492847408"/>
      <w:r>
        <w:t>Requerimientos mínimos</w:t>
      </w:r>
      <w:bookmarkEnd w:id="61"/>
      <w:bookmarkEnd w:id="62"/>
    </w:p>
    <w:p w:rsidR="00F341E4" w:rsidRDefault="00314FDF" w:rsidP="00027588">
      <w:pPr>
        <w:jc w:val="both"/>
      </w:pPr>
      <w:r>
        <w:rPr>
          <w:lang w:val="es-AR"/>
        </w:rPr>
        <w:t xml:space="preserve">En esta sección </w:t>
      </w:r>
      <w:r>
        <w:t>s</w:t>
      </w:r>
      <w:r w:rsidR="00F341E4">
        <w:t>e especifican las revisiones y auditorías que deben realizarse como mínimo, así como la agenda par</w:t>
      </w:r>
      <w:r>
        <w:t>a la realización de las mismas.</w:t>
      </w:r>
    </w:p>
    <w:p w:rsidR="00F341E4" w:rsidRDefault="00F341E4" w:rsidP="00470764">
      <w:pPr>
        <w:pStyle w:val="PSI-Ttulo3"/>
      </w:pPr>
      <w:bookmarkStart w:id="63" w:name="_Toc21938363"/>
      <w:bookmarkStart w:id="64" w:name="_Toc492847409"/>
      <w:r>
        <w:t xml:space="preserve">Revisión de </w:t>
      </w:r>
      <w:r w:rsidR="00431F79">
        <w:t xml:space="preserve">especificación de </w:t>
      </w:r>
      <w:r>
        <w:t>requerimientos</w:t>
      </w:r>
      <w:bookmarkEnd w:id="63"/>
      <w:r w:rsidR="00431F79">
        <w:t xml:space="preserve"> del software</w:t>
      </w:r>
      <w:bookmarkEnd w:id="64"/>
    </w:p>
    <w:p w:rsidR="002D043B" w:rsidRDefault="002D043B" w:rsidP="002D043B">
      <w:pPr>
        <w:jc w:val="both"/>
      </w:pPr>
      <w:r>
        <w:rPr>
          <w:lang w:val="es-AR"/>
        </w:rPr>
        <w:t>La revisión de requerimientos se realiza para asegurar que se ha cumplido con los requerimientos especificados por el cliente. Se debe generar el documento de revisión correspondiente con los resultados obtenidos.</w:t>
      </w:r>
    </w:p>
    <w:p w:rsidR="005264A0" w:rsidRDefault="005264A0" w:rsidP="00886029">
      <w:pPr>
        <w:pStyle w:val="PSI-Comentario"/>
      </w:pPr>
    </w:p>
    <w:p w:rsidR="00F341E4" w:rsidRDefault="00F341E4" w:rsidP="00470764">
      <w:pPr>
        <w:pStyle w:val="PSI-Ttulo3"/>
      </w:pPr>
      <w:bookmarkStart w:id="65" w:name="_Toc21938364"/>
      <w:bookmarkStart w:id="66" w:name="_Toc492847410"/>
      <w:r>
        <w:t>Revisión de</w:t>
      </w:r>
      <w:r w:rsidR="00431F79">
        <w:t>l</w:t>
      </w:r>
      <w:r>
        <w:t xml:space="preserve"> </w:t>
      </w:r>
      <w:bookmarkEnd w:id="65"/>
      <w:r w:rsidR="00431F79">
        <w:t>modelo de casos de uso</w:t>
      </w:r>
      <w:bookmarkEnd w:id="66"/>
    </w:p>
    <w:p w:rsidR="0036465E" w:rsidRPr="009631AD" w:rsidRDefault="0036465E" w:rsidP="0036465E">
      <w:pPr>
        <w:jc w:val="both"/>
      </w:pPr>
      <w:bookmarkStart w:id="67" w:name="_Toc21938365"/>
      <w:r>
        <w:t>La revisión de casos de uso se realiza para asegurar que se ha cumplido con los estándares y que la especificación contiene los elementos mínimos para continuar con el proceso. El revisor debe generar un documento de revisión e indicar la aprobación o reprobación de la especificación.</w:t>
      </w:r>
    </w:p>
    <w:p w:rsidR="005264A0" w:rsidRDefault="005264A0" w:rsidP="00470764">
      <w:pPr>
        <w:pStyle w:val="PSI-Ttulo3"/>
      </w:pPr>
    </w:p>
    <w:p w:rsidR="00F341E4" w:rsidRDefault="00F341E4" w:rsidP="00470764">
      <w:pPr>
        <w:pStyle w:val="PSI-Ttulo3"/>
      </w:pPr>
      <w:bookmarkStart w:id="68" w:name="_Toc492847411"/>
      <w:r>
        <w:t>Revisión de diseño crítico</w:t>
      </w:r>
      <w:bookmarkEnd w:id="67"/>
      <w:bookmarkEnd w:id="68"/>
    </w:p>
    <w:p w:rsidR="005264A0" w:rsidRPr="0036465E" w:rsidRDefault="0036465E" w:rsidP="002E1F74">
      <w:pPr>
        <w:jc w:val="both"/>
      </w:pPr>
      <w:r>
        <w:t>La</w:t>
      </w:r>
      <w:r w:rsidRPr="00F36F95">
        <w:t xml:space="preserve"> revisión</w:t>
      </w:r>
      <w:r>
        <w:t xml:space="preserve"> de diseño crítico</w:t>
      </w:r>
      <w:r w:rsidRPr="00F36F95">
        <w:t xml:space="preserve"> se realiza para asegurar la consistencia del diseño detallado con la es</w:t>
      </w:r>
      <w:r>
        <w:t xml:space="preserve">pecificación de requerimientos. Esta revisión debe ser documentada en informada por el revisor. </w:t>
      </w:r>
    </w:p>
    <w:p w:rsidR="00F341E4" w:rsidRDefault="00F341E4" w:rsidP="00470764">
      <w:pPr>
        <w:pStyle w:val="PSI-Ttulo3"/>
      </w:pPr>
      <w:bookmarkStart w:id="69" w:name="_Toc21938367"/>
      <w:bookmarkStart w:id="70" w:name="_Toc492847412"/>
      <w:r>
        <w:t>Auditoría funcional</w:t>
      </w:r>
      <w:bookmarkEnd w:id="69"/>
      <w:bookmarkEnd w:id="70"/>
    </w:p>
    <w:p w:rsidR="005264A0" w:rsidRDefault="002E1F74" w:rsidP="002E1F74">
      <w:pPr>
        <w:jc w:val="both"/>
      </w:pPr>
      <w:r w:rsidRPr="00F36F95">
        <w:t>Esta auditoría se realiza previa a la liberación del software, para verificar que todos los requ</w:t>
      </w:r>
      <w:r>
        <w:t xml:space="preserve">erimientos especificados en la especificación </w:t>
      </w:r>
      <w:r w:rsidRPr="00F36F95">
        <w:t>de r</w:t>
      </w:r>
      <w:r>
        <w:t>equerimientos del software fueron cumplidos. Todos los integrantes del grupo de desarrollo deben estar presentes en la auditoria y se debe generar el documento de auditoria correspondiente.</w:t>
      </w:r>
    </w:p>
    <w:p w:rsidR="00F341E4" w:rsidRDefault="00F341E4" w:rsidP="00470764">
      <w:pPr>
        <w:pStyle w:val="PSI-Ttulo3"/>
      </w:pPr>
      <w:bookmarkStart w:id="71" w:name="_Toc21938368"/>
      <w:bookmarkStart w:id="72" w:name="_Toc492847413"/>
      <w:r>
        <w:t>Auditoría física</w:t>
      </w:r>
      <w:bookmarkEnd w:id="71"/>
      <w:bookmarkEnd w:id="72"/>
    </w:p>
    <w:p w:rsidR="003D11E6" w:rsidRDefault="00760FB4" w:rsidP="0084266C">
      <w:pPr>
        <w:jc w:val="both"/>
      </w:pPr>
      <w:r w:rsidRPr="00F36F95">
        <w:rPr>
          <w:lang w:val="es-AR"/>
        </w:rPr>
        <w:t xml:space="preserve">Esta revisión se realiza para verificar que el software y la documentación son consistentes y </w:t>
      </w:r>
      <w:r>
        <w:rPr>
          <w:lang w:val="es-AR"/>
        </w:rPr>
        <w:t>están aptos para la liberación. Todos los integrantes del grupo de desarrollo deben estar presentes y se debe generar el documento de auditoria correspondiente.</w:t>
      </w:r>
      <w:bookmarkStart w:id="73" w:name="_Toc21938374"/>
    </w:p>
    <w:p w:rsidR="00F341E4" w:rsidRDefault="00F341E4" w:rsidP="00F341E4">
      <w:pPr>
        <w:pStyle w:val="PSI-Ttulo2"/>
      </w:pPr>
      <w:bookmarkStart w:id="74" w:name="_Toc492847414"/>
      <w:r>
        <w:t>Otras revisiones</w:t>
      </w:r>
      <w:bookmarkEnd w:id="73"/>
      <w:bookmarkEnd w:id="74"/>
    </w:p>
    <w:p w:rsidR="00F341E4" w:rsidRDefault="00F341E4" w:rsidP="00470764">
      <w:pPr>
        <w:pStyle w:val="PSI-Ttulo3"/>
      </w:pPr>
      <w:bookmarkStart w:id="75" w:name="_Toc21938375"/>
      <w:bookmarkStart w:id="76" w:name="_Toc492847415"/>
      <w:r>
        <w:t>Revisión de documentación de usuario</w:t>
      </w:r>
      <w:bookmarkEnd w:id="75"/>
      <w:bookmarkEnd w:id="76"/>
    </w:p>
    <w:p w:rsidR="00F341E4" w:rsidRDefault="00F341E4" w:rsidP="00027588">
      <w:pPr>
        <w:jc w:val="both"/>
      </w:pPr>
      <w:r>
        <w:t>Se r</w:t>
      </w:r>
      <w:r w:rsidR="002D4CE8">
        <w:t xml:space="preserve">evisa la completitud, claridad </w:t>
      </w:r>
      <w:r>
        <w:t>y aplicación de uso.</w:t>
      </w:r>
    </w:p>
    <w:p w:rsidR="005264A0" w:rsidRPr="0084266C" w:rsidRDefault="005264A0" w:rsidP="007F4453">
      <w:pPr>
        <w:pStyle w:val="PSI-Normal"/>
      </w:pPr>
    </w:p>
    <w:p w:rsidR="00F341E4" w:rsidRDefault="00F341E4" w:rsidP="00F341E4">
      <w:pPr>
        <w:pStyle w:val="PSI-Ttulo1"/>
      </w:pPr>
      <w:bookmarkStart w:id="77" w:name="_Toc21938376"/>
      <w:bookmarkStart w:id="78" w:name="_Toc492847416"/>
      <w:r>
        <w:t>Verificación</w:t>
      </w:r>
      <w:bookmarkEnd w:id="77"/>
      <w:bookmarkEnd w:id="78"/>
    </w:p>
    <w:p w:rsidR="007F4453" w:rsidRDefault="007F4453" w:rsidP="007F4453">
      <w:pPr>
        <w:jc w:val="both"/>
      </w:pPr>
      <w:r>
        <w:t>La finalidad del plan de pruebas es realizar las pruebas al sistema con el fin de encontrar aquellos defectos que el mismo pueda contener y tratando de realizarlo con el mínimo costo posible.</w:t>
      </w:r>
    </w:p>
    <w:p w:rsidR="007F4453" w:rsidRDefault="007F4453" w:rsidP="007F4453">
      <w:pPr>
        <w:jc w:val="both"/>
      </w:pPr>
      <w:r>
        <w:t>La información detallada de las pruebas junto con su planificación se encuentra disponible en el documento “Plan de Pruebas de Software” dentro del repositorio del proyecto.</w:t>
      </w:r>
    </w:p>
    <w:p w:rsidR="005264A0" w:rsidRDefault="005264A0" w:rsidP="00886029">
      <w:pPr>
        <w:pStyle w:val="PSI-Comentario"/>
      </w:pPr>
    </w:p>
    <w:p w:rsidR="00F341E4" w:rsidRDefault="00F341E4" w:rsidP="00F341E4">
      <w:pPr>
        <w:pStyle w:val="PSI-Ttulo1"/>
      </w:pPr>
      <w:bookmarkStart w:id="79" w:name="_Toc21938377"/>
      <w:bookmarkStart w:id="80" w:name="_Toc492847417"/>
      <w:r>
        <w:t>Reporte de problemas y acciones correctivas</w:t>
      </w:r>
      <w:bookmarkEnd w:id="79"/>
      <w:bookmarkEnd w:id="80"/>
    </w:p>
    <w:p w:rsidR="002561E7" w:rsidRDefault="002561E7" w:rsidP="002561E7">
      <w:pPr>
        <w:jc w:val="both"/>
      </w:pPr>
      <w:r>
        <w:t>En esta sección se incluye la descripción de las prácticas y procedimientos que se seguirán para el reporte, seguimiento, y resolución de los problemas surgidos en el desarrollo del sistema.</w:t>
      </w:r>
    </w:p>
    <w:p w:rsidR="002561E7" w:rsidRDefault="002561E7" w:rsidP="002561E7">
      <w:pPr>
        <w:pStyle w:val="Ttulo2"/>
      </w:pPr>
      <w:bookmarkStart w:id="81" w:name="_Toc492847418"/>
      <w:r>
        <w:t>Revisiones</w:t>
      </w:r>
      <w:bookmarkEnd w:id="81"/>
    </w:p>
    <w:p w:rsidR="002561E7" w:rsidRDefault="002561E7" w:rsidP="002561E7">
      <w:pPr>
        <w:jc w:val="both"/>
      </w:pPr>
      <w:r>
        <w:t>Se realizan las revisiones planificadas para el proyecto. Luego, los integrantes del grupo de calidad reportaran el resultado de las revisiones, la aprobación o reprobación y una serie de recomendaciones. Las revisiones se utilizan para asegurar que:</w:t>
      </w:r>
    </w:p>
    <w:p w:rsidR="002561E7" w:rsidRDefault="002561E7" w:rsidP="002561E7">
      <w:pPr>
        <w:numPr>
          <w:ilvl w:val="0"/>
          <w:numId w:val="3"/>
        </w:numPr>
        <w:jc w:val="both"/>
      </w:pPr>
      <w:r>
        <w:lastRenderedPageBreak/>
        <w:t>El proceso se está realizando de forma correcta y se trabaja de forma efectiva.</w:t>
      </w:r>
    </w:p>
    <w:p w:rsidR="002561E7" w:rsidRDefault="002561E7" w:rsidP="002561E7">
      <w:pPr>
        <w:numPr>
          <w:ilvl w:val="0"/>
          <w:numId w:val="3"/>
        </w:numPr>
        <w:jc w:val="both"/>
      </w:pPr>
      <w:r>
        <w:t>El proceso se está siguiendo correctamente pero no se trabaja bien.</w:t>
      </w:r>
    </w:p>
    <w:p w:rsidR="002561E7" w:rsidRDefault="002561E7" w:rsidP="002561E7">
      <w:pPr>
        <w:numPr>
          <w:ilvl w:val="0"/>
          <w:numId w:val="3"/>
        </w:numPr>
        <w:jc w:val="both"/>
      </w:pPr>
      <w:r>
        <w:t>El proceso no se está siguiendo.</w:t>
      </w:r>
    </w:p>
    <w:p w:rsidR="002561E7" w:rsidRDefault="002561E7" w:rsidP="002561E7">
      <w:pPr>
        <w:jc w:val="both"/>
      </w:pPr>
      <w:r>
        <w:t>El proceso de reporte está orientado al Líder del Proyecto, el cual los utilizara para tomar las decisiones correspondientes. Finalmente, el proceso de reporte de revisiones y acciones correctivas queda establecido de la siguiente forma:</w:t>
      </w:r>
    </w:p>
    <w:p w:rsidR="002561E7" w:rsidRDefault="002561E7" w:rsidP="002561E7">
      <w:pPr>
        <w:numPr>
          <w:ilvl w:val="0"/>
          <w:numId w:val="12"/>
        </w:numPr>
        <w:jc w:val="both"/>
      </w:pPr>
      <w:r>
        <w:t>Se realizan las revisiones planificadas.</w:t>
      </w:r>
    </w:p>
    <w:p w:rsidR="002561E7" w:rsidRDefault="002561E7" w:rsidP="002561E7">
      <w:pPr>
        <w:numPr>
          <w:ilvl w:val="0"/>
          <w:numId w:val="12"/>
        </w:numPr>
        <w:jc w:val="both"/>
      </w:pPr>
      <w:r>
        <w:t>Se genera el reporte por parte del revisor con las recomendaciones pertinentes. Se debe completar el documento “Revisión de SQA” según el documento a revisar.</w:t>
      </w:r>
    </w:p>
    <w:p w:rsidR="002561E7" w:rsidRDefault="002561E7" w:rsidP="002561E7">
      <w:pPr>
        <w:numPr>
          <w:ilvl w:val="0"/>
          <w:numId w:val="12"/>
        </w:numPr>
        <w:jc w:val="both"/>
      </w:pPr>
      <w:r>
        <w:t>Se presenta el reporte al líder del proyecto.</w:t>
      </w:r>
    </w:p>
    <w:p w:rsidR="002561E7" w:rsidRDefault="002561E7" w:rsidP="002561E7">
      <w:pPr>
        <w:numPr>
          <w:ilvl w:val="0"/>
          <w:numId w:val="12"/>
        </w:numPr>
        <w:jc w:val="both"/>
      </w:pPr>
      <w:r>
        <w:t>El líder del proyecto toma decisiones según el reporte de revisión.</w:t>
      </w:r>
    </w:p>
    <w:p w:rsidR="002561E7" w:rsidRDefault="002561E7" w:rsidP="002561E7">
      <w:pPr>
        <w:numPr>
          <w:ilvl w:val="0"/>
          <w:numId w:val="12"/>
        </w:numPr>
        <w:jc w:val="both"/>
      </w:pPr>
      <w:r>
        <w:t>Si se decide, se aplican las correcciones necesarias. En caso de ser necesario, se realiza una nueva revisión y el proceso inicia nuevamente.</w:t>
      </w:r>
    </w:p>
    <w:p w:rsidR="002561E7" w:rsidRDefault="002561E7" w:rsidP="002561E7">
      <w:pPr>
        <w:pStyle w:val="Ttulo2"/>
      </w:pPr>
      <w:bookmarkStart w:id="82" w:name="_Toc492847419"/>
      <w:r>
        <w:t>Auditorias</w:t>
      </w:r>
      <w:bookmarkEnd w:id="82"/>
    </w:p>
    <w:p w:rsidR="002561E7" w:rsidRDefault="002561E7" w:rsidP="002561E7">
      <w:pPr>
        <w:jc w:val="both"/>
      </w:pPr>
      <w:r>
        <w:t>En principio se realizan las auditorias planificadas para el proyecto. Luego, los integrantes del grupo de calidad reportaran el resultado de las auditorias y una serie de recomendaciones. El reporte mencionado se utiliza para asegurar que:</w:t>
      </w:r>
    </w:p>
    <w:p w:rsidR="002561E7" w:rsidRDefault="002561E7" w:rsidP="002561E7">
      <w:pPr>
        <w:numPr>
          <w:ilvl w:val="0"/>
          <w:numId w:val="3"/>
        </w:numPr>
        <w:jc w:val="both"/>
      </w:pPr>
      <w:r>
        <w:t>El proceso se está realizando de forma correcta y se trabaja de forma efectiva.</w:t>
      </w:r>
    </w:p>
    <w:p w:rsidR="002561E7" w:rsidRDefault="002561E7" w:rsidP="002561E7">
      <w:pPr>
        <w:numPr>
          <w:ilvl w:val="0"/>
          <w:numId w:val="3"/>
        </w:numPr>
        <w:jc w:val="both"/>
      </w:pPr>
      <w:r>
        <w:t>El proceso se está siguiendo correctamente pero no se trabaja bien.</w:t>
      </w:r>
    </w:p>
    <w:p w:rsidR="002561E7" w:rsidRDefault="002561E7" w:rsidP="002561E7">
      <w:pPr>
        <w:numPr>
          <w:ilvl w:val="0"/>
          <w:numId w:val="3"/>
        </w:numPr>
        <w:jc w:val="both"/>
      </w:pPr>
      <w:r>
        <w:t>El proceso no se está siguiendo.</w:t>
      </w:r>
    </w:p>
    <w:p w:rsidR="002561E7" w:rsidRDefault="002561E7" w:rsidP="002561E7">
      <w:pPr>
        <w:jc w:val="both"/>
      </w:pPr>
      <w:r>
        <w:t>El proceso de reporte está orientado hacia el Líder del Proyecto el cual los utilizara para:</w:t>
      </w:r>
    </w:p>
    <w:p w:rsidR="002561E7" w:rsidRDefault="002561E7" w:rsidP="002561E7">
      <w:pPr>
        <w:numPr>
          <w:ilvl w:val="0"/>
          <w:numId w:val="3"/>
        </w:numPr>
        <w:jc w:val="both"/>
      </w:pPr>
      <w:r>
        <w:t>Saber si los procesos de desarrollo son acatados por el grupo de desarrollo.</w:t>
      </w:r>
    </w:p>
    <w:p w:rsidR="002561E7" w:rsidRDefault="002561E7" w:rsidP="002561E7">
      <w:pPr>
        <w:numPr>
          <w:ilvl w:val="0"/>
          <w:numId w:val="3"/>
        </w:numPr>
        <w:jc w:val="both"/>
      </w:pPr>
      <w:r>
        <w:t>Para indicar el acuerdo, desacuerdo o aplazamiento de las recomendaciones proporcionadas.</w:t>
      </w:r>
    </w:p>
    <w:p w:rsidR="002561E7" w:rsidRDefault="002561E7" w:rsidP="002561E7">
      <w:pPr>
        <w:jc w:val="both"/>
      </w:pPr>
      <w:r>
        <w:t>Finalmente, el proceso de reporte y acciones correctivas queda establecido de la siguiente forma:</w:t>
      </w:r>
    </w:p>
    <w:p w:rsidR="002561E7" w:rsidRDefault="002561E7" w:rsidP="002561E7">
      <w:pPr>
        <w:numPr>
          <w:ilvl w:val="0"/>
          <w:numId w:val="16"/>
        </w:numPr>
        <w:jc w:val="both"/>
      </w:pPr>
      <w:r>
        <w:t>Se realizan las auditorias planificadas.</w:t>
      </w:r>
    </w:p>
    <w:p w:rsidR="002561E7" w:rsidRDefault="002561E7" w:rsidP="002561E7">
      <w:pPr>
        <w:numPr>
          <w:ilvl w:val="0"/>
          <w:numId w:val="16"/>
        </w:numPr>
        <w:jc w:val="both"/>
      </w:pPr>
      <w:r>
        <w:t>Se genera el reporte por parte del grupo de calidad con las recomendaciones pertinentes.</w:t>
      </w:r>
    </w:p>
    <w:p w:rsidR="002561E7" w:rsidRDefault="002561E7" w:rsidP="002561E7">
      <w:pPr>
        <w:numPr>
          <w:ilvl w:val="0"/>
          <w:numId w:val="16"/>
        </w:numPr>
        <w:jc w:val="both"/>
      </w:pPr>
      <w:r>
        <w:t>Se presenta el reporte al Líder del Proyecto.</w:t>
      </w:r>
    </w:p>
    <w:p w:rsidR="002561E7" w:rsidRDefault="002561E7" w:rsidP="002561E7">
      <w:pPr>
        <w:numPr>
          <w:ilvl w:val="0"/>
          <w:numId w:val="16"/>
        </w:numPr>
        <w:jc w:val="both"/>
      </w:pPr>
      <w:r>
        <w:t>El líder del proyecto toma decisiones según el reporte de auditoria.</w:t>
      </w:r>
    </w:p>
    <w:p w:rsidR="00E44D13" w:rsidRDefault="002561E7" w:rsidP="00886029">
      <w:pPr>
        <w:numPr>
          <w:ilvl w:val="0"/>
          <w:numId w:val="16"/>
        </w:numPr>
        <w:jc w:val="both"/>
      </w:pPr>
      <w:r>
        <w:lastRenderedPageBreak/>
        <w:t>Si se decide, se aplican las correcciones necesarias. En caso de ser necesario, se realiza una nueva auditoría y el proceso inicia nuevamente.</w:t>
      </w:r>
    </w:p>
    <w:p w:rsidR="007F4453" w:rsidRPr="007F4453" w:rsidRDefault="007F4453" w:rsidP="007F4453">
      <w:pPr>
        <w:ind w:left="360" w:firstLine="0"/>
        <w:jc w:val="both"/>
      </w:pPr>
    </w:p>
    <w:p w:rsidR="00F341E4" w:rsidRDefault="00F341E4" w:rsidP="00F341E4">
      <w:pPr>
        <w:pStyle w:val="PSI-Ttulo1"/>
      </w:pPr>
      <w:bookmarkStart w:id="83" w:name="_Toc21938378"/>
      <w:bookmarkStart w:id="84" w:name="_Toc492847420"/>
      <w:r>
        <w:t>Herramientas, técnicas y metodologías</w:t>
      </w:r>
      <w:bookmarkEnd w:id="83"/>
      <w:bookmarkEnd w:id="84"/>
    </w:p>
    <w:p w:rsidR="00426742" w:rsidRDefault="00426742" w:rsidP="00426742">
      <w:pPr>
        <w:jc w:val="both"/>
      </w:pPr>
      <w:r>
        <w:t>Para el desarrollo del sistema se hace uso de toda herramienta disponible por el sistema operativo, documentos de ayuda, analizadores de estructuras, analizadores de código, estándares y software de desarrollo.</w:t>
      </w:r>
    </w:p>
    <w:p w:rsidR="00426742" w:rsidRDefault="007F4453" w:rsidP="007F4453">
      <w:pPr>
        <w:pStyle w:val="Ttulo2"/>
      </w:pPr>
      <w:bookmarkStart w:id="85" w:name="_Toc492847421"/>
      <w:r>
        <w:t>Herramientas</w:t>
      </w:r>
      <w:bookmarkEnd w:id="85"/>
    </w:p>
    <w:p w:rsidR="00426742" w:rsidRDefault="00426742" w:rsidP="00426742">
      <w:pPr>
        <w:numPr>
          <w:ilvl w:val="0"/>
          <w:numId w:val="3"/>
        </w:numPr>
        <w:jc w:val="both"/>
      </w:pPr>
      <w:r>
        <w:t>Lenguaje de programación: PHP. También se hace uso de HTML5, CSS, JavaScript.</w:t>
      </w:r>
    </w:p>
    <w:p w:rsidR="00426742" w:rsidRDefault="00426742" w:rsidP="00426742">
      <w:pPr>
        <w:numPr>
          <w:ilvl w:val="0"/>
          <w:numId w:val="3"/>
        </w:numPr>
        <w:jc w:val="both"/>
      </w:pPr>
      <w:r>
        <w:t>Herramientas para procesamiento de texto: Microsoft Word.</w:t>
      </w:r>
    </w:p>
    <w:p w:rsidR="00426742" w:rsidRDefault="00426742" w:rsidP="00426742">
      <w:pPr>
        <w:numPr>
          <w:ilvl w:val="0"/>
          <w:numId w:val="3"/>
        </w:numPr>
        <w:jc w:val="both"/>
      </w:pPr>
      <w:r>
        <w:t xml:space="preserve">Herramientas de gestión de proyecto: Taiga, </w:t>
      </w:r>
      <w:proofErr w:type="spellStart"/>
      <w:r>
        <w:t>GanttProject</w:t>
      </w:r>
      <w:proofErr w:type="spellEnd"/>
      <w:r>
        <w:t>.</w:t>
      </w:r>
    </w:p>
    <w:p w:rsidR="00426742" w:rsidRDefault="00426742" w:rsidP="00426742">
      <w:pPr>
        <w:numPr>
          <w:ilvl w:val="0"/>
          <w:numId w:val="3"/>
        </w:numPr>
        <w:jc w:val="both"/>
      </w:pPr>
      <w:r>
        <w:t xml:space="preserve">Herramientas de diagramas UML: Visual </w:t>
      </w:r>
      <w:proofErr w:type="spellStart"/>
      <w:r>
        <w:t>Paradigm</w:t>
      </w:r>
      <w:proofErr w:type="spellEnd"/>
      <w:r>
        <w:t>.</w:t>
      </w:r>
    </w:p>
    <w:p w:rsidR="00426742" w:rsidRDefault="00426742" w:rsidP="00426742">
      <w:pPr>
        <w:numPr>
          <w:ilvl w:val="0"/>
          <w:numId w:val="3"/>
        </w:numPr>
        <w:jc w:val="both"/>
      </w:pPr>
      <w:r>
        <w:t xml:space="preserve">Herramientas de base de datos: </w:t>
      </w:r>
      <w:proofErr w:type="spellStart"/>
      <w:r>
        <w:t>MySQL</w:t>
      </w:r>
      <w:proofErr w:type="spellEnd"/>
      <w:r>
        <w:t xml:space="preserve"> </w:t>
      </w:r>
      <w:proofErr w:type="spellStart"/>
      <w:r>
        <w:t>Workbench</w:t>
      </w:r>
      <w:proofErr w:type="spellEnd"/>
      <w:r>
        <w:t>, DB-</w:t>
      </w:r>
      <w:proofErr w:type="spellStart"/>
      <w:r>
        <w:t>Main</w:t>
      </w:r>
      <w:proofErr w:type="spellEnd"/>
      <w:r>
        <w:t xml:space="preserve"> y Día.</w:t>
      </w:r>
    </w:p>
    <w:p w:rsidR="00426742" w:rsidRDefault="00426742" w:rsidP="00426742">
      <w:pPr>
        <w:numPr>
          <w:ilvl w:val="0"/>
          <w:numId w:val="3"/>
        </w:numPr>
        <w:jc w:val="both"/>
      </w:pPr>
      <w:r>
        <w:t xml:space="preserve">Herramientas de desarrollo: Eclipse y </w:t>
      </w:r>
      <w:proofErr w:type="spellStart"/>
      <w:r>
        <w:t>Netbeans</w:t>
      </w:r>
      <w:proofErr w:type="spellEnd"/>
      <w:r>
        <w:t>.</w:t>
      </w:r>
    </w:p>
    <w:p w:rsidR="00426742" w:rsidRDefault="00426742" w:rsidP="00426742">
      <w:pPr>
        <w:numPr>
          <w:ilvl w:val="0"/>
          <w:numId w:val="3"/>
        </w:numPr>
        <w:jc w:val="both"/>
      </w:pPr>
      <w:r>
        <w:t xml:space="preserve">Herramientas de apoyo: Microsoft Excel, Microsoft </w:t>
      </w:r>
      <w:proofErr w:type="spellStart"/>
      <w:r>
        <w:t>Power</w:t>
      </w:r>
      <w:proofErr w:type="spellEnd"/>
      <w:r>
        <w:t xml:space="preserve"> Point, Adobe Photoshop, Internet.</w:t>
      </w:r>
    </w:p>
    <w:p w:rsidR="00426742" w:rsidRDefault="00426742" w:rsidP="00426742">
      <w:pPr>
        <w:numPr>
          <w:ilvl w:val="0"/>
          <w:numId w:val="3"/>
        </w:numPr>
        <w:jc w:val="both"/>
      </w:pPr>
      <w:r>
        <w:t xml:space="preserve">Herramientas de prueba: </w:t>
      </w:r>
      <w:proofErr w:type="spellStart"/>
      <w:r>
        <w:t>Junit</w:t>
      </w:r>
      <w:proofErr w:type="spellEnd"/>
      <w:r>
        <w:t>.</w:t>
      </w:r>
    </w:p>
    <w:p w:rsidR="00426742" w:rsidRDefault="00426742" w:rsidP="00426742">
      <w:pPr>
        <w:numPr>
          <w:ilvl w:val="0"/>
          <w:numId w:val="3"/>
        </w:numPr>
        <w:jc w:val="both"/>
      </w:pPr>
      <w:r>
        <w:t xml:space="preserve">Otras herramientas: </w:t>
      </w:r>
      <w:proofErr w:type="spellStart"/>
      <w:r>
        <w:t>TortoiseSVN</w:t>
      </w:r>
      <w:proofErr w:type="spellEnd"/>
      <w:r>
        <w:t>.</w:t>
      </w:r>
    </w:p>
    <w:p w:rsidR="007F4453" w:rsidRDefault="007F4453" w:rsidP="007F4453">
      <w:pPr>
        <w:pStyle w:val="Ttulo2"/>
      </w:pPr>
      <w:bookmarkStart w:id="86" w:name="_Toc492847422"/>
      <w:r>
        <w:t>Técnicas</w:t>
      </w:r>
      <w:bookmarkEnd w:id="86"/>
    </w:p>
    <w:p w:rsidR="007F4453" w:rsidRDefault="007F4453" w:rsidP="007F4453">
      <w:pPr>
        <w:jc w:val="both"/>
      </w:pPr>
      <w:r>
        <w:t>En las técnicas se incluirá la revisión en el uso de estándares, inspecciones de software, rastreabilidad de requerimientos y casos de uso, verificación y validación de requerimientos y diseño, mediciones y análisis de la lógica de negocio.</w:t>
      </w:r>
    </w:p>
    <w:p w:rsidR="007F4453" w:rsidRDefault="007F4453" w:rsidP="007F4453">
      <w:pPr>
        <w:numPr>
          <w:ilvl w:val="0"/>
          <w:numId w:val="3"/>
        </w:numPr>
        <w:jc w:val="both"/>
      </w:pPr>
      <w:r>
        <w:t xml:space="preserve">Estándares: </w:t>
      </w:r>
    </w:p>
    <w:p w:rsidR="007F4453" w:rsidRDefault="007F4453" w:rsidP="007F4453">
      <w:pPr>
        <w:numPr>
          <w:ilvl w:val="1"/>
          <w:numId w:val="3"/>
        </w:numPr>
        <w:jc w:val="both"/>
      </w:pPr>
      <w:r>
        <w:t>Estándar de Documentación.</w:t>
      </w:r>
    </w:p>
    <w:p w:rsidR="007F4453" w:rsidRDefault="007F4453" w:rsidP="007F4453">
      <w:pPr>
        <w:numPr>
          <w:ilvl w:val="1"/>
          <w:numId w:val="3"/>
        </w:numPr>
        <w:jc w:val="both"/>
      </w:pPr>
      <w:r>
        <w:t xml:space="preserve">Estándar de Programación PHP. </w:t>
      </w:r>
    </w:p>
    <w:p w:rsidR="007F4453" w:rsidRDefault="007F4453" w:rsidP="007F4453">
      <w:pPr>
        <w:numPr>
          <w:ilvl w:val="1"/>
          <w:numId w:val="3"/>
        </w:numPr>
        <w:jc w:val="both"/>
      </w:pPr>
      <w:r>
        <w:t>Estándar de Base de Datos.</w:t>
      </w:r>
      <w:r>
        <w:tab/>
      </w:r>
      <w:r>
        <w:tab/>
      </w:r>
    </w:p>
    <w:p w:rsidR="007F4453" w:rsidRDefault="007F4453" w:rsidP="007F4453">
      <w:pPr>
        <w:pStyle w:val="Ttulo2"/>
      </w:pPr>
      <w:bookmarkStart w:id="87" w:name="_Toc492847423"/>
      <w:r>
        <w:t>Metodologías</w:t>
      </w:r>
      <w:bookmarkEnd w:id="87"/>
    </w:p>
    <w:p w:rsidR="007F4453" w:rsidRDefault="007F4453" w:rsidP="007F4453">
      <w:pPr>
        <w:numPr>
          <w:ilvl w:val="0"/>
          <w:numId w:val="3"/>
        </w:numPr>
        <w:jc w:val="both"/>
      </w:pPr>
      <w:r>
        <w:t>Metodología PSI.</w:t>
      </w:r>
    </w:p>
    <w:p w:rsidR="007F4453" w:rsidRPr="00426742" w:rsidRDefault="007F4453" w:rsidP="007F4453">
      <w:pPr>
        <w:numPr>
          <w:ilvl w:val="0"/>
          <w:numId w:val="3"/>
        </w:numPr>
        <w:jc w:val="both"/>
      </w:pPr>
      <w:r>
        <w:t>Paradigma de programación: Orientado a objetos.</w:t>
      </w:r>
    </w:p>
    <w:p w:rsidR="00F341E4" w:rsidRDefault="00F341E4" w:rsidP="00F341E4">
      <w:pPr>
        <w:pStyle w:val="PSI-Ttulo1"/>
      </w:pPr>
      <w:bookmarkStart w:id="88" w:name="_Toc21938379"/>
      <w:bookmarkStart w:id="89" w:name="_Toc492847424"/>
      <w:r>
        <w:lastRenderedPageBreak/>
        <w:t>Gestión de riesgos</w:t>
      </w:r>
      <w:bookmarkEnd w:id="88"/>
      <w:bookmarkEnd w:id="89"/>
    </w:p>
    <w:p w:rsidR="007F4453" w:rsidRDefault="007F4453" w:rsidP="007F4453">
      <w:pPr>
        <w:jc w:val="both"/>
      </w:pPr>
      <w:r>
        <w:t>La Gestión de Riesgos es un elemento clave dentro del desarrollo del proyecto y de gran utilidad para la identificación de potenciales peligros. Es deber del Líder del Proyecto, con participación de los integrantes del grupo de desarrollo, hacer uso de las técnicas de gestión de riesgos.</w:t>
      </w:r>
    </w:p>
    <w:p w:rsidR="007F4453" w:rsidRDefault="007F4453" w:rsidP="007F4453">
      <w:pPr>
        <w:jc w:val="both"/>
      </w:pPr>
      <w:r>
        <w:t>Como parte de la Gestión de Riesgos se debe hacer una especificación de métodos y procedimiento para definir, monitorear y controlar las áreas de riesgo durante el proyecto.</w:t>
      </w:r>
    </w:p>
    <w:p w:rsidR="007F4453" w:rsidRDefault="007F4453" w:rsidP="007F4453">
      <w:pPr>
        <w:jc w:val="both"/>
      </w:pPr>
      <w:r>
        <w:t>Los riesgos identificados, la estrategia de mitigación, monitoreo y plan de contingencia a llevar a cabo, son descriptos en el documento de “Plan de Gestión de Riesgos”. Durante el proceso de Gestión de Riesgos se debe generar también la siguiente documentación:</w:t>
      </w:r>
    </w:p>
    <w:p w:rsidR="007F4453" w:rsidRDefault="007F4453" w:rsidP="007F4453">
      <w:pPr>
        <w:numPr>
          <w:ilvl w:val="0"/>
          <w:numId w:val="3"/>
        </w:numPr>
        <w:jc w:val="both"/>
      </w:pPr>
      <w:r>
        <w:t>Gestión de Riesgos, Anexo I. Se deberá completar un nuevo documento basado en la plantilla “Gestión de Riesgos Anexo I” cada dos iteraciones del proyecto. En caso de tener iteraciones de corto plazo, pueden realizarse un análisis para una fase completa.</w:t>
      </w:r>
    </w:p>
    <w:p w:rsidR="007F4453" w:rsidRDefault="007F4453" w:rsidP="007F4453">
      <w:pPr>
        <w:numPr>
          <w:ilvl w:val="0"/>
          <w:numId w:val="3"/>
        </w:numPr>
        <w:jc w:val="both"/>
      </w:pPr>
      <w:r>
        <w:t>Seguimiento de Riesgos. Se debe completar un documento basado en la plantilla “Seguimiento de Riesgos” el cual será actualizado con el correr del proyecto.</w:t>
      </w:r>
    </w:p>
    <w:p w:rsidR="007F4453" w:rsidRPr="002F7ED9" w:rsidRDefault="007F4453" w:rsidP="007F4453">
      <w:pPr>
        <w:jc w:val="both"/>
      </w:pPr>
      <w:r>
        <w:t>Para obtener más detalle sobre la Gestión de Riesgos se debe acceder a los documentos mencionados que se encuentran disponibles en la sección de gestión de riesgos dentro del repositorio del proyecto.</w:t>
      </w:r>
    </w:p>
    <w:p w:rsidR="000C39D2" w:rsidRDefault="000C39D2" w:rsidP="000C39D2">
      <w:pPr>
        <w:pStyle w:val="PSI-Ttulo1"/>
      </w:pPr>
      <w:bookmarkStart w:id="90" w:name="_Toc164002218"/>
      <w:bookmarkStart w:id="91" w:name="_Toc492847425"/>
      <w:r>
        <w:t>Anexos</w:t>
      </w:r>
      <w:bookmarkEnd w:id="90"/>
      <w:bookmarkEnd w:id="91"/>
    </w:p>
    <w:p w:rsidR="000C39D2" w:rsidRDefault="000C39D2" w:rsidP="000C39D2"/>
    <w:p w:rsidR="000C39D2" w:rsidRDefault="000C39D2" w:rsidP="000C39D2">
      <w:pPr>
        <w:pStyle w:val="PSI-Ttulo2"/>
      </w:pPr>
      <w:bookmarkStart w:id="92" w:name="_Toc158379396"/>
      <w:bookmarkStart w:id="93" w:name="_Toc164002219"/>
      <w:bookmarkStart w:id="94" w:name="_Toc492847426"/>
      <w:bookmarkStart w:id="95" w:name="Formulario"/>
      <w:r>
        <w:t>Formulario de Pedidos  y Detección de Cambios</w:t>
      </w:r>
      <w:bookmarkEnd w:id="92"/>
      <w:bookmarkEnd w:id="93"/>
      <w:bookmarkEnd w:id="94"/>
    </w:p>
    <w:p w:rsidR="000C39D2" w:rsidRDefault="000C39D2" w:rsidP="000C39D2">
      <w:pPr>
        <w:pStyle w:val="Textoindependiente"/>
        <w:jc w:val="center"/>
        <w:rPr>
          <w:b/>
          <w:i/>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4"/>
        <w:gridCol w:w="5676"/>
      </w:tblGrid>
      <w:tr w:rsidR="000C39D2" w:rsidRPr="007F4453" w:rsidTr="007F4453">
        <w:trPr>
          <w:trHeight w:val="736"/>
          <w:jc w:val="right"/>
        </w:trPr>
        <w:tc>
          <w:tcPr>
            <w:tcW w:w="9515" w:type="dxa"/>
            <w:gridSpan w:val="2"/>
            <w:shd w:val="clear" w:color="auto" w:fill="D9D9D9" w:themeFill="background1" w:themeFillShade="D9"/>
            <w:vAlign w:val="center"/>
          </w:tcPr>
          <w:bookmarkEnd w:id="95"/>
          <w:p w:rsidR="000C39D2" w:rsidRPr="007F4453" w:rsidRDefault="000C39D2" w:rsidP="007F4453">
            <w:pPr>
              <w:pStyle w:val="PSI-Normal"/>
            </w:pPr>
            <w:r w:rsidRPr="007F4453">
              <w:t>Formulario de Pedidos  y Detección de Cambios</w:t>
            </w:r>
          </w:p>
        </w:tc>
      </w:tr>
      <w:tr w:rsidR="000C39D2" w:rsidRPr="007F4453" w:rsidTr="00AC18D1">
        <w:trPr>
          <w:trHeight w:val="471"/>
          <w:jc w:val="right"/>
        </w:trPr>
        <w:tc>
          <w:tcPr>
            <w:tcW w:w="3232" w:type="dxa"/>
          </w:tcPr>
          <w:p w:rsidR="000C39D2" w:rsidRPr="007F4453" w:rsidRDefault="000C39D2" w:rsidP="00027588">
            <w:pPr>
              <w:rPr>
                <w:rFonts w:asciiTheme="minorHAnsi" w:hAnsiTheme="minorHAnsi" w:cstheme="minorHAnsi"/>
                <w:lang w:eastAsia="es-ES"/>
              </w:rPr>
            </w:pPr>
            <w:r w:rsidRPr="007F4453">
              <w:rPr>
                <w:rFonts w:asciiTheme="minorHAnsi" w:hAnsiTheme="minorHAnsi" w:cstheme="minorHAnsi"/>
                <w:lang w:eastAsia="es-ES"/>
              </w:rPr>
              <w:t xml:space="preserve">Fecha de Petición: </w:t>
            </w:r>
          </w:p>
        </w:tc>
        <w:tc>
          <w:tcPr>
            <w:tcW w:w="6283" w:type="dxa"/>
          </w:tcPr>
          <w:p w:rsidR="000C39D2" w:rsidRPr="007F4453" w:rsidRDefault="000C39D2" w:rsidP="00027588">
            <w:pPr>
              <w:rPr>
                <w:rFonts w:asciiTheme="minorHAnsi" w:hAnsiTheme="minorHAnsi" w:cstheme="minorHAnsi"/>
              </w:rPr>
            </w:pPr>
          </w:p>
        </w:tc>
      </w:tr>
      <w:tr w:rsidR="000C39D2" w:rsidRPr="007F4453" w:rsidTr="00AC18D1">
        <w:trPr>
          <w:trHeight w:val="471"/>
          <w:jc w:val="right"/>
        </w:trPr>
        <w:tc>
          <w:tcPr>
            <w:tcW w:w="3232" w:type="dxa"/>
          </w:tcPr>
          <w:p w:rsidR="000C39D2" w:rsidRPr="007F4453" w:rsidRDefault="000C39D2" w:rsidP="00027588">
            <w:pPr>
              <w:rPr>
                <w:rFonts w:asciiTheme="minorHAnsi" w:hAnsiTheme="minorHAnsi" w:cstheme="minorHAnsi"/>
                <w:lang w:eastAsia="es-ES"/>
              </w:rPr>
            </w:pPr>
            <w:r w:rsidRPr="007F4453">
              <w:rPr>
                <w:rFonts w:asciiTheme="minorHAnsi" w:hAnsiTheme="minorHAnsi" w:cstheme="minorHAnsi"/>
                <w:lang w:eastAsia="es-ES"/>
              </w:rPr>
              <w:t xml:space="preserve">Nombre  y Versión del Elemento </w:t>
            </w:r>
          </w:p>
        </w:tc>
        <w:tc>
          <w:tcPr>
            <w:tcW w:w="6283" w:type="dxa"/>
          </w:tcPr>
          <w:p w:rsidR="000C39D2" w:rsidRPr="007F4453" w:rsidRDefault="000C39D2" w:rsidP="00027588">
            <w:pPr>
              <w:rPr>
                <w:rFonts w:asciiTheme="minorHAnsi" w:hAnsiTheme="minorHAnsi" w:cstheme="minorHAnsi"/>
              </w:rPr>
            </w:pPr>
          </w:p>
          <w:p w:rsidR="000C39D2" w:rsidRPr="007F4453" w:rsidRDefault="000C39D2" w:rsidP="00027588">
            <w:pPr>
              <w:rPr>
                <w:rFonts w:asciiTheme="minorHAnsi" w:hAnsiTheme="minorHAnsi" w:cstheme="minorHAnsi"/>
              </w:rPr>
            </w:pPr>
          </w:p>
        </w:tc>
      </w:tr>
      <w:tr w:rsidR="000C39D2" w:rsidRPr="007F4453" w:rsidTr="00AC18D1">
        <w:trPr>
          <w:trHeight w:val="456"/>
          <w:jc w:val="right"/>
        </w:trPr>
        <w:tc>
          <w:tcPr>
            <w:tcW w:w="3232" w:type="dxa"/>
          </w:tcPr>
          <w:p w:rsidR="000C39D2" w:rsidRPr="007F4453" w:rsidRDefault="000C39D2" w:rsidP="00027588">
            <w:pPr>
              <w:rPr>
                <w:rFonts w:asciiTheme="minorHAnsi" w:hAnsiTheme="minorHAnsi" w:cstheme="minorHAnsi"/>
                <w:lang w:eastAsia="es-ES"/>
              </w:rPr>
            </w:pPr>
            <w:r w:rsidRPr="007F4453">
              <w:rPr>
                <w:rFonts w:asciiTheme="minorHAnsi" w:hAnsiTheme="minorHAnsi" w:cstheme="minorHAnsi"/>
                <w:lang w:eastAsia="es-ES"/>
              </w:rPr>
              <w:t xml:space="preserve">Nombre del Solicitante: </w:t>
            </w:r>
          </w:p>
        </w:tc>
        <w:tc>
          <w:tcPr>
            <w:tcW w:w="6283" w:type="dxa"/>
          </w:tcPr>
          <w:p w:rsidR="000C39D2" w:rsidRPr="007F4453" w:rsidRDefault="000C39D2" w:rsidP="00027588">
            <w:pPr>
              <w:rPr>
                <w:rFonts w:asciiTheme="minorHAnsi" w:hAnsiTheme="minorHAnsi" w:cstheme="minorHAnsi"/>
              </w:rPr>
            </w:pPr>
          </w:p>
          <w:p w:rsidR="000C39D2" w:rsidRPr="007F4453" w:rsidRDefault="000C39D2" w:rsidP="00027588">
            <w:pPr>
              <w:rPr>
                <w:rFonts w:asciiTheme="minorHAnsi" w:hAnsiTheme="minorHAnsi" w:cstheme="minorHAnsi"/>
              </w:rPr>
            </w:pPr>
          </w:p>
        </w:tc>
      </w:tr>
      <w:tr w:rsidR="000C39D2" w:rsidRPr="007F4453" w:rsidTr="00AC18D1">
        <w:trPr>
          <w:trHeight w:val="471"/>
          <w:jc w:val="right"/>
        </w:trPr>
        <w:tc>
          <w:tcPr>
            <w:tcW w:w="3232" w:type="dxa"/>
          </w:tcPr>
          <w:p w:rsidR="000C39D2" w:rsidRPr="007F4453" w:rsidRDefault="000C39D2" w:rsidP="00027588">
            <w:pPr>
              <w:rPr>
                <w:rFonts w:asciiTheme="minorHAnsi" w:hAnsiTheme="minorHAnsi" w:cstheme="minorHAnsi"/>
                <w:lang w:eastAsia="es-ES"/>
              </w:rPr>
            </w:pPr>
            <w:r w:rsidRPr="007F4453">
              <w:rPr>
                <w:rFonts w:asciiTheme="minorHAnsi" w:hAnsiTheme="minorHAnsi" w:cstheme="minorHAnsi"/>
                <w:lang w:eastAsia="es-ES"/>
              </w:rPr>
              <w:t>Necesidad de Cambio:</w:t>
            </w:r>
          </w:p>
        </w:tc>
        <w:tc>
          <w:tcPr>
            <w:tcW w:w="6283" w:type="dxa"/>
          </w:tcPr>
          <w:p w:rsidR="000C39D2" w:rsidRPr="007F4453" w:rsidRDefault="000C39D2" w:rsidP="00027588">
            <w:pPr>
              <w:rPr>
                <w:rFonts w:asciiTheme="minorHAnsi" w:hAnsiTheme="minorHAnsi" w:cstheme="minorHAnsi"/>
              </w:rPr>
            </w:pPr>
          </w:p>
          <w:p w:rsidR="000C39D2" w:rsidRPr="007F4453" w:rsidRDefault="000C39D2" w:rsidP="00027588">
            <w:pPr>
              <w:rPr>
                <w:rFonts w:asciiTheme="minorHAnsi" w:hAnsiTheme="minorHAnsi" w:cstheme="minorHAnsi"/>
              </w:rPr>
            </w:pPr>
          </w:p>
        </w:tc>
      </w:tr>
      <w:tr w:rsidR="000C39D2" w:rsidRPr="007F4453" w:rsidTr="00AC18D1">
        <w:trPr>
          <w:trHeight w:val="471"/>
          <w:jc w:val="right"/>
        </w:trPr>
        <w:tc>
          <w:tcPr>
            <w:tcW w:w="3232" w:type="dxa"/>
          </w:tcPr>
          <w:p w:rsidR="000C39D2" w:rsidRPr="007F4453" w:rsidRDefault="000C39D2" w:rsidP="00027588">
            <w:pPr>
              <w:rPr>
                <w:rFonts w:asciiTheme="minorHAnsi" w:hAnsiTheme="minorHAnsi" w:cstheme="minorHAnsi"/>
                <w:lang w:eastAsia="es-ES"/>
              </w:rPr>
            </w:pPr>
            <w:r w:rsidRPr="007F4453">
              <w:rPr>
                <w:rFonts w:asciiTheme="minorHAnsi" w:hAnsiTheme="minorHAnsi" w:cstheme="minorHAnsi"/>
                <w:lang w:eastAsia="es-ES"/>
              </w:rPr>
              <w:t>Descripción del cambio pedido:</w:t>
            </w:r>
          </w:p>
        </w:tc>
        <w:tc>
          <w:tcPr>
            <w:tcW w:w="6283" w:type="dxa"/>
          </w:tcPr>
          <w:p w:rsidR="000C39D2" w:rsidRPr="007F4453" w:rsidRDefault="000C39D2" w:rsidP="00027588">
            <w:pPr>
              <w:rPr>
                <w:rFonts w:asciiTheme="minorHAnsi" w:hAnsiTheme="minorHAnsi" w:cstheme="minorHAnsi"/>
              </w:rPr>
            </w:pPr>
          </w:p>
        </w:tc>
      </w:tr>
      <w:tr w:rsidR="000C39D2" w:rsidRPr="007F4453" w:rsidTr="00AC18D1">
        <w:trPr>
          <w:trHeight w:val="456"/>
          <w:jc w:val="right"/>
        </w:trPr>
        <w:tc>
          <w:tcPr>
            <w:tcW w:w="3232" w:type="dxa"/>
            <w:tcBorders>
              <w:bottom w:val="single" w:sz="4" w:space="0" w:color="auto"/>
            </w:tcBorders>
          </w:tcPr>
          <w:p w:rsidR="000C39D2" w:rsidRPr="007F4453" w:rsidRDefault="000C39D2" w:rsidP="00027588">
            <w:pPr>
              <w:rPr>
                <w:rFonts w:asciiTheme="minorHAnsi" w:hAnsiTheme="minorHAnsi" w:cstheme="minorHAnsi"/>
                <w:lang w:eastAsia="es-ES"/>
              </w:rPr>
            </w:pPr>
            <w:r w:rsidRPr="007F4453">
              <w:rPr>
                <w:rFonts w:asciiTheme="minorHAnsi" w:hAnsiTheme="minorHAnsi" w:cstheme="minorHAnsi"/>
                <w:lang w:eastAsia="es-ES"/>
              </w:rPr>
              <w:lastRenderedPageBreak/>
              <w:t>Prioridad:</w:t>
            </w:r>
          </w:p>
        </w:tc>
        <w:tc>
          <w:tcPr>
            <w:tcW w:w="6283" w:type="dxa"/>
            <w:tcBorders>
              <w:bottom w:val="single" w:sz="4" w:space="0" w:color="auto"/>
            </w:tcBorders>
          </w:tcPr>
          <w:p w:rsidR="000C39D2" w:rsidRPr="007F4453" w:rsidRDefault="000C39D2" w:rsidP="00027588">
            <w:pPr>
              <w:rPr>
                <w:rFonts w:asciiTheme="minorHAnsi" w:hAnsiTheme="minorHAnsi" w:cstheme="minorHAnsi"/>
              </w:rPr>
            </w:pPr>
          </w:p>
        </w:tc>
      </w:tr>
      <w:tr w:rsidR="000C39D2" w:rsidRPr="007F4453" w:rsidTr="00AC18D1">
        <w:trPr>
          <w:trHeight w:val="471"/>
          <w:jc w:val="right"/>
        </w:trPr>
        <w:tc>
          <w:tcPr>
            <w:tcW w:w="3232" w:type="dxa"/>
          </w:tcPr>
          <w:p w:rsidR="000C39D2" w:rsidRPr="007F4453" w:rsidRDefault="009A1E5E" w:rsidP="00027588">
            <w:pPr>
              <w:rPr>
                <w:rFonts w:asciiTheme="minorHAnsi" w:hAnsiTheme="minorHAnsi" w:cstheme="minorHAnsi"/>
                <w:lang w:eastAsia="es-ES"/>
              </w:rPr>
            </w:pPr>
            <w:r w:rsidRPr="007F4453">
              <w:rPr>
                <w:rFonts w:asciiTheme="minorHAnsi" w:hAnsiTheme="minorHAnsi" w:cstheme="minorHAnsi"/>
                <w:lang w:eastAsia="es-ES"/>
              </w:rPr>
              <w:t>Estado</w:t>
            </w:r>
            <w:r w:rsidR="000C39D2" w:rsidRPr="007F4453">
              <w:rPr>
                <w:rFonts w:asciiTheme="minorHAnsi" w:hAnsiTheme="minorHAnsi" w:cstheme="minorHAnsi"/>
                <w:lang w:eastAsia="es-ES"/>
              </w:rPr>
              <w:t>:</w:t>
            </w:r>
          </w:p>
        </w:tc>
        <w:tc>
          <w:tcPr>
            <w:tcW w:w="6283" w:type="dxa"/>
          </w:tcPr>
          <w:p w:rsidR="000C39D2" w:rsidRPr="007F4453" w:rsidRDefault="000C39D2" w:rsidP="00027588">
            <w:pPr>
              <w:rPr>
                <w:rFonts w:asciiTheme="minorHAnsi" w:hAnsiTheme="minorHAnsi" w:cstheme="minorHAnsi"/>
              </w:rPr>
            </w:pPr>
          </w:p>
        </w:tc>
      </w:tr>
      <w:tr w:rsidR="000C39D2" w:rsidRPr="007F4453" w:rsidTr="00AC18D1">
        <w:trPr>
          <w:trHeight w:val="471"/>
          <w:jc w:val="right"/>
        </w:trPr>
        <w:tc>
          <w:tcPr>
            <w:tcW w:w="3232" w:type="dxa"/>
          </w:tcPr>
          <w:p w:rsidR="000C39D2" w:rsidRPr="007F4453" w:rsidRDefault="000C39D2" w:rsidP="00027588">
            <w:pPr>
              <w:rPr>
                <w:rFonts w:asciiTheme="minorHAnsi" w:hAnsiTheme="minorHAnsi" w:cstheme="minorHAnsi"/>
                <w:lang w:eastAsia="es-ES"/>
              </w:rPr>
            </w:pPr>
            <w:r w:rsidRPr="007F4453">
              <w:rPr>
                <w:rFonts w:asciiTheme="minorHAnsi" w:hAnsiTheme="minorHAnsi" w:cstheme="minorHAnsi"/>
                <w:lang w:eastAsia="es-ES"/>
              </w:rPr>
              <w:t>Fecha del cambio:</w:t>
            </w:r>
          </w:p>
        </w:tc>
        <w:tc>
          <w:tcPr>
            <w:tcW w:w="6283" w:type="dxa"/>
          </w:tcPr>
          <w:p w:rsidR="000C39D2" w:rsidRPr="007F4453" w:rsidRDefault="000C39D2" w:rsidP="00027588">
            <w:pPr>
              <w:rPr>
                <w:rFonts w:asciiTheme="minorHAnsi" w:hAnsiTheme="minorHAnsi" w:cstheme="minorHAnsi"/>
              </w:rPr>
            </w:pPr>
          </w:p>
        </w:tc>
      </w:tr>
      <w:tr w:rsidR="000C39D2" w:rsidRPr="007F4453" w:rsidTr="00AC18D1">
        <w:trPr>
          <w:trHeight w:val="456"/>
          <w:jc w:val="right"/>
        </w:trPr>
        <w:tc>
          <w:tcPr>
            <w:tcW w:w="3232" w:type="dxa"/>
          </w:tcPr>
          <w:p w:rsidR="000C39D2" w:rsidRPr="007F4453" w:rsidRDefault="000C39D2" w:rsidP="00027588">
            <w:pPr>
              <w:rPr>
                <w:rFonts w:asciiTheme="minorHAnsi" w:hAnsiTheme="minorHAnsi" w:cstheme="minorHAnsi"/>
                <w:lang w:eastAsia="es-ES"/>
              </w:rPr>
            </w:pPr>
            <w:r w:rsidRPr="007F4453">
              <w:rPr>
                <w:rFonts w:asciiTheme="minorHAnsi" w:hAnsiTheme="minorHAnsi" w:cstheme="minorHAnsi"/>
                <w:lang w:eastAsia="es-ES"/>
              </w:rPr>
              <w:t>Identificador de la nueva versión:</w:t>
            </w:r>
          </w:p>
        </w:tc>
        <w:tc>
          <w:tcPr>
            <w:tcW w:w="6283" w:type="dxa"/>
          </w:tcPr>
          <w:p w:rsidR="000C39D2" w:rsidRPr="007F4453" w:rsidRDefault="000C39D2" w:rsidP="00027588">
            <w:pPr>
              <w:rPr>
                <w:rFonts w:asciiTheme="minorHAnsi" w:hAnsiTheme="minorHAnsi" w:cstheme="minorHAnsi"/>
              </w:rPr>
            </w:pPr>
          </w:p>
        </w:tc>
      </w:tr>
      <w:tr w:rsidR="000C39D2" w:rsidRPr="007F4453" w:rsidTr="00AC18D1">
        <w:trPr>
          <w:trHeight w:val="486"/>
          <w:jc w:val="right"/>
        </w:trPr>
        <w:tc>
          <w:tcPr>
            <w:tcW w:w="3232" w:type="dxa"/>
          </w:tcPr>
          <w:p w:rsidR="000C39D2" w:rsidRPr="007F4453" w:rsidRDefault="000C39D2" w:rsidP="00027588">
            <w:pPr>
              <w:rPr>
                <w:rFonts w:asciiTheme="minorHAnsi" w:hAnsiTheme="minorHAnsi" w:cstheme="minorHAnsi"/>
                <w:lang w:eastAsia="es-ES"/>
              </w:rPr>
            </w:pPr>
            <w:r w:rsidRPr="007F4453">
              <w:rPr>
                <w:rFonts w:asciiTheme="minorHAnsi" w:hAnsiTheme="minorHAnsi" w:cstheme="minorHAnsi"/>
                <w:lang w:eastAsia="es-ES"/>
              </w:rPr>
              <w:t>Que fue afectado por este cambio</w:t>
            </w:r>
          </w:p>
        </w:tc>
        <w:tc>
          <w:tcPr>
            <w:tcW w:w="6283" w:type="dxa"/>
          </w:tcPr>
          <w:p w:rsidR="000C39D2" w:rsidRPr="007F4453" w:rsidRDefault="000C39D2" w:rsidP="00027588">
            <w:pPr>
              <w:rPr>
                <w:rFonts w:asciiTheme="minorHAnsi" w:hAnsiTheme="minorHAnsi" w:cstheme="minorHAnsi"/>
              </w:rPr>
            </w:pPr>
          </w:p>
        </w:tc>
      </w:tr>
    </w:tbl>
    <w:p w:rsidR="007F38C0" w:rsidRPr="00860029" w:rsidRDefault="007F38C0" w:rsidP="00121676">
      <w:pPr>
        <w:pStyle w:val="PSI-Ttulo1"/>
      </w:pPr>
    </w:p>
    <w:sectPr w:rsidR="007F38C0" w:rsidRPr="00860029"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815" w:rsidRDefault="002A7815" w:rsidP="00C94FBE">
      <w:pPr>
        <w:spacing w:before="0" w:line="240" w:lineRule="auto"/>
      </w:pPr>
      <w:r>
        <w:separator/>
      </w:r>
    </w:p>
    <w:p w:rsidR="002A7815" w:rsidRDefault="002A7815"/>
  </w:endnote>
  <w:endnote w:type="continuationSeparator" w:id="0">
    <w:p w:rsidR="002A7815" w:rsidRDefault="002A7815" w:rsidP="00C94FBE">
      <w:pPr>
        <w:spacing w:before="0" w:line="240" w:lineRule="auto"/>
      </w:pPr>
      <w:r>
        <w:continuationSeparator/>
      </w:r>
    </w:p>
    <w:p w:rsidR="002A7815" w:rsidRDefault="002A78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291" w:rsidRDefault="00DD4291" w:rsidP="000F4F97">
    <w:pPr>
      <w:tabs>
        <w:tab w:val="center" w:pos="4252"/>
      </w:tabs>
    </w:pPr>
    <w:r w:rsidRPr="00EE1D55">
      <w:rPr>
        <w:rFonts w:asciiTheme="majorHAnsi" w:hAnsiTheme="majorHAnsi"/>
        <w:lang w:val="es-AR"/>
      </w:rPr>
      <w:t>GRUPO DE DESARROLLO YENÚ</w:t>
    </w:r>
    <w:r>
      <w:rPr>
        <w:lang w:val="es-AR"/>
      </w:rPr>
      <w:t xml:space="preserve">   </w:t>
    </w:r>
    <w:r w:rsidR="002A7815">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2077" style="position:absolute;left:8;top:9;width:4031;height:1439;mso-width-percent:400;mso-height-percent:1000;mso-width-percent:400;mso-height-percent:1000;mso-width-relative:margin;mso-height-relative:bottom-margin-area" filled="f" stroked="f"/>
          <w10:wrap anchorx="page" anchory="page"/>
        </v:group>
      </w:pict>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D45443">
      <w:rPr>
        <w:rFonts w:asciiTheme="majorHAnsi" w:hAnsiTheme="majorHAnsi" w:cstheme="majorHAnsi"/>
        <w:noProof/>
      </w:rPr>
      <w:t>25</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D45443">
      <w:rPr>
        <w:rFonts w:asciiTheme="majorHAnsi" w:hAnsiTheme="majorHAnsi" w:cstheme="majorHAnsi"/>
        <w:noProof/>
      </w:rPr>
      <w:t>25</w:t>
    </w:r>
    <w:r w:rsidRPr="00DD5A70">
      <w:rPr>
        <w:rFonts w:asciiTheme="majorHAnsi" w:hAnsiTheme="majorHAnsi" w:cstheme="majorHAnsi"/>
      </w:rPr>
      <w:fldChar w:fldCharType="end"/>
    </w:r>
  </w:p>
  <w:p w:rsidR="00DD4291" w:rsidRDefault="00DD4291" w:rsidP="00EE1D55">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815" w:rsidRDefault="002A7815" w:rsidP="00C94FBE">
      <w:pPr>
        <w:spacing w:before="0" w:line="240" w:lineRule="auto"/>
      </w:pPr>
      <w:r>
        <w:separator/>
      </w:r>
    </w:p>
    <w:p w:rsidR="002A7815" w:rsidRDefault="002A7815"/>
  </w:footnote>
  <w:footnote w:type="continuationSeparator" w:id="0">
    <w:p w:rsidR="002A7815" w:rsidRDefault="002A7815" w:rsidP="00C94FBE">
      <w:pPr>
        <w:spacing w:before="0" w:line="240" w:lineRule="auto"/>
      </w:pPr>
      <w:r>
        <w:continuationSeparator/>
      </w:r>
    </w:p>
    <w:p w:rsidR="002A7815" w:rsidRDefault="002A781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291" w:rsidRDefault="00DD4291">
    <w:pPr>
      <w:pStyle w:val="Encabezado"/>
      <w:rPr>
        <w:rFonts w:asciiTheme="majorHAnsi" w:eastAsiaTheme="majorEastAsia" w:hAnsiTheme="majorHAnsi" w:cstheme="majorBidi"/>
      </w:rPr>
    </w:pPr>
    <w:r>
      <w:rPr>
        <w:rFonts w:asciiTheme="majorHAnsi" w:eastAsiaTheme="majorEastAsia" w:hAnsiTheme="majorHAnsi" w:cstheme="majorBidi"/>
        <w:lang w:val="es-AR"/>
      </w:rPr>
      <w:t>Plan de SQA</w:t>
    </w:r>
  </w:p>
  <w:p w:rsidR="00DD4291" w:rsidRPr="000F4F97" w:rsidRDefault="002A781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2085" style="position:absolute;left:8;top:9;width:4031;height:1439;mso-width-percent:400;mso-height-percent:1000;mso-width-percent:400;mso-height-percent:1000;mso-width-relative:margin;mso-height-relative:bottom-margin-area" filled="f" stroked="f"/>
          <w10:wrap anchorx="page" anchory="page"/>
        </v:group>
      </w:pict>
    </w:r>
    <w:r w:rsidR="00DD4291">
      <w:rPr>
        <w:rFonts w:asciiTheme="majorHAnsi" w:eastAsiaTheme="majorEastAsia" w:hAnsiTheme="majorHAnsi" w:cstheme="majorBidi"/>
        <w:szCs w:val="36"/>
      </w:rPr>
      <w:t>TEMPUS</w:t>
    </w:r>
    <w:r w:rsidR="00DD4291">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70937"/>
    <w:multiLevelType w:val="hybridMultilevel"/>
    <w:tmpl w:val="C4BC1A24"/>
    <w:lvl w:ilvl="0" w:tplc="5A866330">
      <w:numFmt w:val="bullet"/>
      <w:lvlText w:val=""/>
      <w:lvlJc w:val="left"/>
      <w:pPr>
        <w:ind w:left="720" w:hanging="360"/>
      </w:pPr>
      <w:rPr>
        <w:rFonts w:ascii="Symbol" w:eastAsia="Calibri" w:hAnsi="Symbol"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DCB63D0"/>
    <w:multiLevelType w:val="hybridMultilevel"/>
    <w:tmpl w:val="71AE9FDE"/>
    <w:lvl w:ilvl="0" w:tplc="876A8D20">
      <w:start w:val="1"/>
      <w:numFmt w:val="decimal"/>
      <w:lvlText w:val="%1."/>
      <w:lvlJc w:val="left"/>
      <w:pPr>
        <w:ind w:left="1070" w:hanging="360"/>
      </w:pPr>
      <w:rPr>
        <w:rFonts w:hint="default"/>
      </w:rPr>
    </w:lvl>
    <w:lvl w:ilvl="1" w:tplc="2C0A0019" w:tentative="1">
      <w:start w:val="1"/>
      <w:numFmt w:val="lowerLetter"/>
      <w:lvlText w:val="%2."/>
      <w:lvlJc w:val="left"/>
      <w:pPr>
        <w:ind w:left="1790" w:hanging="360"/>
      </w:pPr>
    </w:lvl>
    <w:lvl w:ilvl="2" w:tplc="2C0A001B" w:tentative="1">
      <w:start w:val="1"/>
      <w:numFmt w:val="lowerRoman"/>
      <w:lvlText w:val="%3."/>
      <w:lvlJc w:val="right"/>
      <w:pPr>
        <w:ind w:left="2510" w:hanging="180"/>
      </w:pPr>
    </w:lvl>
    <w:lvl w:ilvl="3" w:tplc="2C0A000F" w:tentative="1">
      <w:start w:val="1"/>
      <w:numFmt w:val="decimal"/>
      <w:lvlText w:val="%4."/>
      <w:lvlJc w:val="left"/>
      <w:pPr>
        <w:ind w:left="3230" w:hanging="360"/>
      </w:pPr>
    </w:lvl>
    <w:lvl w:ilvl="4" w:tplc="2C0A0019" w:tentative="1">
      <w:start w:val="1"/>
      <w:numFmt w:val="lowerLetter"/>
      <w:lvlText w:val="%5."/>
      <w:lvlJc w:val="left"/>
      <w:pPr>
        <w:ind w:left="3950" w:hanging="360"/>
      </w:pPr>
    </w:lvl>
    <w:lvl w:ilvl="5" w:tplc="2C0A001B" w:tentative="1">
      <w:start w:val="1"/>
      <w:numFmt w:val="lowerRoman"/>
      <w:lvlText w:val="%6."/>
      <w:lvlJc w:val="right"/>
      <w:pPr>
        <w:ind w:left="4670" w:hanging="180"/>
      </w:pPr>
    </w:lvl>
    <w:lvl w:ilvl="6" w:tplc="2C0A000F" w:tentative="1">
      <w:start w:val="1"/>
      <w:numFmt w:val="decimal"/>
      <w:lvlText w:val="%7."/>
      <w:lvlJc w:val="left"/>
      <w:pPr>
        <w:ind w:left="5390" w:hanging="360"/>
      </w:pPr>
    </w:lvl>
    <w:lvl w:ilvl="7" w:tplc="2C0A0019" w:tentative="1">
      <w:start w:val="1"/>
      <w:numFmt w:val="lowerLetter"/>
      <w:lvlText w:val="%8."/>
      <w:lvlJc w:val="left"/>
      <w:pPr>
        <w:ind w:left="6110" w:hanging="360"/>
      </w:pPr>
    </w:lvl>
    <w:lvl w:ilvl="8" w:tplc="2C0A001B" w:tentative="1">
      <w:start w:val="1"/>
      <w:numFmt w:val="lowerRoman"/>
      <w:lvlText w:val="%9."/>
      <w:lvlJc w:val="right"/>
      <w:pPr>
        <w:ind w:left="6830" w:hanging="180"/>
      </w:pPr>
    </w:lvl>
  </w:abstractNum>
  <w:abstractNum w:abstractNumId="2" w15:restartNumberingAfterBreak="0">
    <w:nsid w:val="10DC0076"/>
    <w:multiLevelType w:val="hybridMultilevel"/>
    <w:tmpl w:val="FB34C21C"/>
    <w:lvl w:ilvl="0" w:tplc="79343F3A">
      <w:start w:val="2"/>
      <w:numFmt w:val="bullet"/>
      <w:lvlText w:val=""/>
      <w:lvlJc w:val="left"/>
      <w:pPr>
        <w:ind w:left="1070" w:hanging="360"/>
      </w:pPr>
      <w:rPr>
        <w:rFonts w:ascii="Symbol" w:eastAsiaTheme="minorHAnsi" w:hAnsi="Symbol" w:cstheme="minorBidi" w:hint="default"/>
      </w:rPr>
    </w:lvl>
    <w:lvl w:ilvl="1" w:tplc="2C0A0003" w:tentative="1">
      <w:start w:val="1"/>
      <w:numFmt w:val="bullet"/>
      <w:lvlText w:val="o"/>
      <w:lvlJc w:val="left"/>
      <w:pPr>
        <w:ind w:left="1790" w:hanging="360"/>
      </w:pPr>
      <w:rPr>
        <w:rFonts w:ascii="Courier New" w:hAnsi="Courier New" w:cs="Courier New" w:hint="default"/>
      </w:rPr>
    </w:lvl>
    <w:lvl w:ilvl="2" w:tplc="2C0A0005" w:tentative="1">
      <w:start w:val="1"/>
      <w:numFmt w:val="bullet"/>
      <w:lvlText w:val=""/>
      <w:lvlJc w:val="left"/>
      <w:pPr>
        <w:ind w:left="2510" w:hanging="360"/>
      </w:pPr>
      <w:rPr>
        <w:rFonts w:ascii="Wingdings" w:hAnsi="Wingdings" w:hint="default"/>
      </w:rPr>
    </w:lvl>
    <w:lvl w:ilvl="3" w:tplc="2C0A0001" w:tentative="1">
      <w:start w:val="1"/>
      <w:numFmt w:val="bullet"/>
      <w:lvlText w:val=""/>
      <w:lvlJc w:val="left"/>
      <w:pPr>
        <w:ind w:left="3230" w:hanging="360"/>
      </w:pPr>
      <w:rPr>
        <w:rFonts w:ascii="Symbol" w:hAnsi="Symbol" w:hint="default"/>
      </w:rPr>
    </w:lvl>
    <w:lvl w:ilvl="4" w:tplc="2C0A0003" w:tentative="1">
      <w:start w:val="1"/>
      <w:numFmt w:val="bullet"/>
      <w:lvlText w:val="o"/>
      <w:lvlJc w:val="left"/>
      <w:pPr>
        <w:ind w:left="3950" w:hanging="360"/>
      </w:pPr>
      <w:rPr>
        <w:rFonts w:ascii="Courier New" w:hAnsi="Courier New" w:cs="Courier New" w:hint="default"/>
      </w:rPr>
    </w:lvl>
    <w:lvl w:ilvl="5" w:tplc="2C0A0005" w:tentative="1">
      <w:start w:val="1"/>
      <w:numFmt w:val="bullet"/>
      <w:lvlText w:val=""/>
      <w:lvlJc w:val="left"/>
      <w:pPr>
        <w:ind w:left="4670" w:hanging="360"/>
      </w:pPr>
      <w:rPr>
        <w:rFonts w:ascii="Wingdings" w:hAnsi="Wingdings" w:hint="default"/>
      </w:rPr>
    </w:lvl>
    <w:lvl w:ilvl="6" w:tplc="2C0A0001" w:tentative="1">
      <w:start w:val="1"/>
      <w:numFmt w:val="bullet"/>
      <w:lvlText w:val=""/>
      <w:lvlJc w:val="left"/>
      <w:pPr>
        <w:ind w:left="5390" w:hanging="360"/>
      </w:pPr>
      <w:rPr>
        <w:rFonts w:ascii="Symbol" w:hAnsi="Symbol" w:hint="default"/>
      </w:rPr>
    </w:lvl>
    <w:lvl w:ilvl="7" w:tplc="2C0A0003" w:tentative="1">
      <w:start w:val="1"/>
      <w:numFmt w:val="bullet"/>
      <w:lvlText w:val="o"/>
      <w:lvlJc w:val="left"/>
      <w:pPr>
        <w:ind w:left="6110" w:hanging="360"/>
      </w:pPr>
      <w:rPr>
        <w:rFonts w:ascii="Courier New" w:hAnsi="Courier New" w:cs="Courier New" w:hint="default"/>
      </w:rPr>
    </w:lvl>
    <w:lvl w:ilvl="8" w:tplc="2C0A0005" w:tentative="1">
      <w:start w:val="1"/>
      <w:numFmt w:val="bullet"/>
      <w:lvlText w:val=""/>
      <w:lvlJc w:val="left"/>
      <w:pPr>
        <w:ind w:left="6830" w:hanging="360"/>
      </w:pPr>
      <w:rPr>
        <w:rFonts w:ascii="Wingdings" w:hAnsi="Wingdings" w:hint="default"/>
      </w:rPr>
    </w:lvl>
  </w:abstractNum>
  <w:abstractNum w:abstractNumId="3" w15:restartNumberingAfterBreak="0">
    <w:nsid w:val="11D84EEF"/>
    <w:multiLevelType w:val="hybridMultilevel"/>
    <w:tmpl w:val="926E01E6"/>
    <w:lvl w:ilvl="0" w:tplc="8DC65E5E">
      <w:start w:val="1"/>
      <w:numFmt w:val="bullet"/>
      <w:lvlText w:val=""/>
      <w:lvlJc w:val="left"/>
      <w:pPr>
        <w:ind w:left="720" w:hanging="360"/>
      </w:pPr>
      <w:rPr>
        <w:rFonts w:ascii="Symbol" w:eastAsia="Calibri" w:hAnsi="Symbol"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1B2639A"/>
    <w:multiLevelType w:val="hybridMultilevel"/>
    <w:tmpl w:val="C316CB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3E54F03"/>
    <w:multiLevelType w:val="hybridMultilevel"/>
    <w:tmpl w:val="8E421C6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6507923"/>
    <w:multiLevelType w:val="hybridMultilevel"/>
    <w:tmpl w:val="FB34C21C"/>
    <w:lvl w:ilvl="0" w:tplc="79343F3A">
      <w:start w:val="2"/>
      <w:numFmt w:val="bullet"/>
      <w:lvlText w:val=""/>
      <w:lvlJc w:val="left"/>
      <w:pPr>
        <w:ind w:left="1070" w:hanging="360"/>
      </w:pPr>
      <w:rPr>
        <w:rFonts w:ascii="Symbol" w:eastAsiaTheme="minorHAnsi" w:hAnsi="Symbol" w:cstheme="minorBidi" w:hint="default"/>
      </w:rPr>
    </w:lvl>
    <w:lvl w:ilvl="1" w:tplc="2C0A0003" w:tentative="1">
      <w:start w:val="1"/>
      <w:numFmt w:val="bullet"/>
      <w:lvlText w:val="o"/>
      <w:lvlJc w:val="left"/>
      <w:pPr>
        <w:ind w:left="1790" w:hanging="360"/>
      </w:pPr>
      <w:rPr>
        <w:rFonts w:ascii="Courier New" w:hAnsi="Courier New" w:cs="Courier New" w:hint="default"/>
      </w:rPr>
    </w:lvl>
    <w:lvl w:ilvl="2" w:tplc="2C0A0005" w:tentative="1">
      <w:start w:val="1"/>
      <w:numFmt w:val="bullet"/>
      <w:lvlText w:val=""/>
      <w:lvlJc w:val="left"/>
      <w:pPr>
        <w:ind w:left="2510" w:hanging="360"/>
      </w:pPr>
      <w:rPr>
        <w:rFonts w:ascii="Wingdings" w:hAnsi="Wingdings" w:hint="default"/>
      </w:rPr>
    </w:lvl>
    <w:lvl w:ilvl="3" w:tplc="2C0A0001" w:tentative="1">
      <w:start w:val="1"/>
      <w:numFmt w:val="bullet"/>
      <w:lvlText w:val=""/>
      <w:lvlJc w:val="left"/>
      <w:pPr>
        <w:ind w:left="3230" w:hanging="360"/>
      </w:pPr>
      <w:rPr>
        <w:rFonts w:ascii="Symbol" w:hAnsi="Symbol" w:hint="default"/>
      </w:rPr>
    </w:lvl>
    <w:lvl w:ilvl="4" w:tplc="2C0A0003" w:tentative="1">
      <w:start w:val="1"/>
      <w:numFmt w:val="bullet"/>
      <w:lvlText w:val="o"/>
      <w:lvlJc w:val="left"/>
      <w:pPr>
        <w:ind w:left="3950" w:hanging="360"/>
      </w:pPr>
      <w:rPr>
        <w:rFonts w:ascii="Courier New" w:hAnsi="Courier New" w:cs="Courier New" w:hint="default"/>
      </w:rPr>
    </w:lvl>
    <w:lvl w:ilvl="5" w:tplc="2C0A0005" w:tentative="1">
      <w:start w:val="1"/>
      <w:numFmt w:val="bullet"/>
      <w:lvlText w:val=""/>
      <w:lvlJc w:val="left"/>
      <w:pPr>
        <w:ind w:left="4670" w:hanging="360"/>
      </w:pPr>
      <w:rPr>
        <w:rFonts w:ascii="Wingdings" w:hAnsi="Wingdings" w:hint="default"/>
      </w:rPr>
    </w:lvl>
    <w:lvl w:ilvl="6" w:tplc="2C0A0001" w:tentative="1">
      <w:start w:val="1"/>
      <w:numFmt w:val="bullet"/>
      <w:lvlText w:val=""/>
      <w:lvlJc w:val="left"/>
      <w:pPr>
        <w:ind w:left="5390" w:hanging="360"/>
      </w:pPr>
      <w:rPr>
        <w:rFonts w:ascii="Symbol" w:hAnsi="Symbol" w:hint="default"/>
      </w:rPr>
    </w:lvl>
    <w:lvl w:ilvl="7" w:tplc="2C0A0003" w:tentative="1">
      <w:start w:val="1"/>
      <w:numFmt w:val="bullet"/>
      <w:lvlText w:val="o"/>
      <w:lvlJc w:val="left"/>
      <w:pPr>
        <w:ind w:left="6110" w:hanging="360"/>
      </w:pPr>
      <w:rPr>
        <w:rFonts w:ascii="Courier New" w:hAnsi="Courier New" w:cs="Courier New" w:hint="default"/>
      </w:rPr>
    </w:lvl>
    <w:lvl w:ilvl="8" w:tplc="2C0A0005" w:tentative="1">
      <w:start w:val="1"/>
      <w:numFmt w:val="bullet"/>
      <w:lvlText w:val=""/>
      <w:lvlJc w:val="left"/>
      <w:pPr>
        <w:ind w:left="6830" w:hanging="360"/>
      </w:pPr>
      <w:rPr>
        <w:rFonts w:ascii="Wingdings" w:hAnsi="Wingdings" w:hint="default"/>
      </w:rPr>
    </w:lvl>
  </w:abstractNum>
  <w:abstractNum w:abstractNumId="7"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495462E3"/>
    <w:multiLevelType w:val="hybridMultilevel"/>
    <w:tmpl w:val="F28EE286"/>
    <w:lvl w:ilvl="0" w:tplc="2C0A0001">
      <w:start w:val="1"/>
      <w:numFmt w:val="bullet"/>
      <w:lvlText w:val=""/>
      <w:lvlJc w:val="left"/>
      <w:pPr>
        <w:ind w:left="1070" w:hanging="360"/>
      </w:pPr>
      <w:rPr>
        <w:rFonts w:ascii="Symbol" w:hAnsi="Symbol" w:hint="default"/>
      </w:rPr>
    </w:lvl>
    <w:lvl w:ilvl="1" w:tplc="2C0A0003" w:tentative="1">
      <w:start w:val="1"/>
      <w:numFmt w:val="bullet"/>
      <w:lvlText w:val="o"/>
      <w:lvlJc w:val="left"/>
      <w:pPr>
        <w:ind w:left="1790" w:hanging="360"/>
      </w:pPr>
      <w:rPr>
        <w:rFonts w:ascii="Courier New" w:hAnsi="Courier New" w:cs="Courier New" w:hint="default"/>
      </w:rPr>
    </w:lvl>
    <w:lvl w:ilvl="2" w:tplc="2C0A0005" w:tentative="1">
      <w:start w:val="1"/>
      <w:numFmt w:val="bullet"/>
      <w:lvlText w:val=""/>
      <w:lvlJc w:val="left"/>
      <w:pPr>
        <w:ind w:left="2510" w:hanging="360"/>
      </w:pPr>
      <w:rPr>
        <w:rFonts w:ascii="Wingdings" w:hAnsi="Wingdings" w:hint="default"/>
      </w:rPr>
    </w:lvl>
    <w:lvl w:ilvl="3" w:tplc="2C0A0001" w:tentative="1">
      <w:start w:val="1"/>
      <w:numFmt w:val="bullet"/>
      <w:lvlText w:val=""/>
      <w:lvlJc w:val="left"/>
      <w:pPr>
        <w:ind w:left="3230" w:hanging="360"/>
      </w:pPr>
      <w:rPr>
        <w:rFonts w:ascii="Symbol" w:hAnsi="Symbol" w:hint="default"/>
      </w:rPr>
    </w:lvl>
    <w:lvl w:ilvl="4" w:tplc="2C0A0003" w:tentative="1">
      <w:start w:val="1"/>
      <w:numFmt w:val="bullet"/>
      <w:lvlText w:val="o"/>
      <w:lvlJc w:val="left"/>
      <w:pPr>
        <w:ind w:left="3950" w:hanging="360"/>
      </w:pPr>
      <w:rPr>
        <w:rFonts w:ascii="Courier New" w:hAnsi="Courier New" w:cs="Courier New" w:hint="default"/>
      </w:rPr>
    </w:lvl>
    <w:lvl w:ilvl="5" w:tplc="2C0A0005" w:tentative="1">
      <w:start w:val="1"/>
      <w:numFmt w:val="bullet"/>
      <w:lvlText w:val=""/>
      <w:lvlJc w:val="left"/>
      <w:pPr>
        <w:ind w:left="4670" w:hanging="360"/>
      </w:pPr>
      <w:rPr>
        <w:rFonts w:ascii="Wingdings" w:hAnsi="Wingdings" w:hint="default"/>
      </w:rPr>
    </w:lvl>
    <w:lvl w:ilvl="6" w:tplc="2C0A0001" w:tentative="1">
      <w:start w:val="1"/>
      <w:numFmt w:val="bullet"/>
      <w:lvlText w:val=""/>
      <w:lvlJc w:val="left"/>
      <w:pPr>
        <w:ind w:left="5390" w:hanging="360"/>
      </w:pPr>
      <w:rPr>
        <w:rFonts w:ascii="Symbol" w:hAnsi="Symbol" w:hint="default"/>
      </w:rPr>
    </w:lvl>
    <w:lvl w:ilvl="7" w:tplc="2C0A0003" w:tentative="1">
      <w:start w:val="1"/>
      <w:numFmt w:val="bullet"/>
      <w:lvlText w:val="o"/>
      <w:lvlJc w:val="left"/>
      <w:pPr>
        <w:ind w:left="6110" w:hanging="360"/>
      </w:pPr>
      <w:rPr>
        <w:rFonts w:ascii="Courier New" w:hAnsi="Courier New" w:cs="Courier New" w:hint="default"/>
      </w:rPr>
    </w:lvl>
    <w:lvl w:ilvl="8" w:tplc="2C0A0005" w:tentative="1">
      <w:start w:val="1"/>
      <w:numFmt w:val="bullet"/>
      <w:lvlText w:val=""/>
      <w:lvlJc w:val="left"/>
      <w:pPr>
        <w:ind w:left="6830" w:hanging="360"/>
      </w:pPr>
      <w:rPr>
        <w:rFonts w:ascii="Wingdings" w:hAnsi="Wingdings" w:hint="default"/>
      </w:rPr>
    </w:lvl>
  </w:abstractNum>
  <w:abstractNum w:abstractNumId="9" w15:restartNumberingAfterBreak="0">
    <w:nsid w:val="511610C8"/>
    <w:multiLevelType w:val="hybridMultilevel"/>
    <w:tmpl w:val="E8C67F46"/>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10" w15:restartNumberingAfterBreak="0">
    <w:nsid w:val="52390C53"/>
    <w:multiLevelType w:val="hybridMultilevel"/>
    <w:tmpl w:val="F13067BC"/>
    <w:lvl w:ilvl="0" w:tplc="2C0A0001">
      <w:start w:val="1"/>
      <w:numFmt w:val="bullet"/>
      <w:lvlText w:val=""/>
      <w:lvlJc w:val="left"/>
      <w:pPr>
        <w:ind w:left="1070" w:hanging="360"/>
      </w:pPr>
      <w:rPr>
        <w:rFonts w:ascii="Symbol" w:hAnsi="Symbol" w:hint="default"/>
      </w:rPr>
    </w:lvl>
    <w:lvl w:ilvl="1" w:tplc="2C0A0003" w:tentative="1">
      <w:start w:val="1"/>
      <w:numFmt w:val="bullet"/>
      <w:lvlText w:val="o"/>
      <w:lvlJc w:val="left"/>
      <w:pPr>
        <w:ind w:left="1790" w:hanging="360"/>
      </w:pPr>
      <w:rPr>
        <w:rFonts w:ascii="Courier New" w:hAnsi="Courier New" w:cs="Courier New" w:hint="default"/>
      </w:rPr>
    </w:lvl>
    <w:lvl w:ilvl="2" w:tplc="2C0A0005" w:tentative="1">
      <w:start w:val="1"/>
      <w:numFmt w:val="bullet"/>
      <w:lvlText w:val=""/>
      <w:lvlJc w:val="left"/>
      <w:pPr>
        <w:ind w:left="2510" w:hanging="360"/>
      </w:pPr>
      <w:rPr>
        <w:rFonts w:ascii="Wingdings" w:hAnsi="Wingdings" w:hint="default"/>
      </w:rPr>
    </w:lvl>
    <w:lvl w:ilvl="3" w:tplc="2C0A0001" w:tentative="1">
      <w:start w:val="1"/>
      <w:numFmt w:val="bullet"/>
      <w:lvlText w:val=""/>
      <w:lvlJc w:val="left"/>
      <w:pPr>
        <w:ind w:left="3230" w:hanging="360"/>
      </w:pPr>
      <w:rPr>
        <w:rFonts w:ascii="Symbol" w:hAnsi="Symbol" w:hint="default"/>
      </w:rPr>
    </w:lvl>
    <w:lvl w:ilvl="4" w:tplc="2C0A0003" w:tentative="1">
      <w:start w:val="1"/>
      <w:numFmt w:val="bullet"/>
      <w:lvlText w:val="o"/>
      <w:lvlJc w:val="left"/>
      <w:pPr>
        <w:ind w:left="3950" w:hanging="360"/>
      </w:pPr>
      <w:rPr>
        <w:rFonts w:ascii="Courier New" w:hAnsi="Courier New" w:cs="Courier New" w:hint="default"/>
      </w:rPr>
    </w:lvl>
    <w:lvl w:ilvl="5" w:tplc="2C0A0005" w:tentative="1">
      <w:start w:val="1"/>
      <w:numFmt w:val="bullet"/>
      <w:lvlText w:val=""/>
      <w:lvlJc w:val="left"/>
      <w:pPr>
        <w:ind w:left="4670" w:hanging="360"/>
      </w:pPr>
      <w:rPr>
        <w:rFonts w:ascii="Wingdings" w:hAnsi="Wingdings" w:hint="default"/>
      </w:rPr>
    </w:lvl>
    <w:lvl w:ilvl="6" w:tplc="2C0A0001" w:tentative="1">
      <w:start w:val="1"/>
      <w:numFmt w:val="bullet"/>
      <w:lvlText w:val=""/>
      <w:lvlJc w:val="left"/>
      <w:pPr>
        <w:ind w:left="5390" w:hanging="360"/>
      </w:pPr>
      <w:rPr>
        <w:rFonts w:ascii="Symbol" w:hAnsi="Symbol" w:hint="default"/>
      </w:rPr>
    </w:lvl>
    <w:lvl w:ilvl="7" w:tplc="2C0A0003" w:tentative="1">
      <w:start w:val="1"/>
      <w:numFmt w:val="bullet"/>
      <w:lvlText w:val="o"/>
      <w:lvlJc w:val="left"/>
      <w:pPr>
        <w:ind w:left="6110" w:hanging="360"/>
      </w:pPr>
      <w:rPr>
        <w:rFonts w:ascii="Courier New" w:hAnsi="Courier New" w:cs="Courier New" w:hint="default"/>
      </w:rPr>
    </w:lvl>
    <w:lvl w:ilvl="8" w:tplc="2C0A0005" w:tentative="1">
      <w:start w:val="1"/>
      <w:numFmt w:val="bullet"/>
      <w:lvlText w:val=""/>
      <w:lvlJc w:val="left"/>
      <w:pPr>
        <w:ind w:left="6830" w:hanging="360"/>
      </w:pPr>
      <w:rPr>
        <w:rFonts w:ascii="Wingdings" w:hAnsi="Wingdings" w:hint="default"/>
      </w:rPr>
    </w:lvl>
  </w:abstractNum>
  <w:abstractNum w:abstractNumId="11" w15:restartNumberingAfterBreak="0">
    <w:nsid w:val="537B56E3"/>
    <w:multiLevelType w:val="hybridMultilevel"/>
    <w:tmpl w:val="FB34C21C"/>
    <w:lvl w:ilvl="0" w:tplc="79343F3A">
      <w:start w:val="2"/>
      <w:numFmt w:val="bullet"/>
      <w:lvlText w:val=""/>
      <w:lvlJc w:val="left"/>
      <w:pPr>
        <w:ind w:left="1070" w:hanging="360"/>
      </w:pPr>
      <w:rPr>
        <w:rFonts w:ascii="Symbol" w:eastAsiaTheme="minorHAnsi" w:hAnsi="Symbol" w:cstheme="minorBidi" w:hint="default"/>
      </w:rPr>
    </w:lvl>
    <w:lvl w:ilvl="1" w:tplc="2C0A0003" w:tentative="1">
      <w:start w:val="1"/>
      <w:numFmt w:val="bullet"/>
      <w:lvlText w:val="o"/>
      <w:lvlJc w:val="left"/>
      <w:pPr>
        <w:ind w:left="1790" w:hanging="360"/>
      </w:pPr>
      <w:rPr>
        <w:rFonts w:ascii="Courier New" w:hAnsi="Courier New" w:cs="Courier New" w:hint="default"/>
      </w:rPr>
    </w:lvl>
    <w:lvl w:ilvl="2" w:tplc="2C0A0005" w:tentative="1">
      <w:start w:val="1"/>
      <w:numFmt w:val="bullet"/>
      <w:lvlText w:val=""/>
      <w:lvlJc w:val="left"/>
      <w:pPr>
        <w:ind w:left="2510" w:hanging="360"/>
      </w:pPr>
      <w:rPr>
        <w:rFonts w:ascii="Wingdings" w:hAnsi="Wingdings" w:hint="default"/>
      </w:rPr>
    </w:lvl>
    <w:lvl w:ilvl="3" w:tplc="2C0A0001" w:tentative="1">
      <w:start w:val="1"/>
      <w:numFmt w:val="bullet"/>
      <w:lvlText w:val=""/>
      <w:lvlJc w:val="left"/>
      <w:pPr>
        <w:ind w:left="3230" w:hanging="360"/>
      </w:pPr>
      <w:rPr>
        <w:rFonts w:ascii="Symbol" w:hAnsi="Symbol" w:hint="default"/>
      </w:rPr>
    </w:lvl>
    <w:lvl w:ilvl="4" w:tplc="2C0A0003" w:tentative="1">
      <w:start w:val="1"/>
      <w:numFmt w:val="bullet"/>
      <w:lvlText w:val="o"/>
      <w:lvlJc w:val="left"/>
      <w:pPr>
        <w:ind w:left="3950" w:hanging="360"/>
      </w:pPr>
      <w:rPr>
        <w:rFonts w:ascii="Courier New" w:hAnsi="Courier New" w:cs="Courier New" w:hint="default"/>
      </w:rPr>
    </w:lvl>
    <w:lvl w:ilvl="5" w:tplc="2C0A0005" w:tentative="1">
      <w:start w:val="1"/>
      <w:numFmt w:val="bullet"/>
      <w:lvlText w:val=""/>
      <w:lvlJc w:val="left"/>
      <w:pPr>
        <w:ind w:left="4670" w:hanging="360"/>
      </w:pPr>
      <w:rPr>
        <w:rFonts w:ascii="Wingdings" w:hAnsi="Wingdings" w:hint="default"/>
      </w:rPr>
    </w:lvl>
    <w:lvl w:ilvl="6" w:tplc="2C0A0001" w:tentative="1">
      <w:start w:val="1"/>
      <w:numFmt w:val="bullet"/>
      <w:lvlText w:val=""/>
      <w:lvlJc w:val="left"/>
      <w:pPr>
        <w:ind w:left="5390" w:hanging="360"/>
      </w:pPr>
      <w:rPr>
        <w:rFonts w:ascii="Symbol" w:hAnsi="Symbol" w:hint="default"/>
      </w:rPr>
    </w:lvl>
    <w:lvl w:ilvl="7" w:tplc="2C0A0003" w:tentative="1">
      <w:start w:val="1"/>
      <w:numFmt w:val="bullet"/>
      <w:lvlText w:val="o"/>
      <w:lvlJc w:val="left"/>
      <w:pPr>
        <w:ind w:left="6110" w:hanging="360"/>
      </w:pPr>
      <w:rPr>
        <w:rFonts w:ascii="Courier New" w:hAnsi="Courier New" w:cs="Courier New" w:hint="default"/>
      </w:rPr>
    </w:lvl>
    <w:lvl w:ilvl="8" w:tplc="2C0A0005" w:tentative="1">
      <w:start w:val="1"/>
      <w:numFmt w:val="bullet"/>
      <w:lvlText w:val=""/>
      <w:lvlJc w:val="left"/>
      <w:pPr>
        <w:ind w:left="6830" w:hanging="360"/>
      </w:pPr>
      <w:rPr>
        <w:rFonts w:ascii="Wingdings" w:hAnsi="Wingdings" w:hint="default"/>
      </w:rPr>
    </w:lvl>
  </w:abstractNum>
  <w:abstractNum w:abstractNumId="12" w15:restartNumberingAfterBreak="0">
    <w:nsid w:val="5BED68F2"/>
    <w:multiLevelType w:val="hybridMultilevel"/>
    <w:tmpl w:val="9812952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5DCA4B81"/>
    <w:multiLevelType w:val="hybridMultilevel"/>
    <w:tmpl w:val="FB34C21C"/>
    <w:lvl w:ilvl="0" w:tplc="79343F3A">
      <w:start w:val="2"/>
      <w:numFmt w:val="bullet"/>
      <w:lvlText w:val=""/>
      <w:lvlJc w:val="left"/>
      <w:pPr>
        <w:ind w:left="360" w:hanging="360"/>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4" w15:restartNumberingAfterBreak="0">
    <w:nsid w:val="681B1298"/>
    <w:multiLevelType w:val="hybridMultilevel"/>
    <w:tmpl w:val="13201CB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75587693"/>
    <w:multiLevelType w:val="hybridMultilevel"/>
    <w:tmpl w:val="1A30E2F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6"/>
  </w:num>
  <w:num w:numId="2">
    <w:abstractNumId w:val="7"/>
  </w:num>
  <w:num w:numId="3">
    <w:abstractNumId w:val="0"/>
  </w:num>
  <w:num w:numId="4">
    <w:abstractNumId w:val="14"/>
  </w:num>
  <w:num w:numId="5">
    <w:abstractNumId w:val="3"/>
  </w:num>
  <w:num w:numId="6">
    <w:abstractNumId w:val="12"/>
  </w:num>
  <w:num w:numId="7">
    <w:abstractNumId w:val="4"/>
  </w:num>
  <w:num w:numId="8">
    <w:abstractNumId w:val="2"/>
  </w:num>
  <w:num w:numId="9">
    <w:abstractNumId w:val="11"/>
  </w:num>
  <w:num w:numId="10">
    <w:abstractNumId w:val="6"/>
  </w:num>
  <w:num w:numId="11">
    <w:abstractNumId w:val="1"/>
  </w:num>
  <w:num w:numId="12">
    <w:abstractNumId w:val="5"/>
  </w:num>
  <w:num w:numId="13">
    <w:abstractNumId w:val="8"/>
  </w:num>
  <w:num w:numId="14">
    <w:abstractNumId w:val="10"/>
  </w:num>
  <w:num w:numId="15">
    <w:abstractNumId w:val="9"/>
  </w:num>
  <w:num w:numId="16">
    <w:abstractNumId w:val="15"/>
  </w:num>
  <w:num w:numId="17">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NotTrackMoves/>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EE1D55"/>
    <w:rsid w:val="00000726"/>
    <w:rsid w:val="00011BED"/>
    <w:rsid w:val="00016B00"/>
    <w:rsid w:val="00017EFE"/>
    <w:rsid w:val="00022A15"/>
    <w:rsid w:val="00027588"/>
    <w:rsid w:val="000309A3"/>
    <w:rsid w:val="000361BC"/>
    <w:rsid w:val="00045F1A"/>
    <w:rsid w:val="00057FCA"/>
    <w:rsid w:val="00065AAE"/>
    <w:rsid w:val="00073CBD"/>
    <w:rsid w:val="000827F0"/>
    <w:rsid w:val="00087F53"/>
    <w:rsid w:val="00090A82"/>
    <w:rsid w:val="00092BC0"/>
    <w:rsid w:val="000A0FE7"/>
    <w:rsid w:val="000A685F"/>
    <w:rsid w:val="000B62B5"/>
    <w:rsid w:val="000C06C5"/>
    <w:rsid w:val="000C150D"/>
    <w:rsid w:val="000C39D2"/>
    <w:rsid w:val="000C4C42"/>
    <w:rsid w:val="000C4E31"/>
    <w:rsid w:val="000C60AB"/>
    <w:rsid w:val="000D30B1"/>
    <w:rsid w:val="000D4C6E"/>
    <w:rsid w:val="000D67F3"/>
    <w:rsid w:val="000E04F6"/>
    <w:rsid w:val="000E05E1"/>
    <w:rsid w:val="000F1888"/>
    <w:rsid w:val="000F4F97"/>
    <w:rsid w:val="000F79DF"/>
    <w:rsid w:val="001001E1"/>
    <w:rsid w:val="00103D5B"/>
    <w:rsid w:val="0010416D"/>
    <w:rsid w:val="001163FF"/>
    <w:rsid w:val="00116BB3"/>
    <w:rsid w:val="00117B43"/>
    <w:rsid w:val="00121676"/>
    <w:rsid w:val="0012205F"/>
    <w:rsid w:val="00123739"/>
    <w:rsid w:val="001336D2"/>
    <w:rsid w:val="00140499"/>
    <w:rsid w:val="001410A7"/>
    <w:rsid w:val="00144AE4"/>
    <w:rsid w:val="001503E2"/>
    <w:rsid w:val="00150702"/>
    <w:rsid w:val="00153B43"/>
    <w:rsid w:val="001559E0"/>
    <w:rsid w:val="00163AD0"/>
    <w:rsid w:val="00183953"/>
    <w:rsid w:val="00185A46"/>
    <w:rsid w:val="00191198"/>
    <w:rsid w:val="00191DAD"/>
    <w:rsid w:val="001950C8"/>
    <w:rsid w:val="001A2EE6"/>
    <w:rsid w:val="001A6E51"/>
    <w:rsid w:val="001B43FE"/>
    <w:rsid w:val="001C18BE"/>
    <w:rsid w:val="001C258C"/>
    <w:rsid w:val="001C3E58"/>
    <w:rsid w:val="001C6104"/>
    <w:rsid w:val="001C61A8"/>
    <w:rsid w:val="001C76B8"/>
    <w:rsid w:val="001C799E"/>
    <w:rsid w:val="001D4972"/>
    <w:rsid w:val="001F1DFE"/>
    <w:rsid w:val="001F20B0"/>
    <w:rsid w:val="001F2DAF"/>
    <w:rsid w:val="001F53D4"/>
    <w:rsid w:val="001F54AF"/>
    <w:rsid w:val="001F5F92"/>
    <w:rsid w:val="001F70E9"/>
    <w:rsid w:val="0020621B"/>
    <w:rsid w:val="00207EA0"/>
    <w:rsid w:val="00211352"/>
    <w:rsid w:val="0021480A"/>
    <w:rsid w:val="00217A70"/>
    <w:rsid w:val="00224B75"/>
    <w:rsid w:val="002370F0"/>
    <w:rsid w:val="002561E7"/>
    <w:rsid w:val="002601B9"/>
    <w:rsid w:val="00261661"/>
    <w:rsid w:val="00266C42"/>
    <w:rsid w:val="00275E90"/>
    <w:rsid w:val="0028365C"/>
    <w:rsid w:val="0029269D"/>
    <w:rsid w:val="00294CBD"/>
    <w:rsid w:val="00295CA9"/>
    <w:rsid w:val="002A41AA"/>
    <w:rsid w:val="002A7815"/>
    <w:rsid w:val="002B00D5"/>
    <w:rsid w:val="002B47DF"/>
    <w:rsid w:val="002B506A"/>
    <w:rsid w:val="002B5AF9"/>
    <w:rsid w:val="002D043B"/>
    <w:rsid w:val="002D0CCB"/>
    <w:rsid w:val="002D4CE8"/>
    <w:rsid w:val="002E0AB6"/>
    <w:rsid w:val="002E1F74"/>
    <w:rsid w:val="002E6B02"/>
    <w:rsid w:val="002E7874"/>
    <w:rsid w:val="002F1461"/>
    <w:rsid w:val="002F6F88"/>
    <w:rsid w:val="003130E3"/>
    <w:rsid w:val="003149A1"/>
    <w:rsid w:val="00314FDF"/>
    <w:rsid w:val="003163C6"/>
    <w:rsid w:val="00316BC7"/>
    <w:rsid w:val="00326E83"/>
    <w:rsid w:val="00332CC4"/>
    <w:rsid w:val="00344258"/>
    <w:rsid w:val="00346864"/>
    <w:rsid w:val="00350E39"/>
    <w:rsid w:val="00351D45"/>
    <w:rsid w:val="003560F2"/>
    <w:rsid w:val="003616B7"/>
    <w:rsid w:val="00363FD1"/>
    <w:rsid w:val="0036465E"/>
    <w:rsid w:val="003752EC"/>
    <w:rsid w:val="003902DC"/>
    <w:rsid w:val="00397566"/>
    <w:rsid w:val="003B4E86"/>
    <w:rsid w:val="003B5822"/>
    <w:rsid w:val="003B7F1F"/>
    <w:rsid w:val="003C2546"/>
    <w:rsid w:val="003C54B1"/>
    <w:rsid w:val="003C7E4A"/>
    <w:rsid w:val="003D11E6"/>
    <w:rsid w:val="003D14AB"/>
    <w:rsid w:val="003E12FE"/>
    <w:rsid w:val="003E21FA"/>
    <w:rsid w:val="003E3432"/>
    <w:rsid w:val="0040066E"/>
    <w:rsid w:val="004077C0"/>
    <w:rsid w:val="00416660"/>
    <w:rsid w:val="0042440D"/>
    <w:rsid w:val="00426742"/>
    <w:rsid w:val="00431F79"/>
    <w:rsid w:val="00436192"/>
    <w:rsid w:val="00441463"/>
    <w:rsid w:val="004525FF"/>
    <w:rsid w:val="00456DFF"/>
    <w:rsid w:val="00461132"/>
    <w:rsid w:val="00470764"/>
    <w:rsid w:val="00473363"/>
    <w:rsid w:val="0047487F"/>
    <w:rsid w:val="004807AF"/>
    <w:rsid w:val="004840C2"/>
    <w:rsid w:val="00491AC7"/>
    <w:rsid w:val="004A0FB0"/>
    <w:rsid w:val="004A54C8"/>
    <w:rsid w:val="004B64D4"/>
    <w:rsid w:val="004C081D"/>
    <w:rsid w:val="004C0B69"/>
    <w:rsid w:val="004C0BCF"/>
    <w:rsid w:val="004C5D7E"/>
    <w:rsid w:val="004C7774"/>
    <w:rsid w:val="004D45CD"/>
    <w:rsid w:val="004D5185"/>
    <w:rsid w:val="004E4935"/>
    <w:rsid w:val="004F4D25"/>
    <w:rsid w:val="005017FA"/>
    <w:rsid w:val="005023C5"/>
    <w:rsid w:val="0050444A"/>
    <w:rsid w:val="005046A5"/>
    <w:rsid w:val="00504A67"/>
    <w:rsid w:val="00511D9A"/>
    <w:rsid w:val="00515617"/>
    <w:rsid w:val="00525538"/>
    <w:rsid w:val="00526206"/>
    <w:rsid w:val="005264A0"/>
    <w:rsid w:val="00526BFB"/>
    <w:rsid w:val="00533B82"/>
    <w:rsid w:val="005407CE"/>
    <w:rsid w:val="00552E35"/>
    <w:rsid w:val="005555AD"/>
    <w:rsid w:val="00564033"/>
    <w:rsid w:val="00566330"/>
    <w:rsid w:val="00570F4F"/>
    <w:rsid w:val="0058082B"/>
    <w:rsid w:val="00582B2C"/>
    <w:rsid w:val="00584729"/>
    <w:rsid w:val="00585359"/>
    <w:rsid w:val="005857BB"/>
    <w:rsid w:val="0059596F"/>
    <w:rsid w:val="00597A23"/>
    <w:rsid w:val="005A0664"/>
    <w:rsid w:val="005A52A2"/>
    <w:rsid w:val="005B5AEE"/>
    <w:rsid w:val="005B6373"/>
    <w:rsid w:val="005C7E8A"/>
    <w:rsid w:val="005D2A87"/>
    <w:rsid w:val="005D56F6"/>
    <w:rsid w:val="005E1ABF"/>
    <w:rsid w:val="005E76A4"/>
    <w:rsid w:val="005F133C"/>
    <w:rsid w:val="005F15B5"/>
    <w:rsid w:val="005F1AB3"/>
    <w:rsid w:val="005F3796"/>
    <w:rsid w:val="005F5429"/>
    <w:rsid w:val="005F60BA"/>
    <w:rsid w:val="005F71FE"/>
    <w:rsid w:val="00601E7E"/>
    <w:rsid w:val="00605F89"/>
    <w:rsid w:val="006124BF"/>
    <w:rsid w:val="00614C3A"/>
    <w:rsid w:val="00616A6E"/>
    <w:rsid w:val="006177BF"/>
    <w:rsid w:val="00626C73"/>
    <w:rsid w:val="00653C38"/>
    <w:rsid w:val="00657707"/>
    <w:rsid w:val="00671673"/>
    <w:rsid w:val="00676DD1"/>
    <w:rsid w:val="0068215E"/>
    <w:rsid w:val="00686C07"/>
    <w:rsid w:val="006919D5"/>
    <w:rsid w:val="0069755A"/>
    <w:rsid w:val="006A2495"/>
    <w:rsid w:val="006B3371"/>
    <w:rsid w:val="006C4C86"/>
    <w:rsid w:val="006D44E7"/>
    <w:rsid w:val="006D636C"/>
    <w:rsid w:val="0070494E"/>
    <w:rsid w:val="00704B55"/>
    <w:rsid w:val="00705C02"/>
    <w:rsid w:val="00710BA6"/>
    <w:rsid w:val="00711DF8"/>
    <w:rsid w:val="00725AEF"/>
    <w:rsid w:val="007319A9"/>
    <w:rsid w:val="007447BE"/>
    <w:rsid w:val="0076027D"/>
    <w:rsid w:val="00760FB4"/>
    <w:rsid w:val="00771F99"/>
    <w:rsid w:val="007A33C6"/>
    <w:rsid w:val="007A6ECE"/>
    <w:rsid w:val="007B151B"/>
    <w:rsid w:val="007B2E53"/>
    <w:rsid w:val="007C100E"/>
    <w:rsid w:val="007C16D7"/>
    <w:rsid w:val="007C343E"/>
    <w:rsid w:val="007C742C"/>
    <w:rsid w:val="007D0783"/>
    <w:rsid w:val="007D1C31"/>
    <w:rsid w:val="007D60F3"/>
    <w:rsid w:val="007D7477"/>
    <w:rsid w:val="007E0EB5"/>
    <w:rsid w:val="007E66A5"/>
    <w:rsid w:val="007F2CD1"/>
    <w:rsid w:val="007F38C0"/>
    <w:rsid w:val="007F4453"/>
    <w:rsid w:val="007F6544"/>
    <w:rsid w:val="00801130"/>
    <w:rsid w:val="00814776"/>
    <w:rsid w:val="00815793"/>
    <w:rsid w:val="00816B5F"/>
    <w:rsid w:val="00817955"/>
    <w:rsid w:val="00822C20"/>
    <w:rsid w:val="00835792"/>
    <w:rsid w:val="0084266C"/>
    <w:rsid w:val="00842E81"/>
    <w:rsid w:val="008539BD"/>
    <w:rsid w:val="00854BE7"/>
    <w:rsid w:val="00860029"/>
    <w:rsid w:val="00861B8F"/>
    <w:rsid w:val="008652EE"/>
    <w:rsid w:val="00866044"/>
    <w:rsid w:val="00866124"/>
    <w:rsid w:val="00866435"/>
    <w:rsid w:val="00867DE9"/>
    <w:rsid w:val="00870574"/>
    <w:rsid w:val="008718FB"/>
    <w:rsid w:val="008735DA"/>
    <w:rsid w:val="00885BB2"/>
    <w:rsid w:val="00886029"/>
    <w:rsid w:val="008860FE"/>
    <w:rsid w:val="00891149"/>
    <w:rsid w:val="00891E84"/>
    <w:rsid w:val="00894C76"/>
    <w:rsid w:val="008970F4"/>
    <w:rsid w:val="008A23C7"/>
    <w:rsid w:val="008B1983"/>
    <w:rsid w:val="008B3B0F"/>
    <w:rsid w:val="008B4772"/>
    <w:rsid w:val="008C1492"/>
    <w:rsid w:val="008C36AB"/>
    <w:rsid w:val="008E48FB"/>
    <w:rsid w:val="008F0820"/>
    <w:rsid w:val="008F574B"/>
    <w:rsid w:val="00904CB6"/>
    <w:rsid w:val="00911C9C"/>
    <w:rsid w:val="0092483A"/>
    <w:rsid w:val="00942049"/>
    <w:rsid w:val="00945009"/>
    <w:rsid w:val="0096683E"/>
    <w:rsid w:val="00985D5F"/>
    <w:rsid w:val="009A1E5E"/>
    <w:rsid w:val="009A3173"/>
    <w:rsid w:val="009D41CD"/>
    <w:rsid w:val="009D57A5"/>
    <w:rsid w:val="009E25EF"/>
    <w:rsid w:val="009E4DA8"/>
    <w:rsid w:val="009F16C0"/>
    <w:rsid w:val="009F4449"/>
    <w:rsid w:val="00A01BCB"/>
    <w:rsid w:val="00A0436A"/>
    <w:rsid w:val="00A12B5B"/>
    <w:rsid w:val="00A13DBA"/>
    <w:rsid w:val="00A23DDC"/>
    <w:rsid w:val="00A2496D"/>
    <w:rsid w:val="00A2757B"/>
    <w:rsid w:val="00A41F6E"/>
    <w:rsid w:val="00A45630"/>
    <w:rsid w:val="00A50AB9"/>
    <w:rsid w:val="00A50ABB"/>
    <w:rsid w:val="00A64679"/>
    <w:rsid w:val="00A64A87"/>
    <w:rsid w:val="00A670E3"/>
    <w:rsid w:val="00A85B5F"/>
    <w:rsid w:val="00A90544"/>
    <w:rsid w:val="00AC18D1"/>
    <w:rsid w:val="00AC235E"/>
    <w:rsid w:val="00AD18D4"/>
    <w:rsid w:val="00AE0C53"/>
    <w:rsid w:val="00AF0952"/>
    <w:rsid w:val="00AF6C07"/>
    <w:rsid w:val="00B01480"/>
    <w:rsid w:val="00B0509E"/>
    <w:rsid w:val="00B0695A"/>
    <w:rsid w:val="00B071F2"/>
    <w:rsid w:val="00B138FE"/>
    <w:rsid w:val="00B144C2"/>
    <w:rsid w:val="00B17EB8"/>
    <w:rsid w:val="00B20663"/>
    <w:rsid w:val="00B20C13"/>
    <w:rsid w:val="00B21F60"/>
    <w:rsid w:val="00B251C8"/>
    <w:rsid w:val="00B31DC3"/>
    <w:rsid w:val="00B32896"/>
    <w:rsid w:val="00B36B62"/>
    <w:rsid w:val="00B50430"/>
    <w:rsid w:val="00B64100"/>
    <w:rsid w:val="00B64333"/>
    <w:rsid w:val="00B77F48"/>
    <w:rsid w:val="00BA2E23"/>
    <w:rsid w:val="00BA699A"/>
    <w:rsid w:val="00BB1A44"/>
    <w:rsid w:val="00BB1C25"/>
    <w:rsid w:val="00BB23C2"/>
    <w:rsid w:val="00BB3E4E"/>
    <w:rsid w:val="00BB47A1"/>
    <w:rsid w:val="00BB4A41"/>
    <w:rsid w:val="00BB6AAE"/>
    <w:rsid w:val="00BB6B34"/>
    <w:rsid w:val="00BB7591"/>
    <w:rsid w:val="00BB7855"/>
    <w:rsid w:val="00BC5404"/>
    <w:rsid w:val="00BE1EEE"/>
    <w:rsid w:val="00C05700"/>
    <w:rsid w:val="00C16245"/>
    <w:rsid w:val="00C23DD8"/>
    <w:rsid w:val="00C23F8C"/>
    <w:rsid w:val="00C24CDC"/>
    <w:rsid w:val="00C26C78"/>
    <w:rsid w:val="00C41945"/>
    <w:rsid w:val="00C42873"/>
    <w:rsid w:val="00C475CE"/>
    <w:rsid w:val="00C5135E"/>
    <w:rsid w:val="00C51B80"/>
    <w:rsid w:val="00C6106D"/>
    <w:rsid w:val="00C67EBC"/>
    <w:rsid w:val="00C759C7"/>
    <w:rsid w:val="00C7670E"/>
    <w:rsid w:val="00C872BB"/>
    <w:rsid w:val="00C92E36"/>
    <w:rsid w:val="00C94FBE"/>
    <w:rsid w:val="00C96ABA"/>
    <w:rsid w:val="00C97238"/>
    <w:rsid w:val="00CA6E6A"/>
    <w:rsid w:val="00CA7D1E"/>
    <w:rsid w:val="00CB0D5A"/>
    <w:rsid w:val="00CB2CC9"/>
    <w:rsid w:val="00CD075F"/>
    <w:rsid w:val="00CD323E"/>
    <w:rsid w:val="00CE0252"/>
    <w:rsid w:val="00CE0C6E"/>
    <w:rsid w:val="00CE1803"/>
    <w:rsid w:val="00CE7C8F"/>
    <w:rsid w:val="00CE7F5B"/>
    <w:rsid w:val="00CF1E6A"/>
    <w:rsid w:val="00CF442E"/>
    <w:rsid w:val="00D01B23"/>
    <w:rsid w:val="00D06E99"/>
    <w:rsid w:val="00D11B76"/>
    <w:rsid w:val="00D15FB2"/>
    <w:rsid w:val="00D255E1"/>
    <w:rsid w:val="00D45443"/>
    <w:rsid w:val="00D51FCE"/>
    <w:rsid w:val="00D56888"/>
    <w:rsid w:val="00D62181"/>
    <w:rsid w:val="00D649B2"/>
    <w:rsid w:val="00D7540D"/>
    <w:rsid w:val="00D805D1"/>
    <w:rsid w:val="00D80E83"/>
    <w:rsid w:val="00D86B80"/>
    <w:rsid w:val="00DA284A"/>
    <w:rsid w:val="00DD0159"/>
    <w:rsid w:val="00DD04BC"/>
    <w:rsid w:val="00DD4291"/>
    <w:rsid w:val="00DD5A70"/>
    <w:rsid w:val="00E01FEC"/>
    <w:rsid w:val="00E037C9"/>
    <w:rsid w:val="00E142E1"/>
    <w:rsid w:val="00E142E8"/>
    <w:rsid w:val="00E22A85"/>
    <w:rsid w:val="00E25530"/>
    <w:rsid w:val="00E34178"/>
    <w:rsid w:val="00E35576"/>
    <w:rsid w:val="00E35B68"/>
    <w:rsid w:val="00E36A01"/>
    <w:rsid w:val="00E41820"/>
    <w:rsid w:val="00E41E7A"/>
    <w:rsid w:val="00E438FE"/>
    <w:rsid w:val="00E44D13"/>
    <w:rsid w:val="00E4682A"/>
    <w:rsid w:val="00E5392A"/>
    <w:rsid w:val="00E67DB5"/>
    <w:rsid w:val="00E71DF1"/>
    <w:rsid w:val="00E76B14"/>
    <w:rsid w:val="00E7708C"/>
    <w:rsid w:val="00E8096E"/>
    <w:rsid w:val="00E84E25"/>
    <w:rsid w:val="00E87F20"/>
    <w:rsid w:val="00E93312"/>
    <w:rsid w:val="00EA0362"/>
    <w:rsid w:val="00EA25AE"/>
    <w:rsid w:val="00EA7D8C"/>
    <w:rsid w:val="00EB13D5"/>
    <w:rsid w:val="00EB3423"/>
    <w:rsid w:val="00EB57FD"/>
    <w:rsid w:val="00EB5F47"/>
    <w:rsid w:val="00EE0084"/>
    <w:rsid w:val="00EE1D55"/>
    <w:rsid w:val="00EE3A12"/>
    <w:rsid w:val="00F042AD"/>
    <w:rsid w:val="00F045A2"/>
    <w:rsid w:val="00F153D6"/>
    <w:rsid w:val="00F163F8"/>
    <w:rsid w:val="00F24521"/>
    <w:rsid w:val="00F27889"/>
    <w:rsid w:val="00F341E4"/>
    <w:rsid w:val="00F36808"/>
    <w:rsid w:val="00F438B1"/>
    <w:rsid w:val="00F45F3F"/>
    <w:rsid w:val="00F54DA6"/>
    <w:rsid w:val="00F66448"/>
    <w:rsid w:val="00F6748E"/>
    <w:rsid w:val="00F70276"/>
    <w:rsid w:val="00F76211"/>
    <w:rsid w:val="00F771E5"/>
    <w:rsid w:val="00F813E9"/>
    <w:rsid w:val="00F815F5"/>
    <w:rsid w:val="00F91ED0"/>
    <w:rsid w:val="00F926BE"/>
    <w:rsid w:val="00F97BA2"/>
    <w:rsid w:val="00FA2104"/>
    <w:rsid w:val="00FC3CE6"/>
    <w:rsid w:val="00FC4195"/>
    <w:rsid w:val="00FC42BA"/>
    <w:rsid w:val="00FD679B"/>
    <w:rsid w:val="00FD6A03"/>
    <w:rsid w:val="00FD78D9"/>
    <w:rsid w:val="00FF3C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F0EB680A-9E68-4E0C-9E9A-BF1FCD214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ind w:left="0" w:firstLine="0"/>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PuestoCar">
    <w:name w:val="Puesto Car"/>
    <w:basedOn w:val="Fuentedeprrafopredeter"/>
    <w:link w:val="Puest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7F4453"/>
    <w:pPr>
      <w:ind w:left="0" w:firstLine="0"/>
      <w:jc w:val="center"/>
    </w:pPr>
    <w:rPr>
      <w:rFonts w:asciiTheme="minorHAnsi" w:eastAsiaTheme="minorHAnsi" w:hAnsiTheme="minorHAnsi" w:cstheme="minorHAnsi"/>
      <w:b/>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firstLine="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 w:type="paragraph" w:customStyle="1" w:styleId="Koru-Normal2">
    <w:name w:val="Koru - Normal2"/>
    <w:basedOn w:val="Normal"/>
    <w:link w:val="Koru-Normal2Car"/>
    <w:qFormat/>
    <w:rsid w:val="001C258C"/>
    <w:pPr>
      <w:spacing w:before="0" w:after="200"/>
      <w:ind w:left="708" w:firstLine="0"/>
      <w:jc w:val="both"/>
    </w:pPr>
    <w:rPr>
      <w:rFonts w:ascii="Calibri Light" w:eastAsiaTheme="minorHAnsi" w:hAnsi="Calibri Light" w:cstheme="minorBidi"/>
      <w:sz w:val="24"/>
      <w:lang w:val="es-AR"/>
    </w:rPr>
  </w:style>
  <w:style w:type="character" w:customStyle="1" w:styleId="Koru-Normal2Car">
    <w:name w:val="Koru - Normal2 Car"/>
    <w:basedOn w:val="Fuentedeprrafopredeter"/>
    <w:link w:val="Koru-Normal2"/>
    <w:rsid w:val="001C258C"/>
    <w:rPr>
      <w:rFonts w:ascii="Calibri Light" w:eastAsiaTheme="minorHAnsi" w:hAnsi="Calibri Light" w:cstheme="minorBidi"/>
      <w:sz w:val="24"/>
      <w:szCs w:val="22"/>
      <w:lang w:val="es-A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347879118">
          <w:marLeft w:val="0"/>
          <w:marRight w:val="0"/>
          <w:marTop w:val="0"/>
          <w:marBottom w:val="0"/>
          <w:divBdr>
            <w:top w:val="none" w:sz="0" w:space="0" w:color="auto"/>
            <w:left w:val="none" w:sz="0" w:space="0" w:color="auto"/>
            <w:bottom w:val="none" w:sz="0" w:space="0" w:color="auto"/>
            <w:right w:val="none" w:sz="0" w:space="0" w:color="auto"/>
          </w:divBdr>
        </w:div>
        <w:div w:id="60101320">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Gesti&#243;n%20de%20Calidad\Plantilla%20Plan%20de%20SQ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1867C3-DCAF-426D-9412-3FFEDB16E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Template>
  <TotalTime>250</TotalTime>
  <Pages>25</Pages>
  <Words>5558</Words>
  <Characters>30572</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36058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Emanuel Marquez</dc:creator>
  <cp:keywords/>
  <dc:description/>
  <cp:lastModifiedBy>Emanuel Marquez</cp:lastModifiedBy>
  <cp:revision>65</cp:revision>
  <dcterms:created xsi:type="dcterms:W3CDTF">2017-08-28T02:19:00Z</dcterms:created>
  <dcterms:modified xsi:type="dcterms:W3CDTF">2017-09-19T14:55:00Z</dcterms:modified>
</cp:coreProperties>
</file>