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DD71E" w14:textId="77777777" w:rsidR="00455FEC" w:rsidRDefault="00000000">
      <w:pPr>
        <w:pStyle w:val="Title"/>
      </w:pPr>
      <w:r>
        <w:t>SC2002 Restaurant Rush Group Assignment</w:t>
      </w:r>
    </w:p>
    <w:p w14:paraId="18029469" w14:textId="77777777" w:rsidR="00455FEC" w:rsidRDefault="00000000">
      <w:pPr>
        <w:pBdr>
          <w:bottom w:val="single" w:sz="8" w:space="6" w:color="17324D"/>
        </w:pBdr>
        <w:spacing w:after="200"/>
      </w:pPr>
      <w:r>
        <w:rPr>
          <w:i/>
          <w:iCs/>
          <w:color w:val="3C4650"/>
        </w:rPr>
        <w:t xml:space="preserve">Java command-line turn-based restaurant management </w:t>
      </w:r>
      <w:proofErr w:type="gramStart"/>
      <w:r>
        <w:rPr>
          <w:i/>
          <w:iCs/>
          <w:color w:val="3C4650"/>
        </w:rPr>
        <w:t>game  |</w:t>
      </w:r>
      <w:proofErr w:type="gramEnd"/>
      <w:r>
        <w:rPr>
          <w:i/>
          <w:iCs/>
          <w:color w:val="3C4650"/>
        </w:rPr>
        <w:t xml:space="preserve">  Student brief</w:t>
      </w:r>
    </w:p>
    <w:p w14:paraId="36043306" w14:textId="77777777" w:rsidR="00455FEC" w:rsidRDefault="00000000">
      <w:pPr>
        <w:keepNext/>
        <w:spacing w:after="120"/>
      </w:pPr>
      <w:r>
        <w:t>Your group builds a playable restaurant management game in Java. The player is the manager. Staff time is limited, so the manager decides which customers and orders come first. You build the game in three stages, and each stage must show how your object-oriented design supports the next set of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55FEC" w14:paraId="1240F416" w14:textId="77777777">
        <w:tblPrEx>
          <w:tblCellMar>
            <w:top w:w="0" w:type="dxa"/>
            <w:bottom w:w="0" w:type="dxa"/>
          </w:tblCellMar>
        </w:tblPrEx>
        <w:trPr>
          <w:tblHeader/>
        </w:trPr>
        <w:tc>
          <w:tcPr>
            <w:tcW w:w="22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5A262D78" w14:textId="77777777" w:rsidR="00455FEC" w:rsidRDefault="00000000">
            <w:pPr>
              <w:keepNext/>
              <w:spacing w:after="40"/>
            </w:pPr>
            <w:r>
              <w:rPr>
                <w:b/>
                <w:bCs/>
                <w:color w:val="FFFFFF"/>
                <w:sz w:val="19"/>
                <w:szCs w:val="19"/>
              </w:rPr>
              <w:t>Item</w:t>
            </w:r>
          </w:p>
        </w:tc>
        <w:tc>
          <w:tcPr>
            <w:tcW w:w="71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05AB2898" w14:textId="77777777" w:rsidR="00455FEC" w:rsidRDefault="00000000">
            <w:pPr>
              <w:keepNext/>
              <w:spacing w:after="40"/>
            </w:pPr>
            <w:r>
              <w:rPr>
                <w:b/>
                <w:bCs/>
                <w:color w:val="FFFFFF"/>
                <w:sz w:val="19"/>
                <w:szCs w:val="19"/>
              </w:rPr>
              <w:t>Summary</w:t>
            </w:r>
          </w:p>
        </w:tc>
      </w:tr>
      <w:tr w:rsidR="00455FEC" w14:paraId="0922418A"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60E0B18E" w14:textId="77777777" w:rsidR="00455FEC" w:rsidRDefault="00000000">
            <w:pPr>
              <w:keepNext/>
              <w:spacing w:after="40"/>
            </w:pPr>
            <w:r>
              <w:rPr>
                <w:b/>
                <w:bCs/>
                <w:sz w:val="19"/>
                <w:szCs w:val="19"/>
              </w:rPr>
              <w:t>What you build</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7086BF4" w14:textId="77777777" w:rsidR="00455FEC" w:rsidRDefault="00000000">
            <w:pPr>
              <w:keepNext/>
              <w:spacing w:after="40"/>
            </w:pPr>
            <w:r>
              <w:rPr>
                <w:sz w:val="19"/>
                <w:szCs w:val="19"/>
              </w:rPr>
              <w:t>A turn-based restaurant game with a command-line interface, in three runnable stages.</w:t>
            </w:r>
          </w:p>
        </w:tc>
      </w:tr>
      <w:tr w:rsidR="00455FEC" w14:paraId="44088D83"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02391311" w14:textId="77777777" w:rsidR="00455FEC" w:rsidRDefault="00000000">
            <w:pPr>
              <w:keepNext/>
              <w:spacing w:after="40"/>
            </w:pPr>
            <w:r>
              <w:rPr>
                <w:b/>
                <w:bCs/>
                <w:sz w:val="19"/>
                <w:szCs w:val="19"/>
              </w:rPr>
              <w:t>Stages</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29D3509" w14:textId="77777777" w:rsidR="00455FEC" w:rsidRDefault="00000000">
            <w:pPr>
              <w:keepNext/>
              <w:spacing w:after="40"/>
            </w:pPr>
            <w:r>
              <w:rPr>
                <w:sz w:val="19"/>
                <w:szCs w:val="19"/>
              </w:rPr>
              <w:t>All three stages are published now and submitted together. Each stage is a tagged, runnable version in GitHub.</w:t>
            </w:r>
          </w:p>
        </w:tc>
      </w:tr>
      <w:tr w:rsidR="00455FEC" w14:paraId="64A09151"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1729B302" w14:textId="77777777" w:rsidR="00455FEC" w:rsidRDefault="00000000">
            <w:pPr>
              <w:keepNext/>
              <w:spacing w:after="40"/>
            </w:pPr>
            <w:r>
              <w:rPr>
                <w:b/>
                <w:bCs/>
                <w:sz w:val="19"/>
                <w:szCs w:val="19"/>
              </w:rPr>
              <w:t>Interface</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5C51417" w14:textId="77777777" w:rsidR="00455FEC" w:rsidRDefault="00000000">
            <w:pPr>
              <w:keepNext/>
              <w:spacing w:after="40"/>
            </w:pPr>
            <w:r>
              <w:rPr>
                <w:sz w:val="19"/>
                <w:szCs w:val="19"/>
              </w:rPr>
              <w:t>A command-line interface is enough. A GUI is optional and earns no extra marks by itself.</w:t>
            </w:r>
          </w:p>
        </w:tc>
      </w:tr>
      <w:tr w:rsidR="00455FEC" w14:paraId="20A5CF9F"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7EF3BDE4" w14:textId="77777777" w:rsidR="00455FEC" w:rsidRDefault="00000000">
            <w:pPr>
              <w:keepNext/>
              <w:spacing w:after="40"/>
            </w:pPr>
            <w:r>
              <w:rPr>
                <w:b/>
                <w:bCs/>
                <w:sz w:val="19"/>
                <w:szCs w:val="19"/>
              </w:rPr>
              <w:t>Submission</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7C8E27D" w14:textId="77777777" w:rsidR="00455FEC" w:rsidRDefault="00000000">
            <w:pPr>
              <w:keepNext/>
              <w:spacing w:after="40"/>
            </w:pPr>
            <w:r>
              <w:rPr>
                <w:sz w:val="19"/>
                <w:szCs w:val="19"/>
              </w:rPr>
              <w:t>One zip per group: source code, README, PDF report, recorded video and declarations (Section 6).</w:t>
            </w:r>
          </w:p>
        </w:tc>
      </w:tr>
      <w:tr w:rsidR="00455FEC" w14:paraId="6CDAFF71"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141AC40E" w14:textId="77777777" w:rsidR="00455FEC" w:rsidRDefault="00000000">
            <w:pPr>
              <w:spacing w:after="40"/>
            </w:pPr>
            <w:r>
              <w:rPr>
                <w:b/>
                <w:bCs/>
                <w:sz w:val="19"/>
                <w:szCs w:val="19"/>
              </w:rPr>
              <w:t>Assessment</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1E016E3" w14:textId="77777777" w:rsidR="00455FEC" w:rsidRDefault="00000000">
            <w:pPr>
              <w:spacing w:after="40"/>
            </w:pPr>
            <w:r>
              <w:rPr>
                <w:sz w:val="19"/>
                <w:szCs w:val="19"/>
              </w:rPr>
              <w:t>No live demo. Marks come from your submitted files, GitHub repository and video (Section 7).</w:t>
            </w:r>
          </w:p>
        </w:tc>
      </w:tr>
    </w:tbl>
    <w:p w14:paraId="2886915B" w14:textId="77777777" w:rsidR="00455FEC" w:rsidRDefault="00455FEC">
      <w:pPr>
        <w:spacing w:after="80"/>
      </w:pPr>
    </w:p>
    <w:p w14:paraId="4D831AE9" w14:textId="77777777" w:rsidR="00455FEC" w:rsidRDefault="00000000">
      <w:pPr>
        <w:pStyle w:val="Heading1"/>
      </w:pPr>
      <w:proofErr w:type="gramStart"/>
      <w:r>
        <w:t>1  Learning</w:t>
      </w:r>
      <w:proofErr w:type="gramEnd"/>
      <w:r>
        <w:t xml:space="preserve"> outcomes</w:t>
      </w:r>
    </w:p>
    <w:p w14:paraId="39AC4818" w14:textId="77777777" w:rsidR="00455FEC" w:rsidRDefault="00000000">
      <w:pPr>
        <w:pStyle w:val="ListParagraph"/>
        <w:numPr>
          <w:ilvl w:val="0"/>
          <w:numId w:val="2"/>
        </w:numPr>
        <w:spacing w:after="60"/>
      </w:pPr>
      <w:r>
        <w:t>Assign clear responsibilities to objects and use encapsulation, inheritance, polymorphism and composition appropriately.</w:t>
      </w:r>
    </w:p>
    <w:p w14:paraId="21568654" w14:textId="77777777" w:rsidR="00455FEC" w:rsidRDefault="00000000">
      <w:pPr>
        <w:pStyle w:val="ListParagraph"/>
        <w:numPr>
          <w:ilvl w:val="0"/>
          <w:numId w:val="2"/>
        </w:numPr>
        <w:spacing w:after="60"/>
      </w:pPr>
      <w:r>
        <w:t>Explain how the design changed across three working stages using UML, code and GitHub evidence.</w:t>
      </w:r>
    </w:p>
    <w:p w14:paraId="0F6C148B" w14:textId="77777777" w:rsidR="00455FEC" w:rsidRDefault="00000000">
      <w:pPr>
        <w:pStyle w:val="ListParagraph"/>
        <w:numPr>
          <w:ilvl w:val="0"/>
          <w:numId w:val="2"/>
        </w:numPr>
        <w:spacing w:after="60"/>
      </w:pPr>
      <w:r>
        <w:t>Implement a complete game with meaningful player choices, a clear result and robust input handling.</w:t>
      </w:r>
    </w:p>
    <w:p w14:paraId="405CCBAC" w14:textId="77777777" w:rsidR="00455FEC" w:rsidRDefault="00000000">
      <w:pPr>
        <w:pStyle w:val="Heading1"/>
      </w:pPr>
      <w:proofErr w:type="gramStart"/>
      <w:r>
        <w:lastRenderedPageBreak/>
        <w:t>2  Game</w:t>
      </w:r>
      <w:proofErr w:type="gramEnd"/>
      <w:r>
        <w:t xml:space="preserve"> setup</w:t>
      </w:r>
    </w:p>
    <w:p w14:paraId="42FE61A5" w14:textId="77777777" w:rsidR="00455FEC" w:rsidRDefault="00000000">
      <w:pPr>
        <w:pStyle w:val="Heading2"/>
      </w:pPr>
      <w:proofErr w:type="gramStart"/>
      <w:r>
        <w:t>2.1  Base</w:t>
      </w:r>
      <w:proofErr w:type="gramEnd"/>
      <w:r>
        <w:t xml:space="preserve"> setting</w:t>
      </w:r>
    </w:p>
    <w:p w14:paraId="33F4E0D1" w14:textId="77777777" w:rsidR="00455FEC" w:rsidRDefault="00000000">
      <w:pPr>
        <w:keepNext/>
        <w:spacing w:after="120"/>
      </w:pPr>
      <w:r>
        <w:t>Your game must always offer this base setting, so that a TA can reproduce your runs. Other difficulty settings are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55FEC" w14:paraId="53B49AE6" w14:textId="77777777">
        <w:tblPrEx>
          <w:tblCellMar>
            <w:top w:w="0" w:type="dxa"/>
            <w:bottom w:w="0" w:type="dxa"/>
          </w:tblCellMar>
        </w:tblPrEx>
        <w:trPr>
          <w:tblHeader/>
        </w:trPr>
        <w:tc>
          <w:tcPr>
            <w:tcW w:w="22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54617EA7" w14:textId="77777777" w:rsidR="00455FEC" w:rsidRDefault="00000000">
            <w:pPr>
              <w:keepNext/>
              <w:spacing w:after="40"/>
            </w:pPr>
            <w:r>
              <w:rPr>
                <w:b/>
                <w:bCs/>
                <w:color w:val="FFFFFF"/>
                <w:sz w:val="19"/>
                <w:szCs w:val="19"/>
              </w:rPr>
              <w:t>Setting</w:t>
            </w:r>
          </w:p>
        </w:tc>
        <w:tc>
          <w:tcPr>
            <w:tcW w:w="71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3B44A682" w14:textId="77777777" w:rsidR="00455FEC" w:rsidRDefault="00000000">
            <w:pPr>
              <w:keepNext/>
              <w:spacing w:after="40"/>
            </w:pPr>
            <w:r>
              <w:rPr>
                <w:b/>
                <w:bCs/>
                <w:color w:val="FFFFFF"/>
                <w:sz w:val="19"/>
                <w:szCs w:val="19"/>
              </w:rPr>
              <w:t>Required base value</w:t>
            </w:r>
          </w:p>
        </w:tc>
      </w:tr>
      <w:tr w:rsidR="00455FEC" w14:paraId="639E8CD4"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52A742F1" w14:textId="77777777" w:rsidR="00455FEC" w:rsidRDefault="00000000">
            <w:pPr>
              <w:keepNext/>
              <w:spacing w:after="40"/>
            </w:pPr>
            <w:r>
              <w:rPr>
                <w:b/>
                <w:bCs/>
                <w:sz w:val="19"/>
                <w:szCs w:val="19"/>
              </w:rPr>
              <w:t>Turns</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5C00C23" w14:textId="77777777" w:rsidR="00455FEC" w:rsidRDefault="00000000">
            <w:pPr>
              <w:keepNext/>
              <w:spacing w:after="40"/>
            </w:pPr>
            <w:r>
              <w:rPr>
                <w:sz w:val="19"/>
                <w:szCs w:val="19"/>
              </w:rPr>
              <w:t>18 turns maximum</w:t>
            </w:r>
          </w:p>
        </w:tc>
      </w:tr>
      <w:tr w:rsidR="00455FEC" w14:paraId="673A5DF5"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548D936E" w14:textId="77777777" w:rsidR="00455FEC" w:rsidRDefault="00000000">
            <w:pPr>
              <w:keepNext/>
              <w:spacing w:after="40"/>
            </w:pPr>
            <w:r>
              <w:rPr>
                <w:b/>
                <w:bCs/>
                <w:sz w:val="19"/>
                <w:szCs w:val="19"/>
              </w:rPr>
              <w:t>Tables</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65DCACF" w14:textId="77777777" w:rsidR="00455FEC" w:rsidRDefault="00000000">
            <w:pPr>
              <w:keepNext/>
              <w:spacing w:after="40"/>
            </w:pPr>
            <w:r>
              <w:rPr>
                <w:sz w:val="19"/>
                <w:szCs w:val="19"/>
              </w:rPr>
              <w:t>2</w:t>
            </w:r>
          </w:p>
        </w:tc>
      </w:tr>
      <w:tr w:rsidR="00455FEC" w14:paraId="1F0A6527"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45337C63" w14:textId="77777777" w:rsidR="00455FEC" w:rsidRDefault="00000000">
            <w:pPr>
              <w:keepNext/>
              <w:spacing w:after="40"/>
            </w:pPr>
            <w:r>
              <w:rPr>
                <w:b/>
                <w:bCs/>
                <w:sz w:val="19"/>
                <w:szCs w:val="19"/>
              </w:rPr>
              <w:t>Staff</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337A985" w14:textId="77777777" w:rsidR="00455FEC" w:rsidRDefault="00000000">
            <w:pPr>
              <w:keepNext/>
              <w:spacing w:after="40"/>
            </w:pPr>
            <w:r>
              <w:rPr>
                <w:sz w:val="19"/>
                <w:szCs w:val="19"/>
              </w:rPr>
              <w:t>Waiter × 1 (one task per turn)</w:t>
            </w:r>
          </w:p>
          <w:p w14:paraId="696F3F10" w14:textId="77777777" w:rsidR="00455FEC" w:rsidRDefault="00000000">
            <w:pPr>
              <w:keepNext/>
              <w:spacing w:after="40"/>
            </w:pPr>
            <w:r>
              <w:rPr>
                <w:sz w:val="19"/>
                <w:szCs w:val="19"/>
              </w:rPr>
              <w:t>Chef × 1 (one preparation unit per turn)</w:t>
            </w:r>
          </w:p>
          <w:p w14:paraId="6BD32A4B" w14:textId="77777777" w:rsidR="00455FEC" w:rsidRDefault="00000000">
            <w:pPr>
              <w:keepNext/>
              <w:spacing w:after="40"/>
            </w:pPr>
            <w:r>
              <w:rPr>
                <w:sz w:val="19"/>
                <w:szCs w:val="19"/>
              </w:rPr>
              <w:t>Cashier × 1 (one payment per turn)</w:t>
            </w:r>
          </w:p>
        </w:tc>
      </w:tr>
      <w:tr w:rsidR="00455FEC" w14:paraId="0F1A99D4"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6CD73DD7" w14:textId="77777777" w:rsidR="00455FEC" w:rsidRDefault="00000000">
            <w:pPr>
              <w:keepNext/>
              <w:spacing w:after="40"/>
            </w:pPr>
            <w:r>
              <w:rPr>
                <w:b/>
                <w:bCs/>
                <w:sz w:val="19"/>
                <w:szCs w:val="19"/>
              </w:rPr>
              <w:t>Arrivals</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86C558C" w14:textId="77777777" w:rsidR="00455FEC" w:rsidRDefault="00000000">
            <w:pPr>
              <w:keepNext/>
              <w:spacing w:after="40"/>
            </w:pPr>
            <w:r>
              <w:rPr>
                <w:sz w:val="19"/>
                <w:szCs w:val="19"/>
              </w:rPr>
              <w:t>One customer at the start of turns 1, 4, 7, 10, 13 and 16 (six in total)</w:t>
            </w:r>
          </w:p>
        </w:tc>
      </w:tr>
      <w:tr w:rsidR="00455FEC" w14:paraId="5B4B14AA"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0A8C15D0" w14:textId="77777777" w:rsidR="00455FEC" w:rsidRDefault="00000000">
            <w:pPr>
              <w:spacing w:after="40"/>
            </w:pPr>
            <w:r>
              <w:rPr>
                <w:b/>
                <w:bCs/>
                <w:sz w:val="19"/>
                <w:szCs w:val="19"/>
              </w:rPr>
              <w:t>Objective</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B2D7E17" w14:textId="77777777" w:rsidR="00455FEC" w:rsidRDefault="00000000">
            <w:pPr>
              <w:spacing w:after="40"/>
            </w:pPr>
            <w:r>
              <w:rPr>
                <w:sz w:val="19"/>
                <w:szCs w:val="19"/>
              </w:rPr>
              <w:t xml:space="preserve">At the end of turn 18: </w:t>
            </w:r>
            <w:r>
              <w:rPr>
                <w:b/>
                <w:bCs/>
                <w:sz w:val="19"/>
                <w:szCs w:val="19"/>
              </w:rPr>
              <w:t>at least 4 paid customers</w:t>
            </w:r>
            <w:r>
              <w:rPr>
                <w:sz w:val="19"/>
                <w:szCs w:val="19"/>
              </w:rPr>
              <w:t xml:space="preserve"> AND revenue </w:t>
            </w:r>
            <w:r>
              <w:rPr>
                <w:b/>
                <w:bCs/>
                <w:sz w:val="19"/>
                <w:szCs w:val="19"/>
              </w:rPr>
              <w:t>at least $45</w:t>
            </w:r>
            <w:r>
              <w:rPr>
                <w:sz w:val="19"/>
                <w:szCs w:val="19"/>
              </w:rPr>
              <w:t xml:space="preserve"> AND average satisfaction of paid customers </w:t>
            </w:r>
            <w:r>
              <w:rPr>
                <w:b/>
                <w:bCs/>
                <w:sz w:val="19"/>
                <w:szCs w:val="19"/>
              </w:rPr>
              <w:t>at least 60</w:t>
            </w:r>
          </w:p>
        </w:tc>
      </w:tr>
    </w:tbl>
    <w:p w14:paraId="6A64B591" w14:textId="77777777" w:rsidR="00455FEC" w:rsidRDefault="00455FE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2500"/>
        <w:gridCol w:w="2500"/>
      </w:tblGrid>
      <w:tr w:rsidR="00455FEC" w14:paraId="68632534" w14:textId="77777777">
        <w:tblPrEx>
          <w:tblCellMar>
            <w:top w:w="0" w:type="dxa"/>
            <w:bottom w:w="0" w:type="dxa"/>
          </w:tblCellMar>
        </w:tblPrEx>
        <w:trPr>
          <w:tblHeader/>
        </w:trPr>
        <w:tc>
          <w:tcPr>
            <w:tcW w:w="43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34966686" w14:textId="77777777" w:rsidR="00455FEC" w:rsidRDefault="00000000">
            <w:pPr>
              <w:keepNext/>
              <w:spacing w:after="40"/>
            </w:pPr>
            <w:r>
              <w:rPr>
                <w:b/>
                <w:bCs/>
                <w:color w:val="FFFFFF"/>
                <w:sz w:val="19"/>
                <w:szCs w:val="19"/>
              </w:rPr>
              <w:t>Menu item</w:t>
            </w:r>
          </w:p>
        </w:tc>
        <w:tc>
          <w:tcPr>
            <w:tcW w:w="25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08E7FD46" w14:textId="77777777" w:rsidR="00455FEC" w:rsidRDefault="00000000">
            <w:pPr>
              <w:keepNext/>
              <w:spacing w:after="40"/>
              <w:jc w:val="center"/>
            </w:pPr>
            <w:r>
              <w:rPr>
                <w:b/>
                <w:bCs/>
                <w:color w:val="FFFFFF"/>
                <w:sz w:val="19"/>
                <w:szCs w:val="19"/>
              </w:rPr>
              <w:t>Price</w:t>
            </w:r>
          </w:p>
        </w:tc>
        <w:tc>
          <w:tcPr>
            <w:tcW w:w="25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46EC0AB2" w14:textId="77777777" w:rsidR="00455FEC" w:rsidRDefault="00000000">
            <w:pPr>
              <w:keepNext/>
              <w:spacing w:after="40"/>
              <w:jc w:val="center"/>
            </w:pPr>
            <w:r>
              <w:rPr>
                <w:b/>
                <w:bCs/>
                <w:color w:val="FFFFFF"/>
                <w:sz w:val="19"/>
                <w:szCs w:val="19"/>
              </w:rPr>
              <w:t>Preparation units</w:t>
            </w:r>
          </w:p>
        </w:tc>
      </w:tr>
      <w:tr w:rsidR="00455FEC" w14:paraId="038F42C8" w14:textId="77777777">
        <w:tblPrEx>
          <w:tblCellMar>
            <w:top w:w="0" w:type="dxa"/>
            <w:bottom w:w="0" w:type="dxa"/>
          </w:tblCellMar>
        </w:tblPrEx>
        <w:trPr>
          <w:cantSplit/>
        </w:trPr>
        <w:tc>
          <w:tcPr>
            <w:tcW w:w="436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3E97343A" w14:textId="77777777" w:rsidR="00455FEC" w:rsidRDefault="00000000">
            <w:pPr>
              <w:keepNext/>
              <w:spacing w:after="40"/>
            </w:pPr>
            <w:r>
              <w:rPr>
                <w:b/>
                <w:bCs/>
                <w:sz w:val="19"/>
                <w:szCs w:val="19"/>
              </w:rPr>
              <w:t>Salad</w:t>
            </w:r>
          </w:p>
        </w:tc>
        <w:tc>
          <w:tcPr>
            <w:tcW w:w="2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9BB63F8" w14:textId="77777777" w:rsidR="00455FEC" w:rsidRDefault="00000000">
            <w:pPr>
              <w:keepNext/>
              <w:spacing w:after="40"/>
              <w:jc w:val="center"/>
            </w:pPr>
            <w:r>
              <w:rPr>
                <w:sz w:val="19"/>
                <w:szCs w:val="19"/>
              </w:rPr>
              <w:t>$9.00</w:t>
            </w:r>
          </w:p>
        </w:tc>
        <w:tc>
          <w:tcPr>
            <w:tcW w:w="2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4F70533" w14:textId="77777777" w:rsidR="00455FEC" w:rsidRDefault="00000000">
            <w:pPr>
              <w:keepNext/>
              <w:spacing w:after="40"/>
              <w:jc w:val="center"/>
            </w:pPr>
            <w:r>
              <w:rPr>
                <w:sz w:val="19"/>
                <w:szCs w:val="19"/>
              </w:rPr>
              <w:t>1</w:t>
            </w:r>
          </w:p>
        </w:tc>
      </w:tr>
      <w:tr w:rsidR="00455FEC" w14:paraId="42759673" w14:textId="77777777">
        <w:tblPrEx>
          <w:tblCellMar>
            <w:top w:w="0" w:type="dxa"/>
            <w:bottom w:w="0" w:type="dxa"/>
          </w:tblCellMar>
        </w:tblPrEx>
        <w:trPr>
          <w:cantSplit/>
        </w:trPr>
        <w:tc>
          <w:tcPr>
            <w:tcW w:w="436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2A01B08C" w14:textId="77777777" w:rsidR="00455FEC" w:rsidRDefault="00000000">
            <w:pPr>
              <w:keepNext/>
              <w:spacing w:after="40"/>
            </w:pPr>
            <w:r>
              <w:rPr>
                <w:b/>
                <w:bCs/>
                <w:sz w:val="19"/>
                <w:szCs w:val="19"/>
              </w:rPr>
              <w:t>Burger</w:t>
            </w:r>
          </w:p>
        </w:tc>
        <w:tc>
          <w:tcPr>
            <w:tcW w:w="2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DDEC60D" w14:textId="77777777" w:rsidR="00455FEC" w:rsidRDefault="00000000">
            <w:pPr>
              <w:keepNext/>
              <w:spacing w:after="40"/>
              <w:jc w:val="center"/>
            </w:pPr>
            <w:r>
              <w:rPr>
                <w:sz w:val="19"/>
                <w:szCs w:val="19"/>
              </w:rPr>
              <w:t>$15.00</w:t>
            </w:r>
          </w:p>
        </w:tc>
        <w:tc>
          <w:tcPr>
            <w:tcW w:w="2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6609660" w14:textId="77777777" w:rsidR="00455FEC" w:rsidRDefault="00000000">
            <w:pPr>
              <w:keepNext/>
              <w:spacing w:after="40"/>
              <w:jc w:val="center"/>
            </w:pPr>
            <w:r>
              <w:rPr>
                <w:sz w:val="19"/>
                <w:szCs w:val="19"/>
              </w:rPr>
              <w:t>1</w:t>
            </w:r>
          </w:p>
        </w:tc>
      </w:tr>
      <w:tr w:rsidR="00455FEC" w14:paraId="12DA3082" w14:textId="77777777">
        <w:tblPrEx>
          <w:tblCellMar>
            <w:top w:w="0" w:type="dxa"/>
            <w:bottom w:w="0" w:type="dxa"/>
          </w:tblCellMar>
        </w:tblPrEx>
        <w:trPr>
          <w:cantSplit/>
        </w:trPr>
        <w:tc>
          <w:tcPr>
            <w:tcW w:w="436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34198EBF" w14:textId="77777777" w:rsidR="00455FEC" w:rsidRDefault="00000000">
            <w:pPr>
              <w:spacing w:after="40"/>
            </w:pPr>
            <w:r>
              <w:rPr>
                <w:b/>
                <w:bCs/>
                <w:sz w:val="19"/>
                <w:szCs w:val="19"/>
              </w:rPr>
              <w:t>Pasta</w:t>
            </w:r>
          </w:p>
        </w:tc>
        <w:tc>
          <w:tcPr>
            <w:tcW w:w="2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3860E7A" w14:textId="77777777" w:rsidR="00455FEC" w:rsidRDefault="00000000">
            <w:pPr>
              <w:spacing w:after="40"/>
              <w:jc w:val="center"/>
            </w:pPr>
            <w:r>
              <w:rPr>
                <w:sz w:val="19"/>
                <w:szCs w:val="19"/>
              </w:rPr>
              <w:t>$18.00</w:t>
            </w:r>
          </w:p>
        </w:tc>
        <w:tc>
          <w:tcPr>
            <w:tcW w:w="2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8E63709" w14:textId="77777777" w:rsidR="00455FEC" w:rsidRDefault="00000000">
            <w:pPr>
              <w:spacing w:after="40"/>
              <w:jc w:val="center"/>
            </w:pPr>
            <w:r>
              <w:rPr>
                <w:sz w:val="19"/>
                <w:szCs w:val="19"/>
              </w:rPr>
              <w:t>2</w:t>
            </w:r>
          </w:p>
        </w:tc>
      </w:tr>
    </w:tbl>
    <w:p w14:paraId="5783B5B4" w14:textId="77777777" w:rsidR="00455FEC" w:rsidRDefault="00455FEC">
      <w:pPr>
        <w:spacing w:after="80"/>
      </w:pPr>
    </w:p>
    <w:p w14:paraId="72DEA95B" w14:textId="77777777" w:rsidR="00455FEC" w:rsidRDefault="00000000">
      <w:pPr>
        <w:pStyle w:val="Heading2"/>
      </w:pPr>
      <w:proofErr w:type="gramStart"/>
      <w:r>
        <w:t>2.2  General</w:t>
      </w:r>
      <w:proofErr w:type="gramEnd"/>
      <w:r>
        <w:t xml:space="preserve"> rules</w:t>
      </w:r>
    </w:p>
    <w:p w14:paraId="631408A2" w14:textId="77777777" w:rsidR="00455FEC" w:rsidRDefault="00000000">
      <w:pPr>
        <w:pStyle w:val="ListParagraph"/>
        <w:numPr>
          <w:ilvl w:val="0"/>
          <w:numId w:val="2"/>
        </w:numPr>
        <w:spacing w:after="60"/>
      </w:pPr>
      <w:r>
        <w:rPr>
          <w:b/>
          <w:bCs/>
        </w:rPr>
        <w:t>Customers choose their own food.</w:t>
      </w:r>
      <w:r>
        <w:t xml:space="preserve"> The manager never chooses it. Use a documented deterministic rule or seeded </w:t>
      </w:r>
      <w:proofErr w:type="gramStart"/>
      <w:r>
        <w:t>randomness, and</w:t>
      </w:r>
      <w:proofErr w:type="gramEnd"/>
      <w:r>
        <w:t xml:space="preserve"> show the choice once the order is placed.</w:t>
      </w:r>
    </w:p>
    <w:p w14:paraId="129C235E" w14:textId="77777777" w:rsidR="00455FEC" w:rsidRDefault="00000000">
      <w:pPr>
        <w:pStyle w:val="ListParagraph"/>
        <w:numPr>
          <w:ilvl w:val="0"/>
          <w:numId w:val="2"/>
        </w:numPr>
        <w:spacing w:after="60"/>
      </w:pPr>
      <w:r>
        <w:rPr>
          <w:b/>
          <w:bCs/>
        </w:rPr>
        <w:t>Keep rules out of the UI.</w:t>
      </w:r>
      <w:r>
        <w:t xml:space="preserve"> The UI only collects the manager’s decisions and displays the state. Game rules belong in domain and control objects.</w:t>
      </w:r>
    </w:p>
    <w:p w14:paraId="0B0591F0" w14:textId="77777777" w:rsidR="00455FEC" w:rsidRDefault="00000000">
      <w:pPr>
        <w:pStyle w:val="ListParagraph"/>
        <w:numPr>
          <w:ilvl w:val="0"/>
          <w:numId w:val="2"/>
        </w:numPr>
        <w:spacing w:after="60"/>
      </w:pPr>
      <w:r>
        <w:rPr>
          <w:b/>
          <w:bCs/>
        </w:rPr>
        <w:t>Money.</w:t>
      </w:r>
      <w:r>
        <w:t xml:space="preserve"> If fractional prices arise, store amounts as integer cents. Display dollars with two decimals.</w:t>
      </w:r>
    </w:p>
    <w:p w14:paraId="6FBC4DEC" w14:textId="77777777" w:rsidR="00455FEC" w:rsidRDefault="00000000">
      <w:pPr>
        <w:pStyle w:val="ListParagraph"/>
        <w:numPr>
          <w:ilvl w:val="0"/>
          <w:numId w:val="2"/>
        </w:numPr>
        <w:spacing w:after="60"/>
      </w:pPr>
      <w:r>
        <w:rPr>
          <w:b/>
          <w:bCs/>
        </w:rPr>
        <w:t>Offline.</w:t>
      </w:r>
      <w:r>
        <w:t xml:space="preserve"> All mandatory features must work without network access.</w:t>
      </w:r>
    </w:p>
    <w:p w14:paraId="2606373E" w14:textId="77777777" w:rsidR="00455FEC" w:rsidRDefault="00000000">
      <w:pPr>
        <w:pStyle w:val="Heading1"/>
      </w:pPr>
      <w:proofErr w:type="gramStart"/>
      <w:r>
        <w:lastRenderedPageBreak/>
        <w:t>3  How</w:t>
      </w:r>
      <w:proofErr w:type="gramEnd"/>
      <w:r>
        <w:t xml:space="preserve"> a turn works</w:t>
      </w:r>
    </w:p>
    <w:p w14:paraId="57821D90" w14:textId="77777777" w:rsidR="00455FEC" w:rsidRDefault="00000000">
      <w:pPr>
        <w:pStyle w:val="Heading2"/>
      </w:pPr>
      <w:proofErr w:type="gramStart"/>
      <w:r>
        <w:t>3.1  Start</w:t>
      </w:r>
      <w:proofErr w:type="gramEnd"/>
      <w:r>
        <w:t>-of-turn display</w:t>
      </w:r>
    </w:p>
    <w:p w14:paraId="35B50790" w14:textId="77777777" w:rsidR="00455FEC" w:rsidRDefault="00000000">
      <w:pPr>
        <w:keepNext/>
        <w:spacing w:after="120"/>
      </w:pPr>
      <w:r>
        <w:t>At the start of every turn, show: the turn number, revenue, average satisfaction of paid customers, the waiting queue, occupied tables, each customer’s satisfaction, order status, and the staff tasks available.</w:t>
      </w:r>
    </w:p>
    <w:p w14:paraId="7CEFE884" w14:textId="77777777" w:rsidR="00455FEC" w:rsidRDefault="00000000">
      <w:pPr>
        <w:pStyle w:val="Heading2"/>
      </w:pPr>
      <w:proofErr w:type="gramStart"/>
      <w:r>
        <w:t>3.2  Turn</w:t>
      </w:r>
      <w:proofErr w:type="gramEnd"/>
      <w:r>
        <w:t xml:space="preserve"> steps</w:t>
      </w:r>
    </w:p>
    <w:p w14:paraId="1AB7FB8E" w14:textId="77777777" w:rsidR="00455FEC" w:rsidRDefault="00000000">
      <w:pPr>
        <w:keepNext/>
        <w:spacing w:after="120"/>
      </w:pPr>
      <w:r>
        <w:t>Each turn then runs these six steps in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55FEC" w14:paraId="4E62A49F" w14:textId="77777777">
        <w:tblPrEx>
          <w:tblCellMar>
            <w:top w:w="0" w:type="dxa"/>
            <w:bottom w:w="0" w:type="dxa"/>
          </w:tblCellMar>
        </w:tblPrEx>
        <w:trPr>
          <w:tblHeader/>
        </w:trPr>
        <w:tc>
          <w:tcPr>
            <w:tcW w:w="22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1F3A23C5" w14:textId="77777777" w:rsidR="00455FEC" w:rsidRDefault="00000000">
            <w:pPr>
              <w:keepNext/>
              <w:spacing w:after="40"/>
            </w:pPr>
            <w:r>
              <w:rPr>
                <w:b/>
                <w:bCs/>
                <w:color w:val="FFFFFF"/>
                <w:sz w:val="19"/>
                <w:szCs w:val="19"/>
              </w:rPr>
              <w:t>Step</w:t>
            </w:r>
          </w:p>
        </w:tc>
        <w:tc>
          <w:tcPr>
            <w:tcW w:w="71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147B045A" w14:textId="77777777" w:rsidR="00455FEC" w:rsidRDefault="00000000">
            <w:pPr>
              <w:keepNext/>
              <w:spacing w:after="40"/>
            </w:pPr>
            <w:r>
              <w:rPr>
                <w:b/>
                <w:bCs/>
                <w:color w:val="FFFFFF"/>
                <w:sz w:val="19"/>
                <w:szCs w:val="19"/>
              </w:rPr>
              <w:t>What happens</w:t>
            </w:r>
          </w:p>
        </w:tc>
      </w:tr>
      <w:tr w:rsidR="00455FEC" w14:paraId="626AB1AD"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39523CE2" w14:textId="77777777" w:rsidR="00455FEC" w:rsidRDefault="00000000">
            <w:pPr>
              <w:keepNext/>
              <w:spacing w:after="40"/>
            </w:pPr>
            <w:proofErr w:type="gramStart"/>
            <w:r>
              <w:rPr>
                <w:b/>
                <w:bCs/>
                <w:sz w:val="19"/>
                <w:szCs w:val="19"/>
              </w:rPr>
              <w:t>1  Arrivals</w:t>
            </w:r>
            <w:proofErr w:type="gramEnd"/>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2F66AC4" w14:textId="77777777" w:rsidR="00455FEC" w:rsidRDefault="00000000">
            <w:pPr>
              <w:keepNext/>
              <w:spacing w:after="40"/>
            </w:pPr>
            <w:r>
              <w:rPr>
                <w:sz w:val="19"/>
                <w:szCs w:val="19"/>
              </w:rPr>
              <w:t>The scheduled customer joins the waiting queue with satisfaction 100.</w:t>
            </w:r>
          </w:p>
        </w:tc>
      </w:tr>
      <w:tr w:rsidR="00455FEC" w14:paraId="1D0F468E"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322F16D6" w14:textId="77777777" w:rsidR="00455FEC" w:rsidRDefault="00000000">
            <w:pPr>
              <w:keepNext/>
              <w:spacing w:after="40"/>
            </w:pPr>
            <w:proofErr w:type="gramStart"/>
            <w:r>
              <w:rPr>
                <w:b/>
                <w:bCs/>
                <w:sz w:val="19"/>
                <w:szCs w:val="19"/>
              </w:rPr>
              <w:t>2  Manager</w:t>
            </w:r>
            <w:proofErr w:type="gramEnd"/>
            <w:r>
              <w:rPr>
                <w:b/>
                <w:bCs/>
                <w:sz w:val="19"/>
                <w:szCs w:val="19"/>
              </w:rPr>
              <w:t xml:space="preserve"> choices</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38BD32D" w14:textId="77777777" w:rsidR="00455FEC" w:rsidRDefault="00000000">
            <w:pPr>
              <w:keepNext/>
              <w:spacing w:after="40"/>
            </w:pPr>
            <w:r>
              <w:rPr>
                <w:b/>
                <w:bCs/>
                <w:sz w:val="19"/>
                <w:szCs w:val="19"/>
              </w:rPr>
              <w:t>Waiter:</w:t>
            </w:r>
            <w:r>
              <w:rPr>
                <w:sz w:val="19"/>
                <w:szCs w:val="19"/>
              </w:rPr>
              <w:t xml:space="preserve"> choose at most one </w:t>
            </w:r>
            <w:proofErr w:type="gramStart"/>
            <w:r>
              <w:rPr>
                <w:sz w:val="19"/>
                <w:szCs w:val="19"/>
              </w:rPr>
              <w:t>task, or</w:t>
            </w:r>
            <w:proofErr w:type="gramEnd"/>
            <w:r>
              <w:rPr>
                <w:sz w:val="19"/>
                <w:szCs w:val="19"/>
              </w:rPr>
              <w:t xml:space="preserve"> Wait: seat one queued customer at a free table, take one seated customer’s order, or serve one READY order.</w:t>
            </w:r>
          </w:p>
          <w:p w14:paraId="36315178" w14:textId="77777777" w:rsidR="00455FEC" w:rsidRDefault="00000000">
            <w:pPr>
              <w:keepNext/>
              <w:spacing w:after="40"/>
            </w:pPr>
            <w:r>
              <w:rPr>
                <w:b/>
                <w:bCs/>
                <w:sz w:val="19"/>
                <w:szCs w:val="19"/>
              </w:rPr>
              <w:t>Chef:</w:t>
            </w:r>
            <w:r>
              <w:rPr>
                <w:sz w:val="19"/>
                <w:szCs w:val="19"/>
              </w:rPr>
              <w:t xml:space="preserve"> choose at most one order to advance by one preparation </w:t>
            </w:r>
            <w:proofErr w:type="gramStart"/>
            <w:r>
              <w:rPr>
                <w:sz w:val="19"/>
                <w:szCs w:val="19"/>
              </w:rPr>
              <w:t>unit, or</w:t>
            </w:r>
            <w:proofErr w:type="gramEnd"/>
            <w:r>
              <w:rPr>
                <w:sz w:val="19"/>
                <w:szCs w:val="19"/>
              </w:rPr>
              <w:t xml:space="preserve"> Wait. The Chef may work on an order the Waiter took this turn.</w:t>
            </w:r>
          </w:p>
        </w:tc>
      </w:tr>
      <w:tr w:rsidR="00455FEC" w14:paraId="7E427AEB"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6E1286E1" w14:textId="77777777" w:rsidR="00455FEC" w:rsidRDefault="00000000">
            <w:pPr>
              <w:keepNext/>
              <w:spacing w:after="40"/>
            </w:pPr>
            <w:proofErr w:type="gramStart"/>
            <w:r>
              <w:rPr>
                <w:b/>
                <w:bCs/>
                <w:sz w:val="19"/>
                <w:szCs w:val="19"/>
              </w:rPr>
              <w:t>3  Kitchen</w:t>
            </w:r>
            <w:proofErr w:type="gramEnd"/>
            <w:r>
              <w:rPr>
                <w:b/>
                <w:bCs/>
                <w:sz w:val="19"/>
                <w:szCs w:val="19"/>
              </w:rPr>
              <w:t xml:space="preserve"> and serving</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7CD6903" w14:textId="77777777" w:rsidR="00455FEC" w:rsidRDefault="00000000">
            <w:pPr>
              <w:keepNext/>
              <w:spacing w:after="40"/>
            </w:pPr>
            <w:r>
              <w:rPr>
                <w:sz w:val="19"/>
                <w:szCs w:val="19"/>
              </w:rPr>
              <w:t>The Waiter acts before the Chef. When an order’s last preparation unit is done, it becomes READY. A dish can be served only if it was already READY when the Waiter acts, so a dish finished this turn is served next turn at the earliest. Serving sets it to SERVED.</w:t>
            </w:r>
          </w:p>
        </w:tc>
      </w:tr>
      <w:tr w:rsidR="00455FEC" w14:paraId="5170BD52"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5772799D" w14:textId="77777777" w:rsidR="00455FEC" w:rsidRDefault="00000000">
            <w:pPr>
              <w:keepNext/>
              <w:spacing w:after="40"/>
            </w:pPr>
            <w:proofErr w:type="gramStart"/>
            <w:r>
              <w:rPr>
                <w:b/>
                <w:bCs/>
                <w:sz w:val="19"/>
                <w:szCs w:val="19"/>
              </w:rPr>
              <w:t>4  Eating</w:t>
            </w:r>
            <w:proofErr w:type="gramEnd"/>
            <w:r>
              <w:rPr>
                <w:b/>
                <w:bCs/>
                <w:sz w:val="19"/>
                <w:szCs w:val="19"/>
              </w:rPr>
              <w:t xml:space="preserve"> and payment</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DB059C5" w14:textId="77777777" w:rsidR="00455FEC" w:rsidRDefault="00000000">
            <w:pPr>
              <w:keepNext/>
              <w:spacing w:after="40"/>
            </w:pPr>
            <w:r>
              <w:rPr>
                <w:sz w:val="19"/>
                <w:szCs w:val="19"/>
              </w:rPr>
              <w:t>A customer served on an earlier turn finishes one full turn of eating and becomes READY_TO_PAY. The Cashier automatically handles at most one READY_TO_PAY customer per turn, oldest first. A customer who became READY_TO_PAY this turn pays next turn at the earliest. Payment adds the bill to revenue, marks the customer and order PAID, and frees the table.</w:t>
            </w:r>
          </w:p>
        </w:tc>
      </w:tr>
      <w:tr w:rsidR="00455FEC" w14:paraId="148349C3"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6D1BDC10" w14:textId="77777777" w:rsidR="00455FEC" w:rsidRDefault="00000000">
            <w:pPr>
              <w:keepNext/>
              <w:spacing w:after="40"/>
            </w:pPr>
            <w:proofErr w:type="gramStart"/>
            <w:r>
              <w:rPr>
                <w:b/>
                <w:bCs/>
                <w:sz w:val="19"/>
                <w:szCs w:val="19"/>
              </w:rPr>
              <w:t>5  Waiting</w:t>
            </w:r>
            <w:proofErr w:type="gramEnd"/>
            <w:r>
              <w:rPr>
                <w:b/>
                <w:bCs/>
                <w:sz w:val="19"/>
                <w:szCs w:val="19"/>
              </w:rPr>
              <w:t xml:space="preserve"> and abandonment</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0D63384" w14:textId="77777777" w:rsidR="00455FEC" w:rsidRDefault="00000000">
            <w:pPr>
              <w:keepNext/>
              <w:spacing w:after="40"/>
            </w:pPr>
            <w:r>
              <w:rPr>
                <w:sz w:val="19"/>
                <w:szCs w:val="19"/>
              </w:rPr>
              <w:t>At turn end, every waiting or seated customer who has not been served loses satisfaction (Regular: 8 points, minimum 0). A customer who reaches 0 leaves without paying: cancel any unfinished order and free the table. Customers who are served, eating or ready to pay lose nothing.</w:t>
            </w:r>
          </w:p>
        </w:tc>
      </w:tr>
      <w:tr w:rsidR="00455FEC" w14:paraId="031678C9"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0BB18C85" w14:textId="77777777" w:rsidR="00455FEC" w:rsidRDefault="00000000">
            <w:pPr>
              <w:spacing w:after="40"/>
            </w:pPr>
            <w:proofErr w:type="gramStart"/>
            <w:r>
              <w:rPr>
                <w:b/>
                <w:bCs/>
                <w:sz w:val="19"/>
                <w:szCs w:val="19"/>
              </w:rPr>
              <w:t>6  Result</w:t>
            </w:r>
            <w:proofErr w:type="gramEnd"/>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5687327" w14:textId="77777777" w:rsidR="00455FEC" w:rsidRDefault="00000000">
            <w:pPr>
              <w:spacing w:after="40"/>
            </w:pPr>
            <w:r>
              <w:rPr>
                <w:sz w:val="19"/>
                <w:szCs w:val="19"/>
              </w:rPr>
              <w:t xml:space="preserve">The game always runs all 18 turns; there is no early ending. After turn 18: </w:t>
            </w:r>
            <w:r>
              <w:rPr>
                <w:b/>
                <w:bCs/>
                <w:sz w:val="19"/>
                <w:szCs w:val="19"/>
              </w:rPr>
              <w:t>Victory</w:t>
            </w:r>
            <w:r>
              <w:rPr>
                <w:sz w:val="19"/>
                <w:szCs w:val="19"/>
              </w:rPr>
              <w:t xml:space="preserve"> if all three targets in Section 2.1 are met, otherwise </w:t>
            </w:r>
            <w:r>
              <w:rPr>
                <w:b/>
                <w:bCs/>
                <w:sz w:val="19"/>
                <w:szCs w:val="19"/>
              </w:rPr>
              <w:t>Defeat</w:t>
            </w:r>
            <w:r>
              <w:rPr>
                <w:sz w:val="19"/>
                <w:szCs w:val="19"/>
              </w:rPr>
              <w:t>.</w:t>
            </w:r>
          </w:p>
        </w:tc>
      </w:tr>
    </w:tbl>
    <w:p w14:paraId="102473CA" w14:textId="77777777" w:rsidR="00455FEC" w:rsidRDefault="00455FEC">
      <w:pPr>
        <w:spacing w:after="80"/>
      </w:pPr>
    </w:p>
    <w:p w14:paraId="617ACBC6" w14:textId="77777777" w:rsidR="00455FEC" w:rsidRDefault="00000000">
      <w:pPr>
        <w:pStyle w:val="Heading2"/>
      </w:pPr>
      <w:proofErr w:type="gramStart"/>
      <w:r>
        <w:lastRenderedPageBreak/>
        <w:t>3.3  Example</w:t>
      </w:r>
      <w:proofErr w:type="gramEnd"/>
      <w:r>
        <w:t>: one customer from arrival to payment</w:t>
      </w:r>
    </w:p>
    <w:p w14:paraId="3EE84F09" w14:textId="77777777" w:rsidR="00455FEC" w:rsidRDefault="00000000">
      <w:pPr>
        <w:keepNext/>
        <w:spacing w:after="120"/>
      </w:pPr>
      <w:r>
        <w:t>This example follows one Regular customer who orders Pasta (2 preparation units) and gets the manager’s full attention.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760"/>
        <w:gridCol w:w="2700"/>
      </w:tblGrid>
      <w:tr w:rsidR="00455FEC" w14:paraId="6ED8B7D2" w14:textId="77777777">
        <w:tblPrEx>
          <w:tblCellMar>
            <w:top w:w="0" w:type="dxa"/>
            <w:bottom w:w="0" w:type="dxa"/>
          </w:tblCellMar>
        </w:tblPrEx>
        <w:trPr>
          <w:tblHeader/>
        </w:trPr>
        <w:tc>
          <w:tcPr>
            <w:tcW w:w="9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712CD985" w14:textId="77777777" w:rsidR="00455FEC" w:rsidRDefault="00000000">
            <w:pPr>
              <w:keepNext/>
              <w:spacing w:after="40"/>
              <w:jc w:val="center"/>
            </w:pPr>
            <w:r>
              <w:rPr>
                <w:b/>
                <w:bCs/>
                <w:color w:val="FFFFFF"/>
                <w:sz w:val="19"/>
                <w:szCs w:val="19"/>
              </w:rPr>
              <w:t>Turn</w:t>
            </w:r>
          </w:p>
        </w:tc>
        <w:tc>
          <w:tcPr>
            <w:tcW w:w="57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60A1A792" w14:textId="77777777" w:rsidR="00455FEC" w:rsidRDefault="00000000">
            <w:pPr>
              <w:keepNext/>
              <w:spacing w:after="40"/>
            </w:pPr>
            <w:r>
              <w:rPr>
                <w:b/>
                <w:bCs/>
                <w:color w:val="FFFFFF"/>
                <w:sz w:val="19"/>
                <w:szCs w:val="19"/>
              </w:rPr>
              <w:t>What happens</w:t>
            </w:r>
          </w:p>
        </w:tc>
        <w:tc>
          <w:tcPr>
            <w:tcW w:w="27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34A66761" w14:textId="77777777" w:rsidR="00455FEC" w:rsidRDefault="00000000">
            <w:pPr>
              <w:keepNext/>
              <w:spacing w:after="40"/>
            </w:pPr>
            <w:r>
              <w:rPr>
                <w:b/>
                <w:bCs/>
                <w:color w:val="FFFFFF"/>
                <w:sz w:val="19"/>
                <w:szCs w:val="19"/>
              </w:rPr>
              <w:t>Satisfaction at turn end</w:t>
            </w:r>
          </w:p>
        </w:tc>
      </w:tr>
      <w:tr w:rsidR="00455FEC" w14:paraId="446B2653" w14:textId="77777777">
        <w:tblPrEx>
          <w:tblCellMar>
            <w:top w:w="0" w:type="dxa"/>
            <w:bottom w:w="0" w:type="dxa"/>
          </w:tblCellMar>
        </w:tblPrEx>
        <w:trPr>
          <w:cantSplit/>
        </w:trPr>
        <w:tc>
          <w:tcPr>
            <w:tcW w:w="9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B10ED5A" w14:textId="77777777" w:rsidR="00455FEC" w:rsidRDefault="00000000">
            <w:pPr>
              <w:keepNext/>
              <w:spacing w:after="40"/>
              <w:jc w:val="center"/>
            </w:pPr>
            <w:r>
              <w:rPr>
                <w:sz w:val="19"/>
                <w:szCs w:val="19"/>
              </w:rPr>
              <w:t>1</w:t>
            </w:r>
          </w:p>
        </w:tc>
        <w:tc>
          <w:tcPr>
            <w:tcW w:w="57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36E4521" w14:textId="77777777" w:rsidR="00455FEC" w:rsidRDefault="00000000">
            <w:pPr>
              <w:keepNext/>
              <w:spacing w:after="40"/>
            </w:pPr>
            <w:r>
              <w:rPr>
                <w:sz w:val="19"/>
                <w:szCs w:val="19"/>
              </w:rPr>
              <w:t>Arrives (100). Waiter seats the customer.</w:t>
            </w:r>
          </w:p>
        </w:tc>
        <w:tc>
          <w:tcPr>
            <w:tcW w:w="2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85EB5A3" w14:textId="77777777" w:rsidR="00455FEC" w:rsidRDefault="00000000">
            <w:pPr>
              <w:keepNext/>
              <w:spacing w:after="40"/>
            </w:pPr>
            <w:r>
              <w:rPr>
                <w:sz w:val="19"/>
                <w:szCs w:val="19"/>
              </w:rPr>
              <w:t>92 (seated, not served)</w:t>
            </w:r>
          </w:p>
        </w:tc>
      </w:tr>
      <w:tr w:rsidR="00455FEC" w14:paraId="5A876533" w14:textId="77777777">
        <w:tblPrEx>
          <w:tblCellMar>
            <w:top w:w="0" w:type="dxa"/>
            <w:bottom w:w="0" w:type="dxa"/>
          </w:tblCellMar>
        </w:tblPrEx>
        <w:trPr>
          <w:cantSplit/>
        </w:trPr>
        <w:tc>
          <w:tcPr>
            <w:tcW w:w="9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DAA1E82" w14:textId="77777777" w:rsidR="00455FEC" w:rsidRDefault="00000000">
            <w:pPr>
              <w:keepNext/>
              <w:spacing w:after="40"/>
              <w:jc w:val="center"/>
            </w:pPr>
            <w:r>
              <w:rPr>
                <w:sz w:val="19"/>
                <w:szCs w:val="19"/>
              </w:rPr>
              <w:t>2</w:t>
            </w:r>
          </w:p>
        </w:tc>
        <w:tc>
          <w:tcPr>
            <w:tcW w:w="57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26151B1" w14:textId="77777777" w:rsidR="00455FEC" w:rsidRDefault="00000000">
            <w:pPr>
              <w:keepNext/>
              <w:spacing w:after="40"/>
            </w:pPr>
            <w:r>
              <w:rPr>
                <w:sz w:val="19"/>
                <w:szCs w:val="19"/>
              </w:rPr>
              <w:t>Waiter takes the Pasta order. Chef does unit 1 of 2.</w:t>
            </w:r>
          </w:p>
        </w:tc>
        <w:tc>
          <w:tcPr>
            <w:tcW w:w="2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A87E5CA" w14:textId="77777777" w:rsidR="00455FEC" w:rsidRDefault="00000000">
            <w:pPr>
              <w:keepNext/>
              <w:spacing w:after="40"/>
            </w:pPr>
            <w:r>
              <w:rPr>
                <w:sz w:val="19"/>
                <w:szCs w:val="19"/>
              </w:rPr>
              <w:t>84</w:t>
            </w:r>
          </w:p>
        </w:tc>
      </w:tr>
      <w:tr w:rsidR="00455FEC" w14:paraId="359F4B8D" w14:textId="77777777">
        <w:tblPrEx>
          <w:tblCellMar>
            <w:top w:w="0" w:type="dxa"/>
            <w:bottom w:w="0" w:type="dxa"/>
          </w:tblCellMar>
        </w:tblPrEx>
        <w:trPr>
          <w:cantSplit/>
        </w:trPr>
        <w:tc>
          <w:tcPr>
            <w:tcW w:w="9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742482C" w14:textId="77777777" w:rsidR="00455FEC" w:rsidRDefault="00000000">
            <w:pPr>
              <w:keepNext/>
              <w:spacing w:after="40"/>
              <w:jc w:val="center"/>
            </w:pPr>
            <w:r>
              <w:rPr>
                <w:sz w:val="19"/>
                <w:szCs w:val="19"/>
              </w:rPr>
              <w:t>3</w:t>
            </w:r>
          </w:p>
        </w:tc>
        <w:tc>
          <w:tcPr>
            <w:tcW w:w="57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4D77003" w14:textId="77777777" w:rsidR="00455FEC" w:rsidRDefault="00000000">
            <w:pPr>
              <w:keepNext/>
              <w:spacing w:after="40"/>
            </w:pPr>
            <w:r>
              <w:rPr>
                <w:sz w:val="19"/>
                <w:szCs w:val="19"/>
              </w:rPr>
              <w:t>Chef does unit 2 of 2: order is READY. The Waiter cannot serve it this turn.</w:t>
            </w:r>
          </w:p>
        </w:tc>
        <w:tc>
          <w:tcPr>
            <w:tcW w:w="2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7F10D7D" w14:textId="77777777" w:rsidR="00455FEC" w:rsidRDefault="00000000">
            <w:pPr>
              <w:keepNext/>
              <w:spacing w:after="40"/>
            </w:pPr>
            <w:r>
              <w:rPr>
                <w:sz w:val="19"/>
                <w:szCs w:val="19"/>
              </w:rPr>
              <w:t>76</w:t>
            </w:r>
          </w:p>
        </w:tc>
      </w:tr>
      <w:tr w:rsidR="00455FEC" w14:paraId="7940A7A9" w14:textId="77777777">
        <w:tblPrEx>
          <w:tblCellMar>
            <w:top w:w="0" w:type="dxa"/>
            <w:bottom w:w="0" w:type="dxa"/>
          </w:tblCellMar>
        </w:tblPrEx>
        <w:trPr>
          <w:cantSplit/>
        </w:trPr>
        <w:tc>
          <w:tcPr>
            <w:tcW w:w="9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B224394" w14:textId="77777777" w:rsidR="00455FEC" w:rsidRDefault="00000000">
            <w:pPr>
              <w:keepNext/>
              <w:spacing w:after="40"/>
              <w:jc w:val="center"/>
            </w:pPr>
            <w:r>
              <w:rPr>
                <w:sz w:val="19"/>
                <w:szCs w:val="19"/>
              </w:rPr>
              <w:t>4</w:t>
            </w:r>
          </w:p>
        </w:tc>
        <w:tc>
          <w:tcPr>
            <w:tcW w:w="57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C875910" w14:textId="77777777" w:rsidR="00455FEC" w:rsidRDefault="00000000">
            <w:pPr>
              <w:keepNext/>
              <w:spacing w:after="40"/>
            </w:pPr>
            <w:r>
              <w:rPr>
                <w:sz w:val="19"/>
                <w:szCs w:val="19"/>
              </w:rPr>
              <w:t>Waiter serves: SERVED.</w:t>
            </w:r>
          </w:p>
        </w:tc>
        <w:tc>
          <w:tcPr>
            <w:tcW w:w="2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F707B8D" w14:textId="77777777" w:rsidR="00455FEC" w:rsidRDefault="00000000">
            <w:pPr>
              <w:keepNext/>
              <w:spacing w:after="40"/>
            </w:pPr>
            <w:r>
              <w:rPr>
                <w:sz w:val="19"/>
                <w:szCs w:val="19"/>
              </w:rPr>
              <w:t>76 (no further loss)</w:t>
            </w:r>
          </w:p>
        </w:tc>
      </w:tr>
      <w:tr w:rsidR="00455FEC" w14:paraId="74FD7DBB" w14:textId="77777777">
        <w:tblPrEx>
          <w:tblCellMar>
            <w:top w:w="0" w:type="dxa"/>
            <w:bottom w:w="0" w:type="dxa"/>
          </w:tblCellMar>
        </w:tblPrEx>
        <w:trPr>
          <w:cantSplit/>
        </w:trPr>
        <w:tc>
          <w:tcPr>
            <w:tcW w:w="9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06CFDA0" w14:textId="77777777" w:rsidR="00455FEC" w:rsidRDefault="00000000">
            <w:pPr>
              <w:keepNext/>
              <w:spacing w:after="40"/>
              <w:jc w:val="center"/>
            </w:pPr>
            <w:r>
              <w:rPr>
                <w:sz w:val="19"/>
                <w:szCs w:val="19"/>
              </w:rPr>
              <w:t>5</w:t>
            </w:r>
          </w:p>
        </w:tc>
        <w:tc>
          <w:tcPr>
            <w:tcW w:w="57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04AA716" w14:textId="77777777" w:rsidR="00455FEC" w:rsidRDefault="00000000">
            <w:pPr>
              <w:keepNext/>
              <w:spacing w:after="40"/>
            </w:pPr>
            <w:r>
              <w:rPr>
                <w:sz w:val="19"/>
                <w:szCs w:val="19"/>
              </w:rPr>
              <w:t>Customer finishes eating: READY_TO_PAY.</w:t>
            </w:r>
          </w:p>
        </w:tc>
        <w:tc>
          <w:tcPr>
            <w:tcW w:w="2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AF8C72B" w14:textId="77777777" w:rsidR="00455FEC" w:rsidRDefault="00000000">
            <w:pPr>
              <w:keepNext/>
              <w:spacing w:after="40"/>
            </w:pPr>
            <w:r>
              <w:rPr>
                <w:sz w:val="19"/>
                <w:szCs w:val="19"/>
              </w:rPr>
              <w:t>76</w:t>
            </w:r>
          </w:p>
        </w:tc>
      </w:tr>
      <w:tr w:rsidR="00455FEC" w14:paraId="394FFF44" w14:textId="77777777">
        <w:tblPrEx>
          <w:tblCellMar>
            <w:top w:w="0" w:type="dxa"/>
            <w:bottom w:w="0" w:type="dxa"/>
          </w:tblCellMar>
        </w:tblPrEx>
        <w:trPr>
          <w:cantSplit/>
        </w:trPr>
        <w:tc>
          <w:tcPr>
            <w:tcW w:w="9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BCD6938" w14:textId="77777777" w:rsidR="00455FEC" w:rsidRDefault="00000000">
            <w:pPr>
              <w:spacing w:after="40"/>
              <w:jc w:val="center"/>
            </w:pPr>
            <w:r>
              <w:rPr>
                <w:sz w:val="19"/>
                <w:szCs w:val="19"/>
              </w:rPr>
              <w:t>6</w:t>
            </w:r>
          </w:p>
        </w:tc>
        <w:tc>
          <w:tcPr>
            <w:tcW w:w="57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24A4D9A" w14:textId="77777777" w:rsidR="00455FEC" w:rsidRDefault="00000000">
            <w:pPr>
              <w:spacing w:after="40"/>
            </w:pPr>
            <w:r>
              <w:rPr>
                <w:sz w:val="19"/>
                <w:szCs w:val="19"/>
              </w:rPr>
              <w:t>Cashier collects $18.00: PAID, table freed. Satisfaction 76 is recorded.</w:t>
            </w:r>
          </w:p>
        </w:tc>
        <w:tc>
          <w:tcPr>
            <w:tcW w:w="2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78FF8FF" w14:textId="77777777" w:rsidR="00455FEC" w:rsidRDefault="00000000">
            <w:pPr>
              <w:spacing w:after="40"/>
            </w:pPr>
            <w:r>
              <w:rPr>
                <w:sz w:val="19"/>
                <w:szCs w:val="19"/>
              </w:rPr>
              <w:t>—</w:t>
            </w:r>
          </w:p>
        </w:tc>
      </w:tr>
    </w:tbl>
    <w:p w14:paraId="4D00A91F" w14:textId="77777777" w:rsidR="00455FEC" w:rsidRDefault="00455FEC">
      <w:pPr>
        <w:spacing w:after="80"/>
      </w:pPr>
    </w:p>
    <w:p w14:paraId="2D64E6CD" w14:textId="77777777" w:rsidR="00455FEC" w:rsidRDefault="00000000">
      <w:pPr>
        <w:pStyle w:val="Heading2"/>
      </w:pPr>
      <w:proofErr w:type="gramStart"/>
      <w:r>
        <w:t>3.4  Rules</w:t>
      </w:r>
      <w:proofErr w:type="gramEnd"/>
      <w:r>
        <w:t xml:space="preserve"> that always apply</w:t>
      </w:r>
    </w:p>
    <w:p w14:paraId="12F70677" w14:textId="77777777" w:rsidR="00455FEC" w:rsidRDefault="00000000">
      <w:pPr>
        <w:pStyle w:val="ListParagraph"/>
        <w:numPr>
          <w:ilvl w:val="0"/>
          <w:numId w:val="2"/>
        </w:numPr>
        <w:spacing w:after="60"/>
      </w:pPr>
      <w:r>
        <w:t>A Waiter completes at most one task per turn.</w:t>
      </w:r>
    </w:p>
    <w:p w14:paraId="29BFBB5A" w14:textId="77777777" w:rsidR="00455FEC" w:rsidRDefault="00000000">
      <w:pPr>
        <w:pStyle w:val="ListParagraph"/>
        <w:numPr>
          <w:ilvl w:val="0"/>
          <w:numId w:val="2"/>
        </w:numPr>
        <w:spacing w:after="60"/>
      </w:pPr>
      <w:r>
        <w:t>A table stays occupied until its customer pays or leaves.</w:t>
      </w:r>
    </w:p>
    <w:p w14:paraId="3B834768" w14:textId="77777777" w:rsidR="00455FEC" w:rsidRDefault="00000000">
      <w:pPr>
        <w:pStyle w:val="ListParagraph"/>
        <w:numPr>
          <w:ilvl w:val="0"/>
          <w:numId w:val="2"/>
        </w:numPr>
        <w:spacing w:after="60"/>
      </w:pPr>
      <w:r>
        <w:t>A customer cannot eat before being served. The Cashier cannot charge before READY_TO_PAY.</w:t>
      </w:r>
    </w:p>
    <w:p w14:paraId="36574736" w14:textId="77777777" w:rsidR="00455FEC" w:rsidRDefault="00000000">
      <w:pPr>
        <w:pStyle w:val="ListParagraph"/>
        <w:numPr>
          <w:ilvl w:val="0"/>
          <w:numId w:val="2"/>
        </w:numPr>
        <w:spacing w:after="60"/>
      </w:pPr>
      <w:r>
        <w:t>An invalid choice must explain why it failed and let the manager choose again, without using up the staff task.</w:t>
      </w:r>
    </w:p>
    <w:p w14:paraId="4D53A1B5" w14:textId="77777777" w:rsidR="00455FEC" w:rsidRDefault="00000000">
      <w:pPr>
        <w:pStyle w:val="ListParagraph"/>
        <w:numPr>
          <w:ilvl w:val="0"/>
          <w:numId w:val="2"/>
        </w:numPr>
        <w:spacing w:after="60"/>
      </w:pPr>
      <w:r>
        <w:t>Revenue never includes unpaid or abandoned orders.</w:t>
      </w:r>
    </w:p>
    <w:p w14:paraId="1C6F7459" w14:textId="77777777" w:rsidR="00455FEC" w:rsidRDefault="00000000">
      <w:pPr>
        <w:pStyle w:val="ListParagraph"/>
        <w:numPr>
          <w:ilvl w:val="0"/>
          <w:numId w:val="2"/>
        </w:numPr>
        <w:spacing w:after="60"/>
      </w:pPr>
      <w:r>
        <w:t>The customer who arrives on turn 16 cannot finish paying within 18 turns, so at most five customers can pay. This is intended, not a bug.</w:t>
      </w:r>
    </w:p>
    <w:p w14:paraId="7ACF3AC4" w14:textId="77777777" w:rsidR="00455FEC" w:rsidRDefault="00000000">
      <w:pPr>
        <w:pStyle w:val="Heading2"/>
      </w:pPr>
      <w:proofErr w:type="gramStart"/>
      <w:r>
        <w:t>3.5  End</w:t>
      </w:r>
      <w:proofErr w:type="gramEnd"/>
      <w:r>
        <w:t>-of-turn results</w:t>
      </w:r>
    </w:p>
    <w:p w14:paraId="7B0E797F" w14:textId="77777777" w:rsidR="00455FEC" w:rsidRDefault="00000000">
      <w:pPr>
        <w:keepNext/>
        <w:spacing w:after="120"/>
      </w:pPr>
      <w:r>
        <w:t>Show the served count, unhappy departures, revenue, average satisfaction of paid customers, and turns used. The average uses the satisfaction recorded when each customer pays. If no one has paid yet, show N/A.</w:t>
      </w:r>
    </w:p>
    <w:p w14:paraId="7557E68F" w14:textId="77777777" w:rsidR="00455FEC" w:rsidRDefault="00000000">
      <w:pPr>
        <w:pStyle w:val="Heading1"/>
      </w:pPr>
      <w:proofErr w:type="gramStart"/>
      <w:r>
        <w:t>4  The</w:t>
      </w:r>
      <w:proofErr w:type="gramEnd"/>
      <w:r>
        <w:t xml:space="preserve"> three stages</w:t>
      </w:r>
    </w:p>
    <w:p w14:paraId="4834EBAB" w14:textId="77777777" w:rsidR="00455FEC" w:rsidRDefault="00000000">
      <w:pPr>
        <w:keepNext/>
        <w:spacing w:after="120"/>
      </w:pPr>
      <w:r>
        <w:t xml:space="preserve">Each stage is a separate runnable version tagged in GitHub, and each </w:t>
      </w:r>
      <w:proofErr w:type="gramStart"/>
      <w:r>
        <w:t>builds</w:t>
      </w:r>
      <w:proofErr w:type="gramEnd"/>
      <w:r>
        <w:t xml:space="preserve"> on the one before.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260"/>
        <w:gridCol w:w="1500"/>
      </w:tblGrid>
      <w:tr w:rsidR="00455FEC" w14:paraId="767D168F" w14:textId="77777777">
        <w:tblPrEx>
          <w:tblCellMar>
            <w:top w:w="0" w:type="dxa"/>
            <w:bottom w:w="0" w:type="dxa"/>
          </w:tblCellMar>
        </w:tblPrEx>
        <w:trPr>
          <w:tblHeader/>
        </w:trPr>
        <w:tc>
          <w:tcPr>
            <w:tcW w:w="26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3141D25E" w14:textId="77777777" w:rsidR="00455FEC" w:rsidRDefault="00000000">
            <w:pPr>
              <w:keepNext/>
              <w:spacing w:after="40"/>
            </w:pPr>
            <w:r>
              <w:rPr>
                <w:b/>
                <w:bCs/>
                <w:color w:val="FFFFFF"/>
                <w:sz w:val="19"/>
                <w:szCs w:val="19"/>
              </w:rPr>
              <w:t>Stage</w:t>
            </w:r>
          </w:p>
        </w:tc>
        <w:tc>
          <w:tcPr>
            <w:tcW w:w="52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4530326B" w14:textId="77777777" w:rsidR="00455FEC" w:rsidRDefault="00000000">
            <w:pPr>
              <w:keepNext/>
              <w:spacing w:after="40"/>
            </w:pPr>
            <w:r>
              <w:rPr>
                <w:b/>
                <w:bCs/>
                <w:color w:val="FFFFFF"/>
                <w:sz w:val="19"/>
                <w:szCs w:val="19"/>
              </w:rPr>
              <w:t>Adds</w:t>
            </w:r>
          </w:p>
        </w:tc>
        <w:tc>
          <w:tcPr>
            <w:tcW w:w="15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650B1DA4" w14:textId="77777777" w:rsidR="00455FEC" w:rsidRDefault="00000000">
            <w:pPr>
              <w:keepNext/>
              <w:spacing w:after="40"/>
            </w:pPr>
            <w:r>
              <w:rPr>
                <w:b/>
                <w:bCs/>
                <w:color w:val="FFFFFF"/>
                <w:sz w:val="19"/>
                <w:szCs w:val="19"/>
              </w:rPr>
              <w:t>Git tag</w:t>
            </w:r>
          </w:p>
        </w:tc>
      </w:tr>
      <w:tr w:rsidR="00455FEC" w14:paraId="382DDC3E" w14:textId="77777777">
        <w:tblPrEx>
          <w:tblCellMar>
            <w:top w:w="0" w:type="dxa"/>
            <w:bottom w:w="0" w:type="dxa"/>
          </w:tblCellMar>
        </w:tblPrEx>
        <w:trPr>
          <w:cantSplit/>
        </w:trPr>
        <w:tc>
          <w:tcPr>
            <w:tcW w:w="26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37D76110" w14:textId="77777777" w:rsidR="00455FEC" w:rsidRDefault="00000000">
            <w:pPr>
              <w:keepNext/>
              <w:spacing w:after="40"/>
            </w:pPr>
            <w:proofErr w:type="gramStart"/>
            <w:r>
              <w:rPr>
                <w:b/>
                <w:bCs/>
                <w:sz w:val="19"/>
                <w:szCs w:val="19"/>
              </w:rPr>
              <w:t>1  Basic</w:t>
            </w:r>
            <w:proofErr w:type="gramEnd"/>
            <w:r>
              <w:rPr>
                <w:b/>
                <w:bCs/>
                <w:sz w:val="19"/>
                <w:szCs w:val="19"/>
              </w:rPr>
              <w:t xml:space="preserve"> operation</w:t>
            </w:r>
          </w:p>
        </w:tc>
        <w:tc>
          <w:tcPr>
            <w:tcW w:w="52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CB3790E" w14:textId="77777777" w:rsidR="00455FEC" w:rsidRDefault="00000000">
            <w:pPr>
              <w:keepNext/>
              <w:spacing w:after="40"/>
            </w:pPr>
            <w:r>
              <w:rPr>
                <w:sz w:val="19"/>
                <w:szCs w:val="19"/>
              </w:rPr>
              <w:t>Regular customers, menu, Waiter, Chef, Cashier, full turn sequence, both endings</w:t>
            </w:r>
          </w:p>
        </w:tc>
        <w:tc>
          <w:tcPr>
            <w:tcW w:w="1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C37EA8C" w14:textId="77777777" w:rsidR="00455FEC" w:rsidRDefault="00000000">
            <w:pPr>
              <w:keepNext/>
              <w:spacing w:after="40"/>
            </w:pPr>
            <w:r>
              <w:rPr>
                <w:rFonts w:ascii="Consolas" w:eastAsia="Consolas" w:hAnsi="Consolas" w:cs="Consolas"/>
                <w:sz w:val="19"/>
                <w:szCs w:val="19"/>
              </w:rPr>
              <w:t>stage-1</w:t>
            </w:r>
          </w:p>
        </w:tc>
      </w:tr>
      <w:tr w:rsidR="00455FEC" w14:paraId="54CD2D58" w14:textId="77777777">
        <w:tblPrEx>
          <w:tblCellMar>
            <w:top w:w="0" w:type="dxa"/>
            <w:bottom w:w="0" w:type="dxa"/>
          </w:tblCellMar>
        </w:tblPrEx>
        <w:trPr>
          <w:cantSplit/>
        </w:trPr>
        <w:tc>
          <w:tcPr>
            <w:tcW w:w="26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52671934" w14:textId="77777777" w:rsidR="00455FEC" w:rsidRDefault="00000000">
            <w:pPr>
              <w:keepNext/>
              <w:spacing w:after="40"/>
            </w:pPr>
            <w:proofErr w:type="gramStart"/>
            <w:r>
              <w:rPr>
                <w:b/>
                <w:bCs/>
                <w:sz w:val="19"/>
                <w:szCs w:val="19"/>
              </w:rPr>
              <w:t>2  Customer</w:t>
            </w:r>
            <w:proofErr w:type="gramEnd"/>
            <w:r>
              <w:rPr>
                <w:b/>
                <w:bCs/>
                <w:sz w:val="19"/>
                <w:szCs w:val="19"/>
              </w:rPr>
              <w:t xml:space="preserve"> behaviour</w:t>
            </w:r>
          </w:p>
        </w:tc>
        <w:tc>
          <w:tcPr>
            <w:tcW w:w="52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83EC232" w14:textId="77777777" w:rsidR="00455FEC" w:rsidRDefault="00000000">
            <w:pPr>
              <w:keepNext/>
              <w:spacing w:after="40"/>
            </w:pPr>
            <w:r>
              <w:rPr>
                <w:sz w:val="19"/>
                <w:szCs w:val="19"/>
              </w:rPr>
              <w:t>VIP and Critic customers</w:t>
            </w:r>
          </w:p>
        </w:tc>
        <w:tc>
          <w:tcPr>
            <w:tcW w:w="1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AACDDFD" w14:textId="77777777" w:rsidR="00455FEC" w:rsidRDefault="00000000">
            <w:pPr>
              <w:keepNext/>
              <w:spacing w:after="40"/>
            </w:pPr>
            <w:r>
              <w:rPr>
                <w:rFonts w:ascii="Consolas" w:eastAsia="Consolas" w:hAnsi="Consolas" w:cs="Consolas"/>
                <w:sz w:val="19"/>
                <w:szCs w:val="19"/>
              </w:rPr>
              <w:t>stage-2</w:t>
            </w:r>
          </w:p>
        </w:tc>
      </w:tr>
      <w:tr w:rsidR="00455FEC" w14:paraId="1DC38D72" w14:textId="77777777">
        <w:tblPrEx>
          <w:tblCellMar>
            <w:top w:w="0" w:type="dxa"/>
            <w:bottom w:w="0" w:type="dxa"/>
          </w:tblCellMar>
        </w:tblPrEx>
        <w:trPr>
          <w:cantSplit/>
        </w:trPr>
        <w:tc>
          <w:tcPr>
            <w:tcW w:w="26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5E515B50" w14:textId="77777777" w:rsidR="00455FEC" w:rsidRDefault="00000000">
            <w:pPr>
              <w:spacing w:after="40"/>
            </w:pPr>
            <w:proofErr w:type="gramStart"/>
            <w:r>
              <w:rPr>
                <w:b/>
                <w:bCs/>
                <w:sz w:val="19"/>
                <w:szCs w:val="19"/>
              </w:rPr>
              <w:t>3  New</w:t>
            </w:r>
            <w:proofErr w:type="gramEnd"/>
            <w:r>
              <w:rPr>
                <w:b/>
                <w:bCs/>
                <w:sz w:val="19"/>
                <w:szCs w:val="19"/>
              </w:rPr>
              <w:t xml:space="preserve"> role and menu policy</w:t>
            </w:r>
          </w:p>
        </w:tc>
        <w:tc>
          <w:tcPr>
            <w:tcW w:w="52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228FDCD" w14:textId="77777777" w:rsidR="00455FEC" w:rsidRDefault="00000000">
            <w:pPr>
              <w:spacing w:after="40"/>
            </w:pPr>
            <w:r>
              <w:rPr>
                <w:sz w:val="19"/>
                <w:szCs w:val="19"/>
              </w:rPr>
              <w:t xml:space="preserve">Host, </w:t>
            </w:r>
            <w:proofErr w:type="spellStart"/>
            <w:r>
              <w:rPr>
                <w:sz w:val="19"/>
                <w:szCs w:val="19"/>
              </w:rPr>
              <w:t>ComboMeal</w:t>
            </w:r>
            <w:proofErr w:type="spellEnd"/>
            <w:r>
              <w:rPr>
                <w:sz w:val="19"/>
                <w:szCs w:val="19"/>
              </w:rPr>
              <w:t>, Happy Hour</w:t>
            </w:r>
          </w:p>
        </w:tc>
        <w:tc>
          <w:tcPr>
            <w:tcW w:w="1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99D9756" w14:textId="77777777" w:rsidR="00455FEC" w:rsidRDefault="00000000">
            <w:pPr>
              <w:spacing w:after="40"/>
            </w:pPr>
            <w:r>
              <w:rPr>
                <w:rFonts w:ascii="Consolas" w:eastAsia="Consolas" w:hAnsi="Consolas" w:cs="Consolas"/>
                <w:sz w:val="19"/>
                <w:szCs w:val="19"/>
              </w:rPr>
              <w:t>stage-3</w:t>
            </w:r>
          </w:p>
        </w:tc>
      </w:tr>
    </w:tbl>
    <w:p w14:paraId="721601AA" w14:textId="77777777" w:rsidR="00455FEC" w:rsidRDefault="00455FEC">
      <w:pPr>
        <w:spacing w:after="80"/>
      </w:pPr>
    </w:p>
    <w:p w14:paraId="514AB9E3" w14:textId="77777777" w:rsidR="00455FEC" w:rsidRDefault="00000000">
      <w:pPr>
        <w:pStyle w:val="Heading2"/>
      </w:pPr>
      <w:proofErr w:type="gramStart"/>
      <w:r>
        <w:lastRenderedPageBreak/>
        <w:t>4.1  Stage</w:t>
      </w:r>
      <w:proofErr w:type="gramEnd"/>
      <w:r>
        <w:t xml:space="preserve"> 1: Basic restaurant operation</w:t>
      </w:r>
    </w:p>
    <w:p w14:paraId="3ACA1F4B" w14:textId="77777777" w:rsidR="00455FEC" w:rsidRDefault="00000000">
      <w:pPr>
        <w:keepNext/>
        <w:spacing w:after="120"/>
      </w:pPr>
      <w:r>
        <w:t>Build a complete playable game containing:</w:t>
      </w:r>
    </w:p>
    <w:p w14:paraId="771F5450" w14:textId="77777777" w:rsidR="00455FEC" w:rsidRDefault="00000000">
      <w:pPr>
        <w:pStyle w:val="ListParagraph"/>
        <w:numPr>
          <w:ilvl w:val="0"/>
          <w:numId w:val="2"/>
        </w:numPr>
        <w:spacing w:after="60"/>
      </w:pPr>
      <w:r>
        <w:t>regular customers and the three menu items;</w:t>
      </w:r>
    </w:p>
    <w:p w14:paraId="07F279A0" w14:textId="77777777" w:rsidR="00455FEC" w:rsidRDefault="00000000">
      <w:pPr>
        <w:pStyle w:val="ListParagraph"/>
        <w:numPr>
          <w:ilvl w:val="0"/>
          <w:numId w:val="2"/>
        </w:numPr>
        <w:spacing w:after="60"/>
      </w:pPr>
      <w:r>
        <w:t>Waiter, Chef, Cashier, Table, Order and the waiting queue;</w:t>
      </w:r>
    </w:p>
    <w:p w14:paraId="7C30ACA3" w14:textId="77777777" w:rsidR="00455FEC" w:rsidRDefault="00000000">
      <w:pPr>
        <w:pStyle w:val="ListParagraph"/>
        <w:numPr>
          <w:ilvl w:val="0"/>
          <w:numId w:val="2"/>
        </w:numPr>
        <w:spacing w:after="60"/>
      </w:pPr>
      <w:r>
        <w:t>the full turn sequence, including satisfaction, abandonment, payment, victory and defeat.</w:t>
      </w:r>
    </w:p>
    <w:p w14:paraId="725BEE49" w14:textId="77777777" w:rsidR="00455FEC" w:rsidRDefault="00000000">
      <w:pPr>
        <w:keepNext/>
        <w:spacing w:after="120"/>
      </w:pPr>
      <w:r>
        <w:t>The player sets seating, ordering and serving priority through the Waiter, and kitchen priority through the Chef.</w:t>
      </w:r>
    </w:p>
    <w:p w14:paraId="4BD15723" w14:textId="77777777" w:rsidR="00455FEC" w:rsidRDefault="00000000">
      <w:pPr>
        <w:pBdr>
          <w:left w:val="single" w:sz="18" w:space="8" w:color="17324D"/>
        </w:pBdr>
        <w:shd w:val="clear" w:color="auto" w:fill="F4F7F9"/>
        <w:spacing w:before="60" w:after="160"/>
        <w:ind w:left="160"/>
      </w:pPr>
      <w:r>
        <w:rPr>
          <w:b/>
          <w:bCs/>
        </w:rPr>
        <w:t>Stage 1 must:</w:t>
      </w:r>
      <w:r>
        <w:t xml:space="preserve"> compile and run on its own at tag </w:t>
      </w:r>
      <w:r>
        <w:rPr>
          <w:rFonts w:ascii="Consolas" w:eastAsia="Consolas" w:hAnsi="Consolas" w:cs="Consolas"/>
        </w:rPr>
        <w:t>stage-1</w:t>
      </w:r>
      <w:r>
        <w:t>; contain no Stage 2 or Stage 3 features; include one reproducible victory run and one reproducible defeat run in your test notes.</w:t>
      </w:r>
    </w:p>
    <w:p w14:paraId="3908B3DB" w14:textId="77777777" w:rsidR="00455FEC" w:rsidRDefault="00000000">
      <w:pPr>
        <w:pStyle w:val="Heading2"/>
      </w:pPr>
      <w:proofErr w:type="gramStart"/>
      <w:r>
        <w:t>4.2  Stage</w:t>
      </w:r>
      <w:proofErr w:type="gramEnd"/>
      <w:r>
        <w:t xml:space="preserve"> 2: Customer behaviour extension</w:t>
      </w:r>
    </w:p>
    <w:p w14:paraId="1DE89FBE" w14:textId="77777777" w:rsidR="00455FEC" w:rsidRDefault="00000000">
      <w:pPr>
        <w:keepNext/>
        <w:spacing w:after="120"/>
      </w:pPr>
      <w:r>
        <w:t xml:space="preserve">Add </w:t>
      </w:r>
      <w:proofErr w:type="spellStart"/>
      <w:r>
        <w:t>VIPCustomer</w:t>
      </w:r>
      <w:proofErr w:type="spellEnd"/>
      <w:r>
        <w:t xml:space="preserve"> and </w:t>
      </w:r>
      <w:proofErr w:type="spellStart"/>
      <w:r>
        <w:t>CriticCustomer</w:t>
      </w:r>
      <w:proofErr w:type="spellEnd"/>
      <w:r>
        <w:t xml:space="preserve"> alongside regular 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1500"/>
        <w:gridCol w:w="4260"/>
      </w:tblGrid>
      <w:tr w:rsidR="00455FEC" w14:paraId="2ED3B8C6" w14:textId="77777777">
        <w:tblPrEx>
          <w:tblCellMar>
            <w:top w:w="0" w:type="dxa"/>
            <w:bottom w:w="0" w:type="dxa"/>
          </w:tblCellMar>
        </w:tblPrEx>
        <w:trPr>
          <w:tblHeader/>
        </w:trPr>
        <w:tc>
          <w:tcPr>
            <w:tcW w:w="16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004504EF" w14:textId="77777777" w:rsidR="00455FEC" w:rsidRDefault="00000000">
            <w:pPr>
              <w:keepNext/>
              <w:spacing w:after="40"/>
            </w:pPr>
            <w:r>
              <w:rPr>
                <w:b/>
                <w:bCs/>
                <w:color w:val="FFFFFF"/>
                <w:sz w:val="19"/>
                <w:szCs w:val="19"/>
              </w:rPr>
              <w:t>Customer</w:t>
            </w:r>
          </w:p>
        </w:tc>
        <w:tc>
          <w:tcPr>
            <w:tcW w:w="20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72DAEE2F" w14:textId="2FFDFFF9" w:rsidR="00455FEC" w:rsidRDefault="0005781E">
            <w:pPr>
              <w:keepNext/>
              <w:spacing w:after="40"/>
              <w:jc w:val="center"/>
            </w:pPr>
            <w:r>
              <w:rPr>
                <w:b/>
                <w:bCs/>
                <w:color w:val="FFFFFF"/>
                <w:sz w:val="19"/>
                <w:szCs w:val="19"/>
              </w:rPr>
              <w:t>Satisfaction</w:t>
            </w:r>
            <w:r>
              <w:rPr>
                <w:b/>
                <w:bCs/>
                <w:color w:val="FFFFFF"/>
                <w:sz w:val="19"/>
                <w:szCs w:val="19"/>
              </w:rPr>
              <w:t xml:space="preserve"> </w:t>
            </w:r>
            <w:r w:rsidR="00000000">
              <w:rPr>
                <w:b/>
                <w:bCs/>
                <w:color w:val="FFFFFF"/>
                <w:sz w:val="19"/>
                <w:szCs w:val="19"/>
              </w:rPr>
              <w:t>Loss per waiting turn</w:t>
            </w:r>
          </w:p>
        </w:tc>
        <w:tc>
          <w:tcPr>
            <w:tcW w:w="15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53F0651B" w14:textId="77777777" w:rsidR="00455FEC" w:rsidRDefault="00000000">
            <w:pPr>
              <w:keepNext/>
              <w:spacing w:after="40"/>
            </w:pPr>
            <w:r>
              <w:rPr>
                <w:b/>
                <w:bCs/>
                <w:color w:val="FFFFFF"/>
                <w:sz w:val="19"/>
                <w:szCs w:val="19"/>
              </w:rPr>
              <w:t>Bill</w:t>
            </w:r>
          </w:p>
        </w:tc>
        <w:tc>
          <w:tcPr>
            <w:tcW w:w="42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4863918D" w14:textId="77777777" w:rsidR="00455FEC" w:rsidRDefault="00000000">
            <w:pPr>
              <w:keepNext/>
              <w:spacing w:after="40"/>
            </w:pPr>
            <w:r>
              <w:rPr>
                <w:b/>
                <w:bCs/>
                <w:color w:val="FFFFFF"/>
                <w:sz w:val="19"/>
                <w:szCs w:val="19"/>
              </w:rPr>
              <w:t>Special behaviour</w:t>
            </w:r>
          </w:p>
        </w:tc>
      </w:tr>
      <w:tr w:rsidR="00455FEC" w14:paraId="02AE93F5" w14:textId="77777777">
        <w:tblPrEx>
          <w:tblCellMar>
            <w:top w:w="0" w:type="dxa"/>
            <w:bottom w:w="0" w:type="dxa"/>
          </w:tblCellMar>
        </w:tblPrEx>
        <w:trPr>
          <w:cantSplit/>
        </w:trPr>
        <w:tc>
          <w:tcPr>
            <w:tcW w:w="16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0B6442A6" w14:textId="77777777" w:rsidR="00455FEC" w:rsidRDefault="00000000">
            <w:pPr>
              <w:keepNext/>
              <w:spacing w:after="40"/>
            </w:pPr>
            <w:r>
              <w:rPr>
                <w:b/>
                <w:bCs/>
                <w:sz w:val="19"/>
                <w:szCs w:val="19"/>
              </w:rPr>
              <w:t>Regular</w:t>
            </w:r>
          </w:p>
        </w:tc>
        <w:tc>
          <w:tcPr>
            <w:tcW w:w="2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05D8F0E" w14:textId="77777777" w:rsidR="00455FEC" w:rsidRDefault="00000000">
            <w:pPr>
              <w:keepNext/>
              <w:spacing w:after="40"/>
              <w:jc w:val="center"/>
            </w:pPr>
            <w:r>
              <w:rPr>
                <w:sz w:val="19"/>
                <w:szCs w:val="19"/>
              </w:rPr>
              <w:t>8</w:t>
            </w:r>
          </w:p>
        </w:tc>
        <w:tc>
          <w:tcPr>
            <w:tcW w:w="1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045E121" w14:textId="77777777" w:rsidR="00455FEC" w:rsidRDefault="00000000">
            <w:pPr>
              <w:keepNext/>
              <w:spacing w:after="40"/>
            </w:pPr>
            <w:r>
              <w:rPr>
                <w:sz w:val="19"/>
                <w:szCs w:val="19"/>
              </w:rPr>
              <w:t>Full price</w:t>
            </w:r>
          </w:p>
        </w:tc>
        <w:tc>
          <w:tcPr>
            <w:tcW w:w="42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3DA8F0C" w14:textId="77777777" w:rsidR="00455FEC" w:rsidRDefault="00000000">
            <w:pPr>
              <w:keepNext/>
              <w:spacing w:after="40"/>
            </w:pPr>
            <w:r>
              <w:rPr>
                <w:sz w:val="19"/>
                <w:szCs w:val="19"/>
              </w:rPr>
              <w:t>—</w:t>
            </w:r>
          </w:p>
        </w:tc>
      </w:tr>
      <w:tr w:rsidR="00455FEC" w14:paraId="17A8CE13" w14:textId="77777777">
        <w:tblPrEx>
          <w:tblCellMar>
            <w:top w:w="0" w:type="dxa"/>
            <w:bottom w:w="0" w:type="dxa"/>
          </w:tblCellMar>
        </w:tblPrEx>
        <w:trPr>
          <w:cantSplit/>
        </w:trPr>
        <w:tc>
          <w:tcPr>
            <w:tcW w:w="16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7E6ED440" w14:textId="77777777" w:rsidR="00455FEC" w:rsidRDefault="00000000">
            <w:pPr>
              <w:keepNext/>
              <w:spacing w:after="40"/>
            </w:pPr>
            <w:r>
              <w:rPr>
                <w:b/>
                <w:bCs/>
                <w:sz w:val="19"/>
                <w:szCs w:val="19"/>
              </w:rPr>
              <w:t>VIP</w:t>
            </w:r>
          </w:p>
        </w:tc>
        <w:tc>
          <w:tcPr>
            <w:tcW w:w="2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CD18892" w14:textId="77777777" w:rsidR="00455FEC" w:rsidRDefault="00000000">
            <w:pPr>
              <w:keepNext/>
              <w:spacing w:after="40"/>
              <w:jc w:val="center"/>
            </w:pPr>
            <w:r>
              <w:rPr>
                <w:sz w:val="19"/>
                <w:szCs w:val="19"/>
              </w:rPr>
              <w:t>5</w:t>
            </w:r>
          </w:p>
        </w:tc>
        <w:tc>
          <w:tcPr>
            <w:tcW w:w="1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D713A69" w14:textId="77777777" w:rsidR="00455FEC" w:rsidRDefault="00000000">
            <w:pPr>
              <w:keepNext/>
              <w:spacing w:after="40"/>
            </w:pPr>
            <w:r>
              <w:rPr>
                <w:sz w:val="19"/>
                <w:szCs w:val="19"/>
              </w:rPr>
              <w:t>10% off</w:t>
            </w:r>
          </w:p>
        </w:tc>
        <w:tc>
          <w:tcPr>
            <w:tcW w:w="42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BDA7AE0" w14:textId="77777777" w:rsidR="00455FEC" w:rsidRDefault="00000000">
            <w:pPr>
              <w:keepNext/>
              <w:spacing w:after="40"/>
            </w:pPr>
            <w:r>
              <w:rPr>
                <w:sz w:val="19"/>
                <w:szCs w:val="19"/>
              </w:rPr>
              <w:t>—</w:t>
            </w:r>
          </w:p>
        </w:tc>
      </w:tr>
      <w:tr w:rsidR="00455FEC" w14:paraId="63CA52DF" w14:textId="77777777">
        <w:tblPrEx>
          <w:tblCellMar>
            <w:top w:w="0" w:type="dxa"/>
            <w:bottom w:w="0" w:type="dxa"/>
          </w:tblCellMar>
        </w:tblPrEx>
        <w:trPr>
          <w:cantSplit/>
        </w:trPr>
        <w:tc>
          <w:tcPr>
            <w:tcW w:w="16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41F67B8E" w14:textId="77777777" w:rsidR="00455FEC" w:rsidRDefault="00000000">
            <w:pPr>
              <w:spacing w:after="40"/>
            </w:pPr>
            <w:r>
              <w:rPr>
                <w:b/>
                <w:bCs/>
                <w:sz w:val="19"/>
                <w:szCs w:val="19"/>
              </w:rPr>
              <w:t>Critic</w:t>
            </w:r>
          </w:p>
        </w:tc>
        <w:tc>
          <w:tcPr>
            <w:tcW w:w="2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7EEC975" w14:textId="77777777" w:rsidR="00455FEC" w:rsidRDefault="00000000">
            <w:pPr>
              <w:spacing w:after="40"/>
              <w:jc w:val="center"/>
            </w:pPr>
            <w:r>
              <w:rPr>
                <w:sz w:val="19"/>
                <w:szCs w:val="19"/>
              </w:rPr>
              <w:t>12</w:t>
            </w:r>
          </w:p>
        </w:tc>
        <w:tc>
          <w:tcPr>
            <w:tcW w:w="15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EB3634D" w14:textId="77777777" w:rsidR="00455FEC" w:rsidRDefault="00000000">
            <w:pPr>
              <w:spacing w:after="40"/>
            </w:pPr>
            <w:r>
              <w:rPr>
                <w:sz w:val="19"/>
                <w:szCs w:val="19"/>
              </w:rPr>
              <w:t>Full price</w:t>
            </w:r>
          </w:p>
        </w:tc>
        <w:tc>
          <w:tcPr>
            <w:tcW w:w="42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2F533A1" w14:textId="77777777" w:rsidR="00455FEC" w:rsidRDefault="00000000">
            <w:pPr>
              <w:spacing w:after="40"/>
            </w:pPr>
            <w:r>
              <w:rPr>
                <w:sz w:val="19"/>
                <w:szCs w:val="19"/>
              </w:rPr>
              <w:t>A distinct order preference or reaction to service that you define and document</w:t>
            </w:r>
          </w:p>
        </w:tc>
      </w:tr>
    </w:tbl>
    <w:p w14:paraId="63DA155E" w14:textId="77777777" w:rsidR="00455FEC" w:rsidRDefault="00455FEC">
      <w:pPr>
        <w:spacing w:after="80"/>
      </w:pPr>
    </w:p>
    <w:p w14:paraId="4072A79E" w14:textId="77777777" w:rsidR="00455FEC" w:rsidRDefault="00000000">
      <w:pPr>
        <w:pStyle w:val="ListParagraph"/>
        <w:numPr>
          <w:ilvl w:val="0"/>
          <w:numId w:val="2"/>
        </w:numPr>
        <w:spacing w:after="60"/>
      </w:pPr>
      <w:r>
        <w:t>A reproducible base-setting run must include at least one VIP and one Critic. You may replace two of the regular arrivals; there must still be six arrivals.</w:t>
      </w:r>
    </w:p>
    <w:p w14:paraId="09952487" w14:textId="77777777" w:rsidR="00455FEC" w:rsidRDefault="00000000">
      <w:pPr>
        <w:pStyle w:val="ListParagraph"/>
        <w:numPr>
          <w:ilvl w:val="0"/>
          <w:numId w:val="2"/>
        </w:numPr>
        <w:spacing w:after="60"/>
      </w:pPr>
      <w:r>
        <w:t>All customer types follow the same order and service flow.</w:t>
      </w:r>
    </w:p>
    <w:p w14:paraId="39A71780" w14:textId="77777777" w:rsidR="00455FEC" w:rsidRDefault="00000000">
      <w:pPr>
        <w:pStyle w:val="ListParagraph"/>
        <w:numPr>
          <w:ilvl w:val="0"/>
          <w:numId w:val="2"/>
        </w:numPr>
        <w:spacing w:after="60"/>
      </w:pPr>
      <w:r>
        <w:t>Different behaviour must be dispatched through the customer objects, not through a chain of type checks in the turn controller.</w:t>
      </w:r>
    </w:p>
    <w:p w14:paraId="5A3D55C7" w14:textId="77777777" w:rsidR="00455FEC" w:rsidRDefault="00000000">
      <w:pPr>
        <w:pStyle w:val="ListParagraph"/>
        <w:numPr>
          <w:ilvl w:val="0"/>
          <w:numId w:val="2"/>
        </w:numPr>
        <w:spacing w:after="60"/>
      </w:pPr>
      <w:r>
        <w:t>Stage 2 is independently playable and uses the same win and lose criteria.</w:t>
      </w:r>
    </w:p>
    <w:p w14:paraId="7E1089AF" w14:textId="77777777" w:rsidR="00455FEC" w:rsidRDefault="00000000">
      <w:pPr>
        <w:pStyle w:val="Heading2"/>
      </w:pPr>
      <w:proofErr w:type="gramStart"/>
      <w:r>
        <w:t>4.3  Stage</w:t>
      </w:r>
      <w:proofErr w:type="gramEnd"/>
      <w:r>
        <w:t xml:space="preserve"> 3: New role and menu policy</w:t>
      </w:r>
    </w:p>
    <w:p w14:paraId="5B7EE8F9" w14:textId="77777777" w:rsidR="00455FEC" w:rsidRDefault="00000000">
      <w:pPr>
        <w:keepNext/>
        <w:spacing w:after="120"/>
      </w:pPr>
      <w:r>
        <w:rPr>
          <w:b/>
          <w:bCs/>
        </w:rPr>
        <w:t>Host.</w:t>
      </w:r>
      <w:r>
        <w:t xml:space="preserve"> The Host seats at most one queued customer per turn, in addition to the Waiter’s task. The Waiter can still seat customers.</w:t>
      </w:r>
    </w:p>
    <w:p w14:paraId="2EBC6F9A" w14:textId="77777777" w:rsidR="00455FEC" w:rsidRDefault="00000000">
      <w:pPr>
        <w:keepNext/>
        <w:spacing w:after="120"/>
      </w:pPr>
      <w:proofErr w:type="spellStart"/>
      <w:r>
        <w:rPr>
          <w:b/>
          <w:bCs/>
        </w:rPr>
        <w:t>ComboMeal</w:t>
      </w:r>
      <w:proofErr w:type="spellEnd"/>
      <w:r>
        <w:rPr>
          <w:b/>
          <w:bCs/>
        </w:rPr>
        <w:t>.</w:t>
      </w:r>
      <w:r>
        <w:t xml:space="preserve"> A combo is made of two existing menu items.</w:t>
      </w:r>
    </w:p>
    <w:p w14:paraId="0E1223F1" w14:textId="77777777" w:rsidR="00455FEC" w:rsidRDefault="00000000">
      <w:pPr>
        <w:pStyle w:val="ListParagraph"/>
        <w:numPr>
          <w:ilvl w:val="0"/>
          <w:numId w:val="2"/>
        </w:numPr>
        <w:spacing w:after="60"/>
      </w:pPr>
      <w:r>
        <w:t>Preparation units = the sum of its two components.</w:t>
      </w:r>
    </w:p>
    <w:p w14:paraId="68F9827B" w14:textId="77777777" w:rsidR="00455FEC" w:rsidRDefault="00000000">
      <w:pPr>
        <w:pStyle w:val="ListParagraph"/>
        <w:numPr>
          <w:ilvl w:val="0"/>
          <w:numId w:val="2"/>
        </w:numPr>
        <w:spacing w:after="60"/>
      </w:pPr>
      <w:r>
        <w:t>Price = 90% of the components’ combined price, rounded to the nearest cent. Example: Salad + Pasta = ($9 + $18) × 0.9 = $24.30, 3 units.</w:t>
      </w:r>
    </w:p>
    <w:p w14:paraId="470F8FC9" w14:textId="77777777" w:rsidR="00455FEC" w:rsidRDefault="00000000">
      <w:pPr>
        <w:pStyle w:val="ListParagraph"/>
        <w:numPr>
          <w:ilvl w:val="0"/>
          <w:numId w:val="2"/>
        </w:numPr>
        <w:spacing w:after="60"/>
      </w:pPr>
      <w:r>
        <w:t>A customer chooses a combo according to a rule you document.</w:t>
      </w:r>
    </w:p>
    <w:p w14:paraId="3B0BE976" w14:textId="77777777" w:rsidR="00455FEC" w:rsidRDefault="00000000">
      <w:pPr>
        <w:keepNext/>
        <w:spacing w:after="120"/>
      </w:pPr>
      <w:r>
        <w:rPr>
          <w:b/>
          <w:bCs/>
        </w:rPr>
        <w:t>Happy Hour.</w:t>
      </w:r>
      <w:r>
        <w:t xml:space="preserve"> A pricing policy the manager may switch on.</w:t>
      </w:r>
    </w:p>
    <w:p w14:paraId="53082CBB" w14:textId="77777777" w:rsidR="00455FEC" w:rsidRDefault="00000000">
      <w:pPr>
        <w:pStyle w:val="ListParagraph"/>
        <w:numPr>
          <w:ilvl w:val="0"/>
          <w:numId w:val="2"/>
        </w:numPr>
        <w:spacing w:after="60"/>
      </w:pPr>
      <w:r>
        <w:t>Can be activated once per game, at the start of a turn. It lasts for that turn and the next. Display its remaining duration.</w:t>
      </w:r>
    </w:p>
    <w:p w14:paraId="7BA8EC1B" w14:textId="77777777" w:rsidR="00455FEC" w:rsidRDefault="00000000">
      <w:pPr>
        <w:pStyle w:val="ListParagraph"/>
        <w:numPr>
          <w:ilvl w:val="0"/>
          <w:numId w:val="2"/>
        </w:numPr>
        <w:spacing w:after="60"/>
      </w:pPr>
      <w:r>
        <w:t>Orders taken while it is active get 20% off their bill.</w:t>
      </w:r>
    </w:p>
    <w:p w14:paraId="1A76B069" w14:textId="77777777" w:rsidR="00455FEC" w:rsidRDefault="00000000">
      <w:pPr>
        <w:pStyle w:val="ListParagraph"/>
        <w:numPr>
          <w:ilvl w:val="0"/>
          <w:numId w:val="2"/>
        </w:numPr>
        <w:spacing w:after="60"/>
      </w:pPr>
      <w:r>
        <w:t xml:space="preserve">During each active turn, customers still waiting for a table or food recover 15 </w:t>
      </w:r>
      <w:proofErr w:type="gramStart"/>
      <w:r>
        <w:t>satisfaction</w:t>
      </w:r>
      <w:proofErr w:type="gramEnd"/>
      <w:r>
        <w:t xml:space="preserve"> at turn start (maximum 100).</w:t>
      </w:r>
    </w:p>
    <w:p w14:paraId="565A7580" w14:textId="77777777" w:rsidR="00455FEC" w:rsidRDefault="00000000">
      <w:pPr>
        <w:pStyle w:val="ListParagraph"/>
        <w:numPr>
          <w:ilvl w:val="0"/>
          <w:numId w:val="2"/>
        </w:numPr>
        <w:spacing w:after="60"/>
      </w:pPr>
      <w:r>
        <w:t>Apply the VIP discount first, then Happy Hour. The price is locked when the order is taken. Example: a VIP orders a Burger during Happy Hour: $15 × 0.9 × 0.8 = $10.80.</w:t>
      </w:r>
    </w:p>
    <w:p w14:paraId="675A82AB" w14:textId="77777777" w:rsidR="00455FEC" w:rsidRDefault="00000000">
      <w:pPr>
        <w:pStyle w:val="ListParagraph"/>
        <w:numPr>
          <w:ilvl w:val="0"/>
          <w:numId w:val="2"/>
        </w:numPr>
        <w:spacing w:after="60"/>
      </w:pPr>
      <w:r>
        <w:lastRenderedPageBreak/>
        <w:t xml:space="preserve">It does not change orders already </w:t>
      </w:r>
      <w:proofErr w:type="gramStart"/>
      <w:r>
        <w:t>placed, and</w:t>
      </w:r>
      <w:proofErr w:type="gramEnd"/>
      <w:r>
        <w:t xml:space="preserve"> does not affect customers who have left.</w:t>
      </w:r>
    </w:p>
    <w:p w14:paraId="1653CBCA" w14:textId="77777777" w:rsidR="00455FEC" w:rsidRDefault="00000000">
      <w:pPr>
        <w:keepNext/>
        <w:spacing w:after="120"/>
      </w:pPr>
      <w:r>
        <w:t>Stage 3 is independently playable.</w:t>
      </w:r>
    </w:p>
    <w:p w14:paraId="27BDCCEA" w14:textId="77777777" w:rsidR="00455FEC" w:rsidRDefault="00000000">
      <w:pPr>
        <w:pStyle w:val="Heading2"/>
      </w:pPr>
      <w:proofErr w:type="gramStart"/>
      <w:r>
        <w:t>4.4  Design</w:t>
      </w:r>
      <w:proofErr w:type="gramEnd"/>
      <w:r>
        <w:t xml:space="preserve"> freedom and changes to earlier code</w:t>
      </w:r>
    </w:p>
    <w:p w14:paraId="376B0041" w14:textId="77777777" w:rsidR="00455FEC" w:rsidRDefault="00000000">
      <w:pPr>
        <w:pStyle w:val="ListParagraph"/>
        <w:numPr>
          <w:ilvl w:val="0"/>
          <w:numId w:val="2"/>
        </w:numPr>
        <w:spacing w:after="60"/>
      </w:pPr>
      <w:r>
        <w:t>You choose class names and design patterns. Do not create interfaces just to satisfy a checklist.</w:t>
      </w:r>
    </w:p>
    <w:p w14:paraId="1EF58FE3" w14:textId="77777777" w:rsidR="00455FEC" w:rsidRDefault="00000000">
      <w:pPr>
        <w:pStyle w:val="ListParagraph"/>
        <w:numPr>
          <w:ilvl w:val="0"/>
          <w:numId w:val="2"/>
        </w:numPr>
        <w:spacing w:after="60"/>
      </w:pPr>
      <w:r>
        <w:t>If a later stage needs you to modify an earlier class, explain why. Small registration or setup changes are expected.</w:t>
      </w:r>
    </w:p>
    <w:p w14:paraId="4D9DBBE0" w14:textId="77777777" w:rsidR="00455FEC" w:rsidRDefault="00000000">
      <w:pPr>
        <w:pStyle w:val="ListParagraph"/>
        <w:numPr>
          <w:ilvl w:val="0"/>
          <w:numId w:val="2"/>
        </w:numPr>
        <w:spacing w:after="60"/>
      </w:pPr>
      <w:r>
        <w:t>If you broadly rewrite stable game rules, explain why and show that earlier behaviour still works.</w:t>
      </w:r>
    </w:p>
    <w:p w14:paraId="373D53FF" w14:textId="77777777" w:rsidR="00455FEC" w:rsidRDefault="00000000">
      <w:pPr>
        <w:pStyle w:val="ListParagraph"/>
        <w:numPr>
          <w:ilvl w:val="0"/>
          <w:numId w:val="2"/>
        </w:numPr>
        <w:spacing w:after="60"/>
      </w:pPr>
      <w:r>
        <w:t>Extra features earn credit only when they show sound design and do not replace required rules.</w:t>
      </w:r>
    </w:p>
    <w:p w14:paraId="46CC2C63" w14:textId="77777777" w:rsidR="00455FEC" w:rsidRDefault="00000000">
      <w:pPr>
        <w:pStyle w:val="Heading1"/>
      </w:pPr>
      <w:proofErr w:type="gramStart"/>
      <w:r>
        <w:t>5  Design</w:t>
      </w:r>
      <w:proofErr w:type="gramEnd"/>
      <w:r>
        <w:t xml:space="preserve"> evidence</w:t>
      </w:r>
    </w:p>
    <w:p w14:paraId="21CFA822" w14:textId="77777777" w:rsidR="00455FEC" w:rsidRDefault="00000000">
      <w:pPr>
        <w:keepNext/>
        <w:spacing w:after="120"/>
      </w:pPr>
      <w:r>
        <w:t>Include these in your PDF report and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55FEC" w14:paraId="5EA32CB0" w14:textId="77777777">
        <w:tblPrEx>
          <w:tblCellMar>
            <w:top w:w="0" w:type="dxa"/>
            <w:bottom w:w="0" w:type="dxa"/>
          </w:tblCellMar>
        </w:tblPrEx>
        <w:trPr>
          <w:tblHeader/>
        </w:trPr>
        <w:tc>
          <w:tcPr>
            <w:tcW w:w="22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3671F5D8" w14:textId="77777777" w:rsidR="00455FEC" w:rsidRDefault="00000000">
            <w:pPr>
              <w:keepNext/>
              <w:spacing w:after="40"/>
            </w:pPr>
            <w:r>
              <w:rPr>
                <w:b/>
                <w:bCs/>
                <w:color w:val="FFFFFF"/>
                <w:sz w:val="19"/>
                <w:szCs w:val="19"/>
              </w:rPr>
              <w:t>Evidence</w:t>
            </w:r>
          </w:p>
        </w:tc>
        <w:tc>
          <w:tcPr>
            <w:tcW w:w="71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4CF142F9" w14:textId="77777777" w:rsidR="00455FEC" w:rsidRDefault="00000000">
            <w:pPr>
              <w:keepNext/>
              <w:spacing w:after="40"/>
            </w:pPr>
            <w:r>
              <w:rPr>
                <w:b/>
                <w:bCs/>
                <w:color w:val="FFFFFF"/>
                <w:sz w:val="19"/>
                <w:szCs w:val="19"/>
              </w:rPr>
              <w:t>Requirements</w:t>
            </w:r>
          </w:p>
        </w:tc>
      </w:tr>
      <w:tr w:rsidR="00455FEC" w14:paraId="6D71A4E2"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34F63ACC" w14:textId="77777777" w:rsidR="00455FEC" w:rsidRDefault="00000000">
            <w:pPr>
              <w:keepNext/>
              <w:spacing w:after="40"/>
            </w:pPr>
            <w:r>
              <w:rPr>
                <w:b/>
                <w:bCs/>
                <w:sz w:val="19"/>
                <w:szCs w:val="19"/>
              </w:rPr>
              <w:t>Class diagram</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53A7C4C" w14:textId="77777777" w:rsidR="00455FEC" w:rsidRDefault="00000000">
            <w:pPr>
              <w:keepNext/>
              <w:spacing w:after="40"/>
            </w:pPr>
            <w:r>
              <w:rPr>
                <w:sz w:val="19"/>
                <w:szCs w:val="19"/>
              </w:rPr>
              <w:t>Final design; must match the Stage 3 code.</w:t>
            </w:r>
          </w:p>
          <w:p w14:paraId="0FBF67CC" w14:textId="77777777" w:rsidR="00455FEC" w:rsidRDefault="00000000">
            <w:pPr>
              <w:keepNext/>
              <w:spacing w:after="40"/>
            </w:pPr>
            <w:r>
              <w:rPr>
                <w:sz w:val="19"/>
                <w:szCs w:val="19"/>
              </w:rPr>
              <w:t xml:space="preserve">Show the principal entity classes, necessary control and boundary classes, relevant </w:t>
            </w:r>
            <w:proofErr w:type="spellStart"/>
            <w:r>
              <w:rPr>
                <w:sz w:val="19"/>
                <w:szCs w:val="19"/>
              </w:rPr>
              <w:t>enums</w:t>
            </w:r>
            <w:proofErr w:type="spellEnd"/>
            <w:r>
              <w:rPr>
                <w:sz w:val="19"/>
                <w:szCs w:val="19"/>
              </w:rPr>
              <w:t>, key attributes and operations with visibility, inheritance, and associations with multiplicities where relevant.</w:t>
            </w:r>
          </w:p>
          <w:p w14:paraId="3CFDBE13" w14:textId="77777777" w:rsidR="00455FEC" w:rsidRDefault="00000000">
            <w:pPr>
              <w:keepNext/>
              <w:spacing w:after="40"/>
            </w:pPr>
            <w:r>
              <w:rPr>
                <w:sz w:val="19"/>
                <w:szCs w:val="19"/>
              </w:rPr>
              <w:t>Annotate meaningful examples of encapsulation, polymorphism and composition.</w:t>
            </w:r>
          </w:p>
        </w:tc>
      </w:tr>
      <w:tr w:rsidR="00455FEC" w14:paraId="13E492E7"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3BCF64F8" w14:textId="77777777" w:rsidR="00455FEC" w:rsidRDefault="00000000">
            <w:pPr>
              <w:keepNext/>
              <w:spacing w:after="40"/>
            </w:pPr>
            <w:r>
              <w:rPr>
                <w:b/>
                <w:bCs/>
                <w:sz w:val="19"/>
                <w:szCs w:val="19"/>
              </w:rPr>
              <w:t>Sequence diagram</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E61431B" w14:textId="77777777" w:rsidR="00455FEC" w:rsidRDefault="00000000">
            <w:pPr>
              <w:keepNext/>
              <w:spacing w:after="40"/>
            </w:pPr>
            <w:r>
              <w:rPr>
                <w:sz w:val="19"/>
                <w:szCs w:val="19"/>
              </w:rPr>
              <w:t>One complete scenario in which a manager choice changes an outcome.</w:t>
            </w:r>
          </w:p>
          <w:p w14:paraId="14582174" w14:textId="77777777" w:rsidR="00455FEC" w:rsidRDefault="00000000">
            <w:pPr>
              <w:keepNext/>
              <w:spacing w:after="40"/>
            </w:pPr>
            <w:r>
              <w:rPr>
                <w:sz w:val="19"/>
                <w:szCs w:val="19"/>
              </w:rPr>
              <w:t>Include: customer arrival and order; Waiter and Chef assignments; READY then SERVED; eating; payment; the result check; one Stage 2 or 3 behaviour (e.g. VIP pricing or Happy Hour).</w:t>
            </w:r>
          </w:p>
          <w:p w14:paraId="14080CED" w14:textId="77777777" w:rsidR="00455FEC" w:rsidRDefault="00000000">
            <w:pPr>
              <w:keepNext/>
              <w:spacing w:after="40"/>
            </w:pPr>
            <w:r>
              <w:rPr>
                <w:sz w:val="19"/>
                <w:szCs w:val="19"/>
              </w:rPr>
              <w:t>Show messages among the CLI, controller, staff and domain objects, with relevant guards and loops.</w:t>
            </w:r>
          </w:p>
        </w:tc>
      </w:tr>
      <w:tr w:rsidR="00455FEC" w14:paraId="50B12036"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42E4613D" w14:textId="77777777" w:rsidR="00455FEC" w:rsidRDefault="00000000">
            <w:pPr>
              <w:keepNext/>
              <w:spacing w:after="40"/>
            </w:pPr>
            <w:r>
              <w:rPr>
                <w:b/>
                <w:bCs/>
                <w:sz w:val="19"/>
                <w:szCs w:val="19"/>
              </w:rPr>
              <w:t>Design discussion</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E733946" w14:textId="77777777" w:rsidR="00455FEC" w:rsidRDefault="00000000">
            <w:pPr>
              <w:keepNext/>
              <w:spacing w:after="40"/>
            </w:pPr>
            <w:r>
              <w:rPr>
                <w:sz w:val="19"/>
                <w:szCs w:val="19"/>
              </w:rPr>
              <w:t>A table of key abstractions and their responsibilities.</w:t>
            </w:r>
          </w:p>
          <w:p w14:paraId="356923A6" w14:textId="77777777" w:rsidR="00455FEC" w:rsidRDefault="00000000">
            <w:pPr>
              <w:keepNext/>
              <w:spacing w:after="40"/>
            </w:pPr>
            <w:r>
              <w:rPr>
                <w:sz w:val="19"/>
                <w:szCs w:val="19"/>
              </w:rPr>
              <w:t>SRP, OCP, LSP, ISP and DIP, only where genuinely reflected in your code.</w:t>
            </w:r>
          </w:p>
          <w:p w14:paraId="1D895C64" w14:textId="77777777" w:rsidR="00455FEC" w:rsidRDefault="00000000">
            <w:pPr>
              <w:keepNext/>
              <w:spacing w:after="40"/>
            </w:pPr>
            <w:r>
              <w:rPr>
                <w:sz w:val="19"/>
                <w:szCs w:val="19"/>
              </w:rPr>
              <w:t>Trade-offs, and one alternative design you considered.</w:t>
            </w:r>
          </w:p>
          <w:p w14:paraId="39AA2DF0" w14:textId="77777777" w:rsidR="00455FEC" w:rsidRDefault="00000000">
            <w:pPr>
              <w:keepNext/>
              <w:spacing w:after="40"/>
            </w:pPr>
            <w:r>
              <w:rPr>
                <w:sz w:val="19"/>
                <w:szCs w:val="19"/>
              </w:rPr>
              <w:t>How the player’s choices change a result.</w:t>
            </w:r>
          </w:p>
        </w:tc>
      </w:tr>
      <w:tr w:rsidR="00455FEC" w14:paraId="77AAC4BD"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362D9128" w14:textId="77777777" w:rsidR="00455FEC" w:rsidRDefault="00000000">
            <w:pPr>
              <w:spacing w:after="40"/>
            </w:pPr>
            <w:r>
              <w:rPr>
                <w:b/>
                <w:bCs/>
                <w:sz w:val="19"/>
                <w:szCs w:val="19"/>
              </w:rPr>
              <w:t>GitHub evidence</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D2687B2" w14:textId="77777777" w:rsidR="00455FEC" w:rsidRDefault="00000000">
            <w:pPr>
              <w:spacing w:after="40"/>
            </w:pPr>
            <w:r>
              <w:rPr>
                <w:sz w:val="19"/>
                <w:szCs w:val="19"/>
              </w:rPr>
              <w:t xml:space="preserve">Tags </w:t>
            </w:r>
            <w:r>
              <w:rPr>
                <w:rFonts w:ascii="Consolas" w:eastAsia="Consolas" w:hAnsi="Consolas" w:cs="Consolas"/>
                <w:sz w:val="19"/>
                <w:szCs w:val="19"/>
              </w:rPr>
              <w:t>stage-1</w:t>
            </w:r>
            <w:r>
              <w:rPr>
                <w:sz w:val="19"/>
                <w:szCs w:val="19"/>
              </w:rPr>
              <w:t xml:space="preserve">, </w:t>
            </w:r>
            <w:r>
              <w:rPr>
                <w:rFonts w:ascii="Consolas" w:eastAsia="Consolas" w:hAnsi="Consolas" w:cs="Consolas"/>
                <w:sz w:val="19"/>
                <w:szCs w:val="19"/>
              </w:rPr>
              <w:t>stage-2</w:t>
            </w:r>
            <w:r>
              <w:rPr>
                <w:sz w:val="19"/>
                <w:szCs w:val="19"/>
              </w:rPr>
              <w:t xml:space="preserve"> and </w:t>
            </w:r>
            <w:r>
              <w:rPr>
                <w:rFonts w:ascii="Consolas" w:eastAsia="Consolas" w:hAnsi="Consolas" w:cs="Consolas"/>
                <w:sz w:val="19"/>
                <w:szCs w:val="19"/>
              </w:rPr>
              <w:t>stage-3</w:t>
            </w:r>
            <w:r>
              <w:rPr>
                <w:sz w:val="19"/>
                <w:szCs w:val="19"/>
              </w:rPr>
              <w:t xml:space="preserve"> on runnable commits.</w:t>
            </w:r>
          </w:p>
          <w:p w14:paraId="1A307B2D" w14:textId="77777777" w:rsidR="00455FEC" w:rsidRDefault="00000000">
            <w:pPr>
              <w:spacing w:after="40"/>
            </w:pPr>
            <w:r>
              <w:rPr>
                <w:sz w:val="19"/>
                <w:szCs w:val="19"/>
              </w:rPr>
              <w:t>In the README, for each transition (1 → 2 and 2 → 3): new files; existing files changed or deleted, with reasons; the relevant commit or compare link.</w:t>
            </w:r>
          </w:p>
          <w:p w14:paraId="50F23A13" w14:textId="77777777" w:rsidR="00455FEC" w:rsidRDefault="00000000">
            <w:pPr>
              <w:spacing w:after="40"/>
            </w:pPr>
            <w:r>
              <w:rPr>
                <w:sz w:val="19"/>
                <w:szCs w:val="19"/>
              </w:rPr>
              <w:t>The source code itself, not only the README, must show the real stages.</w:t>
            </w:r>
          </w:p>
        </w:tc>
      </w:tr>
    </w:tbl>
    <w:p w14:paraId="6D4A7EB1" w14:textId="77777777" w:rsidR="00455FEC" w:rsidRDefault="00455FEC">
      <w:pPr>
        <w:spacing w:after="80"/>
      </w:pPr>
    </w:p>
    <w:p w14:paraId="5DEB4C34" w14:textId="77777777" w:rsidR="00455FEC" w:rsidRDefault="00000000">
      <w:pPr>
        <w:pStyle w:val="Heading1"/>
      </w:pPr>
      <w:proofErr w:type="gramStart"/>
      <w:r>
        <w:lastRenderedPageBreak/>
        <w:t>6  Submission</w:t>
      </w:r>
      <w:proofErr w:type="gramEnd"/>
    </w:p>
    <w:p w14:paraId="26D74321" w14:textId="77777777" w:rsidR="00455FEC" w:rsidRDefault="00000000">
      <w:pPr>
        <w:pStyle w:val="Heading2"/>
      </w:pPr>
      <w:proofErr w:type="gramStart"/>
      <w:r>
        <w:t>6.1  What</w:t>
      </w:r>
      <w:proofErr w:type="gramEnd"/>
      <w:r>
        <w:t xml:space="preserve"> to submit</w:t>
      </w:r>
    </w:p>
    <w:p w14:paraId="2B371378" w14:textId="77777777" w:rsidR="00455FEC" w:rsidRDefault="00000000">
      <w:pPr>
        <w:keepNext/>
        <w:spacing w:after="120"/>
      </w:pPr>
      <w:r>
        <w:t xml:space="preserve">Submit one archive per group through the course assignment link by the deadline announced on NTULearn (the earlier combat assignment’s deadline does not apply). Name it </w:t>
      </w:r>
      <w:r>
        <w:rPr>
          <w:rFonts w:ascii="Consolas" w:eastAsia="Consolas" w:hAnsi="Consolas" w:cs="Consolas"/>
        </w:rPr>
        <w:t>LABGroup_AssignmentGrp.zip</w:t>
      </w:r>
      <w:r>
        <w:t xml:space="preserve">, for example </w:t>
      </w:r>
      <w:r>
        <w:rPr>
          <w:rFonts w:ascii="Consolas" w:eastAsia="Consolas" w:hAnsi="Consolas" w:cs="Consolas"/>
        </w:rPr>
        <w:t>FCS1_Grp1.zip</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55FEC" w14:paraId="4216502D" w14:textId="77777777">
        <w:tblPrEx>
          <w:tblCellMar>
            <w:top w:w="0" w:type="dxa"/>
            <w:bottom w:w="0" w:type="dxa"/>
          </w:tblCellMar>
        </w:tblPrEx>
        <w:trPr>
          <w:tblHeader/>
        </w:trPr>
        <w:tc>
          <w:tcPr>
            <w:tcW w:w="22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7AF2AB32" w14:textId="77777777" w:rsidR="00455FEC" w:rsidRDefault="00000000">
            <w:pPr>
              <w:keepNext/>
              <w:spacing w:after="40"/>
            </w:pPr>
            <w:r>
              <w:rPr>
                <w:b/>
                <w:bCs/>
                <w:color w:val="FFFFFF"/>
                <w:sz w:val="19"/>
                <w:szCs w:val="19"/>
              </w:rPr>
              <w:t>Item</w:t>
            </w:r>
          </w:p>
        </w:tc>
        <w:tc>
          <w:tcPr>
            <w:tcW w:w="71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4A9E9DBE" w14:textId="77777777" w:rsidR="00455FEC" w:rsidRDefault="00000000">
            <w:pPr>
              <w:keepNext/>
              <w:spacing w:after="40"/>
            </w:pPr>
            <w:r>
              <w:rPr>
                <w:b/>
                <w:bCs/>
                <w:color w:val="FFFFFF"/>
                <w:sz w:val="19"/>
                <w:szCs w:val="19"/>
              </w:rPr>
              <w:t>Contents</w:t>
            </w:r>
          </w:p>
        </w:tc>
      </w:tr>
      <w:tr w:rsidR="00455FEC" w14:paraId="2907CF5D"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6D0E9321" w14:textId="77777777" w:rsidR="00455FEC" w:rsidRDefault="00000000">
            <w:pPr>
              <w:keepNext/>
              <w:spacing w:after="40"/>
            </w:pPr>
            <w:r>
              <w:rPr>
                <w:b/>
                <w:bCs/>
                <w:sz w:val="19"/>
                <w:szCs w:val="19"/>
              </w:rPr>
              <w:t>Source code</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32F4F73" w14:textId="77777777" w:rsidR="00455FEC" w:rsidRDefault="00000000">
            <w:pPr>
              <w:keepNext/>
              <w:spacing w:after="40"/>
            </w:pPr>
            <w:r>
              <w:rPr>
                <w:sz w:val="19"/>
                <w:szCs w:val="19"/>
              </w:rPr>
              <w:t>Java source with build and run instructions</w:t>
            </w:r>
          </w:p>
        </w:tc>
      </w:tr>
      <w:tr w:rsidR="00455FEC" w14:paraId="231DC8F0"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2BAADB6F" w14:textId="77777777" w:rsidR="00455FEC" w:rsidRDefault="00000000">
            <w:pPr>
              <w:keepNext/>
              <w:spacing w:after="40"/>
            </w:pPr>
            <w:r>
              <w:rPr>
                <w:b/>
                <w:bCs/>
                <w:sz w:val="19"/>
                <w:szCs w:val="19"/>
              </w:rPr>
              <w:t>README</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4B0F116" w14:textId="77777777" w:rsidR="00455FEC" w:rsidRDefault="00000000">
            <w:pPr>
              <w:keepNext/>
              <w:spacing w:after="40"/>
            </w:pPr>
            <w:r>
              <w:rPr>
                <w:sz w:val="19"/>
                <w:szCs w:val="19"/>
              </w:rPr>
              <w:t>Repository URL, stage comparisons (Section 5) and video timestamps</w:t>
            </w:r>
          </w:p>
        </w:tc>
      </w:tr>
      <w:tr w:rsidR="00455FEC" w14:paraId="67F78D93"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48B260E6" w14:textId="77777777" w:rsidR="00455FEC" w:rsidRDefault="00000000">
            <w:pPr>
              <w:keepNext/>
              <w:spacing w:after="40"/>
            </w:pPr>
            <w:r>
              <w:rPr>
                <w:b/>
                <w:bCs/>
                <w:sz w:val="19"/>
                <w:szCs w:val="19"/>
              </w:rPr>
              <w:t>PDF report</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E3C3CDB" w14:textId="77777777" w:rsidR="00455FEC" w:rsidRDefault="00000000">
            <w:pPr>
              <w:keepNext/>
              <w:spacing w:after="40"/>
            </w:pPr>
            <w:r>
              <w:rPr>
                <w:sz w:val="19"/>
                <w:szCs w:val="19"/>
              </w:rPr>
              <w:t>Final diagrams, design discussion, functional evidence and reflections</w:t>
            </w:r>
          </w:p>
        </w:tc>
      </w:tr>
      <w:tr w:rsidR="00455FEC" w14:paraId="22DF6681"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1EFF2F86" w14:textId="77777777" w:rsidR="00455FEC" w:rsidRDefault="00000000">
            <w:pPr>
              <w:keepNext/>
              <w:spacing w:after="40"/>
            </w:pPr>
            <w:r>
              <w:rPr>
                <w:b/>
                <w:bCs/>
                <w:sz w:val="19"/>
                <w:szCs w:val="19"/>
              </w:rPr>
              <w:t>Video</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ECEE978" w14:textId="77777777" w:rsidR="00455FEC" w:rsidRDefault="00000000">
            <w:pPr>
              <w:keepNext/>
              <w:spacing w:after="40"/>
            </w:pPr>
            <w:r>
              <w:rPr>
                <w:sz w:val="19"/>
                <w:szCs w:val="19"/>
              </w:rPr>
              <w:t>The recorded video, or an accessible download link if the file is too large</w:t>
            </w:r>
          </w:p>
        </w:tc>
      </w:tr>
      <w:tr w:rsidR="00455FEC" w14:paraId="4C6301E8" w14:textId="77777777">
        <w:tblPrEx>
          <w:tblCellMar>
            <w:top w:w="0" w:type="dxa"/>
            <w:bottom w:w="0" w:type="dxa"/>
          </w:tblCellMar>
        </w:tblPrEx>
        <w:trPr>
          <w:cantSplit/>
        </w:trPr>
        <w:tc>
          <w:tcPr>
            <w:tcW w:w="22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6F6C2865" w14:textId="77777777" w:rsidR="00455FEC" w:rsidRDefault="00000000">
            <w:pPr>
              <w:spacing w:after="40"/>
            </w:pPr>
            <w:r>
              <w:rPr>
                <w:b/>
                <w:bCs/>
                <w:sz w:val="19"/>
                <w:szCs w:val="19"/>
              </w:rPr>
              <w:t>Declarations</w:t>
            </w:r>
          </w:p>
        </w:tc>
        <w:tc>
          <w:tcPr>
            <w:tcW w:w="71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3569A1D" w14:textId="77777777" w:rsidR="00455FEC" w:rsidRDefault="00000000">
            <w:pPr>
              <w:spacing w:after="40"/>
            </w:pPr>
            <w:r>
              <w:rPr>
                <w:sz w:val="19"/>
                <w:szCs w:val="19"/>
              </w:rPr>
              <w:t>Signed Declaration of Original Work, and each member’s Declaration on Use of GAI Assistance (course forms)</w:t>
            </w:r>
          </w:p>
        </w:tc>
      </w:tr>
    </w:tbl>
    <w:p w14:paraId="0D4D040A" w14:textId="77777777" w:rsidR="00455FEC" w:rsidRDefault="00455FEC">
      <w:pPr>
        <w:spacing w:after="80"/>
      </w:pPr>
    </w:p>
    <w:p w14:paraId="5EA0B68B" w14:textId="77777777" w:rsidR="00455FEC" w:rsidRDefault="00000000">
      <w:pPr>
        <w:pStyle w:val="Heading2"/>
      </w:pPr>
      <w:proofErr w:type="gramStart"/>
      <w:r>
        <w:t>6.2  Recorded</w:t>
      </w:r>
      <w:proofErr w:type="gramEnd"/>
      <w:r>
        <w:t xml:space="preserve"> video</w:t>
      </w:r>
    </w:p>
    <w:p w14:paraId="5687D434" w14:textId="75B14543" w:rsidR="00455FEC" w:rsidRDefault="00000000">
      <w:pPr>
        <w:keepNext/>
        <w:spacing w:after="120"/>
      </w:pPr>
      <w:r>
        <w:t xml:space="preserve">There is no live demonstration. Record one group video of about </w:t>
      </w:r>
      <w:r w:rsidR="0005781E">
        <w:t>15</w:t>
      </w:r>
      <w:r>
        <w:t xml:space="preserve"> minutes with readable screen capture and audible explanation. Each member explains a part they understand. List the timestamps of these segments in your README: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55FEC" w14:paraId="6BA64E91" w14:textId="77777777">
        <w:tblPrEx>
          <w:tblCellMar>
            <w:top w:w="0" w:type="dxa"/>
            <w:bottom w:w="0" w:type="dxa"/>
          </w:tblCellMar>
        </w:tblPrEx>
        <w:trPr>
          <w:tblHeader/>
        </w:trPr>
        <w:tc>
          <w:tcPr>
            <w:tcW w:w="7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33E4A356" w14:textId="77777777" w:rsidR="00455FEC" w:rsidRDefault="00000000">
            <w:pPr>
              <w:keepNext/>
              <w:spacing w:after="40"/>
              <w:jc w:val="center"/>
            </w:pPr>
            <w:r>
              <w:rPr>
                <w:b/>
                <w:bCs/>
                <w:color w:val="FFFFFF"/>
                <w:sz w:val="19"/>
                <w:szCs w:val="19"/>
              </w:rPr>
              <w:t>#</w:t>
            </w:r>
          </w:p>
        </w:tc>
        <w:tc>
          <w:tcPr>
            <w:tcW w:w="86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655AE8EA" w14:textId="77777777" w:rsidR="00455FEC" w:rsidRDefault="00000000">
            <w:pPr>
              <w:keepNext/>
              <w:spacing w:after="40"/>
            </w:pPr>
            <w:r>
              <w:rPr>
                <w:b/>
                <w:bCs/>
                <w:color w:val="FFFFFF"/>
                <w:sz w:val="19"/>
                <w:szCs w:val="19"/>
              </w:rPr>
              <w:t>Segment</w:t>
            </w:r>
          </w:p>
        </w:tc>
      </w:tr>
      <w:tr w:rsidR="00455FEC" w14:paraId="214CACDD" w14:textId="77777777">
        <w:tblPrEx>
          <w:tblCellMar>
            <w:top w:w="0" w:type="dxa"/>
            <w:bottom w:w="0" w:type="dxa"/>
          </w:tblCellMar>
        </w:tblPrEx>
        <w:trPr>
          <w:cantSplit/>
        </w:trPr>
        <w:tc>
          <w:tcPr>
            <w:tcW w:w="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62110A7" w14:textId="77777777" w:rsidR="00455FEC" w:rsidRDefault="00000000">
            <w:pPr>
              <w:keepNext/>
              <w:spacing w:after="40"/>
              <w:jc w:val="center"/>
            </w:pPr>
            <w:r>
              <w:rPr>
                <w:sz w:val="19"/>
                <w:szCs w:val="19"/>
              </w:rPr>
              <w:t>1</w:t>
            </w:r>
          </w:p>
        </w:tc>
        <w:tc>
          <w:tcPr>
            <w:tcW w:w="86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D88B9CD" w14:textId="77777777" w:rsidR="00455FEC" w:rsidRDefault="00000000">
            <w:pPr>
              <w:keepNext/>
              <w:spacing w:after="40"/>
            </w:pPr>
            <w:r>
              <w:rPr>
                <w:sz w:val="19"/>
                <w:szCs w:val="19"/>
              </w:rPr>
              <w:t>The game launching from the submitted project</w:t>
            </w:r>
          </w:p>
        </w:tc>
      </w:tr>
      <w:tr w:rsidR="00455FEC" w14:paraId="73190895" w14:textId="77777777">
        <w:tblPrEx>
          <w:tblCellMar>
            <w:top w:w="0" w:type="dxa"/>
            <w:bottom w:w="0" w:type="dxa"/>
          </w:tblCellMar>
        </w:tblPrEx>
        <w:trPr>
          <w:cantSplit/>
        </w:trPr>
        <w:tc>
          <w:tcPr>
            <w:tcW w:w="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5906764" w14:textId="77777777" w:rsidR="00455FEC" w:rsidRDefault="00000000">
            <w:pPr>
              <w:keepNext/>
              <w:spacing w:after="40"/>
              <w:jc w:val="center"/>
            </w:pPr>
            <w:r>
              <w:rPr>
                <w:sz w:val="19"/>
                <w:szCs w:val="19"/>
              </w:rPr>
              <w:t>2</w:t>
            </w:r>
          </w:p>
        </w:tc>
        <w:tc>
          <w:tcPr>
            <w:tcW w:w="86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FDB1748" w14:textId="77777777" w:rsidR="00455FEC" w:rsidRDefault="00000000">
            <w:pPr>
              <w:keepNext/>
              <w:spacing w:after="40"/>
            </w:pPr>
            <w:r>
              <w:rPr>
                <w:sz w:val="19"/>
                <w:szCs w:val="19"/>
              </w:rPr>
              <w:t>Meaningful manager choices, including a decision where staff are constrained</w:t>
            </w:r>
          </w:p>
        </w:tc>
      </w:tr>
      <w:tr w:rsidR="00455FEC" w14:paraId="633C4846" w14:textId="77777777">
        <w:tblPrEx>
          <w:tblCellMar>
            <w:top w:w="0" w:type="dxa"/>
            <w:bottom w:w="0" w:type="dxa"/>
          </w:tblCellMar>
        </w:tblPrEx>
        <w:trPr>
          <w:cantSplit/>
        </w:trPr>
        <w:tc>
          <w:tcPr>
            <w:tcW w:w="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26B3DC2" w14:textId="77777777" w:rsidR="00455FEC" w:rsidRDefault="00000000">
            <w:pPr>
              <w:keepNext/>
              <w:spacing w:after="40"/>
              <w:jc w:val="center"/>
            </w:pPr>
            <w:r>
              <w:rPr>
                <w:sz w:val="19"/>
                <w:szCs w:val="19"/>
              </w:rPr>
              <w:t>3</w:t>
            </w:r>
          </w:p>
        </w:tc>
        <w:tc>
          <w:tcPr>
            <w:tcW w:w="86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72CF83F" w14:textId="77777777" w:rsidR="00455FEC" w:rsidRDefault="00000000">
            <w:pPr>
              <w:keepNext/>
              <w:spacing w:after="40"/>
            </w:pPr>
            <w:r>
              <w:rPr>
                <w:sz w:val="19"/>
                <w:szCs w:val="19"/>
              </w:rPr>
              <w:t>A dish going READY → SERVED → payment</w:t>
            </w:r>
          </w:p>
        </w:tc>
      </w:tr>
      <w:tr w:rsidR="00455FEC" w14:paraId="7E8FE1A7" w14:textId="77777777">
        <w:tblPrEx>
          <w:tblCellMar>
            <w:top w:w="0" w:type="dxa"/>
            <w:bottom w:w="0" w:type="dxa"/>
          </w:tblCellMar>
        </w:tblPrEx>
        <w:trPr>
          <w:cantSplit/>
        </w:trPr>
        <w:tc>
          <w:tcPr>
            <w:tcW w:w="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AAD98E6" w14:textId="77777777" w:rsidR="00455FEC" w:rsidRDefault="00000000">
            <w:pPr>
              <w:keepNext/>
              <w:spacing w:after="40"/>
              <w:jc w:val="center"/>
            </w:pPr>
            <w:r>
              <w:rPr>
                <w:sz w:val="19"/>
                <w:szCs w:val="19"/>
              </w:rPr>
              <w:t>4</w:t>
            </w:r>
          </w:p>
        </w:tc>
        <w:tc>
          <w:tcPr>
            <w:tcW w:w="86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0CF5F83" w14:textId="77777777" w:rsidR="00455FEC" w:rsidRDefault="00000000">
            <w:pPr>
              <w:keepNext/>
              <w:spacing w:after="40"/>
            </w:pPr>
            <w:r>
              <w:rPr>
                <w:sz w:val="19"/>
                <w:szCs w:val="19"/>
              </w:rPr>
              <w:t>A VIP or Critic behaviour</w:t>
            </w:r>
          </w:p>
        </w:tc>
      </w:tr>
      <w:tr w:rsidR="00455FEC" w14:paraId="37FA95B4" w14:textId="77777777">
        <w:tblPrEx>
          <w:tblCellMar>
            <w:top w:w="0" w:type="dxa"/>
            <w:bottom w:w="0" w:type="dxa"/>
          </w:tblCellMar>
        </w:tblPrEx>
        <w:trPr>
          <w:cantSplit/>
        </w:trPr>
        <w:tc>
          <w:tcPr>
            <w:tcW w:w="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0D0C54B" w14:textId="77777777" w:rsidR="00455FEC" w:rsidRDefault="00000000">
            <w:pPr>
              <w:keepNext/>
              <w:spacing w:after="40"/>
              <w:jc w:val="center"/>
            </w:pPr>
            <w:r>
              <w:rPr>
                <w:sz w:val="19"/>
                <w:szCs w:val="19"/>
              </w:rPr>
              <w:t>5</w:t>
            </w:r>
          </w:p>
        </w:tc>
        <w:tc>
          <w:tcPr>
            <w:tcW w:w="86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42DB161" w14:textId="77777777" w:rsidR="00455FEC" w:rsidRDefault="00000000">
            <w:pPr>
              <w:keepNext/>
              <w:spacing w:after="40"/>
            </w:pPr>
            <w:r>
              <w:rPr>
                <w:sz w:val="19"/>
                <w:szCs w:val="19"/>
              </w:rPr>
              <w:t>A Stage 3 feature</w:t>
            </w:r>
          </w:p>
        </w:tc>
      </w:tr>
      <w:tr w:rsidR="00455FEC" w14:paraId="4F30049E" w14:textId="77777777">
        <w:tblPrEx>
          <w:tblCellMar>
            <w:top w:w="0" w:type="dxa"/>
            <w:bottom w:w="0" w:type="dxa"/>
          </w:tblCellMar>
        </w:tblPrEx>
        <w:trPr>
          <w:cantSplit/>
        </w:trPr>
        <w:tc>
          <w:tcPr>
            <w:tcW w:w="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34DEE76" w14:textId="77777777" w:rsidR="00455FEC" w:rsidRDefault="00000000">
            <w:pPr>
              <w:keepNext/>
              <w:spacing w:after="40"/>
              <w:jc w:val="center"/>
            </w:pPr>
            <w:r>
              <w:rPr>
                <w:sz w:val="19"/>
                <w:szCs w:val="19"/>
              </w:rPr>
              <w:t>6</w:t>
            </w:r>
          </w:p>
        </w:tc>
        <w:tc>
          <w:tcPr>
            <w:tcW w:w="86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FC1F70F" w14:textId="77777777" w:rsidR="00455FEC" w:rsidRDefault="00000000">
            <w:pPr>
              <w:keepNext/>
              <w:spacing w:after="40"/>
            </w:pPr>
            <w:r>
              <w:rPr>
                <w:sz w:val="19"/>
                <w:szCs w:val="19"/>
              </w:rPr>
              <w:t>One victory and one defeat (separate reproducible runs, or an accelerated replay)</w:t>
            </w:r>
          </w:p>
        </w:tc>
      </w:tr>
      <w:tr w:rsidR="00455FEC" w14:paraId="003A43D6" w14:textId="77777777">
        <w:tblPrEx>
          <w:tblCellMar>
            <w:top w:w="0" w:type="dxa"/>
            <w:bottom w:w="0" w:type="dxa"/>
          </w:tblCellMar>
        </w:tblPrEx>
        <w:trPr>
          <w:cantSplit/>
        </w:trPr>
        <w:tc>
          <w:tcPr>
            <w:tcW w:w="7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02DF925" w14:textId="77777777" w:rsidR="00455FEC" w:rsidRDefault="00000000">
            <w:pPr>
              <w:spacing w:after="40"/>
              <w:jc w:val="center"/>
            </w:pPr>
            <w:r>
              <w:rPr>
                <w:sz w:val="19"/>
                <w:szCs w:val="19"/>
              </w:rPr>
              <w:t>7</w:t>
            </w:r>
          </w:p>
        </w:tc>
        <w:tc>
          <w:tcPr>
            <w:tcW w:w="86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7EBBA873" w14:textId="77777777" w:rsidR="00455FEC" w:rsidRDefault="00000000">
            <w:pPr>
              <w:spacing w:after="40"/>
            </w:pPr>
            <w:r>
              <w:rPr>
                <w:sz w:val="19"/>
                <w:szCs w:val="19"/>
              </w:rPr>
              <w:t>The stage tag comparisons and the diagrams</w:t>
            </w:r>
          </w:p>
        </w:tc>
      </w:tr>
    </w:tbl>
    <w:p w14:paraId="56491493" w14:textId="77777777" w:rsidR="00455FEC" w:rsidRDefault="00455FEC">
      <w:pPr>
        <w:spacing w:after="80"/>
      </w:pPr>
    </w:p>
    <w:p w14:paraId="4CA72F35" w14:textId="77777777" w:rsidR="00455FEC" w:rsidRDefault="00000000">
      <w:pPr>
        <w:keepNext/>
        <w:spacing w:after="120"/>
      </w:pPr>
      <w:r>
        <w:lastRenderedPageBreak/>
        <w:t>The video is evidence for the marking criteria, not a separate score. If you submit a link, it must stay available to graders.</w:t>
      </w:r>
    </w:p>
    <w:p w14:paraId="44CAEA62" w14:textId="77777777" w:rsidR="00455FEC" w:rsidRDefault="00000000">
      <w:pPr>
        <w:pStyle w:val="Heading1"/>
      </w:pPr>
      <w:proofErr w:type="gramStart"/>
      <w:r>
        <w:t>7  Assessment</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000"/>
        <w:gridCol w:w="5560"/>
      </w:tblGrid>
      <w:tr w:rsidR="00455FEC" w14:paraId="375940CF" w14:textId="77777777">
        <w:tblPrEx>
          <w:tblCellMar>
            <w:top w:w="0" w:type="dxa"/>
            <w:bottom w:w="0" w:type="dxa"/>
          </w:tblCellMar>
        </w:tblPrEx>
        <w:trPr>
          <w:tblHeader/>
        </w:trPr>
        <w:tc>
          <w:tcPr>
            <w:tcW w:w="28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378E7B2F" w14:textId="77777777" w:rsidR="00455FEC" w:rsidRDefault="00000000">
            <w:pPr>
              <w:keepNext/>
              <w:spacing w:after="40"/>
            </w:pPr>
            <w:r>
              <w:rPr>
                <w:b/>
                <w:bCs/>
                <w:color w:val="FFFFFF"/>
                <w:sz w:val="19"/>
                <w:szCs w:val="19"/>
              </w:rPr>
              <w:t>Criterion</w:t>
            </w:r>
          </w:p>
        </w:tc>
        <w:tc>
          <w:tcPr>
            <w:tcW w:w="100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70187BC9" w14:textId="77777777" w:rsidR="00455FEC" w:rsidRDefault="00000000">
            <w:pPr>
              <w:keepNext/>
              <w:spacing w:after="40"/>
              <w:jc w:val="center"/>
            </w:pPr>
            <w:r>
              <w:rPr>
                <w:b/>
                <w:bCs/>
                <w:color w:val="FFFFFF"/>
                <w:sz w:val="19"/>
                <w:szCs w:val="19"/>
              </w:rPr>
              <w:t>Marks</w:t>
            </w:r>
          </w:p>
        </w:tc>
        <w:tc>
          <w:tcPr>
            <w:tcW w:w="5560" w:type="dxa"/>
            <w:tcBorders>
              <w:top w:val="single" w:sz="4" w:space="0" w:color="BFC7CF"/>
              <w:left w:val="single" w:sz="4" w:space="0" w:color="BFC7CF"/>
              <w:bottom w:val="single" w:sz="4" w:space="0" w:color="BFC7CF"/>
              <w:right w:val="single" w:sz="4" w:space="0" w:color="BFC7CF"/>
            </w:tcBorders>
            <w:shd w:val="clear" w:color="auto" w:fill="17324D"/>
            <w:tcMar>
              <w:top w:w="70" w:type="dxa"/>
              <w:left w:w="110" w:type="dxa"/>
              <w:bottom w:w="70" w:type="dxa"/>
              <w:right w:w="110" w:type="dxa"/>
            </w:tcMar>
          </w:tcPr>
          <w:p w14:paraId="7651B352" w14:textId="77777777" w:rsidR="00455FEC" w:rsidRDefault="00000000">
            <w:pPr>
              <w:keepNext/>
              <w:spacing w:after="40"/>
            </w:pPr>
            <w:r>
              <w:rPr>
                <w:b/>
                <w:bCs/>
                <w:color w:val="FFFFFF"/>
                <w:sz w:val="19"/>
                <w:szCs w:val="19"/>
              </w:rPr>
              <w:t>What it covers</w:t>
            </w:r>
          </w:p>
        </w:tc>
      </w:tr>
      <w:tr w:rsidR="00455FEC" w14:paraId="1A31F84F" w14:textId="77777777">
        <w:tblPrEx>
          <w:tblCellMar>
            <w:top w:w="0" w:type="dxa"/>
            <w:bottom w:w="0" w:type="dxa"/>
          </w:tblCellMar>
        </w:tblPrEx>
        <w:trPr>
          <w:cantSplit/>
        </w:trPr>
        <w:tc>
          <w:tcPr>
            <w:tcW w:w="28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76180DF4" w14:textId="77777777" w:rsidR="00455FEC" w:rsidRDefault="00000000">
            <w:pPr>
              <w:keepNext/>
              <w:spacing w:after="40"/>
            </w:pPr>
            <w:r>
              <w:rPr>
                <w:b/>
                <w:bCs/>
                <w:sz w:val="19"/>
                <w:szCs w:val="19"/>
              </w:rPr>
              <w:t>UML class diagram</w:t>
            </w:r>
          </w:p>
        </w:tc>
        <w:tc>
          <w:tcPr>
            <w:tcW w:w="1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3DC31CB" w14:textId="77777777" w:rsidR="00455FEC" w:rsidRDefault="00000000">
            <w:pPr>
              <w:keepNext/>
              <w:spacing w:after="40"/>
              <w:jc w:val="center"/>
            </w:pPr>
            <w:r>
              <w:rPr>
                <w:sz w:val="19"/>
                <w:szCs w:val="19"/>
              </w:rPr>
              <w:t>25</w:t>
            </w:r>
          </w:p>
        </w:tc>
        <w:tc>
          <w:tcPr>
            <w:tcW w:w="55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16EFECF" w14:textId="77777777" w:rsidR="00455FEC" w:rsidRDefault="00000000">
            <w:pPr>
              <w:keepNext/>
              <w:spacing w:after="40"/>
            </w:pPr>
            <w:r>
              <w:rPr>
                <w:sz w:val="19"/>
                <w:szCs w:val="19"/>
              </w:rPr>
              <w:t>Coverage; relationships and notation; attributes, operations and encapsulation; clarity and match to code</w:t>
            </w:r>
          </w:p>
        </w:tc>
      </w:tr>
      <w:tr w:rsidR="00455FEC" w14:paraId="708DD0C9" w14:textId="77777777">
        <w:tblPrEx>
          <w:tblCellMar>
            <w:top w:w="0" w:type="dxa"/>
            <w:bottom w:w="0" w:type="dxa"/>
          </w:tblCellMar>
        </w:tblPrEx>
        <w:trPr>
          <w:cantSplit/>
        </w:trPr>
        <w:tc>
          <w:tcPr>
            <w:tcW w:w="28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0A0FAF84" w14:textId="77777777" w:rsidR="00455FEC" w:rsidRDefault="00000000">
            <w:pPr>
              <w:keepNext/>
              <w:spacing w:after="40"/>
            </w:pPr>
            <w:r>
              <w:rPr>
                <w:b/>
                <w:bCs/>
                <w:sz w:val="19"/>
                <w:szCs w:val="19"/>
              </w:rPr>
              <w:t>UML sequence diagram</w:t>
            </w:r>
          </w:p>
        </w:tc>
        <w:tc>
          <w:tcPr>
            <w:tcW w:w="1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16CD1E81" w14:textId="77777777" w:rsidR="00455FEC" w:rsidRDefault="00000000">
            <w:pPr>
              <w:keepNext/>
              <w:spacing w:after="40"/>
              <w:jc w:val="center"/>
            </w:pPr>
            <w:r>
              <w:rPr>
                <w:sz w:val="19"/>
                <w:szCs w:val="19"/>
              </w:rPr>
              <w:t>20</w:t>
            </w:r>
          </w:p>
        </w:tc>
        <w:tc>
          <w:tcPr>
            <w:tcW w:w="55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5617F7E4" w14:textId="77777777" w:rsidR="00455FEC" w:rsidRDefault="00000000">
            <w:pPr>
              <w:keepNext/>
              <w:spacing w:after="40"/>
            </w:pPr>
            <w:r>
              <w:rPr>
                <w:sz w:val="19"/>
                <w:szCs w:val="19"/>
              </w:rPr>
              <w:t>Scenario and objects; food and payment flow; OO messages and control notation; clarity</w:t>
            </w:r>
          </w:p>
        </w:tc>
      </w:tr>
      <w:tr w:rsidR="00455FEC" w14:paraId="07F5AA05" w14:textId="77777777">
        <w:tblPrEx>
          <w:tblCellMar>
            <w:top w:w="0" w:type="dxa"/>
            <w:bottom w:w="0" w:type="dxa"/>
          </w:tblCellMar>
        </w:tblPrEx>
        <w:trPr>
          <w:cantSplit/>
        </w:trPr>
        <w:tc>
          <w:tcPr>
            <w:tcW w:w="28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0B8FA735" w14:textId="77777777" w:rsidR="00455FEC" w:rsidRDefault="00000000">
            <w:pPr>
              <w:keepNext/>
              <w:spacing w:after="40"/>
            </w:pPr>
            <w:r>
              <w:rPr>
                <w:b/>
                <w:bCs/>
                <w:sz w:val="19"/>
                <w:szCs w:val="19"/>
              </w:rPr>
              <w:t>Design consideration</w:t>
            </w:r>
          </w:p>
        </w:tc>
        <w:tc>
          <w:tcPr>
            <w:tcW w:w="1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210E5D38" w14:textId="77777777" w:rsidR="00455FEC" w:rsidRDefault="00000000">
            <w:pPr>
              <w:keepNext/>
              <w:spacing w:after="40"/>
              <w:jc w:val="center"/>
            </w:pPr>
            <w:r>
              <w:rPr>
                <w:sz w:val="19"/>
                <w:szCs w:val="19"/>
              </w:rPr>
              <w:t>15</w:t>
            </w:r>
          </w:p>
        </w:tc>
        <w:tc>
          <w:tcPr>
            <w:tcW w:w="55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3F1AF354" w14:textId="77777777" w:rsidR="00455FEC" w:rsidRDefault="00000000">
            <w:pPr>
              <w:keepNext/>
              <w:spacing w:after="40"/>
            </w:pPr>
            <w:r>
              <w:rPr>
                <w:sz w:val="19"/>
                <w:szCs w:val="19"/>
              </w:rPr>
              <w:t>Responsibilities and cohesion; extensibility and principles; trade-offs and alternatives</w:t>
            </w:r>
          </w:p>
        </w:tc>
      </w:tr>
      <w:tr w:rsidR="00455FEC" w14:paraId="01C1BD2F" w14:textId="77777777">
        <w:tblPrEx>
          <w:tblCellMar>
            <w:top w:w="0" w:type="dxa"/>
            <w:bottom w:w="0" w:type="dxa"/>
          </w:tblCellMar>
        </w:tblPrEx>
        <w:trPr>
          <w:cantSplit/>
        </w:trPr>
        <w:tc>
          <w:tcPr>
            <w:tcW w:w="28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768846BF" w14:textId="77777777" w:rsidR="00455FEC" w:rsidRDefault="00000000">
            <w:pPr>
              <w:keepNext/>
              <w:spacing w:after="40"/>
            </w:pPr>
            <w:r>
              <w:rPr>
                <w:b/>
                <w:bCs/>
                <w:sz w:val="19"/>
                <w:szCs w:val="19"/>
              </w:rPr>
              <w:t>Implementation code</w:t>
            </w:r>
          </w:p>
        </w:tc>
        <w:tc>
          <w:tcPr>
            <w:tcW w:w="1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50F11C8" w14:textId="77777777" w:rsidR="00455FEC" w:rsidRDefault="00000000">
            <w:pPr>
              <w:keepNext/>
              <w:spacing w:after="40"/>
              <w:jc w:val="center"/>
            </w:pPr>
            <w:r>
              <w:rPr>
                <w:sz w:val="19"/>
                <w:szCs w:val="19"/>
              </w:rPr>
              <w:t>20</w:t>
            </w:r>
          </w:p>
        </w:tc>
        <w:tc>
          <w:tcPr>
            <w:tcW w:w="55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0E2A245D" w14:textId="77777777" w:rsidR="00455FEC" w:rsidRDefault="00000000">
            <w:pPr>
              <w:keepNext/>
              <w:spacing w:after="40"/>
            </w:pPr>
            <w:r>
              <w:rPr>
                <w:sz w:val="19"/>
                <w:szCs w:val="19"/>
              </w:rPr>
              <w:t>Stage 1 core game; Stage 2 and 3 features; code quality; reproducibility</w:t>
            </w:r>
          </w:p>
        </w:tc>
      </w:tr>
      <w:tr w:rsidR="00455FEC" w14:paraId="612B965F" w14:textId="77777777">
        <w:tblPrEx>
          <w:tblCellMar>
            <w:top w:w="0" w:type="dxa"/>
            <w:bottom w:w="0" w:type="dxa"/>
          </w:tblCellMar>
        </w:tblPrEx>
        <w:trPr>
          <w:cantSplit/>
        </w:trPr>
        <w:tc>
          <w:tcPr>
            <w:tcW w:w="2800" w:type="dxa"/>
            <w:tcBorders>
              <w:top w:val="single" w:sz="4" w:space="0" w:color="BFC7CF"/>
              <w:left w:val="single" w:sz="4" w:space="0" w:color="BFC7CF"/>
              <w:bottom w:val="single" w:sz="4" w:space="0" w:color="BFC7CF"/>
              <w:right w:val="single" w:sz="4" w:space="0" w:color="BFC7CF"/>
            </w:tcBorders>
            <w:shd w:val="clear" w:color="auto" w:fill="F4F7F9"/>
            <w:tcMar>
              <w:top w:w="70" w:type="dxa"/>
              <w:left w:w="110" w:type="dxa"/>
              <w:bottom w:w="70" w:type="dxa"/>
              <w:right w:w="110" w:type="dxa"/>
            </w:tcMar>
          </w:tcPr>
          <w:p w14:paraId="00836CCD" w14:textId="77777777" w:rsidR="00455FEC" w:rsidRDefault="00000000">
            <w:pPr>
              <w:keepNext/>
              <w:spacing w:after="40"/>
            </w:pPr>
            <w:r>
              <w:rPr>
                <w:b/>
                <w:bCs/>
                <w:sz w:val="19"/>
                <w:szCs w:val="19"/>
              </w:rPr>
              <w:t>Thinking and development process</w:t>
            </w:r>
          </w:p>
        </w:tc>
        <w:tc>
          <w:tcPr>
            <w:tcW w:w="100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4CF194D8" w14:textId="77777777" w:rsidR="00455FEC" w:rsidRDefault="00000000">
            <w:pPr>
              <w:keepNext/>
              <w:spacing w:after="40"/>
              <w:jc w:val="center"/>
            </w:pPr>
            <w:r>
              <w:rPr>
                <w:sz w:val="19"/>
                <w:szCs w:val="19"/>
              </w:rPr>
              <w:t>20</w:t>
            </w:r>
          </w:p>
        </w:tc>
        <w:tc>
          <w:tcPr>
            <w:tcW w:w="5560" w:type="dxa"/>
            <w:tcBorders>
              <w:top w:val="single" w:sz="4" w:space="0" w:color="BFC7CF"/>
              <w:left w:val="single" w:sz="4" w:space="0" w:color="BFC7CF"/>
              <w:bottom w:val="single" w:sz="4" w:space="0" w:color="BFC7CF"/>
              <w:right w:val="single" w:sz="4" w:space="0" w:color="BFC7CF"/>
            </w:tcBorders>
            <w:tcMar>
              <w:top w:w="70" w:type="dxa"/>
              <w:left w:w="110" w:type="dxa"/>
              <w:bottom w:w="70" w:type="dxa"/>
              <w:right w:w="110" w:type="dxa"/>
            </w:tcMar>
          </w:tcPr>
          <w:p w14:paraId="6AE7FEEC" w14:textId="77777777" w:rsidR="00455FEC" w:rsidRDefault="00000000">
            <w:pPr>
              <w:keepNext/>
              <w:spacing w:after="40"/>
            </w:pPr>
            <w:r>
              <w:rPr>
                <w:sz w:val="19"/>
                <w:szCs w:val="19"/>
              </w:rPr>
              <w:t>Stage snapshots; change analysis; report and reflection; recorded video</w:t>
            </w:r>
          </w:p>
        </w:tc>
      </w:tr>
      <w:tr w:rsidR="00455FEC" w14:paraId="50CB1040" w14:textId="77777777">
        <w:tblPrEx>
          <w:tblCellMar>
            <w:top w:w="0" w:type="dxa"/>
            <w:bottom w:w="0" w:type="dxa"/>
          </w:tblCellMar>
        </w:tblPrEx>
        <w:trPr>
          <w:cantSplit/>
        </w:trPr>
        <w:tc>
          <w:tcPr>
            <w:tcW w:w="2800" w:type="dxa"/>
            <w:tcBorders>
              <w:top w:val="single" w:sz="4" w:space="0" w:color="BFC7CF"/>
              <w:left w:val="single" w:sz="4" w:space="0" w:color="BFC7CF"/>
              <w:bottom w:val="single" w:sz="4" w:space="0" w:color="BFC7CF"/>
              <w:right w:val="single" w:sz="4" w:space="0" w:color="BFC7CF"/>
            </w:tcBorders>
            <w:shd w:val="clear" w:color="auto" w:fill="E3E9EF"/>
            <w:tcMar>
              <w:top w:w="70" w:type="dxa"/>
              <w:left w:w="110" w:type="dxa"/>
              <w:bottom w:w="70" w:type="dxa"/>
              <w:right w:w="110" w:type="dxa"/>
            </w:tcMar>
          </w:tcPr>
          <w:p w14:paraId="6034B76A" w14:textId="77777777" w:rsidR="00455FEC" w:rsidRDefault="00000000">
            <w:pPr>
              <w:spacing w:after="40"/>
            </w:pPr>
            <w:r>
              <w:rPr>
                <w:b/>
                <w:bCs/>
                <w:sz w:val="19"/>
                <w:szCs w:val="19"/>
              </w:rPr>
              <w:t>Total</w:t>
            </w:r>
          </w:p>
        </w:tc>
        <w:tc>
          <w:tcPr>
            <w:tcW w:w="1000" w:type="dxa"/>
            <w:tcBorders>
              <w:top w:val="single" w:sz="4" w:space="0" w:color="BFC7CF"/>
              <w:left w:val="single" w:sz="4" w:space="0" w:color="BFC7CF"/>
              <w:bottom w:val="single" w:sz="4" w:space="0" w:color="BFC7CF"/>
              <w:right w:val="single" w:sz="4" w:space="0" w:color="BFC7CF"/>
            </w:tcBorders>
            <w:shd w:val="clear" w:color="auto" w:fill="E3E9EF"/>
            <w:tcMar>
              <w:top w:w="70" w:type="dxa"/>
              <w:left w:w="110" w:type="dxa"/>
              <w:bottom w:w="70" w:type="dxa"/>
              <w:right w:w="110" w:type="dxa"/>
            </w:tcMar>
          </w:tcPr>
          <w:p w14:paraId="616D55D7" w14:textId="77777777" w:rsidR="00455FEC" w:rsidRDefault="00000000">
            <w:pPr>
              <w:spacing w:after="40"/>
              <w:jc w:val="center"/>
            </w:pPr>
            <w:r>
              <w:rPr>
                <w:b/>
                <w:bCs/>
                <w:sz w:val="19"/>
                <w:szCs w:val="19"/>
              </w:rPr>
              <w:t>100</w:t>
            </w:r>
          </w:p>
        </w:tc>
        <w:tc>
          <w:tcPr>
            <w:tcW w:w="5560" w:type="dxa"/>
            <w:tcBorders>
              <w:top w:val="single" w:sz="4" w:space="0" w:color="BFC7CF"/>
              <w:left w:val="single" w:sz="4" w:space="0" w:color="BFC7CF"/>
              <w:bottom w:val="single" w:sz="4" w:space="0" w:color="BFC7CF"/>
              <w:right w:val="single" w:sz="4" w:space="0" w:color="BFC7CF"/>
            </w:tcBorders>
            <w:shd w:val="clear" w:color="auto" w:fill="E3E9EF"/>
            <w:tcMar>
              <w:top w:w="70" w:type="dxa"/>
              <w:left w:w="110" w:type="dxa"/>
              <w:bottom w:w="70" w:type="dxa"/>
              <w:right w:w="110" w:type="dxa"/>
            </w:tcMar>
          </w:tcPr>
          <w:p w14:paraId="3A830E5E" w14:textId="77777777" w:rsidR="00455FEC" w:rsidRDefault="00455FEC">
            <w:pPr>
              <w:spacing w:after="40"/>
            </w:pPr>
          </w:p>
        </w:tc>
      </w:tr>
    </w:tbl>
    <w:p w14:paraId="193B5ADE" w14:textId="77777777" w:rsidR="00455FEC" w:rsidRDefault="00455FEC">
      <w:pPr>
        <w:spacing w:after="80"/>
      </w:pPr>
    </w:p>
    <w:sectPr w:rsidR="00455FEC">
      <w:footerReference w:type="default" r:id="rId7"/>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8CE11" w14:textId="77777777" w:rsidR="00762982" w:rsidRDefault="00762982">
      <w:r>
        <w:separator/>
      </w:r>
    </w:p>
  </w:endnote>
  <w:endnote w:type="continuationSeparator" w:id="0">
    <w:p w14:paraId="1B83AD4C" w14:textId="77777777" w:rsidR="00762982" w:rsidRDefault="00762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D858F" w14:textId="77777777" w:rsidR="00455FEC" w:rsidRDefault="00000000">
    <w:pPr>
      <w:jc w:val="right"/>
    </w:pPr>
    <w:r>
      <w:rPr>
        <w:color w:val="6B7580"/>
        <w:sz w:val="17"/>
        <w:szCs w:val="17"/>
      </w:rPr>
      <w:t>SC</w:t>
    </w:r>
    <w:proofErr w:type="gramStart"/>
    <w:r>
      <w:rPr>
        <w:color w:val="6B7580"/>
        <w:sz w:val="17"/>
        <w:szCs w:val="17"/>
      </w:rPr>
      <w:t>2002  •</w:t>
    </w:r>
    <w:proofErr w:type="gramEnd"/>
    <w:r>
      <w:rPr>
        <w:color w:val="6B7580"/>
        <w:sz w:val="17"/>
        <w:szCs w:val="17"/>
      </w:rPr>
      <w:t xml:space="preserve">  Restaurant </w:t>
    </w:r>
    <w:proofErr w:type="gramStart"/>
    <w:r>
      <w:rPr>
        <w:color w:val="6B7580"/>
        <w:sz w:val="17"/>
        <w:szCs w:val="17"/>
      </w:rPr>
      <w:t>Rush  •</w:t>
    </w:r>
    <w:proofErr w:type="gramEnd"/>
    <w:r>
      <w:rPr>
        <w:color w:val="6B7580"/>
        <w:sz w:val="17"/>
        <w:szCs w:val="17"/>
      </w:rPr>
      <w:t xml:space="preserve">  Page </w:t>
    </w:r>
    <w:r>
      <w:rPr>
        <w:color w:val="6B7580"/>
        <w:sz w:val="17"/>
        <w:szCs w:val="17"/>
      </w:rPr>
      <w:fldChar w:fldCharType="begin"/>
    </w:r>
    <w:r>
      <w:rPr>
        <w:color w:val="6B7580"/>
        <w:sz w:val="17"/>
        <w:szCs w:val="17"/>
      </w:rPr>
      <w:instrText>PAGE</w:instrText>
    </w:r>
    <w:r>
      <w:rPr>
        <w:color w:val="6B7580"/>
        <w:sz w:val="17"/>
        <w:szCs w:val="17"/>
      </w:rPr>
      <w:fldChar w:fldCharType="separate"/>
    </w:r>
    <w:r w:rsidR="0005781E">
      <w:rPr>
        <w:noProof/>
        <w:color w:val="6B7580"/>
        <w:sz w:val="17"/>
        <w:szCs w:val="17"/>
      </w:rPr>
      <w:t>1</w:t>
    </w:r>
    <w:r>
      <w:rPr>
        <w:color w:val="6B75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64C91" w14:textId="77777777" w:rsidR="00762982" w:rsidRDefault="00762982">
      <w:r>
        <w:separator/>
      </w:r>
    </w:p>
  </w:footnote>
  <w:footnote w:type="continuationSeparator" w:id="0">
    <w:p w14:paraId="58B386ED" w14:textId="77777777" w:rsidR="00762982" w:rsidRDefault="007629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6723"/>
    <w:multiLevelType w:val="hybridMultilevel"/>
    <w:tmpl w:val="0FEAF632"/>
    <w:lvl w:ilvl="0" w:tplc="7EDE9A1A">
      <w:start w:val="1"/>
      <w:numFmt w:val="bullet"/>
      <w:lvlText w:val="•"/>
      <w:lvlJc w:val="left"/>
      <w:pPr>
        <w:ind w:left="540" w:hanging="270"/>
      </w:pPr>
    </w:lvl>
    <w:lvl w:ilvl="1" w:tplc="70AC19DE">
      <w:numFmt w:val="decimal"/>
      <w:lvlText w:val=""/>
      <w:lvlJc w:val="left"/>
    </w:lvl>
    <w:lvl w:ilvl="2" w:tplc="BDD8A564">
      <w:numFmt w:val="decimal"/>
      <w:lvlText w:val=""/>
      <w:lvlJc w:val="left"/>
    </w:lvl>
    <w:lvl w:ilvl="3" w:tplc="98CC4AB0">
      <w:numFmt w:val="decimal"/>
      <w:lvlText w:val=""/>
      <w:lvlJc w:val="left"/>
    </w:lvl>
    <w:lvl w:ilvl="4" w:tplc="AC92E136">
      <w:numFmt w:val="decimal"/>
      <w:lvlText w:val=""/>
      <w:lvlJc w:val="left"/>
    </w:lvl>
    <w:lvl w:ilvl="5" w:tplc="7548AEDC">
      <w:numFmt w:val="decimal"/>
      <w:lvlText w:val=""/>
      <w:lvlJc w:val="left"/>
    </w:lvl>
    <w:lvl w:ilvl="6" w:tplc="A7FAC71E">
      <w:numFmt w:val="decimal"/>
      <w:lvlText w:val=""/>
      <w:lvlJc w:val="left"/>
    </w:lvl>
    <w:lvl w:ilvl="7" w:tplc="4EF442BE">
      <w:numFmt w:val="decimal"/>
      <w:lvlText w:val=""/>
      <w:lvlJc w:val="left"/>
    </w:lvl>
    <w:lvl w:ilvl="8" w:tplc="070CC7AA">
      <w:numFmt w:val="decimal"/>
      <w:lvlText w:val=""/>
      <w:lvlJc w:val="left"/>
    </w:lvl>
  </w:abstractNum>
  <w:abstractNum w:abstractNumId="1" w15:restartNumberingAfterBreak="0">
    <w:nsid w:val="2DD44EF1"/>
    <w:multiLevelType w:val="hybridMultilevel"/>
    <w:tmpl w:val="8DE646DA"/>
    <w:lvl w:ilvl="0" w:tplc="697C5734">
      <w:start w:val="1"/>
      <w:numFmt w:val="decimal"/>
      <w:lvlText w:val="%1."/>
      <w:lvlJc w:val="left"/>
      <w:pPr>
        <w:ind w:left="540" w:hanging="300"/>
      </w:pPr>
    </w:lvl>
    <w:lvl w:ilvl="1" w:tplc="DFBE3730">
      <w:numFmt w:val="decimal"/>
      <w:lvlText w:val=""/>
      <w:lvlJc w:val="left"/>
    </w:lvl>
    <w:lvl w:ilvl="2" w:tplc="956851E2">
      <w:numFmt w:val="decimal"/>
      <w:lvlText w:val=""/>
      <w:lvlJc w:val="left"/>
    </w:lvl>
    <w:lvl w:ilvl="3" w:tplc="C51C6FA0">
      <w:numFmt w:val="decimal"/>
      <w:lvlText w:val=""/>
      <w:lvlJc w:val="left"/>
    </w:lvl>
    <w:lvl w:ilvl="4" w:tplc="C45EC6C6">
      <w:numFmt w:val="decimal"/>
      <w:lvlText w:val=""/>
      <w:lvlJc w:val="left"/>
    </w:lvl>
    <w:lvl w:ilvl="5" w:tplc="50B6C850">
      <w:numFmt w:val="decimal"/>
      <w:lvlText w:val=""/>
      <w:lvlJc w:val="left"/>
    </w:lvl>
    <w:lvl w:ilvl="6" w:tplc="32C88B74">
      <w:numFmt w:val="decimal"/>
      <w:lvlText w:val=""/>
      <w:lvlJc w:val="left"/>
    </w:lvl>
    <w:lvl w:ilvl="7" w:tplc="5EF690FC">
      <w:numFmt w:val="decimal"/>
      <w:lvlText w:val=""/>
      <w:lvlJc w:val="left"/>
    </w:lvl>
    <w:lvl w:ilvl="8" w:tplc="AA167B3E">
      <w:numFmt w:val="decimal"/>
      <w:lvlText w:val=""/>
      <w:lvlJc w:val="left"/>
    </w:lvl>
  </w:abstractNum>
  <w:abstractNum w:abstractNumId="2" w15:restartNumberingAfterBreak="0">
    <w:nsid w:val="64B53665"/>
    <w:multiLevelType w:val="hybridMultilevel"/>
    <w:tmpl w:val="E668ABF4"/>
    <w:lvl w:ilvl="0" w:tplc="4D4A5F2A">
      <w:start w:val="1"/>
      <w:numFmt w:val="bullet"/>
      <w:lvlText w:val="●"/>
      <w:lvlJc w:val="left"/>
      <w:pPr>
        <w:ind w:left="720" w:hanging="360"/>
      </w:pPr>
    </w:lvl>
    <w:lvl w:ilvl="1" w:tplc="60C26422">
      <w:start w:val="1"/>
      <w:numFmt w:val="bullet"/>
      <w:lvlText w:val="○"/>
      <w:lvlJc w:val="left"/>
      <w:pPr>
        <w:ind w:left="1440" w:hanging="360"/>
      </w:pPr>
    </w:lvl>
    <w:lvl w:ilvl="2" w:tplc="FCB41730">
      <w:start w:val="1"/>
      <w:numFmt w:val="bullet"/>
      <w:lvlText w:val="■"/>
      <w:lvlJc w:val="left"/>
      <w:pPr>
        <w:ind w:left="2160" w:hanging="360"/>
      </w:pPr>
    </w:lvl>
    <w:lvl w:ilvl="3" w:tplc="03EA9878">
      <w:start w:val="1"/>
      <w:numFmt w:val="bullet"/>
      <w:lvlText w:val="●"/>
      <w:lvlJc w:val="left"/>
      <w:pPr>
        <w:ind w:left="2880" w:hanging="360"/>
      </w:pPr>
    </w:lvl>
    <w:lvl w:ilvl="4" w:tplc="9D2E8ECC">
      <w:start w:val="1"/>
      <w:numFmt w:val="bullet"/>
      <w:lvlText w:val="○"/>
      <w:lvlJc w:val="left"/>
      <w:pPr>
        <w:ind w:left="3600" w:hanging="360"/>
      </w:pPr>
    </w:lvl>
    <w:lvl w:ilvl="5" w:tplc="BD18D3C2">
      <w:start w:val="1"/>
      <w:numFmt w:val="bullet"/>
      <w:lvlText w:val="■"/>
      <w:lvlJc w:val="left"/>
      <w:pPr>
        <w:ind w:left="4320" w:hanging="360"/>
      </w:pPr>
    </w:lvl>
    <w:lvl w:ilvl="6" w:tplc="5F50F652">
      <w:start w:val="1"/>
      <w:numFmt w:val="bullet"/>
      <w:lvlText w:val="●"/>
      <w:lvlJc w:val="left"/>
      <w:pPr>
        <w:ind w:left="5040" w:hanging="360"/>
      </w:pPr>
    </w:lvl>
    <w:lvl w:ilvl="7" w:tplc="6C8C95A2">
      <w:start w:val="1"/>
      <w:numFmt w:val="bullet"/>
      <w:lvlText w:val="●"/>
      <w:lvlJc w:val="left"/>
      <w:pPr>
        <w:ind w:left="5760" w:hanging="360"/>
      </w:pPr>
    </w:lvl>
    <w:lvl w:ilvl="8" w:tplc="CFBC0582">
      <w:start w:val="1"/>
      <w:numFmt w:val="bullet"/>
      <w:lvlText w:val="●"/>
      <w:lvlJc w:val="left"/>
      <w:pPr>
        <w:ind w:left="6480" w:hanging="360"/>
      </w:pPr>
    </w:lvl>
  </w:abstractNum>
  <w:num w:numId="1" w16cid:durableId="1343506641">
    <w:abstractNumId w:val="2"/>
    <w:lvlOverride w:ilvl="0">
      <w:startOverride w:val="1"/>
    </w:lvlOverride>
  </w:num>
  <w:num w:numId="2" w16cid:durableId="14047167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FEC"/>
    <w:rsid w:val="0005781E"/>
    <w:rsid w:val="00455FEC"/>
    <w:rsid w:val="00762982"/>
    <w:rsid w:val="00BF1004"/>
    <w:rsid w:val="00FC181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D3AE6"/>
  <w15:docId w15:val="{8641CF2F-E9BF-4B23-84B5-063C6370E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20" w:after="120"/>
      <w:outlineLvl w:val="0"/>
    </w:pPr>
    <w:rPr>
      <w:rFonts w:ascii="Aptos Display" w:eastAsia="Aptos Display" w:hAnsi="Aptos Display" w:cs="Aptos Display"/>
      <w:b/>
      <w:bCs/>
      <w:color w:val="17324D"/>
      <w:sz w:val="28"/>
      <w:szCs w:val="28"/>
    </w:rPr>
  </w:style>
  <w:style w:type="paragraph" w:styleId="Heading2">
    <w:name w:val="heading 2"/>
    <w:uiPriority w:val="9"/>
    <w:unhideWhenUsed/>
    <w:qFormat/>
    <w:pPr>
      <w:keepNext/>
      <w:keepLines/>
      <w:spacing w:before="220" w:after="80"/>
      <w:outlineLvl w:val="1"/>
    </w:pPr>
    <w:rPr>
      <w:rFonts w:ascii="Aptos Display" w:eastAsia="Aptos Display" w:hAnsi="Aptos Display" w:cs="Aptos Display"/>
      <w:b/>
      <w:bCs/>
      <w:color w:val="2E5A83"/>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rFonts w:ascii="Aptos Display" w:eastAsia="Aptos Display" w:hAnsi="Aptos Display" w:cs="Aptos Display"/>
      <w:b/>
      <w:bCs/>
      <w:color w:val="17324D"/>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1837</Words>
  <Characters>10471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 Fang (Dr)</cp:lastModifiedBy>
  <cp:revision>2</cp:revision>
  <dcterms:created xsi:type="dcterms:W3CDTF">2026-09-24T08:55:00Z</dcterms:created>
  <dcterms:modified xsi:type="dcterms:W3CDTF">2026-09-24T09:57:00Z</dcterms:modified>
</cp:coreProperties>
</file>