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F36691E" w:rsidP="1F36691E" w:rsidRDefault="1F36691E" w14:paraId="3650CB73" w14:textId="63F326AB">
      <w:pPr>
        <w:spacing w:before="240" w:beforeAutospacing="off" w:after="240" w:afterAutospacing="off"/>
        <w:rPr>
          <w:rFonts w:ascii="Aptos" w:hAnsi="Aptos" w:eastAsia="Aptos" w:cs="Aptos"/>
          <w:b w:val="0"/>
          <w:bCs w:val="0"/>
          <w:noProof w:val="0"/>
          <w:sz w:val="32"/>
          <w:szCs w:val="32"/>
          <w:lang w:val="en-US"/>
        </w:rPr>
      </w:pPr>
    </w:p>
    <w:p w:rsidR="1F36691E" w:rsidP="1F36691E" w:rsidRDefault="1F36691E" w14:paraId="02A543F2" w14:textId="1BF446B0">
      <w:pPr>
        <w:spacing w:before="240" w:beforeAutospacing="off" w:after="240" w:afterAutospacing="off"/>
        <w:rPr>
          <w:rFonts w:ascii="Aptos" w:hAnsi="Aptos" w:eastAsia="Aptos" w:cs="Aptos"/>
          <w:b w:val="0"/>
          <w:bCs w:val="0"/>
          <w:noProof w:val="0"/>
          <w:sz w:val="40"/>
          <w:szCs w:val="40"/>
          <w:lang w:val="en-US"/>
        </w:rPr>
      </w:pPr>
    </w:p>
    <w:p w:rsidR="06E81498" w:rsidP="1F36691E" w:rsidRDefault="06E81498" w14:paraId="4F09C829" w14:textId="4304C363">
      <w:pPr>
        <w:pStyle w:val="Normal"/>
        <w:rPr>
          <w:rFonts w:ascii="Aptos" w:hAnsi="Aptos" w:eastAsia="Aptos" w:cs="Aptos"/>
          <w:noProof w:val="0"/>
          <w:sz w:val="48"/>
          <w:szCs w:val="48"/>
          <w:lang w:val="en-US"/>
        </w:rPr>
      </w:pPr>
      <w:r w:rsidRPr="3D4FF86A" w:rsidR="06E81498">
        <w:rPr>
          <w:rFonts w:ascii="Aptos" w:hAnsi="Aptos" w:eastAsia="Aptos" w:cs="Aptos"/>
          <w:noProof w:val="0"/>
          <w:sz w:val="48"/>
          <w:szCs w:val="48"/>
          <w:lang w:val="en-US"/>
        </w:rPr>
        <w:t xml:space="preserve">                            </w:t>
      </w:r>
      <w:r w:rsidRPr="3D4FF86A" w:rsidR="06D51D14">
        <w:rPr>
          <w:rFonts w:ascii="Aptos" w:hAnsi="Aptos" w:eastAsia="Aptos" w:cs="Aptos"/>
          <w:noProof w:val="0"/>
          <w:sz w:val="96"/>
          <w:szCs w:val="96"/>
          <w:lang w:val="en-US"/>
        </w:rPr>
        <w:t>Base Paper</w:t>
      </w:r>
    </w:p>
    <w:p w:rsidR="1F36691E" w:rsidP="1F36691E" w:rsidRDefault="1F36691E" w14:paraId="1F25C2F4" w14:textId="308F647E">
      <w:pPr>
        <w:spacing w:before="240" w:beforeAutospacing="off" w:after="240" w:afterAutospacing="off"/>
        <w:rPr>
          <w:rFonts w:ascii="Aptos" w:hAnsi="Aptos" w:eastAsia="Aptos" w:cs="Aptos"/>
          <w:b w:val="1"/>
          <w:bCs w:val="1"/>
          <w:noProof w:val="0"/>
          <w:sz w:val="48"/>
          <w:szCs w:val="48"/>
          <w:lang w:val="en-US"/>
        </w:rPr>
      </w:pPr>
    </w:p>
    <w:p w:rsidR="04D6F675" w:rsidP="1F36691E" w:rsidRDefault="04D6F675" w14:paraId="49674668" w14:textId="4237566E">
      <w:pPr>
        <w:spacing w:before="240" w:beforeAutospacing="off" w:after="240" w:afterAutospacing="off"/>
      </w:pPr>
      <w:r w:rsidRPr="1F36691E" w:rsidR="04D6F675">
        <w:rPr>
          <w:rFonts w:ascii="Aptos" w:hAnsi="Aptos" w:eastAsia="Aptos" w:cs="Aptos"/>
          <w:b w:val="1"/>
          <w:bCs w:val="1"/>
          <w:noProof w:val="0"/>
          <w:sz w:val="48"/>
          <w:szCs w:val="48"/>
          <w:lang w:val="en-US"/>
        </w:rPr>
        <w:t>Base Paper Title</w:t>
      </w:r>
    </w:p>
    <w:p w:rsidR="04D6F675" w:rsidP="1F36691E" w:rsidRDefault="04D6F675" w14:paraId="168CDCF8" w14:textId="51E0DCCD">
      <w:pPr>
        <w:spacing w:before="240" w:beforeAutospacing="off" w:after="240" w:afterAutospacing="off"/>
      </w:pPr>
      <w:r w:rsidRPr="1F36691E" w:rsidR="04D6F675">
        <w:rPr>
          <w:rFonts w:ascii="Aptos" w:hAnsi="Aptos" w:eastAsia="Aptos" w:cs="Aptos"/>
          <w:b w:val="1"/>
          <w:bCs w:val="1"/>
          <w:noProof w:val="0"/>
          <w:sz w:val="48"/>
          <w:szCs w:val="48"/>
          <w:lang w:val="en-US"/>
        </w:rPr>
        <w:t>“A Comparative Study of Machine Learning Models in Predicting Crop Yield”</w:t>
      </w:r>
    </w:p>
    <w:p w:rsidR="04D6F675" w:rsidP="1F36691E" w:rsidRDefault="04D6F675" w14:paraId="0DE5CC0E" w14:textId="357962AE">
      <w:pPr>
        <w:spacing w:before="240" w:beforeAutospacing="off" w:after="240" w:afterAutospacing="off"/>
      </w:pPr>
      <w:r w:rsidRPr="1F36691E" w:rsidR="04D6F675">
        <w:rPr>
          <w:rFonts w:ascii="Aptos" w:hAnsi="Aptos" w:eastAsia="Aptos" w:cs="Aptos"/>
          <w:noProof w:val="0"/>
          <w:sz w:val="48"/>
          <w:szCs w:val="48"/>
          <w:lang w:val="en-US"/>
        </w:rPr>
        <w:t xml:space="preserve"> </w:t>
      </w:r>
      <w:r w:rsidRPr="1F36691E" w:rsidR="04D6F675">
        <w:rPr>
          <w:rFonts w:ascii="Aptos" w:hAnsi="Aptos" w:eastAsia="Aptos" w:cs="Aptos"/>
          <w:i w:val="1"/>
          <w:iCs w:val="1"/>
          <w:noProof w:val="0"/>
          <w:sz w:val="48"/>
          <w:szCs w:val="48"/>
          <w:lang w:val="en-US"/>
        </w:rPr>
        <w:t>Published in Discover Agriculture, Springer, 2025</w:t>
      </w:r>
    </w:p>
    <w:p w:rsidR="1F36691E" w:rsidP="1F36691E" w:rsidRDefault="1F36691E" w14:paraId="08D2F423" w14:textId="6296B448">
      <w:pPr>
        <w:spacing w:before="240" w:beforeAutospacing="off" w:after="240" w:afterAutospacing="off"/>
        <w:rPr>
          <w:rFonts w:ascii="Aptos" w:hAnsi="Aptos" w:eastAsia="Aptos" w:cs="Aptos"/>
          <w:i w:val="1"/>
          <w:iCs w:val="1"/>
          <w:noProof w:val="0"/>
          <w:sz w:val="48"/>
          <w:szCs w:val="48"/>
          <w:lang w:val="en-US"/>
        </w:rPr>
      </w:pPr>
    </w:p>
    <w:p w:rsidR="1F36691E" w:rsidP="1F36691E" w:rsidRDefault="1F36691E" w14:paraId="6227A3F6" w14:textId="1AEE6234">
      <w:pPr>
        <w:spacing w:before="240" w:beforeAutospacing="off" w:after="240" w:afterAutospacing="off"/>
        <w:rPr>
          <w:rFonts w:ascii="Aptos" w:hAnsi="Aptos" w:eastAsia="Aptos" w:cs="Aptos"/>
          <w:i w:val="1"/>
          <w:iCs w:val="1"/>
          <w:noProof w:val="0"/>
          <w:sz w:val="48"/>
          <w:szCs w:val="48"/>
          <w:lang w:val="en-US"/>
        </w:rPr>
      </w:pPr>
    </w:p>
    <w:p w:rsidR="1F36691E" w:rsidP="1F36691E" w:rsidRDefault="1F36691E" w14:paraId="48106A00" w14:textId="39498A0C">
      <w:pPr>
        <w:pStyle w:val="Normal"/>
        <w:spacing w:before="240" w:beforeAutospacing="off" w:after="240" w:afterAutospacing="off"/>
        <w:rPr>
          <w:rFonts w:ascii="Aptos" w:hAnsi="Aptos" w:eastAsia="Aptos" w:cs="Aptos"/>
          <w:b w:val="1"/>
          <w:bCs w:val="1"/>
          <w:noProof w:val="0"/>
          <w:sz w:val="56"/>
          <w:szCs w:val="56"/>
          <w:lang w:val="en-US"/>
        </w:rPr>
      </w:pPr>
    </w:p>
    <w:p w:rsidR="437371A6" w:rsidP="1F36691E" w:rsidRDefault="437371A6" w14:paraId="574CE3C3" w14:textId="7DD3F6B1">
      <w:pPr>
        <w:pStyle w:val="Normal"/>
        <w:spacing w:before="240" w:beforeAutospacing="off" w:after="240" w:afterAutospacing="off"/>
        <w:rPr>
          <w:rFonts w:ascii="Aptos" w:hAnsi="Aptos" w:eastAsia="Aptos" w:cs="Aptos"/>
          <w:b w:val="1"/>
          <w:bCs w:val="1"/>
          <w:noProof w:val="0"/>
          <w:sz w:val="56"/>
          <w:szCs w:val="56"/>
          <w:lang w:val="en-US"/>
        </w:rPr>
      </w:pPr>
      <w:r w:rsidRPr="1F36691E" w:rsidR="437371A6">
        <w:rPr>
          <w:rFonts w:ascii="Aptos" w:hAnsi="Aptos" w:eastAsia="Aptos" w:cs="Aptos"/>
          <w:b w:val="1"/>
          <w:bCs w:val="1"/>
          <w:noProof w:val="0"/>
          <w:sz w:val="56"/>
          <w:szCs w:val="56"/>
          <w:lang w:val="en-US"/>
        </w:rPr>
        <w:t>Summary of the Base Paper</w:t>
      </w:r>
    </w:p>
    <w:p w:rsidR="437371A6" w:rsidP="1F36691E" w:rsidRDefault="437371A6" w14:paraId="27743E03" w14:textId="494C3CAC">
      <w:pPr>
        <w:spacing w:before="240" w:beforeAutospacing="off" w:after="240" w:afterAutospacing="off"/>
        <w:rPr>
          <w:rFonts w:ascii="Aptos" w:hAnsi="Aptos" w:eastAsia="Aptos" w:cs="Aptos"/>
          <w:noProof w:val="0"/>
          <w:sz w:val="48"/>
          <w:szCs w:val="48"/>
          <w:lang w:val="en-US"/>
        </w:rPr>
      </w:pPr>
      <w:r w:rsidRPr="1F36691E" w:rsidR="437371A6">
        <w:rPr>
          <w:rFonts w:ascii="Aptos" w:hAnsi="Aptos" w:eastAsia="Aptos" w:cs="Aptos"/>
          <w:noProof w:val="0"/>
          <w:sz w:val="48"/>
          <w:szCs w:val="48"/>
          <w:lang w:val="en-US"/>
        </w:rPr>
        <w:t xml:space="preserve">This paper compares several machine learning models for predicting crop yield using meteorological parameters such as rainfall, temperature, humidity, and soil acidity. The study evaluates models including Random Forest, Decision Trees, Gradient Boosting, Convolutional Neural Networks (CNN), Recurrent Neural Networks (RNN), and hybrid CNN‑SVM approaches. Performance metrics such as MAE, RMSE, and R² were used to assess accuracy. The results show that Random Forest achieved the highest </w:t>
      </w:r>
      <w:bookmarkStart w:name="_Int_ziEb6Kun" w:id="673172336"/>
      <w:r w:rsidRPr="1F36691E" w:rsidR="437371A6">
        <w:rPr>
          <w:rFonts w:ascii="Aptos" w:hAnsi="Aptos" w:eastAsia="Aptos" w:cs="Aptos"/>
          <w:noProof w:val="0"/>
          <w:sz w:val="48"/>
          <w:szCs w:val="48"/>
          <w:lang w:val="en-US"/>
        </w:rPr>
        <w:t>accuracy  (</w:t>
      </w:r>
      <w:bookmarkEnd w:id="673172336"/>
      <w:r w:rsidRPr="1F36691E" w:rsidR="437371A6">
        <w:rPr>
          <w:rFonts w:ascii="Aptos" w:hAnsi="Aptos" w:eastAsia="Aptos" w:cs="Aptos"/>
          <w:noProof w:val="0"/>
          <w:sz w:val="48"/>
          <w:szCs w:val="48"/>
          <w:lang w:val="en-US"/>
        </w:rPr>
        <w:t>R² = 0.875</w:t>
      </w:r>
      <w:r w:rsidRPr="1F36691E" w:rsidR="437371A6">
        <w:rPr>
          <w:rFonts w:ascii="Aptos" w:hAnsi="Aptos" w:eastAsia="Aptos" w:cs="Aptos"/>
          <w:noProof w:val="0"/>
          <w:sz w:val="48"/>
          <w:szCs w:val="48"/>
          <w:lang w:val="en-US"/>
        </w:rPr>
        <w:t xml:space="preserve">) </w:t>
      </w:r>
      <w:r w:rsidRPr="1F36691E" w:rsidR="437371A6">
        <w:rPr>
          <w:rFonts w:ascii="Aptos" w:hAnsi="Aptos" w:eastAsia="Aptos" w:cs="Aptos"/>
          <w:noProof w:val="0"/>
          <w:sz w:val="48"/>
          <w:szCs w:val="48"/>
          <w:lang w:val="en-US"/>
        </w:rPr>
        <w:t xml:space="preserve"> </w:t>
      </w:r>
      <w:r w:rsidRPr="1F36691E" w:rsidR="437371A6">
        <w:rPr>
          <w:rFonts w:ascii="Aptos" w:hAnsi="Aptos" w:eastAsia="Aptos" w:cs="Aptos"/>
          <w:noProof w:val="0"/>
          <w:sz w:val="48"/>
          <w:szCs w:val="48"/>
          <w:lang w:val="en-US"/>
        </w:rPr>
        <w:t xml:space="preserve"> .</w:t>
      </w:r>
      <w:r w:rsidRPr="1F36691E" w:rsidR="437371A6">
        <w:rPr>
          <w:rFonts w:ascii="Aptos" w:hAnsi="Aptos" w:eastAsia="Aptos" w:cs="Aptos"/>
          <w:noProof w:val="0"/>
          <w:sz w:val="48"/>
          <w:szCs w:val="48"/>
          <w:lang w:val="en-US"/>
        </w:rPr>
        <w:t xml:space="preserve"> </w:t>
      </w:r>
      <w:r w:rsidRPr="1F36691E" w:rsidR="437371A6">
        <w:rPr>
          <w:rFonts w:ascii="Aptos" w:hAnsi="Aptos" w:eastAsia="Aptos" w:cs="Aptos"/>
          <w:noProof w:val="0"/>
          <w:sz w:val="48"/>
          <w:szCs w:val="48"/>
          <w:lang w:val="en-US"/>
        </w:rPr>
        <w:t>Th</w:t>
      </w:r>
      <w:r w:rsidRPr="1F36691E" w:rsidR="437371A6">
        <w:rPr>
          <w:rFonts w:ascii="Aptos" w:hAnsi="Aptos" w:eastAsia="Aptos" w:cs="Aptos"/>
          <w:noProof w:val="0"/>
          <w:sz w:val="48"/>
          <w:szCs w:val="48"/>
          <w:lang w:val="en-US"/>
        </w:rPr>
        <w:t>e paper highlights the importance of meteorological data in yield prediction and reviews multiple ML techniques applied in agriculture.</w:t>
      </w:r>
    </w:p>
    <w:p w:rsidR="437371A6" w:rsidP="1F36691E" w:rsidRDefault="437371A6" w14:paraId="3B730BCA" w14:textId="1C395202">
      <w:pPr>
        <w:pStyle w:val="Normal"/>
        <w:spacing w:before="240" w:beforeAutospacing="off" w:after="240" w:afterAutospacing="off"/>
        <w:rPr>
          <w:rFonts w:ascii="Aptos" w:hAnsi="Aptos" w:eastAsia="Aptos" w:cs="Aptos"/>
          <w:b w:val="1"/>
          <w:bCs w:val="1"/>
          <w:noProof w:val="0"/>
          <w:sz w:val="56"/>
          <w:szCs w:val="56"/>
          <w:lang w:val="en-US"/>
        </w:rPr>
      </w:pPr>
      <w:r w:rsidRPr="1F36691E" w:rsidR="437371A6">
        <w:rPr>
          <w:rFonts w:ascii="Aptos" w:hAnsi="Aptos" w:eastAsia="Aptos" w:cs="Aptos"/>
          <w:b w:val="1"/>
          <w:bCs w:val="1"/>
          <w:noProof w:val="0"/>
          <w:sz w:val="56"/>
          <w:szCs w:val="56"/>
          <w:lang w:val="en-US"/>
        </w:rPr>
        <w:t>Drawbacks / Limitations of the Base Paper</w:t>
      </w:r>
    </w:p>
    <w:p w:rsidR="437371A6" w:rsidP="1F36691E" w:rsidRDefault="437371A6" w14:paraId="38A57A66" w14:textId="061A51A5">
      <w:pPr>
        <w:spacing w:before="240" w:beforeAutospacing="off" w:after="240" w:afterAutospacing="off"/>
        <w:rPr>
          <w:rFonts w:ascii="Aptos" w:hAnsi="Aptos" w:eastAsia="Aptos" w:cs="Aptos"/>
          <w:noProof w:val="0"/>
          <w:sz w:val="48"/>
          <w:szCs w:val="48"/>
          <w:lang w:val="en-US"/>
        </w:rPr>
      </w:pPr>
      <w:r w:rsidRPr="1F36691E" w:rsidR="437371A6">
        <w:rPr>
          <w:rFonts w:ascii="Aptos" w:hAnsi="Aptos" w:eastAsia="Aptos" w:cs="Aptos"/>
          <w:noProof w:val="0"/>
          <w:sz w:val="48"/>
          <w:szCs w:val="48"/>
          <w:lang w:val="en-US"/>
        </w:rPr>
        <w:t>Although the paper provides a strong comparison of ML models, it has several limitations</w:t>
      </w:r>
      <w:r w:rsidRPr="1F36691E" w:rsidR="15EC3928">
        <w:rPr>
          <w:rFonts w:ascii="Aptos" w:hAnsi="Aptos" w:eastAsia="Aptos" w:cs="Aptos"/>
          <w:noProof w:val="0"/>
          <w:sz w:val="48"/>
          <w:szCs w:val="48"/>
          <w:lang w:val="en-US"/>
        </w:rPr>
        <w:t xml:space="preserve"> that project </w:t>
      </w:r>
      <w:r w:rsidRPr="1F36691E" w:rsidR="437371A6">
        <w:rPr>
          <w:rFonts w:ascii="Aptos" w:hAnsi="Aptos" w:eastAsia="Aptos" w:cs="Aptos"/>
          <w:noProof w:val="0"/>
          <w:sz w:val="48"/>
          <w:szCs w:val="48"/>
          <w:lang w:val="en-US"/>
        </w:rPr>
        <w:t>addresses:</w:t>
      </w:r>
    </w:p>
    <w:p w:rsidR="437371A6" w:rsidP="1F36691E" w:rsidRDefault="437371A6" w14:paraId="79C18519" w14:textId="174A9008">
      <w:pPr>
        <w:spacing w:before="240" w:beforeAutospacing="off" w:after="240" w:afterAutospacing="off"/>
      </w:pPr>
      <w:r w:rsidRPr="1F36691E" w:rsidR="437371A6">
        <w:rPr>
          <w:rFonts w:ascii="Aptos" w:hAnsi="Aptos" w:eastAsia="Aptos" w:cs="Aptos"/>
          <w:b w:val="1"/>
          <w:bCs w:val="1"/>
          <w:noProof w:val="0"/>
          <w:sz w:val="48"/>
          <w:szCs w:val="48"/>
          <w:lang w:val="en-US"/>
        </w:rPr>
        <w:t>1. No standardized preprocessing pipeline</w:t>
      </w:r>
    </w:p>
    <w:p w:rsidR="437371A6" w:rsidP="1F36691E" w:rsidRDefault="437371A6" w14:paraId="4DA299B7" w14:textId="614DDC5B">
      <w:pPr>
        <w:spacing w:before="240" w:beforeAutospacing="off" w:after="240" w:afterAutospacing="off"/>
      </w:pPr>
      <w:r w:rsidRPr="1F36691E" w:rsidR="437371A6">
        <w:rPr>
          <w:rFonts w:ascii="Aptos" w:hAnsi="Aptos" w:eastAsia="Aptos" w:cs="Aptos"/>
          <w:noProof w:val="0"/>
          <w:sz w:val="48"/>
          <w:szCs w:val="48"/>
          <w:lang w:val="en-US"/>
        </w:rPr>
        <w:t>The paper does not describe how missing values, categorical variables, or data cleaning were handled.</w:t>
      </w:r>
    </w:p>
    <w:p w:rsidR="437371A6" w:rsidP="1F36691E" w:rsidRDefault="437371A6" w14:paraId="0D454EE5" w14:textId="287DD336">
      <w:pPr>
        <w:pStyle w:val="Normal"/>
        <w:spacing w:before="240" w:beforeAutospacing="off" w:after="240" w:afterAutospacing="off"/>
        <w:rPr>
          <w:rFonts w:ascii="Aptos" w:hAnsi="Aptos" w:eastAsia="Aptos" w:cs="Aptos"/>
          <w:b w:val="1"/>
          <w:bCs w:val="1"/>
          <w:noProof w:val="0"/>
          <w:sz w:val="48"/>
          <w:szCs w:val="48"/>
          <w:lang w:val="en-US"/>
        </w:rPr>
      </w:pPr>
      <w:r w:rsidRPr="1F36691E" w:rsidR="437371A6">
        <w:rPr>
          <w:rFonts w:ascii="Aptos" w:hAnsi="Aptos" w:eastAsia="Aptos" w:cs="Aptos"/>
          <w:b w:val="1"/>
          <w:bCs w:val="1"/>
          <w:noProof w:val="0"/>
          <w:sz w:val="48"/>
          <w:szCs w:val="48"/>
          <w:lang w:val="en-US"/>
        </w:rPr>
        <w:t>2. No encoding strategy for categorical data</w:t>
      </w:r>
      <w:r w:rsidRPr="1F36691E" w:rsidR="5514284F">
        <w:rPr>
          <w:rFonts w:ascii="Aptos" w:hAnsi="Aptos" w:eastAsia="Aptos" w:cs="Aptos"/>
          <w:b w:val="1"/>
          <w:bCs w:val="1"/>
          <w:noProof w:val="0"/>
          <w:sz w:val="48"/>
          <w:szCs w:val="48"/>
          <w:lang w:val="en-US"/>
        </w:rPr>
        <w:t>:</w:t>
      </w:r>
    </w:p>
    <w:p w:rsidR="437371A6" w:rsidP="1F36691E" w:rsidRDefault="437371A6" w14:paraId="74499788" w14:textId="6D64572A">
      <w:pPr>
        <w:spacing w:before="240" w:beforeAutospacing="off" w:after="240" w:afterAutospacing="off"/>
      </w:pPr>
      <w:r w:rsidRPr="1F36691E" w:rsidR="437371A6">
        <w:rPr>
          <w:rFonts w:ascii="Aptos" w:hAnsi="Aptos" w:eastAsia="Aptos" w:cs="Aptos"/>
          <w:noProof w:val="0"/>
          <w:sz w:val="48"/>
          <w:szCs w:val="48"/>
          <w:lang w:val="en-US"/>
        </w:rPr>
        <w:t>The study focuses only on meteorological variables and does not discuss One‑Hot Encoding, Label Encoding, or handling categorical features like crop type, soil type, irrigation, etc.</w:t>
      </w:r>
    </w:p>
    <w:p w:rsidR="437371A6" w:rsidP="1F36691E" w:rsidRDefault="437371A6" w14:paraId="7F34514F" w14:textId="79DF56BB">
      <w:pPr>
        <w:spacing w:before="240" w:beforeAutospacing="off" w:after="240" w:afterAutospacing="off"/>
      </w:pPr>
      <w:r w:rsidRPr="1F36691E" w:rsidR="437371A6">
        <w:rPr>
          <w:rFonts w:ascii="Aptos" w:hAnsi="Aptos" w:eastAsia="Aptos" w:cs="Aptos"/>
          <w:b w:val="1"/>
          <w:bCs w:val="1"/>
          <w:noProof w:val="0"/>
          <w:sz w:val="48"/>
          <w:szCs w:val="48"/>
          <w:lang w:val="en-US"/>
        </w:rPr>
        <w:t>3. No handling of unseen categories</w:t>
      </w:r>
    </w:p>
    <w:p w:rsidR="437371A6" w:rsidP="1F36691E" w:rsidRDefault="437371A6" w14:paraId="457C1333" w14:textId="051A714F">
      <w:pPr>
        <w:spacing w:before="240" w:beforeAutospacing="off" w:after="240" w:afterAutospacing="off"/>
      </w:pPr>
      <w:r w:rsidRPr="1F36691E" w:rsidR="437371A6">
        <w:rPr>
          <w:rFonts w:ascii="Aptos" w:hAnsi="Aptos" w:eastAsia="Aptos" w:cs="Aptos"/>
          <w:noProof w:val="0"/>
          <w:sz w:val="48"/>
          <w:szCs w:val="48"/>
          <w:lang w:val="en-US"/>
        </w:rPr>
        <w:t>Since encoding is not discussed, the paper does not address how the model behaves when new crop types or regions appear during prediction.</w:t>
      </w:r>
    </w:p>
    <w:p w:rsidR="437371A6" w:rsidP="1F36691E" w:rsidRDefault="437371A6" w14:paraId="5883FF0A" w14:textId="3652B88B">
      <w:pPr>
        <w:spacing w:before="240" w:beforeAutospacing="off" w:after="240" w:afterAutospacing="off"/>
      </w:pPr>
      <w:r w:rsidRPr="1F36691E" w:rsidR="437371A6">
        <w:rPr>
          <w:rFonts w:ascii="Aptos" w:hAnsi="Aptos" w:eastAsia="Aptos" w:cs="Aptos"/>
          <w:b w:val="1"/>
          <w:bCs w:val="1"/>
          <w:noProof w:val="0"/>
          <w:sz w:val="48"/>
          <w:szCs w:val="48"/>
          <w:lang w:val="en-US"/>
        </w:rPr>
        <w:t>4. No reusable prediction pipeline</w:t>
      </w:r>
    </w:p>
    <w:p w:rsidR="437371A6" w:rsidP="1F36691E" w:rsidRDefault="437371A6" w14:paraId="1833DEE7" w14:textId="58800740">
      <w:pPr>
        <w:spacing w:before="240" w:beforeAutospacing="off" w:after="240" w:afterAutospacing="off"/>
        <w:rPr>
          <w:rFonts w:ascii="Aptos" w:hAnsi="Aptos" w:eastAsia="Aptos" w:cs="Aptos"/>
          <w:noProof w:val="0"/>
          <w:sz w:val="48"/>
          <w:szCs w:val="48"/>
          <w:lang w:val="en-US"/>
        </w:rPr>
      </w:pPr>
      <w:r w:rsidRPr="1F36691E" w:rsidR="437371A6">
        <w:rPr>
          <w:rFonts w:ascii="Aptos" w:hAnsi="Aptos" w:eastAsia="Aptos" w:cs="Aptos"/>
          <w:noProof w:val="0"/>
          <w:sz w:val="48"/>
          <w:szCs w:val="48"/>
          <w:lang w:val="en-US"/>
        </w:rPr>
        <w:t xml:space="preserve">The paper compares models but does not build a deployable workflow (saving </w:t>
      </w:r>
      <w:bookmarkStart w:name="_Int_xOl5m8di" w:id="845089678"/>
      <w:r w:rsidRPr="1F36691E" w:rsidR="437371A6">
        <w:rPr>
          <w:rFonts w:ascii="Aptos" w:hAnsi="Aptos" w:eastAsia="Aptos" w:cs="Aptos"/>
          <w:noProof w:val="0"/>
          <w:sz w:val="48"/>
          <w:szCs w:val="48"/>
          <w:lang w:val="en-US"/>
        </w:rPr>
        <w:t>en</w:t>
      </w:r>
      <w:r w:rsidRPr="1F36691E" w:rsidR="7603DD2E">
        <w:rPr>
          <w:rFonts w:ascii="Aptos" w:hAnsi="Aptos" w:eastAsia="Aptos" w:cs="Aptos"/>
          <w:noProof w:val="0"/>
          <w:sz w:val="48"/>
          <w:szCs w:val="48"/>
          <w:lang w:val="en-US"/>
        </w:rPr>
        <w:t>coders</w:t>
      </w:r>
      <w:r w:rsidRPr="1F36691E" w:rsidR="437371A6">
        <w:rPr>
          <w:rFonts w:ascii="Aptos" w:hAnsi="Aptos" w:eastAsia="Aptos" w:cs="Aptos"/>
          <w:noProof w:val="0"/>
          <w:sz w:val="48"/>
          <w:szCs w:val="48"/>
          <w:lang w:val="en-US"/>
        </w:rPr>
        <w:t xml:space="preserve"> or</w:t>
      </w:r>
      <w:bookmarkEnd w:id="845089678"/>
      <w:r w:rsidRPr="1F36691E" w:rsidR="437371A6">
        <w:rPr>
          <w:rFonts w:ascii="Aptos" w:hAnsi="Aptos" w:eastAsia="Aptos" w:cs="Aptos"/>
          <w:noProof w:val="0"/>
          <w:sz w:val="48"/>
          <w:szCs w:val="48"/>
          <w:lang w:val="en-US"/>
        </w:rPr>
        <w:t xml:space="preserve"> real‑time prediction).</w:t>
      </w:r>
    </w:p>
    <w:p w:rsidR="3CA18CEE" w:rsidP="1F36691E" w:rsidRDefault="3CA18CEE" w14:paraId="471783E7" w14:textId="40E19EEE">
      <w:pPr>
        <w:pStyle w:val="Normal"/>
        <w:spacing w:before="240" w:beforeAutospacing="off" w:after="240" w:afterAutospacing="off"/>
        <w:rPr>
          <w:rFonts w:ascii="Aptos" w:hAnsi="Aptos" w:eastAsia="Aptos" w:cs="Aptos"/>
          <w:b w:val="1"/>
          <w:bCs w:val="1"/>
          <w:noProof w:val="0"/>
          <w:sz w:val="48"/>
          <w:szCs w:val="48"/>
          <w:lang w:val="en-US"/>
        </w:rPr>
      </w:pPr>
      <w:r w:rsidRPr="1F36691E" w:rsidR="3CA18CEE">
        <w:rPr>
          <w:rFonts w:ascii="Aptos" w:hAnsi="Aptos" w:eastAsia="Aptos" w:cs="Aptos"/>
          <w:b w:val="1"/>
          <w:bCs w:val="1"/>
          <w:noProof w:val="0"/>
          <w:sz w:val="48"/>
          <w:szCs w:val="48"/>
          <w:lang w:val="en-US"/>
        </w:rPr>
        <w:t>5</w:t>
      </w:r>
      <w:r w:rsidRPr="1F36691E" w:rsidR="437371A6">
        <w:rPr>
          <w:rFonts w:ascii="Aptos" w:hAnsi="Aptos" w:eastAsia="Aptos" w:cs="Aptos"/>
          <w:b w:val="1"/>
          <w:bCs w:val="1"/>
          <w:noProof w:val="0"/>
          <w:sz w:val="48"/>
          <w:szCs w:val="48"/>
          <w:lang w:val="en-US"/>
        </w:rPr>
        <w:t>. No hyperparameter tuning details</w:t>
      </w:r>
    </w:p>
    <w:p w:rsidR="437371A6" w:rsidP="1F36691E" w:rsidRDefault="437371A6" w14:paraId="7458D63E" w14:textId="103BB576">
      <w:pPr>
        <w:spacing w:before="240" w:beforeAutospacing="off" w:after="240" w:afterAutospacing="off"/>
      </w:pPr>
      <w:r w:rsidRPr="1F36691E" w:rsidR="437371A6">
        <w:rPr>
          <w:rFonts w:ascii="Aptos" w:hAnsi="Aptos" w:eastAsia="Aptos" w:cs="Aptos"/>
          <w:noProof w:val="0"/>
          <w:sz w:val="48"/>
          <w:szCs w:val="48"/>
          <w:lang w:val="en-US"/>
        </w:rPr>
        <w:t>The paper reports model performance but does not describe tuning Random Forest or other models.</w:t>
      </w:r>
    </w:p>
    <w:p w:rsidR="58E61EE1" w:rsidP="1F36691E" w:rsidRDefault="58E61EE1" w14:paraId="632D88A7" w14:textId="048348E4">
      <w:pPr>
        <w:spacing w:before="240" w:beforeAutospacing="off" w:after="240" w:afterAutospacing="off"/>
      </w:pPr>
      <w:r w:rsidRPr="1F36691E" w:rsidR="58E61EE1">
        <w:rPr>
          <w:rFonts w:ascii="Aptos" w:hAnsi="Aptos" w:eastAsia="Aptos" w:cs="Aptos"/>
          <w:b w:val="1"/>
          <w:bCs w:val="1"/>
          <w:noProof w:val="0"/>
          <w:sz w:val="48"/>
          <w:szCs w:val="48"/>
          <w:lang w:val="en-US"/>
        </w:rPr>
        <w:t>6</w:t>
      </w:r>
      <w:r w:rsidRPr="1F36691E" w:rsidR="437371A6">
        <w:rPr>
          <w:rFonts w:ascii="Aptos" w:hAnsi="Aptos" w:eastAsia="Aptos" w:cs="Aptos"/>
          <w:b w:val="1"/>
          <w:bCs w:val="1"/>
          <w:noProof w:val="0"/>
          <w:sz w:val="48"/>
          <w:szCs w:val="48"/>
          <w:lang w:val="en-US"/>
        </w:rPr>
        <w:t>. Limited feature diversity</w:t>
      </w:r>
    </w:p>
    <w:p w:rsidR="437371A6" w:rsidP="1F36691E" w:rsidRDefault="437371A6" w14:paraId="448E1C80" w14:textId="101ACAE6">
      <w:pPr>
        <w:spacing w:before="240" w:beforeAutospacing="off" w:after="240" w:afterAutospacing="off"/>
      </w:pPr>
      <w:r w:rsidRPr="1F36691E" w:rsidR="437371A6">
        <w:rPr>
          <w:rFonts w:ascii="Aptos" w:hAnsi="Aptos" w:eastAsia="Aptos" w:cs="Aptos"/>
          <w:noProof w:val="0"/>
          <w:sz w:val="48"/>
          <w:szCs w:val="48"/>
          <w:lang w:val="en-US"/>
        </w:rPr>
        <w:t>The study uses only meteorological parameters.</w:t>
      </w:r>
    </w:p>
    <w:p w:rsidR="437371A6" w:rsidP="1F36691E" w:rsidRDefault="437371A6" w14:paraId="3ADFEB9C" w14:textId="6CCC9401">
      <w:pPr>
        <w:spacing w:before="240" w:beforeAutospacing="off" w:after="240" w:afterAutospacing="off"/>
      </w:pPr>
      <w:r w:rsidRPr="1F36691E" w:rsidR="437371A6">
        <w:rPr>
          <w:rFonts w:ascii="Aptos" w:hAnsi="Aptos" w:eastAsia="Aptos" w:cs="Aptos"/>
          <w:noProof w:val="0"/>
          <w:sz w:val="48"/>
          <w:szCs w:val="48"/>
          <w:lang w:val="en-US"/>
        </w:rPr>
        <w:t xml:space="preserve"> It does </w:t>
      </w:r>
      <w:r w:rsidRPr="1F36691E" w:rsidR="437371A6">
        <w:rPr>
          <w:rFonts w:ascii="Aptos" w:hAnsi="Aptos" w:eastAsia="Aptos" w:cs="Aptos"/>
          <w:b w:val="1"/>
          <w:bCs w:val="1"/>
          <w:noProof w:val="0"/>
          <w:sz w:val="48"/>
          <w:szCs w:val="48"/>
          <w:lang w:val="en-US"/>
        </w:rPr>
        <w:t>not</w:t>
      </w:r>
      <w:r w:rsidRPr="1F36691E" w:rsidR="437371A6">
        <w:rPr>
          <w:rFonts w:ascii="Aptos" w:hAnsi="Aptos" w:eastAsia="Aptos" w:cs="Aptos"/>
          <w:noProof w:val="0"/>
          <w:sz w:val="48"/>
          <w:szCs w:val="48"/>
          <w:lang w:val="en-US"/>
        </w:rPr>
        <w:t xml:space="preserve"> include soil data, crop type, irrigation, fertilizer usage, or </w:t>
      </w:r>
      <w:r w:rsidRPr="1F36691E" w:rsidR="437371A6">
        <w:rPr>
          <w:rFonts w:ascii="Aptos" w:hAnsi="Aptos" w:eastAsia="Aptos" w:cs="Aptos"/>
          <w:noProof w:val="0"/>
          <w:sz w:val="48"/>
          <w:szCs w:val="48"/>
          <w:lang w:val="en-US"/>
        </w:rPr>
        <w:t>previous</w:t>
      </w:r>
      <w:r w:rsidRPr="1F36691E" w:rsidR="437371A6">
        <w:rPr>
          <w:rFonts w:ascii="Aptos" w:hAnsi="Aptos" w:eastAsia="Aptos" w:cs="Aptos"/>
          <w:noProof w:val="0"/>
          <w:sz w:val="48"/>
          <w:szCs w:val="48"/>
          <w:lang w:val="en-US"/>
        </w:rPr>
        <w:t xml:space="preserve"> crop — all of which your project includes.</w:t>
      </w:r>
    </w:p>
    <w:p w:rsidR="7F76E395" w:rsidP="1F36691E" w:rsidRDefault="7F76E395" w14:paraId="0BAA75C1" w14:textId="3263BB49">
      <w:pPr>
        <w:spacing w:before="240" w:beforeAutospacing="off" w:after="240" w:afterAutospacing="off"/>
      </w:pPr>
      <w:r w:rsidRPr="1F36691E" w:rsidR="7F76E395">
        <w:rPr>
          <w:rFonts w:ascii="Aptos" w:hAnsi="Aptos" w:eastAsia="Aptos" w:cs="Aptos"/>
          <w:b w:val="1"/>
          <w:bCs w:val="1"/>
          <w:noProof w:val="0"/>
          <w:sz w:val="48"/>
          <w:szCs w:val="48"/>
          <w:lang w:val="en-US"/>
        </w:rPr>
        <w:t>How My Project Overcomes These Drawbacks</w:t>
      </w:r>
    </w:p>
    <w:p w:rsidR="7F76E395" w:rsidP="1F36691E" w:rsidRDefault="7F76E395" w14:paraId="4A2506D4" w14:textId="5896DAB8">
      <w:pPr>
        <w:spacing w:before="240" w:beforeAutospacing="off" w:after="240" w:afterAutospacing="off"/>
      </w:pPr>
      <w:r w:rsidRPr="1F36691E" w:rsidR="7F76E395">
        <w:rPr>
          <w:rFonts w:ascii="Aptos" w:hAnsi="Aptos" w:eastAsia="Aptos" w:cs="Aptos"/>
          <w:b w:val="1"/>
          <w:bCs w:val="1"/>
          <w:noProof w:val="0"/>
          <w:sz w:val="48"/>
          <w:szCs w:val="48"/>
          <w:lang w:val="en-US"/>
        </w:rPr>
        <w:t>1. Complete preprocessing pipeline</w:t>
      </w:r>
    </w:p>
    <w:p w:rsidR="7F76E395" w:rsidP="1F36691E" w:rsidRDefault="7F76E395" w14:paraId="7A543A75" w14:textId="1CE1C6CB">
      <w:pPr>
        <w:spacing w:before="240" w:beforeAutospacing="off" w:after="240" w:afterAutospacing="off"/>
      </w:pPr>
      <w:r w:rsidRPr="1F36691E" w:rsidR="7F76E395">
        <w:rPr>
          <w:rFonts w:ascii="Aptos" w:hAnsi="Aptos" w:eastAsia="Aptos" w:cs="Aptos"/>
          <w:noProof w:val="0"/>
          <w:sz w:val="48"/>
          <w:szCs w:val="48"/>
          <w:lang w:val="en-US"/>
        </w:rPr>
        <w:t xml:space="preserve">I implemented missing‑value handling, </w:t>
      </w:r>
      <w:bookmarkStart w:name="_Int_QKuwmiem" w:id="1062720095"/>
      <w:r w:rsidRPr="1F36691E" w:rsidR="7F76E395">
        <w:rPr>
          <w:rFonts w:ascii="Aptos" w:hAnsi="Aptos" w:eastAsia="Aptos" w:cs="Aptos"/>
          <w:noProof w:val="0"/>
          <w:sz w:val="48"/>
          <w:szCs w:val="48"/>
          <w:lang w:val="en-US"/>
        </w:rPr>
        <w:t>One</w:t>
      </w:r>
      <w:bookmarkEnd w:id="1062720095"/>
      <w:r w:rsidRPr="1F36691E" w:rsidR="7F76E395">
        <w:rPr>
          <w:rFonts w:ascii="Aptos" w:hAnsi="Aptos" w:eastAsia="Aptos" w:cs="Aptos"/>
          <w:noProof w:val="0"/>
          <w:sz w:val="48"/>
          <w:szCs w:val="48"/>
          <w:lang w:val="en-US"/>
        </w:rPr>
        <w:t>‑Hot Encoding, and clean train‑test separation to avoid data leakage.</w:t>
      </w:r>
    </w:p>
    <w:p w:rsidR="1F36691E" w:rsidP="1F36691E" w:rsidRDefault="1F36691E" w14:paraId="246270EA" w14:textId="2D40192E">
      <w:pPr>
        <w:spacing w:before="240" w:beforeAutospacing="off" w:after="240" w:afterAutospacing="off"/>
        <w:rPr>
          <w:rFonts w:ascii="Aptos" w:hAnsi="Aptos" w:eastAsia="Aptos" w:cs="Aptos"/>
          <w:b w:val="1"/>
          <w:bCs w:val="1"/>
          <w:noProof w:val="0"/>
          <w:sz w:val="48"/>
          <w:szCs w:val="48"/>
          <w:lang w:val="en-US"/>
        </w:rPr>
      </w:pPr>
    </w:p>
    <w:p w:rsidR="7F76E395" w:rsidP="1F36691E" w:rsidRDefault="7F76E395" w14:paraId="7576D883" w14:textId="6BFFFB9D">
      <w:pPr>
        <w:spacing w:before="240" w:beforeAutospacing="off" w:after="240" w:afterAutospacing="off"/>
      </w:pPr>
      <w:r w:rsidRPr="1F36691E" w:rsidR="7F76E395">
        <w:rPr>
          <w:rFonts w:ascii="Aptos" w:hAnsi="Aptos" w:eastAsia="Aptos" w:cs="Aptos"/>
          <w:b w:val="1"/>
          <w:bCs w:val="1"/>
          <w:noProof w:val="0"/>
          <w:sz w:val="48"/>
          <w:szCs w:val="48"/>
          <w:lang w:val="en-US"/>
        </w:rPr>
        <w:t>2. Proper encoding of categorical variables</w:t>
      </w:r>
    </w:p>
    <w:p w:rsidR="7F76E395" w:rsidP="1F36691E" w:rsidRDefault="7F76E395" w14:paraId="726DA57D" w14:textId="5248BD25">
      <w:pPr>
        <w:spacing w:before="240" w:beforeAutospacing="off" w:after="240" w:afterAutospacing="off"/>
      </w:pPr>
      <w:r w:rsidRPr="1F36691E" w:rsidR="7F76E395">
        <w:rPr>
          <w:rFonts w:ascii="Aptos" w:hAnsi="Aptos" w:eastAsia="Aptos" w:cs="Aptos"/>
          <w:noProof w:val="0"/>
          <w:sz w:val="48"/>
          <w:szCs w:val="48"/>
          <w:lang w:val="en-US"/>
        </w:rPr>
        <w:t>I used One‑Hot Encoding for all nominal features (Crop, Region, Soil Type, Irrigation, Previous Crop).</w:t>
      </w:r>
    </w:p>
    <w:p w:rsidR="7F76E395" w:rsidP="1F36691E" w:rsidRDefault="7F76E395" w14:paraId="63F75190" w14:textId="08888E81">
      <w:pPr>
        <w:spacing w:before="240" w:beforeAutospacing="off" w:after="240" w:afterAutospacing="off"/>
      </w:pPr>
      <w:r w:rsidRPr="1F36691E" w:rsidR="7F76E395">
        <w:rPr>
          <w:rFonts w:ascii="Aptos" w:hAnsi="Aptos" w:eastAsia="Aptos" w:cs="Aptos"/>
          <w:b w:val="1"/>
          <w:bCs w:val="1"/>
          <w:noProof w:val="0"/>
          <w:sz w:val="48"/>
          <w:szCs w:val="48"/>
          <w:lang w:val="en-US"/>
        </w:rPr>
        <w:t>3. Handling unseen categories</w:t>
      </w:r>
    </w:p>
    <w:p w:rsidR="7F76E395" w:rsidP="1F36691E" w:rsidRDefault="7F76E395" w14:paraId="33898306" w14:textId="2C1C0B07">
      <w:pPr>
        <w:spacing w:before="240" w:beforeAutospacing="off" w:after="240" w:afterAutospacing="off"/>
      </w:pPr>
      <w:r w:rsidRPr="1F36691E" w:rsidR="7F76E395">
        <w:rPr>
          <w:rFonts w:ascii="Aptos" w:hAnsi="Aptos" w:eastAsia="Aptos" w:cs="Aptos"/>
          <w:noProof w:val="0"/>
          <w:sz w:val="48"/>
          <w:szCs w:val="48"/>
          <w:lang w:val="en-US"/>
        </w:rPr>
        <w:t xml:space="preserve">I used </w:t>
      </w:r>
      <w:r w:rsidRPr="1F36691E" w:rsidR="7F76E395">
        <w:rPr>
          <w:rFonts w:ascii="Consolas" w:hAnsi="Consolas" w:eastAsia="Consolas" w:cs="Consolas"/>
          <w:noProof w:val="0"/>
          <w:sz w:val="48"/>
          <w:szCs w:val="48"/>
          <w:lang w:val="en-US"/>
        </w:rPr>
        <w:t>handle_unknown='ignore'</w:t>
      </w:r>
      <w:r w:rsidRPr="1F36691E" w:rsidR="7F76E395">
        <w:rPr>
          <w:rFonts w:ascii="Aptos" w:hAnsi="Aptos" w:eastAsia="Aptos" w:cs="Aptos"/>
          <w:noProof w:val="0"/>
          <w:sz w:val="48"/>
          <w:szCs w:val="48"/>
          <w:lang w:val="en-US"/>
        </w:rPr>
        <w:t xml:space="preserve"> to ensure the model works even when new categories appear.</w:t>
      </w:r>
    </w:p>
    <w:p w:rsidR="7F76E395" w:rsidP="1F36691E" w:rsidRDefault="7F76E395" w14:paraId="2ED7DE5A" w14:textId="225D894A">
      <w:pPr>
        <w:spacing w:before="240" w:beforeAutospacing="off" w:after="240" w:afterAutospacing="off"/>
      </w:pPr>
      <w:r w:rsidRPr="1F36691E" w:rsidR="7F76E395">
        <w:rPr>
          <w:rFonts w:ascii="Aptos" w:hAnsi="Aptos" w:eastAsia="Aptos" w:cs="Aptos"/>
          <w:b w:val="1"/>
          <w:bCs w:val="1"/>
          <w:noProof w:val="0"/>
          <w:sz w:val="48"/>
          <w:szCs w:val="48"/>
          <w:lang w:val="en-US"/>
        </w:rPr>
        <w:t>4. Reusable prediction pipeline</w:t>
      </w:r>
    </w:p>
    <w:p w:rsidR="7F76E395" w:rsidP="1F36691E" w:rsidRDefault="7F76E395" w14:paraId="2FCE36DA" w14:textId="07947619">
      <w:pPr>
        <w:spacing w:before="240" w:beforeAutospacing="off" w:after="240" w:afterAutospacing="off"/>
      </w:pPr>
      <w:r w:rsidRPr="1F36691E" w:rsidR="7F76E395">
        <w:rPr>
          <w:rFonts w:ascii="Aptos" w:hAnsi="Aptos" w:eastAsia="Aptos" w:cs="Aptos"/>
          <w:noProof w:val="0"/>
          <w:sz w:val="48"/>
          <w:szCs w:val="48"/>
          <w:lang w:val="en-US"/>
        </w:rPr>
        <w:t>I built a full pipeline that stores encoders, aligns new data with training columns, and generates predictions reliably.</w:t>
      </w:r>
    </w:p>
    <w:p w:rsidR="1F36691E" w:rsidP="1F36691E" w:rsidRDefault="1F36691E" w14:paraId="52AD4112" w14:textId="45A0AEE4">
      <w:pPr>
        <w:spacing w:before="240" w:beforeAutospacing="off" w:after="240" w:afterAutospacing="off"/>
        <w:rPr>
          <w:rFonts w:ascii="Aptos" w:hAnsi="Aptos" w:eastAsia="Aptos" w:cs="Aptos"/>
          <w:b w:val="1"/>
          <w:bCs w:val="1"/>
          <w:noProof w:val="0"/>
          <w:sz w:val="48"/>
          <w:szCs w:val="48"/>
          <w:lang w:val="en-US"/>
        </w:rPr>
      </w:pPr>
    </w:p>
    <w:p w:rsidR="58202008" w:rsidP="1F36691E" w:rsidRDefault="58202008" w14:paraId="75C3435E" w14:textId="65638B00">
      <w:pPr>
        <w:spacing w:before="240" w:beforeAutospacing="off" w:after="240" w:afterAutospacing="off"/>
      </w:pPr>
      <w:r w:rsidRPr="1F36691E" w:rsidR="58202008">
        <w:rPr>
          <w:rFonts w:ascii="Aptos" w:hAnsi="Aptos" w:eastAsia="Aptos" w:cs="Aptos"/>
          <w:b w:val="1"/>
          <w:bCs w:val="1"/>
          <w:noProof w:val="0"/>
          <w:sz w:val="48"/>
          <w:szCs w:val="48"/>
          <w:lang w:val="en-US"/>
        </w:rPr>
        <w:t>5</w:t>
      </w:r>
      <w:r w:rsidRPr="1F36691E" w:rsidR="7F76E395">
        <w:rPr>
          <w:rFonts w:ascii="Aptos" w:hAnsi="Aptos" w:eastAsia="Aptos" w:cs="Aptos"/>
          <w:b w:val="1"/>
          <w:bCs w:val="1"/>
          <w:noProof w:val="0"/>
          <w:sz w:val="48"/>
          <w:szCs w:val="48"/>
          <w:lang w:val="en-US"/>
        </w:rPr>
        <w:t>. Optimized Random Forest model</w:t>
      </w:r>
    </w:p>
    <w:p w:rsidR="7F76E395" w:rsidP="1F36691E" w:rsidRDefault="7F76E395" w14:paraId="169AC661" w14:textId="6135DAB1">
      <w:pPr>
        <w:spacing w:before="240" w:beforeAutospacing="off" w:after="240" w:afterAutospacing="off"/>
      </w:pPr>
      <w:r w:rsidRPr="1F36691E" w:rsidR="7F76E395">
        <w:rPr>
          <w:rFonts w:ascii="Aptos" w:hAnsi="Aptos" w:eastAsia="Aptos" w:cs="Aptos"/>
          <w:noProof w:val="0"/>
          <w:sz w:val="48"/>
          <w:szCs w:val="48"/>
          <w:lang w:val="en-US"/>
        </w:rPr>
        <w:t>I tuned hyperparameters (n_estimators, max_depth, min_samples_split, etc.) to improve accuracy.</w:t>
      </w:r>
    </w:p>
    <w:p w:rsidR="22DD6030" w:rsidP="1F36691E" w:rsidRDefault="22DD6030" w14:paraId="4A762D8E" w14:textId="38860C68">
      <w:pPr>
        <w:spacing w:before="240" w:beforeAutospacing="off" w:after="240" w:afterAutospacing="off"/>
      </w:pPr>
      <w:r w:rsidRPr="1F36691E" w:rsidR="22DD6030">
        <w:rPr>
          <w:rFonts w:ascii="Aptos" w:hAnsi="Aptos" w:eastAsia="Aptos" w:cs="Aptos"/>
          <w:b w:val="1"/>
          <w:bCs w:val="1"/>
          <w:noProof w:val="0"/>
          <w:sz w:val="48"/>
          <w:szCs w:val="48"/>
          <w:lang w:val="en-US"/>
        </w:rPr>
        <w:t>6</w:t>
      </w:r>
      <w:r w:rsidRPr="1F36691E" w:rsidR="7F76E395">
        <w:rPr>
          <w:rFonts w:ascii="Aptos" w:hAnsi="Aptos" w:eastAsia="Aptos" w:cs="Aptos"/>
          <w:b w:val="1"/>
          <w:bCs w:val="1"/>
          <w:noProof w:val="0"/>
          <w:sz w:val="48"/>
          <w:szCs w:val="48"/>
          <w:lang w:val="en-US"/>
        </w:rPr>
        <w:t>. More comprehensive dataset</w:t>
      </w:r>
    </w:p>
    <w:p w:rsidR="7F76E395" w:rsidP="1F36691E" w:rsidRDefault="7F76E395" w14:paraId="24073F6E" w14:textId="193BA3BE">
      <w:pPr>
        <w:spacing w:before="240" w:beforeAutospacing="off" w:after="240" w:afterAutospacing="off"/>
      </w:pPr>
      <w:r w:rsidRPr="1F36691E" w:rsidR="7F76E395">
        <w:rPr>
          <w:rFonts w:ascii="Aptos" w:hAnsi="Aptos" w:eastAsia="Aptos" w:cs="Aptos"/>
          <w:noProof w:val="0"/>
          <w:sz w:val="48"/>
          <w:szCs w:val="48"/>
          <w:lang w:val="en-US"/>
        </w:rPr>
        <w:t xml:space="preserve">My project uses </w:t>
      </w:r>
      <w:bookmarkStart w:name="_Int_WMBiuLYn" w:id="295279831"/>
      <w:r w:rsidRPr="1F36691E" w:rsidR="7F76E395">
        <w:rPr>
          <w:rFonts w:ascii="Aptos" w:hAnsi="Aptos" w:eastAsia="Aptos" w:cs="Aptos"/>
          <w:noProof w:val="0"/>
          <w:sz w:val="48"/>
          <w:szCs w:val="48"/>
          <w:lang w:val="en-US"/>
        </w:rPr>
        <w:t>meteorological</w:t>
      </w:r>
      <w:r w:rsidRPr="1F36691E" w:rsidR="4A574281">
        <w:rPr>
          <w:rFonts w:ascii="Aptos" w:hAnsi="Aptos" w:eastAsia="Aptos" w:cs="Aptos"/>
          <w:noProof w:val="0"/>
          <w:sz w:val="48"/>
          <w:szCs w:val="48"/>
          <w:lang w:val="en-US"/>
        </w:rPr>
        <w:t>(</w:t>
      </w:r>
      <w:bookmarkEnd w:id="295279831"/>
      <w:r w:rsidRPr="1F36691E" w:rsidR="4A574281">
        <w:rPr>
          <w:rFonts w:ascii="Aptos" w:hAnsi="Aptos" w:eastAsia="Aptos" w:cs="Aptos"/>
          <w:noProof w:val="0"/>
          <w:sz w:val="48"/>
          <w:szCs w:val="48"/>
          <w:lang w:val="en-US"/>
        </w:rPr>
        <w:t>Temperature</w:t>
      </w:r>
      <w:r w:rsidRPr="1F36691E" w:rsidR="4A574281">
        <w:rPr>
          <w:rFonts w:ascii="Aptos" w:hAnsi="Aptos" w:eastAsia="Aptos" w:cs="Aptos"/>
          <w:noProof w:val="0"/>
          <w:sz w:val="48"/>
          <w:szCs w:val="48"/>
          <w:lang w:val="en-US"/>
        </w:rPr>
        <w:t xml:space="preserve"> +rainfall)</w:t>
      </w:r>
      <w:r w:rsidRPr="1F36691E" w:rsidR="7F76E395">
        <w:rPr>
          <w:rFonts w:ascii="Aptos" w:hAnsi="Aptos" w:eastAsia="Aptos" w:cs="Aptos"/>
          <w:noProof w:val="0"/>
          <w:sz w:val="48"/>
          <w:szCs w:val="48"/>
          <w:lang w:val="en-US"/>
        </w:rPr>
        <w:t xml:space="preserve"> + soil + crop + irrigation + fertilizer features, making predictions more </w:t>
      </w:r>
      <w:r w:rsidRPr="1F36691E" w:rsidR="7F76E395">
        <w:rPr>
          <w:rFonts w:ascii="Aptos" w:hAnsi="Aptos" w:eastAsia="Aptos" w:cs="Aptos"/>
          <w:noProof w:val="0"/>
          <w:sz w:val="48"/>
          <w:szCs w:val="48"/>
          <w:lang w:val="en-US"/>
        </w:rPr>
        <w:t>accurate</w:t>
      </w:r>
      <w:r w:rsidRPr="1F36691E" w:rsidR="7F76E395">
        <w:rPr>
          <w:rFonts w:ascii="Aptos" w:hAnsi="Aptos" w:eastAsia="Aptos" w:cs="Aptos"/>
          <w:noProof w:val="0"/>
          <w:sz w:val="48"/>
          <w:szCs w:val="48"/>
          <w:lang w:val="en-US"/>
        </w:rPr>
        <w:t xml:space="preserve"> and realistic.</w:t>
      </w:r>
    </w:p>
    <w:p w:rsidR="1F36691E" w:rsidP="1F36691E" w:rsidRDefault="1F36691E" w14:paraId="6B03F4E7" w14:textId="219614F2">
      <w:pPr>
        <w:spacing w:before="240" w:beforeAutospacing="off" w:after="240" w:afterAutospacing="off"/>
        <w:rPr>
          <w:rFonts w:ascii="Aptos" w:hAnsi="Aptos" w:eastAsia="Aptos" w:cs="Aptos"/>
          <w:noProof w:val="0"/>
          <w:sz w:val="48"/>
          <w:szCs w:val="48"/>
          <w:lang w:val="en-US"/>
        </w:rPr>
      </w:pPr>
    </w:p>
    <w:p w:rsidR="1F36691E" w:rsidP="1F36691E" w:rsidRDefault="1F36691E" w14:paraId="0EA479C8" w14:textId="11374523">
      <w:pPr>
        <w:spacing w:before="240" w:beforeAutospacing="off" w:after="240" w:afterAutospacing="off"/>
        <w:rPr>
          <w:rFonts w:ascii="Aptos" w:hAnsi="Aptos" w:eastAsia="Aptos" w:cs="Aptos"/>
          <w:i w:val="1"/>
          <w:iCs w:val="1"/>
          <w:noProof w:val="0"/>
          <w:sz w:val="48"/>
          <w:szCs w:val="48"/>
          <w:lang w:val="en-US"/>
        </w:rPr>
      </w:pPr>
    </w:p>
    <w:p w:rsidR="1F36691E" w:rsidP="1F36691E" w:rsidRDefault="1F36691E" w14:paraId="5E6F9258" w14:textId="0749C42F">
      <w:pPr>
        <w:pStyle w:val="Normal"/>
        <w:rPr>
          <w:rFonts w:ascii="Aptos" w:hAnsi="Aptos" w:eastAsia="Aptos" w:cs="Aptos"/>
          <w:noProof w:val="0"/>
          <w:sz w:val="48"/>
          <w:szCs w:val="48"/>
          <w:lang w:val="en-US"/>
        </w:rPr>
      </w:pPr>
    </w:p>
    <w:p w:rsidR="1F36691E" w:rsidP="1F36691E" w:rsidRDefault="1F36691E" w14:paraId="7AC74EA4" w14:textId="34FA4950">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8xBffq/R0u3blc" int2:id="1WP5skF0">
      <int2:state int2:type="spell" int2:value="Rejected"/>
    </int2:textHash>
    <int2:textHash int2:hashCode="67u9y4HMQ7VlUs" int2:id="83wKc6De">
      <int2:state int2:type="spell" int2:value="Rejected"/>
    </int2:textHash>
    <int2:textHash int2:hashCode="HQx1pmXpaZf8MK" int2:id="J7plnk0M">
      <int2:state int2:type="spell" int2:value="Rejected"/>
    </int2:textHash>
    <int2:textHash int2:hashCode="h6S7OKpgG+1YB6" int2:id="eVlmWbUn">
      <int2:state int2:type="spell" int2:value="Rejected"/>
    </int2:textHash>
    <int2:textHash int2:hashCode="QShLt6CSL683Af" int2:id="L6IGQapv">
      <int2:state int2:type="spell" int2:value="Rejected"/>
    </int2:textHash>
    <int2:textHash int2:hashCode="VudC0iZq9zv1S6" int2:id="vzV0h56t">
      <int2:state int2:type="spell" int2:value="Rejected"/>
    </int2:textHash>
    <int2:bookmark int2:bookmarkName="_Int_TlS9ZcoA" int2:invalidationBookmarkName="" int2:hashCode="657uBKyR+9RFB4" int2:id="zzmIWJ1p">
      <int2:state int2:type="spell" int2:value="Rejected"/>
    </int2:bookmark>
    <int2:bookmark int2:bookmarkName="_Int_WMBiuLYn" int2:invalidationBookmarkName="" int2:hashCode="tlVLPAHoOGyEr/" int2:id="XMvCyCQf">
      <int2:state int2:type="gram" int2:value="Rejected"/>
    </int2:bookmark>
    <int2:bookmark int2:bookmarkName="_Int_xOl5m8di" int2:invalidationBookmarkName="" int2:hashCode="/NU0RlclMlBcdm" int2:id="M0dNUBgo">
      <int2:state int2:type="gram" int2:value="Rejected"/>
    </int2:bookmark>
    <int2:bookmark int2:bookmarkName="_Int_ziEb6Kun" int2:invalidationBookmarkName="" int2:hashCode="U4KrSWMRjESvOw" int2:id="lxGaVS4K">
      <int2:state int2:type="gram" int2:value="Rejected"/>
    </int2:bookmark>
    <int2:bookmark int2:bookmarkName="_Int_fVIGN2QS" int2:invalidationBookmarkName="" int2:hashCode="wjibaKm3Q0O8Pf" int2:id="3hslnbfs">
      <int2:state int2:type="gram" int2:value="Rejected"/>
    </int2:bookmark>
    <int2:bookmark int2:bookmarkName="_Int_QKuwmiem" int2:invalidationBookmarkName="" int2:hashCode="tYtajO2dtIsw4A" int2:id="ZN8W0Xqf">
      <int2:state int2:type="gram" int2:value="Rejected"/>
    </int2:bookmark>
    <int2:bookmark int2:bookmarkName="_Int_KpZS4bAT" int2:invalidationBookmarkName="" int2:hashCode="cjP7NoP0CYzQqH" int2:id="YM4WQrW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d62f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aa3a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ae58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C98D4F"/>
    <w:rsid w:val="006D2BA3"/>
    <w:rsid w:val="04D6F675"/>
    <w:rsid w:val="06D51D14"/>
    <w:rsid w:val="06E81498"/>
    <w:rsid w:val="11BF3530"/>
    <w:rsid w:val="12E8B1D7"/>
    <w:rsid w:val="140028CD"/>
    <w:rsid w:val="15EC3928"/>
    <w:rsid w:val="1F36691E"/>
    <w:rsid w:val="20EA19B5"/>
    <w:rsid w:val="22DD6030"/>
    <w:rsid w:val="22F56DB8"/>
    <w:rsid w:val="2840AE96"/>
    <w:rsid w:val="2BCE29B6"/>
    <w:rsid w:val="3093AD22"/>
    <w:rsid w:val="34C98D4F"/>
    <w:rsid w:val="360A60DF"/>
    <w:rsid w:val="39B3C209"/>
    <w:rsid w:val="3C266A81"/>
    <w:rsid w:val="3CA18CEE"/>
    <w:rsid w:val="3D4FF86A"/>
    <w:rsid w:val="42999D89"/>
    <w:rsid w:val="437371A6"/>
    <w:rsid w:val="461B75D1"/>
    <w:rsid w:val="46E17C6E"/>
    <w:rsid w:val="4A574281"/>
    <w:rsid w:val="4B3F13E2"/>
    <w:rsid w:val="4B922ED7"/>
    <w:rsid w:val="52B463B6"/>
    <w:rsid w:val="5514284F"/>
    <w:rsid w:val="562593A5"/>
    <w:rsid w:val="56EBBDF0"/>
    <w:rsid w:val="58202008"/>
    <w:rsid w:val="58E61EE1"/>
    <w:rsid w:val="5A8835ED"/>
    <w:rsid w:val="5B8A7D46"/>
    <w:rsid w:val="5D22D31F"/>
    <w:rsid w:val="5F560F0C"/>
    <w:rsid w:val="62C13917"/>
    <w:rsid w:val="6300BBCA"/>
    <w:rsid w:val="68F0A464"/>
    <w:rsid w:val="6C1C803E"/>
    <w:rsid w:val="70526620"/>
    <w:rsid w:val="70BB9755"/>
    <w:rsid w:val="7171B191"/>
    <w:rsid w:val="72546F5E"/>
    <w:rsid w:val="74CF35EC"/>
    <w:rsid w:val="7603DD2E"/>
    <w:rsid w:val="7B9A77C2"/>
    <w:rsid w:val="7F76E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1177"/>
  <w15:chartTrackingRefBased/>
  <w15:docId w15:val="{FC9B34D8-AB8B-48DE-9706-4000735A42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F36691E"/>
    <w:rPr>
      <w:color w:val="467886"/>
      <w:u w:val="single"/>
    </w:rPr>
  </w:style>
  <w:style w:type="paragraph" w:styleId="ListParagraph">
    <w:uiPriority w:val="34"/>
    <w:name w:val="List Paragraph"/>
    <w:basedOn w:val="Normal"/>
    <w:qFormat/>
    <w:rsid w:val="1F36691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11d42e6cf994eac" /><Relationship Type="http://schemas.openxmlformats.org/officeDocument/2006/relationships/numbering" Target="numbering.xml" Id="R3a30a511da5748a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2026-02-11T17:42:51.2861438Z</dcterms:created>
  <dcterms:modified xsi:type="dcterms:W3CDTF">2026-02-12T22:14:14.9354901Z</dcterms:modified>
  <dc:creator>valli Gaddam</dc:creator>
  <lastModifiedBy>valli Gaddam</lastModifiedBy>
</coreProperties>
</file>