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7A491" w14:textId="77777777" w:rsidR="008B30A7" w:rsidRDefault="00000000">
      <w:pPr>
        <w:tabs>
          <w:tab w:val="left" w:pos="620"/>
        </w:tabs>
        <w:jc w:val="right"/>
        <w:rPr>
          <w:rFonts w:ascii="宋体" w:hAnsi="宋体"/>
          <w:b/>
          <w:sz w:val="28"/>
        </w:rPr>
      </w:pPr>
      <w:bookmarkStart w:id="0" w:name="OLE_LINK4"/>
      <w:bookmarkStart w:id="1" w:name="OLE_LINK3"/>
      <w:bookmarkStart w:id="2" w:name="_Toc50093391"/>
      <w:r>
        <w:rPr>
          <w:noProof/>
        </w:rPr>
        <w:drawing>
          <wp:inline distT="0" distB="0" distL="0" distR="0" wp14:anchorId="0BC1E03C" wp14:editId="27C41BEA">
            <wp:extent cx="2491740" cy="1059180"/>
            <wp:effectExtent l="0" t="0" r="3810" b="7620"/>
            <wp:docPr id="4" name="图片 4" descr="思特奇logo@心相通信相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思特奇logo@心相通信相连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1"/>
    <w:p w14:paraId="6D114669" w14:textId="77777777" w:rsidR="008B30A7" w:rsidRDefault="008B30A7">
      <w:pPr>
        <w:rPr>
          <w:rFonts w:ascii="华文中宋" w:eastAsia="华文中宋" w:hAnsi="宋体"/>
          <w:b/>
          <w:sz w:val="52"/>
        </w:rPr>
      </w:pPr>
    </w:p>
    <w:p w14:paraId="4AC70E2C" w14:textId="77777777" w:rsidR="008B30A7" w:rsidRDefault="008B30A7">
      <w:pPr>
        <w:rPr>
          <w:rFonts w:ascii="华文中宋" w:eastAsia="华文中宋" w:hAnsi="宋体"/>
          <w:b/>
          <w:sz w:val="52"/>
        </w:rPr>
      </w:pPr>
    </w:p>
    <w:p w14:paraId="51779AB4" w14:textId="77777777" w:rsidR="008B30A7" w:rsidRDefault="008B30A7">
      <w:pPr>
        <w:rPr>
          <w:rFonts w:ascii="华文中宋" w:eastAsia="华文中宋" w:hAnsi="宋体"/>
          <w:b/>
          <w:sz w:val="52"/>
        </w:rPr>
      </w:pPr>
    </w:p>
    <w:p w14:paraId="7476DABB" w14:textId="77777777" w:rsidR="008B30A7" w:rsidRDefault="008B30A7">
      <w:pPr>
        <w:rPr>
          <w:rFonts w:ascii="华文中宋" w:eastAsia="华文中宋" w:hAnsi="宋体"/>
          <w:b/>
          <w:sz w:val="52"/>
        </w:rPr>
      </w:pPr>
    </w:p>
    <w:p w14:paraId="0EB234FE" w14:textId="116171E5" w:rsidR="008B30A7" w:rsidRDefault="00792EC4">
      <w:pPr>
        <w:jc w:val="center"/>
        <w:rPr>
          <w:rFonts w:ascii="华文中宋" w:eastAsia="华文中宋" w:hAnsi="华文中宋"/>
          <w:b/>
          <w:sz w:val="72"/>
          <w:szCs w:val="72"/>
        </w:rPr>
      </w:pPr>
      <w:bookmarkStart w:id="3" w:name="_Hlk190425273"/>
      <w:r>
        <w:rPr>
          <w:rFonts w:ascii="华文中宋" w:eastAsia="华文中宋" w:hAnsi="华文中宋" w:hint="eastAsia"/>
          <w:b/>
          <w:sz w:val="72"/>
          <w:szCs w:val="72"/>
        </w:rPr>
        <w:t>九思</w:t>
      </w:r>
      <w:r w:rsidR="000160EA">
        <w:rPr>
          <w:rFonts w:ascii="华文中宋" w:eastAsia="华文中宋" w:hAnsi="华文中宋" w:hint="eastAsia"/>
          <w:b/>
          <w:sz w:val="72"/>
          <w:szCs w:val="72"/>
        </w:rPr>
        <w:t>大模型</w:t>
      </w:r>
    </w:p>
    <w:bookmarkEnd w:id="3"/>
    <w:p w14:paraId="65A7ADE4" w14:textId="612571A7" w:rsidR="008B30A7" w:rsidRDefault="000160EA">
      <w:pPr>
        <w:jc w:val="center"/>
        <w:rPr>
          <w:rFonts w:ascii="华文中宋" w:eastAsia="华文中宋" w:hAnsi="华文中宋"/>
          <w:b/>
          <w:sz w:val="72"/>
          <w:szCs w:val="72"/>
        </w:rPr>
      </w:pPr>
      <w:r>
        <w:rPr>
          <w:rFonts w:ascii="华文中宋" w:eastAsia="华文中宋" w:hAnsi="华文中宋" w:hint="eastAsia"/>
          <w:b/>
          <w:sz w:val="72"/>
          <w:szCs w:val="72"/>
        </w:rPr>
        <w:t>H2</w:t>
      </w:r>
      <w:r w:rsidR="00651DAF">
        <w:rPr>
          <w:rFonts w:ascii="华文中宋" w:eastAsia="华文中宋" w:hAnsi="华文中宋" w:hint="eastAsia"/>
          <w:b/>
          <w:sz w:val="72"/>
          <w:szCs w:val="72"/>
        </w:rPr>
        <w:t>00推理服务</w:t>
      </w:r>
    </w:p>
    <w:p w14:paraId="6CC6F7D1" w14:textId="77777777" w:rsidR="008B30A7" w:rsidRDefault="00000000">
      <w:pPr>
        <w:jc w:val="center"/>
        <w:rPr>
          <w:rFonts w:ascii="华文中宋" w:eastAsia="华文中宋" w:hAnsi="华文中宋"/>
          <w:b/>
          <w:sz w:val="52"/>
          <w:szCs w:val="52"/>
        </w:rPr>
      </w:pPr>
      <w:r>
        <w:rPr>
          <w:rFonts w:ascii="华文中宋" w:eastAsia="华文中宋" w:hAnsi="华文中宋" w:hint="eastAsia"/>
          <w:b/>
          <w:sz w:val="52"/>
          <w:szCs w:val="52"/>
        </w:rPr>
        <w:t>性能测试报告</w:t>
      </w:r>
    </w:p>
    <w:p w14:paraId="281DEDA9" w14:textId="77777777" w:rsidR="008B30A7" w:rsidRDefault="00000000">
      <w:pPr>
        <w:jc w:val="center"/>
        <w:rPr>
          <w:rFonts w:ascii="华文中宋" w:eastAsia="华文中宋" w:hAnsi="华文中宋"/>
          <w:b/>
          <w:sz w:val="48"/>
          <w:szCs w:val="48"/>
        </w:rPr>
      </w:pPr>
      <w:r>
        <w:rPr>
          <w:rFonts w:ascii="华文中宋" w:eastAsia="华文中宋" w:hAnsi="华文中宋" w:hint="eastAsia"/>
          <w:b/>
          <w:sz w:val="48"/>
          <w:szCs w:val="48"/>
        </w:rPr>
        <w:t>（V0.1）</w:t>
      </w:r>
    </w:p>
    <w:p w14:paraId="1F33330E" w14:textId="77777777" w:rsidR="008B30A7" w:rsidRDefault="008B30A7">
      <w:pPr>
        <w:jc w:val="center"/>
        <w:rPr>
          <w:rFonts w:ascii="宋体" w:hAnsi="宋体"/>
          <w:sz w:val="52"/>
          <w:szCs w:val="52"/>
        </w:rPr>
      </w:pPr>
    </w:p>
    <w:p w14:paraId="0A3A5E94" w14:textId="77777777" w:rsidR="008B30A7" w:rsidRDefault="008B30A7">
      <w:pPr>
        <w:jc w:val="center"/>
        <w:rPr>
          <w:rFonts w:ascii="宋体" w:hAnsi="宋体"/>
          <w:sz w:val="52"/>
          <w:szCs w:val="52"/>
        </w:rPr>
      </w:pPr>
    </w:p>
    <w:p w14:paraId="7C4B19F8" w14:textId="77777777" w:rsidR="008B30A7" w:rsidRDefault="008B30A7">
      <w:pPr>
        <w:jc w:val="center"/>
        <w:rPr>
          <w:rFonts w:ascii="宋体" w:hAnsi="宋体"/>
          <w:sz w:val="52"/>
          <w:szCs w:val="52"/>
        </w:rPr>
      </w:pPr>
    </w:p>
    <w:p w14:paraId="683046DD" w14:textId="77777777" w:rsidR="008B30A7" w:rsidRDefault="00000000">
      <w:pPr>
        <w:snapToGrid w:val="0"/>
        <w:jc w:val="center"/>
        <w:rPr>
          <w:rFonts w:ascii="楷体" w:eastAsia="楷体" w:hAnsi="楷体"/>
          <w:b/>
          <w:sz w:val="36"/>
        </w:rPr>
      </w:pPr>
      <w:r>
        <w:rPr>
          <w:rFonts w:ascii="楷体" w:eastAsia="楷体" w:hAnsi="楷体" w:hint="eastAsia"/>
          <w:b/>
          <w:sz w:val="36"/>
        </w:rPr>
        <w:t>北京思特奇信息技术股份有限公司</w:t>
      </w:r>
    </w:p>
    <w:p w14:paraId="1F1B6B39" w14:textId="732C9189" w:rsidR="008B30A7" w:rsidRDefault="00000000">
      <w:pPr>
        <w:pStyle w:val="af9"/>
        <w:ind w:leftChars="0" w:left="0"/>
        <w:jc w:val="center"/>
        <w:rPr>
          <w:rFonts w:ascii="楷体" w:eastAsia="楷体" w:hAnsi="楷体"/>
          <w:b/>
          <w:sz w:val="36"/>
          <w:szCs w:val="36"/>
        </w:rPr>
      </w:pPr>
      <w:r>
        <w:rPr>
          <w:rFonts w:ascii="楷体" w:eastAsia="楷体" w:hAnsi="楷体" w:hint="eastAsia"/>
          <w:b/>
          <w:sz w:val="36"/>
          <w:szCs w:val="36"/>
        </w:rPr>
        <w:fldChar w:fldCharType="begin"/>
      </w:r>
      <w:r>
        <w:rPr>
          <w:rFonts w:ascii="楷体" w:eastAsia="楷体" w:hAnsi="楷体" w:hint="eastAsia"/>
          <w:b/>
          <w:sz w:val="36"/>
          <w:szCs w:val="36"/>
        </w:rPr>
        <w:instrText xml:space="preserve"> SAVEDATE  \@ "EEEE年O月"  \* MERGEFORMAT </w:instrText>
      </w:r>
      <w:r>
        <w:rPr>
          <w:rFonts w:ascii="楷体" w:eastAsia="楷体" w:hAnsi="楷体" w:hint="eastAsia"/>
          <w:b/>
          <w:sz w:val="36"/>
          <w:szCs w:val="36"/>
        </w:rPr>
        <w:fldChar w:fldCharType="separate"/>
      </w:r>
      <w:r w:rsidR="000160EA">
        <w:rPr>
          <w:rFonts w:ascii="楷体" w:eastAsia="楷体" w:hAnsi="楷体" w:hint="eastAsia"/>
          <w:b/>
          <w:noProof/>
          <w:sz w:val="36"/>
          <w:szCs w:val="36"/>
        </w:rPr>
        <w:t>二〇二五年四月</w:t>
      </w:r>
      <w:r>
        <w:rPr>
          <w:rFonts w:ascii="楷体" w:eastAsia="楷体" w:hAnsi="楷体" w:hint="eastAsia"/>
          <w:b/>
          <w:sz w:val="36"/>
          <w:szCs w:val="36"/>
        </w:rPr>
        <w:fldChar w:fldCharType="end"/>
      </w:r>
    </w:p>
    <w:p w14:paraId="79ED2280" w14:textId="77777777" w:rsidR="008B30A7" w:rsidRDefault="008B30A7">
      <w:pPr>
        <w:pStyle w:val="af9"/>
        <w:ind w:leftChars="0" w:left="0"/>
        <w:jc w:val="center"/>
        <w:rPr>
          <w:sz w:val="44"/>
          <w:szCs w:val="44"/>
        </w:rPr>
        <w:sectPr w:rsidR="008B30A7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418" w:bottom="1440" w:left="1418" w:header="851" w:footer="992" w:gutter="0"/>
          <w:cols w:space="425"/>
          <w:docGrid w:type="lines" w:linePitch="312"/>
        </w:sectPr>
      </w:pPr>
    </w:p>
    <w:p w14:paraId="19517C91" w14:textId="77777777" w:rsidR="008B30A7" w:rsidRDefault="00000000">
      <w:pPr>
        <w:pStyle w:val="af9"/>
        <w:ind w:leftChars="0" w:left="0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文档信息</w:t>
      </w:r>
    </w:p>
    <w:tbl>
      <w:tblPr>
        <w:tblW w:w="0" w:type="auto"/>
        <w:tblInd w:w="42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0"/>
        <w:gridCol w:w="2130"/>
        <w:gridCol w:w="1608"/>
        <w:gridCol w:w="2654"/>
      </w:tblGrid>
      <w:tr w:rsidR="008B30A7" w14:paraId="7BE93028" w14:textId="77777777">
        <w:tc>
          <w:tcPr>
            <w:tcW w:w="2130" w:type="dxa"/>
            <w:shd w:val="clear" w:color="auto" w:fill="C0C0C0"/>
            <w:vAlign w:val="center"/>
          </w:tcPr>
          <w:p w14:paraId="66248816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文档名称</w:t>
            </w:r>
          </w:p>
        </w:tc>
        <w:tc>
          <w:tcPr>
            <w:tcW w:w="6392" w:type="dxa"/>
            <w:gridSpan w:val="3"/>
            <w:vAlign w:val="center"/>
          </w:tcPr>
          <w:p w14:paraId="2285A3CA" w14:textId="01C43F49" w:rsidR="008B30A7" w:rsidRDefault="000160EA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九思大模型H200</w:t>
            </w:r>
            <w:r w:rsidR="00792EC4">
              <w:rPr>
                <w:rFonts w:ascii="宋体" w:hAnsi="宋体" w:hint="eastAsia"/>
                <w:szCs w:val="21"/>
              </w:rPr>
              <w:t>推理服务内部</w:t>
            </w:r>
            <w:r w:rsidR="00780C4C">
              <w:rPr>
                <w:rFonts w:ascii="宋体" w:hAnsi="宋体" w:hint="eastAsia"/>
                <w:szCs w:val="21"/>
              </w:rPr>
              <w:t>性能</w:t>
            </w:r>
            <w:r w:rsidR="00792EC4">
              <w:rPr>
                <w:rFonts w:ascii="宋体" w:hAnsi="宋体" w:hint="eastAsia"/>
                <w:szCs w:val="21"/>
              </w:rPr>
              <w:t>测试报告</w:t>
            </w:r>
          </w:p>
        </w:tc>
      </w:tr>
      <w:tr w:rsidR="008B30A7" w14:paraId="3EAA0B73" w14:textId="77777777">
        <w:tc>
          <w:tcPr>
            <w:tcW w:w="2130" w:type="dxa"/>
            <w:shd w:val="clear" w:color="auto" w:fill="C0C0C0"/>
            <w:vAlign w:val="center"/>
          </w:tcPr>
          <w:p w14:paraId="3BE95C14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电子文档</w:t>
            </w:r>
          </w:p>
        </w:tc>
        <w:tc>
          <w:tcPr>
            <w:tcW w:w="6392" w:type="dxa"/>
            <w:gridSpan w:val="3"/>
            <w:vAlign w:val="center"/>
          </w:tcPr>
          <w:p w14:paraId="027E3453" w14:textId="3ABC2003" w:rsidR="008B30A7" w:rsidRDefault="000160EA">
            <w:r>
              <w:rPr>
                <w:rFonts w:ascii="宋体" w:hAnsi="宋体"/>
                <w:szCs w:val="21"/>
              </w:rPr>
              <w:t>九思大模型H200</w:t>
            </w:r>
            <w:r w:rsidR="00792EC4">
              <w:rPr>
                <w:rFonts w:ascii="宋体" w:hAnsi="宋体" w:hint="eastAsia"/>
                <w:szCs w:val="21"/>
              </w:rPr>
              <w:t>推理服务内部</w:t>
            </w:r>
            <w:r w:rsidR="00780C4C">
              <w:rPr>
                <w:rFonts w:ascii="宋体" w:hAnsi="宋体" w:hint="eastAsia"/>
                <w:szCs w:val="21"/>
              </w:rPr>
              <w:t>性能</w:t>
            </w:r>
            <w:r w:rsidR="00792EC4">
              <w:rPr>
                <w:rFonts w:ascii="宋体" w:hAnsi="宋体" w:hint="eastAsia"/>
                <w:szCs w:val="21"/>
              </w:rPr>
              <w:t>测试报告.docx</w:t>
            </w:r>
          </w:p>
        </w:tc>
      </w:tr>
      <w:tr w:rsidR="008B30A7" w14:paraId="66CE9C61" w14:textId="77777777">
        <w:tc>
          <w:tcPr>
            <w:tcW w:w="2130" w:type="dxa"/>
            <w:shd w:val="clear" w:color="auto" w:fill="C0C0C0"/>
            <w:vAlign w:val="center"/>
          </w:tcPr>
          <w:p w14:paraId="1C861692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文件状态</w:t>
            </w:r>
          </w:p>
        </w:tc>
        <w:tc>
          <w:tcPr>
            <w:tcW w:w="6392" w:type="dxa"/>
            <w:gridSpan w:val="3"/>
            <w:vAlign w:val="center"/>
          </w:tcPr>
          <w:p w14:paraId="5F1C96B6" w14:textId="77777777" w:rsidR="008B30A7" w:rsidRDefault="00000000">
            <w:pPr>
              <w:jc w:val="center"/>
            </w:pPr>
            <w:r>
              <w:rPr>
                <w:rFonts w:ascii="宋体" w:hAnsi="宋体" w:hint="eastAsia"/>
                <w:szCs w:val="21"/>
              </w:rPr>
              <w:t xml:space="preserve">□ </w:t>
            </w:r>
            <w:r>
              <w:rPr>
                <w:rFonts w:ascii="宋体" w:hAnsi="宋体" w:hint="eastAsia"/>
                <w:b/>
                <w:szCs w:val="21"/>
              </w:rPr>
              <w:t>草稿</w:t>
            </w:r>
            <w:r>
              <w:rPr>
                <w:rFonts w:ascii="宋体" w:hAnsi="宋体" w:hint="eastAsia"/>
                <w:szCs w:val="21"/>
              </w:rPr>
              <w:t xml:space="preserve">   □ </w:t>
            </w:r>
            <w:r>
              <w:rPr>
                <w:rFonts w:ascii="宋体" w:hAnsi="宋体" w:hint="eastAsia"/>
                <w:b/>
                <w:szCs w:val="21"/>
              </w:rPr>
              <w:t>正式发布</w:t>
            </w:r>
            <w:r>
              <w:rPr>
                <w:rFonts w:ascii="宋体" w:hAnsi="宋体" w:hint="eastAsia"/>
                <w:szCs w:val="21"/>
              </w:rPr>
              <w:t xml:space="preserve">    </w:t>
            </w:r>
            <w:r>
              <w:rPr>
                <w:rFonts w:ascii="宋体" w:hAnsi="宋体" w:hint="eastAsia"/>
                <w:color w:val="FF0000"/>
                <w:szCs w:val="21"/>
              </w:rPr>
              <w:t>■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>正在修改</w:t>
            </w:r>
          </w:p>
        </w:tc>
      </w:tr>
      <w:tr w:rsidR="008B30A7" w14:paraId="67C69FC9" w14:textId="77777777">
        <w:tc>
          <w:tcPr>
            <w:tcW w:w="2130" w:type="dxa"/>
            <w:shd w:val="clear" w:color="auto" w:fill="C0C0C0"/>
            <w:vAlign w:val="center"/>
          </w:tcPr>
          <w:p w14:paraId="1F523465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编 写 人</w:t>
            </w:r>
          </w:p>
        </w:tc>
        <w:tc>
          <w:tcPr>
            <w:tcW w:w="2130" w:type="dxa"/>
            <w:vAlign w:val="center"/>
          </w:tcPr>
          <w:p w14:paraId="2FB0C389" w14:textId="77777777" w:rsidR="008B30A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孙力光</w:t>
            </w:r>
          </w:p>
        </w:tc>
        <w:tc>
          <w:tcPr>
            <w:tcW w:w="1608" w:type="dxa"/>
            <w:shd w:val="clear" w:color="auto" w:fill="C0C0C0"/>
            <w:vAlign w:val="center"/>
          </w:tcPr>
          <w:p w14:paraId="2B4A2521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日    期</w:t>
            </w:r>
          </w:p>
        </w:tc>
        <w:tc>
          <w:tcPr>
            <w:tcW w:w="2654" w:type="dxa"/>
            <w:vAlign w:val="center"/>
          </w:tcPr>
          <w:p w14:paraId="567F2BF8" w14:textId="1DE8C759" w:rsidR="008B30A7" w:rsidRDefault="00000000">
            <w:pPr>
              <w:jc w:val="center"/>
            </w:pP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SAVEDATE  \@ "yyyy</w:instrText>
            </w:r>
            <w:r>
              <w:rPr>
                <w:szCs w:val="21"/>
              </w:rPr>
              <w:instrText>年</w:instrText>
            </w:r>
            <w:r>
              <w:rPr>
                <w:szCs w:val="21"/>
              </w:rPr>
              <w:instrText>MM</w:instrText>
            </w:r>
            <w:r>
              <w:rPr>
                <w:szCs w:val="21"/>
              </w:rPr>
              <w:instrText>月</w:instrText>
            </w:r>
            <w:r>
              <w:rPr>
                <w:szCs w:val="21"/>
              </w:rPr>
              <w:instrText>dd</w:instrText>
            </w:r>
            <w:r>
              <w:rPr>
                <w:szCs w:val="21"/>
              </w:rPr>
              <w:instrText>日</w:instrText>
            </w:r>
            <w:r>
              <w:rPr>
                <w:szCs w:val="21"/>
              </w:rPr>
              <w:instrText xml:space="preserve">"  \* MERGEFORMAT </w:instrText>
            </w:r>
            <w:r>
              <w:rPr>
                <w:szCs w:val="21"/>
              </w:rPr>
              <w:fldChar w:fldCharType="separate"/>
            </w:r>
            <w:r w:rsidR="000160EA">
              <w:rPr>
                <w:rFonts w:hint="eastAsia"/>
                <w:noProof/>
                <w:szCs w:val="21"/>
              </w:rPr>
              <w:t>2025</w:t>
            </w:r>
            <w:r w:rsidR="000160EA">
              <w:rPr>
                <w:rFonts w:hint="eastAsia"/>
                <w:noProof/>
                <w:szCs w:val="21"/>
              </w:rPr>
              <w:t>年</w:t>
            </w:r>
            <w:r w:rsidR="000160EA">
              <w:rPr>
                <w:rFonts w:hint="eastAsia"/>
                <w:noProof/>
                <w:szCs w:val="21"/>
              </w:rPr>
              <w:t>04</w:t>
            </w:r>
            <w:r w:rsidR="000160EA">
              <w:rPr>
                <w:rFonts w:hint="eastAsia"/>
                <w:noProof/>
                <w:szCs w:val="21"/>
              </w:rPr>
              <w:t>月</w:t>
            </w:r>
            <w:r w:rsidR="000160EA">
              <w:rPr>
                <w:rFonts w:hint="eastAsia"/>
                <w:noProof/>
                <w:szCs w:val="21"/>
              </w:rPr>
              <w:t>1</w:t>
            </w:r>
            <w:r w:rsidR="000160EA">
              <w:rPr>
                <w:rFonts w:hint="eastAsia"/>
                <w:noProof/>
                <w:szCs w:val="21"/>
              </w:rPr>
              <w:t>8</w:t>
            </w:r>
            <w:r w:rsidR="000160EA">
              <w:rPr>
                <w:rFonts w:hint="eastAsia"/>
                <w:noProof/>
                <w:szCs w:val="21"/>
              </w:rPr>
              <w:t>日</w:t>
            </w:r>
            <w:r>
              <w:rPr>
                <w:szCs w:val="21"/>
              </w:rPr>
              <w:fldChar w:fldCharType="end"/>
            </w:r>
          </w:p>
        </w:tc>
      </w:tr>
      <w:tr w:rsidR="008B30A7" w14:paraId="5C935632" w14:textId="77777777">
        <w:tc>
          <w:tcPr>
            <w:tcW w:w="2130" w:type="dxa"/>
            <w:shd w:val="clear" w:color="auto" w:fill="C0C0C0"/>
            <w:vAlign w:val="center"/>
          </w:tcPr>
          <w:p w14:paraId="49ECC1ED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校 对 人</w:t>
            </w:r>
          </w:p>
        </w:tc>
        <w:tc>
          <w:tcPr>
            <w:tcW w:w="2130" w:type="dxa"/>
            <w:vAlign w:val="center"/>
          </w:tcPr>
          <w:p w14:paraId="1AD88E1F" w14:textId="77777777" w:rsidR="008B30A7" w:rsidRDefault="008B30A7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08" w:type="dxa"/>
            <w:shd w:val="clear" w:color="auto" w:fill="C0C0C0"/>
            <w:vAlign w:val="center"/>
          </w:tcPr>
          <w:p w14:paraId="00D0F9C2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日    期</w:t>
            </w:r>
          </w:p>
        </w:tc>
        <w:tc>
          <w:tcPr>
            <w:tcW w:w="2654" w:type="dxa"/>
            <w:vAlign w:val="center"/>
          </w:tcPr>
          <w:p w14:paraId="6C0A2752" w14:textId="77777777" w:rsidR="008B30A7" w:rsidRDefault="00000000">
            <w:pPr>
              <w:jc w:val="center"/>
            </w:pP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8B30A7" w14:paraId="1F01F06F" w14:textId="77777777">
        <w:tc>
          <w:tcPr>
            <w:tcW w:w="2130" w:type="dxa"/>
            <w:shd w:val="clear" w:color="auto" w:fill="C0C0C0"/>
            <w:vAlign w:val="center"/>
          </w:tcPr>
          <w:p w14:paraId="1B5EA6A4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审 核 人</w:t>
            </w:r>
          </w:p>
        </w:tc>
        <w:tc>
          <w:tcPr>
            <w:tcW w:w="2130" w:type="dxa"/>
            <w:vAlign w:val="center"/>
          </w:tcPr>
          <w:p w14:paraId="192B9954" w14:textId="77777777" w:rsidR="008B30A7" w:rsidRDefault="008B30A7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08" w:type="dxa"/>
            <w:shd w:val="clear" w:color="auto" w:fill="C0C0C0"/>
            <w:vAlign w:val="center"/>
          </w:tcPr>
          <w:p w14:paraId="38A5E463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日    期</w:t>
            </w:r>
          </w:p>
        </w:tc>
        <w:tc>
          <w:tcPr>
            <w:tcW w:w="2654" w:type="dxa"/>
            <w:vAlign w:val="center"/>
          </w:tcPr>
          <w:p w14:paraId="4F377EA2" w14:textId="77777777" w:rsidR="008B30A7" w:rsidRDefault="00000000">
            <w:pPr>
              <w:jc w:val="center"/>
            </w:pP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8B30A7" w14:paraId="78C47CB4" w14:textId="77777777">
        <w:tc>
          <w:tcPr>
            <w:tcW w:w="2130" w:type="dxa"/>
            <w:shd w:val="clear" w:color="auto" w:fill="C0C0C0"/>
            <w:vAlign w:val="center"/>
          </w:tcPr>
          <w:p w14:paraId="28719529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批 准 人</w:t>
            </w:r>
          </w:p>
        </w:tc>
        <w:tc>
          <w:tcPr>
            <w:tcW w:w="2130" w:type="dxa"/>
            <w:vAlign w:val="center"/>
          </w:tcPr>
          <w:p w14:paraId="287420A2" w14:textId="77777777" w:rsidR="008B30A7" w:rsidRDefault="008B30A7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08" w:type="dxa"/>
            <w:shd w:val="clear" w:color="auto" w:fill="C0C0C0"/>
            <w:vAlign w:val="center"/>
          </w:tcPr>
          <w:p w14:paraId="0A14BF6C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日    期</w:t>
            </w:r>
          </w:p>
        </w:tc>
        <w:tc>
          <w:tcPr>
            <w:tcW w:w="2654" w:type="dxa"/>
            <w:vAlign w:val="center"/>
          </w:tcPr>
          <w:p w14:paraId="59003A2C" w14:textId="77777777" w:rsidR="008B30A7" w:rsidRDefault="00000000">
            <w:pPr>
              <w:jc w:val="center"/>
            </w:pP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</w:p>
        </w:tc>
      </w:tr>
    </w:tbl>
    <w:p w14:paraId="24F0F39D" w14:textId="77777777" w:rsidR="008B30A7" w:rsidRDefault="008B30A7">
      <w:pPr>
        <w:pStyle w:val="af9"/>
        <w:ind w:leftChars="0" w:left="0"/>
        <w:jc w:val="center"/>
        <w:rPr>
          <w:sz w:val="44"/>
          <w:szCs w:val="44"/>
        </w:rPr>
      </w:pPr>
    </w:p>
    <w:p w14:paraId="4ABE8901" w14:textId="77777777" w:rsidR="008B30A7" w:rsidRDefault="00000000">
      <w:pPr>
        <w:pStyle w:val="af9"/>
        <w:ind w:leftChars="0" w:left="0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变更记录</w:t>
      </w:r>
    </w:p>
    <w:tbl>
      <w:tblPr>
        <w:tblW w:w="8975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8"/>
        <w:gridCol w:w="2160"/>
        <w:gridCol w:w="720"/>
        <w:gridCol w:w="947"/>
        <w:gridCol w:w="947"/>
        <w:gridCol w:w="947"/>
        <w:gridCol w:w="947"/>
        <w:gridCol w:w="712"/>
        <w:gridCol w:w="947"/>
      </w:tblGrid>
      <w:tr w:rsidR="008B30A7" w14:paraId="37FEFF7B" w14:textId="77777777">
        <w:trPr>
          <w:jc w:val="center"/>
        </w:trPr>
        <w:tc>
          <w:tcPr>
            <w:tcW w:w="648" w:type="dxa"/>
            <w:shd w:val="clear" w:color="auto" w:fill="C0C0C0"/>
            <w:vAlign w:val="center"/>
          </w:tcPr>
          <w:p w14:paraId="0A9AC355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变更序号</w:t>
            </w:r>
          </w:p>
        </w:tc>
        <w:tc>
          <w:tcPr>
            <w:tcW w:w="2160" w:type="dxa"/>
            <w:shd w:val="clear" w:color="auto" w:fill="C0C0C0"/>
            <w:vAlign w:val="center"/>
          </w:tcPr>
          <w:p w14:paraId="6E4450CB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变更原因</w:t>
            </w:r>
          </w:p>
        </w:tc>
        <w:tc>
          <w:tcPr>
            <w:tcW w:w="720" w:type="dxa"/>
            <w:shd w:val="clear" w:color="auto" w:fill="C0C0C0"/>
            <w:vAlign w:val="center"/>
          </w:tcPr>
          <w:p w14:paraId="4DDC6F6F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变更页码</w:t>
            </w:r>
          </w:p>
        </w:tc>
        <w:tc>
          <w:tcPr>
            <w:tcW w:w="947" w:type="dxa"/>
            <w:shd w:val="clear" w:color="auto" w:fill="C0C0C0"/>
            <w:vAlign w:val="center"/>
          </w:tcPr>
          <w:p w14:paraId="1CABE08D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变更前版本号</w:t>
            </w:r>
          </w:p>
        </w:tc>
        <w:tc>
          <w:tcPr>
            <w:tcW w:w="947" w:type="dxa"/>
            <w:shd w:val="clear" w:color="auto" w:fill="C0C0C0"/>
            <w:vAlign w:val="center"/>
          </w:tcPr>
          <w:p w14:paraId="08D231EE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变更后版本号</w:t>
            </w:r>
          </w:p>
        </w:tc>
        <w:tc>
          <w:tcPr>
            <w:tcW w:w="947" w:type="dxa"/>
            <w:shd w:val="clear" w:color="auto" w:fill="C0C0C0"/>
            <w:vAlign w:val="center"/>
          </w:tcPr>
          <w:p w14:paraId="02D22D7D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更改人</w:t>
            </w:r>
          </w:p>
        </w:tc>
        <w:tc>
          <w:tcPr>
            <w:tcW w:w="947" w:type="dxa"/>
            <w:shd w:val="clear" w:color="auto" w:fill="C0C0C0"/>
            <w:vAlign w:val="center"/>
          </w:tcPr>
          <w:p w14:paraId="5427C676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批准人</w:t>
            </w:r>
          </w:p>
        </w:tc>
        <w:tc>
          <w:tcPr>
            <w:tcW w:w="712" w:type="dxa"/>
            <w:shd w:val="clear" w:color="auto" w:fill="C0C0C0"/>
            <w:vAlign w:val="center"/>
          </w:tcPr>
          <w:p w14:paraId="14F58399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生效日期</w:t>
            </w:r>
          </w:p>
        </w:tc>
        <w:tc>
          <w:tcPr>
            <w:tcW w:w="947" w:type="dxa"/>
            <w:shd w:val="clear" w:color="auto" w:fill="C0C0C0"/>
            <w:vAlign w:val="center"/>
          </w:tcPr>
          <w:p w14:paraId="29C65030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备注</w:t>
            </w:r>
          </w:p>
        </w:tc>
      </w:tr>
      <w:tr w:rsidR="008B30A7" w14:paraId="1EE7E2AE" w14:textId="77777777">
        <w:trPr>
          <w:jc w:val="center"/>
        </w:trPr>
        <w:tc>
          <w:tcPr>
            <w:tcW w:w="648" w:type="dxa"/>
            <w:vAlign w:val="center"/>
          </w:tcPr>
          <w:p w14:paraId="4C9BD472" w14:textId="77777777" w:rsidR="008B30A7" w:rsidRDefault="00000000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1</w:t>
            </w:r>
          </w:p>
        </w:tc>
        <w:tc>
          <w:tcPr>
            <w:tcW w:w="2160" w:type="dxa"/>
            <w:vAlign w:val="center"/>
          </w:tcPr>
          <w:p w14:paraId="1131ED30" w14:textId="77777777" w:rsidR="008B30A7" w:rsidRDefault="00000000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文档建立</w:t>
            </w:r>
          </w:p>
        </w:tc>
        <w:tc>
          <w:tcPr>
            <w:tcW w:w="720" w:type="dxa"/>
            <w:vAlign w:val="center"/>
          </w:tcPr>
          <w:p w14:paraId="436500C3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4DB06C5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319F6372" w14:textId="77777777" w:rsidR="008B30A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0.1</w:t>
            </w:r>
          </w:p>
        </w:tc>
        <w:tc>
          <w:tcPr>
            <w:tcW w:w="947" w:type="dxa"/>
            <w:vAlign w:val="center"/>
          </w:tcPr>
          <w:p w14:paraId="4AB6E8E0" w14:textId="77777777" w:rsidR="008B30A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S</w:t>
            </w:r>
            <w:r>
              <w:rPr>
                <w:rFonts w:ascii="宋体" w:hAnsi="宋体" w:hint="eastAsia"/>
                <w:szCs w:val="21"/>
              </w:rPr>
              <w:t>unlg</w:t>
            </w:r>
          </w:p>
        </w:tc>
        <w:tc>
          <w:tcPr>
            <w:tcW w:w="947" w:type="dxa"/>
            <w:vAlign w:val="center"/>
          </w:tcPr>
          <w:p w14:paraId="6610B8C2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A8CCD15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76A479F7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</w:tr>
      <w:tr w:rsidR="008B30A7" w14:paraId="2F2097FE" w14:textId="77777777">
        <w:trPr>
          <w:jc w:val="center"/>
        </w:trPr>
        <w:tc>
          <w:tcPr>
            <w:tcW w:w="648" w:type="dxa"/>
            <w:vAlign w:val="center"/>
          </w:tcPr>
          <w:p w14:paraId="40F0010E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526559BD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20" w:type="dxa"/>
            <w:vAlign w:val="center"/>
          </w:tcPr>
          <w:p w14:paraId="153097D5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043D76A3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44FCFDCB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38A11F86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8433C29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667BA9F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346F5BC6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</w:tr>
      <w:tr w:rsidR="008B30A7" w14:paraId="5BCF41E6" w14:textId="77777777">
        <w:trPr>
          <w:jc w:val="center"/>
        </w:trPr>
        <w:tc>
          <w:tcPr>
            <w:tcW w:w="648" w:type="dxa"/>
            <w:vAlign w:val="center"/>
          </w:tcPr>
          <w:p w14:paraId="1073B5AE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420D95D9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20" w:type="dxa"/>
            <w:vAlign w:val="center"/>
          </w:tcPr>
          <w:p w14:paraId="1E3A842B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45ED3366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37D9985C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31B6E620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50A73842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A2625A0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647E494F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</w:tr>
      <w:tr w:rsidR="008B30A7" w14:paraId="687A9C73" w14:textId="77777777">
        <w:trPr>
          <w:jc w:val="center"/>
        </w:trPr>
        <w:tc>
          <w:tcPr>
            <w:tcW w:w="648" w:type="dxa"/>
            <w:vAlign w:val="center"/>
          </w:tcPr>
          <w:p w14:paraId="39200B77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1D64B830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20" w:type="dxa"/>
            <w:vAlign w:val="center"/>
          </w:tcPr>
          <w:p w14:paraId="3BFAC8C1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EF45A40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F36FD54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BA13C36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38F9C0B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761FCDC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552E3380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</w:tr>
    </w:tbl>
    <w:p w14:paraId="42D0D7A5" w14:textId="77777777" w:rsidR="008B30A7" w:rsidRDefault="008B30A7">
      <w:pPr>
        <w:jc w:val="center"/>
        <w:rPr>
          <w:b/>
          <w:sz w:val="44"/>
          <w:szCs w:val="44"/>
        </w:rPr>
      </w:pPr>
    </w:p>
    <w:p w14:paraId="60EDB60C" w14:textId="77777777" w:rsidR="008B30A7" w:rsidRDefault="008B30A7">
      <w:pPr>
        <w:jc w:val="center"/>
        <w:rPr>
          <w:b/>
          <w:bCs/>
          <w:sz w:val="32"/>
          <w:szCs w:val="32"/>
        </w:rPr>
      </w:pPr>
    </w:p>
    <w:p w14:paraId="1A6DD3C9" w14:textId="77777777" w:rsidR="008B30A7" w:rsidRDefault="00000000">
      <w:pPr>
        <w:pageBreakBefore/>
        <w:jc w:val="center"/>
        <w:rPr>
          <w:rFonts w:ascii="楷体" w:eastAsia="楷体" w:hAnsi="楷体"/>
          <w:sz w:val="44"/>
          <w:szCs w:val="44"/>
        </w:rPr>
      </w:pPr>
      <w:r>
        <w:rPr>
          <w:rFonts w:ascii="楷体" w:eastAsia="楷体" w:hAnsi="楷体" w:hint="eastAsia"/>
          <w:b/>
          <w:bCs/>
          <w:sz w:val="44"/>
          <w:szCs w:val="44"/>
        </w:rPr>
        <w:lastRenderedPageBreak/>
        <w:t>目  录</w:t>
      </w:r>
    </w:p>
    <w:p w14:paraId="02628F4E" w14:textId="77777777" w:rsidR="008B30A7" w:rsidRDefault="00000000">
      <w:pPr>
        <w:pStyle w:val="TOC1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155193470" w:history="1">
        <w:r w:rsidR="008B30A7">
          <w:rPr>
            <w:rStyle w:val="affc"/>
          </w:rPr>
          <w:t xml:space="preserve">1. </w:t>
        </w:r>
        <w:r w:rsidR="008B30A7">
          <w:rPr>
            <w:rStyle w:val="affc"/>
          </w:rPr>
          <w:t>引言</w:t>
        </w:r>
        <w:r w:rsidR="008B30A7">
          <w:tab/>
        </w:r>
        <w:r w:rsidR="008B30A7">
          <w:fldChar w:fldCharType="begin"/>
        </w:r>
        <w:r w:rsidR="008B30A7">
          <w:instrText xml:space="preserve"> PAGEREF _Toc155193470 \h </w:instrText>
        </w:r>
        <w:r w:rsidR="008B30A7">
          <w:fldChar w:fldCharType="separate"/>
        </w:r>
        <w:r w:rsidR="008B30A7">
          <w:t>4</w:t>
        </w:r>
        <w:r w:rsidR="008B30A7">
          <w:fldChar w:fldCharType="end"/>
        </w:r>
      </w:hyperlink>
    </w:p>
    <w:p w14:paraId="1A20492D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71" w:history="1">
        <w:r>
          <w:rPr>
            <w:rStyle w:val="affc"/>
          </w:rPr>
          <w:t xml:space="preserve">1.1. </w:t>
        </w:r>
        <w:r>
          <w:rPr>
            <w:rStyle w:val="affc"/>
          </w:rPr>
          <w:t>编写目的</w:t>
        </w:r>
        <w:r>
          <w:tab/>
        </w:r>
        <w:r>
          <w:fldChar w:fldCharType="begin"/>
        </w:r>
        <w:r>
          <w:instrText xml:space="preserve"> PAGEREF _Toc155193471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63A412C6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72" w:history="1">
        <w:r>
          <w:rPr>
            <w:rStyle w:val="affc"/>
          </w:rPr>
          <w:t xml:space="preserve">1.2. </w:t>
        </w:r>
        <w:r>
          <w:rPr>
            <w:rStyle w:val="affc"/>
          </w:rPr>
          <w:t>参数定义</w:t>
        </w:r>
        <w:r>
          <w:tab/>
        </w:r>
        <w:r>
          <w:fldChar w:fldCharType="begin"/>
        </w:r>
        <w:r>
          <w:instrText xml:space="preserve"> PAGEREF _Toc155193472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8711517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73" w:history="1">
        <w:r>
          <w:rPr>
            <w:rStyle w:val="affc"/>
          </w:rPr>
          <w:t xml:space="preserve">1.3. </w:t>
        </w:r>
        <w:r>
          <w:rPr>
            <w:rStyle w:val="affc"/>
          </w:rPr>
          <w:t>参考资料</w:t>
        </w:r>
        <w:r>
          <w:tab/>
        </w:r>
        <w:r>
          <w:fldChar w:fldCharType="begin"/>
        </w:r>
        <w:r>
          <w:instrText xml:space="preserve"> PAGEREF _Toc155193473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542E10F" w14:textId="1E040E36" w:rsidR="008B30A7" w:rsidRDefault="008B30A7">
      <w:pPr>
        <w:pStyle w:val="TOC1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hyperlink w:anchor="_Toc155193474" w:history="1">
        <w:r>
          <w:rPr>
            <w:rStyle w:val="affc"/>
          </w:rPr>
          <w:t xml:space="preserve">2. </w:t>
        </w:r>
        <w:r>
          <w:rPr>
            <w:rStyle w:val="affc"/>
          </w:rPr>
          <w:t>性能测试综述</w:t>
        </w:r>
        <w:r>
          <w:tab/>
        </w:r>
        <w:r>
          <w:fldChar w:fldCharType="begin"/>
        </w:r>
        <w:r>
          <w:instrText xml:space="preserve"> PAGEREF _Toc155193474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1C0BDC9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75" w:history="1">
        <w:r>
          <w:rPr>
            <w:rStyle w:val="affc"/>
          </w:rPr>
          <w:t xml:space="preserve">2.1. </w:t>
        </w:r>
        <w:r>
          <w:rPr>
            <w:rStyle w:val="affc"/>
          </w:rPr>
          <w:t>项目概述</w:t>
        </w:r>
        <w:r>
          <w:tab/>
        </w:r>
        <w:r>
          <w:fldChar w:fldCharType="begin"/>
        </w:r>
        <w:r>
          <w:instrText xml:space="preserve"> PAGEREF _Toc155193475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A3DB0D9" w14:textId="0B339126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76" w:history="1">
        <w:r>
          <w:rPr>
            <w:rStyle w:val="affc"/>
          </w:rPr>
          <w:t xml:space="preserve">2.2. </w:t>
        </w:r>
        <w:r>
          <w:rPr>
            <w:rStyle w:val="affc"/>
          </w:rPr>
          <w:t>性能测试环境和工具</w:t>
        </w:r>
        <w:r>
          <w:tab/>
        </w:r>
        <w:r>
          <w:fldChar w:fldCharType="begin"/>
        </w:r>
        <w:r>
          <w:instrText xml:space="preserve"> PAGEREF _Toc155193476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BB62CBA" w14:textId="77777777" w:rsidR="008B30A7" w:rsidRDefault="008B30A7">
      <w:pPr>
        <w:pStyle w:val="TOC3"/>
        <w:rPr>
          <w:rFonts w:asciiTheme="minorHAnsi" w:eastAsiaTheme="minorEastAsia" w:hAnsiTheme="minorHAnsi" w:cstheme="minorBidi"/>
          <w:szCs w:val="22"/>
          <w14:ligatures w14:val="standardContextual"/>
        </w:rPr>
      </w:pPr>
      <w:hyperlink w:anchor="_Toc155193477" w:history="1">
        <w:r>
          <w:rPr>
            <w:rStyle w:val="affc"/>
          </w:rPr>
          <w:t xml:space="preserve">2.2.1. </w:t>
        </w:r>
        <w:r>
          <w:rPr>
            <w:rStyle w:val="affc"/>
          </w:rPr>
          <w:t>主机环境</w:t>
        </w:r>
        <w:r>
          <w:tab/>
        </w:r>
        <w:r>
          <w:fldChar w:fldCharType="begin"/>
        </w:r>
        <w:r>
          <w:instrText xml:space="preserve"> PAGEREF _Toc155193477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26DEC8BE" w14:textId="3B3F43F2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78" w:history="1">
        <w:r>
          <w:rPr>
            <w:rStyle w:val="affc"/>
          </w:rPr>
          <w:t xml:space="preserve">2.3. </w:t>
        </w:r>
        <w:r>
          <w:rPr>
            <w:rStyle w:val="affc"/>
          </w:rPr>
          <w:t>性能测试实际进度和人员</w:t>
        </w:r>
        <w:r>
          <w:tab/>
        </w:r>
        <w:r>
          <w:fldChar w:fldCharType="begin"/>
        </w:r>
        <w:r>
          <w:instrText xml:space="preserve"> PAGEREF _Toc155193478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BC7ED73" w14:textId="7B8BEC21" w:rsidR="008B30A7" w:rsidRDefault="008B30A7">
      <w:pPr>
        <w:pStyle w:val="TOC1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hyperlink w:anchor="_Toc155193479" w:history="1">
        <w:r>
          <w:rPr>
            <w:rStyle w:val="affc"/>
          </w:rPr>
          <w:t xml:space="preserve">3. </w:t>
        </w:r>
        <w:r>
          <w:rPr>
            <w:rStyle w:val="affc"/>
          </w:rPr>
          <w:t>性能测试过程</w:t>
        </w:r>
        <w:r>
          <w:tab/>
        </w:r>
        <w:r>
          <w:fldChar w:fldCharType="begin"/>
        </w:r>
        <w:r>
          <w:instrText xml:space="preserve"> PAGEREF _Toc155193479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FED391B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0" w:history="1">
        <w:r>
          <w:rPr>
            <w:rStyle w:val="affc"/>
          </w:rPr>
          <w:t xml:space="preserve">3.1. </w:t>
        </w:r>
        <w:r>
          <w:rPr>
            <w:rStyle w:val="affc"/>
          </w:rPr>
          <w:t>测试汇总</w:t>
        </w:r>
        <w:r>
          <w:tab/>
        </w:r>
        <w:r>
          <w:fldChar w:fldCharType="begin"/>
        </w:r>
        <w:r>
          <w:instrText xml:space="preserve"> PAGEREF _Toc155193480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AB4A2F7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1" w:history="1">
        <w:r>
          <w:rPr>
            <w:rStyle w:val="affc"/>
          </w:rPr>
          <w:t xml:space="preserve">3.2. </w:t>
        </w:r>
        <w:r>
          <w:rPr>
            <w:rStyle w:val="affc"/>
          </w:rPr>
          <w:t>测试用例执行情况汇总</w:t>
        </w:r>
        <w:r>
          <w:tab/>
        </w:r>
        <w:r>
          <w:fldChar w:fldCharType="begin"/>
        </w:r>
        <w:r>
          <w:instrText xml:space="preserve"> PAGEREF _Toc155193481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EDCB59F" w14:textId="7A363B38" w:rsidR="008B30A7" w:rsidRDefault="008B30A7">
      <w:pPr>
        <w:pStyle w:val="TOC1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hyperlink w:anchor="_Toc155193482" w:history="1">
        <w:r>
          <w:rPr>
            <w:rStyle w:val="affc"/>
          </w:rPr>
          <w:t xml:space="preserve">4. </w:t>
        </w:r>
        <w:r>
          <w:rPr>
            <w:rStyle w:val="affc"/>
          </w:rPr>
          <w:t>性能测试评估和结论</w:t>
        </w:r>
        <w:r>
          <w:tab/>
        </w:r>
        <w:r>
          <w:fldChar w:fldCharType="begin"/>
        </w:r>
        <w:r>
          <w:instrText xml:space="preserve"> PAGEREF _Toc155193482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54307113" w14:textId="22CB490F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3" w:history="1">
        <w:r>
          <w:rPr>
            <w:rStyle w:val="affc"/>
          </w:rPr>
          <w:t xml:space="preserve">4.1. </w:t>
        </w:r>
        <w:r>
          <w:rPr>
            <w:rStyle w:val="affc"/>
          </w:rPr>
          <w:t>性能测试过程统计分析总结</w:t>
        </w:r>
        <w:r>
          <w:tab/>
        </w:r>
        <w:r>
          <w:fldChar w:fldCharType="begin"/>
        </w:r>
        <w:r>
          <w:instrText xml:space="preserve"> PAGEREF _Toc155193483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616EB759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4" w:history="1">
        <w:r>
          <w:rPr>
            <w:rStyle w:val="affc"/>
          </w:rPr>
          <w:t xml:space="preserve">4.2. </w:t>
        </w:r>
        <w:r>
          <w:rPr>
            <w:rStyle w:val="affc"/>
          </w:rPr>
          <w:t>测试</w:t>
        </w:r>
        <w:r>
          <w:rPr>
            <w:rStyle w:val="affc"/>
          </w:rPr>
          <w:t>Bug</w:t>
        </w:r>
        <w:r>
          <w:rPr>
            <w:rStyle w:val="affc"/>
          </w:rPr>
          <w:t>情况统计</w:t>
        </w:r>
        <w:r>
          <w:tab/>
        </w:r>
        <w:r>
          <w:fldChar w:fldCharType="begin"/>
        </w:r>
        <w:r>
          <w:instrText xml:space="preserve"> PAGEREF _Toc155193484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6F7CBC2D" w14:textId="06B21DC3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5" w:history="1">
        <w:r>
          <w:rPr>
            <w:rStyle w:val="affc"/>
          </w:rPr>
          <w:t xml:space="preserve">4.3. </w:t>
        </w:r>
        <w:r>
          <w:rPr>
            <w:rStyle w:val="affc"/>
          </w:rPr>
          <w:t>性能测试中的遗留问题</w:t>
        </w:r>
        <w:r>
          <w:tab/>
        </w:r>
        <w:r>
          <w:fldChar w:fldCharType="begin"/>
        </w:r>
        <w:r>
          <w:instrText xml:space="preserve"> PAGEREF _Toc155193485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1F4C0B4D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6" w:history="1">
        <w:r>
          <w:rPr>
            <w:rStyle w:val="affc"/>
          </w:rPr>
          <w:t xml:space="preserve">4.4. </w:t>
        </w:r>
        <w:r>
          <w:rPr>
            <w:rStyle w:val="affc"/>
          </w:rPr>
          <w:t>版本提交到验收测试的结论</w:t>
        </w:r>
        <w:r>
          <w:tab/>
        </w:r>
        <w:r>
          <w:fldChar w:fldCharType="begin"/>
        </w:r>
        <w:r>
          <w:instrText xml:space="preserve"> PAGEREF _Toc155193486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35A53AD" w14:textId="77777777" w:rsidR="008B30A7" w:rsidRDefault="008B30A7">
      <w:pPr>
        <w:pStyle w:val="TOC1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hyperlink w:anchor="_Toc155193487" w:history="1">
        <w:r>
          <w:rPr>
            <w:rStyle w:val="affc"/>
          </w:rPr>
          <w:t>5. 5</w:t>
        </w:r>
        <w:r>
          <w:rPr>
            <w:rStyle w:val="affc"/>
          </w:rPr>
          <w:t>附加</w:t>
        </w:r>
        <w:r>
          <w:tab/>
        </w:r>
        <w:r>
          <w:fldChar w:fldCharType="begin"/>
        </w:r>
        <w:r>
          <w:instrText xml:space="preserve"> PAGEREF _Toc155193487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7B48F15B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8" w:history="1">
        <w:r>
          <w:rPr>
            <w:rStyle w:val="affc"/>
          </w:rPr>
          <w:t xml:space="preserve">5.1. </w:t>
        </w:r>
        <w:r>
          <w:rPr>
            <w:rStyle w:val="affc"/>
          </w:rPr>
          <w:t>附加其他未尽事宜</w:t>
        </w:r>
        <w:r>
          <w:tab/>
        </w:r>
        <w:r>
          <w:fldChar w:fldCharType="begin"/>
        </w:r>
        <w:r>
          <w:instrText xml:space="preserve"> PAGEREF _Toc155193488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38602446" w14:textId="17C2A8E9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9" w:history="1">
        <w:r>
          <w:rPr>
            <w:rStyle w:val="affc"/>
          </w:rPr>
          <w:t xml:space="preserve">5.2. </w:t>
        </w:r>
        <w:r>
          <w:rPr>
            <w:rStyle w:val="affc"/>
          </w:rPr>
          <w:t>附加性能测试</w:t>
        </w:r>
        <w:r>
          <w:rPr>
            <w:rStyle w:val="affc"/>
          </w:rPr>
          <w:t>BUG</w:t>
        </w:r>
        <w:r>
          <w:rPr>
            <w:rStyle w:val="affc"/>
          </w:rPr>
          <w:t>记录</w:t>
        </w:r>
        <w:r>
          <w:tab/>
        </w:r>
        <w:r>
          <w:fldChar w:fldCharType="begin"/>
        </w:r>
        <w:r>
          <w:instrText xml:space="preserve"> PAGEREF _Toc155193489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5B5C60C7" w14:textId="77777777" w:rsidR="008B30A7" w:rsidRDefault="00000000">
      <w:pPr>
        <w:pStyle w:val="1"/>
      </w:pPr>
      <w:r>
        <w:rPr>
          <w:rFonts w:ascii="宋体" w:hAnsi="宋体"/>
          <w:sz w:val="24"/>
        </w:rPr>
        <w:lastRenderedPageBreak/>
        <w:fldChar w:fldCharType="end"/>
      </w:r>
      <w:bookmarkStart w:id="4" w:name="_Toc155193470"/>
      <w:bookmarkStart w:id="5" w:name="_Toc252266930"/>
      <w:bookmarkStart w:id="6" w:name="_Toc280627121"/>
      <w:bookmarkEnd w:id="2"/>
      <w:r>
        <w:rPr>
          <w:rFonts w:hint="eastAsia"/>
        </w:rPr>
        <w:t>引言</w:t>
      </w:r>
      <w:bookmarkEnd w:id="4"/>
      <w:bookmarkEnd w:id="5"/>
      <w:bookmarkEnd w:id="6"/>
    </w:p>
    <w:p w14:paraId="01F999D9" w14:textId="77777777" w:rsidR="008B30A7" w:rsidRDefault="00000000">
      <w:pPr>
        <w:pStyle w:val="21"/>
      </w:pPr>
      <w:bookmarkStart w:id="7" w:name="_Toc155193471"/>
      <w:bookmarkStart w:id="8" w:name="_Toc12191600"/>
      <w:bookmarkStart w:id="9" w:name="_Toc524410088"/>
      <w:bookmarkStart w:id="10" w:name="_Toc252266931"/>
      <w:bookmarkStart w:id="11" w:name="_Toc280627122"/>
      <w:bookmarkStart w:id="12" w:name="_Toc226875503"/>
      <w:r>
        <w:rPr>
          <w:rFonts w:hint="eastAsia"/>
        </w:rPr>
        <w:t>编写目的</w:t>
      </w:r>
      <w:bookmarkEnd w:id="7"/>
      <w:bookmarkEnd w:id="8"/>
      <w:bookmarkEnd w:id="9"/>
      <w:bookmarkEnd w:id="10"/>
      <w:bookmarkEnd w:id="11"/>
      <w:bookmarkEnd w:id="12"/>
    </w:p>
    <w:p w14:paraId="5F8FCE5B" w14:textId="47970FAC" w:rsidR="008B30A7" w:rsidRDefault="00000000">
      <w:pPr>
        <w:pStyle w:val="a3"/>
        <w:ind w:firstLine="480"/>
      </w:pPr>
      <w:bookmarkStart w:id="13" w:name="_Toc524410089"/>
      <w:bookmarkStart w:id="14" w:name="_Toc12191601"/>
      <w:bookmarkStart w:id="15" w:name="_Toc252266932"/>
      <w:bookmarkStart w:id="16" w:name="_Toc226875504"/>
      <w:r>
        <w:rPr>
          <w:rFonts w:ascii="宋体" w:hint="eastAsia"/>
          <w:color w:val="000000"/>
        </w:rPr>
        <w:t>本测试报告为</w:t>
      </w:r>
      <w:r w:rsidR="000160EA">
        <w:rPr>
          <w:rFonts w:ascii="宋体" w:hAnsi="宋体"/>
          <w:szCs w:val="21"/>
        </w:rPr>
        <w:t>九思大模型H200</w:t>
      </w:r>
      <w:r>
        <w:rPr>
          <w:rFonts w:ascii="宋体" w:hAnsi="宋体" w:hint="eastAsia"/>
          <w:szCs w:val="21"/>
        </w:rPr>
        <w:t>推理服务</w:t>
      </w:r>
      <w:r>
        <w:rPr>
          <w:rFonts w:ascii="宋体" w:hint="eastAsia"/>
          <w:color w:val="000000"/>
        </w:rPr>
        <w:t>的性能测试报告，模拟不同线程数对接口的压力，目的在于总结测试阶段的测试以及分析测试结果。</w:t>
      </w:r>
    </w:p>
    <w:p w14:paraId="2AEC5F90" w14:textId="77777777" w:rsidR="008B30A7" w:rsidRDefault="00000000">
      <w:pPr>
        <w:pStyle w:val="21"/>
      </w:pPr>
      <w:bookmarkStart w:id="17" w:name="_Toc418523301"/>
      <w:bookmarkStart w:id="18" w:name="_Toc311192354"/>
      <w:bookmarkStart w:id="19" w:name="_Toc155193472"/>
      <w:bookmarkStart w:id="20" w:name="_Toc202767525"/>
      <w:bookmarkStart w:id="21" w:name="_Toc280625009"/>
      <w:bookmarkEnd w:id="13"/>
      <w:bookmarkEnd w:id="14"/>
      <w:bookmarkEnd w:id="15"/>
      <w:bookmarkEnd w:id="16"/>
      <w:r>
        <w:rPr>
          <w:rFonts w:hint="eastAsia"/>
        </w:rPr>
        <w:t>参数定义</w:t>
      </w:r>
      <w:bookmarkEnd w:id="17"/>
      <w:bookmarkEnd w:id="18"/>
      <w:bookmarkEnd w:id="19"/>
    </w:p>
    <w:tbl>
      <w:tblPr>
        <w:tblW w:w="964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7"/>
        <w:gridCol w:w="7653"/>
      </w:tblGrid>
      <w:tr w:rsidR="008B30A7" w14:paraId="54F278CB" w14:textId="77777777">
        <w:trPr>
          <w:trHeight w:val="687"/>
          <w:jc w:val="center"/>
        </w:trPr>
        <w:tc>
          <w:tcPr>
            <w:tcW w:w="1987" w:type="dxa"/>
            <w:tcBorders>
              <w:top w:val="single" w:sz="8" w:space="0" w:color="0D0D0D"/>
              <w:left w:val="single" w:sz="8" w:space="0" w:color="0D0D0D"/>
              <w:bottom w:val="single" w:sz="8" w:space="0" w:color="0D0D0D"/>
              <w:right w:val="single" w:sz="8" w:space="0" w:color="0D0D0D"/>
            </w:tcBorders>
            <w:shd w:val="clear" w:color="auto" w:fill="C0C0C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1AF460" w14:textId="77777777" w:rsidR="008B30A7" w:rsidRDefault="00000000">
            <w:pPr>
              <w:pStyle w:val="Table"/>
              <w:ind w:left="942"/>
              <w:jc w:val="center"/>
              <w:rPr>
                <w:b/>
              </w:rPr>
            </w:pPr>
            <w:r>
              <w:rPr>
                <w:b/>
              </w:rPr>
              <w:t>概念</w:t>
            </w:r>
          </w:p>
        </w:tc>
        <w:tc>
          <w:tcPr>
            <w:tcW w:w="7653" w:type="dxa"/>
            <w:tcBorders>
              <w:top w:val="single" w:sz="8" w:space="0" w:color="0D0D0D"/>
              <w:left w:val="single" w:sz="8" w:space="0" w:color="0D0D0D"/>
              <w:bottom w:val="single" w:sz="8" w:space="0" w:color="0D0D0D"/>
              <w:right w:val="single" w:sz="8" w:space="0" w:color="0D0D0D"/>
            </w:tcBorders>
            <w:shd w:val="clear" w:color="auto" w:fill="C0C0C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1DD148" w14:textId="77777777" w:rsidR="008B30A7" w:rsidRDefault="00000000">
            <w:pPr>
              <w:pStyle w:val="Table"/>
              <w:ind w:left="942"/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:rsidR="008B30A7" w14:paraId="4D15173D" w14:textId="77777777">
        <w:trPr>
          <w:trHeight w:val="422"/>
          <w:jc w:val="center"/>
        </w:trPr>
        <w:tc>
          <w:tcPr>
            <w:tcW w:w="1987" w:type="dxa"/>
            <w:tcBorders>
              <w:top w:val="single" w:sz="8" w:space="0" w:color="0D0D0D"/>
              <w:left w:val="single" w:sz="8" w:space="0" w:color="0D0D0D"/>
              <w:bottom w:val="single" w:sz="8" w:space="0" w:color="0D0D0D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10E214" w14:textId="77777777" w:rsidR="008B30A7" w:rsidRDefault="00000000">
            <w:pPr>
              <w:jc w:val="center"/>
            </w:pPr>
            <w:r>
              <w:t>Samples</w:t>
            </w:r>
          </w:p>
        </w:tc>
        <w:tc>
          <w:tcPr>
            <w:tcW w:w="7653" w:type="dxa"/>
            <w:tcBorders>
              <w:top w:val="single" w:sz="8" w:space="0" w:color="0D0D0D"/>
              <w:left w:val="single" w:sz="8" w:space="0" w:color="0D0D0D"/>
              <w:bottom w:val="single" w:sz="8" w:space="0" w:color="0D0D0D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BE0D68" w14:textId="77777777" w:rsidR="008B30A7" w:rsidRDefault="00000000">
            <w:pPr>
              <w:ind w:firstLine="480"/>
            </w:pPr>
            <w:r>
              <w:rPr>
                <w:rFonts w:hint="eastAsia"/>
              </w:rPr>
              <w:t>推理测试的总线程数，用于模拟用户的并发数量。</w:t>
            </w:r>
          </w:p>
        </w:tc>
      </w:tr>
      <w:tr w:rsidR="008B30A7" w14:paraId="51378FAA" w14:textId="77777777">
        <w:trPr>
          <w:trHeight w:val="612"/>
          <w:jc w:val="center"/>
        </w:trPr>
        <w:tc>
          <w:tcPr>
            <w:tcW w:w="1987" w:type="dxa"/>
            <w:tcBorders>
              <w:top w:val="single" w:sz="8" w:space="0" w:color="0D0D0D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294B70" w14:textId="77777777" w:rsidR="008B30A7" w:rsidRDefault="00000000">
            <w:pPr>
              <w:jc w:val="center"/>
            </w:pPr>
            <w:r>
              <w:t>Average</w:t>
            </w:r>
          </w:p>
        </w:tc>
        <w:tc>
          <w:tcPr>
            <w:tcW w:w="7653" w:type="dxa"/>
            <w:tcBorders>
              <w:top w:val="single" w:sz="8" w:space="0" w:color="0D0D0D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3FDE14" w14:textId="77777777" w:rsidR="008B30A7" w:rsidRDefault="00000000">
            <w:pPr>
              <w:ind w:firstLine="480"/>
            </w:pPr>
            <w:r>
              <w:rPr>
                <w:rFonts w:hint="eastAsia"/>
              </w:rPr>
              <w:t>单个请求的平均响应时间。单位为</w:t>
            </w:r>
            <w:r>
              <w:rPr>
                <w:rFonts w:hint="eastAsia"/>
              </w:rPr>
              <w:t>ms</w:t>
            </w:r>
          </w:p>
        </w:tc>
      </w:tr>
      <w:tr w:rsidR="008B30A7" w14:paraId="27B20BF1" w14:textId="77777777">
        <w:trPr>
          <w:trHeight w:val="411"/>
          <w:jc w:val="center"/>
        </w:trPr>
        <w:tc>
          <w:tcPr>
            <w:tcW w:w="1987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8F43E6" w14:textId="7B3854C2" w:rsidR="008B30A7" w:rsidRDefault="00651DAF">
            <w:pPr>
              <w:jc w:val="center"/>
            </w:pPr>
            <w:r>
              <w:rPr>
                <w:rFonts w:hint="eastAsia"/>
              </w:rPr>
              <w:t>输入长度</w:t>
            </w:r>
          </w:p>
        </w:tc>
        <w:tc>
          <w:tcPr>
            <w:tcW w:w="7653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2CB1E9" w14:textId="2F5603D3" w:rsidR="008B30A7" w:rsidRDefault="00651DAF">
            <w:pPr>
              <w:ind w:firstLine="480"/>
            </w:pP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 xml:space="preserve"> token </w:t>
            </w:r>
            <w:r>
              <w:rPr>
                <w:rFonts w:hint="eastAsia"/>
              </w:rPr>
              <w:t>的数量，单位为个。</w:t>
            </w:r>
          </w:p>
        </w:tc>
      </w:tr>
      <w:tr w:rsidR="008B30A7" w14:paraId="7F754417" w14:textId="77777777">
        <w:trPr>
          <w:trHeight w:val="564"/>
          <w:jc w:val="center"/>
        </w:trPr>
        <w:tc>
          <w:tcPr>
            <w:tcW w:w="1987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80DD49" w14:textId="6B3D8435" w:rsidR="008B30A7" w:rsidRDefault="00651DAF">
            <w:pPr>
              <w:jc w:val="center"/>
            </w:pPr>
            <w:r>
              <w:rPr>
                <w:rFonts w:hint="eastAsia"/>
              </w:rPr>
              <w:t>出入长度</w:t>
            </w:r>
          </w:p>
        </w:tc>
        <w:tc>
          <w:tcPr>
            <w:tcW w:w="7653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B63754" w14:textId="12953F99" w:rsidR="008B30A7" w:rsidRDefault="00651DAF">
            <w:pPr>
              <w:ind w:firstLine="480"/>
            </w:pPr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 xml:space="preserve"> token </w:t>
            </w:r>
            <w:r>
              <w:rPr>
                <w:rFonts w:hint="eastAsia"/>
              </w:rPr>
              <w:t>的数量，单位为个。</w:t>
            </w:r>
          </w:p>
        </w:tc>
      </w:tr>
      <w:tr w:rsidR="008B30A7" w14:paraId="6E93D1EF" w14:textId="77777777">
        <w:trPr>
          <w:trHeight w:val="564"/>
          <w:jc w:val="center"/>
        </w:trPr>
        <w:tc>
          <w:tcPr>
            <w:tcW w:w="1987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968F6B" w14:textId="2FA242C8" w:rsidR="008B30A7" w:rsidRDefault="001527AC">
            <w:pPr>
              <w:jc w:val="center"/>
            </w:pPr>
            <w:r>
              <w:rPr>
                <w:rFonts w:hint="eastAsia"/>
              </w:rPr>
              <w:t>吞吐量</w:t>
            </w:r>
          </w:p>
        </w:tc>
        <w:tc>
          <w:tcPr>
            <w:tcW w:w="7653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08D9AF" w14:textId="4FD72451" w:rsidR="008B30A7" w:rsidRDefault="00000000">
            <w:pPr>
              <w:ind w:firstLine="480"/>
            </w:pPr>
            <w:r>
              <w:rPr>
                <w:rFonts w:hint="eastAsia"/>
              </w:rPr>
              <w:t>吞吐量，表示每秒</w:t>
            </w:r>
            <w:r w:rsidR="00651DAF">
              <w:rPr>
                <w:rFonts w:hint="eastAsia"/>
              </w:rPr>
              <w:t>生成的</w:t>
            </w:r>
            <w:r w:rsidR="00651DAF">
              <w:rPr>
                <w:rFonts w:hint="eastAsia"/>
              </w:rPr>
              <w:t>token</w:t>
            </w:r>
            <w:r w:rsidR="00651DAF">
              <w:rPr>
                <w:rFonts w:hint="eastAsia"/>
              </w:rPr>
              <w:t>数量</w:t>
            </w:r>
            <w:r w:rsidR="001527AC">
              <w:rPr>
                <w:rFonts w:hint="eastAsia"/>
              </w:rPr>
              <w:t>，单位为</w:t>
            </w:r>
            <w:r w:rsidR="001527AC">
              <w:rPr>
                <w:rFonts w:hint="eastAsia"/>
              </w:rPr>
              <w:t>tokens/s</w:t>
            </w:r>
            <w:r>
              <w:rPr>
                <w:rFonts w:hint="eastAsia"/>
              </w:rPr>
              <w:t>。</w:t>
            </w:r>
          </w:p>
        </w:tc>
      </w:tr>
      <w:tr w:rsidR="008B30A7" w14:paraId="38A4810C" w14:textId="77777777">
        <w:trPr>
          <w:trHeight w:val="564"/>
          <w:jc w:val="center"/>
        </w:trPr>
        <w:tc>
          <w:tcPr>
            <w:tcW w:w="1987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E9A2FB" w14:textId="05B6F1D2" w:rsidR="008B30A7" w:rsidRDefault="00651DAF">
            <w:pPr>
              <w:jc w:val="center"/>
            </w:pPr>
            <w:r>
              <w:rPr>
                <w:rFonts w:hint="eastAsia"/>
              </w:rPr>
              <w:t>首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时延</w:t>
            </w:r>
          </w:p>
        </w:tc>
        <w:tc>
          <w:tcPr>
            <w:tcW w:w="7653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1E40B1" w14:textId="2F8AB3CD" w:rsidR="008B30A7" w:rsidRDefault="00651DAF">
            <w:pPr>
              <w:ind w:firstLine="480"/>
            </w:pPr>
            <w:r>
              <w:rPr>
                <w:rFonts w:hint="eastAsia"/>
              </w:rPr>
              <w:t>请求从发出到接受到第一个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的时间，单位为</w:t>
            </w:r>
            <w:r>
              <w:rPr>
                <w:rFonts w:hint="eastAsia"/>
              </w:rPr>
              <w:t>ms</w:t>
            </w:r>
            <w:r>
              <w:rPr>
                <w:rFonts w:hint="eastAsia"/>
              </w:rPr>
              <w:t>。</w:t>
            </w:r>
          </w:p>
        </w:tc>
      </w:tr>
      <w:tr w:rsidR="008B30A7" w14:paraId="63767827" w14:textId="77777777">
        <w:trPr>
          <w:trHeight w:val="564"/>
          <w:jc w:val="center"/>
        </w:trPr>
        <w:tc>
          <w:tcPr>
            <w:tcW w:w="1987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F76C6C" w14:textId="42790204" w:rsidR="008B30A7" w:rsidRDefault="00651DAF">
            <w:pPr>
              <w:jc w:val="center"/>
            </w:pPr>
            <w:r>
              <w:rPr>
                <w:rFonts w:hint="eastAsia"/>
              </w:rPr>
              <w:t>平均增量时延</w:t>
            </w:r>
          </w:p>
        </w:tc>
        <w:tc>
          <w:tcPr>
            <w:tcW w:w="7653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073484" w14:textId="6F7AF5F0" w:rsidR="008B30A7" w:rsidRDefault="00651DAF">
            <w:pPr>
              <w:ind w:firstLine="480"/>
            </w:pPr>
            <w:r>
              <w:rPr>
                <w:rFonts w:hint="eastAsia"/>
              </w:rPr>
              <w:t>在接受到第一个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后，每新接收到一个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的时间，单位为</w:t>
            </w:r>
            <w:r>
              <w:rPr>
                <w:rFonts w:hint="eastAsia"/>
              </w:rPr>
              <w:t>ms</w:t>
            </w:r>
            <w:r>
              <w:rPr>
                <w:rFonts w:hint="eastAsia"/>
              </w:rPr>
              <w:t>。</w:t>
            </w:r>
          </w:p>
        </w:tc>
      </w:tr>
    </w:tbl>
    <w:p w14:paraId="74731945" w14:textId="77777777" w:rsidR="008B30A7" w:rsidRDefault="008B30A7">
      <w:pPr>
        <w:ind w:firstLine="480"/>
      </w:pPr>
    </w:p>
    <w:p w14:paraId="7E9D54F6" w14:textId="77777777" w:rsidR="008B30A7" w:rsidRDefault="00000000">
      <w:pPr>
        <w:pStyle w:val="21"/>
      </w:pPr>
      <w:bookmarkStart w:id="22" w:name="_Toc395214540"/>
      <w:bookmarkStart w:id="23" w:name="_Toc523656222"/>
      <w:bookmarkStart w:id="24" w:name="_Toc413316199"/>
      <w:bookmarkStart w:id="25" w:name="_Toc418523302"/>
      <w:bookmarkStart w:id="26" w:name="_Toc311192355"/>
      <w:bookmarkStart w:id="27" w:name="_Toc12204792"/>
      <w:bookmarkStart w:id="28" w:name="_Toc155193473"/>
      <w:r>
        <w:rPr>
          <w:rFonts w:hint="eastAsia"/>
        </w:rPr>
        <w:t>参考资料</w:t>
      </w:r>
      <w:bookmarkEnd w:id="22"/>
      <w:bookmarkEnd w:id="23"/>
      <w:bookmarkEnd w:id="24"/>
      <w:bookmarkEnd w:id="25"/>
      <w:bookmarkEnd w:id="26"/>
      <w:bookmarkEnd w:id="27"/>
      <w:bookmarkEnd w:id="28"/>
    </w:p>
    <w:p w14:paraId="74D16CF5" w14:textId="77777777" w:rsidR="008B30A7" w:rsidRDefault="008B30A7">
      <w:pPr>
        <w:pStyle w:val="a3"/>
        <w:ind w:firstLine="480"/>
      </w:pPr>
    </w:p>
    <w:p w14:paraId="214DDC21" w14:textId="77777777" w:rsidR="008B30A7" w:rsidRDefault="008B30A7">
      <w:pPr>
        <w:pStyle w:val="a3"/>
        <w:ind w:firstLine="480"/>
      </w:pPr>
    </w:p>
    <w:bookmarkEnd w:id="20"/>
    <w:bookmarkEnd w:id="21"/>
    <w:p w14:paraId="4302B1D5" w14:textId="77777777" w:rsidR="008B30A7" w:rsidRDefault="008B30A7">
      <w:pPr>
        <w:pStyle w:val="a3"/>
        <w:ind w:firstLine="480"/>
      </w:pPr>
    </w:p>
    <w:p w14:paraId="596D1C08" w14:textId="107560B0" w:rsidR="008B30A7" w:rsidRDefault="00780C4C">
      <w:pPr>
        <w:pStyle w:val="1"/>
      </w:pPr>
      <w:bookmarkStart w:id="29" w:name="_Toc12191603"/>
      <w:bookmarkStart w:id="30" w:name="_Toc280627125"/>
      <w:bookmarkStart w:id="31" w:name="_Toc226875506"/>
      <w:bookmarkStart w:id="32" w:name="_Toc155193474"/>
      <w:bookmarkStart w:id="33" w:name="_Toc252266934"/>
      <w:bookmarkStart w:id="34" w:name="_Toc506014254"/>
      <w:r>
        <w:rPr>
          <w:rFonts w:hint="eastAsia"/>
        </w:rPr>
        <w:lastRenderedPageBreak/>
        <w:t>性能测试综述</w:t>
      </w:r>
      <w:bookmarkEnd w:id="29"/>
      <w:bookmarkEnd w:id="30"/>
      <w:bookmarkEnd w:id="31"/>
      <w:bookmarkEnd w:id="32"/>
      <w:bookmarkEnd w:id="33"/>
    </w:p>
    <w:p w14:paraId="49D94F13" w14:textId="77777777" w:rsidR="008B30A7" w:rsidRDefault="00000000">
      <w:pPr>
        <w:pStyle w:val="21"/>
      </w:pPr>
      <w:bookmarkStart w:id="35" w:name="_Toc12191604"/>
      <w:bookmarkStart w:id="36" w:name="_Toc524410092"/>
      <w:bookmarkStart w:id="37" w:name="_Toc252266935"/>
      <w:bookmarkStart w:id="38" w:name="_Toc155193475"/>
      <w:bookmarkStart w:id="39" w:name="_Toc226875507"/>
      <w:bookmarkStart w:id="40" w:name="_Toc280627126"/>
      <w:r>
        <w:rPr>
          <w:rFonts w:hint="eastAsia"/>
        </w:rPr>
        <w:t>项目</w:t>
      </w:r>
      <w:bookmarkEnd w:id="35"/>
      <w:bookmarkEnd w:id="36"/>
      <w:r>
        <w:rPr>
          <w:rFonts w:hint="eastAsia"/>
        </w:rPr>
        <w:t>概述</w:t>
      </w:r>
      <w:bookmarkEnd w:id="37"/>
      <w:bookmarkEnd w:id="38"/>
      <w:bookmarkEnd w:id="39"/>
      <w:bookmarkEnd w:id="40"/>
    </w:p>
    <w:p w14:paraId="30BB6285" w14:textId="047E2E61" w:rsidR="008B30A7" w:rsidRDefault="00000000">
      <w:pPr>
        <w:pStyle w:val="a3"/>
        <w:ind w:firstLine="480"/>
      </w:pPr>
      <w:r>
        <w:rPr>
          <w:rFonts w:hint="eastAsia"/>
        </w:rPr>
        <w:t>本测试报告旨在评估特定服务器在执行</w:t>
      </w:r>
      <w:r w:rsidR="00792EC4">
        <w:rPr>
          <w:rFonts w:ascii="宋体" w:hAnsi="宋体"/>
          <w:szCs w:val="21"/>
        </w:rPr>
        <w:t>九思</w:t>
      </w:r>
      <w:r w:rsidR="000160EA">
        <w:rPr>
          <w:rFonts w:ascii="宋体" w:hAnsi="宋体" w:hint="eastAsia"/>
          <w:szCs w:val="21"/>
        </w:rPr>
        <w:t>模型72B、</w:t>
      </w:r>
      <w:r w:rsidR="00651DAF">
        <w:rPr>
          <w:rFonts w:ascii="宋体" w:hAnsi="宋体"/>
          <w:szCs w:val="21"/>
        </w:rPr>
        <w:t>72B-AWQ</w:t>
      </w:r>
      <w:r w:rsidR="000160EA">
        <w:rPr>
          <w:rFonts w:ascii="宋体" w:hAnsi="宋体" w:hint="eastAsia"/>
          <w:szCs w:val="21"/>
        </w:rPr>
        <w:t>、32B、32B-AWQ</w:t>
      </w:r>
      <w:r>
        <w:rPr>
          <w:rFonts w:hint="eastAsia"/>
        </w:rPr>
        <w:t>推理任务时的性能。考虑到大模型在数据处理和计算上的高要求，本测试重点关注服务器的处理速度、资源消耗、稳定性和可扩展性。该评估对于理解服务器在处理复杂深度学习任务时的能力至关重要，将为其在实际生产环境中的应用提供重要的参考依据。</w:t>
      </w:r>
    </w:p>
    <w:p w14:paraId="1FBF6142" w14:textId="7B92FF5F" w:rsidR="008B30A7" w:rsidRDefault="00780C4C">
      <w:pPr>
        <w:pStyle w:val="21"/>
      </w:pPr>
      <w:bookmarkStart w:id="41" w:name="_Toc252266937"/>
      <w:bookmarkStart w:id="42" w:name="_Toc226875509"/>
      <w:bookmarkStart w:id="43" w:name="_Toc280627128"/>
      <w:bookmarkStart w:id="44" w:name="_Toc155193476"/>
      <w:r>
        <w:rPr>
          <w:rFonts w:hint="eastAsia"/>
        </w:rPr>
        <w:t>性能测试环境和工具</w:t>
      </w:r>
      <w:bookmarkEnd w:id="41"/>
      <w:bookmarkEnd w:id="42"/>
      <w:bookmarkEnd w:id="43"/>
      <w:bookmarkEnd w:id="44"/>
    </w:p>
    <w:p w14:paraId="0C02EBC2" w14:textId="77777777" w:rsidR="008B30A7" w:rsidRDefault="00000000">
      <w:pPr>
        <w:pStyle w:val="31"/>
      </w:pPr>
      <w:bookmarkStart w:id="45" w:name="_Toc281315686"/>
      <w:bookmarkStart w:id="46" w:name="_Toc155193477"/>
      <w:bookmarkStart w:id="47" w:name="_Toc223596210"/>
      <w:bookmarkStart w:id="48" w:name="_Toc281321610"/>
      <w:bookmarkStart w:id="49" w:name="_Toc370477573"/>
      <w:bookmarkStart w:id="50" w:name="_Toc280627131"/>
      <w:bookmarkStart w:id="51" w:name="_Toc252266938"/>
      <w:bookmarkStart w:id="52" w:name="_Toc226875510"/>
      <w:r>
        <w:rPr>
          <w:rFonts w:hint="eastAsia"/>
        </w:rPr>
        <w:t>主机环境</w:t>
      </w:r>
      <w:bookmarkEnd w:id="45"/>
      <w:bookmarkEnd w:id="46"/>
      <w:bookmarkEnd w:id="47"/>
      <w:bookmarkEnd w:id="48"/>
      <w:bookmarkEnd w:id="49"/>
    </w:p>
    <w:tbl>
      <w:tblPr>
        <w:tblW w:w="6492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3612"/>
      </w:tblGrid>
      <w:tr w:rsidR="008B30A7" w14:paraId="558770ED" w14:textId="77777777">
        <w:tc>
          <w:tcPr>
            <w:tcW w:w="2880" w:type="dxa"/>
            <w:shd w:val="clear" w:color="auto" w:fill="CCCCCC"/>
          </w:tcPr>
          <w:p w14:paraId="671B2F97" w14:textId="77777777" w:rsidR="008B30A7" w:rsidRDefault="00000000">
            <w:pPr>
              <w:pStyle w:val="afff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参数项</w:t>
            </w:r>
          </w:p>
        </w:tc>
        <w:tc>
          <w:tcPr>
            <w:tcW w:w="3612" w:type="dxa"/>
            <w:shd w:val="clear" w:color="auto" w:fill="CCCCCC"/>
          </w:tcPr>
          <w:p w14:paraId="18FDA3F3" w14:textId="77777777" w:rsidR="008B30A7" w:rsidRDefault="00000000">
            <w:pPr>
              <w:pStyle w:val="afff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实际环境</w:t>
            </w:r>
          </w:p>
        </w:tc>
      </w:tr>
      <w:tr w:rsidR="008B30A7" w14:paraId="7B31779B" w14:textId="77777777">
        <w:tc>
          <w:tcPr>
            <w:tcW w:w="2880" w:type="dxa"/>
          </w:tcPr>
          <w:p w14:paraId="48041129" w14:textId="77777777" w:rsidR="008B30A7" w:rsidRDefault="00000000">
            <w:r>
              <w:rPr>
                <w:rFonts w:hint="eastAsia"/>
              </w:rPr>
              <w:t>操作系统</w:t>
            </w:r>
          </w:p>
        </w:tc>
        <w:tc>
          <w:tcPr>
            <w:tcW w:w="3612" w:type="dxa"/>
          </w:tcPr>
          <w:p w14:paraId="5F131C4C" w14:textId="088F4134" w:rsidR="008B30A7" w:rsidRDefault="00792EC4">
            <w:r>
              <w:rPr>
                <w:rFonts w:hint="eastAsia"/>
              </w:rPr>
              <w:t>Ubuntu 22.04</w:t>
            </w:r>
          </w:p>
        </w:tc>
      </w:tr>
      <w:tr w:rsidR="008B30A7" w14:paraId="15A9390B" w14:textId="77777777">
        <w:tc>
          <w:tcPr>
            <w:tcW w:w="2880" w:type="dxa"/>
          </w:tcPr>
          <w:p w14:paraId="33C67A02" w14:textId="77777777" w:rsidR="008B30A7" w:rsidRDefault="00000000"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主频</w:t>
            </w:r>
          </w:p>
        </w:tc>
        <w:tc>
          <w:tcPr>
            <w:tcW w:w="3612" w:type="dxa"/>
          </w:tcPr>
          <w:p w14:paraId="60436C93" w14:textId="6A7D464C" w:rsidR="008B30A7" w:rsidRDefault="000160EA">
            <w:r>
              <w:rPr>
                <w:rFonts w:hint="eastAsia"/>
              </w:rPr>
              <w:t>4000</w:t>
            </w:r>
            <w:r w:rsidR="00792EC4">
              <w:rPr>
                <w:rFonts w:hint="eastAsia"/>
              </w:rPr>
              <w:t xml:space="preserve"> MHz</w:t>
            </w:r>
          </w:p>
        </w:tc>
      </w:tr>
      <w:tr w:rsidR="008B30A7" w14:paraId="2B05790A" w14:textId="77777777">
        <w:tc>
          <w:tcPr>
            <w:tcW w:w="2880" w:type="dxa"/>
          </w:tcPr>
          <w:p w14:paraId="17FE1538" w14:textId="77777777" w:rsidR="008B30A7" w:rsidRDefault="00000000"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个数</w:t>
            </w:r>
          </w:p>
        </w:tc>
        <w:tc>
          <w:tcPr>
            <w:tcW w:w="3612" w:type="dxa"/>
          </w:tcPr>
          <w:p w14:paraId="0980BDFE" w14:textId="77777777" w:rsidR="008B30A7" w:rsidRDefault="00000000">
            <w:r>
              <w:t>2</w:t>
            </w:r>
          </w:p>
        </w:tc>
      </w:tr>
      <w:tr w:rsidR="008B30A7" w14:paraId="2961BC9B" w14:textId="77777777">
        <w:tc>
          <w:tcPr>
            <w:tcW w:w="2880" w:type="dxa"/>
          </w:tcPr>
          <w:p w14:paraId="0C013E37" w14:textId="77777777" w:rsidR="008B30A7" w:rsidRDefault="00000000">
            <w:r>
              <w:rPr>
                <w:rFonts w:hint="eastAsia"/>
              </w:rPr>
              <w:t>内存总量</w:t>
            </w:r>
          </w:p>
        </w:tc>
        <w:tc>
          <w:tcPr>
            <w:tcW w:w="3612" w:type="dxa"/>
          </w:tcPr>
          <w:p w14:paraId="26BC85B2" w14:textId="61D00340" w:rsidR="008B30A7" w:rsidRDefault="000160EA">
            <w:r>
              <w:rPr>
                <w:rFonts w:hint="eastAsia"/>
              </w:rPr>
              <w:t>2</w:t>
            </w:r>
            <w:r w:rsidR="00000000">
              <w:t>.</w:t>
            </w:r>
            <w:r w:rsidR="00792EC4">
              <w:rPr>
                <w:rFonts w:hint="eastAsia"/>
              </w:rPr>
              <w:t>0</w:t>
            </w:r>
            <w:r w:rsidR="00000000">
              <w:t>T</w:t>
            </w:r>
          </w:p>
        </w:tc>
      </w:tr>
      <w:tr w:rsidR="008B30A7" w14:paraId="20C1C054" w14:textId="77777777">
        <w:tc>
          <w:tcPr>
            <w:tcW w:w="2880" w:type="dxa"/>
          </w:tcPr>
          <w:p w14:paraId="258D4FF7" w14:textId="77777777" w:rsidR="008B30A7" w:rsidRDefault="00000000">
            <w:r>
              <w:rPr>
                <w:rFonts w:hint="eastAsia"/>
              </w:rPr>
              <w:t>剩余可用内存</w:t>
            </w:r>
          </w:p>
        </w:tc>
        <w:tc>
          <w:tcPr>
            <w:tcW w:w="3612" w:type="dxa"/>
          </w:tcPr>
          <w:p w14:paraId="39417F69" w14:textId="505E5C1C" w:rsidR="008B30A7" w:rsidRDefault="000160EA">
            <w:r>
              <w:rPr>
                <w:rFonts w:hint="eastAsia"/>
              </w:rPr>
              <w:t>1.4T</w:t>
            </w:r>
          </w:p>
        </w:tc>
      </w:tr>
      <w:tr w:rsidR="008B30A7" w14:paraId="5D656C64" w14:textId="77777777">
        <w:tc>
          <w:tcPr>
            <w:tcW w:w="2880" w:type="dxa"/>
          </w:tcPr>
          <w:p w14:paraId="43FC208B" w14:textId="77777777" w:rsidR="008B30A7" w:rsidRDefault="00000000">
            <w:r>
              <w:rPr>
                <w:rFonts w:hint="eastAsia"/>
              </w:rPr>
              <w:t>主机数量</w:t>
            </w:r>
          </w:p>
        </w:tc>
        <w:tc>
          <w:tcPr>
            <w:tcW w:w="3612" w:type="dxa"/>
          </w:tcPr>
          <w:p w14:paraId="3A796005" w14:textId="562ECFF6" w:rsidR="008B30A7" w:rsidRDefault="00792EC4"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台</w:t>
            </w:r>
          </w:p>
        </w:tc>
      </w:tr>
      <w:tr w:rsidR="008B30A7" w14:paraId="4DE867FE" w14:textId="77777777">
        <w:tc>
          <w:tcPr>
            <w:tcW w:w="2880" w:type="dxa"/>
          </w:tcPr>
          <w:p w14:paraId="16FC2A99" w14:textId="77777777" w:rsidR="008B30A7" w:rsidRDefault="00000000">
            <w:r>
              <w:rPr>
                <w:rFonts w:hint="eastAsia"/>
              </w:rPr>
              <w:t>网络</w:t>
            </w:r>
          </w:p>
        </w:tc>
        <w:tc>
          <w:tcPr>
            <w:tcW w:w="3612" w:type="dxa"/>
          </w:tcPr>
          <w:p w14:paraId="62FAE322" w14:textId="77777777" w:rsidR="008B30A7" w:rsidRDefault="00000000"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TCP/IP</w:t>
            </w:r>
            <w:r>
              <w:rPr>
                <w:rFonts w:hint="eastAsia"/>
              </w:rPr>
              <w:t>的普通网络</w:t>
            </w:r>
          </w:p>
        </w:tc>
      </w:tr>
      <w:tr w:rsidR="008B30A7" w14:paraId="38838E50" w14:textId="77777777">
        <w:tc>
          <w:tcPr>
            <w:tcW w:w="2880" w:type="dxa"/>
          </w:tcPr>
          <w:p w14:paraId="67EA508A" w14:textId="77777777" w:rsidR="008B30A7" w:rsidRDefault="00000000">
            <w:r>
              <w:rPr>
                <w:rFonts w:hint="eastAsia"/>
              </w:rPr>
              <w:t>部署方式</w:t>
            </w:r>
          </w:p>
        </w:tc>
        <w:tc>
          <w:tcPr>
            <w:tcW w:w="3612" w:type="dxa"/>
          </w:tcPr>
          <w:p w14:paraId="2320B319" w14:textId="477D7BEA" w:rsidR="008B30A7" w:rsidRDefault="00792EC4">
            <w:r>
              <w:rPr>
                <w:rFonts w:hint="eastAsia"/>
              </w:rPr>
              <w:t>单机多卡部署</w:t>
            </w:r>
          </w:p>
        </w:tc>
      </w:tr>
      <w:tr w:rsidR="00433143" w14:paraId="19FCD625" w14:textId="77777777">
        <w:tc>
          <w:tcPr>
            <w:tcW w:w="2880" w:type="dxa"/>
          </w:tcPr>
          <w:p w14:paraId="54600A76" w14:textId="4C28ED89" w:rsidR="00433143" w:rsidRDefault="00433143">
            <w:r>
              <w:rPr>
                <w:rFonts w:hint="eastAsia"/>
              </w:rPr>
              <w:t>GPU</w:t>
            </w:r>
            <w:r>
              <w:rPr>
                <w:rFonts w:hint="eastAsia"/>
              </w:rPr>
              <w:t>种类</w:t>
            </w:r>
          </w:p>
        </w:tc>
        <w:tc>
          <w:tcPr>
            <w:tcW w:w="3612" w:type="dxa"/>
          </w:tcPr>
          <w:p w14:paraId="037E2923" w14:textId="6278BA6D" w:rsidR="00433143" w:rsidRDefault="000529FF">
            <w:r>
              <w:rPr>
                <w:rFonts w:hint="eastAsia"/>
              </w:rPr>
              <w:t>H2</w:t>
            </w:r>
            <w:r w:rsidR="00433143">
              <w:rPr>
                <w:rFonts w:hint="eastAsia"/>
              </w:rPr>
              <w:t>00-</w:t>
            </w:r>
            <w:r>
              <w:rPr>
                <w:rFonts w:hint="eastAsia"/>
              </w:rPr>
              <w:t>1</w:t>
            </w:r>
            <w:r w:rsidR="00433143">
              <w:rPr>
                <w:rFonts w:hint="eastAsia"/>
              </w:rPr>
              <w:t>4</w:t>
            </w:r>
            <w:r>
              <w:rPr>
                <w:rFonts w:hint="eastAsia"/>
              </w:rPr>
              <w:t>4</w:t>
            </w:r>
            <w:r w:rsidR="00433143">
              <w:rPr>
                <w:rFonts w:hint="eastAsia"/>
              </w:rPr>
              <w:t>G*8</w:t>
            </w:r>
          </w:p>
        </w:tc>
      </w:tr>
    </w:tbl>
    <w:p w14:paraId="29F770CD" w14:textId="77777777" w:rsidR="008B30A7" w:rsidRDefault="008B30A7">
      <w:pPr>
        <w:autoSpaceDE w:val="0"/>
        <w:autoSpaceDN w:val="0"/>
        <w:adjustRightInd w:val="0"/>
        <w:jc w:val="left"/>
        <w:rPr>
          <w:rFonts w:ascii="Fixedsys" w:eastAsia="Fixedsys" w:cs="Fixedsys"/>
          <w:kern w:val="0"/>
          <w:sz w:val="18"/>
          <w:szCs w:val="18"/>
          <w:lang w:val="zh-CN"/>
        </w:rPr>
      </w:pPr>
    </w:p>
    <w:p w14:paraId="14AF24DE" w14:textId="4425F1FF" w:rsidR="008B30A7" w:rsidRDefault="007E127B" w:rsidP="007E127B">
      <w:pPr>
        <w:pStyle w:val="31"/>
      </w:pPr>
      <w:r>
        <w:rPr>
          <w:rFonts w:hint="eastAsia"/>
        </w:rPr>
        <w:t>显卡信息</w:t>
      </w:r>
    </w:p>
    <w:p w14:paraId="40A38871" w14:textId="20815DB2" w:rsidR="007E127B" w:rsidRPr="007E127B" w:rsidRDefault="007E127B" w:rsidP="007E127B">
      <w:pPr>
        <w:pStyle w:val="a3"/>
        <w:ind w:firstLine="480"/>
      </w:pPr>
      <w:r>
        <w:rPr>
          <w:rFonts w:hint="eastAsia"/>
        </w:rPr>
        <w:t>本次测试显卡种类为</w:t>
      </w:r>
      <w:r>
        <w:rPr>
          <w:rFonts w:hint="eastAsia"/>
        </w:rPr>
        <w:t xml:space="preserve">NVIDIA </w:t>
      </w:r>
      <w:r w:rsidR="000529FF">
        <w:rPr>
          <w:rFonts w:hint="eastAsia"/>
        </w:rPr>
        <w:t>H2</w:t>
      </w:r>
      <w:r>
        <w:rPr>
          <w:rFonts w:hint="eastAsia"/>
        </w:rPr>
        <w:t>00-</w:t>
      </w:r>
      <w:r w:rsidR="000529FF">
        <w:rPr>
          <w:rFonts w:hint="eastAsia"/>
        </w:rPr>
        <w:t>1</w:t>
      </w:r>
      <w:r>
        <w:rPr>
          <w:rFonts w:hint="eastAsia"/>
        </w:rPr>
        <w:t>4</w:t>
      </w:r>
      <w:r w:rsidR="000529FF">
        <w:rPr>
          <w:rFonts w:hint="eastAsia"/>
        </w:rPr>
        <w:t>4</w:t>
      </w:r>
      <w:r>
        <w:rPr>
          <w:rFonts w:hint="eastAsia"/>
        </w:rPr>
        <w:t>G</w:t>
      </w:r>
      <w:r>
        <w:rPr>
          <w:rFonts w:hint="eastAsia"/>
        </w:rPr>
        <w:t>，显卡详细信息如下如图：</w:t>
      </w:r>
    </w:p>
    <w:p w14:paraId="2330B4B6" w14:textId="23BD5685" w:rsidR="007E127B" w:rsidRPr="007E127B" w:rsidRDefault="007E127B" w:rsidP="000529FF">
      <w:pPr>
        <w:pStyle w:val="af0"/>
        <w:jc w:val="center"/>
      </w:pPr>
      <w:r>
        <w:rPr>
          <w:noProof/>
        </w:rPr>
        <w:lastRenderedPageBreak/>
        <w:drawing>
          <wp:inline distT="0" distB="0" distL="0" distR="0" wp14:anchorId="31ACFD3D" wp14:editId="3F75A6BA">
            <wp:extent cx="5283780" cy="5779135"/>
            <wp:effectExtent l="0" t="0" r="0" b="0"/>
            <wp:docPr id="339036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36835" name="图片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3780" cy="577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1B90" w14:textId="4C043F58" w:rsidR="008B30A7" w:rsidRDefault="00780C4C">
      <w:pPr>
        <w:pStyle w:val="21"/>
      </w:pPr>
      <w:bookmarkStart w:id="53" w:name="_Toc155193478"/>
      <w:r>
        <w:rPr>
          <w:rFonts w:hint="eastAsia"/>
        </w:rPr>
        <w:t>性能测试实际进度和人员</w:t>
      </w:r>
      <w:bookmarkEnd w:id="50"/>
      <w:bookmarkEnd w:id="51"/>
      <w:bookmarkEnd w:id="52"/>
      <w:bookmarkEnd w:id="53"/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012"/>
        <w:gridCol w:w="1559"/>
        <w:gridCol w:w="1559"/>
        <w:gridCol w:w="1418"/>
        <w:gridCol w:w="1192"/>
      </w:tblGrid>
      <w:tr w:rsidR="008B30A7" w14:paraId="0F825B56" w14:textId="77777777" w:rsidTr="006C0353">
        <w:trPr>
          <w:trHeight w:val="349"/>
        </w:trPr>
        <w:tc>
          <w:tcPr>
            <w:tcW w:w="720" w:type="dxa"/>
            <w:shd w:val="clear" w:color="auto" w:fill="C0C0C0"/>
          </w:tcPr>
          <w:bookmarkEnd w:id="34"/>
          <w:p w14:paraId="36FC1EA8" w14:textId="77777777" w:rsidR="008B30A7" w:rsidRDefault="000000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序号</w:t>
            </w:r>
          </w:p>
        </w:tc>
        <w:tc>
          <w:tcPr>
            <w:tcW w:w="2012" w:type="dxa"/>
            <w:shd w:val="clear" w:color="auto" w:fill="C0C0C0"/>
          </w:tcPr>
          <w:p w14:paraId="0130E77B" w14:textId="77777777" w:rsidR="008B30A7" w:rsidRDefault="000000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测试模块名称</w:t>
            </w:r>
          </w:p>
        </w:tc>
        <w:tc>
          <w:tcPr>
            <w:tcW w:w="1559" w:type="dxa"/>
            <w:shd w:val="clear" w:color="auto" w:fill="C0C0C0"/>
          </w:tcPr>
          <w:p w14:paraId="4C2D01FF" w14:textId="77777777" w:rsidR="008B30A7" w:rsidRDefault="000000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测试人员</w:t>
            </w:r>
          </w:p>
        </w:tc>
        <w:tc>
          <w:tcPr>
            <w:tcW w:w="1559" w:type="dxa"/>
            <w:shd w:val="clear" w:color="auto" w:fill="C0C0C0"/>
          </w:tcPr>
          <w:p w14:paraId="75B262D6" w14:textId="77777777" w:rsidR="008B30A7" w:rsidRDefault="000000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开始时间</w:t>
            </w:r>
          </w:p>
        </w:tc>
        <w:tc>
          <w:tcPr>
            <w:tcW w:w="1418" w:type="dxa"/>
            <w:shd w:val="clear" w:color="auto" w:fill="C0C0C0"/>
          </w:tcPr>
          <w:p w14:paraId="578690D2" w14:textId="77777777" w:rsidR="008B30A7" w:rsidRDefault="000000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完成时间</w:t>
            </w:r>
          </w:p>
        </w:tc>
        <w:tc>
          <w:tcPr>
            <w:tcW w:w="1192" w:type="dxa"/>
            <w:shd w:val="clear" w:color="auto" w:fill="C0C0C0"/>
          </w:tcPr>
          <w:p w14:paraId="606EA37A" w14:textId="77777777" w:rsidR="008B30A7" w:rsidRDefault="000000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实际用时</w:t>
            </w:r>
          </w:p>
        </w:tc>
      </w:tr>
      <w:tr w:rsidR="008B30A7" w14:paraId="7F6BBB89" w14:textId="77777777" w:rsidTr="006C0353">
        <w:trPr>
          <w:trHeight w:val="414"/>
        </w:trPr>
        <w:tc>
          <w:tcPr>
            <w:tcW w:w="720" w:type="dxa"/>
          </w:tcPr>
          <w:p w14:paraId="16F6A7D2" w14:textId="77777777" w:rsidR="008B30A7" w:rsidRPr="006C0353" w:rsidRDefault="00000000" w:rsidP="006C0353">
            <w:pPr>
              <w:jc w:val="center"/>
              <w:rPr>
                <w:rFonts w:ascii="宋体" w:hAnsi="宋体"/>
                <w:b/>
                <w:szCs w:val="21"/>
              </w:rPr>
            </w:pPr>
            <w:r w:rsidRPr="006C0353">
              <w:rPr>
                <w:rFonts w:ascii="宋体" w:hAnsi="宋体" w:hint="eastAsia"/>
                <w:b/>
                <w:szCs w:val="21"/>
              </w:rPr>
              <w:t>1</w:t>
            </w:r>
          </w:p>
        </w:tc>
        <w:tc>
          <w:tcPr>
            <w:tcW w:w="2012" w:type="dxa"/>
            <w:vAlign w:val="center"/>
          </w:tcPr>
          <w:p w14:paraId="0F90D1E6" w14:textId="16F6B35A" w:rsidR="008B30A7" w:rsidRPr="006C0353" w:rsidRDefault="00000000" w:rsidP="006C0353">
            <w:pPr>
              <w:jc w:val="center"/>
              <w:rPr>
                <w:szCs w:val="21"/>
              </w:rPr>
            </w:pPr>
            <w:r w:rsidRPr="006C0353">
              <w:rPr>
                <w:rFonts w:ascii="宋体" w:hAnsi="宋体" w:hint="eastAsia"/>
                <w:color w:val="000000"/>
                <w:kern w:val="0"/>
                <w:szCs w:val="21"/>
              </w:rPr>
              <w:t>推理</w:t>
            </w:r>
            <w:r w:rsidR="006C0353" w:rsidRPr="006C0353">
              <w:rPr>
                <w:rFonts w:ascii="宋体" w:hAnsi="宋体" w:hint="eastAsia"/>
                <w:color w:val="000000"/>
                <w:kern w:val="0"/>
                <w:szCs w:val="21"/>
              </w:rPr>
              <w:t>服务性能</w:t>
            </w:r>
            <w:r w:rsidRPr="006C0353">
              <w:rPr>
                <w:rFonts w:ascii="宋体" w:hAnsi="宋体" w:hint="eastAsia"/>
                <w:color w:val="000000"/>
                <w:kern w:val="0"/>
                <w:szCs w:val="21"/>
              </w:rPr>
              <w:t>测试</w:t>
            </w:r>
          </w:p>
        </w:tc>
        <w:tc>
          <w:tcPr>
            <w:tcW w:w="1559" w:type="dxa"/>
          </w:tcPr>
          <w:p w14:paraId="41D11748" w14:textId="77777777" w:rsidR="008B30A7" w:rsidRDefault="00000000" w:rsidP="006C03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孙力光</w:t>
            </w:r>
          </w:p>
        </w:tc>
        <w:tc>
          <w:tcPr>
            <w:tcW w:w="1559" w:type="dxa"/>
          </w:tcPr>
          <w:p w14:paraId="0D76FDE0" w14:textId="64803C26" w:rsidR="008B30A7" w:rsidRDefault="00000000" w:rsidP="006C03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</w:t>
            </w:r>
            <w:r>
              <w:rPr>
                <w:rFonts w:ascii="宋体" w:hAnsi="宋体"/>
                <w:szCs w:val="21"/>
              </w:rPr>
              <w:t>2</w:t>
            </w:r>
            <w:r>
              <w:rPr>
                <w:rFonts w:ascii="宋体" w:hAnsi="宋体" w:hint="eastAsia"/>
                <w:szCs w:val="21"/>
              </w:rPr>
              <w:t>5-</w:t>
            </w:r>
            <w:r w:rsidR="006C0353">
              <w:rPr>
                <w:rFonts w:ascii="宋体" w:hAnsi="宋体" w:hint="eastAsia"/>
                <w:szCs w:val="21"/>
              </w:rPr>
              <w:t>4</w:t>
            </w:r>
            <w:r>
              <w:rPr>
                <w:rFonts w:ascii="宋体" w:hAnsi="宋体" w:hint="eastAsia"/>
                <w:szCs w:val="21"/>
              </w:rPr>
              <w:t>-1</w:t>
            </w:r>
            <w:r w:rsidR="000529FF">
              <w:rPr>
                <w:rFonts w:ascii="宋体" w:hAnsi="宋体" w:hint="eastAsia"/>
                <w:szCs w:val="21"/>
              </w:rPr>
              <w:t>8</w:t>
            </w:r>
          </w:p>
        </w:tc>
        <w:tc>
          <w:tcPr>
            <w:tcW w:w="1418" w:type="dxa"/>
          </w:tcPr>
          <w:p w14:paraId="28F63040" w14:textId="0EE3140D" w:rsidR="008B30A7" w:rsidRDefault="00000000" w:rsidP="006C03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</w:t>
            </w:r>
            <w:r>
              <w:rPr>
                <w:rFonts w:ascii="宋体" w:hAnsi="宋体"/>
                <w:szCs w:val="21"/>
              </w:rPr>
              <w:t>2</w:t>
            </w:r>
            <w:r>
              <w:rPr>
                <w:rFonts w:ascii="宋体" w:hAnsi="宋体" w:hint="eastAsia"/>
                <w:szCs w:val="21"/>
              </w:rPr>
              <w:t>5-</w:t>
            </w:r>
            <w:r w:rsidR="006C0353">
              <w:rPr>
                <w:rFonts w:ascii="宋体" w:hAnsi="宋体" w:hint="eastAsia"/>
                <w:szCs w:val="21"/>
              </w:rPr>
              <w:t>4</w:t>
            </w:r>
            <w:r>
              <w:rPr>
                <w:rFonts w:ascii="宋体" w:hAnsi="宋体" w:hint="eastAsia"/>
                <w:szCs w:val="21"/>
              </w:rPr>
              <w:t>-1</w:t>
            </w:r>
            <w:r w:rsidR="000529FF">
              <w:rPr>
                <w:rFonts w:ascii="宋体" w:hAnsi="宋体" w:hint="eastAsia"/>
                <w:szCs w:val="21"/>
              </w:rPr>
              <w:t>8</w:t>
            </w:r>
          </w:p>
        </w:tc>
        <w:tc>
          <w:tcPr>
            <w:tcW w:w="1192" w:type="dxa"/>
          </w:tcPr>
          <w:p w14:paraId="07A5D1BC" w14:textId="77777777" w:rsidR="008B30A7" w:rsidRDefault="00000000" w:rsidP="006C03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1天</w:t>
            </w:r>
          </w:p>
        </w:tc>
      </w:tr>
    </w:tbl>
    <w:p w14:paraId="4CFD2772" w14:textId="22E6BD59" w:rsidR="008B30A7" w:rsidRDefault="00780C4C">
      <w:pPr>
        <w:pStyle w:val="1"/>
      </w:pPr>
      <w:bookmarkStart w:id="54" w:name="_Toc155193479"/>
      <w:bookmarkStart w:id="55" w:name="_Toc252266939"/>
      <w:bookmarkStart w:id="56" w:name="_Toc226875511"/>
      <w:bookmarkStart w:id="57" w:name="_Toc280627132"/>
      <w:r>
        <w:rPr>
          <w:rFonts w:hint="eastAsia"/>
        </w:rPr>
        <w:lastRenderedPageBreak/>
        <w:t>性能测试过程</w:t>
      </w:r>
      <w:bookmarkEnd w:id="54"/>
      <w:bookmarkEnd w:id="55"/>
      <w:bookmarkEnd w:id="56"/>
      <w:bookmarkEnd w:id="57"/>
    </w:p>
    <w:p w14:paraId="26DF2C03" w14:textId="3B141340" w:rsidR="008B30A7" w:rsidRDefault="007E127B">
      <w:pPr>
        <w:pStyle w:val="21"/>
      </w:pPr>
      <w:r>
        <w:rPr>
          <w:rFonts w:hint="eastAsia"/>
        </w:rPr>
        <w:t>环境准备</w:t>
      </w:r>
    </w:p>
    <w:p w14:paraId="67E53EB0" w14:textId="6FD7C7FD" w:rsidR="00343687" w:rsidRDefault="00343687">
      <w:pPr>
        <w:pStyle w:val="a3"/>
        <w:ind w:firstLine="480"/>
      </w:pPr>
      <w:bookmarkStart w:id="58" w:name="_Toc226875513"/>
      <w:bookmarkStart w:id="59" w:name="_Toc280627134"/>
      <w:bookmarkStart w:id="60" w:name="_Toc252266941"/>
      <w:r>
        <w:rPr>
          <w:rFonts w:hint="eastAsia"/>
        </w:rPr>
        <w:t>本次测试推理引擎采用</w:t>
      </w:r>
      <w:r>
        <w:rPr>
          <w:rFonts w:hint="eastAsia"/>
        </w:rPr>
        <w:t>vllm</w:t>
      </w:r>
      <w:r>
        <w:rPr>
          <w:rFonts w:hint="eastAsia"/>
        </w:rPr>
        <w:t>高速推理引擎，版本为</w:t>
      </w:r>
      <w:r>
        <w:rPr>
          <w:rFonts w:hint="eastAsia"/>
        </w:rPr>
        <w:t>0.7.2</w:t>
      </w:r>
      <w:r>
        <w:rPr>
          <w:rFonts w:hint="eastAsia"/>
        </w:rPr>
        <w:t>。</w:t>
      </w:r>
      <w:r>
        <w:rPr>
          <w:rFonts w:hint="eastAsia"/>
        </w:rPr>
        <w:t>vllm</w:t>
      </w:r>
      <w:r>
        <w:rPr>
          <w:rFonts w:hint="eastAsia"/>
        </w:rPr>
        <w:t>安装指令如下：</w:t>
      </w:r>
    </w:p>
    <w:p w14:paraId="226BCDAB" w14:textId="61717A4F" w:rsidR="00343687" w:rsidRDefault="00343687">
      <w:pPr>
        <w:pStyle w:val="a3"/>
        <w:ind w:firstLine="480"/>
      </w:pPr>
      <w:r>
        <w:rPr>
          <w:rFonts w:hint="eastAsia"/>
        </w:rPr>
        <w:t xml:space="preserve">pip install vllm==0.7.2 -i </w:t>
      </w:r>
      <w:hyperlink r:id="rId17" w:history="1">
        <w:r w:rsidRPr="00F03ED6">
          <w:rPr>
            <w:rStyle w:val="affc"/>
          </w:rPr>
          <w:t>https://pypi.tuna.tsinghua.edu.cn/simple</w:t>
        </w:r>
      </w:hyperlink>
    </w:p>
    <w:p w14:paraId="46DD59BC" w14:textId="3360B45C" w:rsidR="00343687" w:rsidRDefault="00343687">
      <w:pPr>
        <w:pStyle w:val="a3"/>
        <w:ind w:firstLine="480"/>
      </w:pPr>
      <w:r>
        <w:rPr>
          <w:rFonts w:hint="eastAsia"/>
        </w:rPr>
        <w:t>安装完成后使用</w:t>
      </w:r>
      <w:r>
        <w:rPr>
          <w:rFonts w:hint="eastAsia"/>
        </w:rPr>
        <w:t xml:space="preserve">pip show vllm </w:t>
      </w:r>
      <w:r>
        <w:rPr>
          <w:rFonts w:hint="eastAsia"/>
        </w:rPr>
        <w:t>查看是否成功安装：</w:t>
      </w:r>
    </w:p>
    <w:p w14:paraId="70AD5CAA" w14:textId="0F73A2C4" w:rsidR="00343687" w:rsidRDefault="00343687" w:rsidP="000D6F47">
      <w:pPr>
        <w:pStyle w:val="af0"/>
      </w:pPr>
      <w:r w:rsidRPr="00343687">
        <w:rPr>
          <w:noProof/>
        </w:rPr>
        <w:drawing>
          <wp:inline distT="0" distB="0" distL="0" distR="0" wp14:anchorId="1F39541F" wp14:editId="5127EEFD">
            <wp:extent cx="5759450" cy="2595245"/>
            <wp:effectExtent l="0" t="0" r="0" b="0"/>
            <wp:docPr id="187829476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94762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595245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pic:spPr>
                </pic:pic>
              </a:graphicData>
            </a:graphic>
          </wp:inline>
        </w:drawing>
      </w:r>
    </w:p>
    <w:p w14:paraId="3EAB74BC" w14:textId="61D44565" w:rsidR="00343687" w:rsidRDefault="00343687">
      <w:pPr>
        <w:pStyle w:val="a3"/>
        <w:ind w:firstLine="480"/>
      </w:pPr>
      <w:r>
        <w:rPr>
          <w:rFonts w:hint="eastAsia"/>
        </w:rPr>
        <w:t>出现上图信息即代表安装成功。</w:t>
      </w:r>
    </w:p>
    <w:bookmarkEnd w:id="58"/>
    <w:bookmarkEnd w:id="59"/>
    <w:bookmarkEnd w:id="60"/>
    <w:p w14:paraId="0EDEF4AF" w14:textId="16252F52" w:rsidR="008B30A7" w:rsidRDefault="00343687">
      <w:pPr>
        <w:pStyle w:val="21"/>
      </w:pPr>
      <w:r>
        <w:rPr>
          <w:rFonts w:hint="eastAsia"/>
        </w:rPr>
        <w:t>启动服务</w:t>
      </w:r>
    </w:p>
    <w:p w14:paraId="10AC31BB" w14:textId="34C6A442" w:rsidR="00343687" w:rsidRDefault="00343687" w:rsidP="00343687">
      <w:pPr>
        <w:pStyle w:val="a3"/>
        <w:ind w:firstLine="480"/>
      </w:pPr>
      <w:r>
        <w:rPr>
          <w:rFonts w:hint="eastAsia"/>
        </w:rPr>
        <w:t>使用如下指令进行推理服务启动：</w:t>
      </w:r>
    </w:p>
    <w:tbl>
      <w:tblPr>
        <w:tblStyle w:val="affa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9286"/>
      </w:tblGrid>
      <w:tr w:rsidR="000D6F47" w14:paraId="3C467AB2" w14:textId="77777777" w:rsidTr="000D6F47">
        <w:tc>
          <w:tcPr>
            <w:tcW w:w="9286" w:type="dxa"/>
            <w:shd w:val="clear" w:color="auto" w:fill="EAF1DD" w:themeFill="accent3" w:themeFillTint="33"/>
          </w:tcPr>
          <w:p w14:paraId="6F17686D" w14:textId="1328D00D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>MODEL_PATH=/stq-nfs/sunlg/Qwen2___5-72B-Instruct-AWQ</w:t>
            </w:r>
            <w:r>
              <w:rPr>
                <w:rFonts w:hint="eastAsia"/>
                <w:sz w:val="21"/>
                <w:szCs w:val="21"/>
              </w:rPr>
              <w:t xml:space="preserve">  #</w:t>
            </w:r>
            <w:r>
              <w:rPr>
                <w:rFonts w:hint="eastAsia"/>
                <w:sz w:val="21"/>
                <w:szCs w:val="21"/>
              </w:rPr>
              <w:t>模型路径</w:t>
            </w:r>
          </w:p>
          <w:p w14:paraId="700DFD94" w14:textId="3850E4D9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>MAX_MODEL_LEN=22000</w:t>
            </w:r>
            <w:r>
              <w:rPr>
                <w:rFonts w:hint="eastAsia"/>
                <w:sz w:val="21"/>
                <w:szCs w:val="21"/>
              </w:rPr>
              <w:t xml:space="preserve">  #</w:t>
            </w:r>
            <w:r>
              <w:rPr>
                <w:rFonts w:hint="eastAsia"/>
                <w:sz w:val="21"/>
                <w:szCs w:val="21"/>
              </w:rPr>
              <w:t>模型最大上下文长度</w:t>
            </w:r>
          </w:p>
          <w:p w14:paraId="63C60AD4" w14:textId="1E67E780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>HTTP_PORT=8080</w:t>
            </w:r>
            <w:r>
              <w:rPr>
                <w:rFonts w:hint="eastAsia"/>
                <w:sz w:val="21"/>
                <w:szCs w:val="21"/>
              </w:rPr>
              <w:t xml:space="preserve">  #</w:t>
            </w:r>
            <w:r>
              <w:rPr>
                <w:rFonts w:hint="eastAsia"/>
                <w:sz w:val="21"/>
                <w:szCs w:val="21"/>
              </w:rPr>
              <w:t>服务端口</w:t>
            </w:r>
          </w:p>
          <w:p w14:paraId="3F9A4ECB" w14:textId="77777777" w:rsidR="000D6F47" w:rsidRPr="00343687" w:rsidRDefault="000D6F47" w:rsidP="000D6F47">
            <w:pPr>
              <w:pStyle w:val="a3"/>
              <w:ind w:firstLineChars="0" w:firstLine="0"/>
              <w:rPr>
                <w:sz w:val="21"/>
                <w:szCs w:val="21"/>
              </w:rPr>
            </w:pPr>
          </w:p>
          <w:p w14:paraId="1DCD8B2E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>CUDA_VISIBLE_DEVICES=0,1,2,3,4,5,6,7 python3 -m vllm.entrypoints.openai.api_server \</w:t>
            </w:r>
          </w:p>
          <w:p w14:paraId="7161177C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--model "$MODEL_PATH" \</w:t>
            </w:r>
          </w:p>
          <w:p w14:paraId="34CEDD98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--swap-space 4 \</w:t>
            </w:r>
          </w:p>
          <w:p w14:paraId="7F17D945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lastRenderedPageBreak/>
              <w:t xml:space="preserve"> --trust-remote-code \</w:t>
            </w:r>
          </w:p>
          <w:p w14:paraId="50F73017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--dtype auto \</w:t>
            </w:r>
          </w:p>
          <w:p w14:paraId="35FCBE4B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--port "$HTTP_PORT" \</w:t>
            </w:r>
          </w:p>
          <w:p w14:paraId="3C1D1837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--gpu-memory-utilization 0.9 \</w:t>
            </w:r>
          </w:p>
          <w:p w14:paraId="4336CF12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--tensor-parallel-size 4 \</w:t>
            </w:r>
          </w:p>
          <w:p w14:paraId="28B2BE42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--max-num-seqs 32 \</w:t>
            </w:r>
          </w:p>
          <w:p w14:paraId="38129763" w14:textId="1FC23F31" w:rsidR="000D6F47" w:rsidRPr="000D6F4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--load-format auto &gt; server.log 2&gt;&amp;1 &amp;</w:t>
            </w:r>
          </w:p>
        </w:tc>
      </w:tr>
    </w:tbl>
    <w:p w14:paraId="6956DCEE" w14:textId="5B1D9BAA" w:rsidR="00E740C4" w:rsidRDefault="00E740C4" w:rsidP="00343687">
      <w:pPr>
        <w:pStyle w:val="a3"/>
        <w:ind w:firstLine="480"/>
      </w:pPr>
      <w:r>
        <w:rPr>
          <w:rFonts w:hint="eastAsia"/>
        </w:rPr>
        <w:lastRenderedPageBreak/>
        <w:t>参数说明如下：</w:t>
      </w:r>
    </w:p>
    <w:tbl>
      <w:tblPr>
        <w:tblStyle w:val="affa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9286"/>
      </w:tblGrid>
      <w:tr w:rsidR="00E740C4" w14:paraId="55191D64" w14:textId="77777777" w:rsidTr="00E740C4">
        <w:tc>
          <w:tcPr>
            <w:tcW w:w="9286" w:type="dxa"/>
            <w:shd w:val="clear" w:color="auto" w:fill="EAF1DD" w:themeFill="accent3" w:themeFillTint="33"/>
          </w:tcPr>
          <w:p w14:paraId="300AAC04" w14:textId="77777777" w:rsidR="00E740C4" w:rsidRDefault="00E740C4" w:rsidP="00E740C4">
            <w:pPr>
              <w:pStyle w:val="a3"/>
              <w:ind w:firstLine="480"/>
            </w:pPr>
            <w:r>
              <w:rPr>
                <w:rFonts w:hint="eastAsia"/>
              </w:rPr>
              <w:t xml:space="preserve">MODEL_PATH </w:t>
            </w:r>
            <w:r>
              <w:rPr>
                <w:rFonts w:hint="eastAsia"/>
              </w:rPr>
              <w:t>待测模型路径</w:t>
            </w:r>
          </w:p>
          <w:p w14:paraId="2475D884" w14:textId="77777777" w:rsidR="00E740C4" w:rsidRDefault="00E740C4" w:rsidP="00E740C4">
            <w:pPr>
              <w:pStyle w:val="a3"/>
              <w:ind w:firstLine="480"/>
            </w:pPr>
            <w:r>
              <w:rPr>
                <w:rFonts w:hint="eastAsia"/>
              </w:rPr>
              <w:t>MAX_MODEL_LEN</w:t>
            </w:r>
            <w:r>
              <w:rPr>
                <w:rFonts w:hint="eastAsia"/>
              </w:rPr>
              <w:t>服务支持的最大上下文长度</w:t>
            </w:r>
          </w:p>
          <w:p w14:paraId="5800093B" w14:textId="77777777" w:rsidR="00E740C4" w:rsidRDefault="00E740C4" w:rsidP="00E740C4">
            <w:pPr>
              <w:pStyle w:val="a3"/>
              <w:ind w:firstLine="480"/>
            </w:pPr>
            <w:r>
              <w:rPr>
                <w:rFonts w:hint="eastAsia"/>
              </w:rPr>
              <w:t>HTTP_PORT</w:t>
            </w:r>
            <w:r>
              <w:rPr>
                <w:rFonts w:hint="eastAsia"/>
              </w:rPr>
              <w:t>大模型服务端口</w:t>
            </w:r>
          </w:p>
          <w:p w14:paraId="7B17279D" w14:textId="77777777" w:rsidR="00E740C4" w:rsidRDefault="00E740C4" w:rsidP="00E740C4">
            <w:pPr>
              <w:pStyle w:val="a3"/>
              <w:ind w:firstLine="480"/>
            </w:pPr>
            <w:r>
              <w:rPr>
                <w:rFonts w:hint="eastAsia"/>
              </w:rPr>
              <w:t>MAX_SEQ</w:t>
            </w:r>
            <w:r>
              <w:rPr>
                <w:rFonts w:hint="eastAsia"/>
              </w:rPr>
              <w:t>模型服务进程支持的最大批处理数，最大并发数量不应超过该数值</w:t>
            </w:r>
          </w:p>
          <w:p w14:paraId="67EED56B" w14:textId="77777777" w:rsidR="00E740C4" w:rsidRPr="00E740C4" w:rsidRDefault="00E740C4" w:rsidP="00E740C4">
            <w:pPr>
              <w:pStyle w:val="a3"/>
              <w:ind w:firstLine="480"/>
            </w:pPr>
            <w:r w:rsidRPr="00E740C4">
              <w:t>gpu-memory-utilization</w:t>
            </w:r>
            <w:r w:rsidRPr="00E740C4">
              <w:rPr>
                <w:rFonts w:hint="eastAsia"/>
              </w:rPr>
              <w:t xml:space="preserve"> </w:t>
            </w:r>
            <w:r w:rsidRPr="00E740C4">
              <w:rPr>
                <w:rFonts w:hint="eastAsia"/>
              </w:rPr>
              <w:t>使用显卡显存的比例，最大为</w:t>
            </w:r>
            <w:r w:rsidRPr="00E740C4">
              <w:rPr>
                <w:rFonts w:hint="eastAsia"/>
              </w:rPr>
              <w:t>1</w:t>
            </w:r>
          </w:p>
          <w:p w14:paraId="6C3C01AC" w14:textId="75BAE6E5" w:rsidR="00E740C4" w:rsidRPr="00E740C4" w:rsidRDefault="00E740C4" w:rsidP="00E740C4">
            <w:pPr>
              <w:pStyle w:val="a3"/>
              <w:ind w:firstLine="480"/>
            </w:pPr>
            <w:r w:rsidRPr="00E740C4">
              <w:t>ensor-parallel-size</w:t>
            </w:r>
            <w:r w:rsidRPr="00E740C4">
              <w:rPr>
                <w:rFonts w:hint="eastAsia"/>
              </w:rPr>
              <w:t xml:space="preserve"> </w:t>
            </w:r>
            <w:r w:rsidRPr="00E740C4">
              <w:rPr>
                <w:rFonts w:hint="eastAsia"/>
              </w:rPr>
              <w:t>张量并行数，和卡数设置相同</w:t>
            </w:r>
          </w:p>
        </w:tc>
      </w:tr>
    </w:tbl>
    <w:p w14:paraId="0FE4DF4C" w14:textId="4395EAA0" w:rsidR="000D6F47" w:rsidRDefault="000D6F47" w:rsidP="00343687">
      <w:pPr>
        <w:pStyle w:val="a3"/>
        <w:ind w:firstLine="480"/>
      </w:pPr>
      <w:r>
        <w:rPr>
          <w:rFonts w:hint="eastAsia"/>
        </w:rPr>
        <w:t>出现如下信息即代表服务启动成功：</w:t>
      </w:r>
    </w:p>
    <w:p w14:paraId="398E6906" w14:textId="653874B7" w:rsidR="000D6F47" w:rsidRDefault="000D6F47" w:rsidP="000D6F47">
      <w:pPr>
        <w:pStyle w:val="af0"/>
      </w:pPr>
      <w:r>
        <w:rPr>
          <w:noProof/>
        </w:rPr>
        <w:drawing>
          <wp:inline distT="0" distB="0" distL="0" distR="0" wp14:anchorId="41E279FB" wp14:editId="7D34D232">
            <wp:extent cx="5759450" cy="764540"/>
            <wp:effectExtent l="0" t="0" r="0" b="0"/>
            <wp:docPr id="10644936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9365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9A1E" w14:textId="781E0CC6" w:rsidR="008B30A7" w:rsidRDefault="000D6F47" w:rsidP="000D6F47">
      <w:pPr>
        <w:pStyle w:val="21"/>
      </w:pPr>
      <w:r>
        <w:rPr>
          <w:rFonts w:hint="eastAsia"/>
        </w:rPr>
        <w:t>配置测试参数</w:t>
      </w:r>
    </w:p>
    <w:p w14:paraId="175E4659" w14:textId="5155CE49" w:rsidR="000D6F47" w:rsidRDefault="000D6F47" w:rsidP="000D6F47">
      <w:pPr>
        <w:pStyle w:val="a3"/>
        <w:ind w:firstLine="480"/>
      </w:pPr>
      <w:r>
        <w:rPr>
          <w:rFonts w:hint="eastAsia"/>
        </w:rPr>
        <w:t>使用附件提供的测试工具进行并发性能测试，测试指令如下：</w:t>
      </w:r>
    </w:p>
    <w:tbl>
      <w:tblPr>
        <w:tblStyle w:val="affa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9286"/>
      </w:tblGrid>
      <w:tr w:rsidR="000D6F47" w14:paraId="2F5702B6" w14:textId="77777777" w:rsidTr="000D6F47">
        <w:tc>
          <w:tcPr>
            <w:tcW w:w="9286" w:type="dxa"/>
            <w:shd w:val="clear" w:color="auto" w:fill="EAF1DD" w:themeFill="accent3" w:themeFillTint="33"/>
          </w:tcPr>
          <w:p w14:paraId="339AF143" w14:textId="77777777" w:rsidR="000D6F47" w:rsidRDefault="000D6F47" w:rsidP="000D6F47">
            <w:pPr>
              <w:pStyle w:val="a3"/>
              <w:ind w:firstLine="480"/>
            </w:pPr>
            <w:r>
              <w:t>python benchmark_parallel.py --backend openai \</w:t>
            </w:r>
          </w:p>
          <w:p w14:paraId="5A266B68" w14:textId="77777777" w:rsidR="000D6F47" w:rsidRDefault="000D6F47" w:rsidP="000D6F47">
            <w:pPr>
              <w:pStyle w:val="a3"/>
              <w:ind w:firstLine="480"/>
            </w:pPr>
            <w:r>
              <w:t xml:space="preserve">        --host 0.0.0.0 \</w:t>
            </w:r>
          </w:p>
          <w:p w14:paraId="0EF36D58" w14:textId="77777777" w:rsidR="000D6F47" w:rsidRDefault="000D6F47" w:rsidP="000D6F47">
            <w:pPr>
              <w:pStyle w:val="a3"/>
              <w:ind w:firstLine="480"/>
            </w:pPr>
            <w:r>
              <w:t xml:space="preserve">        --port 8080 \</w:t>
            </w:r>
          </w:p>
          <w:p w14:paraId="2BB68669" w14:textId="77777777" w:rsidR="000D6F47" w:rsidRDefault="000D6F47" w:rsidP="000D6F47">
            <w:pPr>
              <w:pStyle w:val="a3"/>
              <w:ind w:firstLine="480"/>
            </w:pPr>
            <w:r>
              <w:t xml:space="preserve">        --tokenizer /stq-nfs/sunlg/Qwen2___5-72B-Instruct-AWQ  \</w:t>
            </w:r>
          </w:p>
          <w:p w14:paraId="144F41E3" w14:textId="77777777" w:rsidR="000D6F47" w:rsidRDefault="000D6F47" w:rsidP="000D6F47">
            <w:pPr>
              <w:pStyle w:val="a3"/>
              <w:ind w:firstLine="480"/>
            </w:pPr>
            <w:r>
              <w:t xml:space="preserve">        --epochs 2 \</w:t>
            </w:r>
          </w:p>
          <w:p w14:paraId="3F9F6FD7" w14:textId="77777777" w:rsidR="000D6F47" w:rsidRDefault="000D6F47" w:rsidP="000D6F47">
            <w:pPr>
              <w:pStyle w:val="a3"/>
              <w:ind w:firstLine="480"/>
            </w:pPr>
            <w:r>
              <w:lastRenderedPageBreak/>
              <w:t xml:space="preserve">        --parallel-num  16 8 4 1 \</w:t>
            </w:r>
          </w:p>
          <w:p w14:paraId="629264CB" w14:textId="77777777" w:rsidR="000D6F47" w:rsidRDefault="000D6F47" w:rsidP="000D6F47">
            <w:pPr>
              <w:pStyle w:val="a3"/>
              <w:ind w:firstLine="480"/>
            </w:pPr>
            <w:r>
              <w:t xml:space="preserve">        --prompt-tokens 20000 16000 12000 8192 4096 2048 \</w:t>
            </w:r>
          </w:p>
          <w:p w14:paraId="2531A9D9" w14:textId="77777777" w:rsidR="000D6F47" w:rsidRDefault="000D6F47" w:rsidP="000D6F47">
            <w:pPr>
              <w:pStyle w:val="a3"/>
              <w:ind w:firstLine="480"/>
            </w:pPr>
            <w:r>
              <w:t xml:space="preserve">        --output-tokens 1200 1200 1200 1200 1200 1200 \</w:t>
            </w:r>
          </w:p>
          <w:p w14:paraId="3E5072F5" w14:textId="6280731C" w:rsidR="000D6F47" w:rsidRDefault="000D6F47" w:rsidP="000D6F47">
            <w:pPr>
              <w:pStyle w:val="a3"/>
              <w:ind w:firstLineChars="0" w:firstLine="0"/>
            </w:pPr>
            <w:r>
              <w:t xml:space="preserve">        </w:t>
            </w:r>
            <w:r w:rsidR="00E740C4">
              <w:rPr>
                <w:rFonts w:hint="eastAsia"/>
              </w:rPr>
              <w:t xml:space="preserve">    </w:t>
            </w:r>
            <w:r>
              <w:t>--benchmark-csv 72-AWQ-A100-4.csv &gt;run.log 2&gt;&amp;1 &amp;</w:t>
            </w:r>
          </w:p>
        </w:tc>
      </w:tr>
    </w:tbl>
    <w:p w14:paraId="65E73049" w14:textId="1249425C" w:rsidR="000D6F47" w:rsidRDefault="000D6F47" w:rsidP="000D6F47">
      <w:pPr>
        <w:pStyle w:val="a3"/>
        <w:ind w:firstLine="480"/>
      </w:pPr>
      <w:r>
        <w:rPr>
          <w:rFonts w:hint="eastAsia"/>
        </w:rPr>
        <w:lastRenderedPageBreak/>
        <w:t>参数说明如下：</w:t>
      </w:r>
    </w:p>
    <w:tbl>
      <w:tblPr>
        <w:tblStyle w:val="affa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9286"/>
      </w:tblGrid>
      <w:tr w:rsidR="000D6F47" w14:paraId="6B0E844E" w14:textId="77777777" w:rsidTr="000D6F47">
        <w:tc>
          <w:tcPr>
            <w:tcW w:w="9286" w:type="dxa"/>
            <w:shd w:val="clear" w:color="auto" w:fill="EAF1DD" w:themeFill="accent3" w:themeFillTint="33"/>
          </w:tcPr>
          <w:p w14:paraId="6CB6CFBE" w14:textId="430E5F0A" w:rsidR="000D6F47" w:rsidRDefault="000D6F47" w:rsidP="000D6F47">
            <w:pPr>
              <w:pStyle w:val="a3"/>
              <w:ind w:firstLine="480"/>
            </w:pPr>
            <w:r>
              <w:rPr>
                <w:rFonts w:hint="eastAsia"/>
              </w:rPr>
              <w:t>tokenizer</w:t>
            </w:r>
            <w:r>
              <w:rPr>
                <w:rFonts w:hint="eastAsia"/>
              </w:rPr>
              <w:t>待测模型的分词器路径，通常配置模型文件路径</w:t>
            </w:r>
          </w:p>
          <w:p w14:paraId="3C4CA8EE" w14:textId="1C83678E" w:rsidR="000D6F47" w:rsidRDefault="000D6F47" w:rsidP="000D6F47">
            <w:pPr>
              <w:pStyle w:val="a3"/>
              <w:ind w:firstLine="480"/>
            </w:pPr>
            <w:r>
              <w:rPr>
                <w:rFonts w:hint="eastAsia"/>
              </w:rPr>
              <w:t>epochs</w:t>
            </w:r>
            <w:r>
              <w:rPr>
                <w:rFonts w:hint="eastAsia"/>
              </w:rPr>
              <w:t>测试轮次</w:t>
            </w:r>
          </w:p>
          <w:p w14:paraId="63F98481" w14:textId="56A6A57F" w:rsidR="000D6F47" w:rsidRDefault="000D6F47" w:rsidP="000D6F47">
            <w:pPr>
              <w:pStyle w:val="a3"/>
              <w:ind w:firstLine="480"/>
            </w:pPr>
            <w:r>
              <w:rPr>
                <w:rFonts w:hint="eastAsia"/>
              </w:rPr>
              <w:t>parallel-num</w:t>
            </w:r>
            <w:r>
              <w:rPr>
                <w:rFonts w:hint="eastAsia"/>
              </w:rPr>
              <w:t>需要测试的并发数</w:t>
            </w:r>
          </w:p>
          <w:p w14:paraId="765D4517" w14:textId="43B3BB3F" w:rsidR="000D6F47" w:rsidRDefault="000D6F47" w:rsidP="000D6F47">
            <w:pPr>
              <w:pStyle w:val="a3"/>
              <w:ind w:firstLine="480"/>
            </w:pPr>
            <w:r>
              <w:rPr>
                <w:rFonts w:hint="eastAsia"/>
              </w:rPr>
              <w:t>prompt-tokens</w:t>
            </w:r>
            <w:r>
              <w:rPr>
                <w:rFonts w:hint="eastAsia"/>
              </w:rPr>
              <w:t>测试的模型输入数据长度，单位为</w:t>
            </w:r>
            <w:r>
              <w:rPr>
                <w:rFonts w:hint="eastAsia"/>
              </w:rPr>
              <w:t>token</w:t>
            </w:r>
          </w:p>
          <w:p w14:paraId="269268E9" w14:textId="77777777" w:rsidR="00E740C4" w:rsidRDefault="000D6F47" w:rsidP="00E740C4">
            <w:pPr>
              <w:pStyle w:val="a3"/>
              <w:ind w:firstLine="480"/>
            </w:pPr>
            <w:r>
              <w:rPr>
                <w:rFonts w:hint="eastAsia"/>
              </w:rPr>
              <w:t>output-tokens</w:t>
            </w:r>
            <w:r>
              <w:rPr>
                <w:rFonts w:hint="eastAsia"/>
              </w:rPr>
              <w:t>测试的模型输出数据长度，单位为</w:t>
            </w:r>
            <w:r>
              <w:rPr>
                <w:rFonts w:hint="eastAsia"/>
              </w:rPr>
              <w:t>token</w:t>
            </w:r>
          </w:p>
          <w:p w14:paraId="75738050" w14:textId="5B7EB27E" w:rsidR="000D6F47" w:rsidRDefault="000D6F47" w:rsidP="00E740C4">
            <w:pPr>
              <w:pStyle w:val="a3"/>
              <w:ind w:firstLine="480"/>
            </w:pPr>
            <w:r>
              <w:rPr>
                <w:rFonts w:hint="eastAsia"/>
              </w:rPr>
              <w:t xml:space="preserve">benchmark-csv </w:t>
            </w:r>
            <w:r>
              <w:rPr>
                <w:rFonts w:hint="eastAsia"/>
              </w:rPr>
              <w:t>测试结果保存的</w:t>
            </w:r>
            <w:r>
              <w:rPr>
                <w:rFonts w:hint="eastAsia"/>
              </w:rPr>
              <w:t>csv</w:t>
            </w:r>
            <w:r>
              <w:rPr>
                <w:rFonts w:hint="eastAsia"/>
              </w:rPr>
              <w:t>文件名称及路径</w:t>
            </w:r>
          </w:p>
        </w:tc>
      </w:tr>
    </w:tbl>
    <w:p w14:paraId="12F655E6" w14:textId="51B7FFF7" w:rsidR="000D6F47" w:rsidRDefault="00C30F54" w:rsidP="00C30F54">
      <w:pPr>
        <w:pStyle w:val="21"/>
      </w:pPr>
      <w:r>
        <w:rPr>
          <w:rFonts w:hint="eastAsia"/>
        </w:rPr>
        <w:t>启动测试</w:t>
      </w:r>
    </w:p>
    <w:p w14:paraId="23A2FFE7" w14:textId="3691943F" w:rsidR="00C30F54" w:rsidRDefault="00C30F54" w:rsidP="000D6F47">
      <w:pPr>
        <w:pStyle w:val="a3"/>
        <w:ind w:firstLine="480"/>
      </w:pPr>
      <w:r>
        <w:rPr>
          <w:rFonts w:hint="eastAsia"/>
        </w:rPr>
        <w:t>运行使用</w:t>
      </w:r>
      <w:r>
        <w:rPr>
          <w:rFonts w:hint="eastAsia"/>
        </w:rPr>
        <w:t>3.3</w:t>
      </w:r>
      <w:r>
        <w:rPr>
          <w:rFonts w:hint="eastAsia"/>
        </w:rPr>
        <w:t>的指令，待测试结束后，可得到测试信息如下：</w:t>
      </w:r>
    </w:p>
    <w:p w14:paraId="7F9549D3" w14:textId="6EF7BC24" w:rsidR="00C30F54" w:rsidRPr="000D6F47" w:rsidRDefault="00C30F54" w:rsidP="00C30F54">
      <w:pPr>
        <w:pStyle w:val="af0"/>
      </w:pPr>
      <w:r>
        <w:rPr>
          <w:noProof/>
        </w:rPr>
        <w:drawing>
          <wp:inline distT="0" distB="0" distL="0" distR="0" wp14:anchorId="30F99BED" wp14:editId="2F5FD7BC">
            <wp:extent cx="5759450" cy="1543050"/>
            <wp:effectExtent l="0" t="0" r="0" b="0"/>
            <wp:docPr id="115668656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86565" name="图片 1" descr="图形用户界面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41C0" w14:textId="18A13339" w:rsidR="008B30A7" w:rsidRDefault="00780C4C">
      <w:pPr>
        <w:pStyle w:val="1"/>
      </w:pPr>
      <w:bookmarkStart w:id="61" w:name="_Toc226875514"/>
      <w:bookmarkStart w:id="62" w:name="_Toc252266942"/>
      <w:bookmarkStart w:id="63" w:name="_Toc173658722"/>
      <w:bookmarkStart w:id="64" w:name="_Toc280627135"/>
      <w:bookmarkStart w:id="65" w:name="_Toc155193482"/>
      <w:r>
        <w:rPr>
          <w:rFonts w:hint="eastAsia"/>
        </w:rPr>
        <w:lastRenderedPageBreak/>
        <w:t>性能测试评估和结论</w:t>
      </w:r>
      <w:bookmarkEnd w:id="61"/>
      <w:bookmarkEnd w:id="62"/>
      <w:bookmarkEnd w:id="63"/>
      <w:bookmarkEnd w:id="64"/>
      <w:bookmarkEnd w:id="65"/>
    </w:p>
    <w:p w14:paraId="365D15DA" w14:textId="7F9C0937" w:rsidR="008B30A7" w:rsidRDefault="00780C4C">
      <w:pPr>
        <w:pStyle w:val="21"/>
      </w:pPr>
      <w:bookmarkStart w:id="66" w:name="_Toc280627136"/>
      <w:bookmarkStart w:id="67" w:name="_Toc155193483"/>
      <w:bookmarkStart w:id="68" w:name="_Toc173658723"/>
      <w:bookmarkStart w:id="69" w:name="_Toc226875515"/>
      <w:bookmarkStart w:id="70" w:name="_Toc252266943"/>
      <w:r>
        <w:rPr>
          <w:rFonts w:hint="eastAsia"/>
        </w:rPr>
        <w:t>性能测试过程统计分析总结</w:t>
      </w:r>
      <w:bookmarkEnd w:id="66"/>
      <w:bookmarkEnd w:id="67"/>
      <w:bookmarkEnd w:id="68"/>
      <w:bookmarkEnd w:id="69"/>
      <w:bookmarkEnd w:id="70"/>
    </w:p>
    <w:p w14:paraId="2C1C2164" w14:textId="55732356" w:rsidR="008B30A7" w:rsidRDefault="00C30F54">
      <w:pPr>
        <w:pStyle w:val="a3"/>
        <w:ind w:firstLine="480"/>
      </w:pPr>
      <w:r>
        <w:rPr>
          <w:rFonts w:hint="eastAsia"/>
        </w:rPr>
        <w:t>分别测试</w:t>
      </w:r>
      <w:r w:rsidR="000529FF">
        <w:rPr>
          <w:rFonts w:hint="eastAsia"/>
        </w:rPr>
        <w:t>不同模型，不同显卡数量启动实例</w:t>
      </w:r>
      <w:r>
        <w:rPr>
          <w:rFonts w:hint="eastAsia"/>
        </w:rPr>
        <w:t>，在不同长下文长度，不同并发情形下的吞吐量与延时，测试数据如下：</w:t>
      </w:r>
    </w:p>
    <w:p w14:paraId="48D28C1D" w14:textId="25BA5C64" w:rsidR="000529FF" w:rsidRDefault="000529FF">
      <w:pPr>
        <w:pStyle w:val="a3"/>
        <w:ind w:firstLine="480"/>
        <w:rPr>
          <w:rFonts w:hint="eastAsia"/>
        </w:rPr>
      </w:pPr>
      <w:r>
        <w:rPr>
          <w:rFonts w:hint="eastAsia"/>
        </w:rPr>
        <w:t>32B</w:t>
      </w:r>
      <w:r>
        <w:rPr>
          <w:rFonts w:hint="eastAsia"/>
        </w:rPr>
        <w:t>量化模型：</w:t>
      </w:r>
    </w:p>
    <w:tbl>
      <w:tblPr>
        <w:tblStyle w:val="affa"/>
        <w:tblW w:w="5570" w:type="pct"/>
        <w:jc w:val="center"/>
        <w:tblLayout w:type="fixed"/>
        <w:tblLook w:val="04A0" w:firstRow="1" w:lastRow="0" w:firstColumn="1" w:lastColumn="0" w:noHBand="0" w:noVBand="1"/>
      </w:tblPr>
      <w:tblGrid>
        <w:gridCol w:w="847"/>
        <w:gridCol w:w="854"/>
        <w:gridCol w:w="708"/>
        <w:gridCol w:w="991"/>
        <w:gridCol w:w="993"/>
        <w:gridCol w:w="993"/>
        <w:gridCol w:w="991"/>
        <w:gridCol w:w="989"/>
        <w:gridCol w:w="993"/>
        <w:gridCol w:w="993"/>
        <w:gridCol w:w="993"/>
      </w:tblGrid>
      <w:tr w:rsidR="00900476" w14:paraId="350B7A2F" w14:textId="057F588D" w:rsidTr="00900476">
        <w:trPr>
          <w:trHeight w:val="586"/>
          <w:jc w:val="center"/>
        </w:trPr>
        <w:tc>
          <w:tcPr>
            <w:tcW w:w="409" w:type="pct"/>
            <w:vMerge w:val="restart"/>
            <w:vAlign w:val="center"/>
          </w:tcPr>
          <w:p w14:paraId="1D27F761" w14:textId="77777777" w:rsidR="00900476" w:rsidRDefault="00900476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输入</w:t>
            </w:r>
          </w:p>
          <w:p w14:paraId="6B9B5BF8" w14:textId="090EF05E" w:rsidR="00900476" w:rsidRPr="001527AC" w:rsidRDefault="00900476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413" w:type="pct"/>
            <w:vMerge w:val="restart"/>
            <w:vAlign w:val="center"/>
          </w:tcPr>
          <w:p w14:paraId="0FABAB59" w14:textId="77777777" w:rsidR="00900476" w:rsidRDefault="00900476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输出</w:t>
            </w:r>
          </w:p>
          <w:p w14:paraId="42242F8E" w14:textId="76A0BE26" w:rsidR="00900476" w:rsidRPr="001527AC" w:rsidRDefault="00900476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342" w:type="pct"/>
            <w:vMerge w:val="restart"/>
            <w:vAlign w:val="center"/>
          </w:tcPr>
          <w:p w14:paraId="01413B2C" w14:textId="616FCD83" w:rsidR="00900476" w:rsidRPr="001527AC" w:rsidRDefault="00900476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并发数</w:t>
            </w:r>
          </w:p>
        </w:tc>
        <w:tc>
          <w:tcPr>
            <w:tcW w:w="959" w:type="pct"/>
            <w:gridSpan w:val="2"/>
          </w:tcPr>
          <w:p w14:paraId="18227AF3" w14:textId="1F55D6EC" w:rsidR="00900476" w:rsidRDefault="00900476" w:rsidP="00C30F54">
            <w:pPr>
              <w:pStyle w:val="a3"/>
              <w:ind w:firstLineChars="0" w:firstLine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  <w:r w:rsidRPr="001527AC">
              <w:rPr>
                <w:rFonts w:hint="eastAsia"/>
                <w:sz w:val="21"/>
                <w:szCs w:val="21"/>
              </w:rPr>
              <w:t>B-AWQ-</w:t>
            </w:r>
            <w:r>
              <w:rPr>
                <w:rFonts w:hint="eastAsia"/>
                <w:sz w:val="21"/>
                <w:szCs w:val="21"/>
              </w:rPr>
              <w:t>1</w:t>
            </w:r>
            <w:r w:rsidRPr="001527AC">
              <w:rPr>
                <w:rFonts w:hint="eastAsia"/>
                <w:sz w:val="21"/>
                <w:szCs w:val="21"/>
              </w:rPr>
              <w:t>*</w:t>
            </w:r>
            <w:r>
              <w:rPr>
                <w:rFonts w:hint="eastAsia"/>
                <w:sz w:val="21"/>
                <w:szCs w:val="21"/>
              </w:rPr>
              <w:t>H2</w:t>
            </w:r>
            <w:r w:rsidRPr="001527AC">
              <w:rPr>
                <w:rFonts w:hint="eastAsia"/>
                <w:sz w:val="21"/>
                <w:szCs w:val="21"/>
              </w:rPr>
              <w:t>00</w:t>
            </w:r>
          </w:p>
        </w:tc>
        <w:tc>
          <w:tcPr>
            <w:tcW w:w="959" w:type="pct"/>
            <w:gridSpan w:val="2"/>
            <w:vAlign w:val="center"/>
          </w:tcPr>
          <w:p w14:paraId="4A6620F1" w14:textId="39F8C821" w:rsidR="00900476" w:rsidRPr="001527AC" w:rsidRDefault="00900476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  <w:r w:rsidRPr="001527AC">
              <w:rPr>
                <w:rFonts w:hint="eastAsia"/>
                <w:sz w:val="21"/>
                <w:szCs w:val="21"/>
              </w:rPr>
              <w:t>B-AWQ-2*</w:t>
            </w:r>
            <w:r>
              <w:rPr>
                <w:rFonts w:hint="eastAsia"/>
                <w:sz w:val="21"/>
                <w:szCs w:val="21"/>
              </w:rPr>
              <w:t>H2</w:t>
            </w:r>
            <w:r w:rsidRPr="001527AC">
              <w:rPr>
                <w:rFonts w:hint="eastAsia"/>
                <w:sz w:val="21"/>
                <w:szCs w:val="21"/>
              </w:rPr>
              <w:t>00</w:t>
            </w:r>
          </w:p>
        </w:tc>
        <w:tc>
          <w:tcPr>
            <w:tcW w:w="958" w:type="pct"/>
            <w:gridSpan w:val="2"/>
            <w:vAlign w:val="center"/>
          </w:tcPr>
          <w:p w14:paraId="6736193F" w14:textId="28012681" w:rsidR="00900476" w:rsidRPr="001527AC" w:rsidRDefault="00900476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  <w:r w:rsidRPr="001527AC">
              <w:rPr>
                <w:rFonts w:hint="eastAsia"/>
                <w:sz w:val="21"/>
                <w:szCs w:val="21"/>
              </w:rPr>
              <w:t>B-AWQ-4*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H2</w:t>
            </w:r>
            <w:r w:rsidRPr="001527AC">
              <w:rPr>
                <w:rFonts w:hint="eastAsia"/>
                <w:sz w:val="21"/>
                <w:szCs w:val="21"/>
              </w:rPr>
              <w:t>00</w:t>
            </w:r>
          </w:p>
        </w:tc>
        <w:tc>
          <w:tcPr>
            <w:tcW w:w="960" w:type="pct"/>
            <w:gridSpan w:val="2"/>
            <w:vAlign w:val="center"/>
          </w:tcPr>
          <w:p w14:paraId="0174BEFE" w14:textId="1B99213E" w:rsidR="00900476" w:rsidRPr="001527AC" w:rsidRDefault="00900476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  <w:r w:rsidRPr="001527AC">
              <w:rPr>
                <w:rFonts w:hint="eastAsia"/>
                <w:sz w:val="21"/>
                <w:szCs w:val="21"/>
              </w:rPr>
              <w:t>B-AWQ-8*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H2</w:t>
            </w:r>
            <w:r w:rsidRPr="001527AC">
              <w:rPr>
                <w:rFonts w:hint="eastAsia"/>
                <w:sz w:val="21"/>
                <w:szCs w:val="21"/>
              </w:rPr>
              <w:t>00</w:t>
            </w:r>
          </w:p>
        </w:tc>
      </w:tr>
      <w:tr w:rsidR="00900476" w14:paraId="53C8C8A6" w14:textId="76CFB85D" w:rsidTr="00E90025">
        <w:trPr>
          <w:trHeight w:val="141"/>
          <w:jc w:val="center"/>
        </w:trPr>
        <w:tc>
          <w:tcPr>
            <w:tcW w:w="409" w:type="pct"/>
            <w:vMerge/>
            <w:vAlign w:val="center"/>
          </w:tcPr>
          <w:p w14:paraId="145B38A4" w14:textId="77777777" w:rsidR="00900476" w:rsidRPr="001527AC" w:rsidRDefault="00900476" w:rsidP="00900476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413" w:type="pct"/>
            <w:vMerge/>
            <w:vAlign w:val="center"/>
          </w:tcPr>
          <w:p w14:paraId="0A989DB5" w14:textId="77777777" w:rsidR="00900476" w:rsidRPr="001527AC" w:rsidRDefault="00900476" w:rsidP="00900476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342" w:type="pct"/>
            <w:vMerge/>
            <w:vAlign w:val="center"/>
          </w:tcPr>
          <w:p w14:paraId="1BE6F017" w14:textId="77777777" w:rsidR="00900476" w:rsidRPr="001527AC" w:rsidRDefault="00900476" w:rsidP="00900476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0DEC4D00" w14:textId="722E9A55" w:rsidR="00900476" w:rsidRPr="001527AC" w:rsidRDefault="00900476" w:rsidP="00900476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480" w:type="pct"/>
            <w:vAlign w:val="center"/>
          </w:tcPr>
          <w:p w14:paraId="00E3A7D1" w14:textId="77777777" w:rsidR="00900476" w:rsidRDefault="00900476" w:rsidP="00900476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33B24DF1" w14:textId="38A9B6FF" w:rsidR="00900476" w:rsidRPr="001527AC" w:rsidRDefault="00900476" w:rsidP="00900476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>
              <w:rPr>
                <w:rFonts w:hint="eastAsia"/>
                <w:sz w:val="18"/>
                <w:szCs w:val="18"/>
              </w:rPr>
              <w:t>(ms)</w:t>
            </w:r>
          </w:p>
        </w:tc>
        <w:tc>
          <w:tcPr>
            <w:tcW w:w="480" w:type="pct"/>
            <w:vAlign w:val="center"/>
          </w:tcPr>
          <w:p w14:paraId="059552D7" w14:textId="7DD37166" w:rsidR="00900476" w:rsidRPr="001527AC" w:rsidRDefault="00900476" w:rsidP="00900476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479" w:type="pct"/>
          </w:tcPr>
          <w:p w14:paraId="077563E2" w14:textId="77777777" w:rsidR="00900476" w:rsidRDefault="00900476" w:rsidP="00900476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6E08C3E6" w14:textId="05C2EC73" w:rsidR="00900476" w:rsidRPr="001527AC" w:rsidRDefault="00900476" w:rsidP="00900476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>
              <w:rPr>
                <w:rFonts w:hint="eastAsia"/>
                <w:sz w:val="18"/>
                <w:szCs w:val="18"/>
              </w:rPr>
              <w:t>(ms)</w:t>
            </w:r>
          </w:p>
        </w:tc>
        <w:tc>
          <w:tcPr>
            <w:tcW w:w="478" w:type="pct"/>
            <w:vAlign w:val="center"/>
          </w:tcPr>
          <w:p w14:paraId="4C97A339" w14:textId="2B2B11EB" w:rsidR="00900476" w:rsidRPr="001527AC" w:rsidRDefault="00900476" w:rsidP="00900476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480" w:type="pct"/>
          </w:tcPr>
          <w:p w14:paraId="46769735" w14:textId="77777777" w:rsidR="00900476" w:rsidRDefault="00900476" w:rsidP="00900476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66BB3FBC" w14:textId="47DB7D8A" w:rsidR="00900476" w:rsidRPr="001527AC" w:rsidRDefault="00900476" w:rsidP="00900476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>
              <w:rPr>
                <w:rFonts w:hint="eastAsia"/>
                <w:sz w:val="18"/>
                <w:szCs w:val="18"/>
              </w:rPr>
              <w:t>(ms)</w:t>
            </w:r>
          </w:p>
        </w:tc>
        <w:tc>
          <w:tcPr>
            <w:tcW w:w="480" w:type="pct"/>
            <w:vAlign w:val="center"/>
          </w:tcPr>
          <w:p w14:paraId="705DA67C" w14:textId="2E5B2BEE" w:rsidR="00900476" w:rsidRPr="001527AC" w:rsidRDefault="00900476" w:rsidP="00900476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480" w:type="pct"/>
          </w:tcPr>
          <w:p w14:paraId="10DC1DF4" w14:textId="77777777" w:rsidR="00900476" w:rsidRDefault="00900476" w:rsidP="00900476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19E0BA6E" w14:textId="4A6BFDEF" w:rsidR="00900476" w:rsidRPr="001527AC" w:rsidRDefault="00900476" w:rsidP="00900476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>
              <w:rPr>
                <w:rFonts w:hint="eastAsia"/>
                <w:sz w:val="18"/>
                <w:szCs w:val="18"/>
              </w:rPr>
              <w:t>(ms)</w:t>
            </w:r>
          </w:p>
        </w:tc>
      </w:tr>
      <w:tr w:rsidR="00E90025" w14:paraId="00CEC5F5" w14:textId="5D5CC987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58C66DD5" w14:textId="07922C20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413" w:type="pct"/>
            <w:vAlign w:val="center"/>
          </w:tcPr>
          <w:p w14:paraId="4F7062F0" w14:textId="259AA32A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259073DF" w14:textId="387254D5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2A5E9716" w14:textId="5A67E881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74.905</w:t>
            </w:r>
          </w:p>
        </w:tc>
        <w:tc>
          <w:tcPr>
            <w:tcW w:w="480" w:type="pct"/>
            <w:vAlign w:val="center"/>
          </w:tcPr>
          <w:p w14:paraId="6B3F16D4" w14:textId="5D4909D9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469.7804</w:t>
            </w:r>
          </w:p>
        </w:tc>
        <w:tc>
          <w:tcPr>
            <w:tcW w:w="480" w:type="pct"/>
            <w:vAlign w:val="center"/>
          </w:tcPr>
          <w:p w14:paraId="31B9EDF5" w14:textId="2FD5A465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100.8258</w:t>
            </w:r>
          </w:p>
        </w:tc>
        <w:tc>
          <w:tcPr>
            <w:tcW w:w="479" w:type="pct"/>
            <w:vAlign w:val="center"/>
          </w:tcPr>
          <w:p w14:paraId="5D132674" w14:textId="6AF9357A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268.8349</w:t>
            </w:r>
          </w:p>
        </w:tc>
        <w:tc>
          <w:tcPr>
            <w:tcW w:w="478" w:type="pct"/>
            <w:vAlign w:val="center"/>
          </w:tcPr>
          <w:p w14:paraId="44EA8F78" w14:textId="562A45E0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119.3584</w:t>
            </w:r>
          </w:p>
        </w:tc>
        <w:tc>
          <w:tcPr>
            <w:tcW w:w="480" w:type="pct"/>
            <w:vAlign w:val="center"/>
          </w:tcPr>
          <w:p w14:paraId="798C9C8E" w14:textId="472AE105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173.3055</w:t>
            </w:r>
          </w:p>
        </w:tc>
        <w:tc>
          <w:tcPr>
            <w:tcW w:w="480" w:type="pct"/>
            <w:vAlign w:val="center"/>
          </w:tcPr>
          <w:p w14:paraId="758EC2A9" w14:textId="2D987CD7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127.8443</w:t>
            </w:r>
          </w:p>
        </w:tc>
        <w:tc>
          <w:tcPr>
            <w:tcW w:w="480" w:type="pct"/>
            <w:vAlign w:val="center"/>
          </w:tcPr>
          <w:p w14:paraId="4BAC2964" w14:textId="3754C6E3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145.5379</w:t>
            </w:r>
          </w:p>
        </w:tc>
      </w:tr>
      <w:tr w:rsidR="00E90025" w14:paraId="1621AF09" w14:textId="26BCCA01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178D0586" w14:textId="0DB38AFD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413" w:type="pct"/>
            <w:vAlign w:val="center"/>
          </w:tcPr>
          <w:p w14:paraId="18199E08" w14:textId="152D34CE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29D0484D" w14:textId="024F6E4C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1456CA72" w14:textId="0AF0765F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247.6496</w:t>
            </w:r>
          </w:p>
        </w:tc>
        <w:tc>
          <w:tcPr>
            <w:tcW w:w="480" w:type="pct"/>
            <w:vAlign w:val="center"/>
          </w:tcPr>
          <w:p w14:paraId="4F23E6B2" w14:textId="19DA54E8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1630.441</w:t>
            </w:r>
          </w:p>
        </w:tc>
        <w:tc>
          <w:tcPr>
            <w:tcW w:w="480" w:type="pct"/>
            <w:vAlign w:val="center"/>
          </w:tcPr>
          <w:p w14:paraId="36727453" w14:textId="32108C30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358.4493</w:t>
            </w:r>
          </w:p>
        </w:tc>
        <w:tc>
          <w:tcPr>
            <w:tcW w:w="479" w:type="pct"/>
            <w:vAlign w:val="center"/>
          </w:tcPr>
          <w:p w14:paraId="027F99F0" w14:textId="75857969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869.1458</w:t>
            </w:r>
          </w:p>
        </w:tc>
        <w:tc>
          <w:tcPr>
            <w:tcW w:w="478" w:type="pct"/>
            <w:vAlign w:val="center"/>
          </w:tcPr>
          <w:p w14:paraId="5FE554C7" w14:textId="2EC77519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427.9338</w:t>
            </w:r>
          </w:p>
        </w:tc>
        <w:tc>
          <w:tcPr>
            <w:tcW w:w="480" w:type="pct"/>
            <w:vAlign w:val="center"/>
          </w:tcPr>
          <w:p w14:paraId="2C12484B" w14:textId="53075263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493.204</w:t>
            </w:r>
          </w:p>
        </w:tc>
        <w:tc>
          <w:tcPr>
            <w:tcW w:w="480" w:type="pct"/>
            <w:vAlign w:val="center"/>
          </w:tcPr>
          <w:p w14:paraId="7BF2367F" w14:textId="4DFA1421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456.857</w:t>
            </w:r>
          </w:p>
        </w:tc>
        <w:tc>
          <w:tcPr>
            <w:tcW w:w="480" w:type="pct"/>
            <w:vAlign w:val="center"/>
          </w:tcPr>
          <w:p w14:paraId="339E58B0" w14:textId="4A5ECB54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346.1535</w:t>
            </w:r>
          </w:p>
        </w:tc>
      </w:tr>
      <w:tr w:rsidR="00E90025" w14:paraId="25B6C6C7" w14:textId="5CBD26FC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25449A5A" w14:textId="3BE7CAB3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413" w:type="pct"/>
            <w:vAlign w:val="center"/>
          </w:tcPr>
          <w:p w14:paraId="53E23D5E" w14:textId="3C471A93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295934B6" w14:textId="0ED33F64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25F3B097" w14:textId="1AADFC9A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444.0661</w:t>
            </w:r>
          </w:p>
        </w:tc>
        <w:tc>
          <w:tcPr>
            <w:tcW w:w="480" w:type="pct"/>
            <w:vAlign w:val="center"/>
          </w:tcPr>
          <w:p w14:paraId="16E70D4F" w14:textId="308D671F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3494.76</w:t>
            </w:r>
          </w:p>
        </w:tc>
        <w:tc>
          <w:tcPr>
            <w:tcW w:w="480" w:type="pct"/>
            <w:vAlign w:val="center"/>
          </w:tcPr>
          <w:p w14:paraId="5E4803BB" w14:textId="3FDECA94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570.4532</w:t>
            </w:r>
          </w:p>
        </w:tc>
        <w:tc>
          <w:tcPr>
            <w:tcW w:w="479" w:type="pct"/>
            <w:vAlign w:val="center"/>
          </w:tcPr>
          <w:p w14:paraId="066ACBFB" w14:textId="1C8FA729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1832.121</w:t>
            </w:r>
          </w:p>
        </w:tc>
        <w:tc>
          <w:tcPr>
            <w:tcW w:w="478" w:type="pct"/>
            <w:vAlign w:val="center"/>
          </w:tcPr>
          <w:p w14:paraId="0BC40011" w14:textId="34E407F0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779.7461</w:t>
            </w:r>
          </w:p>
        </w:tc>
        <w:tc>
          <w:tcPr>
            <w:tcW w:w="480" w:type="pct"/>
            <w:vAlign w:val="center"/>
          </w:tcPr>
          <w:p w14:paraId="53141655" w14:textId="5AF07B14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1014.21</w:t>
            </w:r>
          </w:p>
        </w:tc>
        <w:tc>
          <w:tcPr>
            <w:tcW w:w="480" w:type="pct"/>
            <w:vAlign w:val="center"/>
          </w:tcPr>
          <w:p w14:paraId="79434B90" w14:textId="0DE30F88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816.1329</w:t>
            </w:r>
          </w:p>
        </w:tc>
        <w:tc>
          <w:tcPr>
            <w:tcW w:w="480" w:type="pct"/>
            <w:vAlign w:val="center"/>
          </w:tcPr>
          <w:p w14:paraId="5F8D8396" w14:textId="31AB3FB1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644.6872</w:t>
            </w:r>
          </w:p>
        </w:tc>
      </w:tr>
      <w:tr w:rsidR="00E90025" w14:paraId="65E12E75" w14:textId="52FDFCDD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6FF496AF" w14:textId="4658171C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413" w:type="pct"/>
            <w:vAlign w:val="center"/>
          </w:tcPr>
          <w:p w14:paraId="1545A1FA" w14:textId="59339C78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2B63A49A" w14:textId="2C0689D4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3F946A09" w14:textId="34077CF9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69.802</w:t>
            </w:r>
          </w:p>
        </w:tc>
        <w:tc>
          <w:tcPr>
            <w:tcW w:w="480" w:type="pct"/>
            <w:vAlign w:val="center"/>
          </w:tcPr>
          <w:p w14:paraId="5E9237F1" w14:textId="6653D93F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937.6116</w:t>
            </w:r>
          </w:p>
        </w:tc>
        <w:tc>
          <w:tcPr>
            <w:tcW w:w="480" w:type="pct"/>
            <w:vAlign w:val="center"/>
          </w:tcPr>
          <w:p w14:paraId="28AE64F0" w14:textId="610E71FF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95.9477</w:t>
            </w:r>
          </w:p>
        </w:tc>
        <w:tc>
          <w:tcPr>
            <w:tcW w:w="479" w:type="pct"/>
            <w:vAlign w:val="center"/>
          </w:tcPr>
          <w:p w14:paraId="486AB612" w14:textId="4E0C86AB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519.717</w:t>
            </w:r>
          </w:p>
        </w:tc>
        <w:tc>
          <w:tcPr>
            <w:tcW w:w="478" w:type="pct"/>
            <w:vAlign w:val="center"/>
          </w:tcPr>
          <w:p w14:paraId="45631F7B" w14:textId="2B116372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116.819</w:t>
            </w:r>
          </w:p>
        </w:tc>
        <w:tc>
          <w:tcPr>
            <w:tcW w:w="480" w:type="pct"/>
            <w:vAlign w:val="center"/>
          </w:tcPr>
          <w:p w14:paraId="3BFFA2E2" w14:textId="56AE834F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312.5201</w:t>
            </w:r>
          </w:p>
        </w:tc>
        <w:tc>
          <w:tcPr>
            <w:tcW w:w="480" w:type="pct"/>
            <w:vAlign w:val="center"/>
          </w:tcPr>
          <w:p w14:paraId="06BB98CA" w14:textId="5AD78A34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125.0901</w:t>
            </w:r>
          </w:p>
        </w:tc>
        <w:tc>
          <w:tcPr>
            <w:tcW w:w="480" w:type="pct"/>
            <w:vAlign w:val="center"/>
          </w:tcPr>
          <w:p w14:paraId="74DA8F49" w14:textId="11B72B8A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238.1925</w:t>
            </w:r>
          </w:p>
        </w:tc>
      </w:tr>
      <w:tr w:rsidR="00E90025" w14:paraId="69CDDFCD" w14:textId="7FB7DE06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0AC03DBC" w14:textId="3C7B5E18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413" w:type="pct"/>
            <w:vAlign w:val="center"/>
          </w:tcPr>
          <w:p w14:paraId="0C0D191C" w14:textId="11E24284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6D890968" w14:textId="301E73C8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1ED6E1DF" w14:textId="4F174007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205.7196</w:t>
            </w:r>
          </w:p>
        </w:tc>
        <w:tc>
          <w:tcPr>
            <w:tcW w:w="480" w:type="pct"/>
            <w:vAlign w:val="center"/>
          </w:tcPr>
          <w:p w14:paraId="0210BD4A" w14:textId="67D4CDE7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3430.916</w:t>
            </w:r>
          </w:p>
        </w:tc>
        <w:tc>
          <w:tcPr>
            <w:tcW w:w="480" w:type="pct"/>
            <w:vAlign w:val="center"/>
          </w:tcPr>
          <w:p w14:paraId="3D3ACA80" w14:textId="02382280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316.9527</w:t>
            </w:r>
          </w:p>
        </w:tc>
        <w:tc>
          <w:tcPr>
            <w:tcW w:w="479" w:type="pct"/>
            <w:vAlign w:val="center"/>
          </w:tcPr>
          <w:p w14:paraId="2C2BE2DC" w14:textId="51971F7E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1816.154</w:t>
            </w:r>
          </w:p>
        </w:tc>
        <w:tc>
          <w:tcPr>
            <w:tcW w:w="478" w:type="pct"/>
            <w:vAlign w:val="center"/>
          </w:tcPr>
          <w:p w14:paraId="137763C0" w14:textId="5520DD69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368.369</w:t>
            </w:r>
          </w:p>
        </w:tc>
        <w:tc>
          <w:tcPr>
            <w:tcW w:w="480" w:type="pct"/>
            <w:vAlign w:val="center"/>
          </w:tcPr>
          <w:p w14:paraId="1D140E34" w14:textId="7FF04DC1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1002.492</w:t>
            </w:r>
          </w:p>
        </w:tc>
        <w:tc>
          <w:tcPr>
            <w:tcW w:w="480" w:type="pct"/>
            <w:vAlign w:val="center"/>
          </w:tcPr>
          <w:p w14:paraId="663A68A8" w14:textId="19DDD6C4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439.5252</w:t>
            </w:r>
          </w:p>
        </w:tc>
        <w:tc>
          <w:tcPr>
            <w:tcW w:w="480" w:type="pct"/>
            <w:vAlign w:val="center"/>
          </w:tcPr>
          <w:p w14:paraId="4BCD8BC8" w14:textId="3B0E167D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639.1925</w:t>
            </w:r>
          </w:p>
        </w:tc>
      </w:tr>
      <w:tr w:rsidR="00E90025" w14:paraId="74FF9F51" w14:textId="27785E62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1A0FB575" w14:textId="63D59F26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413" w:type="pct"/>
            <w:vAlign w:val="center"/>
          </w:tcPr>
          <w:p w14:paraId="67B11840" w14:textId="1B4C917B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0FFC4BC9" w14:textId="6375DCA5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1021D9D0" w14:textId="03B344EE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350.7569</w:t>
            </w:r>
          </w:p>
        </w:tc>
        <w:tc>
          <w:tcPr>
            <w:tcW w:w="480" w:type="pct"/>
            <w:vAlign w:val="center"/>
          </w:tcPr>
          <w:p w14:paraId="79AA539C" w14:textId="1FAA842C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7099.745</w:t>
            </w:r>
          </w:p>
        </w:tc>
        <w:tc>
          <w:tcPr>
            <w:tcW w:w="480" w:type="pct"/>
            <w:vAlign w:val="center"/>
          </w:tcPr>
          <w:p w14:paraId="5CF40D26" w14:textId="3E1A7A57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471.0377</w:t>
            </w:r>
          </w:p>
        </w:tc>
        <w:tc>
          <w:tcPr>
            <w:tcW w:w="479" w:type="pct"/>
            <w:vAlign w:val="center"/>
          </w:tcPr>
          <w:p w14:paraId="79BBEE2A" w14:textId="2DA008A7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3716.079</w:t>
            </w:r>
          </w:p>
        </w:tc>
        <w:tc>
          <w:tcPr>
            <w:tcW w:w="478" w:type="pct"/>
            <w:vAlign w:val="center"/>
          </w:tcPr>
          <w:p w14:paraId="19A94E50" w14:textId="68DAEC8B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682.2875</w:t>
            </w:r>
          </w:p>
        </w:tc>
        <w:tc>
          <w:tcPr>
            <w:tcW w:w="480" w:type="pct"/>
            <w:vAlign w:val="center"/>
          </w:tcPr>
          <w:p w14:paraId="10DFD120" w14:textId="40E3E012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2000.979</w:t>
            </w:r>
          </w:p>
        </w:tc>
        <w:tc>
          <w:tcPr>
            <w:tcW w:w="480" w:type="pct"/>
            <w:vAlign w:val="center"/>
          </w:tcPr>
          <w:p w14:paraId="0F2E0EEF" w14:textId="6E84E9ED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751.6404</w:t>
            </w:r>
          </w:p>
        </w:tc>
        <w:tc>
          <w:tcPr>
            <w:tcW w:w="480" w:type="pct"/>
            <w:vAlign w:val="center"/>
          </w:tcPr>
          <w:p w14:paraId="4FC9B090" w14:textId="26818C95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1220.199</w:t>
            </w:r>
          </w:p>
        </w:tc>
      </w:tr>
      <w:tr w:rsidR="00E90025" w14:paraId="2ACC875E" w14:textId="078771C9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0D8FE4FC" w14:textId="15476C3E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413" w:type="pct"/>
            <w:vAlign w:val="center"/>
          </w:tcPr>
          <w:p w14:paraId="64504314" w14:textId="3B9E924A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762A448F" w14:textId="4D5EED62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0EE032C7" w14:textId="28C99BBD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56.5269</w:t>
            </w:r>
          </w:p>
        </w:tc>
        <w:tc>
          <w:tcPr>
            <w:tcW w:w="480" w:type="pct"/>
            <w:vAlign w:val="center"/>
          </w:tcPr>
          <w:p w14:paraId="0E1AEB68" w14:textId="0B5EBA9E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1924.942</w:t>
            </w:r>
          </w:p>
        </w:tc>
        <w:tc>
          <w:tcPr>
            <w:tcW w:w="480" w:type="pct"/>
            <w:vAlign w:val="center"/>
          </w:tcPr>
          <w:p w14:paraId="4E950A2D" w14:textId="1FCB4B52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53.8414</w:t>
            </w:r>
          </w:p>
        </w:tc>
        <w:tc>
          <w:tcPr>
            <w:tcW w:w="479" w:type="pct"/>
            <w:vAlign w:val="center"/>
          </w:tcPr>
          <w:p w14:paraId="32B1E72F" w14:textId="6F78CD60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1037.058</w:t>
            </w:r>
          </w:p>
        </w:tc>
        <w:tc>
          <w:tcPr>
            <w:tcW w:w="478" w:type="pct"/>
            <w:vAlign w:val="center"/>
          </w:tcPr>
          <w:p w14:paraId="46B42D4D" w14:textId="31B183D0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46.3686</w:t>
            </w:r>
          </w:p>
        </w:tc>
        <w:tc>
          <w:tcPr>
            <w:tcW w:w="480" w:type="pct"/>
            <w:vAlign w:val="center"/>
          </w:tcPr>
          <w:p w14:paraId="778FB91F" w14:textId="0117EF3B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615.3941</w:t>
            </w:r>
          </w:p>
        </w:tc>
        <w:tc>
          <w:tcPr>
            <w:tcW w:w="480" w:type="pct"/>
            <w:vAlign w:val="center"/>
          </w:tcPr>
          <w:p w14:paraId="093AAB5B" w14:textId="7C0F294C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32.2481</w:t>
            </w:r>
          </w:p>
        </w:tc>
        <w:tc>
          <w:tcPr>
            <w:tcW w:w="480" w:type="pct"/>
            <w:vAlign w:val="center"/>
          </w:tcPr>
          <w:p w14:paraId="7224EDF4" w14:textId="52FAFB6E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425.1787</w:t>
            </w:r>
          </w:p>
        </w:tc>
      </w:tr>
      <w:tr w:rsidR="00E90025" w14:paraId="730DDC57" w14:textId="0DC9A3DA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0371FBAA" w14:textId="70104E87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413" w:type="pct"/>
            <w:vAlign w:val="center"/>
          </w:tcPr>
          <w:p w14:paraId="46D06C6B" w14:textId="4DC5B3E6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44DC1F89" w14:textId="34935C97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4C1215CE" w14:textId="14405E40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145.3236</w:t>
            </w:r>
          </w:p>
        </w:tc>
        <w:tc>
          <w:tcPr>
            <w:tcW w:w="480" w:type="pct"/>
            <w:vAlign w:val="center"/>
          </w:tcPr>
          <w:p w14:paraId="70F9C4F2" w14:textId="03AA26C5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7187.405</w:t>
            </w:r>
          </w:p>
        </w:tc>
        <w:tc>
          <w:tcPr>
            <w:tcW w:w="480" w:type="pct"/>
            <w:vAlign w:val="center"/>
          </w:tcPr>
          <w:p w14:paraId="4BB29C5E" w14:textId="2E9581C2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187.0541</w:t>
            </w:r>
          </w:p>
        </w:tc>
        <w:tc>
          <w:tcPr>
            <w:tcW w:w="479" w:type="pct"/>
            <w:vAlign w:val="center"/>
          </w:tcPr>
          <w:p w14:paraId="642A6DCA" w14:textId="086BCC7F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3769.479</w:t>
            </w:r>
          </w:p>
        </w:tc>
        <w:tc>
          <w:tcPr>
            <w:tcW w:w="478" w:type="pct"/>
            <w:vAlign w:val="center"/>
          </w:tcPr>
          <w:p w14:paraId="1E259492" w14:textId="021A8AF3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156.2703</w:t>
            </w:r>
          </w:p>
        </w:tc>
        <w:tc>
          <w:tcPr>
            <w:tcW w:w="480" w:type="pct"/>
            <w:vAlign w:val="center"/>
          </w:tcPr>
          <w:p w14:paraId="0DFD80D0" w14:textId="0E415200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2040.354</w:t>
            </w:r>
          </w:p>
        </w:tc>
        <w:tc>
          <w:tcPr>
            <w:tcW w:w="480" w:type="pct"/>
            <w:vAlign w:val="center"/>
          </w:tcPr>
          <w:p w14:paraId="22C17763" w14:textId="6CB040B8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121.4808</w:t>
            </w:r>
          </w:p>
        </w:tc>
        <w:tc>
          <w:tcPr>
            <w:tcW w:w="480" w:type="pct"/>
            <w:vAlign w:val="center"/>
          </w:tcPr>
          <w:p w14:paraId="0B9F9F91" w14:textId="018C99DC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1264.73</w:t>
            </w:r>
          </w:p>
        </w:tc>
      </w:tr>
      <w:tr w:rsidR="00E90025" w14:paraId="32BFBE6C" w14:textId="05B92817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75CAEB77" w14:textId="3CA1803D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413" w:type="pct"/>
            <w:vAlign w:val="center"/>
          </w:tcPr>
          <w:p w14:paraId="04B829CC" w14:textId="1453E520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28282A70" w14:textId="7189AF0D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3623127C" w14:textId="4FB19B4B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235.4381</w:t>
            </w:r>
          </w:p>
        </w:tc>
        <w:tc>
          <w:tcPr>
            <w:tcW w:w="480" w:type="pct"/>
            <w:vAlign w:val="center"/>
          </w:tcPr>
          <w:p w14:paraId="1ED2EB9F" w14:textId="179AB5FF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13461.66</w:t>
            </w:r>
          </w:p>
        </w:tc>
        <w:tc>
          <w:tcPr>
            <w:tcW w:w="480" w:type="pct"/>
            <w:vAlign w:val="center"/>
          </w:tcPr>
          <w:p w14:paraId="27F0CE6D" w14:textId="64909EE1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306.6924</w:t>
            </w:r>
          </w:p>
        </w:tc>
        <w:tc>
          <w:tcPr>
            <w:tcW w:w="479" w:type="pct"/>
            <w:vAlign w:val="center"/>
          </w:tcPr>
          <w:p w14:paraId="2DA61769" w14:textId="2A90D7EA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7045.46</w:t>
            </w:r>
          </w:p>
        </w:tc>
        <w:tc>
          <w:tcPr>
            <w:tcW w:w="478" w:type="pct"/>
            <w:vAlign w:val="center"/>
          </w:tcPr>
          <w:p w14:paraId="5C2BE6DD" w14:textId="4F512B39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362.7753</w:t>
            </w:r>
          </w:p>
        </w:tc>
        <w:tc>
          <w:tcPr>
            <w:tcW w:w="480" w:type="pct"/>
            <w:vAlign w:val="center"/>
          </w:tcPr>
          <w:p w14:paraId="221A635D" w14:textId="7AF379E1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3760.704</w:t>
            </w:r>
          </w:p>
        </w:tc>
        <w:tc>
          <w:tcPr>
            <w:tcW w:w="480" w:type="pct"/>
            <w:vAlign w:val="center"/>
          </w:tcPr>
          <w:p w14:paraId="1B44A020" w14:textId="40AFB347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245.6506</w:t>
            </w:r>
          </w:p>
        </w:tc>
        <w:tc>
          <w:tcPr>
            <w:tcW w:w="480" w:type="pct"/>
            <w:vAlign w:val="center"/>
          </w:tcPr>
          <w:p w14:paraId="2B43A67D" w14:textId="09F739CF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2252.074</w:t>
            </w:r>
          </w:p>
        </w:tc>
      </w:tr>
      <w:tr w:rsidR="00E90025" w14:paraId="6841D99F" w14:textId="5D56E2B9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00F90410" w14:textId="1AC16CEB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413" w:type="pct"/>
            <w:vAlign w:val="center"/>
          </w:tcPr>
          <w:p w14:paraId="6C1D9095" w14:textId="4A0D68ED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45409BDE" w14:textId="7F7F38D1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74846557" w14:textId="5D61288F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51.058</w:t>
            </w:r>
          </w:p>
        </w:tc>
        <w:tc>
          <w:tcPr>
            <w:tcW w:w="480" w:type="pct"/>
            <w:vAlign w:val="center"/>
          </w:tcPr>
          <w:p w14:paraId="24111D3D" w14:textId="590BAAAF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2843.794</w:t>
            </w:r>
          </w:p>
        </w:tc>
        <w:tc>
          <w:tcPr>
            <w:tcW w:w="480" w:type="pct"/>
            <w:vAlign w:val="center"/>
          </w:tcPr>
          <w:p w14:paraId="5AA85CB4" w14:textId="064EDAAF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46.5584</w:t>
            </w:r>
          </w:p>
        </w:tc>
        <w:tc>
          <w:tcPr>
            <w:tcW w:w="479" w:type="pct"/>
            <w:vAlign w:val="center"/>
          </w:tcPr>
          <w:p w14:paraId="51A88A22" w14:textId="11B7F331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1545.497</w:t>
            </w:r>
          </w:p>
        </w:tc>
        <w:tc>
          <w:tcPr>
            <w:tcW w:w="478" w:type="pct"/>
            <w:vAlign w:val="center"/>
          </w:tcPr>
          <w:p w14:paraId="07F9430E" w14:textId="77F40438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41.1892</w:t>
            </w:r>
          </w:p>
        </w:tc>
        <w:tc>
          <w:tcPr>
            <w:tcW w:w="480" w:type="pct"/>
            <w:vAlign w:val="center"/>
          </w:tcPr>
          <w:p w14:paraId="0C08F15D" w14:textId="699794B3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876.2134</w:t>
            </w:r>
          </w:p>
        </w:tc>
        <w:tc>
          <w:tcPr>
            <w:tcW w:w="480" w:type="pct"/>
            <w:vAlign w:val="center"/>
          </w:tcPr>
          <w:p w14:paraId="008E2584" w14:textId="2F7D7BF1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31.5935</w:t>
            </w:r>
          </w:p>
        </w:tc>
        <w:tc>
          <w:tcPr>
            <w:tcW w:w="480" w:type="pct"/>
            <w:vAlign w:val="center"/>
          </w:tcPr>
          <w:p w14:paraId="6944C0D3" w14:textId="6C71661B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595.5269</w:t>
            </w:r>
          </w:p>
        </w:tc>
      </w:tr>
      <w:tr w:rsidR="00E90025" w14:paraId="410DF56B" w14:textId="0DA654E5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41468A18" w14:textId="097C3529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413" w:type="pct"/>
            <w:vAlign w:val="center"/>
          </w:tcPr>
          <w:p w14:paraId="4A2C9E26" w14:textId="4EB39945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2CBBF312" w14:textId="5B0BC2E8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64AF7DA3" w14:textId="735AAEA3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118.3575</w:t>
            </w:r>
          </w:p>
        </w:tc>
        <w:tc>
          <w:tcPr>
            <w:tcW w:w="480" w:type="pct"/>
            <w:vAlign w:val="center"/>
          </w:tcPr>
          <w:p w14:paraId="49C55D22" w14:textId="25742B05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9759.206</w:t>
            </w:r>
          </w:p>
        </w:tc>
        <w:tc>
          <w:tcPr>
            <w:tcW w:w="480" w:type="pct"/>
            <w:vAlign w:val="center"/>
          </w:tcPr>
          <w:p w14:paraId="4168B628" w14:textId="10672575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162.0818</w:t>
            </w:r>
          </w:p>
        </w:tc>
        <w:tc>
          <w:tcPr>
            <w:tcW w:w="479" w:type="pct"/>
            <w:vAlign w:val="center"/>
          </w:tcPr>
          <w:p w14:paraId="1C22E8D2" w14:textId="58F967B4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5153.606</w:t>
            </w:r>
          </w:p>
        </w:tc>
        <w:tc>
          <w:tcPr>
            <w:tcW w:w="478" w:type="pct"/>
            <w:vAlign w:val="center"/>
          </w:tcPr>
          <w:p w14:paraId="6920F458" w14:textId="6752D95E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165.9907</w:t>
            </w:r>
          </w:p>
        </w:tc>
        <w:tc>
          <w:tcPr>
            <w:tcW w:w="480" w:type="pct"/>
            <w:vAlign w:val="center"/>
          </w:tcPr>
          <w:p w14:paraId="41A68602" w14:textId="77308518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2783.089</w:t>
            </w:r>
          </w:p>
        </w:tc>
        <w:tc>
          <w:tcPr>
            <w:tcW w:w="480" w:type="pct"/>
            <w:vAlign w:val="center"/>
          </w:tcPr>
          <w:p w14:paraId="304ACFAD" w14:textId="7C089B86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117.2455</w:t>
            </w:r>
          </w:p>
        </w:tc>
        <w:tc>
          <w:tcPr>
            <w:tcW w:w="480" w:type="pct"/>
            <w:vAlign w:val="center"/>
          </w:tcPr>
          <w:p w14:paraId="41137A6E" w14:textId="55671015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1681.576</w:t>
            </w:r>
          </w:p>
        </w:tc>
      </w:tr>
      <w:tr w:rsidR="00E90025" w14:paraId="51A85819" w14:textId="234CB25E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4F8CCDFB" w14:textId="7D102BCD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413" w:type="pct"/>
            <w:vAlign w:val="center"/>
          </w:tcPr>
          <w:p w14:paraId="67C6F44B" w14:textId="6D412C20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5696C07B" w14:textId="7846AC67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6243E317" w14:textId="580E4559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184.6715</w:t>
            </w:r>
          </w:p>
        </w:tc>
        <w:tc>
          <w:tcPr>
            <w:tcW w:w="480" w:type="pct"/>
            <w:vAlign w:val="center"/>
          </w:tcPr>
          <w:p w14:paraId="1EDC3BB5" w14:textId="349358C6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16722.01</w:t>
            </w:r>
          </w:p>
        </w:tc>
        <w:tc>
          <w:tcPr>
            <w:tcW w:w="480" w:type="pct"/>
            <w:vAlign w:val="center"/>
          </w:tcPr>
          <w:p w14:paraId="7063035A" w14:textId="1667B1E6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247.3875</w:t>
            </w:r>
          </w:p>
        </w:tc>
        <w:tc>
          <w:tcPr>
            <w:tcW w:w="479" w:type="pct"/>
            <w:vAlign w:val="center"/>
          </w:tcPr>
          <w:p w14:paraId="7DFA2FDA" w14:textId="730C5A7A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8766.437</w:t>
            </w:r>
          </w:p>
        </w:tc>
        <w:tc>
          <w:tcPr>
            <w:tcW w:w="478" w:type="pct"/>
            <w:vAlign w:val="center"/>
          </w:tcPr>
          <w:p w14:paraId="21847747" w14:textId="7069E341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330.7657</w:t>
            </w:r>
          </w:p>
        </w:tc>
        <w:tc>
          <w:tcPr>
            <w:tcW w:w="480" w:type="pct"/>
            <w:vAlign w:val="center"/>
          </w:tcPr>
          <w:p w14:paraId="56D08C27" w14:textId="1B6EE368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4705.953</w:t>
            </w:r>
          </w:p>
        </w:tc>
        <w:tc>
          <w:tcPr>
            <w:tcW w:w="480" w:type="pct"/>
            <w:vAlign w:val="center"/>
          </w:tcPr>
          <w:p w14:paraId="71E0A1B4" w14:textId="71434EC0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228.5191</w:t>
            </w:r>
          </w:p>
        </w:tc>
        <w:tc>
          <w:tcPr>
            <w:tcW w:w="480" w:type="pct"/>
            <w:vAlign w:val="center"/>
          </w:tcPr>
          <w:p w14:paraId="506382E9" w14:textId="6DE0D802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2786.923</w:t>
            </w:r>
          </w:p>
        </w:tc>
      </w:tr>
      <w:tr w:rsidR="00E90025" w14:paraId="5ABB345F" w14:textId="14A1F86B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42488B87" w14:textId="706D435E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16000</w:t>
            </w:r>
          </w:p>
        </w:tc>
        <w:tc>
          <w:tcPr>
            <w:tcW w:w="413" w:type="pct"/>
            <w:vAlign w:val="center"/>
          </w:tcPr>
          <w:p w14:paraId="741D88B7" w14:textId="4A50D118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2C12CA0B" w14:textId="1972724B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0011F0FC" w14:textId="7EAAFD57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46.2533</w:t>
            </w:r>
          </w:p>
        </w:tc>
        <w:tc>
          <w:tcPr>
            <w:tcW w:w="480" w:type="pct"/>
            <w:vAlign w:val="center"/>
          </w:tcPr>
          <w:p w14:paraId="3D38567D" w14:textId="7F595360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3855.218</w:t>
            </w:r>
          </w:p>
        </w:tc>
        <w:tc>
          <w:tcPr>
            <w:tcW w:w="480" w:type="pct"/>
            <w:vAlign w:val="center"/>
          </w:tcPr>
          <w:p w14:paraId="67DDE1AF" w14:textId="31222BA3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44.3204</w:t>
            </w:r>
          </w:p>
        </w:tc>
        <w:tc>
          <w:tcPr>
            <w:tcW w:w="479" w:type="pct"/>
            <w:vAlign w:val="center"/>
          </w:tcPr>
          <w:p w14:paraId="731A2200" w14:textId="3BF7DE5A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2079.361</w:t>
            </w:r>
          </w:p>
        </w:tc>
        <w:tc>
          <w:tcPr>
            <w:tcW w:w="478" w:type="pct"/>
            <w:vAlign w:val="center"/>
          </w:tcPr>
          <w:p w14:paraId="4627E0AC" w14:textId="29403B56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45.0945</w:t>
            </w:r>
          </w:p>
        </w:tc>
        <w:tc>
          <w:tcPr>
            <w:tcW w:w="480" w:type="pct"/>
            <w:vAlign w:val="center"/>
          </w:tcPr>
          <w:p w14:paraId="4CD94ED6" w14:textId="0816BFA9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1184.056</w:t>
            </w:r>
          </w:p>
        </w:tc>
        <w:tc>
          <w:tcPr>
            <w:tcW w:w="480" w:type="pct"/>
            <w:vAlign w:val="center"/>
          </w:tcPr>
          <w:p w14:paraId="02E3081F" w14:textId="3E310B52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31.0008</w:t>
            </w:r>
          </w:p>
        </w:tc>
        <w:tc>
          <w:tcPr>
            <w:tcW w:w="480" w:type="pct"/>
            <w:vAlign w:val="center"/>
          </w:tcPr>
          <w:p w14:paraId="24C3D732" w14:textId="65CBB185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765.9926</w:t>
            </w:r>
          </w:p>
        </w:tc>
      </w:tr>
      <w:tr w:rsidR="00E90025" w14:paraId="2B07D406" w14:textId="08236718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5AD519AC" w14:textId="2ABE5C92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16000</w:t>
            </w:r>
          </w:p>
        </w:tc>
        <w:tc>
          <w:tcPr>
            <w:tcW w:w="413" w:type="pct"/>
            <w:vAlign w:val="center"/>
          </w:tcPr>
          <w:p w14:paraId="3C46C150" w14:textId="5697624A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0172EE23" w14:textId="08A28FD2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555E0DD8" w14:textId="46767022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98.5463</w:t>
            </w:r>
          </w:p>
        </w:tc>
        <w:tc>
          <w:tcPr>
            <w:tcW w:w="480" w:type="pct"/>
            <w:vAlign w:val="center"/>
          </w:tcPr>
          <w:p w14:paraId="77FCCBB5" w14:textId="60773A83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13369.94</w:t>
            </w:r>
          </w:p>
        </w:tc>
        <w:tc>
          <w:tcPr>
            <w:tcW w:w="480" w:type="pct"/>
            <w:vAlign w:val="center"/>
          </w:tcPr>
          <w:p w14:paraId="3126608D" w14:textId="623ADE51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160.0844</w:t>
            </w:r>
          </w:p>
        </w:tc>
        <w:tc>
          <w:tcPr>
            <w:tcW w:w="479" w:type="pct"/>
            <w:vAlign w:val="center"/>
          </w:tcPr>
          <w:p w14:paraId="63BA592B" w14:textId="2F19E90E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7028.527</w:t>
            </w:r>
          </w:p>
        </w:tc>
        <w:tc>
          <w:tcPr>
            <w:tcW w:w="478" w:type="pct"/>
            <w:vAlign w:val="center"/>
          </w:tcPr>
          <w:p w14:paraId="2852BEAB" w14:textId="20311C80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167.0276</w:t>
            </w:r>
          </w:p>
        </w:tc>
        <w:tc>
          <w:tcPr>
            <w:tcW w:w="480" w:type="pct"/>
            <w:vAlign w:val="center"/>
          </w:tcPr>
          <w:p w14:paraId="1EAA0A5C" w14:textId="6BC376AE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3766.711</w:t>
            </w:r>
          </w:p>
        </w:tc>
        <w:tc>
          <w:tcPr>
            <w:tcW w:w="480" w:type="pct"/>
            <w:vAlign w:val="center"/>
          </w:tcPr>
          <w:p w14:paraId="09696301" w14:textId="7A8C0E18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116.6015</w:t>
            </w:r>
          </w:p>
        </w:tc>
        <w:tc>
          <w:tcPr>
            <w:tcW w:w="480" w:type="pct"/>
            <w:vAlign w:val="center"/>
          </w:tcPr>
          <w:p w14:paraId="5136B399" w14:textId="526631A1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2257.393</w:t>
            </w:r>
          </w:p>
        </w:tc>
      </w:tr>
      <w:tr w:rsidR="00E90025" w14:paraId="58507197" w14:textId="3A94D10B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665DC447" w14:textId="63F20469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16000</w:t>
            </w:r>
          </w:p>
        </w:tc>
        <w:tc>
          <w:tcPr>
            <w:tcW w:w="413" w:type="pct"/>
            <w:vAlign w:val="center"/>
          </w:tcPr>
          <w:p w14:paraId="363FD509" w14:textId="5F742415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49DC9861" w14:textId="05992DB2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5D01B5F2" w14:textId="6F60E15B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149.728</w:t>
            </w:r>
          </w:p>
        </w:tc>
        <w:tc>
          <w:tcPr>
            <w:tcW w:w="480" w:type="pct"/>
            <w:vAlign w:val="center"/>
          </w:tcPr>
          <w:p w14:paraId="3826C0DB" w14:textId="53E7CC1F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22927.17</w:t>
            </w:r>
          </w:p>
        </w:tc>
        <w:tc>
          <w:tcPr>
            <w:tcW w:w="480" w:type="pct"/>
            <w:vAlign w:val="center"/>
          </w:tcPr>
          <w:p w14:paraId="2ECEA079" w14:textId="64553127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204.2175</w:t>
            </w:r>
          </w:p>
        </w:tc>
        <w:tc>
          <w:tcPr>
            <w:tcW w:w="479" w:type="pct"/>
            <w:vAlign w:val="center"/>
          </w:tcPr>
          <w:p w14:paraId="172AB653" w14:textId="100E8712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12008.81</w:t>
            </w:r>
          </w:p>
        </w:tc>
        <w:tc>
          <w:tcPr>
            <w:tcW w:w="478" w:type="pct"/>
            <w:vAlign w:val="center"/>
          </w:tcPr>
          <w:p w14:paraId="47EF16A0" w14:textId="171F0E34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279.815</w:t>
            </w:r>
          </w:p>
        </w:tc>
        <w:tc>
          <w:tcPr>
            <w:tcW w:w="480" w:type="pct"/>
            <w:vAlign w:val="center"/>
          </w:tcPr>
          <w:p w14:paraId="790B21D4" w14:textId="44ACEB92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6425.236</w:t>
            </w:r>
          </w:p>
        </w:tc>
        <w:tc>
          <w:tcPr>
            <w:tcW w:w="480" w:type="pct"/>
            <w:vAlign w:val="center"/>
          </w:tcPr>
          <w:p w14:paraId="3A43DBB5" w14:textId="6A05AF98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218.3204</w:t>
            </w:r>
          </w:p>
        </w:tc>
        <w:tc>
          <w:tcPr>
            <w:tcW w:w="480" w:type="pct"/>
            <w:vAlign w:val="center"/>
          </w:tcPr>
          <w:p w14:paraId="7A247260" w14:textId="358AC00F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3779.329</w:t>
            </w:r>
          </w:p>
        </w:tc>
      </w:tr>
      <w:tr w:rsidR="00E90025" w14:paraId="12E5EA7C" w14:textId="6344D5D8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21228899" w14:textId="56A012E6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413" w:type="pct"/>
            <w:vAlign w:val="center"/>
          </w:tcPr>
          <w:p w14:paraId="44DF07C9" w14:textId="607AC700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3B3A7852" w14:textId="613133D3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199DCB6B" w14:textId="3D43DD32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42.1469</w:t>
            </w:r>
          </w:p>
        </w:tc>
        <w:tc>
          <w:tcPr>
            <w:tcW w:w="480" w:type="pct"/>
            <w:vAlign w:val="center"/>
          </w:tcPr>
          <w:p w14:paraId="35758BE4" w14:textId="3FB02851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4905.353</w:t>
            </w:r>
          </w:p>
        </w:tc>
        <w:tc>
          <w:tcPr>
            <w:tcW w:w="480" w:type="pct"/>
            <w:vAlign w:val="center"/>
          </w:tcPr>
          <w:p w14:paraId="4D26B482" w14:textId="75A9FAFC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50.0538</w:t>
            </w:r>
          </w:p>
        </w:tc>
        <w:tc>
          <w:tcPr>
            <w:tcW w:w="479" w:type="pct"/>
            <w:vAlign w:val="center"/>
          </w:tcPr>
          <w:p w14:paraId="34452DCC" w14:textId="18606DDF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2632.802</w:t>
            </w:r>
          </w:p>
        </w:tc>
        <w:tc>
          <w:tcPr>
            <w:tcW w:w="478" w:type="pct"/>
            <w:vAlign w:val="center"/>
          </w:tcPr>
          <w:p w14:paraId="60E7CD72" w14:textId="1D70A11B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45.202</w:t>
            </w:r>
          </w:p>
        </w:tc>
        <w:tc>
          <w:tcPr>
            <w:tcW w:w="480" w:type="pct"/>
            <w:vAlign w:val="center"/>
          </w:tcPr>
          <w:p w14:paraId="01545D37" w14:textId="38D60B58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1504.475</w:t>
            </w:r>
          </w:p>
        </w:tc>
        <w:tc>
          <w:tcPr>
            <w:tcW w:w="480" w:type="pct"/>
            <w:vAlign w:val="center"/>
          </w:tcPr>
          <w:p w14:paraId="37C16FAC" w14:textId="772E443D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30.8833</w:t>
            </w:r>
          </w:p>
        </w:tc>
        <w:tc>
          <w:tcPr>
            <w:tcW w:w="480" w:type="pct"/>
            <w:vAlign w:val="center"/>
          </w:tcPr>
          <w:p w14:paraId="62CC9ACE" w14:textId="26F6DFBC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960.732</w:t>
            </w:r>
          </w:p>
        </w:tc>
      </w:tr>
      <w:tr w:rsidR="00E90025" w14:paraId="36EB1E74" w14:textId="77777777" w:rsidTr="00DE44C5">
        <w:trPr>
          <w:trHeight w:val="20"/>
          <w:jc w:val="center"/>
        </w:trPr>
        <w:tc>
          <w:tcPr>
            <w:tcW w:w="409" w:type="pct"/>
            <w:vAlign w:val="center"/>
          </w:tcPr>
          <w:p w14:paraId="4FC113D0" w14:textId="471CCBB2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413" w:type="pct"/>
            <w:vAlign w:val="center"/>
          </w:tcPr>
          <w:p w14:paraId="3D21E3C9" w14:textId="36BF3B77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582C6BF6" w14:textId="578DB890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4B15E168" w14:textId="0C0F8AC4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84.4203</w:t>
            </w:r>
          </w:p>
        </w:tc>
        <w:tc>
          <w:tcPr>
            <w:tcW w:w="480" w:type="pct"/>
            <w:vAlign w:val="center"/>
          </w:tcPr>
          <w:p w14:paraId="68D38A49" w14:textId="64077E38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14839.27</w:t>
            </w:r>
          </w:p>
        </w:tc>
        <w:tc>
          <w:tcPr>
            <w:tcW w:w="480" w:type="pct"/>
            <w:vAlign w:val="center"/>
          </w:tcPr>
          <w:p w14:paraId="3B36A352" w14:textId="6C0F5302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149.0687</w:t>
            </w:r>
          </w:p>
        </w:tc>
        <w:tc>
          <w:tcPr>
            <w:tcW w:w="479" w:type="pct"/>
            <w:vAlign w:val="center"/>
          </w:tcPr>
          <w:p w14:paraId="3A244A4B" w14:textId="4663BD8E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7811.617</w:t>
            </w:r>
          </w:p>
        </w:tc>
        <w:tc>
          <w:tcPr>
            <w:tcW w:w="478" w:type="pct"/>
            <w:vAlign w:val="center"/>
          </w:tcPr>
          <w:p w14:paraId="1D43005B" w14:textId="04E155D7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168.7252</w:t>
            </w:r>
          </w:p>
        </w:tc>
        <w:tc>
          <w:tcPr>
            <w:tcW w:w="480" w:type="pct"/>
            <w:vAlign w:val="center"/>
          </w:tcPr>
          <w:p w14:paraId="2E71661F" w14:textId="067DF781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4225.509</w:t>
            </w:r>
          </w:p>
        </w:tc>
        <w:tc>
          <w:tcPr>
            <w:tcW w:w="480" w:type="pct"/>
            <w:vAlign w:val="center"/>
          </w:tcPr>
          <w:p w14:paraId="4F677C8A" w14:textId="44FCD930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120.3167</w:t>
            </w:r>
          </w:p>
        </w:tc>
        <w:tc>
          <w:tcPr>
            <w:tcW w:w="480" w:type="pct"/>
            <w:vAlign w:val="center"/>
          </w:tcPr>
          <w:p w14:paraId="5021ACB3" w14:textId="67F1F26E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2517.961</w:t>
            </w:r>
          </w:p>
        </w:tc>
      </w:tr>
      <w:tr w:rsidR="00E90025" w14:paraId="4E696E1B" w14:textId="77777777" w:rsidTr="00DE44C5">
        <w:trPr>
          <w:trHeight w:val="20"/>
          <w:jc w:val="center"/>
        </w:trPr>
        <w:tc>
          <w:tcPr>
            <w:tcW w:w="409" w:type="pct"/>
            <w:vAlign w:val="center"/>
          </w:tcPr>
          <w:p w14:paraId="5D02BD96" w14:textId="615908DD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413" w:type="pct"/>
            <w:vAlign w:val="center"/>
          </w:tcPr>
          <w:p w14:paraId="4D300A72" w14:textId="2FB5EED0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470D8F4E" w14:textId="72EE4D44" w:rsidR="00E90025" w:rsidRPr="009659B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27857E34" w14:textId="1F6A464C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125.3636</w:t>
            </w:r>
          </w:p>
        </w:tc>
        <w:tc>
          <w:tcPr>
            <w:tcW w:w="480" w:type="pct"/>
            <w:vAlign w:val="center"/>
          </w:tcPr>
          <w:p w14:paraId="7060214B" w14:textId="0E821F89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24733.72</w:t>
            </w:r>
          </w:p>
        </w:tc>
        <w:tc>
          <w:tcPr>
            <w:tcW w:w="480" w:type="pct"/>
            <w:vAlign w:val="center"/>
          </w:tcPr>
          <w:p w14:paraId="6E3F7FA5" w14:textId="7C1274FF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172.7038</w:t>
            </w:r>
          </w:p>
        </w:tc>
        <w:tc>
          <w:tcPr>
            <w:tcW w:w="479" w:type="pct"/>
            <w:vAlign w:val="center"/>
          </w:tcPr>
          <w:p w14:paraId="1510D4C1" w14:textId="7B6BDD9A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12995.5</w:t>
            </w:r>
          </w:p>
        </w:tc>
        <w:tc>
          <w:tcPr>
            <w:tcW w:w="478" w:type="pct"/>
            <w:vAlign w:val="center"/>
          </w:tcPr>
          <w:p w14:paraId="41BEB4AC" w14:textId="53A6C217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238.2652</w:t>
            </w:r>
          </w:p>
        </w:tc>
        <w:tc>
          <w:tcPr>
            <w:tcW w:w="480" w:type="pct"/>
            <w:vAlign w:val="center"/>
          </w:tcPr>
          <w:p w14:paraId="4C260C0A" w14:textId="298CBCBF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6975.508</w:t>
            </w:r>
          </w:p>
        </w:tc>
        <w:tc>
          <w:tcPr>
            <w:tcW w:w="480" w:type="pct"/>
            <w:vAlign w:val="center"/>
          </w:tcPr>
          <w:p w14:paraId="6AA8C880" w14:textId="3324D82F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308.9449</w:t>
            </w:r>
          </w:p>
        </w:tc>
        <w:tc>
          <w:tcPr>
            <w:tcW w:w="480" w:type="pct"/>
            <w:vAlign w:val="center"/>
          </w:tcPr>
          <w:p w14:paraId="6820D3C7" w14:textId="47EE5C92" w:rsidR="00E90025" w:rsidRPr="00E90025" w:rsidRDefault="00E90025" w:rsidP="00E90025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90025">
              <w:rPr>
                <w:rFonts w:eastAsia="等线"/>
                <w:color w:val="000000"/>
                <w:sz w:val="18"/>
                <w:szCs w:val="18"/>
              </w:rPr>
              <w:t>4125.953</w:t>
            </w:r>
          </w:p>
        </w:tc>
      </w:tr>
    </w:tbl>
    <w:p w14:paraId="29609535" w14:textId="31F1B134" w:rsidR="008B30A7" w:rsidRDefault="00FE0326" w:rsidP="00FE0326">
      <w:pPr>
        <w:pStyle w:val="a3"/>
        <w:ind w:firstLine="480"/>
      </w:pPr>
      <w:r>
        <w:rPr>
          <w:rFonts w:hint="eastAsia"/>
        </w:rPr>
        <w:t>对该数据进行可视化分析如下图：</w:t>
      </w:r>
    </w:p>
    <w:p w14:paraId="64231BE3" w14:textId="08AFEEB7" w:rsidR="00FE0326" w:rsidRPr="00FE0326" w:rsidRDefault="00AC0AD0">
      <w:pPr>
        <w:pStyle w:val="a3"/>
        <w:ind w:firstLineChars="0" w:firstLine="0"/>
      </w:pPr>
      <w:r>
        <w:rPr>
          <w:noProof/>
        </w:rPr>
        <w:lastRenderedPageBreak/>
        <w:drawing>
          <wp:inline distT="0" distB="0" distL="0" distR="0" wp14:anchorId="606594FB" wp14:editId="585927EB">
            <wp:extent cx="5759196" cy="4799330"/>
            <wp:effectExtent l="0" t="0" r="0" b="1270"/>
            <wp:docPr id="588669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69877" name="图片 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196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8A7A" w14:textId="77777777" w:rsidR="009659B5" w:rsidRDefault="009659B5" w:rsidP="009659B5">
      <w:pPr>
        <w:pStyle w:val="a3"/>
        <w:ind w:firstLine="480"/>
      </w:pPr>
      <w:r>
        <w:t>根据以上数据分析我们可以得出以下结论：</w:t>
      </w:r>
    </w:p>
    <w:p w14:paraId="76BF67EF" w14:textId="6B23B257" w:rsidR="009659B5" w:rsidRDefault="00FE7CEF" w:rsidP="009659B5">
      <w:pPr>
        <w:pStyle w:val="a3"/>
        <w:ind w:firstLine="480"/>
      </w:pPr>
      <w:bookmarkStart w:id="71" w:name="OLE_LINK1"/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377F46">
        <w:rPr>
          <w:rFonts w:hint="eastAsia"/>
        </w:rPr>
        <w:t>随着输入长度的增加，模型吞吐量逐渐降低</w:t>
      </w:r>
      <w:r w:rsidR="00424CF0">
        <w:rPr>
          <w:rFonts w:hint="eastAsia"/>
        </w:rPr>
        <w:t>，首</w:t>
      </w:r>
      <w:r w:rsidR="00424CF0">
        <w:rPr>
          <w:rFonts w:hint="eastAsia"/>
        </w:rPr>
        <w:t>token</w:t>
      </w:r>
      <w:r w:rsidR="00424CF0">
        <w:rPr>
          <w:rFonts w:hint="eastAsia"/>
        </w:rPr>
        <w:t>的延时逐渐增加</w:t>
      </w:r>
      <w:r w:rsidR="00377F46">
        <w:rPr>
          <w:rFonts w:hint="eastAsia"/>
        </w:rPr>
        <w:t>。</w:t>
      </w:r>
    </w:p>
    <w:p w14:paraId="285A1D83" w14:textId="26BD9267" w:rsidR="00FE0326" w:rsidRDefault="00FE7CEF" w:rsidP="009659B5">
      <w:pPr>
        <w:pStyle w:val="a3"/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377F46">
        <w:rPr>
          <w:rFonts w:hint="eastAsia"/>
        </w:rPr>
        <w:t>多张卡部署一个实例，在较短的输入情形，吞吐量会大幅度增加，在较长的输入情形，吞吐量下降剧烈。（通信代价逐渐增加）</w:t>
      </w:r>
    </w:p>
    <w:p w14:paraId="253B7026" w14:textId="27BFE51D" w:rsidR="00424CF0" w:rsidRDefault="00424CF0" w:rsidP="009659B5">
      <w:pPr>
        <w:pStyle w:val="a3"/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）相同的并发，相同的输入长度，多卡部署可以有效的降低首</w:t>
      </w:r>
      <w:r>
        <w:rPr>
          <w:rFonts w:hint="eastAsia"/>
        </w:rPr>
        <w:t>token</w:t>
      </w:r>
      <w:r>
        <w:rPr>
          <w:rFonts w:hint="eastAsia"/>
        </w:rPr>
        <w:t>延时。</w:t>
      </w:r>
    </w:p>
    <w:p w14:paraId="64E8E76C" w14:textId="14432DBF" w:rsidR="00FE0326" w:rsidRDefault="00FE7CEF" w:rsidP="009659B5">
      <w:pPr>
        <w:pStyle w:val="a3"/>
        <w:ind w:firstLine="480"/>
      </w:pPr>
      <w:r>
        <w:rPr>
          <w:rFonts w:hint="eastAsia"/>
        </w:rPr>
        <w:t>（</w:t>
      </w:r>
      <w:r w:rsidR="00424CF0">
        <w:rPr>
          <w:rFonts w:hint="eastAsia"/>
        </w:rPr>
        <w:t>4</w:t>
      </w:r>
      <w:r>
        <w:rPr>
          <w:rFonts w:hint="eastAsia"/>
        </w:rPr>
        <w:t>）</w:t>
      </w:r>
      <w:r w:rsidR="00CB0FB4" w:rsidRPr="00CB0FB4">
        <w:t>综合各项分析结果来看，对于</w:t>
      </w:r>
      <w:r w:rsidR="00CB0FB4" w:rsidRPr="00CB0FB4">
        <w:t>32B</w:t>
      </w:r>
      <w:r w:rsidR="00CB0FB4">
        <w:rPr>
          <w:rFonts w:hint="eastAsia"/>
        </w:rPr>
        <w:t>-AWQ</w:t>
      </w:r>
      <w:r w:rsidR="00CB0FB4" w:rsidRPr="00CB0FB4">
        <w:t>模型，建议采用单张卡部署一个实例的方式。这种部署模式下，吞吐量曲线能够保持最佳的平稳性。并且，相较于使用多张卡部署一个实例，在单张卡上部署多个实例可获得更高的吞吐量。如此一来，能够在保障运行速度的同时，有效平衡成本投入，实现效益的最大化。</w:t>
      </w:r>
    </w:p>
    <w:bookmarkEnd w:id="71"/>
    <w:p w14:paraId="46D10AB1" w14:textId="77777777" w:rsidR="00377F46" w:rsidRDefault="00377F46" w:rsidP="009659B5">
      <w:pPr>
        <w:pStyle w:val="a3"/>
        <w:ind w:firstLine="480"/>
      </w:pPr>
    </w:p>
    <w:p w14:paraId="3D73660E" w14:textId="77777777" w:rsidR="00CB0FB4" w:rsidRDefault="00CB0FB4" w:rsidP="009659B5">
      <w:pPr>
        <w:pStyle w:val="a3"/>
        <w:ind w:firstLine="480"/>
      </w:pPr>
    </w:p>
    <w:p w14:paraId="30FDD218" w14:textId="77777777" w:rsidR="00CB0FB4" w:rsidRDefault="00CB0FB4" w:rsidP="009659B5">
      <w:pPr>
        <w:pStyle w:val="a3"/>
        <w:ind w:firstLine="480"/>
        <w:rPr>
          <w:rFonts w:hint="eastAsia"/>
        </w:rPr>
      </w:pPr>
    </w:p>
    <w:p w14:paraId="268CD0F3" w14:textId="349C3678" w:rsidR="00377F46" w:rsidRDefault="00377F46" w:rsidP="00377F46">
      <w:pPr>
        <w:pStyle w:val="a3"/>
        <w:ind w:firstLine="480"/>
        <w:rPr>
          <w:rFonts w:hint="eastAsia"/>
        </w:rPr>
      </w:pPr>
      <w:r>
        <w:rPr>
          <w:rFonts w:hint="eastAsia"/>
        </w:rPr>
        <w:t>32B</w:t>
      </w:r>
      <w:r>
        <w:rPr>
          <w:rFonts w:hint="eastAsia"/>
        </w:rPr>
        <w:t>非</w:t>
      </w:r>
      <w:r>
        <w:rPr>
          <w:rFonts w:hint="eastAsia"/>
        </w:rPr>
        <w:t>量化模型：</w:t>
      </w:r>
    </w:p>
    <w:tbl>
      <w:tblPr>
        <w:tblStyle w:val="affa"/>
        <w:tblW w:w="5570" w:type="pct"/>
        <w:jc w:val="center"/>
        <w:tblLayout w:type="fixed"/>
        <w:tblLook w:val="04A0" w:firstRow="1" w:lastRow="0" w:firstColumn="1" w:lastColumn="0" w:noHBand="0" w:noVBand="1"/>
      </w:tblPr>
      <w:tblGrid>
        <w:gridCol w:w="847"/>
        <w:gridCol w:w="854"/>
        <w:gridCol w:w="708"/>
        <w:gridCol w:w="991"/>
        <w:gridCol w:w="993"/>
        <w:gridCol w:w="993"/>
        <w:gridCol w:w="991"/>
        <w:gridCol w:w="989"/>
        <w:gridCol w:w="993"/>
        <w:gridCol w:w="993"/>
        <w:gridCol w:w="993"/>
      </w:tblGrid>
      <w:tr w:rsidR="00377F46" w14:paraId="1E57F338" w14:textId="77777777" w:rsidTr="00855430">
        <w:trPr>
          <w:trHeight w:val="586"/>
          <w:jc w:val="center"/>
        </w:trPr>
        <w:tc>
          <w:tcPr>
            <w:tcW w:w="409" w:type="pct"/>
            <w:vMerge w:val="restart"/>
            <w:vAlign w:val="center"/>
          </w:tcPr>
          <w:p w14:paraId="0338D432" w14:textId="77777777" w:rsidR="00377F46" w:rsidRDefault="00377F46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输入</w:t>
            </w:r>
          </w:p>
          <w:p w14:paraId="36313471" w14:textId="77777777" w:rsidR="00377F46" w:rsidRPr="001527AC" w:rsidRDefault="00377F46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413" w:type="pct"/>
            <w:vMerge w:val="restart"/>
            <w:vAlign w:val="center"/>
          </w:tcPr>
          <w:p w14:paraId="18B5A853" w14:textId="77777777" w:rsidR="00377F46" w:rsidRDefault="00377F46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输出</w:t>
            </w:r>
          </w:p>
          <w:p w14:paraId="0C073765" w14:textId="77777777" w:rsidR="00377F46" w:rsidRPr="001527AC" w:rsidRDefault="00377F46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342" w:type="pct"/>
            <w:vMerge w:val="restart"/>
            <w:vAlign w:val="center"/>
          </w:tcPr>
          <w:p w14:paraId="0BE4DCDC" w14:textId="77777777" w:rsidR="00377F46" w:rsidRPr="001527AC" w:rsidRDefault="00377F46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并发数</w:t>
            </w:r>
          </w:p>
        </w:tc>
        <w:tc>
          <w:tcPr>
            <w:tcW w:w="959" w:type="pct"/>
            <w:gridSpan w:val="2"/>
          </w:tcPr>
          <w:p w14:paraId="65F99C1E" w14:textId="6F6CB9B5" w:rsidR="00377F46" w:rsidRDefault="00377F46" w:rsidP="00855430">
            <w:pPr>
              <w:pStyle w:val="a3"/>
              <w:ind w:firstLineChars="0" w:firstLine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  <w:r w:rsidRPr="001527AC">
              <w:rPr>
                <w:rFonts w:hint="eastAsia"/>
                <w:sz w:val="21"/>
                <w:szCs w:val="21"/>
              </w:rPr>
              <w:t>B-</w:t>
            </w:r>
            <w:r>
              <w:rPr>
                <w:rFonts w:hint="eastAsia"/>
                <w:sz w:val="21"/>
                <w:szCs w:val="21"/>
              </w:rPr>
              <w:t>1</w:t>
            </w:r>
            <w:r w:rsidRPr="001527AC">
              <w:rPr>
                <w:rFonts w:hint="eastAsia"/>
                <w:sz w:val="21"/>
                <w:szCs w:val="21"/>
              </w:rPr>
              <w:t>*</w:t>
            </w:r>
            <w:r>
              <w:rPr>
                <w:rFonts w:hint="eastAsia"/>
                <w:sz w:val="21"/>
                <w:szCs w:val="21"/>
              </w:rPr>
              <w:t>H2</w:t>
            </w:r>
            <w:r w:rsidRPr="001527AC">
              <w:rPr>
                <w:rFonts w:hint="eastAsia"/>
                <w:sz w:val="21"/>
                <w:szCs w:val="21"/>
              </w:rPr>
              <w:t>00</w:t>
            </w:r>
          </w:p>
        </w:tc>
        <w:tc>
          <w:tcPr>
            <w:tcW w:w="959" w:type="pct"/>
            <w:gridSpan w:val="2"/>
            <w:vAlign w:val="center"/>
          </w:tcPr>
          <w:p w14:paraId="33E70D94" w14:textId="29DACB55" w:rsidR="00377F46" w:rsidRPr="001527AC" w:rsidRDefault="00377F46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  <w:r w:rsidRPr="001527AC">
              <w:rPr>
                <w:rFonts w:hint="eastAsia"/>
                <w:sz w:val="21"/>
                <w:szCs w:val="21"/>
              </w:rPr>
              <w:t>B-2*</w:t>
            </w:r>
            <w:r>
              <w:rPr>
                <w:rFonts w:hint="eastAsia"/>
                <w:sz w:val="21"/>
                <w:szCs w:val="21"/>
              </w:rPr>
              <w:t>H2</w:t>
            </w:r>
            <w:r w:rsidRPr="001527AC">
              <w:rPr>
                <w:rFonts w:hint="eastAsia"/>
                <w:sz w:val="21"/>
                <w:szCs w:val="21"/>
              </w:rPr>
              <w:t>00</w:t>
            </w:r>
          </w:p>
        </w:tc>
        <w:tc>
          <w:tcPr>
            <w:tcW w:w="958" w:type="pct"/>
            <w:gridSpan w:val="2"/>
            <w:vAlign w:val="center"/>
          </w:tcPr>
          <w:p w14:paraId="4200C912" w14:textId="5B380AE3" w:rsidR="00377F46" w:rsidRPr="001527AC" w:rsidRDefault="00377F46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  <w:r w:rsidRPr="001527AC">
              <w:rPr>
                <w:rFonts w:hint="eastAsia"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-</w:t>
            </w:r>
            <w:r w:rsidRPr="001527AC">
              <w:rPr>
                <w:rFonts w:hint="eastAsia"/>
                <w:sz w:val="21"/>
                <w:szCs w:val="21"/>
              </w:rPr>
              <w:t>4*</w:t>
            </w:r>
            <w:r>
              <w:rPr>
                <w:rFonts w:hint="eastAsia"/>
                <w:sz w:val="21"/>
                <w:szCs w:val="21"/>
              </w:rPr>
              <w:t>H2</w:t>
            </w:r>
            <w:r w:rsidRPr="001527AC">
              <w:rPr>
                <w:rFonts w:hint="eastAsia"/>
                <w:sz w:val="21"/>
                <w:szCs w:val="21"/>
              </w:rPr>
              <w:t>00</w:t>
            </w:r>
          </w:p>
        </w:tc>
        <w:tc>
          <w:tcPr>
            <w:tcW w:w="960" w:type="pct"/>
            <w:gridSpan w:val="2"/>
            <w:vAlign w:val="center"/>
          </w:tcPr>
          <w:p w14:paraId="332E9D5E" w14:textId="28BD65E4" w:rsidR="00377F46" w:rsidRPr="001527AC" w:rsidRDefault="00377F46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  <w:r w:rsidRPr="001527AC">
              <w:rPr>
                <w:rFonts w:hint="eastAsia"/>
                <w:sz w:val="21"/>
                <w:szCs w:val="21"/>
              </w:rPr>
              <w:t>B-8*</w:t>
            </w:r>
            <w:r>
              <w:rPr>
                <w:rFonts w:hint="eastAsia"/>
                <w:sz w:val="21"/>
                <w:szCs w:val="21"/>
              </w:rPr>
              <w:t xml:space="preserve"> H2</w:t>
            </w:r>
            <w:r w:rsidRPr="001527AC">
              <w:rPr>
                <w:rFonts w:hint="eastAsia"/>
                <w:sz w:val="21"/>
                <w:szCs w:val="21"/>
              </w:rPr>
              <w:t>00</w:t>
            </w:r>
          </w:p>
        </w:tc>
      </w:tr>
      <w:tr w:rsidR="00377F46" w14:paraId="7BD657FC" w14:textId="77777777" w:rsidTr="00855430">
        <w:trPr>
          <w:trHeight w:val="141"/>
          <w:jc w:val="center"/>
        </w:trPr>
        <w:tc>
          <w:tcPr>
            <w:tcW w:w="409" w:type="pct"/>
            <w:vMerge/>
            <w:vAlign w:val="center"/>
          </w:tcPr>
          <w:p w14:paraId="2F1A7D8B" w14:textId="77777777" w:rsidR="00377F46" w:rsidRPr="001527AC" w:rsidRDefault="00377F46" w:rsidP="00855430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413" w:type="pct"/>
            <w:vMerge/>
            <w:vAlign w:val="center"/>
          </w:tcPr>
          <w:p w14:paraId="264EFAF0" w14:textId="77777777" w:rsidR="00377F46" w:rsidRPr="001527AC" w:rsidRDefault="00377F46" w:rsidP="00855430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342" w:type="pct"/>
            <w:vMerge/>
            <w:vAlign w:val="center"/>
          </w:tcPr>
          <w:p w14:paraId="3EFDA0EE" w14:textId="77777777" w:rsidR="00377F46" w:rsidRPr="001527AC" w:rsidRDefault="00377F46" w:rsidP="00855430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231398D7" w14:textId="77777777" w:rsidR="00377F46" w:rsidRPr="001527AC" w:rsidRDefault="00377F46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480" w:type="pct"/>
            <w:vAlign w:val="center"/>
          </w:tcPr>
          <w:p w14:paraId="41DB236E" w14:textId="77777777" w:rsidR="00377F46" w:rsidRDefault="00377F46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0EEB1D10" w14:textId="77777777" w:rsidR="00377F46" w:rsidRPr="001527AC" w:rsidRDefault="00377F46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>
              <w:rPr>
                <w:rFonts w:hint="eastAsia"/>
                <w:sz w:val="18"/>
                <w:szCs w:val="18"/>
              </w:rPr>
              <w:t>(ms)</w:t>
            </w:r>
          </w:p>
        </w:tc>
        <w:tc>
          <w:tcPr>
            <w:tcW w:w="480" w:type="pct"/>
            <w:vAlign w:val="center"/>
          </w:tcPr>
          <w:p w14:paraId="6CC6AA14" w14:textId="77777777" w:rsidR="00377F46" w:rsidRPr="001527AC" w:rsidRDefault="00377F46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479" w:type="pct"/>
          </w:tcPr>
          <w:p w14:paraId="1C77B51B" w14:textId="77777777" w:rsidR="00377F46" w:rsidRDefault="00377F46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376B9FC1" w14:textId="77777777" w:rsidR="00377F46" w:rsidRPr="001527AC" w:rsidRDefault="00377F46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>
              <w:rPr>
                <w:rFonts w:hint="eastAsia"/>
                <w:sz w:val="18"/>
                <w:szCs w:val="18"/>
              </w:rPr>
              <w:t>(ms)</w:t>
            </w:r>
          </w:p>
        </w:tc>
        <w:tc>
          <w:tcPr>
            <w:tcW w:w="478" w:type="pct"/>
            <w:vAlign w:val="center"/>
          </w:tcPr>
          <w:p w14:paraId="36DC8BE0" w14:textId="77777777" w:rsidR="00377F46" w:rsidRPr="001527AC" w:rsidRDefault="00377F46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480" w:type="pct"/>
          </w:tcPr>
          <w:p w14:paraId="45EEE545" w14:textId="77777777" w:rsidR="00377F46" w:rsidRDefault="00377F46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78DE5A2F" w14:textId="77777777" w:rsidR="00377F46" w:rsidRPr="001527AC" w:rsidRDefault="00377F46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>
              <w:rPr>
                <w:rFonts w:hint="eastAsia"/>
                <w:sz w:val="18"/>
                <w:szCs w:val="18"/>
              </w:rPr>
              <w:t>(ms)</w:t>
            </w:r>
          </w:p>
        </w:tc>
        <w:tc>
          <w:tcPr>
            <w:tcW w:w="480" w:type="pct"/>
            <w:vAlign w:val="center"/>
          </w:tcPr>
          <w:p w14:paraId="0536C047" w14:textId="77777777" w:rsidR="00377F46" w:rsidRPr="001527AC" w:rsidRDefault="00377F46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480" w:type="pct"/>
          </w:tcPr>
          <w:p w14:paraId="207B195E" w14:textId="77777777" w:rsidR="00377F46" w:rsidRDefault="00377F46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2D89001E" w14:textId="77777777" w:rsidR="00377F46" w:rsidRPr="001527AC" w:rsidRDefault="00377F46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>
              <w:rPr>
                <w:rFonts w:hint="eastAsia"/>
                <w:sz w:val="18"/>
                <w:szCs w:val="18"/>
              </w:rPr>
              <w:t>(ms)</w:t>
            </w:r>
          </w:p>
        </w:tc>
      </w:tr>
      <w:tr w:rsidR="00377F46" w14:paraId="0B4E2137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68FA5DA0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413" w:type="pct"/>
            <w:vAlign w:val="center"/>
          </w:tcPr>
          <w:p w14:paraId="67E69F5C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157C7D44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63DE624F" w14:textId="25250AF7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46.9095</w:t>
            </w:r>
          </w:p>
        </w:tc>
        <w:tc>
          <w:tcPr>
            <w:tcW w:w="480" w:type="pct"/>
            <w:vAlign w:val="center"/>
          </w:tcPr>
          <w:p w14:paraId="656E4AE9" w14:textId="47D15012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265.7913</w:t>
            </w:r>
          </w:p>
        </w:tc>
        <w:tc>
          <w:tcPr>
            <w:tcW w:w="480" w:type="pct"/>
            <w:vAlign w:val="center"/>
          </w:tcPr>
          <w:p w14:paraId="533CC128" w14:textId="71655C6A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69.2988</w:t>
            </w:r>
          </w:p>
        </w:tc>
        <w:tc>
          <w:tcPr>
            <w:tcW w:w="479" w:type="pct"/>
            <w:vAlign w:val="center"/>
          </w:tcPr>
          <w:p w14:paraId="5CCB06AD" w14:textId="12705EF8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192.153</w:t>
            </w:r>
          </w:p>
        </w:tc>
        <w:tc>
          <w:tcPr>
            <w:tcW w:w="478" w:type="pct"/>
            <w:vAlign w:val="center"/>
          </w:tcPr>
          <w:p w14:paraId="73CC114E" w14:textId="179F5293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105.8173</w:t>
            </w:r>
          </w:p>
        </w:tc>
        <w:tc>
          <w:tcPr>
            <w:tcW w:w="480" w:type="pct"/>
            <w:vAlign w:val="center"/>
          </w:tcPr>
          <w:p w14:paraId="76C0E434" w14:textId="5E655761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137.237</w:t>
            </w:r>
          </w:p>
        </w:tc>
        <w:tc>
          <w:tcPr>
            <w:tcW w:w="480" w:type="pct"/>
            <w:vAlign w:val="center"/>
          </w:tcPr>
          <w:p w14:paraId="60FF9D4B" w14:textId="094EC9DE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132.2117</w:t>
            </w:r>
          </w:p>
        </w:tc>
        <w:tc>
          <w:tcPr>
            <w:tcW w:w="480" w:type="pct"/>
            <w:vAlign w:val="center"/>
          </w:tcPr>
          <w:p w14:paraId="49423092" w14:textId="5624D69D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129.0394</w:t>
            </w:r>
          </w:p>
        </w:tc>
      </w:tr>
      <w:tr w:rsidR="00377F46" w14:paraId="7F93F900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4F5CFC18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413" w:type="pct"/>
            <w:vAlign w:val="center"/>
          </w:tcPr>
          <w:p w14:paraId="3D3FF8A4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5A326FD6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5BF950CA" w14:textId="19225EFA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172.1373</w:t>
            </w:r>
          </w:p>
        </w:tc>
        <w:tc>
          <w:tcPr>
            <w:tcW w:w="480" w:type="pct"/>
            <w:vAlign w:val="center"/>
          </w:tcPr>
          <w:p w14:paraId="069D2C61" w14:textId="43F99C4E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762.2204</w:t>
            </w:r>
          </w:p>
        </w:tc>
        <w:tc>
          <w:tcPr>
            <w:tcW w:w="480" w:type="pct"/>
            <w:vAlign w:val="center"/>
          </w:tcPr>
          <w:p w14:paraId="56BC344B" w14:textId="589751C8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262.9826</w:t>
            </w:r>
          </w:p>
        </w:tc>
        <w:tc>
          <w:tcPr>
            <w:tcW w:w="479" w:type="pct"/>
            <w:vAlign w:val="center"/>
          </w:tcPr>
          <w:p w14:paraId="0D2EFDC9" w14:textId="7BF81C71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466.4579</w:t>
            </w:r>
          </w:p>
        </w:tc>
        <w:tc>
          <w:tcPr>
            <w:tcW w:w="478" w:type="pct"/>
            <w:vAlign w:val="center"/>
          </w:tcPr>
          <w:p w14:paraId="5ECAC802" w14:textId="562F8879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371.2762</w:t>
            </w:r>
          </w:p>
        </w:tc>
        <w:tc>
          <w:tcPr>
            <w:tcW w:w="480" w:type="pct"/>
            <w:vAlign w:val="center"/>
          </w:tcPr>
          <w:p w14:paraId="2467D337" w14:textId="70D6003F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308.6058</w:t>
            </w:r>
          </w:p>
        </w:tc>
        <w:tc>
          <w:tcPr>
            <w:tcW w:w="480" w:type="pct"/>
            <w:vAlign w:val="center"/>
          </w:tcPr>
          <w:p w14:paraId="3E1E9A54" w14:textId="2EA30DAF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499.5575</w:t>
            </w:r>
          </w:p>
        </w:tc>
        <w:tc>
          <w:tcPr>
            <w:tcW w:w="480" w:type="pct"/>
            <w:vAlign w:val="center"/>
          </w:tcPr>
          <w:p w14:paraId="37136EF2" w14:textId="5E4A2B76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250.9302</w:t>
            </w:r>
          </w:p>
        </w:tc>
      </w:tr>
      <w:tr w:rsidR="00377F46" w14:paraId="58E08E30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6AC472F4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413" w:type="pct"/>
            <w:vAlign w:val="center"/>
          </w:tcPr>
          <w:p w14:paraId="0D7AE185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3E2A6DEE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7CC8094A" w14:textId="56A26DF7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329.9978</w:t>
            </w:r>
          </w:p>
        </w:tc>
        <w:tc>
          <w:tcPr>
            <w:tcW w:w="480" w:type="pct"/>
            <w:vAlign w:val="center"/>
          </w:tcPr>
          <w:p w14:paraId="2119672D" w14:textId="59EE270A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1576.3164</w:t>
            </w:r>
          </w:p>
        </w:tc>
        <w:tc>
          <w:tcPr>
            <w:tcW w:w="480" w:type="pct"/>
            <w:vAlign w:val="center"/>
          </w:tcPr>
          <w:p w14:paraId="6697F699" w14:textId="4029487D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460.6068</w:t>
            </w:r>
          </w:p>
        </w:tc>
        <w:tc>
          <w:tcPr>
            <w:tcW w:w="479" w:type="pct"/>
            <w:vAlign w:val="center"/>
          </w:tcPr>
          <w:p w14:paraId="6EDC2FD5" w14:textId="78681EC6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941.288</w:t>
            </w:r>
          </w:p>
        </w:tc>
        <w:tc>
          <w:tcPr>
            <w:tcW w:w="478" w:type="pct"/>
            <w:vAlign w:val="center"/>
          </w:tcPr>
          <w:p w14:paraId="1023FFEF" w14:textId="78937733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704.3498</w:t>
            </w:r>
          </w:p>
        </w:tc>
        <w:tc>
          <w:tcPr>
            <w:tcW w:w="480" w:type="pct"/>
            <w:vAlign w:val="center"/>
          </w:tcPr>
          <w:p w14:paraId="501E298C" w14:textId="5CD47330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565.4607</w:t>
            </w:r>
          </w:p>
        </w:tc>
        <w:tc>
          <w:tcPr>
            <w:tcW w:w="480" w:type="pct"/>
            <w:vAlign w:val="center"/>
          </w:tcPr>
          <w:p w14:paraId="302CC2C4" w14:textId="4050C9B7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900.5456</w:t>
            </w:r>
          </w:p>
        </w:tc>
        <w:tc>
          <w:tcPr>
            <w:tcW w:w="480" w:type="pct"/>
            <w:vAlign w:val="center"/>
          </w:tcPr>
          <w:p w14:paraId="4038AA0D" w14:textId="5E723352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407.9874</w:t>
            </w:r>
          </w:p>
        </w:tc>
      </w:tr>
      <w:tr w:rsidR="00377F46" w14:paraId="6530E804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39BB9CA2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413" w:type="pct"/>
            <w:vAlign w:val="center"/>
          </w:tcPr>
          <w:p w14:paraId="6D74BA7B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3222F366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01E06D7F" w14:textId="30619212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45.1902</w:t>
            </w:r>
          </w:p>
        </w:tc>
        <w:tc>
          <w:tcPr>
            <w:tcW w:w="480" w:type="pct"/>
            <w:vAlign w:val="center"/>
          </w:tcPr>
          <w:p w14:paraId="19D541A9" w14:textId="205C8825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510.5854</w:t>
            </w:r>
          </w:p>
        </w:tc>
        <w:tc>
          <w:tcPr>
            <w:tcW w:w="480" w:type="pct"/>
            <w:vAlign w:val="center"/>
          </w:tcPr>
          <w:p w14:paraId="25449D6E" w14:textId="0ACEAD4B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67.3987</w:t>
            </w:r>
          </w:p>
        </w:tc>
        <w:tc>
          <w:tcPr>
            <w:tcW w:w="479" w:type="pct"/>
            <w:vAlign w:val="center"/>
          </w:tcPr>
          <w:p w14:paraId="545855CF" w14:textId="4D71785B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334.6018</w:t>
            </w:r>
          </w:p>
        </w:tc>
        <w:tc>
          <w:tcPr>
            <w:tcW w:w="478" w:type="pct"/>
            <w:vAlign w:val="center"/>
          </w:tcPr>
          <w:p w14:paraId="5BE0BFAA" w14:textId="4C50D949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102.2</w:t>
            </w:r>
          </w:p>
        </w:tc>
        <w:tc>
          <w:tcPr>
            <w:tcW w:w="480" w:type="pct"/>
            <w:vAlign w:val="center"/>
          </w:tcPr>
          <w:p w14:paraId="5825B1F3" w14:textId="5D53CD7B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215.1816</w:t>
            </w:r>
          </w:p>
        </w:tc>
        <w:tc>
          <w:tcPr>
            <w:tcW w:w="480" w:type="pct"/>
            <w:vAlign w:val="center"/>
          </w:tcPr>
          <w:p w14:paraId="3928A546" w14:textId="765754D5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135.6195</w:t>
            </w:r>
          </w:p>
        </w:tc>
        <w:tc>
          <w:tcPr>
            <w:tcW w:w="480" w:type="pct"/>
            <w:vAlign w:val="center"/>
          </w:tcPr>
          <w:p w14:paraId="67593AC8" w14:textId="5E27A861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168.9993</w:t>
            </w:r>
          </w:p>
        </w:tc>
      </w:tr>
      <w:tr w:rsidR="00377F46" w14:paraId="41FF00EF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2041C7BC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413" w:type="pct"/>
            <w:vAlign w:val="center"/>
          </w:tcPr>
          <w:p w14:paraId="16982874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6654A39C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58157DB9" w14:textId="2A2D8140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155.111</w:t>
            </w:r>
          </w:p>
        </w:tc>
        <w:tc>
          <w:tcPr>
            <w:tcW w:w="480" w:type="pct"/>
            <w:vAlign w:val="center"/>
          </w:tcPr>
          <w:p w14:paraId="4B850B2E" w14:textId="18DFC14B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1495.7606</w:t>
            </w:r>
          </w:p>
        </w:tc>
        <w:tc>
          <w:tcPr>
            <w:tcW w:w="480" w:type="pct"/>
            <w:vAlign w:val="center"/>
          </w:tcPr>
          <w:p w14:paraId="4A0ACFE8" w14:textId="35DACD78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251.9377</w:t>
            </w:r>
          </w:p>
        </w:tc>
        <w:tc>
          <w:tcPr>
            <w:tcW w:w="479" w:type="pct"/>
            <w:vAlign w:val="center"/>
          </w:tcPr>
          <w:p w14:paraId="1BD6DC36" w14:textId="15232097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889.2598</w:t>
            </w:r>
          </w:p>
        </w:tc>
        <w:tc>
          <w:tcPr>
            <w:tcW w:w="478" w:type="pct"/>
            <w:vAlign w:val="center"/>
          </w:tcPr>
          <w:p w14:paraId="1CCAD0CC" w14:textId="54ACA5CD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346.1676</w:t>
            </w:r>
          </w:p>
        </w:tc>
        <w:tc>
          <w:tcPr>
            <w:tcW w:w="480" w:type="pct"/>
            <w:vAlign w:val="center"/>
          </w:tcPr>
          <w:p w14:paraId="2BB8D909" w14:textId="72FEC7BD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544.5668</w:t>
            </w:r>
          </w:p>
        </w:tc>
        <w:tc>
          <w:tcPr>
            <w:tcW w:w="480" w:type="pct"/>
            <w:vAlign w:val="center"/>
          </w:tcPr>
          <w:p w14:paraId="6D6AE736" w14:textId="0F5E6A0A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465.7109</w:t>
            </w:r>
          </w:p>
        </w:tc>
        <w:tc>
          <w:tcPr>
            <w:tcW w:w="480" w:type="pct"/>
            <w:vAlign w:val="center"/>
          </w:tcPr>
          <w:p w14:paraId="3935049E" w14:textId="3273780B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379.8506</w:t>
            </w:r>
          </w:p>
        </w:tc>
      </w:tr>
      <w:tr w:rsidR="00377F46" w14:paraId="3EDF7C75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6ED39B00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413" w:type="pct"/>
            <w:vAlign w:val="center"/>
          </w:tcPr>
          <w:p w14:paraId="46EE4875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3E5E9B47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4E77C66A" w14:textId="2EC43D62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290.378</w:t>
            </w:r>
          </w:p>
        </w:tc>
        <w:tc>
          <w:tcPr>
            <w:tcW w:w="480" w:type="pct"/>
            <w:vAlign w:val="center"/>
          </w:tcPr>
          <w:p w14:paraId="64039F41" w14:textId="5B072985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3185.2291</w:t>
            </w:r>
          </w:p>
        </w:tc>
        <w:tc>
          <w:tcPr>
            <w:tcW w:w="480" w:type="pct"/>
            <w:vAlign w:val="center"/>
          </w:tcPr>
          <w:p w14:paraId="7A017D24" w14:textId="2609496A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406.6946</w:t>
            </w:r>
          </w:p>
        </w:tc>
        <w:tc>
          <w:tcPr>
            <w:tcW w:w="479" w:type="pct"/>
            <w:vAlign w:val="center"/>
          </w:tcPr>
          <w:p w14:paraId="262AC9F0" w14:textId="7FA5F90C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1853.112</w:t>
            </w:r>
          </w:p>
        </w:tc>
        <w:tc>
          <w:tcPr>
            <w:tcW w:w="478" w:type="pct"/>
            <w:vAlign w:val="center"/>
          </w:tcPr>
          <w:p w14:paraId="5291B967" w14:textId="7E6192F8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648.6342</w:t>
            </w:r>
          </w:p>
        </w:tc>
        <w:tc>
          <w:tcPr>
            <w:tcW w:w="480" w:type="pct"/>
            <w:vAlign w:val="center"/>
          </w:tcPr>
          <w:p w14:paraId="3B828D9E" w14:textId="3341989E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1096.928</w:t>
            </w:r>
          </w:p>
        </w:tc>
        <w:tc>
          <w:tcPr>
            <w:tcW w:w="480" w:type="pct"/>
            <w:vAlign w:val="center"/>
          </w:tcPr>
          <w:p w14:paraId="1A7FC124" w14:textId="3416C272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806.2221</w:t>
            </w:r>
          </w:p>
        </w:tc>
        <w:tc>
          <w:tcPr>
            <w:tcW w:w="480" w:type="pct"/>
            <w:vAlign w:val="center"/>
          </w:tcPr>
          <w:p w14:paraId="32213448" w14:textId="12D0F991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617.7522</w:t>
            </w:r>
          </w:p>
        </w:tc>
      </w:tr>
      <w:tr w:rsidR="00377F46" w14:paraId="661AE0ED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1EB6673A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413" w:type="pct"/>
            <w:vAlign w:val="center"/>
          </w:tcPr>
          <w:p w14:paraId="56A2E3ED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420EDC5B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4F28600E" w14:textId="397396DE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39.0635</w:t>
            </w:r>
          </w:p>
        </w:tc>
        <w:tc>
          <w:tcPr>
            <w:tcW w:w="480" w:type="pct"/>
            <w:vAlign w:val="center"/>
          </w:tcPr>
          <w:p w14:paraId="5AF9E07C" w14:textId="3CD0B3E6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1029.4859</w:t>
            </w:r>
          </w:p>
        </w:tc>
        <w:tc>
          <w:tcPr>
            <w:tcW w:w="480" w:type="pct"/>
            <w:vAlign w:val="center"/>
          </w:tcPr>
          <w:p w14:paraId="3F25E85D" w14:textId="4D5232A9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29.6147</w:t>
            </w:r>
          </w:p>
        </w:tc>
        <w:tc>
          <w:tcPr>
            <w:tcW w:w="479" w:type="pct"/>
            <w:vAlign w:val="center"/>
          </w:tcPr>
          <w:p w14:paraId="2C50002B" w14:textId="1D504A68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652.0901</w:t>
            </w:r>
          </w:p>
        </w:tc>
        <w:tc>
          <w:tcPr>
            <w:tcW w:w="478" w:type="pct"/>
            <w:vAlign w:val="center"/>
          </w:tcPr>
          <w:p w14:paraId="142336EF" w14:textId="00502AB6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40.7803</w:t>
            </w:r>
          </w:p>
        </w:tc>
        <w:tc>
          <w:tcPr>
            <w:tcW w:w="480" w:type="pct"/>
            <w:vAlign w:val="center"/>
          </w:tcPr>
          <w:p w14:paraId="25FF22FA" w14:textId="7688C215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409.2799</w:t>
            </w:r>
          </w:p>
        </w:tc>
        <w:tc>
          <w:tcPr>
            <w:tcW w:w="480" w:type="pct"/>
            <w:vAlign w:val="center"/>
          </w:tcPr>
          <w:p w14:paraId="47ED947B" w14:textId="682E6DD2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43.2561</w:t>
            </w:r>
          </w:p>
        </w:tc>
        <w:tc>
          <w:tcPr>
            <w:tcW w:w="480" w:type="pct"/>
            <w:vAlign w:val="center"/>
          </w:tcPr>
          <w:p w14:paraId="00660D5A" w14:textId="7602F2A9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308.0011</w:t>
            </w:r>
          </w:p>
        </w:tc>
      </w:tr>
      <w:tr w:rsidR="00377F46" w14:paraId="7B05483F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3033DCE3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413" w:type="pct"/>
            <w:vAlign w:val="center"/>
          </w:tcPr>
          <w:p w14:paraId="50ADAAD5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317F9A53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0750400B" w14:textId="226F9A51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122.9473</w:t>
            </w:r>
          </w:p>
        </w:tc>
        <w:tc>
          <w:tcPr>
            <w:tcW w:w="480" w:type="pct"/>
            <w:vAlign w:val="center"/>
          </w:tcPr>
          <w:p w14:paraId="2CB589F7" w14:textId="2D925D91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3091.9299</w:t>
            </w:r>
          </w:p>
        </w:tc>
        <w:tc>
          <w:tcPr>
            <w:tcW w:w="480" w:type="pct"/>
            <w:vAlign w:val="center"/>
          </w:tcPr>
          <w:p w14:paraId="4B7A8366" w14:textId="656E5E5A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145.4273</w:t>
            </w:r>
          </w:p>
        </w:tc>
        <w:tc>
          <w:tcPr>
            <w:tcW w:w="479" w:type="pct"/>
            <w:vAlign w:val="center"/>
          </w:tcPr>
          <w:p w14:paraId="360FC283" w14:textId="2C4333CD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1844.129</w:t>
            </w:r>
          </w:p>
        </w:tc>
        <w:tc>
          <w:tcPr>
            <w:tcW w:w="478" w:type="pct"/>
            <w:vAlign w:val="center"/>
          </w:tcPr>
          <w:p w14:paraId="15A5E8FE" w14:textId="1E8329EA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161.9196</w:t>
            </w:r>
          </w:p>
        </w:tc>
        <w:tc>
          <w:tcPr>
            <w:tcW w:w="480" w:type="pct"/>
            <w:vAlign w:val="center"/>
          </w:tcPr>
          <w:p w14:paraId="18E8241B" w14:textId="778A93EA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1102.012</w:t>
            </w:r>
          </w:p>
        </w:tc>
        <w:tc>
          <w:tcPr>
            <w:tcW w:w="480" w:type="pct"/>
            <w:vAlign w:val="center"/>
          </w:tcPr>
          <w:p w14:paraId="1CBDCC65" w14:textId="58380C65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173.5955</w:t>
            </w:r>
          </w:p>
        </w:tc>
        <w:tc>
          <w:tcPr>
            <w:tcW w:w="480" w:type="pct"/>
            <w:vAlign w:val="center"/>
          </w:tcPr>
          <w:p w14:paraId="3856F517" w14:textId="6A242611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711.5829</w:t>
            </w:r>
          </w:p>
        </w:tc>
      </w:tr>
      <w:tr w:rsidR="00377F46" w14:paraId="5113AA3F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14B19160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413" w:type="pct"/>
            <w:vAlign w:val="center"/>
          </w:tcPr>
          <w:p w14:paraId="7B22C658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00202033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6B7FEC50" w14:textId="2E7FDCD5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223.7695</w:t>
            </w:r>
          </w:p>
        </w:tc>
        <w:tc>
          <w:tcPr>
            <w:tcW w:w="480" w:type="pct"/>
            <w:vAlign w:val="center"/>
          </w:tcPr>
          <w:p w14:paraId="2599A437" w14:textId="631C4370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5211.2153</w:t>
            </w:r>
          </w:p>
        </w:tc>
        <w:tc>
          <w:tcPr>
            <w:tcW w:w="480" w:type="pct"/>
            <w:vAlign w:val="center"/>
          </w:tcPr>
          <w:p w14:paraId="123D8A1B" w14:textId="56267E2F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251.0083</w:t>
            </w:r>
          </w:p>
        </w:tc>
        <w:tc>
          <w:tcPr>
            <w:tcW w:w="479" w:type="pct"/>
            <w:vAlign w:val="center"/>
          </w:tcPr>
          <w:p w14:paraId="5DE7E328" w14:textId="292705E8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3106.956</w:t>
            </w:r>
          </w:p>
        </w:tc>
        <w:tc>
          <w:tcPr>
            <w:tcW w:w="478" w:type="pct"/>
            <w:vAlign w:val="center"/>
          </w:tcPr>
          <w:p w14:paraId="24025BF6" w14:textId="28EBA66A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342.2514</w:t>
            </w:r>
          </w:p>
        </w:tc>
        <w:tc>
          <w:tcPr>
            <w:tcW w:w="480" w:type="pct"/>
            <w:vAlign w:val="center"/>
          </w:tcPr>
          <w:p w14:paraId="098EAB76" w14:textId="1A59749E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1807.424</w:t>
            </w:r>
          </w:p>
        </w:tc>
        <w:tc>
          <w:tcPr>
            <w:tcW w:w="480" w:type="pct"/>
            <w:vAlign w:val="center"/>
          </w:tcPr>
          <w:p w14:paraId="41547F18" w14:textId="7940693C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344.2107</w:t>
            </w:r>
          </w:p>
        </w:tc>
        <w:tc>
          <w:tcPr>
            <w:tcW w:w="480" w:type="pct"/>
            <w:vAlign w:val="center"/>
          </w:tcPr>
          <w:p w14:paraId="619CA285" w14:textId="07D550F1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1120.467</w:t>
            </w:r>
          </w:p>
        </w:tc>
      </w:tr>
      <w:tr w:rsidR="00377F46" w14:paraId="482E2575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7A771C3C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413" w:type="pct"/>
            <w:vAlign w:val="center"/>
          </w:tcPr>
          <w:p w14:paraId="46831279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2D687C5B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1C778514" w14:textId="7A47B530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37.5594</w:t>
            </w:r>
          </w:p>
        </w:tc>
        <w:tc>
          <w:tcPr>
            <w:tcW w:w="480" w:type="pct"/>
            <w:vAlign w:val="center"/>
          </w:tcPr>
          <w:p w14:paraId="303917D3" w14:textId="4E540FA1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1539.5225</w:t>
            </w:r>
          </w:p>
        </w:tc>
        <w:tc>
          <w:tcPr>
            <w:tcW w:w="480" w:type="pct"/>
            <w:vAlign w:val="center"/>
          </w:tcPr>
          <w:p w14:paraId="1953BF0A" w14:textId="1DC3A299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30.1914</w:t>
            </w:r>
          </w:p>
        </w:tc>
        <w:tc>
          <w:tcPr>
            <w:tcW w:w="479" w:type="pct"/>
            <w:vAlign w:val="center"/>
          </w:tcPr>
          <w:p w14:paraId="3CD49DC0" w14:textId="591A653B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936.6</w:t>
            </w:r>
          </w:p>
        </w:tc>
        <w:tc>
          <w:tcPr>
            <w:tcW w:w="478" w:type="pct"/>
            <w:vAlign w:val="center"/>
          </w:tcPr>
          <w:p w14:paraId="43B4B4A7" w14:textId="735BFF68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44.1277</w:t>
            </w:r>
          </w:p>
        </w:tc>
        <w:tc>
          <w:tcPr>
            <w:tcW w:w="480" w:type="pct"/>
            <w:vAlign w:val="center"/>
          </w:tcPr>
          <w:p w14:paraId="068345B6" w14:textId="74DB8792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602.468</w:t>
            </w:r>
          </w:p>
        </w:tc>
        <w:tc>
          <w:tcPr>
            <w:tcW w:w="480" w:type="pct"/>
            <w:vAlign w:val="center"/>
          </w:tcPr>
          <w:p w14:paraId="7515FED4" w14:textId="37122E3D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47.0743</w:t>
            </w:r>
          </w:p>
        </w:tc>
        <w:tc>
          <w:tcPr>
            <w:tcW w:w="480" w:type="pct"/>
            <w:vAlign w:val="center"/>
          </w:tcPr>
          <w:p w14:paraId="67DDEF31" w14:textId="1D8EDD35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420.9652</w:t>
            </w:r>
          </w:p>
        </w:tc>
      </w:tr>
      <w:tr w:rsidR="00377F46" w14:paraId="697C306D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2D5FE09B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413" w:type="pct"/>
            <w:vAlign w:val="center"/>
          </w:tcPr>
          <w:p w14:paraId="523871C0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5A70AB9D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2F749036" w14:textId="2BFEDC2A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107.8958</w:t>
            </w:r>
          </w:p>
        </w:tc>
        <w:tc>
          <w:tcPr>
            <w:tcW w:w="480" w:type="pct"/>
            <w:vAlign w:val="center"/>
          </w:tcPr>
          <w:p w14:paraId="25CD29DB" w14:textId="09E87B91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3922.0086</w:t>
            </w:r>
          </w:p>
        </w:tc>
        <w:tc>
          <w:tcPr>
            <w:tcW w:w="480" w:type="pct"/>
            <w:vAlign w:val="center"/>
          </w:tcPr>
          <w:p w14:paraId="4ACB7FEA" w14:textId="75419308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173.7501</w:t>
            </w:r>
          </w:p>
        </w:tc>
        <w:tc>
          <w:tcPr>
            <w:tcW w:w="479" w:type="pct"/>
            <w:vAlign w:val="center"/>
          </w:tcPr>
          <w:p w14:paraId="7BF7072D" w14:textId="64AA5B01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2367.34</w:t>
            </w:r>
          </w:p>
        </w:tc>
        <w:tc>
          <w:tcPr>
            <w:tcW w:w="478" w:type="pct"/>
            <w:vAlign w:val="center"/>
          </w:tcPr>
          <w:p w14:paraId="4EDB3B03" w14:textId="2B621CE3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156.827</w:t>
            </w:r>
          </w:p>
        </w:tc>
        <w:tc>
          <w:tcPr>
            <w:tcW w:w="480" w:type="pct"/>
            <w:vAlign w:val="center"/>
          </w:tcPr>
          <w:p w14:paraId="4B73D10F" w14:textId="24ECD265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1404.779</w:t>
            </w:r>
          </w:p>
        </w:tc>
        <w:tc>
          <w:tcPr>
            <w:tcW w:w="480" w:type="pct"/>
            <w:vAlign w:val="center"/>
          </w:tcPr>
          <w:p w14:paraId="352806AA" w14:textId="4F84B559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160.266</w:t>
            </w:r>
          </w:p>
        </w:tc>
        <w:tc>
          <w:tcPr>
            <w:tcW w:w="480" w:type="pct"/>
            <w:vAlign w:val="center"/>
          </w:tcPr>
          <w:p w14:paraId="5B9475E8" w14:textId="0CC901D0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877.2801</w:t>
            </w:r>
          </w:p>
        </w:tc>
      </w:tr>
      <w:tr w:rsidR="00377F46" w14:paraId="0D105F96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5C5ABC0F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413" w:type="pct"/>
            <w:vAlign w:val="center"/>
          </w:tcPr>
          <w:p w14:paraId="1FED6BF6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72536E0B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05B18640" w14:textId="6B50F61F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189.858</w:t>
            </w:r>
          </w:p>
        </w:tc>
        <w:tc>
          <w:tcPr>
            <w:tcW w:w="480" w:type="pct"/>
            <w:vAlign w:val="center"/>
          </w:tcPr>
          <w:p w14:paraId="0677E83F" w14:textId="36D9289E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6840.341</w:t>
            </w:r>
          </w:p>
        </w:tc>
        <w:tc>
          <w:tcPr>
            <w:tcW w:w="480" w:type="pct"/>
            <w:vAlign w:val="center"/>
          </w:tcPr>
          <w:p w14:paraId="411565B2" w14:textId="6FB296BC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227.6008</w:t>
            </w:r>
          </w:p>
        </w:tc>
        <w:tc>
          <w:tcPr>
            <w:tcW w:w="479" w:type="pct"/>
            <w:vAlign w:val="center"/>
          </w:tcPr>
          <w:p w14:paraId="6CEB28F7" w14:textId="767215A5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4023.782</w:t>
            </w:r>
          </w:p>
        </w:tc>
        <w:tc>
          <w:tcPr>
            <w:tcW w:w="478" w:type="pct"/>
            <w:vAlign w:val="center"/>
          </w:tcPr>
          <w:p w14:paraId="148F7AA1" w14:textId="6DFAFDB7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275.7037</w:t>
            </w:r>
          </w:p>
        </w:tc>
        <w:tc>
          <w:tcPr>
            <w:tcW w:w="480" w:type="pct"/>
            <w:vAlign w:val="center"/>
          </w:tcPr>
          <w:p w14:paraId="5F601F5E" w14:textId="2C5024F7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2377.876</w:t>
            </w:r>
          </w:p>
        </w:tc>
        <w:tc>
          <w:tcPr>
            <w:tcW w:w="480" w:type="pct"/>
            <w:vAlign w:val="center"/>
          </w:tcPr>
          <w:p w14:paraId="05A051C9" w14:textId="312DF358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320.3749</w:t>
            </w:r>
          </w:p>
        </w:tc>
        <w:tc>
          <w:tcPr>
            <w:tcW w:w="480" w:type="pct"/>
            <w:vAlign w:val="center"/>
          </w:tcPr>
          <w:p w14:paraId="726E506D" w14:textId="16574DF3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1444.782</w:t>
            </w:r>
          </w:p>
        </w:tc>
      </w:tr>
      <w:tr w:rsidR="00377F46" w14:paraId="29CA4C3E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482FA5E1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16000</w:t>
            </w:r>
          </w:p>
        </w:tc>
        <w:tc>
          <w:tcPr>
            <w:tcW w:w="413" w:type="pct"/>
            <w:vAlign w:val="center"/>
          </w:tcPr>
          <w:p w14:paraId="66FB7EE7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59405FC6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15A71270" w14:textId="1BFEEC50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35.1756</w:t>
            </w:r>
          </w:p>
        </w:tc>
        <w:tc>
          <w:tcPr>
            <w:tcW w:w="480" w:type="pct"/>
            <w:vAlign w:val="center"/>
          </w:tcPr>
          <w:p w14:paraId="457B0E8E" w14:textId="43F7FF0E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2106.0537</w:t>
            </w:r>
          </w:p>
        </w:tc>
        <w:tc>
          <w:tcPr>
            <w:tcW w:w="480" w:type="pct"/>
            <w:vAlign w:val="center"/>
          </w:tcPr>
          <w:p w14:paraId="1CEA3C73" w14:textId="314D9BD1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31.8694</w:t>
            </w:r>
          </w:p>
        </w:tc>
        <w:tc>
          <w:tcPr>
            <w:tcW w:w="479" w:type="pct"/>
            <w:vAlign w:val="center"/>
          </w:tcPr>
          <w:p w14:paraId="611DB99A" w14:textId="11B54472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1281.929</w:t>
            </w:r>
          </w:p>
        </w:tc>
        <w:tc>
          <w:tcPr>
            <w:tcW w:w="478" w:type="pct"/>
            <w:vAlign w:val="center"/>
          </w:tcPr>
          <w:p w14:paraId="4C664121" w14:textId="50E439BC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45.9552</w:t>
            </w:r>
          </w:p>
        </w:tc>
        <w:tc>
          <w:tcPr>
            <w:tcW w:w="480" w:type="pct"/>
            <w:vAlign w:val="center"/>
          </w:tcPr>
          <w:p w14:paraId="09DD7651" w14:textId="19A6DB05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771.0734</w:t>
            </w:r>
          </w:p>
        </w:tc>
        <w:tc>
          <w:tcPr>
            <w:tcW w:w="480" w:type="pct"/>
            <w:vAlign w:val="center"/>
          </w:tcPr>
          <w:p w14:paraId="1010C769" w14:textId="4ADD52E8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54.6076</w:t>
            </w:r>
          </w:p>
        </w:tc>
        <w:tc>
          <w:tcPr>
            <w:tcW w:w="480" w:type="pct"/>
            <w:vAlign w:val="center"/>
          </w:tcPr>
          <w:p w14:paraId="6EBED3A5" w14:textId="2E561E66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525.7126</w:t>
            </w:r>
          </w:p>
        </w:tc>
      </w:tr>
      <w:tr w:rsidR="00377F46" w14:paraId="1FBFC5CB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50DB9E32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16000</w:t>
            </w:r>
          </w:p>
        </w:tc>
        <w:tc>
          <w:tcPr>
            <w:tcW w:w="413" w:type="pct"/>
            <w:vAlign w:val="center"/>
          </w:tcPr>
          <w:p w14:paraId="1450BC6F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7859A0BF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2178C8F5" w14:textId="1DBC8604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94.0576</w:t>
            </w:r>
          </w:p>
        </w:tc>
        <w:tc>
          <w:tcPr>
            <w:tcW w:w="480" w:type="pct"/>
            <w:vAlign w:val="center"/>
          </w:tcPr>
          <w:p w14:paraId="31C2255D" w14:textId="1C0084C5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5412.8058</w:t>
            </w:r>
          </w:p>
        </w:tc>
        <w:tc>
          <w:tcPr>
            <w:tcW w:w="480" w:type="pct"/>
            <w:vAlign w:val="center"/>
          </w:tcPr>
          <w:p w14:paraId="002029C5" w14:textId="095F5B99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142.1282</w:t>
            </w:r>
          </w:p>
        </w:tc>
        <w:tc>
          <w:tcPr>
            <w:tcW w:w="479" w:type="pct"/>
            <w:vAlign w:val="center"/>
          </w:tcPr>
          <w:p w14:paraId="6CEF1AE5" w14:textId="720F734C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3174.362</w:t>
            </w:r>
          </w:p>
        </w:tc>
        <w:tc>
          <w:tcPr>
            <w:tcW w:w="478" w:type="pct"/>
            <w:vAlign w:val="center"/>
          </w:tcPr>
          <w:p w14:paraId="2BE7A31A" w14:textId="5E87BCA2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153.7124</w:t>
            </w:r>
          </w:p>
        </w:tc>
        <w:tc>
          <w:tcPr>
            <w:tcW w:w="480" w:type="pct"/>
            <w:vAlign w:val="center"/>
          </w:tcPr>
          <w:p w14:paraId="7068F17C" w14:textId="312D06A4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1916.535</w:t>
            </w:r>
          </w:p>
        </w:tc>
        <w:tc>
          <w:tcPr>
            <w:tcW w:w="480" w:type="pct"/>
            <w:vAlign w:val="center"/>
          </w:tcPr>
          <w:p w14:paraId="05052879" w14:textId="27C26340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185.2148</w:t>
            </w:r>
          </w:p>
        </w:tc>
        <w:tc>
          <w:tcPr>
            <w:tcW w:w="480" w:type="pct"/>
            <w:vAlign w:val="center"/>
          </w:tcPr>
          <w:p w14:paraId="31EE5857" w14:textId="38D8EE98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1172.97</w:t>
            </w:r>
          </w:p>
        </w:tc>
      </w:tr>
      <w:tr w:rsidR="00377F46" w14:paraId="4BD91C2E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1B13BB77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16000</w:t>
            </w:r>
          </w:p>
        </w:tc>
        <w:tc>
          <w:tcPr>
            <w:tcW w:w="413" w:type="pct"/>
            <w:vAlign w:val="center"/>
          </w:tcPr>
          <w:p w14:paraId="5F0B78FA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562D0A3A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18EE3322" w14:textId="646E0FD5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162.7919</w:t>
            </w:r>
          </w:p>
        </w:tc>
        <w:tc>
          <w:tcPr>
            <w:tcW w:w="480" w:type="pct"/>
            <w:vAlign w:val="center"/>
          </w:tcPr>
          <w:p w14:paraId="052C4D96" w14:textId="5AF23462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9394.3364</w:t>
            </w:r>
          </w:p>
        </w:tc>
        <w:tc>
          <w:tcPr>
            <w:tcW w:w="480" w:type="pct"/>
            <w:vAlign w:val="center"/>
          </w:tcPr>
          <w:p w14:paraId="0FA929BE" w14:textId="2A49B8AD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210.9956</w:t>
            </w:r>
          </w:p>
        </w:tc>
        <w:tc>
          <w:tcPr>
            <w:tcW w:w="479" w:type="pct"/>
            <w:vAlign w:val="center"/>
          </w:tcPr>
          <w:p w14:paraId="67B324FA" w14:textId="55C7190D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5430.494</w:t>
            </w:r>
          </w:p>
        </w:tc>
        <w:tc>
          <w:tcPr>
            <w:tcW w:w="478" w:type="pct"/>
            <w:vAlign w:val="center"/>
          </w:tcPr>
          <w:p w14:paraId="5E9E8B8C" w14:textId="185C7CCE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326.5204</w:t>
            </w:r>
          </w:p>
        </w:tc>
        <w:tc>
          <w:tcPr>
            <w:tcW w:w="480" w:type="pct"/>
            <w:vAlign w:val="center"/>
          </w:tcPr>
          <w:p w14:paraId="035C55F3" w14:textId="2764816B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3180.815</w:t>
            </w:r>
          </w:p>
        </w:tc>
        <w:tc>
          <w:tcPr>
            <w:tcW w:w="480" w:type="pct"/>
            <w:vAlign w:val="center"/>
          </w:tcPr>
          <w:p w14:paraId="085A07D3" w14:textId="67666756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329.6168</w:t>
            </w:r>
          </w:p>
        </w:tc>
        <w:tc>
          <w:tcPr>
            <w:tcW w:w="480" w:type="pct"/>
            <w:vAlign w:val="center"/>
          </w:tcPr>
          <w:p w14:paraId="00EAD424" w14:textId="75461841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1984.225</w:t>
            </w:r>
          </w:p>
        </w:tc>
      </w:tr>
      <w:tr w:rsidR="00377F46" w14:paraId="572F60FF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631AE5E7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413" w:type="pct"/>
            <w:vAlign w:val="center"/>
          </w:tcPr>
          <w:p w14:paraId="19F2C861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11FDF593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56C2D50E" w14:textId="6D624A0C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33.0611</w:t>
            </w:r>
          </w:p>
        </w:tc>
        <w:tc>
          <w:tcPr>
            <w:tcW w:w="480" w:type="pct"/>
            <w:vAlign w:val="center"/>
          </w:tcPr>
          <w:p w14:paraId="0B744CF6" w14:textId="18D083FF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2665.6197</w:t>
            </w:r>
          </w:p>
        </w:tc>
        <w:tc>
          <w:tcPr>
            <w:tcW w:w="480" w:type="pct"/>
            <w:vAlign w:val="center"/>
          </w:tcPr>
          <w:p w14:paraId="07B928CD" w14:textId="693E923F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40.1789</w:t>
            </w:r>
          </w:p>
        </w:tc>
        <w:tc>
          <w:tcPr>
            <w:tcW w:w="479" w:type="pct"/>
            <w:vAlign w:val="center"/>
          </w:tcPr>
          <w:p w14:paraId="655EF31F" w14:textId="5218FE09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1588.401</w:t>
            </w:r>
          </w:p>
        </w:tc>
        <w:tc>
          <w:tcPr>
            <w:tcW w:w="478" w:type="pct"/>
            <w:vAlign w:val="center"/>
          </w:tcPr>
          <w:p w14:paraId="06A1E460" w14:textId="2F2C982B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41.0683</w:t>
            </w:r>
          </w:p>
        </w:tc>
        <w:tc>
          <w:tcPr>
            <w:tcW w:w="480" w:type="pct"/>
            <w:vAlign w:val="center"/>
          </w:tcPr>
          <w:p w14:paraId="0BC2F0DF" w14:textId="55C5B66B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974.2535</w:t>
            </w:r>
          </w:p>
        </w:tc>
        <w:tc>
          <w:tcPr>
            <w:tcW w:w="480" w:type="pct"/>
            <w:vAlign w:val="center"/>
          </w:tcPr>
          <w:p w14:paraId="509F651D" w14:textId="5E974D52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54.0694</w:t>
            </w:r>
          </w:p>
        </w:tc>
        <w:tc>
          <w:tcPr>
            <w:tcW w:w="480" w:type="pct"/>
            <w:vAlign w:val="center"/>
          </w:tcPr>
          <w:p w14:paraId="0DF6FC07" w14:textId="1D1D6A0E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648.2552</w:t>
            </w:r>
          </w:p>
        </w:tc>
      </w:tr>
      <w:tr w:rsidR="00377F46" w14:paraId="437ABA24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4FA90947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413" w:type="pct"/>
            <w:vAlign w:val="center"/>
          </w:tcPr>
          <w:p w14:paraId="22D5BF30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7D145878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1092F11A" w14:textId="6EBFAF3C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83.3374</w:t>
            </w:r>
          </w:p>
        </w:tc>
        <w:tc>
          <w:tcPr>
            <w:tcW w:w="480" w:type="pct"/>
            <w:vAlign w:val="center"/>
          </w:tcPr>
          <w:p w14:paraId="70382F82" w14:textId="126492CC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6370.9579</w:t>
            </w:r>
          </w:p>
        </w:tc>
        <w:tc>
          <w:tcPr>
            <w:tcW w:w="480" w:type="pct"/>
            <w:vAlign w:val="center"/>
          </w:tcPr>
          <w:p w14:paraId="36838FDA" w14:textId="207D6D14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124.4795</w:t>
            </w:r>
          </w:p>
        </w:tc>
        <w:tc>
          <w:tcPr>
            <w:tcW w:w="479" w:type="pct"/>
            <w:vAlign w:val="center"/>
          </w:tcPr>
          <w:p w14:paraId="70328153" w14:textId="23D671D8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3727.115</w:t>
            </w:r>
          </w:p>
        </w:tc>
        <w:tc>
          <w:tcPr>
            <w:tcW w:w="478" w:type="pct"/>
            <w:vAlign w:val="center"/>
          </w:tcPr>
          <w:p w14:paraId="5C9832E7" w14:textId="5CD67F56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179.3188</w:t>
            </w:r>
          </w:p>
        </w:tc>
        <w:tc>
          <w:tcPr>
            <w:tcW w:w="480" w:type="pct"/>
            <w:vAlign w:val="center"/>
          </w:tcPr>
          <w:p w14:paraId="55E5BB88" w14:textId="1CF40AD4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2233.965</w:t>
            </w:r>
          </w:p>
        </w:tc>
        <w:tc>
          <w:tcPr>
            <w:tcW w:w="480" w:type="pct"/>
            <w:vAlign w:val="center"/>
          </w:tcPr>
          <w:p w14:paraId="695834A8" w14:textId="6D7E1F06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174.7155</w:t>
            </w:r>
          </w:p>
        </w:tc>
        <w:tc>
          <w:tcPr>
            <w:tcW w:w="480" w:type="pct"/>
            <w:vAlign w:val="center"/>
          </w:tcPr>
          <w:p w14:paraId="77E91294" w14:textId="0C7A590E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1354.856</w:t>
            </w:r>
          </w:p>
        </w:tc>
      </w:tr>
      <w:tr w:rsidR="00377F46" w14:paraId="54290A97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5643D304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413" w:type="pct"/>
            <w:vAlign w:val="center"/>
          </w:tcPr>
          <w:p w14:paraId="0303156D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2859A953" w14:textId="77777777" w:rsidR="00377F46" w:rsidRPr="009659B5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12C1ADDF" w14:textId="4AB27AD2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140.7374</w:t>
            </w:r>
          </w:p>
        </w:tc>
        <w:tc>
          <w:tcPr>
            <w:tcW w:w="480" w:type="pct"/>
            <w:vAlign w:val="center"/>
          </w:tcPr>
          <w:p w14:paraId="2B3810E4" w14:textId="6BEC8C2D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11288.450</w:t>
            </w:r>
          </w:p>
        </w:tc>
        <w:tc>
          <w:tcPr>
            <w:tcW w:w="480" w:type="pct"/>
            <w:vAlign w:val="center"/>
          </w:tcPr>
          <w:p w14:paraId="20ECBC3E" w14:textId="06CE6B37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183.703</w:t>
            </w:r>
          </w:p>
        </w:tc>
        <w:tc>
          <w:tcPr>
            <w:tcW w:w="479" w:type="pct"/>
            <w:vAlign w:val="center"/>
          </w:tcPr>
          <w:p w14:paraId="34FE5FF4" w14:textId="74DA2563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6491.775</w:t>
            </w:r>
          </w:p>
        </w:tc>
        <w:tc>
          <w:tcPr>
            <w:tcW w:w="478" w:type="pct"/>
            <w:vAlign w:val="center"/>
          </w:tcPr>
          <w:p w14:paraId="1DB3EDC8" w14:textId="2BDFFEA7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256.7488</w:t>
            </w:r>
          </w:p>
        </w:tc>
        <w:tc>
          <w:tcPr>
            <w:tcW w:w="480" w:type="pct"/>
            <w:vAlign w:val="center"/>
          </w:tcPr>
          <w:p w14:paraId="1AB5D8D7" w14:textId="59502654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3853.573</w:t>
            </w:r>
          </w:p>
        </w:tc>
        <w:tc>
          <w:tcPr>
            <w:tcW w:w="480" w:type="pct"/>
            <w:vAlign w:val="center"/>
          </w:tcPr>
          <w:p w14:paraId="4D4C7903" w14:textId="1A791A06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353.0464</w:t>
            </w:r>
          </w:p>
        </w:tc>
        <w:tc>
          <w:tcPr>
            <w:tcW w:w="480" w:type="pct"/>
            <w:vAlign w:val="center"/>
          </w:tcPr>
          <w:p w14:paraId="09CB37D1" w14:textId="4CB729E1" w:rsidR="00377F46" w:rsidRPr="00377F46" w:rsidRDefault="00377F46" w:rsidP="00377F46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77F46">
              <w:rPr>
                <w:rFonts w:eastAsia="等线"/>
                <w:color w:val="000000"/>
                <w:sz w:val="18"/>
                <w:szCs w:val="18"/>
              </w:rPr>
              <w:t>2278.724</w:t>
            </w:r>
          </w:p>
        </w:tc>
      </w:tr>
    </w:tbl>
    <w:p w14:paraId="45882F80" w14:textId="77777777" w:rsidR="00377F46" w:rsidRDefault="00377F46" w:rsidP="00377F46">
      <w:pPr>
        <w:pStyle w:val="a3"/>
        <w:ind w:firstLine="480"/>
      </w:pPr>
      <w:r>
        <w:rPr>
          <w:rFonts w:hint="eastAsia"/>
        </w:rPr>
        <w:t>对该数据进行可视化分析如下图：</w:t>
      </w:r>
    </w:p>
    <w:p w14:paraId="149329E1" w14:textId="77777777" w:rsidR="00377F46" w:rsidRPr="00FE0326" w:rsidRDefault="00377F46" w:rsidP="00377F46">
      <w:pPr>
        <w:pStyle w:val="a3"/>
        <w:ind w:firstLineChars="0" w:firstLine="0"/>
      </w:pPr>
      <w:r>
        <w:rPr>
          <w:noProof/>
        </w:rPr>
        <w:lastRenderedPageBreak/>
        <w:drawing>
          <wp:inline distT="0" distB="0" distL="0" distR="0" wp14:anchorId="69874649" wp14:editId="33E173B7">
            <wp:extent cx="5704299" cy="4753584"/>
            <wp:effectExtent l="0" t="0" r="0" b="9525"/>
            <wp:docPr id="1561319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19976" name="图片 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6273" cy="478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5130" w14:textId="77777777" w:rsidR="00377F46" w:rsidRDefault="00377F46" w:rsidP="00377F46">
      <w:pPr>
        <w:pStyle w:val="a3"/>
        <w:ind w:firstLine="480"/>
      </w:pPr>
      <w:r>
        <w:t>根据以上数据分析我们可以得出以下结论：</w:t>
      </w:r>
    </w:p>
    <w:p w14:paraId="69E6BE2B" w14:textId="77777777" w:rsidR="00424CF0" w:rsidRDefault="00424CF0" w:rsidP="00424CF0">
      <w:pPr>
        <w:pStyle w:val="a3"/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）随着输入长度的增加，模型吞吐量逐渐降低，首</w:t>
      </w:r>
      <w:r>
        <w:rPr>
          <w:rFonts w:hint="eastAsia"/>
        </w:rPr>
        <w:t>token</w:t>
      </w:r>
      <w:r>
        <w:rPr>
          <w:rFonts w:hint="eastAsia"/>
        </w:rPr>
        <w:t>的延时逐渐增加。</w:t>
      </w:r>
    </w:p>
    <w:p w14:paraId="541A5E59" w14:textId="77777777" w:rsidR="00424CF0" w:rsidRDefault="00424CF0" w:rsidP="00424CF0">
      <w:pPr>
        <w:pStyle w:val="a3"/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）多张卡部署一个实例，在较短的输入情形，吞吐量会大幅度增加，在较长的输入情形，吞吐量下降剧烈。（通信代价逐渐增加）</w:t>
      </w:r>
    </w:p>
    <w:p w14:paraId="12A2574C" w14:textId="77777777" w:rsidR="00424CF0" w:rsidRDefault="00424CF0" w:rsidP="00424CF0">
      <w:pPr>
        <w:pStyle w:val="a3"/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）相同的并发，相同的输入长度，多卡部署可以有效的降低首</w:t>
      </w:r>
      <w:r>
        <w:rPr>
          <w:rFonts w:hint="eastAsia"/>
        </w:rPr>
        <w:t>token</w:t>
      </w:r>
      <w:r>
        <w:rPr>
          <w:rFonts w:hint="eastAsia"/>
        </w:rPr>
        <w:t>延时。</w:t>
      </w:r>
    </w:p>
    <w:p w14:paraId="78FBC5B7" w14:textId="6DDCE5C7" w:rsidR="00424CF0" w:rsidRDefault="00424CF0" w:rsidP="00424CF0">
      <w:pPr>
        <w:pStyle w:val="a3"/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CB0FB4">
        <w:t>综合各项分析结果来看，对于</w:t>
      </w:r>
      <w:r w:rsidRPr="00CB0FB4">
        <w:t>32B</w:t>
      </w:r>
      <w:r w:rsidRPr="00CB0FB4">
        <w:t>模型，建议采用单张卡部署一个实例的方式。这种部署模式下，吞吐量曲线能够保持最佳的平稳性。并且，相较于使用多张卡部署一个实例，在单张卡上部署多个实例可获得更高的吞吐量。如此一来，能够在保障运行速度的同时，有效平衡成本投入，实现效益的最大化。</w:t>
      </w:r>
    </w:p>
    <w:p w14:paraId="596C307B" w14:textId="77777777" w:rsidR="00377F46" w:rsidRPr="00424CF0" w:rsidRDefault="00377F46" w:rsidP="009659B5">
      <w:pPr>
        <w:pStyle w:val="a3"/>
        <w:ind w:firstLine="480"/>
      </w:pPr>
    </w:p>
    <w:p w14:paraId="678FCBD2" w14:textId="77777777" w:rsidR="00CB0FB4" w:rsidRDefault="00CB0FB4" w:rsidP="009659B5">
      <w:pPr>
        <w:pStyle w:val="a3"/>
        <w:ind w:firstLine="480"/>
      </w:pPr>
    </w:p>
    <w:p w14:paraId="21D5E9B5" w14:textId="0D878528" w:rsidR="00CB0FB4" w:rsidRDefault="00CB0FB4" w:rsidP="009659B5">
      <w:pPr>
        <w:pStyle w:val="a3"/>
        <w:ind w:firstLine="480"/>
      </w:pPr>
      <w:bookmarkStart w:id="72" w:name="OLE_LINK2"/>
      <w:r>
        <w:rPr>
          <w:rFonts w:hint="eastAsia"/>
        </w:rPr>
        <w:lastRenderedPageBreak/>
        <w:t>72B</w:t>
      </w:r>
      <w:r>
        <w:rPr>
          <w:rFonts w:hint="eastAsia"/>
        </w:rPr>
        <w:t>量化模型：</w:t>
      </w:r>
    </w:p>
    <w:tbl>
      <w:tblPr>
        <w:tblStyle w:val="affa"/>
        <w:tblW w:w="5570" w:type="pct"/>
        <w:jc w:val="center"/>
        <w:tblLayout w:type="fixed"/>
        <w:tblLook w:val="04A0" w:firstRow="1" w:lastRow="0" w:firstColumn="1" w:lastColumn="0" w:noHBand="0" w:noVBand="1"/>
      </w:tblPr>
      <w:tblGrid>
        <w:gridCol w:w="847"/>
        <w:gridCol w:w="854"/>
        <w:gridCol w:w="708"/>
        <w:gridCol w:w="991"/>
        <w:gridCol w:w="993"/>
        <w:gridCol w:w="993"/>
        <w:gridCol w:w="991"/>
        <w:gridCol w:w="989"/>
        <w:gridCol w:w="993"/>
        <w:gridCol w:w="993"/>
        <w:gridCol w:w="993"/>
      </w:tblGrid>
      <w:tr w:rsidR="00CB0FB4" w14:paraId="34A7B4F5" w14:textId="77777777" w:rsidTr="00855430">
        <w:trPr>
          <w:trHeight w:val="586"/>
          <w:jc w:val="center"/>
        </w:trPr>
        <w:tc>
          <w:tcPr>
            <w:tcW w:w="409" w:type="pct"/>
            <w:vMerge w:val="restart"/>
            <w:vAlign w:val="center"/>
          </w:tcPr>
          <w:p w14:paraId="2FBB66A8" w14:textId="77777777" w:rsidR="00CB0FB4" w:rsidRDefault="00CB0FB4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输入</w:t>
            </w:r>
          </w:p>
          <w:p w14:paraId="435DF660" w14:textId="77777777" w:rsidR="00CB0FB4" w:rsidRPr="001527AC" w:rsidRDefault="00CB0FB4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413" w:type="pct"/>
            <w:vMerge w:val="restart"/>
            <w:vAlign w:val="center"/>
          </w:tcPr>
          <w:p w14:paraId="06C19553" w14:textId="77777777" w:rsidR="00CB0FB4" w:rsidRDefault="00CB0FB4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输出</w:t>
            </w:r>
          </w:p>
          <w:p w14:paraId="4B8A3977" w14:textId="77777777" w:rsidR="00CB0FB4" w:rsidRPr="001527AC" w:rsidRDefault="00CB0FB4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342" w:type="pct"/>
            <w:vMerge w:val="restart"/>
            <w:vAlign w:val="center"/>
          </w:tcPr>
          <w:p w14:paraId="10CB596F" w14:textId="77777777" w:rsidR="00CB0FB4" w:rsidRPr="001527AC" w:rsidRDefault="00CB0FB4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并发数</w:t>
            </w:r>
          </w:p>
        </w:tc>
        <w:tc>
          <w:tcPr>
            <w:tcW w:w="959" w:type="pct"/>
            <w:gridSpan w:val="2"/>
          </w:tcPr>
          <w:p w14:paraId="6432AA93" w14:textId="29F504AC" w:rsidR="00CB0FB4" w:rsidRDefault="00CB0FB4" w:rsidP="00855430">
            <w:pPr>
              <w:pStyle w:val="a3"/>
              <w:ind w:firstLineChars="0" w:firstLine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72</w:t>
            </w:r>
            <w:r w:rsidRPr="001527AC">
              <w:rPr>
                <w:rFonts w:hint="eastAsia"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-AWQ</w:t>
            </w:r>
            <w:r w:rsidRPr="001527AC"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1</w:t>
            </w:r>
            <w:r w:rsidRPr="001527AC">
              <w:rPr>
                <w:rFonts w:hint="eastAsia"/>
                <w:sz w:val="21"/>
                <w:szCs w:val="21"/>
              </w:rPr>
              <w:t>*</w:t>
            </w:r>
            <w:r>
              <w:rPr>
                <w:rFonts w:hint="eastAsia"/>
                <w:sz w:val="21"/>
                <w:szCs w:val="21"/>
              </w:rPr>
              <w:t>H2</w:t>
            </w:r>
            <w:r w:rsidRPr="001527AC">
              <w:rPr>
                <w:rFonts w:hint="eastAsia"/>
                <w:sz w:val="21"/>
                <w:szCs w:val="21"/>
              </w:rPr>
              <w:t>00</w:t>
            </w:r>
          </w:p>
        </w:tc>
        <w:tc>
          <w:tcPr>
            <w:tcW w:w="959" w:type="pct"/>
            <w:gridSpan w:val="2"/>
            <w:vAlign w:val="center"/>
          </w:tcPr>
          <w:p w14:paraId="06C6AC89" w14:textId="405A262A" w:rsidR="00CB0FB4" w:rsidRPr="001527AC" w:rsidRDefault="00CB0FB4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72</w:t>
            </w:r>
            <w:r w:rsidRPr="001527AC">
              <w:rPr>
                <w:rFonts w:hint="eastAsia"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-AWQ</w:t>
            </w:r>
            <w:r w:rsidRPr="001527AC">
              <w:rPr>
                <w:rFonts w:hint="eastAsia"/>
                <w:sz w:val="21"/>
                <w:szCs w:val="21"/>
              </w:rPr>
              <w:t xml:space="preserve"> </w:t>
            </w:r>
            <w:r w:rsidRPr="001527AC">
              <w:rPr>
                <w:rFonts w:hint="eastAsia"/>
                <w:sz w:val="21"/>
                <w:szCs w:val="21"/>
              </w:rPr>
              <w:t>-2*</w:t>
            </w:r>
            <w:r>
              <w:rPr>
                <w:rFonts w:hint="eastAsia"/>
                <w:sz w:val="21"/>
                <w:szCs w:val="21"/>
              </w:rPr>
              <w:t>H2</w:t>
            </w:r>
            <w:r w:rsidRPr="001527AC">
              <w:rPr>
                <w:rFonts w:hint="eastAsia"/>
                <w:sz w:val="21"/>
                <w:szCs w:val="21"/>
              </w:rPr>
              <w:t>00</w:t>
            </w:r>
          </w:p>
        </w:tc>
        <w:tc>
          <w:tcPr>
            <w:tcW w:w="958" w:type="pct"/>
            <w:gridSpan w:val="2"/>
            <w:vAlign w:val="center"/>
          </w:tcPr>
          <w:p w14:paraId="0ED5C32A" w14:textId="349E572E" w:rsidR="00CB0FB4" w:rsidRPr="001527AC" w:rsidRDefault="00CB0FB4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72</w:t>
            </w:r>
            <w:r w:rsidRPr="001527AC">
              <w:rPr>
                <w:rFonts w:hint="eastAsia"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-AWQ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-</w:t>
            </w:r>
            <w:r w:rsidRPr="001527AC">
              <w:rPr>
                <w:rFonts w:hint="eastAsia"/>
                <w:sz w:val="21"/>
                <w:szCs w:val="21"/>
              </w:rPr>
              <w:t>4*</w:t>
            </w:r>
            <w:r>
              <w:rPr>
                <w:rFonts w:hint="eastAsia"/>
                <w:sz w:val="21"/>
                <w:szCs w:val="21"/>
              </w:rPr>
              <w:t>H2</w:t>
            </w:r>
            <w:r w:rsidRPr="001527AC">
              <w:rPr>
                <w:rFonts w:hint="eastAsia"/>
                <w:sz w:val="21"/>
                <w:szCs w:val="21"/>
              </w:rPr>
              <w:t>00</w:t>
            </w:r>
          </w:p>
        </w:tc>
        <w:tc>
          <w:tcPr>
            <w:tcW w:w="960" w:type="pct"/>
            <w:gridSpan w:val="2"/>
            <w:vAlign w:val="center"/>
          </w:tcPr>
          <w:p w14:paraId="39ACC8FF" w14:textId="7F9661D0" w:rsidR="00CB0FB4" w:rsidRPr="001527AC" w:rsidRDefault="00CB0FB4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72</w:t>
            </w:r>
            <w:r w:rsidRPr="001527AC">
              <w:rPr>
                <w:rFonts w:hint="eastAsia"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-AWQ</w:t>
            </w:r>
            <w:r w:rsidRPr="001527AC">
              <w:rPr>
                <w:rFonts w:hint="eastAsia"/>
                <w:sz w:val="21"/>
                <w:szCs w:val="21"/>
              </w:rPr>
              <w:t xml:space="preserve"> </w:t>
            </w:r>
            <w:r w:rsidRPr="001527AC">
              <w:rPr>
                <w:rFonts w:hint="eastAsia"/>
                <w:sz w:val="21"/>
                <w:szCs w:val="21"/>
              </w:rPr>
              <w:t>-8*</w:t>
            </w:r>
            <w:r>
              <w:rPr>
                <w:rFonts w:hint="eastAsia"/>
                <w:sz w:val="21"/>
                <w:szCs w:val="21"/>
              </w:rPr>
              <w:t xml:space="preserve"> H2</w:t>
            </w:r>
            <w:r w:rsidRPr="001527AC">
              <w:rPr>
                <w:rFonts w:hint="eastAsia"/>
                <w:sz w:val="21"/>
                <w:szCs w:val="21"/>
              </w:rPr>
              <w:t>00</w:t>
            </w:r>
          </w:p>
        </w:tc>
      </w:tr>
      <w:tr w:rsidR="00CB0FB4" w14:paraId="7D6EA0AF" w14:textId="77777777" w:rsidTr="00855430">
        <w:trPr>
          <w:trHeight w:val="141"/>
          <w:jc w:val="center"/>
        </w:trPr>
        <w:tc>
          <w:tcPr>
            <w:tcW w:w="409" w:type="pct"/>
            <w:vMerge/>
            <w:vAlign w:val="center"/>
          </w:tcPr>
          <w:p w14:paraId="20D5D813" w14:textId="77777777" w:rsidR="00CB0FB4" w:rsidRPr="001527AC" w:rsidRDefault="00CB0FB4" w:rsidP="00855430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413" w:type="pct"/>
            <w:vMerge/>
            <w:vAlign w:val="center"/>
          </w:tcPr>
          <w:p w14:paraId="46CF05CD" w14:textId="77777777" w:rsidR="00CB0FB4" w:rsidRPr="001527AC" w:rsidRDefault="00CB0FB4" w:rsidP="00855430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342" w:type="pct"/>
            <w:vMerge/>
            <w:vAlign w:val="center"/>
          </w:tcPr>
          <w:p w14:paraId="0F1E6C75" w14:textId="77777777" w:rsidR="00CB0FB4" w:rsidRPr="001527AC" w:rsidRDefault="00CB0FB4" w:rsidP="00855430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1D3375F6" w14:textId="77777777" w:rsidR="00CB0FB4" w:rsidRPr="001527AC" w:rsidRDefault="00CB0FB4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480" w:type="pct"/>
            <w:vAlign w:val="center"/>
          </w:tcPr>
          <w:p w14:paraId="5A410D59" w14:textId="77777777" w:rsidR="00CB0FB4" w:rsidRDefault="00CB0FB4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0CA9E4E7" w14:textId="77777777" w:rsidR="00CB0FB4" w:rsidRPr="001527AC" w:rsidRDefault="00CB0FB4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>
              <w:rPr>
                <w:rFonts w:hint="eastAsia"/>
                <w:sz w:val="18"/>
                <w:szCs w:val="18"/>
              </w:rPr>
              <w:t>(ms)</w:t>
            </w:r>
          </w:p>
        </w:tc>
        <w:tc>
          <w:tcPr>
            <w:tcW w:w="480" w:type="pct"/>
            <w:vAlign w:val="center"/>
          </w:tcPr>
          <w:p w14:paraId="6CBF3606" w14:textId="77777777" w:rsidR="00CB0FB4" w:rsidRPr="001527AC" w:rsidRDefault="00CB0FB4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479" w:type="pct"/>
          </w:tcPr>
          <w:p w14:paraId="7E8888A6" w14:textId="77777777" w:rsidR="00CB0FB4" w:rsidRDefault="00CB0FB4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56EF4DE7" w14:textId="77777777" w:rsidR="00CB0FB4" w:rsidRPr="001527AC" w:rsidRDefault="00CB0FB4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>
              <w:rPr>
                <w:rFonts w:hint="eastAsia"/>
                <w:sz w:val="18"/>
                <w:szCs w:val="18"/>
              </w:rPr>
              <w:t>(ms)</w:t>
            </w:r>
          </w:p>
        </w:tc>
        <w:tc>
          <w:tcPr>
            <w:tcW w:w="478" w:type="pct"/>
            <w:vAlign w:val="center"/>
          </w:tcPr>
          <w:p w14:paraId="358C6BAA" w14:textId="77777777" w:rsidR="00CB0FB4" w:rsidRPr="001527AC" w:rsidRDefault="00CB0FB4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480" w:type="pct"/>
          </w:tcPr>
          <w:p w14:paraId="670B1CF1" w14:textId="77777777" w:rsidR="00CB0FB4" w:rsidRDefault="00CB0FB4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30622EA1" w14:textId="77777777" w:rsidR="00CB0FB4" w:rsidRPr="001527AC" w:rsidRDefault="00CB0FB4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>
              <w:rPr>
                <w:rFonts w:hint="eastAsia"/>
                <w:sz w:val="18"/>
                <w:szCs w:val="18"/>
              </w:rPr>
              <w:t>(ms)</w:t>
            </w:r>
          </w:p>
        </w:tc>
        <w:tc>
          <w:tcPr>
            <w:tcW w:w="480" w:type="pct"/>
            <w:vAlign w:val="center"/>
          </w:tcPr>
          <w:p w14:paraId="41A3B19A" w14:textId="77777777" w:rsidR="00CB0FB4" w:rsidRPr="001527AC" w:rsidRDefault="00CB0FB4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480" w:type="pct"/>
          </w:tcPr>
          <w:p w14:paraId="3FE135FD" w14:textId="77777777" w:rsidR="00CB0FB4" w:rsidRDefault="00CB0FB4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3DE10AF8" w14:textId="77777777" w:rsidR="00CB0FB4" w:rsidRPr="001527AC" w:rsidRDefault="00CB0FB4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>
              <w:rPr>
                <w:rFonts w:hint="eastAsia"/>
                <w:sz w:val="18"/>
                <w:szCs w:val="18"/>
              </w:rPr>
              <w:t>(ms)</w:t>
            </w:r>
          </w:p>
        </w:tc>
      </w:tr>
      <w:tr w:rsidR="00424CF0" w14:paraId="0284A11C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18175C8D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413" w:type="pct"/>
            <w:vAlign w:val="center"/>
          </w:tcPr>
          <w:p w14:paraId="5346542E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4C184313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59D20BFD" w14:textId="5FE95B8C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42.5452</w:t>
            </w:r>
          </w:p>
        </w:tc>
        <w:tc>
          <w:tcPr>
            <w:tcW w:w="480" w:type="pct"/>
            <w:vAlign w:val="center"/>
          </w:tcPr>
          <w:p w14:paraId="6A22CBD0" w14:textId="3200707B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972.2341</w:t>
            </w:r>
          </w:p>
        </w:tc>
        <w:tc>
          <w:tcPr>
            <w:tcW w:w="480" w:type="pct"/>
            <w:vAlign w:val="center"/>
          </w:tcPr>
          <w:p w14:paraId="53F1E1C6" w14:textId="19429FEB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63.7313</w:t>
            </w:r>
          </w:p>
        </w:tc>
        <w:tc>
          <w:tcPr>
            <w:tcW w:w="479" w:type="pct"/>
            <w:vAlign w:val="center"/>
          </w:tcPr>
          <w:p w14:paraId="016F4266" w14:textId="1F7CC8CC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526.8937</w:t>
            </w:r>
          </w:p>
        </w:tc>
        <w:tc>
          <w:tcPr>
            <w:tcW w:w="478" w:type="pct"/>
            <w:vAlign w:val="center"/>
          </w:tcPr>
          <w:p w14:paraId="2452F1E3" w14:textId="37BD1CCF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88.254</w:t>
            </w:r>
          </w:p>
        </w:tc>
        <w:tc>
          <w:tcPr>
            <w:tcW w:w="480" w:type="pct"/>
            <w:vAlign w:val="center"/>
          </w:tcPr>
          <w:p w14:paraId="1D16591A" w14:textId="7CC3E3DE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309.44</w:t>
            </w:r>
          </w:p>
        </w:tc>
        <w:tc>
          <w:tcPr>
            <w:tcW w:w="480" w:type="pct"/>
            <w:vAlign w:val="center"/>
          </w:tcPr>
          <w:p w14:paraId="7D64EBEF" w14:textId="7351FA74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102.6411</w:t>
            </w:r>
          </w:p>
        </w:tc>
        <w:tc>
          <w:tcPr>
            <w:tcW w:w="480" w:type="pct"/>
            <w:vAlign w:val="center"/>
          </w:tcPr>
          <w:p w14:paraId="23BC1BD6" w14:textId="1785BD2F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212.3252</w:t>
            </w:r>
          </w:p>
        </w:tc>
      </w:tr>
      <w:tr w:rsidR="00424CF0" w14:paraId="1CBABDAB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352563C6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413" w:type="pct"/>
            <w:vAlign w:val="center"/>
          </w:tcPr>
          <w:p w14:paraId="76716A09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77FDDA92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60B70441" w14:textId="1669F682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146.1715</w:t>
            </w:r>
          </w:p>
        </w:tc>
        <w:tc>
          <w:tcPr>
            <w:tcW w:w="480" w:type="pct"/>
            <w:vAlign w:val="center"/>
          </w:tcPr>
          <w:p w14:paraId="682B1D22" w14:textId="55E7E57D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3528.156</w:t>
            </w:r>
          </w:p>
        </w:tc>
        <w:tc>
          <w:tcPr>
            <w:tcW w:w="480" w:type="pct"/>
            <w:vAlign w:val="center"/>
          </w:tcPr>
          <w:p w14:paraId="5909944A" w14:textId="2BFDC1DB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206.5166</w:t>
            </w:r>
          </w:p>
        </w:tc>
        <w:tc>
          <w:tcPr>
            <w:tcW w:w="479" w:type="pct"/>
            <w:vAlign w:val="center"/>
          </w:tcPr>
          <w:p w14:paraId="5F8ACD26" w14:textId="112FEF50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1889.777</w:t>
            </w:r>
          </w:p>
        </w:tc>
        <w:tc>
          <w:tcPr>
            <w:tcW w:w="478" w:type="pct"/>
            <w:vAlign w:val="center"/>
          </w:tcPr>
          <w:p w14:paraId="6AED04B7" w14:textId="6D070C03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299.806</w:t>
            </w:r>
          </w:p>
        </w:tc>
        <w:tc>
          <w:tcPr>
            <w:tcW w:w="480" w:type="pct"/>
            <w:vAlign w:val="center"/>
          </w:tcPr>
          <w:p w14:paraId="21DADF7C" w14:textId="0209A54D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1036.451</w:t>
            </w:r>
          </w:p>
        </w:tc>
        <w:tc>
          <w:tcPr>
            <w:tcW w:w="480" w:type="pct"/>
            <w:vAlign w:val="center"/>
          </w:tcPr>
          <w:p w14:paraId="64BC6D63" w14:textId="2B023AA3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363.2424</w:t>
            </w:r>
          </w:p>
        </w:tc>
        <w:tc>
          <w:tcPr>
            <w:tcW w:w="480" w:type="pct"/>
            <w:vAlign w:val="center"/>
          </w:tcPr>
          <w:p w14:paraId="2BBD6AE6" w14:textId="00B76FDF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610.364</w:t>
            </w:r>
          </w:p>
        </w:tc>
      </w:tr>
      <w:tr w:rsidR="00424CF0" w14:paraId="5F24BE74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430B00DE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413" w:type="pct"/>
            <w:vAlign w:val="center"/>
          </w:tcPr>
          <w:p w14:paraId="182D23E3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16C669C6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54D48E25" w14:textId="7A229B3C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258.7824</w:t>
            </w:r>
          </w:p>
        </w:tc>
        <w:tc>
          <w:tcPr>
            <w:tcW w:w="480" w:type="pct"/>
            <w:vAlign w:val="center"/>
          </w:tcPr>
          <w:p w14:paraId="795E0AA3" w14:textId="3C5BDF33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7424.125</w:t>
            </w:r>
          </w:p>
        </w:tc>
        <w:tc>
          <w:tcPr>
            <w:tcW w:w="480" w:type="pct"/>
            <w:vAlign w:val="center"/>
          </w:tcPr>
          <w:p w14:paraId="27CB1051" w14:textId="4102ACF9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373.3813</w:t>
            </w:r>
          </w:p>
        </w:tc>
        <w:tc>
          <w:tcPr>
            <w:tcW w:w="479" w:type="pct"/>
            <w:vAlign w:val="center"/>
          </w:tcPr>
          <w:p w14:paraId="343DCC11" w14:textId="76FC8230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3931.036</w:t>
            </w:r>
          </w:p>
        </w:tc>
        <w:tc>
          <w:tcPr>
            <w:tcW w:w="478" w:type="pct"/>
            <w:vAlign w:val="center"/>
          </w:tcPr>
          <w:p w14:paraId="41CA7D72" w14:textId="4264AEA0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505.6944</w:t>
            </w:r>
          </w:p>
        </w:tc>
        <w:tc>
          <w:tcPr>
            <w:tcW w:w="480" w:type="pct"/>
            <w:vAlign w:val="center"/>
          </w:tcPr>
          <w:p w14:paraId="103B4D04" w14:textId="471732F2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2122.163</w:t>
            </w:r>
          </w:p>
        </w:tc>
        <w:tc>
          <w:tcPr>
            <w:tcW w:w="480" w:type="pct"/>
            <w:vAlign w:val="center"/>
          </w:tcPr>
          <w:p w14:paraId="4E065AAF" w14:textId="0F905ADB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626.5958</w:t>
            </w:r>
          </w:p>
        </w:tc>
        <w:tc>
          <w:tcPr>
            <w:tcW w:w="480" w:type="pct"/>
            <w:vAlign w:val="center"/>
          </w:tcPr>
          <w:p w14:paraId="64D1C94F" w14:textId="184B6F8B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1226.971</w:t>
            </w:r>
          </w:p>
        </w:tc>
      </w:tr>
      <w:tr w:rsidR="00424CF0" w14:paraId="26690E72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1FAB516B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413" w:type="pct"/>
            <w:vAlign w:val="center"/>
          </w:tcPr>
          <w:p w14:paraId="0A5F3138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00EFDF6E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0D5B2747" w14:textId="1CAA4DFA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39.362</w:t>
            </w:r>
          </w:p>
        </w:tc>
        <w:tc>
          <w:tcPr>
            <w:tcW w:w="480" w:type="pct"/>
            <w:vAlign w:val="center"/>
          </w:tcPr>
          <w:p w14:paraId="7CFE77A0" w14:textId="2B8E8BDC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1959.235</w:t>
            </w:r>
          </w:p>
        </w:tc>
        <w:tc>
          <w:tcPr>
            <w:tcW w:w="480" w:type="pct"/>
            <w:vAlign w:val="center"/>
          </w:tcPr>
          <w:p w14:paraId="4940409B" w14:textId="1EB2B210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59.7961</w:t>
            </w:r>
          </w:p>
        </w:tc>
        <w:tc>
          <w:tcPr>
            <w:tcW w:w="479" w:type="pct"/>
            <w:vAlign w:val="center"/>
          </w:tcPr>
          <w:p w14:paraId="40FB45C3" w14:textId="501B5922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1063.303</w:t>
            </w:r>
          </w:p>
        </w:tc>
        <w:tc>
          <w:tcPr>
            <w:tcW w:w="478" w:type="pct"/>
            <w:vAlign w:val="center"/>
          </w:tcPr>
          <w:p w14:paraId="02B02050" w14:textId="2B8BFA61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85.2999</w:t>
            </w:r>
          </w:p>
        </w:tc>
        <w:tc>
          <w:tcPr>
            <w:tcW w:w="480" w:type="pct"/>
            <w:vAlign w:val="center"/>
          </w:tcPr>
          <w:p w14:paraId="39D441B4" w14:textId="600A3BB1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590.0647</w:t>
            </w:r>
          </w:p>
        </w:tc>
        <w:tc>
          <w:tcPr>
            <w:tcW w:w="480" w:type="pct"/>
            <w:vAlign w:val="center"/>
          </w:tcPr>
          <w:p w14:paraId="1EE9696A" w14:textId="2FFA3CA8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100.4931</w:t>
            </w:r>
          </w:p>
        </w:tc>
        <w:tc>
          <w:tcPr>
            <w:tcW w:w="480" w:type="pct"/>
            <w:vAlign w:val="center"/>
          </w:tcPr>
          <w:p w14:paraId="7B7DDBE0" w14:textId="2102DD73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368.1098</w:t>
            </w:r>
          </w:p>
        </w:tc>
      </w:tr>
      <w:tr w:rsidR="00424CF0" w14:paraId="253327DE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275BFED0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413" w:type="pct"/>
            <w:vAlign w:val="center"/>
          </w:tcPr>
          <w:p w14:paraId="0F4B2B69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51CD1750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44042C6F" w14:textId="4C7E28FD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121.2746</w:t>
            </w:r>
          </w:p>
        </w:tc>
        <w:tc>
          <w:tcPr>
            <w:tcW w:w="480" w:type="pct"/>
            <w:vAlign w:val="center"/>
          </w:tcPr>
          <w:p w14:paraId="6F296607" w14:textId="169832B8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7372.231</w:t>
            </w:r>
          </w:p>
        </w:tc>
        <w:tc>
          <w:tcPr>
            <w:tcW w:w="480" w:type="pct"/>
            <w:vAlign w:val="center"/>
          </w:tcPr>
          <w:p w14:paraId="223C143B" w14:textId="4865CEFA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170.9911</w:t>
            </w:r>
          </w:p>
        </w:tc>
        <w:tc>
          <w:tcPr>
            <w:tcW w:w="479" w:type="pct"/>
            <w:vAlign w:val="center"/>
          </w:tcPr>
          <w:p w14:paraId="75E0CE4F" w14:textId="44374432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3900.572</w:t>
            </w:r>
          </w:p>
        </w:tc>
        <w:tc>
          <w:tcPr>
            <w:tcW w:w="478" w:type="pct"/>
            <w:vAlign w:val="center"/>
          </w:tcPr>
          <w:p w14:paraId="4C57935A" w14:textId="3411354E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259.3477</w:t>
            </w:r>
          </w:p>
        </w:tc>
        <w:tc>
          <w:tcPr>
            <w:tcW w:w="480" w:type="pct"/>
            <w:vAlign w:val="center"/>
          </w:tcPr>
          <w:p w14:paraId="56BCB7D7" w14:textId="03A0D49D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2121.564</w:t>
            </w:r>
          </w:p>
        </w:tc>
        <w:tc>
          <w:tcPr>
            <w:tcW w:w="480" w:type="pct"/>
            <w:vAlign w:val="center"/>
          </w:tcPr>
          <w:p w14:paraId="20E58C46" w14:textId="2DF5BC3E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329.3387</w:t>
            </w:r>
          </w:p>
        </w:tc>
        <w:tc>
          <w:tcPr>
            <w:tcW w:w="480" w:type="pct"/>
            <w:vAlign w:val="center"/>
          </w:tcPr>
          <w:p w14:paraId="214312C1" w14:textId="05F63B5E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1213.865</w:t>
            </w:r>
          </w:p>
        </w:tc>
      </w:tr>
      <w:tr w:rsidR="00424CF0" w14:paraId="7AFE47EB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368D3A81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413" w:type="pct"/>
            <w:vAlign w:val="center"/>
          </w:tcPr>
          <w:p w14:paraId="630A2BF2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1844CEE3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22C1AA7E" w14:textId="1EF76274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201.8088</w:t>
            </w:r>
          </w:p>
        </w:tc>
        <w:tc>
          <w:tcPr>
            <w:tcW w:w="480" w:type="pct"/>
            <w:vAlign w:val="center"/>
          </w:tcPr>
          <w:p w14:paraId="7AB656F2" w14:textId="67DE6E5F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15130.97</w:t>
            </w:r>
          </w:p>
        </w:tc>
        <w:tc>
          <w:tcPr>
            <w:tcW w:w="480" w:type="pct"/>
            <w:vAlign w:val="center"/>
          </w:tcPr>
          <w:p w14:paraId="40328471" w14:textId="04C22B62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296.5311</w:t>
            </w:r>
          </w:p>
        </w:tc>
        <w:tc>
          <w:tcPr>
            <w:tcW w:w="479" w:type="pct"/>
            <w:vAlign w:val="center"/>
          </w:tcPr>
          <w:p w14:paraId="6D0FA6B5" w14:textId="173FF9A6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7915.019</w:t>
            </w:r>
          </w:p>
        </w:tc>
        <w:tc>
          <w:tcPr>
            <w:tcW w:w="478" w:type="pct"/>
            <w:vAlign w:val="center"/>
          </w:tcPr>
          <w:p w14:paraId="0C7B6EC9" w14:textId="1336B18D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400.9531</w:t>
            </w:r>
          </w:p>
        </w:tc>
        <w:tc>
          <w:tcPr>
            <w:tcW w:w="480" w:type="pct"/>
            <w:vAlign w:val="center"/>
          </w:tcPr>
          <w:p w14:paraId="7655C066" w14:textId="4C09404F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4276.98</w:t>
            </w:r>
          </w:p>
        </w:tc>
        <w:tc>
          <w:tcPr>
            <w:tcW w:w="480" w:type="pct"/>
            <w:vAlign w:val="center"/>
          </w:tcPr>
          <w:p w14:paraId="52C30FC6" w14:textId="47436DBD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527.3764</w:t>
            </w:r>
          </w:p>
        </w:tc>
        <w:tc>
          <w:tcPr>
            <w:tcW w:w="480" w:type="pct"/>
            <w:vAlign w:val="center"/>
          </w:tcPr>
          <w:p w14:paraId="20410F8D" w14:textId="525031EB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2424.144</w:t>
            </w:r>
          </w:p>
        </w:tc>
      </w:tr>
      <w:tr w:rsidR="00424CF0" w14:paraId="60D777E5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081A0F51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413" w:type="pct"/>
            <w:vAlign w:val="center"/>
          </w:tcPr>
          <w:p w14:paraId="6ACA3D29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6B994A93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72CECCD4" w14:textId="1388CF3D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31.8887</w:t>
            </w:r>
          </w:p>
        </w:tc>
        <w:tc>
          <w:tcPr>
            <w:tcW w:w="480" w:type="pct"/>
            <w:vAlign w:val="center"/>
          </w:tcPr>
          <w:p w14:paraId="0294E2B8" w14:textId="5B3D0ED2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3996.157</w:t>
            </w:r>
          </w:p>
        </w:tc>
        <w:tc>
          <w:tcPr>
            <w:tcW w:w="480" w:type="pct"/>
            <w:vAlign w:val="center"/>
          </w:tcPr>
          <w:p w14:paraId="24CA7082" w14:textId="28070AEC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41.0274</w:t>
            </w:r>
          </w:p>
        </w:tc>
        <w:tc>
          <w:tcPr>
            <w:tcW w:w="479" w:type="pct"/>
            <w:vAlign w:val="center"/>
          </w:tcPr>
          <w:p w14:paraId="054ADF88" w14:textId="0C5913B9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2153.653</w:t>
            </w:r>
          </w:p>
        </w:tc>
        <w:tc>
          <w:tcPr>
            <w:tcW w:w="478" w:type="pct"/>
            <w:vAlign w:val="center"/>
          </w:tcPr>
          <w:p w14:paraId="246E26A5" w14:textId="34463B40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42.4859</w:t>
            </w:r>
          </w:p>
        </w:tc>
        <w:tc>
          <w:tcPr>
            <w:tcW w:w="480" w:type="pct"/>
            <w:vAlign w:val="center"/>
          </w:tcPr>
          <w:p w14:paraId="30CD514C" w14:textId="19F4F629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1202.397</w:t>
            </w:r>
          </w:p>
        </w:tc>
        <w:tc>
          <w:tcPr>
            <w:tcW w:w="480" w:type="pct"/>
            <w:vAlign w:val="center"/>
          </w:tcPr>
          <w:p w14:paraId="4FB4A3C7" w14:textId="00D5D5FD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40.3614</w:t>
            </w:r>
          </w:p>
        </w:tc>
        <w:tc>
          <w:tcPr>
            <w:tcW w:w="480" w:type="pct"/>
            <w:vAlign w:val="center"/>
          </w:tcPr>
          <w:p w14:paraId="5FFBFAF5" w14:textId="6997DF5F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727.2451</w:t>
            </w:r>
          </w:p>
        </w:tc>
      </w:tr>
      <w:tr w:rsidR="00424CF0" w14:paraId="4BBF5907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451F85CD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413" w:type="pct"/>
            <w:vAlign w:val="center"/>
          </w:tcPr>
          <w:p w14:paraId="655CDBBE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3666F2CC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267D4FBB" w14:textId="02831B80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87.1267</w:t>
            </w:r>
          </w:p>
        </w:tc>
        <w:tc>
          <w:tcPr>
            <w:tcW w:w="480" w:type="pct"/>
            <w:vAlign w:val="center"/>
          </w:tcPr>
          <w:p w14:paraId="306887AF" w14:textId="506E8619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15286.62</w:t>
            </w:r>
          </w:p>
        </w:tc>
        <w:tc>
          <w:tcPr>
            <w:tcW w:w="480" w:type="pct"/>
            <w:vAlign w:val="center"/>
          </w:tcPr>
          <w:p w14:paraId="352A1ABE" w14:textId="313ABBAE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119.1382</w:t>
            </w:r>
          </w:p>
        </w:tc>
        <w:tc>
          <w:tcPr>
            <w:tcW w:w="479" w:type="pct"/>
            <w:vAlign w:val="center"/>
          </w:tcPr>
          <w:p w14:paraId="2B50C085" w14:textId="50565F72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8051.102</w:t>
            </w:r>
          </w:p>
        </w:tc>
        <w:tc>
          <w:tcPr>
            <w:tcW w:w="478" w:type="pct"/>
            <w:vAlign w:val="center"/>
          </w:tcPr>
          <w:p w14:paraId="53F66B75" w14:textId="055BD59A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147.0115</w:t>
            </w:r>
          </w:p>
        </w:tc>
        <w:tc>
          <w:tcPr>
            <w:tcW w:w="480" w:type="pct"/>
            <w:vAlign w:val="center"/>
          </w:tcPr>
          <w:p w14:paraId="2F8549BC" w14:textId="6594461A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4336.65</w:t>
            </w:r>
          </w:p>
        </w:tc>
        <w:tc>
          <w:tcPr>
            <w:tcW w:w="480" w:type="pct"/>
            <w:vAlign w:val="center"/>
          </w:tcPr>
          <w:p w14:paraId="276A9028" w14:textId="267EF4B9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160.0587</w:t>
            </w:r>
          </w:p>
        </w:tc>
        <w:tc>
          <w:tcPr>
            <w:tcW w:w="480" w:type="pct"/>
            <w:vAlign w:val="center"/>
          </w:tcPr>
          <w:p w14:paraId="3E2926B9" w14:textId="02611D53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2462.31</w:t>
            </w:r>
          </w:p>
        </w:tc>
      </w:tr>
      <w:tr w:rsidR="00424CF0" w14:paraId="7779F382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06C748DF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413" w:type="pct"/>
            <w:vAlign w:val="center"/>
          </w:tcPr>
          <w:p w14:paraId="264358FF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00B9FB25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79E45902" w14:textId="7AC2A3C9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135.2123</w:t>
            </w:r>
          </w:p>
        </w:tc>
        <w:tc>
          <w:tcPr>
            <w:tcW w:w="480" w:type="pct"/>
            <w:vAlign w:val="center"/>
          </w:tcPr>
          <w:p w14:paraId="4837A620" w14:textId="3B1B57EE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28770.31</w:t>
            </w:r>
          </w:p>
        </w:tc>
        <w:tc>
          <w:tcPr>
            <w:tcW w:w="480" w:type="pct"/>
            <w:vAlign w:val="center"/>
          </w:tcPr>
          <w:p w14:paraId="19ECFD82" w14:textId="353EC1AD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196.9971</w:t>
            </w:r>
          </w:p>
        </w:tc>
        <w:tc>
          <w:tcPr>
            <w:tcW w:w="479" w:type="pct"/>
            <w:vAlign w:val="center"/>
          </w:tcPr>
          <w:p w14:paraId="33C61C93" w14:textId="1C987DF2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15034.33</w:t>
            </w:r>
          </w:p>
        </w:tc>
        <w:tc>
          <w:tcPr>
            <w:tcW w:w="478" w:type="pct"/>
            <w:vAlign w:val="center"/>
          </w:tcPr>
          <w:p w14:paraId="5242FDA8" w14:textId="2F1E3622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261.1604</w:t>
            </w:r>
          </w:p>
        </w:tc>
        <w:tc>
          <w:tcPr>
            <w:tcW w:w="480" w:type="pct"/>
            <w:vAlign w:val="center"/>
          </w:tcPr>
          <w:p w14:paraId="6F09F018" w14:textId="04525107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8136.745</w:t>
            </w:r>
          </w:p>
        </w:tc>
        <w:tc>
          <w:tcPr>
            <w:tcW w:w="480" w:type="pct"/>
            <w:vAlign w:val="center"/>
          </w:tcPr>
          <w:p w14:paraId="6B4CAF4B" w14:textId="6F7F1E51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294.7887</w:t>
            </w:r>
          </w:p>
        </w:tc>
        <w:tc>
          <w:tcPr>
            <w:tcW w:w="480" w:type="pct"/>
            <w:vAlign w:val="center"/>
          </w:tcPr>
          <w:p w14:paraId="77EDC3B5" w14:textId="62AEBC83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4554.75</w:t>
            </w:r>
          </w:p>
        </w:tc>
      </w:tr>
      <w:tr w:rsidR="00424CF0" w14:paraId="15E9F240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1C7FACB4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413" w:type="pct"/>
            <w:vAlign w:val="center"/>
          </w:tcPr>
          <w:p w14:paraId="69112D36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530056D2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4F0F86D6" w14:textId="18124F42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28.7223</w:t>
            </w:r>
          </w:p>
        </w:tc>
        <w:tc>
          <w:tcPr>
            <w:tcW w:w="480" w:type="pct"/>
            <w:vAlign w:val="center"/>
          </w:tcPr>
          <w:p w14:paraId="21B4A3B3" w14:textId="2309200D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5929.685</w:t>
            </w:r>
          </w:p>
        </w:tc>
        <w:tc>
          <w:tcPr>
            <w:tcW w:w="480" w:type="pct"/>
            <w:vAlign w:val="center"/>
          </w:tcPr>
          <w:p w14:paraId="29F8C958" w14:textId="4398DDEB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39.2674</w:t>
            </w:r>
          </w:p>
        </w:tc>
        <w:tc>
          <w:tcPr>
            <w:tcW w:w="479" w:type="pct"/>
            <w:vAlign w:val="center"/>
          </w:tcPr>
          <w:p w14:paraId="4850FB1A" w14:textId="2124651D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3178.373</w:t>
            </w:r>
          </w:p>
        </w:tc>
        <w:tc>
          <w:tcPr>
            <w:tcW w:w="478" w:type="pct"/>
            <w:vAlign w:val="center"/>
          </w:tcPr>
          <w:p w14:paraId="65BDEEE2" w14:textId="350F913E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41.6015</w:t>
            </w:r>
          </w:p>
        </w:tc>
        <w:tc>
          <w:tcPr>
            <w:tcW w:w="480" w:type="pct"/>
            <w:vAlign w:val="center"/>
          </w:tcPr>
          <w:p w14:paraId="42823728" w14:textId="64FB3D80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1763.683</w:t>
            </w:r>
          </w:p>
        </w:tc>
        <w:tc>
          <w:tcPr>
            <w:tcW w:w="480" w:type="pct"/>
            <w:vAlign w:val="center"/>
          </w:tcPr>
          <w:p w14:paraId="188AD851" w14:textId="7ABB0F35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42.7399</w:t>
            </w:r>
          </w:p>
        </w:tc>
        <w:tc>
          <w:tcPr>
            <w:tcW w:w="480" w:type="pct"/>
            <w:vAlign w:val="center"/>
          </w:tcPr>
          <w:p w14:paraId="21996CA6" w14:textId="6482D2BE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1043.178</w:t>
            </w:r>
          </w:p>
        </w:tc>
      </w:tr>
      <w:tr w:rsidR="00424CF0" w14:paraId="70A2297D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4AFF41D6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413" w:type="pct"/>
            <w:vAlign w:val="center"/>
          </w:tcPr>
          <w:p w14:paraId="3D8D9E9C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7D0AA7C7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1CD366B8" w14:textId="11775D7D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71.0787</w:t>
            </w:r>
          </w:p>
        </w:tc>
        <w:tc>
          <w:tcPr>
            <w:tcW w:w="480" w:type="pct"/>
            <w:vAlign w:val="center"/>
          </w:tcPr>
          <w:p w14:paraId="75186A32" w14:textId="301F5D5A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20835.49</w:t>
            </w:r>
          </w:p>
        </w:tc>
        <w:tc>
          <w:tcPr>
            <w:tcW w:w="480" w:type="pct"/>
            <w:vAlign w:val="center"/>
          </w:tcPr>
          <w:p w14:paraId="44AEF9B3" w14:textId="5A865291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97.5109</w:t>
            </w:r>
          </w:p>
        </w:tc>
        <w:tc>
          <w:tcPr>
            <w:tcW w:w="479" w:type="pct"/>
            <w:vAlign w:val="center"/>
          </w:tcPr>
          <w:p w14:paraId="07AE137C" w14:textId="0C47C5DB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10996.35</w:t>
            </w:r>
          </w:p>
        </w:tc>
        <w:tc>
          <w:tcPr>
            <w:tcW w:w="478" w:type="pct"/>
            <w:vAlign w:val="center"/>
          </w:tcPr>
          <w:p w14:paraId="3C2E2C27" w14:textId="3143B7AA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140.0263</w:t>
            </w:r>
          </w:p>
        </w:tc>
        <w:tc>
          <w:tcPr>
            <w:tcW w:w="480" w:type="pct"/>
            <w:vAlign w:val="center"/>
          </w:tcPr>
          <w:p w14:paraId="52609F2C" w14:textId="15734E0A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5945.935</w:t>
            </w:r>
          </w:p>
        </w:tc>
        <w:tc>
          <w:tcPr>
            <w:tcW w:w="480" w:type="pct"/>
            <w:vAlign w:val="center"/>
          </w:tcPr>
          <w:p w14:paraId="5FC72E01" w14:textId="75435D8F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154.0408</w:t>
            </w:r>
          </w:p>
        </w:tc>
        <w:tc>
          <w:tcPr>
            <w:tcW w:w="480" w:type="pct"/>
            <w:vAlign w:val="center"/>
          </w:tcPr>
          <w:p w14:paraId="773CC017" w14:textId="09DBBC1C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3353.141</w:t>
            </w:r>
          </w:p>
        </w:tc>
      </w:tr>
      <w:tr w:rsidR="00424CF0" w14:paraId="32206884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181E996C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413" w:type="pct"/>
            <w:vAlign w:val="center"/>
          </w:tcPr>
          <w:p w14:paraId="68F08532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6E32BB82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2B505D18" w14:textId="2B4A34F7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105.1574</w:t>
            </w:r>
          </w:p>
        </w:tc>
        <w:tc>
          <w:tcPr>
            <w:tcW w:w="480" w:type="pct"/>
            <w:vAlign w:val="center"/>
          </w:tcPr>
          <w:p w14:paraId="451026BA" w14:textId="3E4D1C3D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35783.54</w:t>
            </w:r>
          </w:p>
        </w:tc>
        <w:tc>
          <w:tcPr>
            <w:tcW w:w="480" w:type="pct"/>
            <w:vAlign w:val="center"/>
          </w:tcPr>
          <w:p w14:paraId="17AA9294" w14:textId="6E1A687A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155.3144</w:t>
            </w:r>
          </w:p>
        </w:tc>
        <w:tc>
          <w:tcPr>
            <w:tcW w:w="479" w:type="pct"/>
            <w:vAlign w:val="center"/>
          </w:tcPr>
          <w:p w14:paraId="05C5E58D" w14:textId="387E1E81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18779.83</w:t>
            </w:r>
          </w:p>
        </w:tc>
        <w:tc>
          <w:tcPr>
            <w:tcW w:w="478" w:type="pct"/>
            <w:vAlign w:val="center"/>
          </w:tcPr>
          <w:p w14:paraId="14040507" w14:textId="0DE9BAD2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208.6706</w:t>
            </w:r>
          </w:p>
        </w:tc>
        <w:tc>
          <w:tcPr>
            <w:tcW w:w="480" w:type="pct"/>
            <w:vAlign w:val="center"/>
          </w:tcPr>
          <w:p w14:paraId="794196DC" w14:textId="038596C0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10086.11</w:t>
            </w:r>
          </w:p>
        </w:tc>
        <w:tc>
          <w:tcPr>
            <w:tcW w:w="480" w:type="pct"/>
            <w:vAlign w:val="center"/>
          </w:tcPr>
          <w:p w14:paraId="64457466" w14:textId="34693A26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274.4527</w:t>
            </w:r>
          </w:p>
        </w:tc>
        <w:tc>
          <w:tcPr>
            <w:tcW w:w="480" w:type="pct"/>
            <w:vAlign w:val="center"/>
          </w:tcPr>
          <w:p w14:paraId="578F5E45" w14:textId="4DCC4607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5672.695</w:t>
            </w:r>
          </w:p>
        </w:tc>
      </w:tr>
      <w:tr w:rsidR="00424CF0" w14:paraId="3544DB6F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20565590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16000</w:t>
            </w:r>
          </w:p>
        </w:tc>
        <w:tc>
          <w:tcPr>
            <w:tcW w:w="413" w:type="pct"/>
            <w:vAlign w:val="center"/>
          </w:tcPr>
          <w:p w14:paraId="2B1D4556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1CF9CDC9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36584DD2" w14:textId="58DEB62E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25.6861</w:t>
            </w:r>
          </w:p>
        </w:tc>
        <w:tc>
          <w:tcPr>
            <w:tcW w:w="480" w:type="pct"/>
            <w:vAlign w:val="center"/>
          </w:tcPr>
          <w:p w14:paraId="74AE34CC" w14:textId="2F412222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8036.174</w:t>
            </w:r>
          </w:p>
        </w:tc>
        <w:tc>
          <w:tcPr>
            <w:tcW w:w="480" w:type="pct"/>
            <w:vAlign w:val="center"/>
          </w:tcPr>
          <w:p w14:paraId="5A2C6933" w14:textId="06270E6E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37.7704</w:t>
            </w:r>
          </w:p>
        </w:tc>
        <w:tc>
          <w:tcPr>
            <w:tcW w:w="479" w:type="pct"/>
            <w:vAlign w:val="center"/>
          </w:tcPr>
          <w:p w14:paraId="74CCA35D" w14:textId="5964FA54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4295.263</w:t>
            </w:r>
          </w:p>
        </w:tc>
        <w:tc>
          <w:tcPr>
            <w:tcW w:w="478" w:type="pct"/>
            <w:vAlign w:val="center"/>
          </w:tcPr>
          <w:p w14:paraId="69A41ED1" w14:textId="5AB0B765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40.7968</w:t>
            </w:r>
          </w:p>
        </w:tc>
        <w:tc>
          <w:tcPr>
            <w:tcW w:w="480" w:type="pct"/>
            <w:vAlign w:val="center"/>
          </w:tcPr>
          <w:p w14:paraId="583F37D4" w14:textId="36F4F14F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2355.049</w:t>
            </w:r>
          </w:p>
        </w:tc>
        <w:tc>
          <w:tcPr>
            <w:tcW w:w="480" w:type="pct"/>
            <w:vAlign w:val="center"/>
          </w:tcPr>
          <w:p w14:paraId="0C4D9C2E" w14:textId="43E89FBE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42.2332</w:t>
            </w:r>
          </w:p>
        </w:tc>
        <w:tc>
          <w:tcPr>
            <w:tcW w:w="480" w:type="pct"/>
            <w:vAlign w:val="center"/>
          </w:tcPr>
          <w:p w14:paraId="186D5439" w14:textId="30A75BCD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1393.07</w:t>
            </w:r>
          </w:p>
        </w:tc>
      </w:tr>
      <w:tr w:rsidR="00424CF0" w14:paraId="0060EE80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2DA30B2A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16000</w:t>
            </w:r>
          </w:p>
        </w:tc>
        <w:tc>
          <w:tcPr>
            <w:tcW w:w="413" w:type="pct"/>
            <w:vAlign w:val="center"/>
          </w:tcPr>
          <w:p w14:paraId="62F01BEE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306C52DA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46B3436C" w14:textId="72FFE35E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59.1761</w:t>
            </w:r>
          </w:p>
        </w:tc>
        <w:tc>
          <w:tcPr>
            <w:tcW w:w="480" w:type="pct"/>
            <w:vAlign w:val="center"/>
          </w:tcPr>
          <w:p w14:paraId="662E51FC" w14:textId="70C74140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28544.78</w:t>
            </w:r>
          </w:p>
        </w:tc>
        <w:tc>
          <w:tcPr>
            <w:tcW w:w="480" w:type="pct"/>
            <w:vAlign w:val="center"/>
          </w:tcPr>
          <w:p w14:paraId="1A0C22E4" w14:textId="23613A0D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81.5016</w:t>
            </w:r>
          </w:p>
        </w:tc>
        <w:tc>
          <w:tcPr>
            <w:tcW w:w="479" w:type="pct"/>
            <w:vAlign w:val="center"/>
          </w:tcPr>
          <w:p w14:paraId="5EA33F58" w14:textId="11E43C97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14968.75</w:t>
            </w:r>
          </w:p>
        </w:tc>
        <w:tc>
          <w:tcPr>
            <w:tcW w:w="478" w:type="pct"/>
            <w:vAlign w:val="center"/>
          </w:tcPr>
          <w:p w14:paraId="37C20DDA" w14:textId="487884DE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131.2392</w:t>
            </w:r>
          </w:p>
        </w:tc>
        <w:tc>
          <w:tcPr>
            <w:tcW w:w="480" w:type="pct"/>
            <w:vAlign w:val="center"/>
          </w:tcPr>
          <w:p w14:paraId="2A9A39D7" w14:textId="6DDA27F5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8075.719</w:t>
            </w:r>
          </w:p>
        </w:tc>
        <w:tc>
          <w:tcPr>
            <w:tcW w:w="480" w:type="pct"/>
            <w:vAlign w:val="center"/>
          </w:tcPr>
          <w:p w14:paraId="79A9B82E" w14:textId="4E4510FE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147.6706</w:t>
            </w:r>
          </w:p>
        </w:tc>
        <w:tc>
          <w:tcPr>
            <w:tcW w:w="480" w:type="pct"/>
            <w:vAlign w:val="center"/>
          </w:tcPr>
          <w:p w14:paraId="7F0BBD0F" w14:textId="1F799879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4539.173</w:t>
            </w:r>
          </w:p>
        </w:tc>
      </w:tr>
      <w:tr w:rsidR="00424CF0" w14:paraId="0DC456C9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21AA5654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16000</w:t>
            </w:r>
          </w:p>
        </w:tc>
        <w:tc>
          <w:tcPr>
            <w:tcW w:w="413" w:type="pct"/>
            <w:vAlign w:val="center"/>
          </w:tcPr>
          <w:p w14:paraId="1EBEA657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130026F5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07E34632" w14:textId="5DC27320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84.8351</w:t>
            </w:r>
          </w:p>
        </w:tc>
        <w:tc>
          <w:tcPr>
            <w:tcW w:w="480" w:type="pct"/>
            <w:vAlign w:val="center"/>
          </w:tcPr>
          <w:p w14:paraId="3508A0B1" w14:textId="271F185B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48875.32</w:t>
            </w:r>
          </w:p>
        </w:tc>
        <w:tc>
          <w:tcPr>
            <w:tcW w:w="480" w:type="pct"/>
            <w:vAlign w:val="center"/>
          </w:tcPr>
          <w:p w14:paraId="27096671" w14:textId="63FCBF04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126.7436</w:t>
            </w:r>
          </w:p>
        </w:tc>
        <w:tc>
          <w:tcPr>
            <w:tcW w:w="479" w:type="pct"/>
            <w:vAlign w:val="center"/>
          </w:tcPr>
          <w:p w14:paraId="2EABC31C" w14:textId="7BF518AF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25555.42</w:t>
            </w:r>
          </w:p>
        </w:tc>
        <w:tc>
          <w:tcPr>
            <w:tcW w:w="478" w:type="pct"/>
            <w:vAlign w:val="center"/>
          </w:tcPr>
          <w:p w14:paraId="0E68DCA5" w14:textId="528E170F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171.3265</w:t>
            </w:r>
          </w:p>
        </w:tc>
        <w:tc>
          <w:tcPr>
            <w:tcW w:w="480" w:type="pct"/>
            <w:vAlign w:val="center"/>
          </w:tcPr>
          <w:p w14:paraId="67E566C1" w14:textId="653BCE0C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13748.06</w:t>
            </w:r>
          </w:p>
        </w:tc>
        <w:tc>
          <w:tcPr>
            <w:tcW w:w="480" w:type="pct"/>
            <w:vAlign w:val="center"/>
          </w:tcPr>
          <w:p w14:paraId="66A3D885" w14:textId="4AA9B95D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254.7497</w:t>
            </w:r>
          </w:p>
        </w:tc>
        <w:tc>
          <w:tcPr>
            <w:tcW w:w="480" w:type="pct"/>
            <w:vAlign w:val="center"/>
          </w:tcPr>
          <w:p w14:paraId="36B6616D" w14:textId="16DB1AFF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7683.131</w:t>
            </w:r>
          </w:p>
        </w:tc>
      </w:tr>
      <w:tr w:rsidR="00424CF0" w14:paraId="21793225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40421BBC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413" w:type="pct"/>
            <w:vAlign w:val="center"/>
          </w:tcPr>
          <w:p w14:paraId="432ED669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76E44F2F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2FBEC47F" w14:textId="07C774B6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23.2291</w:t>
            </w:r>
          </w:p>
        </w:tc>
        <w:tc>
          <w:tcPr>
            <w:tcW w:w="480" w:type="pct"/>
            <w:vAlign w:val="center"/>
          </w:tcPr>
          <w:p w14:paraId="448510E1" w14:textId="6EF6284F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10185.47</w:t>
            </w:r>
          </w:p>
        </w:tc>
        <w:tc>
          <w:tcPr>
            <w:tcW w:w="480" w:type="pct"/>
            <w:vAlign w:val="center"/>
          </w:tcPr>
          <w:p w14:paraId="3FE57249" w14:textId="7238E26E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36.2476</w:t>
            </w:r>
          </w:p>
        </w:tc>
        <w:tc>
          <w:tcPr>
            <w:tcW w:w="479" w:type="pct"/>
            <w:vAlign w:val="center"/>
          </w:tcPr>
          <w:p w14:paraId="605E3F99" w14:textId="04C0FBBF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5430.095</w:t>
            </w:r>
          </w:p>
        </w:tc>
        <w:tc>
          <w:tcPr>
            <w:tcW w:w="478" w:type="pct"/>
            <w:vAlign w:val="center"/>
          </w:tcPr>
          <w:p w14:paraId="1ABAABB3" w14:textId="30176F32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39.8116</w:t>
            </w:r>
          </w:p>
        </w:tc>
        <w:tc>
          <w:tcPr>
            <w:tcW w:w="480" w:type="pct"/>
            <w:vAlign w:val="center"/>
          </w:tcPr>
          <w:p w14:paraId="0659A0B6" w14:textId="425C9FDD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2977.486</w:t>
            </w:r>
          </w:p>
        </w:tc>
        <w:tc>
          <w:tcPr>
            <w:tcW w:w="480" w:type="pct"/>
            <w:vAlign w:val="center"/>
          </w:tcPr>
          <w:p w14:paraId="37771FD0" w14:textId="6C38FD7F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40.0168</w:t>
            </w:r>
          </w:p>
        </w:tc>
        <w:tc>
          <w:tcPr>
            <w:tcW w:w="480" w:type="pct"/>
            <w:vAlign w:val="center"/>
          </w:tcPr>
          <w:p w14:paraId="700C4327" w14:textId="6EA77596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1745.041</w:t>
            </w:r>
          </w:p>
        </w:tc>
      </w:tr>
      <w:tr w:rsidR="00424CF0" w14:paraId="670743D4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41857C66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413" w:type="pct"/>
            <w:vAlign w:val="center"/>
          </w:tcPr>
          <w:p w14:paraId="39022F6B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23E1F7F6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2EF254E9" w14:textId="09D514AE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50.57</w:t>
            </w:r>
          </w:p>
        </w:tc>
        <w:tc>
          <w:tcPr>
            <w:tcW w:w="480" w:type="pct"/>
            <w:vAlign w:val="center"/>
          </w:tcPr>
          <w:p w14:paraId="21B03F7F" w14:textId="747542F3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31547.82</w:t>
            </w:r>
          </w:p>
        </w:tc>
        <w:tc>
          <w:tcPr>
            <w:tcW w:w="480" w:type="pct"/>
            <w:vAlign w:val="center"/>
          </w:tcPr>
          <w:p w14:paraId="01809E3E" w14:textId="0B5377F8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69.7855</w:t>
            </w:r>
          </w:p>
        </w:tc>
        <w:tc>
          <w:tcPr>
            <w:tcW w:w="479" w:type="pct"/>
            <w:vAlign w:val="center"/>
          </w:tcPr>
          <w:p w14:paraId="3E435F5B" w14:textId="7A867FC3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16617.17</w:t>
            </w:r>
          </w:p>
        </w:tc>
        <w:tc>
          <w:tcPr>
            <w:tcW w:w="478" w:type="pct"/>
            <w:vAlign w:val="center"/>
          </w:tcPr>
          <w:p w14:paraId="39ADEDB1" w14:textId="0E11955A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115.6451</w:t>
            </w:r>
          </w:p>
        </w:tc>
        <w:tc>
          <w:tcPr>
            <w:tcW w:w="480" w:type="pct"/>
            <w:vAlign w:val="center"/>
          </w:tcPr>
          <w:p w14:paraId="6084771D" w14:textId="766DC4A3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8927.237</w:t>
            </w:r>
          </w:p>
        </w:tc>
        <w:tc>
          <w:tcPr>
            <w:tcW w:w="480" w:type="pct"/>
            <w:vAlign w:val="center"/>
          </w:tcPr>
          <w:p w14:paraId="54DA8F3E" w14:textId="6161F3BC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141.6015</w:t>
            </w:r>
          </w:p>
        </w:tc>
        <w:tc>
          <w:tcPr>
            <w:tcW w:w="480" w:type="pct"/>
            <w:vAlign w:val="center"/>
          </w:tcPr>
          <w:p w14:paraId="5FB61317" w14:textId="2956EA3D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5037.19</w:t>
            </w:r>
          </w:p>
        </w:tc>
      </w:tr>
      <w:tr w:rsidR="00424CF0" w14:paraId="4F004816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1CC1FA21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413" w:type="pct"/>
            <w:vAlign w:val="center"/>
          </w:tcPr>
          <w:p w14:paraId="58A57CDC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5FB3D897" w14:textId="77777777" w:rsidR="00424CF0" w:rsidRPr="009659B5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1188FC70" w14:textId="4E871148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70.7721</w:t>
            </w:r>
          </w:p>
        </w:tc>
        <w:tc>
          <w:tcPr>
            <w:tcW w:w="480" w:type="pct"/>
            <w:vAlign w:val="center"/>
          </w:tcPr>
          <w:p w14:paraId="4F491786" w14:textId="519665FA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52543.75</w:t>
            </w:r>
          </w:p>
        </w:tc>
        <w:tc>
          <w:tcPr>
            <w:tcW w:w="480" w:type="pct"/>
            <w:vAlign w:val="center"/>
          </w:tcPr>
          <w:p w14:paraId="42184A6B" w14:textId="1C2E2F0D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106.2835</w:t>
            </w:r>
          </w:p>
        </w:tc>
        <w:tc>
          <w:tcPr>
            <w:tcW w:w="479" w:type="pct"/>
            <w:vAlign w:val="center"/>
          </w:tcPr>
          <w:p w14:paraId="38EBC370" w14:textId="14E05095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27677</w:t>
            </w:r>
          </w:p>
        </w:tc>
        <w:tc>
          <w:tcPr>
            <w:tcW w:w="478" w:type="pct"/>
            <w:vAlign w:val="center"/>
          </w:tcPr>
          <w:p w14:paraId="47B56DFD" w14:textId="539B5C69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143.6561</w:t>
            </w:r>
          </w:p>
        </w:tc>
        <w:tc>
          <w:tcPr>
            <w:tcW w:w="480" w:type="pct"/>
            <w:vAlign w:val="center"/>
          </w:tcPr>
          <w:p w14:paraId="164955A2" w14:textId="6C1D9BDF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14789.59</w:t>
            </w:r>
          </w:p>
        </w:tc>
        <w:tc>
          <w:tcPr>
            <w:tcW w:w="480" w:type="pct"/>
            <w:vAlign w:val="center"/>
          </w:tcPr>
          <w:p w14:paraId="1666EFB6" w14:textId="05D06438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223.2835</w:t>
            </w:r>
          </w:p>
        </w:tc>
        <w:tc>
          <w:tcPr>
            <w:tcW w:w="480" w:type="pct"/>
            <w:vAlign w:val="center"/>
          </w:tcPr>
          <w:p w14:paraId="0606D404" w14:textId="0664EB9F" w:rsidR="00424CF0" w:rsidRPr="00424CF0" w:rsidRDefault="00424CF0" w:rsidP="00424CF0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424CF0">
              <w:rPr>
                <w:rFonts w:eastAsia="等线"/>
                <w:color w:val="000000"/>
                <w:sz w:val="18"/>
                <w:szCs w:val="18"/>
              </w:rPr>
              <w:t>8325.677</w:t>
            </w:r>
          </w:p>
        </w:tc>
      </w:tr>
    </w:tbl>
    <w:p w14:paraId="58DA5B64" w14:textId="77777777" w:rsidR="00CB0FB4" w:rsidRDefault="00CB0FB4" w:rsidP="00CB0FB4">
      <w:pPr>
        <w:pStyle w:val="a3"/>
        <w:ind w:firstLine="480"/>
      </w:pPr>
      <w:r>
        <w:rPr>
          <w:rFonts w:hint="eastAsia"/>
        </w:rPr>
        <w:t>对该数据进行可视化分析如下图：</w:t>
      </w:r>
    </w:p>
    <w:p w14:paraId="4BF0FEA4" w14:textId="77777777" w:rsidR="00CB0FB4" w:rsidRPr="00FE0326" w:rsidRDefault="00CB0FB4" w:rsidP="002C2591">
      <w:pPr>
        <w:pStyle w:val="a3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7FCF7E5" wp14:editId="027F4D2D">
            <wp:extent cx="4747098" cy="5933873"/>
            <wp:effectExtent l="0" t="0" r="0" b="0"/>
            <wp:docPr id="734844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44914" name="图片 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3932" cy="595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C852" w14:textId="77777777" w:rsidR="00CB0FB4" w:rsidRDefault="00CB0FB4" w:rsidP="00CB0FB4">
      <w:pPr>
        <w:pStyle w:val="a3"/>
        <w:ind w:firstLine="480"/>
      </w:pPr>
      <w:r>
        <w:t>根据以上数据分析我们可以得出以下结论：</w:t>
      </w:r>
    </w:p>
    <w:p w14:paraId="2D508C6F" w14:textId="2ED9150F" w:rsidR="002C2591" w:rsidRDefault="002C2591" w:rsidP="00CB0FB4">
      <w:pPr>
        <w:pStyle w:val="a3"/>
        <w:ind w:firstLine="48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~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）同</w:t>
      </w:r>
      <w:r>
        <w:rPr>
          <w:rFonts w:hint="eastAsia"/>
        </w:rPr>
        <w:t>32B-AWQ</w:t>
      </w:r>
      <w:r>
        <w:rPr>
          <w:rFonts w:hint="eastAsia"/>
        </w:rPr>
        <w:t>模型</w:t>
      </w:r>
    </w:p>
    <w:p w14:paraId="44E4F8E6" w14:textId="0F271CE9" w:rsidR="002C2591" w:rsidRDefault="002C2591" w:rsidP="002C2591">
      <w:pPr>
        <w:pStyle w:val="a3"/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CB0FB4">
        <w:t>综合各项分析结果来看，对于</w:t>
      </w:r>
      <w:r>
        <w:rPr>
          <w:rFonts w:hint="eastAsia"/>
        </w:rPr>
        <w:t>72</w:t>
      </w:r>
      <w:r w:rsidRPr="00CB0FB4">
        <w:t>B</w:t>
      </w:r>
      <w:r>
        <w:rPr>
          <w:rFonts w:hint="eastAsia"/>
        </w:rPr>
        <w:t>-AWQ</w:t>
      </w:r>
      <w:r w:rsidRPr="00CB0FB4">
        <w:t>模型，建议采用</w:t>
      </w:r>
      <w:r>
        <w:rPr>
          <w:rFonts w:hint="eastAsia"/>
        </w:rPr>
        <w:t>2</w:t>
      </w:r>
      <w:r w:rsidRPr="00CB0FB4">
        <w:t>张卡部署一个实例的方式。这种部署模式下，吞吐量曲线能够保持最佳的平稳性。</w:t>
      </w:r>
      <w:r>
        <w:rPr>
          <w:rFonts w:hint="eastAsia"/>
        </w:rPr>
        <w:t>同时首</w:t>
      </w:r>
      <w:r>
        <w:rPr>
          <w:rFonts w:hint="eastAsia"/>
        </w:rPr>
        <w:t>token</w:t>
      </w:r>
      <w:r>
        <w:rPr>
          <w:rFonts w:hint="eastAsia"/>
        </w:rPr>
        <w:t>延时也较低；</w:t>
      </w:r>
      <w:r w:rsidRPr="00CB0FB4">
        <w:t>并且，相较于使用多张卡部署一个实例，在单张卡上部署多个实例可获得更高的吞吐量。如此一来，能够在保障运行速度的同时，有效平衡成本投入，实现效益的最大化。</w:t>
      </w:r>
      <w:bookmarkEnd w:id="72"/>
    </w:p>
    <w:p w14:paraId="1EF6143D" w14:textId="77777777" w:rsidR="00CB0FB4" w:rsidRDefault="00CB0FB4" w:rsidP="009659B5">
      <w:pPr>
        <w:pStyle w:val="a3"/>
        <w:ind w:firstLine="480"/>
      </w:pPr>
    </w:p>
    <w:p w14:paraId="667A4417" w14:textId="5B8D46F5" w:rsidR="009621C9" w:rsidRDefault="009621C9" w:rsidP="009621C9">
      <w:pPr>
        <w:pStyle w:val="a3"/>
        <w:ind w:firstLine="480"/>
      </w:pPr>
      <w:r>
        <w:rPr>
          <w:rFonts w:hint="eastAsia"/>
        </w:rPr>
        <w:lastRenderedPageBreak/>
        <w:t>72B</w:t>
      </w:r>
      <w:r>
        <w:rPr>
          <w:rFonts w:hint="eastAsia"/>
        </w:rPr>
        <w:t>未</w:t>
      </w:r>
      <w:r>
        <w:rPr>
          <w:rFonts w:hint="eastAsia"/>
        </w:rPr>
        <w:t>量化模型：</w:t>
      </w:r>
    </w:p>
    <w:tbl>
      <w:tblPr>
        <w:tblStyle w:val="affa"/>
        <w:tblW w:w="4864" w:type="pct"/>
        <w:jc w:val="center"/>
        <w:tblLayout w:type="fixed"/>
        <w:tblLook w:val="04A0" w:firstRow="1" w:lastRow="0" w:firstColumn="1" w:lastColumn="0" w:noHBand="0" w:noVBand="1"/>
      </w:tblPr>
      <w:tblGrid>
        <w:gridCol w:w="920"/>
        <w:gridCol w:w="921"/>
        <w:gridCol w:w="764"/>
        <w:gridCol w:w="1073"/>
        <w:gridCol w:w="1071"/>
        <w:gridCol w:w="1068"/>
        <w:gridCol w:w="1073"/>
        <w:gridCol w:w="1073"/>
        <w:gridCol w:w="1070"/>
      </w:tblGrid>
      <w:tr w:rsidR="009621C9" w14:paraId="12FF2621" w14:textId="77777777" w:rsidTr="009621C9">
        <w:trPr>
          <w:trHeight w:val="595"/>
          <w:jc w:val="center"/>
        </w:trPr>
        <w:tc>
          <w:tcPr>
            <w:tcW w:w="509" w:type="pct"/>
            <w:vMerge w:val="restart"/>
            <w:vAlign w:val="center"/>
          </w:tcPr>
          <w:p w14:paraId="7B930E47" w14:textId="77777777" w:rsidR="009621C9" w:rsidRDefault="009621C9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输入</w:t>
            </w:r>
          </w:p>
          <w:p w14:paraId="5397B786" w14:textId="77777777" w:rsidR="009621C9" w:rsidRPr="001527AC" w:rsidRDefault="009621C9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510" w:type="pct"/>
            <w:vMerge w:val="restart"/>
            <w:vAlign w:val="center"/>
          </w:tcPr>
          <w:p w14:paraId="7E6861B9" w14:textId="77777777" w:rsidR="009621C9" w:rsidRDefault="009621C9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输出</w:t>
            </w:r>
          </w:p>
          <w:p w14:paraId="0579F271" w14:textId="77777777" w:rsidR="009621C9" w:rsidRPr="001527AC" w:rsidRDefault="009621C9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423" w:type="pct"/>
            <w:vMerge w:val="restart"/>
            <w:vAlign w:val="center"/>
          </w:tcPr>
          <w:p w14:paraId="325692D2" w14:textId="77777777" w:rsidR="009621C9" w:rsidRPr="001527AC" w:rsidRDefault="009621C9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并发数</w:t>
            </w:r>
          </w:p>
        </w:tc>
        <w:tc>
          <w:tcPr>
            <w:tcW w:w="1187" w:type="pct"/>
            <w:gridSpan w:val="2"/>
            <w:vAlign w:val="center"/>
          </w:tcPr>
          <w:p w14:paraId="6C5C4CAF" w14:textId="09A56B5B" w:rsidR="009621C9" w:rsidRPr="001527AC" w:rsidRDefault="009621C9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72</w:t>
            </w:r>
            <w:r w:rsidRPr="001527AC">
              <w:rPr>
                <w:rFonts w:hint="eastAsia"/>
                <w:sz w:val="21"/>
                <w:szCs w:val="21"/>
              </w:rPr>
              <w:t>B-2*</w:t>
            </w:r>
            <w:r>
              <w:rPr>
                <w:rFonts w:hint="eastAsia"/>
                <w:sz w:val="21"/>
                <w:szCs w:val="21"/>
              </w:rPr>
              <w:t>H2</w:t>
            </w:r>
            <w:r w:rsidRPr="001527AC">
              <w:rPr>
                <w:rFonts w:hint="eastAsia"/>
                <w:sz w:val="21"/>
                <w:szCs w:val="21"/>
              </w:rPr>
              <w:t>00</w:t>
            </w:r>
          </w:p>
        </w:tc>
        <w:tc>
          <w:tcPr>
            <w:tcW w:w="1185" w:type="pct"/>
            <w:gridSpan w:val="2"/>
            <w:vAlign w:val="center"/>
          </w:tcPr>
          <w:p w14:paraId="2BF6C345" w14:textId="74402600" w:rsidR="009621C9" w:rsidRPr="001527AC" w:rsidRDefault="009621C9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72</w:t>
            </w:r>
            <w:r w:rsidRPr="001527AC">
              <w:rPr>
                <w:rFonts w:hint="eastAsia"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-</w:t>
            </w:r>
            <w:r w:rsidRPr="001527AC">
              <w:rPr>
                <w:rFonts w:hint="eastAsia"/>
                <w:sz w:val="21"/>
                <w:szCs w:val="21"/>
              </w:rPr>
              <w:t>4*</w:t>
            </w:r>
            <w:r>
              <w:rPr>
                <w:rFonts w:hint="eastAsia"/>
                <w:sz w:val="21"/>
                <w:szCs w:val="21"/>
              </w:rPr>
              <w:t>H2</w:t>
            </w:r>
            <w:r w:rsidRPr="001527AC">
              <w:rPr>
                <w:rFonts w:hint="eastAsia"/>
                <w:sz w:val="21"/>
                <w:szCs w:val="21"/>
              </w:rPr>
              <w:t>00</w:t>
            </w:r>
          </w:p>
        </w:tc>
        <w:tc>
          <w:tcPr>
            <w:tcW w:w="1186" w:type="pct"/>
            <w:gridSpan w:val="2"/>
            <w:vAlign w:val="center"/>
          </w:tcPr>
          <w:p w14:paraId="34AE04E9" w14:textId="59751B60" w:rsidR="009621C9" w:rsidRPr="001527AC" w:rsidRDefault="009621C9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72</w:t>
            </w:r>
            <w:r w:rsidRPr="001527AC">
              <w:rPr>
                <w:rFonts w:hint="eastAsia"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-</w:t>
            </w:r>
            <w:r w:rsidRPr="001527AC">
              <w:rPr>
                <w:rFonts w:hint="eastAsia"/>
                <w:sz w:val="21"/>
                <w:szCs w:val="21"/>
              </w:rPr>
              <w:t>8*</w:t>
            </w:r>
            <w:r>
              <w:rPr>
                <w:rFonts w:hint="eastAsia"/>
                <w:sz w:val="21"/>
                <w:szCs w:val="21"/>
              </w:rPr>
              <w:t xml:space="preserve"> H2</w:t>
            </w:r>
            <w:r w:rsidRPr="001527AC">
              <w:rPr>
                <w:rFonts w:hint="eastAsia"/>
                <w:sz w:val="21"/>
                <w:szCs w:val="21"/>
              </w:rPr>
              <w:t>00</w:t>
            </w:r>
          </w:p>
        </w:tc>
      </w:tr>
      <w:tr w:rsidR="009621C9" w14:paraId="76934F30" w14:textId="77777777" w:rsidTr="009621C9">
        <w:trPr>
          <w:trHeight w:val="143"/>
          <w:jc w:val="center"/>
        </w:trPr>
        <w:tc>
          <w:tcPr>
            <w:tcW w:w="509" w:type="pct"/>
            <w:vMerge/>
            <w:vAlign w:val="center"/>
          </w:tcPr>
          <w:p w14:paraId="61667E67" w14:textId="77777777" w:rsidR="009621C9" w:rsidRPr="001527AC" w:rsidRDefault="009621C9" w:rsidP="00855430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510" w:type="pct"/>
            <w:vMerge/>
            <w:vAlign w:val="center"/>
          </w:tcPr>
          <w:p w14:paraId="340C1B06" w14:textId="77777777" w:rsidR="009621C9" w:rsidRPr="001527AC" w:rsidRDefault="009621C9" w:rsidP="00855430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423" w:type="pct"/>
            <w:vMerge/>
            <w:vAlign w:val="center"/>
          </w:tcPr>
          <w:p w14:paraId="4F757458" w14:textId="77777777" w:rsidR="009621C9" w:rsidRPr="001527AC" w:rsidRDefault="009621C9" w:rsidP="00855430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594" w:type="pct"/>
            <w:vAlign w:val="center"/>
          </w:tcPr>
          <w:p w14:paraId="6F4D956A" w14:textId="77777777" w:rsidR="009621C9" w:rsidRPr="001527AC" w:rsidRDefault="009621C9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593" w:type="pct"/>
          </w:tcPr>
          <w:p w14:paraId="0E69FDF2" w14:textId="77777777" w:rsidR="009621C9" w:rsidRDefault="009621C9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133FD8E6" w14:textId="77777777" w:rsidR="009621C9" w:rsidRPr="001527AC" w:rsidRDefault="009621C9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>
              <w:rPr>
                <w:rFonts w:hint="eastAsia"/>
                <w:sz w:val="18"/>
                <w:szCs w:val="18"/>
              </w:rPr>
              <w:t>(ms)</w:t>
            </w:r>
          </w:p>
        </w:tc>
        <w:tc>
          <w:tcPr>
            <w:tcW w:w="591" w:type="pct"/>
            <w:vAlign w:val="center"/>
          </w:tcPr>
          <w:p w14:paraId="1370BAF0" w14:textId="77777777" w:rsidR="009621C9" w:rsidRPr="001527AC" w:rsidRDefault="009621C9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594" w:type="pct"/>
          </w:tcPr>
          <w:p w14:paraId="66C03252" w14:textId="77777777" w:rsidR="009621C9" w:rsidRDefault="009621C9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76576946" w14:textId="77777777" w:rsidR="009621C9" w:rsidRPr="001527AC" w:rsidRDefault="009621C9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>
              <w:rPr>
                <w:rFonts w:hint="eastAsia"/>
                <w:sz w:val="18"/>
                <w:szCs w:val="18"/>
              </w:rPr>
              <w:t>(ms)</w:t>
            </w:r>
          </w:p>
        </w:tc>
        <w:tc>
          <w:tcPr>
            <w:tcW w:w="594" w:type="pct"/>
            <w:vAlign w:val="center"/>
          </w:tcPr>
          <w:p w14:paraId="126E9B71" w14:textId="77777777" w:rsidR="009621C9" w:rsidRPr="001527AC" w:rsidRDefault="009621C9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592" w:type="pct"/>
          </w:tcPr>
          <w:p w14:paraId="384DFF04" w14:textId="77777777" w:rsidR="009621C9" w:rsidRDefault="009621C9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233D0270" w14:textId="77777777" w:rsidR="009621C9" w:rsidRPr="001527AC" w:rsidRDefault="009621C9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>
              <w:rPr>
                <w:rFonts w:hint="eastAsia"/>
                <w:sz w:val="18"/>
                <w:szCs w:val="18"/>
              </w:rPr>
              <w:t>(ms)</w:t>
            </w:r>
          </w:p>
        </w:tc>
      </w:tr>
      <w:tr w:rsidR="009621C9" w14:paraId="598D6B89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0C51CFBD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510" w:type="pct"/>
            <w:vAlign w:val="center"/>
          </w:tcPr>
          <w:p w14:paraId="399B3D55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138CBE26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594" w:type="pct"/>
            <w:vAlign w:val="center"/>
          </w:tcPr>
          <w:p w14:paraId="0D1A25F0" w14:textId="3D3ADB6D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40.7513</w:t>
            </w:r>
          </w:p>
        </w:tc>
        <w:tc>
          <w:tcPr>
            <w:tcW w:w="593" w:type="pct"/>
            <w:vAlign w:val="center"/>
          </w:tcPr>
          <w:p w14:paraId="3F2E312B" w14:textId="6EB8D14D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329.6291</w:t>
            </w:r>
          </w:p>
        </w:tc>
        <w:tc>
          <w:tcPr>
            <w:tcW w:w="591" w:type="pct"/>
            <w:vAlign w:val="center"/>
          </w:tcPr>
          <w:p w14:paraId="6A211550" w14:textId="54398DE6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63.1318</w:t>
            </w:r>
          </w:p>
        </w:tc>
        <w:tc>
          <w:tcPr>
            <w:tcW w:w="594" w:type="pct"/>
            <w:vAlign w:val="center"/>
          </w:tcPr>
          <w:p w14:paraId="123B7DF9" w14:textId="2D26102B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203.404</w:t>
            </w:r>
          </w:p>
        </w:tc>
        <w:tc>
          <w:tcPr>
            <w:tcW w:w="594" w:type="pct"/>
            <w:vAlign w:val="center"/>
          </w:tcPr>
          <w:p w14:paraId="0F5C801E" w14:textId="63F21A9B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91.2879</w:t>
            </w:r>
          </w:p>
        </w:tc>
        <w:tc>
          <w:tcPr>
            <w:tcW w:w="592" w:type="pct"/>
            <w:vAlign w:val="center"/>
          </w:tcPr>
          <w:p w14:paraId="6AABBD63" w14:textId="5693BFFF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160.781</w:t>
            </w:r>
          </w:p>
        </w:tc>
      </w:tr>
      <w:tr w:rsidR="009621C9" w14:paraId="2D976172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2163482E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510" w:type="pct"/>
            <w:vAlign w:val="center"/>
          </w:tcPr>
          <w:p w14:paraId="78D4C547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15A13A51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594" w:type="pct"/>
            <w:vAlign w:val="center"/>
          </w:tcPr>
          <w:p w14:paraId="1C9E8EC3" w14:textId="1600A830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145.4894</w:t>
            </w:r>
          </w:p>
        </w:tc>
        <w:tc>
          <w:tcPr>
            <w:tcW w:w="593" w:type="pct"/>
            <w:vAlign w:val="center"/>
          </w:tcPr>
          <w:p w14:paraId="09D78790" w14:textId="43426797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987.811</w:t>
            </w:r>
          </w:p>
        </w:tc>
        <w:tc>
          <w:tcPr>
            <w:tcW w:w="591" w:type="pct"/>
            <w:vAlign w:val="center"/>
          </w:tcPr>
          <w:p w14:paraId="2C78660C" w14:textId="3F05A12C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221.7357</w:t>
            </w:r>
          </w:p>
        </w:tc>
        <w:tc>
          <w:tcPr>
            <w:tcW w:w="594" w:type="pct"/>
            <w:vAlign w:val="center"/>
          </w:tcPr>
          <w:p w14:paraId="21EF9FD2" w14:textId="2846FAA5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568.5033</w:t>
            </w:r>
          </w:p>
        </w:tc>
        <w:tc>
          <w:tcPr>
            <w:tcW w:w="594" w:type="pct"/>
            <w:vAlign w:val="center"/>
          </w:tcPr>
          <w:p w14:paraId="00D2FD61" w14:textId="59F38A44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321.2851</w:t>
            </w:r>
          </w:p>
        </w:tc>
        <w:tc>
          <w:tcPr>
            <w:tcW w:w="592" w:type="pct"/>
            <w:vAlign w:val="center"/>
          </w:tcPr>
          <w:p w14:paraId="394F2DA8" w14:textId="7D397DE3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381.8674</w:t>
            </w:r>
          </w:p>
        </w:tc>
      </w:tr>
      <w:tr w:rsidR="009621C9" w14:paraId="21E802B6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2382286F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510" w:type="pct"/>
            <w:vAlign w:val="center"/>
          </w:tcPr>
          <w:p w14:paraId="5355F1E1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232D307D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594" w:type="pct"/>
            <w:vAlign w:val="center"/>
          </w:tcPr>
          <w:p w14:paraId="7E2D54F3" w14:textId="3240E6C5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275.5952</w:t>
            </w:r>
          </w:p>
        </w:tc>
        <w:tc>
          <w:tcPr>
            <w:tcW w:w="593" w:type="pct"/>
            <w:vAlign w:val="center"/>
          </w:tcPr>
          <w:p w14:paraId="2C20E2CB" w14:textId="658CE5FE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2021.219</w:t>
            </w:r>
          </w:p>
        </w:tc>
        <w:tc>
          <w:tcPr>
            <w:tcW w:w="591" w:type="pct"/>
            <w:vAlign w:val="center"/>
          </w:tcPr>
          <w:p w14:paraId="04A94A9C" w14:textId="5604EF0C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398.8558</w:t>
            </w:r>
          </w:p>
        </w:tc>
        <w:tc>
          <w:tcPr>
            <w:tcW w:w="594" w:type="pct"/>
            <w:vAlign w:val="center"/>
          </w:tcPr>
          <w:p w14:paraId="6D9FF35F" w14:textId="460A482F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1174.461</w:t>
            </w:r>
          </w:p>
        </w:tc>
        <w:tc>
          <w:tcPr>
            <w:tcW w:w="594" w:type="pct"/>
            <w:vAlign w:val="center"/>
          </w:tcPr>
          <w:p w14:paraId="2C488643" w14:textId="6F0C4A5C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570.1927</w:t>
            </w:r>
          </w:p>
        </w:tc>
        <w:tc>
          <w:tcPr>
            <w:tcW w:w="592" w:type="pct"/>
            <w:vAlign w:val="center"/>
          </w:tcPr>
          <w:p w14:paraId="755390D4" w14:textId="219F6F05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725.2279</w:t>
            </w:r>
          </w:p>
        </w:tc>
      </w:tr>
      <w:tr w:rsidR="009621C9" w14:paraId="5C7CDB40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5CBCD6F5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510" w:type="pct"/>
            <w:vAlign w:val="center"/>
          </w:tcPr>
          <w:p w14:paraId="538F62D9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3ED0039C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594" w:type="pct"/>
            <w:vAlign w:val="center"/>
          </w:tcPr>
          <w:p w14:paraId="71CD3490" w14:textId="7EE1E948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39.2281</w:t>
            </w:r>
          </w:p>
        </w:tc>
        <w:tc>
          <w:tcPr>
            <w:tcW w:w="593" w:type="pct"/>
            <w:vAlign w:val="center"/>
          </w:tcPr>
          <w:p w14:paraId="68665B24" w14:textId="69602ED1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618.9417</w:t>
            </w:r>
          </w:p>
        </w:tc>
        <w:tc>
          <w:tcPr>
            <w:tcW w:w="591" w:type="pct"/>
            <w:vAlign w:val="center"/>
          </w:tcPr>
          <w:p w14:paraId="39C36465" w14:textId="165385F0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61.9268</w:t>
            </w:r>
          </w:p>
        </w:tc>
        <w:tc>
          <w:tcPr>
            <w:tcW w:w="594" w:type="pct"/>
            <w:vAlign w:val="center"/>
          </w:tcPr>
          <w:p w14:paraId="17EF5B3F" w14:textId="13800E6A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366.2213</w:t>
            </w:r>
          </w:p>
        </w:tc>
        <w:tc>
          <w:tcPr>
            <w:tcW w:w="594" w:type="pct"/>
            <w:vAlign w:val="center"/>
          </w:tcPr>
          <w:p w14:paraId="548C5095" w14:textId="458DAEB2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90.0837</w:t>
            </w:r>
          </w:p>
        </w:tc>
        <w:tc>
          <w:tcPr>
            <w:tcW w:w="592" w:type="pct"/>
            <w:vAlign w:val="center"/>
          </w:tcPr>
          <w:p w14:paraId="25FC5606" w14:textId="7C72C889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257.5278</w:t>
            </w:r>
          </w:p>
        </w:tc>
      </w:tr>
      <w:tr w:rsidR="009621C9" w14:paraId="34C35396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3CF4137F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510" w:type="pct"/>
            <w:vAlign w:val="center"/>
          </w:tcPr>
          <w:p w14:paraId="7A9CC287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6ADFBB9D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594" w:type="pct"/>
            <w:vAlign w:val="center"/>
          </w:tcPr>
          <w:p w14:paraId="216B7EF0" w14:textId="3BBF6791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130.2312</w:t>
            </w:r>
          </w:p>
        </w:tc>
        <w:tc>
          <w:tcPr>
            <w:tcW w:w="593" w:type="pct"/>
            <w:vAlign w:val="center"/>
          </w:tcPr>
          <w:p w14:paraId="33F18C8A" w14:textId="29F0F732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1946.152</w:t>
            </w:r>
          </w:p>
        </w:tc>
        <w:tc>
          <w:tcPr>
            <w:tcW w:w="591" w:type="pct"/>
            <w:vAlign w:val="center"/>
          </w:tcPr>
          <w:p w14:paraId="54A94B52" w14:textId="1D461537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202.5006</w:t>
            </w:r>
          </w:p>
        </w:tc>
        <w:tc>
          <w:tcPr>
            <w:tcW w:w="594" w:type="pct"/>
            <w:vAlign w:val="center"/>
          </w:tcPr>
          <w:p w14:paraId="7DBB63AC" w14:textId="32B5BC18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1123.979</w:t>
            </w:r>
          </w:p>
        </w:tc>
        <w:tc>
          <w:tcPr>
            <w:tcW w:w="594" w:type="pct"/>
            <w:vAlign w:val="center"/>
          </w:tcPr>
          <w:p w14:paraId="18EBCA5A" w14:textId="6773C57E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298.6876</w:t>
            </w:r>
          </w:p>
        </w:tc>
        <w:tc>
          <w:tcPr>
            <w:tcW w:w="592" w:type="pct"/>
            <w:vAlign w:val="center"/>
          </w:tcPr>
          <w:p w14:paraId="28BEA4C1" w14:textId="5A843909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698.338</w:t>
            </w:r>
          </w:p>
        </w:tc>
      </w:tr>
      <w:tr w:rsidR="009621C9" w14:paraId="2E766784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446A624E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510" w:type="pct"/>
            <w:vAlign w:val="center"/>
          </w:tcPr>
          <w:p w14:paraId="404A28BF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7809FC21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594" w:type="pct"/>
            <w:vAlign w:val="center"/>
          </w:tcPr>
          <w:p w14:paraId="59E303AF" w14:textId="38F4FB9F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241.5241</w:t>
            </w:r>
          </w:p>
        </w:tc>
        <w:tc>
          <w:tcPr>
            <w:tcW w:w="593" w:type="pct"/>
            <w:vAlign w:val="center"/>
          </w:tcPr>
          <w:p w14:paraId="751143BC" w14:textId="1C4808E4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4048.818</w:t>
            </w:r>
          </w:p>
        </w:tc>
        <w:tc>
          <w:tcPr>
            <w:tcW w:w="591" w:type="pct"/>
            <w:vAlign w:val="center"/>
          </w:tcPr>
          <w:p w14:paraId="32608A78" w14:textId="24A8AE55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343.4568</w:t>
            </w:r>
          </w:p>
        </w:tc>
        <w:tc>
          <w:tcPr>
            <w:tcW w:w="594" w:type="pct"/>
            <w:vAlign w:val="center"/>
          </w:tcPr>
          <w:p w14:paraId="3CACEB25" w14:textId="00FDB86B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2303.444</w:t>
            </w:r>
          </w:p>
        </w:tc>
        <w:tc>
          <w:tcPr>
            <w:tcW w:w="594" w:type="pct"/>
            <w:vAlign w:val="center"/>
          </w:tcPr>
          <w:p w14:paraId="50C5C434" w14:textId="5F6C6304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503.165</w:t>
            </w:r>
          </w:p>
        </w:tc>
        <w:tc>
          <w:tcPr>
            <w:tcW w:w="592" w:type="pct"/>
            <w:vAlign w:val="center"/>
          </w:tcPr>
          <w:p w14:paraId="4E04EFF5" w14:textId="1D8D057C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1380.6</w:t>
            </w:r>
          </w:p>
        </w:tc>
      </w:tr>
      <w:tr w:rsidR="009621C9" w14:paraId="47D51272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0F6E00CF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510" w:type="pct"/>
            <w:vAlign w:val="center"/>
          </w:tcPr>
          <w:p w14:paraId="0A21AE1D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492148C1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594" w:type="pct"/>
            <w:vAlign w:val="center"/>
          </w:tcPr>
          <w:p w14:paraId="74B30FE8" w14:textId="2965C35A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34.0809</w:t>
            </w:r>
          </w:p>
        </w:tc>
        <w:tc>
          <w:tcPr>
            <w:tcW w:w="593" w:type="pct"/>
            <w:vAlign w:val="center"/>
          </w:tcPr>
          <w:p w14:paraId="14761F5C" w14:textId="1289D07F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1241.37</w:t>
            </w:r>
          </w:p>
        </w:tc>
        <w:tc>
          <w:tcPr>
            <w:tcW w:w="591" w:type="pct"/>
            <w:vAlign w:val="center"/>
          </w:tcPr>
          <w:p w14:paraId="129DCB71" w14:textId="7634B410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42.5555</w:t>
            </w:r>
          </w:p>
        </w:tc>
        <w:tc>
          <w:tcPr>
            <w:tcW w:w="594" w:type="pct"/>
            <w:vAlign w:val="center"/>
          </w:tcPr>
          <w:p w14:paraId="4A92584F" w14:textId="2098903A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729.5144</w:t>
            </w:r>
          </w:p>
        </w:tc>
        <w:tc>
          <w:tcPr>
            <w:tcW w:w="594" w:type="pct"/>
            <w:vAlign w:val="center"/>
          </w:tcPr>
          <w:p w14:paraId="6B52B99F" w14:textId="5C1F6E0A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40.4645</w:t>
            </w:r>
          </w:p>
        </w:tc>
        <w:tc>
          <w:tcPr>
            <w:tcW w:w="592" w:type="pct"/>
            <w:vAlign w:val="center"/>
          </w:tcPr>
          <w:p w14:paraId="5FA7EA51" w14:textId="46181926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485.5688</w:t>
            </w:r>
          </w:p>
        </w:tc>
      </w:tr>
      <w:tr w:rsidR="009621C9" w14:paraId="1A1BCAAA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54318444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510" w:type="pct"/>
            <w:vAlign w:val="center"/>
          </w:tcPr>
          <w:p w14:paraId="0AAC1147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061F8BD7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594" w:type="pct"/>
            <w:vAlign w:val="center"/>
          </w:tcPr>
          <w:p w14:paraId="221B5D6F" w14:textId="40041D33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98.867</w:t>
            </w:r>
          </w:p>
        </w:tc>
        <w:tc>
          <w:tcPr>
            <w:tcW w:w="593" w:type="pct"/>
            <w:vAlign w:val="center"/>
          </w:tcPr>
          <w:p w14:paraId="0EDC1D4E" w14:textId="4C105E6B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3964.284</w:t>
            </w:r>
          </w:p>
        </w:tc>
        <w:tc>
          <w:tcPr>
            <w:tcW w:w="591" w:type="pct"/>
            <w:vAlign w:val="center"/>
          </w:tcPr>
          <w:p w14:paraId="2D5CF2BC" w14:textId="5EECCB10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132.5207</w:t>
            </w:r>
          </w:p>
        </w:tc>
        <w:tc>
          <w:tcPr>
            <w:tcW w:w="594" w:type="pct"/>
            <w:vAlign w:val="center"/>
          </w:tcPr>
          <w:p w14:paraId="61D8CF04" w14:textId="17E1D31F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2277.916</w:t>
            </w:r>
          </w:p>
        </w:tc>
        <w:tc>
          <w:tcPr>
            <w:tcW w:w="594" w:type="pct"/>
            <w:vAlign w:val="center"/>
          </w:tcPr>
          <w:p w14:paraId="558AB98C" w14:textId="3CCD4A74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140.2679</w:t>
            </w:r>
          </w:p>
        </w:tc>
        <w:tc>
          <w:tcPr>
            <w:tcW w:w="592" w:type="pct"/>
            <w:vAlign w:val="center"/>
          </w:tcPr>
          <w:p w14:paraId="45FD1BAE" w14:textId="25899C00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1368.937</w:t>
            </w:r>
          </w:p>
        </w:tc>
      </w:tr>
      <w:tr w:rsidR="009621C9" w14:paraId="1E1566A8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373A972D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510" w:type="pct"/>
            <w:vAlign w:val="center"/>
          </w:tcPr>
          <w:p w14:paraId="5DC674C2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217A2765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594" w:type="pct"/>
            <w:vAlign w:val="center"/>
          </w:tcPr>
          <w:p w14:paraId="10E253A3" w14:textId="78E10EA2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182.8344</w:t>
            </w:r>
          </w:p>
        </w:tc>
        <w:tc>
          <w:tcPr>
            <w:tcW w:w="593" w:type="pct"/>
            <w:vAlign w:val="center"/>
          </w:tcPr>
          <w:p w14:paraId="55AF557A" w14:textId="2B03173F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6950.43</w:t>
            </w:r>
          </w:p>
        </w:tc>
        <w:tc>
          <w:tcPr>
            <w:tcW w:w="591" w:type="pct"/>
            <w:vAlign w:val="center"/>
          </w:tcPr>
          <w:p w14:paraId="426F0B2D" w14:textId="3D370B64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238.4293</w:t>
            </w:r>
          </w:p>
        </w:tc>
        <w:tc>
          <w:tcPr>
            <w:tcW w:w="594" w:type="pct"/>
            <w:vAlign w:val="center"/>
          </w:tcPr>
          <w:p w14:paraId="390C9FBB" w14:textId="4D6D0744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3964.241</w:t>
            </w:r>
          </w:p>
        </w:tc>
        <w:tc>
          <w:tcPr>
            <w:tcW w:w="594" w:type="pct"/>
            <w:vAlign w:val="center"/>
          </w:tcPr>
          <w:p w14:paraId="34588F5E" w14:textId="2AAE0F4C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284.1753</w:t>
            </w:r>
          </w:p>
        </w:tc>
        <w:tc>
          <w:tcPr>
            <w:tcW w:w="592" w:type="pct"/>
            <w:vAlign w:val="center"/>
          </w:tcPr>
          <w:p w14:paraId="4480D919" w14:textId="2B3273A2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2344.968</w:t>
            </w:r>
          </w:p>
        </w:tc>
      </w:tr>
      <w:tr w:rsidR="009621C9" w14:paraId="42AD0D51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360FF4F4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510" w:type="pct"/>
            <w:vAlign w:val="center"/>
          </w:tcPr>
          <w:p w14:paraId="1D34F7C7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14125D8B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594" w:type="pct"/>
            <w:vAlign w:val="center"/>
          </w:tcPr>
          <w:p w14:paraId="0DF9B550" w14:textId="6CFB4646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31.3153</w:t>
            </w:r>
          </w:p>
        </w:tc>
        <w:tc>
          <w:tcPr>
            <w:tcW w:w="593" w:type="pct"/>
            <w:vAlign w:val="center"/>
          </w:tcPr>
          <w:p w14:paraId="3FAD8039" w14:textId="309FA6B3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1823.68</w:t>
            </w:r>
          </w:p>
        </w:tc>
        <w:tc>
          <w:tcPr>
            <w:tcW w:w="591" w:type="pct"/>
            <w:vAlign w:val="center"/>
          </w:tcPr>
          <w:p w14:paraId="7E1CF374" w14:textId="03BCC85C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42.1446</w:t>
            </w:r>
          </w:p>
        </w:tc>
        <w:tc>
          <w:tcPr>
            <w:tcW w:w="594" w:type="pct"/>
            <w:vAlign w:val="center"/>
          </w:tcPr>
          <w:p w14:paraId="37B4A6CC" w14:textId="6ABCAA55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1081.986</w:t>
            </w:r>
          </w:p>
        </w:tc>
        <w:tc>
          <w:tcPr>
            <w:tcW w:w="594" w:type="pct"/>
            <w:vAlign w:val="center"/>
          </w:tcPr>
          <w:p w14:paraId="286FAB1D" w14:textId="728D9133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35.3747</w:t>
            </w:r>
          </w:p>
        </w:tc>
        <w:tc>
          <w:tcPr>
            <w:tcW w:w="592" w:type="pct"/>
            <w:vAlign w:val="center"/>
          </w:tcPr>
          <w:p w14:paraId="5F044A8E" w14:textId="498ADA34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691.0771</w:t>
            </w:r>
          </w:p>
        </w:tc>
      </w:tr>
      <w:tr w:rsidR="009621C9" w14:paraId="3AC4F7D9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03E4AD34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510" w:type="pct"/>
            <w:vAlign w:val="center"/>
          </w:tcPr>
          <w:p w14:paraId="76D55005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706BCF7E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594" w:type="pct"/>
            <w:vAlign w:val="center"/>
          </w:tcPr>
          <w:p w14:paraId="5BD7E239" w14:textId="7EC3DB25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87.4944</w:t>
            </w:r>
          </w:p>
        </w:tc>
        <w:tc>
          <w:tcPr>
            <w:tcW w:w="593" w:type="pct"/>
            <w:vAlign w:val="center"/>
          </w:tcPr>
          <w:p w14:paraId="040E8C0A" w14:textId="77CB008F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5187.343</w:t>
            </w:r>
          </w:p>
        </w:tc>
        <w:tc>
          <w:tcPr>
            <w:tcW w:w="591" w:type="pct"/>
            <w:vAlign w:val="center"/>
          </w:tcPr>
          <w:p w14:paraId="3D1EFB41" w14:textId="7C5F1A68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132.8126</w:t>
            </w:r>
          </w:p>
        </w:tc>
        <w:tc>
          <w:tcPr>
            <w:tcW w:w="594" w:type="pct"/>
            <w:vAlign w:val="center"/>
          </w:tcPr>
          <w:p w14:paraId="6899B91D" w14:textId="62DF7351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2996.21</w:t>
            </w:r>
          </w:p>
        </w:tc>
        <w:tc>
          <w:tcPr>
            <w:tcW w:w="594" w:type="pct"/>
            <w:vAlign w:val="center"/>
          </w:tcPr>
          <w:p w14:paraId="6C5F78D5" w14:textId="3C085361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117.3081</w:t>
            </w:r>
          </w:p>
        </w:tc>
        <w:tc>
          <w:tcPr>
            <w:tcW w:w="592" w:type="pct"/>
            <w:vAlign w:val="center"/>
          </w:tcPr>
          <w:p w14:paraId="25AB616A" w14:textId="6EE1DA40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1763.685</w:t>
            </w:r>
          </w:p>
        </w:tc>
      </w:tr>
      <w:tr w:rsidR="009621C9" w14:paraId="5C5C6546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31651F97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510" w:type="pct"/>
            <w:vAlign w:val="center"/>
          </w:tcPr>
          <w:p w14:paraId="0F79C2F1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4D385E48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594" w:type="pct"/>
            <w:vAlign w:val="center"/>
          </w:tcPr>
          <w:p w14:paraId="4D45AED9" w14:textId="3ABB140D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154.098</w:t>
            </w:r>
          </w:p>
        </w:tc>
        <w:tc>
          <w:tcPr>
            <w:tcW w:w="593" w:type="pct"/>
            <w:vAlign w:val="center"/>
          </w:tcPr>
          <w:p w14:paraId="05519640" w14:textId="41E15E7E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9019.975</w:t>
            </w:r>
          </w:p>
        </w:tc>
        <w:tc>
          <w:tcPr>
            <w:tcW w:w="591" w:type="pct"/>
            <w:vAlign w:val="center"/>
          </w:tcPr>
          <w:p w14:paraId="25FDB971" w14:textId="6784EF54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204.3303</w:t>
            </w:r>
          </w:p>
        </w:tc>
        <w:tc>
          <w:tcPr>
            <w:tcW w:w="594" w:type="pct"/>
            <w:vAlign w:val="center"/>
          </w:tcPr>
          <w:p w14:paraId="11BFF3A1" w14:textId="3157CE9B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5189.353</w:t>
            </w:r>
          </w:p>
        </w:tc>
        <w:tc>
          <w:tcPr>
            <w:tcW w:w="594" w:type="pct"/>
            <w:vAlign w:val="center"/>
          </w:tcPr>
          <w:p w14:paraId="0BF21739" w14:textId="267381D6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272.4311</w:t>
            </w:r>
          </w:p>
        </w:tc>
        <w:tc>
          <w:tcPr>
            <w:tcW w:w="592" w:type="pct"/>
            <w:vAlign w:val="center"/>
          </w:tcPr>
          <w:p w14:paraId="61718DDE" w14:textId="697EAF86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3006.136</w:t>
            </w:r>
          </w:p>
        </w:tc>
      </w:tr>
      <w:tr w:rsidR="009621C9" w14:paraId="593C2D1A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5FA61049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16000</w:t>
            </w:r>
          </w:p>
        </w:tc>
        <w:tc>
          <w:tcPr>
            <w:tcW w:w="510" w:type="pct"/>
            <w:vAlign w:val="center"/>
          </w:tcPr>
          <w:p w14:paraId="00CBA2E8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1F353E5A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594" w:type="pct"/>
            <w:vAlign w:val="center"/>
          </w:tcPr>
          <w:p w14:paraId="40817BFC" w14:textId="35FD0912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27.805</w:t>
            </w:r>
          </w:p>
        </w:tc>
        <w:tc>
          <w:tcPr>
            <w:tcW w:w="593" w:type="pct"/>
            <w:vAlign w:val="center"/>
          </w:tcPr>
          <w:p w14:paraId="427E45CB" w14:textId="7DF2DB04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2508.512</w:t>
            </w:r>
          </w:p>
        </w:tc>
        <w:tc>
          <w:tcPr>
            <w:tcW w:w="591" w:type="pct"/>
            <w:vAlign w:val="center"/>
          </w:tcPr>
          <w:p w14:paraId="01484F06" w14:textId="71DE6AEA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41.4891</w:t>
            </w:r>
          </w:p>
        </w:tc>
        <w:tc>
          <w:tcPr>
            <w:tcW w:w="594" w:type="pct"/>
            <w:vAlign w:val="center"/>
          </w:tcPr>
          <w:p w14:paraId="4E0C373A" w14:textId="109DE488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1478.387</w:t>
            </w:r>
          </w:p>
        </w:tc>
        <w:tc>
          <w:tcPr>
            <w:tcW w:w="594" w:type="pct"/>
            <w:vAlign w:val="center"/>
          </w:tcPr>
          <w:p w14:paraId="45AF7FB1" w14:textId="3848C12A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38.0171</w:t>
            </w:r>
          </w:p>
        </w:tc>
        <w:tc>
          <w:tcPr>
            <w:tcW w:w="592" w:type="pct"/>
            <w:vAlign w:val="center"/>
          </w:tcPr>
          <w:p w14:paraId="78C28383" w14:textId="3C20A5A2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925.6069</w:t>
            </w:r>
          </w:p>
        </w:tc>
      </w:tr>
      <w:tr w:rsidR="009621C9" w14:paraId="301CB176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749B29AA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16000</w:t>
            </w:r>
          </w:p>
        </w:tc>
        <w:tc>
          <w:tcPr>
            <w:tcW w:w="510" w:type="pct"/>
            <w:vAlign w:val="center"/>
          </w:tcPr>
          <w:p w14:paraId="7F9A5C2F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5FCF79F9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594" w:type="pct"/>
            <w:vAlign w:val="center"/>
          </w:tcPr>
          <w:p w14:paraId="52F0B92D" w14:textId="4751C2EB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76.4544</w:t>
            </w:r>
          </w:p>
        </w:tc>
        <w:tc>
          <w:tcPr>
            <w:tcW w:w="593" w:type="pct"/>
            <w:vAlign w:val="center"/>
          </w:tcPr>
          <w:p w14:paraId="77FCDA25" w14:textId="68C92116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7124.682</w:t>
            </w:r>
          </w:p>
        </w:tc>
        <w:tc>
          <w:tcPr>
            <w:tcW w:w="591" w:type="pct"/>
            <w:vAlign w:val="center"/>
          </w:tcPr>
          <w:p w14:paraId="3A49C5BD" w14:textId="7CB88771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112.6372</w:t>
            </w:r>
          </w:p>
        </w:tc>
        <w:tc>
          <w:tcPr>
            <w:tcW w:w="594" w:type="pct"/>
            <w:vAlign w:val="center"/>
          </w:tcPr>
          <w:p w14:paraId="3B33A6B9" w14:textId="1454EF2E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4169.241</w:t>
            </w:r>
          </w:p>
        </w:tc>
        <w:tc>
          <w:tcPr>
            <w:tcW w:w="594" w:type="pct"/>
            <w:vAlign w:val="center"/>
          </w:tcPr>
          <w:p w14:paraId="478FD07D" w14:textId="5A273A9A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146.2149</w:t>
            </w:r>
          </w:p>
        </w:tc>
        <w:tc>
          <w:tcPr>
            <w:tcW w:w="592" w:type="pct"/>
            <w:vAlign w:val="center"/>
          </w:tcPr>
          <w:p w14:paraId="733E179C" w14:textId="4B7F1EA7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2420.513</w:t>
            </w:r>
          </w:p>
        </w:tc>
      </w:tr>
      <w:tr w:rsidR="009621C9" w14:paraId="6261732B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57D0C406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16000</w:t>
            </w:r>
          </w:p>
        </w:tc>
        <w:tc>
          <w:tcPr>
            <w:tcW w:w="510" w:type="pct"/>
            <w:vAlign w:val="center"/>
          </w:tcPr>
          <w:p w14:paraId="7EFCF0F1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48B45ACA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594" w:type="pct"/>
            <w:vAlign w:val="center"/>
          </w:tcPr>
          <w:p w14:paraId="6CA9758A" w14:textId="26AF80DF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132.7639</w:t>
            </w:r>
          </w:p>
        </w:tc>
        <w:tc>
          <w:tcPr>
            <w:tcW w:w="593" w:type="pct"/>
            <w:vAlign w:val="center"/>
          </w:tcPr>
          <w:p w14:paraId="3C0F22AC" w14:textId="070733EB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12340.21</w:t>
            </w:r>
          </w:p>
        </w:tc>
        <w:tc>
          <w:tcPr>
            <w:tcW w:w="591" w:type="pct"/>
            <w:vAlign w:val="center"/>
          </w:tcPr>
          <w:p w14:paraId="2BB1FDEC" w14:textId="4E3104BE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174.7035</w:t>
            </w:r>
          </w:p>
        </w:tc>
        <w:tc>
          <w:tcPr>
            <w:tcW w:w="594" w:type="pct"/>
            <w:vAlign w:val="center"/>
          </w:tcPr>
          <w:p w14:paraId="66670D9D" w14:textId="19686CEA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7149.284</w:t>
            </w:r>
          </w:p>
        </w:tc>
        <w:tc>
          <w:tcPr>
            <w:tcW w:w="594" w:type="pct"/>
            <w:vAlign w:val="center"/>
          </w:tcPr>
          <w:p w14:paraId="1A8239CC" w14:textId="2E0017B0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257.4373</w:t>
            </w:r>
          </w:p>
        </w:tc>
        <w:tc>
          <w:tcPr>
            <w:tcW w:w="592" w:type="pct"/>
            <w:vAlign w:val="center"/>
          </w:tcPr>
          <w:p w14:paraId="10F000F5" w14:textId="66C7CE99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4097.462</w:t>
            </w:r>
          </w:p>
        </w:tc>
      </w:tr>
      <w:tr w:rsidR="009621C9" w14:paraId="2E83CCC8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4F8C335A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510" w:type="pct"/>
            <w:vAlign w:val="center"/>
          </w:tcPr>
          <w:p w14:paraId="509AF1C4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6339BF86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594" w:type="pct"/>
            <w:vAlign w:val="center"/>
          </w:tcPr>
          <w:p w14:paraId="0928702E" w14:textId="35EFBA23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29.2075</w:t>
            </w:r>
          </w:p>
        </w:tc>
        <w:tc>
          <w:tcPr>
            <w:tcW w:w="593" w:type="pct"/>
            <w:vAlign w:val="center"/>
          </w:tcPr>
          <w:p w14:paraId="6F643993" w14:textId="3A5F7991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3207.743</w:t>
            </w:r>
          </w:p>
        </w:tc>
        <w:tc>
          <w:tcPr>
            <w:tcW w:w="591" w:type="pct"/>
            <w:vAlign w:val="center"/>
          </w:tcPr>
          <w:p w14:paraId="7301A453" w14:textId="498FCF41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40.9667</w:t>
            </w:r>
          </w:p>
        </w:tc>
        <w:tc>
          <w:tcPr>
            <w:tcW w:w="594" w:type="pct"/>
            <w:vAlign w:val="center"/>
          </w:tcPr>
          <w:p w14:paraId="210A01F6" w14:textId="5626FF22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1866.236</w:t>
            </w:r>
          </w:p>
        </w:tc>
        <w:tc>
          <w:tcPr>
            <w:tcW w:w="594" w:type="pct"/>
            <w:vAlign w:val="center"/>
          </w:tcPr>
          <w:p w14:paraId="17F9ECF2" w14:textId="54998A6F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31.7446</w:t>
            </w:r>
          </w:p>
        </w:tc>
        <w:tc>
          <w:tcPr>
            <w:tcW w:w="592" w:type="pct"/>
            <w:vAlign w:val="center"/>
          </w:tcPr>
          <w:p w14:paraId="6A03CAB1" w14:textId="1A4DACEF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1173.681</w:t>
            </w:r>
          </w:p>
        </w:tc>
      </w:tr>
      <w:tr w:rsidR="009621C9" w14:paraId="428B3FFE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1153DE64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510" w:type="pct"/>
            <w:vAlign w:val="center"/>
          </w:tcPr>
          <w:p w14:paraId="59874B9D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366CA319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594" w:type="pct"/>
            <w:vAlign w:val="center"/>
          </w:tcPr>
          <w:p w14:paraId="16A4D3B3" w14:textId="48C4A35C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67.683</w:t>
            </w:r>
          </w:p>
        </w:tc>
        <w:tc>
          <w:tcPr>
            <w:tcW w:w="593" w:type="pct"/>
            <w:vAlign w:val="center"/>
          </w:tcPr>
          <w:p w14:paraId="4C5A2D0E" w14:textId="7BC7762E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8376.148</w:t>
            </w:r>
          </w:p>
        </w:tc>
        <w:tc>
          <w:tcPr>
            <w:tcW w:w="591" w:type="pct"/>
            <w:vAlign w:val="center"/>
          </w:tcPr>
          <w:p w14:paraId="3A7F4050" w14:textId="2D0ECF79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111.6002</w:t>
            </w:r>
          </w:p>
        </w:tc>
        <w:tc>
          <w:tcPr>
            <w:tcW w:w="594" w:type="pct"/>
            <w:vAlign w:val="center"/>
          </w:tcPr>
          <w:p w14:paraId="3ED308D1" w14:textId="3116A90C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4750.455</w:t>
            </w:r>
          </w:p>
        </w:tc>
        <w:tc>
          <w:tcPr>
            <w:tcW w:w="594" w:type="pct"/>
            <w:vAlign w:val="center"/>
          </w:tcPr>
          <w:p w14:paraId="410605E7" w14:textId="2160B9D0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138.971</w:t>
            </w:r>
          </w:p>
        </w:tc>
        <w:tc>
          <w:tcPr>
            <w:tcW w:w="592" w:type="pct"/>
            <w:vAlign w:val="center"/>
          </w:tcPr>
          <w:p w14:paraId="1F1D4FCD" w14:textId="30F00F23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2767.126</w:t>
            </w:r>
          </w:p>
        </w:tc>
      </w:tr>
      <w:tr w:rsidR="009621C9" w14:paraId="7CBBC95B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7322C8EA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510" w:type="pct"/>
            <w:vAlign w:val="center"/>
          </w:tcPr>
          <w:p w14:paraId="1882AA74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67D1D7EA" w14:textId="77777777" w:rsidR="009621C9" w:rsidRPr="009659B5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594" w:type="pct"/>
            <w:vAlign w:val="center"/>
          </w:tcPr>
          <w:p w14:paraId="7A252292" w14:textId="3ABBE7AC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115.4401</w:t>
            </w:r>
          </w:p>
        </w:tc>
        <w:tc>
          <w:tcPr>
            <w:tcW w:w="593" w:type="pct"/>
            <w:vAlign w:val="center"/>
          </w:tcPr>
          <w:p w14:paraId="7DAC261C" w14:textId="2E0DBFFE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14462.31</w:t>
            </w:r>
          </w:p>
        </w:tc>
        <w:tc>
          <w:tcPr>
            <w:tcW w:w="591" w:type="pct"/>
            <w:vAlign w:val="center"/>
          </w:tcPr>
          <w:p w14:paraId="503EEFBD" w14:textId="2C3A2D26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151.0684</w:t>
            </w:r>
          </w:p>
        </w:tc>
        <w:tc>
          <w:tcPr>
            <w:tcW w:w="594" w:type="pct"/>
            <w:vAlign w:val="center"/>
          </w:tcPr>
          <w:p w14:paraId="19801156" w14:textId="4D600833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8190.56</w:t>
            </w:r>
          </w:p>
        </w:tc>
        <w:tc>
          <w:tcPr>
            <w:tcW w:w="594" w:type="pct"/>
            <w:vAlign w:val="center"/>
          </w:tcPr>
          <w:p w14:paraId="6125C464" w14:textId="16C53336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234.0481</w:t>
            </w:r>
          </w:p>
        </w:tc>
        <w:tc>
          <w:tcPr>
            <w:tcW w:w="592" w:type="pct"/>
            <w:vAlign w:val="center"/>
          </w:tcPr>
          <w:p w14:paraId="00EC1A5B" w14:textId="0481820B" w:rsidR="009621C9" w:rsidRPr="009621C9" w:rsidRDefault="009621C9" w:rsidP="009621C9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21C9">
              <w:rPr>
                <w:rFonts w:eastAsia="等线"/>
                <w:color w:val="000000"/>
                <w:sz w:val="18"/>
                <w:szCs w:val="18"/>
              </w:rPr>
              <w:t>4702.9</w:t>
            </w:r>
          </w:p>
        </w:tc>
      </w:tr>
    </w:tbl>
    <w:p w14:paraId="4B28A005" w14:textId="77777777" w:rsidR="009621C9" w:rsidRDefault="009621C9" w:rsidP="009621C9">
      <w:pPr>
        <w:pStyle w:val="a3"/>
        <w:ind w:firstLine="480"/>
      </w:pPr>
      <w:r>
        <w:rPr>
          <w:rFonts w:hint="eastAsia"/>
        </w:rPr>
        <w:t>对该数据进行可视化分析如下图：</w:t>
      </w:r>
    </w:p>
    <w:p w14:paraId="708FBDD9" w14:textId="77777777" w:rsidR="009621C9" w:rsidRPr="00FE0326" w:rsidRDefault="009621C9" w:rsidP="009621C9">
      <w:pPr>
        <w:pStyle w:val="a3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219694C" wp14:editId="1C33A9ED">
            <wp:extent cx="5159551" cy="4299626"/>
            <wp:effectExtent l="0" t="0" r="3175" b="5715"/>
            <wp:docPr id="803131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1604" name="图片 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2393" cy="430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2C76" w14:textId="77777777" w:rsidR="009621C9" w:rsidRDefault="009621C9" w:rsidP="009621C9">
      <w:pPr>
        <w:pStyle w:val="a3"/>
        <w:ind w:firstLine="480"/>
      </w:pPr>
      <w:r>
        <w:t>根据以上数据分析我们可以得出以下结论：</w:t>
      </w:r>
    </w:p>
    <w:p w14:paraId="0C38A76A" w14:textId="77777777" w:rsidR="00906DC4" w:rsidRDefault="00906DC4" w:rsidP="00906DC4">
      <w:pPr>
        <w:pStyle w:val="a3"/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）随着输入长度的增加，模型吞吐量逐渐降低，首</w:t>
      </w:r>
      <w:r>
        <w:rPr>
          <w:rFonts w:hint="eastAsia"/>
        </w:rPr>
        <w:t>token</w:t>
      </w:r>
      <w:r>
        <w:rPr>
          <w:rFonts w:hint="eastAsia"/>
        </w:rPr>
        <w:t>的延时逐渐增加。</w:t>
      </w:r>
    </w:p>
    <w:p w14:paraId="747B512A" w14:textId="77777777" w:rsidR="00906DC4" w:rsidRDefault="00906DC4" w:rsidP="00906DC4">
      <w:pPr>
        <w:pStyle w:val="a3"/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）多张卡部署一个实例，在较短的输入情形，吞吐量会大幅度增加，在较长的输入情形，吞吐量下降剧烈。（通信代价逐渐增加）</w:t>
      </w:r>
    </w:p>
    <w:p w14:paraId="39E5B949" w14:textId="77777777" w:rsidR="00906DC4" w:rsidRDefault="00906DC4" w:rsidP="00906DC4">
      <w:pPr>
        <w:pStyle w:val="a3"/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）相同的并发，相同的输入长度，多卡部署可以有效的降低首</w:t>
      </w:r>
      <w:r>
        <w:rPr>
          <w:rFonts w:hint="eastAsia"/>
        </w:rPr>
        <w:t>token</w:t>
      </w:r>
      <w:r>
        <w:rPr>
          <w:rFonts w:hint="eastAsia"/>
        </w:rPr>
        <w:t>延时。</w:t>
      </w:r>
    </w:p>
    <w:p w14:paraId="12587481" w14:textId="3D01F744" w:rsidR="009621C9" w:rsidRPr="002C2591" w:rsidRDefault="009621C9" w:rsidP="009621C9">
      <w:pPr>
        <w:pStyle w:val="a3"/>
        <w:ind w:firstLine="48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CB0FB4">
        <w:t>综合各项分析结果来看，对于</w:t>
      </w:r>
      <w:r>
        <w:rPr>
          <w:rFonts w:hint="eastAsia"/>
        </w:rPr>
        <w:t>72</w:t>
      </w:r>
      <w:r w:rsidRPr="00CB0FB4">
        <w:t>B</w:t>
      </w:r>
      <w:r w:rsidRPr="00CB0FB4">
        <w:t>模型，建议采用</w:t>
      </w:r>
      <w:r>
        <w:rPr>
          <w:rFonts w:hint="eastAsia"/>
        </w:rPr>
        <w:t>2</w:t>
      </w:r>
      <w:r w:rsidRPr="00CB0FB4">
        <w:t>张卡部署一个实例的方式。这种部署模式下，吞吐量曲线能够保持最佳的平稳性。</w:t>
      </w:r>
      <w:r>
        <w:rPr>
          <w:rFonts w:hint="eastAsia"/>
        </w:rPr>
        <w:t>同时首</w:t>
      </w:r>
      <w:r>
        <w:rPr>
          <w:rFonts w:hint="eastAsia"/>
        </w:rPr>
        <w:t>token</w:t>
      </w:r>
      <w:r>
        <w:rPr>
          <w:rFonts w:hint="eastAsia"/>
        </w:rPr>
        <w:t>延时也较低；</w:t>
      </w:r>
      <w:r w:rsidRPr="00CB0FB4">
        <w:t>并且，相较于使用多张卡部署一个实例，在单张卡上部署多个实例可获得更高的吞吐量。如此一来，能够在保障运行速度的同时，有效平衡成本投入，实现效益的最大化。</w:t>
      </w:r>
    </w:p>
    <w:p w14:paraId="3D5562F7" w14:textId="77777777" w:rsidR="008B30A7" w:rsidRDefault="00000000">
      <w:pPr>
        <w:pStyle w:val="1"/>
      </w:pPr>
      <w:bookmarkStart w:id="73" w:name="_Toc252266947"/>
      <w:bookmarkStart w:id="74" w:name="_Toc226875519"/>
      <w:bookmarkStart w:id="75" w:name="_Toc280627140"/>
      <w:bookmarkStart w:id="76" w:name="_Toc155193487"/>
      <w:r>
        <w:rPr>
          <w:rFonts w:hint="eastAsia"/>
        </w:rPr>
        <w:lastRenderedPageBreak/>
        <w:t>5</w:t>
      </w:r>
      <w:r>
        <w:rPr>
          <w:rFonts w:hint="eastAsia"/>
        </w:rPr>
        <w:t>附加</w:t>
      </w:r>
      <w:bookmarkEnd w:id="73"/>
      <w:bookmarkEnd w:id="74"/>
      <w:bookmarkEnd w:id="75"/>
      <w:bookmarkEnd w:id="76"/>
    </w:p>
    <w:p w14:paraId="0FC28163" w14:textId="77777777" w:rsidR="008B30A7" w:rsidRDefault="00000000">
      <w:pPr>
        <w:pStyle w:val="21"/>
      </w:pPr>
      <w:bookmarkStart w:id="77" w:name="_Toc252266948"/>
      <w:bookmarkStart w:id="78" w:name="_Toc226875520"/>
      <w:bookmarkStart w:id="79" w:name="_Toc155193488"/>
      <w:bookmarkStart w:id="80" w:name="_Toc280627141"/>
      <w:r>
        <w:rPr>
          <w:rFonts w:hint="eastAsia"/>
        </w:rPr>
        <w:t>附加其他未尽事宜</w:t>
      </w:r>
      <w:bookmarkStart w:id="81" w:name="_Toc226875521"/>
      <w:bookmarkEnd w:id="77"/>
      <w:bookmarkEnd w:id="78"/>
      <w:bookmarkEnd w:id="79"/>
      <w:bookmarkEnd w:id="80"/>
    </w:p>
    <w:p w14:paraId="33EA7CC5" w14:textId="77777777" w:rsidR="008B30A7" w:rsidRDefault="00000000">
      <w:pPr>
        <w:pStyle w:val="a3"/>
        <w:ind w:firstLine="480"/>
      </w:pPr>
      <w:r>
        <w:rPr>
          <w:rFonts w:hint="eastAsia"/>
        </w:rPr>
        <w:t>无。</w:t>
      </w:r>
    </w:p>
    <w:p w14:paraId="45C1682F" w14:textId="0CF39A00" w:rsidR="008B30A7" w:rsidRDefault="00000000">
      <w:pPr>
        <w:pStyle w:val="21"/>
      </w:pPr>
      <w:bookmarkStart w:id="82" w:name="_Toc155193489"/>
      <w:bookmarkStart w:id="83" w:name="_Toc252266949"/>
      <w:bookmarkStart w:id="84" w:name="_Toc280627142"/>
      <w:r>
        <w:rPr>
          <w:rFonts w:hint="eastAsia"/>
        </w:rPr>
        <w:t>附加</w:t>
      </w:r>
      <w:r w:rsidR="00780C4C">
        <w:rPr>
          <w:rFonts w:hint="eastAsia"/>
        </w:rPr>
        <w:t>性能</w:t>
      </w:r>
      <w:r>
        <w:rPr>
          <w:rFonts w:hint="eastAsia"/>
        </w:rPr>
        <w:t>测试</w:t>
      </w:r>
      <w:r>
        <w:rPr>
          <w:rFonts w:hint="eastAsia"/>
        </w:rPr>
        <w:t>BUG</w:t>
      </w:r>
      <w:r>
        <w:rPr>
          <w:rFonts w:hint="eastAsia"/>
        </w:rPr>
        <w:t>记录</w:t>
      </w:r>
      <w:bookmarkEnd w:id="81"/>
      <w:bookmarkEnd w:id="82"/>
      <w:bookmarkEnd w:id="83"/>
      <w:bookmarkEnd w:id="84"/>
    </w:p>
    <w:p w14:paraId="27C6AC04" w14:textId="77777777" w:rsidR="008B30A7" w:rsidRDefault="00000000">
      <w:pPr>
        <w:pStyle w:val="a3"/>
        <w:ind w:firstLine="480"/>
      </w:pPr>
      <w:r>
        <w:rPr>
          <w:rFonts w:hint="eastAsia"/>
        </w:rPr>
        <w:t>无。</w:t>
      </w:r>
    </w:p>
    <w:sectPr w:rsidR="008B30A7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40" w:right="1418" w:bottom="1440" w:left="1418" w:header="851" w:footer="992" w:gutter="0"/>
      <w:pgNumType w:start="2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5E958" w14:textId="77777777" w:rsidR="00CD5540" w:rsidRDefault="00CD5540">
      <w:r>
        <w:separator/>
      </w:r>
    </w:p>
  </w:endnote>
  <w:endnote w:type="continuationSeparator" w:id="0">
    <w:p w14:paraId="740C8703" w14:textId="77777777" w:rsidR="00CD5540" w:rsidRDefault="00CD5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xedsys">
    <w:altName w:val="Times New Roman"/>
    <w:charset w:val="00"/>
    <w:family w:val="roma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E8CA" w14:textId="77777777" w:rsidR="008B30A7" w:rsidRDefault="008B30A7">
    <w:pPr>
      <w:pStyle w:val="af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1EFD7" w14:textId="77777777" w:rsidR="008B30A7" w:rsidRDefault="00000000">
    <w:pPr>
      <w:pStyle w:val="afd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33DE649" wp14:editId="78B83058">
              <wp:simplePos x="0" y="0"/>
              <wp:positionH relativeFrom="column">
                <wp:posOffset>-114300</wp:posOffset>
              </wp:positionH>
              <wp:positionV relativeFrom="paragraph">
                <wp:posOffset>-629920</wp:posOffset>
              </wp:positionV>
              <wp:extent cx="5486400" cy="594360"/>
              <wp:effectExtent l="0" t="0" r="0" b="0"/>
              <wp:wrapNone/>
              <wp:docPr id="1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86400" cy="594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E8E149" w14:textId="77777777" w:rsidR="008B30A7" w:rsidRDefault="00000000">
                          <w:pPr>
                            <w:pStyle w:val="text"/>
                            <w:widowControl/>
                            <w:adjustRightInd/>
                            <w:spacing w:after="0" w:line="300" w:lineRule="auto"/>
                            <w:jc w:val="center"/>
                            <w:textAlignment w:val="auto"/>
                            <w:rPr>
                              <w:rFonts w:ascii="宋体" w:hAnsi="宋体"/>
                              <w:b/>
                              <w:sz w:val="2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ascii="宋体" w:hAnsi="宋体" w:hint="eastAsia"/>
                              <w:b/>
                              <w:sz w:val="21"/>
                              <w:szCs w:val="21"/>
                              <w:lang w:eastAsia="zh-CN"/>
                            </w:rPr>
                            <w:t>本文档及其所含信息为机密材料,由北京思特奇信息技术股份有限公司拥有</w:t>
                          </w:r>
                        </w:p>
                        <w:p w14:paraId="0D179D17" w14:textId="20AA16F0" w:rsidR="008B30A7" w:rsidRDefault="00000000">
                          <w:pPr>
                            <w:pStyle w:val="text"/>
                            <w:widowControl/>
                            <w:adjustRightInd/>
                            <w:spacing w:after="0" w:line="300" w:lineRule="auto"/>
                            <w:jc w:val="center"/>
                            <w:textAlignment w:val="auto"/>
                            <w:rPr>
                              <w:b/>
                              <w:sz w:val="2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ascii="宋体" w:hAnsi="宋体" w:hint="eastAsia"/>
                              <w:b/>
                              <w:sz w:val="21"/>
                              <w:szCs w:val="21"/>
                              <w:lang w:eastAsia="zh-CN"/>
                            </w:rPr>
                            <w:t xml:space="preserve">未经书面授权，不得对外泄露  </w: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  <w:lang w:eastAsia="zh-CN"/>
                            </w:rPr>
                            <w:t>OPYRIGHT</w: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t xml:space="preserve"> © </w: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instrText xml:space="preserve"> SAVEDATE  \@ "yyyy"  \* MERGEFORMAT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0160EA">
                            <w:rPr>
                              <w:rFonts w:ascii="Arial" w:hAnsi="Arial" w:cs="Arial"/>
                              <w:b/>
                              <w:noProof/>
                              <w:sz w:val="21"/>
                              <w:szCs w:val="21"/>
                            </w:rPr>
                            <w:t>2025</w: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宋体" w:hAnsi="宋体" w:hint="eastAsia"/>
                              <w:b/>
                              <w:sz w:val="21"/>
                              <w:szCs w:val="21"/>
                            </w:rPr>
                            <w:t>保留所有</w:t>
                          </w:r>
                          <w:r>
                            <w:rPr>
                              <w:rFonts w:ascii="宋体" w:hAnsi="宋体" w:hint="eastAsia"/>
                              <w:b/>
                              <w:sz w:val="21"/>
                              <w:szCs w:val="21"/>
                              <w:lang w:eastAsia="zh-CN"/>
                            </w:rPr>
                            <w:t>权利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3DE649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-9pt;margin-top:-49.6pt;width:6in;height:46.8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" filled="f" stroked="f">
              <v:textbox>
                <w:txbxContent>
                  <w:p w14:paraId="7CE8E149" w14:textId="77777777" w:rsidR="008B30A7" w:rsidRDefault="00000000">
                    <w:pPr>
                      <w:pStyle w:val="text"/>
                      <w:widowControl/>
                      <w:adjustRightInd/>
                      <w:spacing w:after="0" w:line="300" w:lineRule="auto"/>
                      <w:jc w:val="center"/>
                      <w:textAlignment w:val="auto"/>
                      <w:rPr>
                        <w:rFonts w:ascii="宋体" w:hAnsi="宋体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ascii="宋体" w:hAnsi="宋体" w:hint="eastAsia"/>
                        <w:b/>
                        <w:sz w:val="21"/>
                        <w:szCs w:val="21"/>
                        <w:lang w:eastAsia="zh-CN"/>
                      </w:rPr>
                      <w:t>本文档及其所含信息为机密材料,由北京思特奇信息技术股份有限公司拥有</w:t>
                    </w:r>
                  </w:p>
                  <w:p w14:paraId="0D179D17" w14:textId="20AA16F0" w:rsidR="008B30A7" w:rsidRDefault="00000000">
                    <w:pPr>
                      <w:pStyle w:val="text"/>
                      <w:widowControl/>
                      <w:adjustRightInd/>
                      <w:spacing w:after="0" w:line="300" w:lineRule="auto"/>
                      <w:jc w:val="center"/>
                      <w:textAlignment w:val="auto"/>
                      <w:rPr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ascii="宋体" w:hAnsi="宋体" w:hint="eastAsia"/>
                        <w:b/>
                        <w:sz w:val="21"/>
                        <w:szCs w:val="21"/>
                        <w:lang w:eastAsia="zh-CN"/>
                      </w:rPr>
                      <w:t xml:space="preserve">未经书面授权，不得对外泄露  </w: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t>C</w: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  <w:lang w:eastAsia="zh-CN"/>
                      </w:rPr>
                      <w:t>OPYRIGHT</w: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t xml:space="preserve"> © </w: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instrText xml:space="preserve"> SAVEDATE  \@ "yyyy"  \* MERGEFORMAT </w:instrTex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fldChar w:fldCharType="separate"/>
                    </w:r>
                    <w:r w:rsidR="000160EA">
                      <w:rPr>
                        <w:rFonts w:ascii="Arial" w:hAnsi="Arial" w:cs="Arial"/>
                        <w:b/>
                        <w:noProof/>
                        <w:sz w:val="21"/>
                        <w:szCs w:val="21"/>
                      </w:rPr>
                      <w:t>2025</w: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宋体" w:hAnsi="宋体" w:hint="eastAsia"/>
                        <w:b/>
                        <w:sz w:val="21"/>
                        <w:szCs w:val="21"/>
                      </w:rPr>
                      <w:t>保留所有</w:t>
                    </w:r>
                    <w:r>
                      <w:rPr>
                        <w:rFonts w:ascii="宋体" w:hAnsi="宋体" w:hint="eastAsia"/>
                        <w:b/>
                        <w:sz w:val="21"/>
                        <w:szCs w:val="21"/>
                        <w:lang w:eastAsia="zh-CN"/>
                      </w:rPr>
                      <w:t>权利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CF1BF" w14:textId="77777777" w:rsidR="008B30A7" w:rsidRDefault="008B30A7">
    <w:pPr>
      <w:pStyle w:val="afd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E766" w14:textId="77777777" w:rsidR="008B30A7" w:rsidRDefault="008B30A7">
    <w:pPr>
      <w:pStyle w:val="afd"/>
      <w:spacing w:after="12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1901D" w14:textId="77777777" w:rsidR="008B30A7" w:rsidRDefault="00000000">
    <w:pPr>
      <w:pStyle w:val="a1"/>
      <w:numPr>
        <w:ilvl w:val="0"/>
        <w:numId w:val="0"/>
      </w:numPr>
      <w:pBdr>
        <w:top w:val="single" w:sz="4" w:space="1" w:color="auto"/>
      </w:pBdr>
      <w:snapToGrid w:val="0"/>
      <w:spacing w:line="220" w:lineRule="atLeast"/>
      <w:rPr>
        <w:color w:val="auto"/>
        <w:sz w:val="18"/>
      </w:rPr>
    </w:pPr>
    <w:r>
      <w:rPr>
        <w:rFonts w:hint="eastAsia"/>
        <w:b/>
        <w:color w:val="000000"/>
        <w:sz w:val="18"/>
      </w:rPr>
      <w:t>北京思特奇信息技术股份有限公司</w:t>
    </w:r>
    <w:r>
      <w:rPr>
        <w:rFonts w:hint="eastAsia"/>
        <w:sz w:val="18"/>
      </w:rPr>
      <w:t xml:space="preserve"> </w:t>
    </w:r>
    <w:r>
      <w:rPr>
        <w:rFonts w:hint="eastAsia"/>
        <w:sz w:val="18"/>
      </w:rPr>
      <w:tab/>
      <w:t xml:space="preserve">        </w:t>
    </w:r>
    <w:r>
      <w:rPr>
        <w:rFonts w:hint="eastAsia"/>
        <w:color w:val="auto"/>
        <w:sz w:val="18"/>
      </w:rPr>
      <w:t>地址：北京市海淀区中关村南大街6号中电信息大厦16层(100086)</w:t>
    </w:r>
  </w:p>
  <w:p w14:paraId="06326ADA" w14:textId="77777777" w:rsidR="008B30A7" w:rsidRDefault="00000000">
    <w:pPr>
      <w:pStyle w:val="a1"/>
      <w:numPr>
        <w:ilvl w:val="0"/>
        <w:numId w:val="0"/>
      </w:numPr>
      <w:snapToGrid w:val="0"/>
      <w:spacing w:line="220" w:lineRule="atLeast"/>
    </w:pPr>
    <w:r>
      <w:rPr>
        <w:rFonts w:hint="eastAsia"/>
        <w:color w:val="auto"/>
        <w:sz w:val="18"/>
      </w:rPr>
      <w:t>电话 (</w:t>
    </w:r>
    <w:r>
      <w:rPr>
        <w:color w:val="auto"/>
        <w:sz w:val="18"/>
      </w:rPr>
      <w:t>Tel</w:t>
    </w:r>
    <w:r>
      <w:rPr>
        <w:rFonts w:hint="eastAsia"/>
        <w:color w:val="auto"/>
        <w:sz w:val="18"/>
      </w:rPr>
      <w:t>) ：</w:t>
    </w:r>
    <w:r>
      <w:rPr>
        <w:color w:val="auto"/>
        <w:sz w:val="18"/>
      </w:rPr>
      <w:t>(010)</w:t>
    </w:r>
    <w:r>
      <w:rPr>
        <w:rFonts w:hint="eastAsia"/>
        <w:color w:val="auto"/>
        <w:sz w:val="18"/>
      </w:rPr>
      <w:t xml:space="preserve">  58856600   </w:t>
    </w:r>
    <w:r>
      <w:rPr>
        <w:rFonts w:hint="eastAsia"/>
        <w:color w:val="auto"/>
        <w:sz w:val="18"/>
      </w:rPr>
      <w:tab/>
    </w:r>
    <w:r>
      <w:rPr>
        <w:rFonts w:hint="eastAsia"/>
        <w:color w:val="auto"/>
        <w:sz w:val="18"/>
      </w:rPr>
      <w:tab/>
      <w:t xml:space="preserve">                                   传真 (</w:t>
    </w:r>
    <w:r>
      <w:rPr>
        <w:color w:val="auto"/>
        <w:sz w:val="18"/>
      </w:rPr>
      <w:t>Fax</w:t>
    </w:r>
    <w:r>
      <w:rPr>
        <w:rFonts w:hint="eastAsia"/>
        <w:color w:val="auto"/>
        <w:sz w:val="18"/>
      </w:rPr>
      <w:t>)：</w:t>
    </w:r>
    <w:r>
      <w:rPr>
        <w:color w:val="auto"/>
        <w:sz w:val="18"/>
      </w:rPr>
      <w:t>(010)</w:t>
    </w:r>
    <w:r>
      <w:rPr>
        <w:rFonts w:hint="eastAsia"/>
        <w:color w:val="auto"/>
        <w:sz w:val="18"/>
      </w:rPr>
      <w:t xml:space="preserve">  </w:t>
    </w:r>
    <w:r>
      <w:rPr>
        <w:color w:val="auto"/>
        <w:sz w:val="18"/>
      </w:rPr>
      <w:t>82193709</w:t>
    </w:r>
    <w:r>
      <w:rPr>
        <w:rFonts w:hint="eastAsia"/>
        <w:color w:val="auto"/>
        <w:sz w:val="18"/>
      </w:rPr>
      <w:t xml:space="preserve"> </w:t>
    </w:r>
  </w:p>
  <w:p w14:paraId="5739D727" w14:textId="77777777" w:rsidR="008B30A7" w:rsidRDefault="00000000">
    <w:pPr>
      <w:pStyle w:val="afd"/>
      <w:pBdr>
        <w:top w:val="single" w:sz="4" w:space="0" w:color="auto"/>
      </w:pBdr>
      <w:jc w:val="center"/>
    </w:pPr>
    <w:r>
      <w:rPr>
        <w:rFonts w:hint="eastAsia"/>
        <w:b/>
      </w:rPr>
      <w:t>第</w:t>
    </w:r>
    <w:r>
      <w:rPr>
        <w:rFonts w:hint="eastAsia"/>
        <w:b/>
      </w:rPr>
      <w:t xml:space="preserve"> </w:t>
    </w:r>
    <w:r>
      <w:rPr>
        <w:rStyle w:val="affb"/>
        <w:b/>
      </w:rPr>
      <w:fldChar w:fldCharType="begin"/>
    </w:r>
    <w:r>
      <w:rPr>
        <w:rStyle w:val="affb"/>
        <w:b/>
      </w:rPr>
      <w:instrText xml:space="preserve"> PAGE </w:instrText>
    </w:r>
    <w:r>
      <w:rPr>
        <w:rStyle w:val="affb"/>
        <w:b/>
      </w:rPr>
      <w:fldChar w:fldCharType="separate"/>
    </w:r>
    <w:r>
      <w:rPr>
        <w:rStyle w:val="affb"/>
        <w:b/>
      </w:rPr>
      <w:t>4</w:t>
    </w:r>
    <w:r>
      <w:rPr>
        <w:rStyle w:val="affb"/>
        <w:b/>
      </w:rPr>
      <w:fldChar w:fldCharType="end"/>
    </w:r>
    <w:r>
      <w:rPr>
        <w:rFonts w:hint="eastAsia"/>
        <w:b/>
      </w:rPr>
      <w:t xml:space="preserve"> </w:t>
    </w:r>
    <w:r>
      <w:rPr>
        <w:rFonts w:hint="eastAsia"/>
        <w:b/>
      </w:rPr>
      <w:t>页</w:t>
    </w:r>
    <w:r>
      <w:rPr>
        <w:rFonts w:hint="eastAsia"/>
        <w:b/>
      </w:rPr>
      <w:t xml:space="preserve"> </w:t>
    </w:r>
    <w:r>
      <w:rPr>
        <w:rFonts w:hint="eastAsia"/>
        <w:b/>
      </w:rPr>
      <w:t>共</w:t>
    </w:r>
    <w:r>
      <w:rPr>
        <w:rFonts w:hint="eastAsia"/>
        <w:b/>
      </w:rPr>
      <w:t xml:space="preserve"> </w:t>
    </w:r>
    <w:r>
      <w:rPr>
        <w:rStyle w:val="affb"/>
        <w:b/>
      </w:rPr>
      <w:fldChar w:fldCharType="begin"/>
    </w:r>
    <w:r>
      <w:rPr>
        <w:rStyle w:val="affb"/>
        <w:b/>
      </w:rPr>
      <w:instrText xml:space="preserve"> NUMPAGES </w:instrText>
    </w:r>
    <w:r>
      <w:rPr>
        <w:rStyle w:val="affb"/>
        <w:b/>
      </w:rPr>
      <w:fldChar w:fldCharType="separate"/>
    </w:r>
    <w:r>
      <w:rPr>
        <w:rStyle w:val="affb"/>
        <w:b/>
      </w:rPr>
      <w:t>10</w:t>
    </w:r>
    <w:r>
      <w:rPr>
        <w:rStyle w:val="affb"/>
        <w:b/>
      </w:rPr>
      <w:fldChar w:fldCharType="end"/>
    </w:r>
    <w:r>
      <w:rPr>
        <w:rFonts w:hint="eastAsia"/>
        <w:b/>
      </w:rPr>
      <w:t xml:space="preserve"> </w:t>
    </w:r>
    <w:r>
      <w:rPr>
        <w:rFonts w:hint="eastAsia"/>
        <w:b/>
      </w:rP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F1741" w14:textId="77777777" w:rsidR="008B30A7" w:rsidRDefault="008B30A7">
    <w:pPr>
      <w:pStyle w:val="afd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87D64" w14:textId="77777777" w:rsidR="00CD5540" w:rsidRDefault="00CD5540">
      <w:r>
        <w:separator/>
      </w:r>
    </w:p>
  </w:footnote>
  <w:footnote w:type="continuationSeparator" w:id="0">
    <w:p w14:paraId="1A3DD464" w14:textId="77777777" w:rsidR="00CD5540" w:rsidRDefault="00CD55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0A61A" w14:textId="77777777" w:rsidR="008B30A7" w:rsidRDefault="008B30A7">
    <w:pPr>
      <w:pStyle w:val="af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3623F" w14:textId="77777777" w:rsidR="008B30A7" w:rsidRDefault="008B30A7">
    <w:pPr>
      <w:pStyle w:val="aff0"/>
      <w:pBdr>
        <w:bottom w:val="none" w:sz="0" w:space="0" w:color="auto"/>
      </w:pBdr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1CC9F" w14:textId="77777777" w:rsidR="008B30A7" w:rsidRDefault="008B30A7">
    <w:pPr>
      <w:pStyle w:val="aff0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A2C16" w14:textId="77777777" w:rsidR="008B30A7" w:rsidRDefault="008B30A7"/>
  <w:p w14:paraId="62BA267A" w14:textId="77777777" w:rsidR="008B30A7" w:rsidRDefault="008B30A7"/>
  <w:p w14:paraId="1A62F209" w14:textId="77777777" w:rsidR="008B30A7" w:rsidRDefault="008B30A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8B955" w14:textId="4EC3DC3C" w:rsidR="008B30A7" w:rsidRDefault="007F5A79">
    <w:pPr>
      <w:pStyle w:val="aff0"/>
      <w:tabs>
        <w:tab w:val="right" w:pos="8460"/>
      </w:tabs>
      <w:ind w:right="44"/>
      <w:jc w:val="both"/>
      <w:rPr>
        <w:b/>
        <w:szCs w:val="21"/>
      </w:rPr>
    </w:pPr>
    <w:r>
      <w:rPr>
        <w:rFonts w:hint="eastAsia"/>
        <w:b/>
        <w:sz w:val="21"/>
        <w:szCs w:val="21"/>
      </w:rPr>
      <w:t>九思</w:t>
    </w:r>
    <w:r w:rsidR="000529FF">
      <w:rPr>
        <w:rFonts w:hint="eastAsia"/>
        <w:b/>
        <w:sz w:val="21"/>
        <w:szCs w:val="21"/>
      </w:rPr>
      <w:t>大模型推理</w:t>
    </w:r>
    <w:r>
      <w:rPr>
        <w:rFonts w:hint="eastAsia"/>
        <w:b/>
        <w:sz w:val="21"/>
        <w:szCs w:val="21"/>
      </w:rPr>
      <w:t>服务</w:t>
    </w:r>
    <w:r w:rsidR="00780C4C">
      <w:rPr>
        <w:rFonts w:hint="eastAsia"/>
        <w:b/>
        <w:sz w:val="21"/>
        <w:szCs w:val="21"/>
      </w:rPr>
      <w:t>性能</w:t>
    </w:r>
    <w:r>
      <w:rPr>
        <w:rFonts w:hint="eastAsia"/>
        <w:b/>
        <w:sz w:val="21"/>
        <w:szCs w:val="21"/>
      </w:rPr>
      <w:t>测试报告</w:t>
    </w:r>
    <w:r>
      <w:rPr>
        <w:rFonts w:hint="eastAsia"/>
        <w:b/>
        <w:sz w:val="21"/>
        <w:szCs w:val="21"/>
      </w:rPr>
      <w:t xml:space="preserve"> </w:t>
    </w:r>
    <w:r>
      <w:rPr>
        <w:rFonts w:hint="eastAsia"/>
      </w:rPr>
      <w:t xml:space="preserve">     </w:t>
    </w:r>
    <w:r w:rsidR="000529FF">
      <w:rPr>
        <w:rFonts w:hint="eastAsia"/>
      </w:rPr>
      <w:t xml:space="preserve">         </w:t>
    </w:r>
    <w:r>
      <w:rPr>
        <w:rFonts w:hint="eastAsia"/>
      </w:rPr>
      <w:t xml:space="preserve">                          </w:t>
    </w:r>
    <w:r>
      <w:rPr>
        <w:noProof/>
      </w:rPr>
      <w:drawing>
        <wp:inline distT="0" distB="0" distL="0" distR="0" wp14:anchorId="4D239828" wp14:editId="69910E92">
          <wp:extent cx="929640" cy="394970"/>
          <wp:effectExtent l="0" t="0" r="3810" b="5080"/>
          <wp:docPr id="5" name="图片 5" descr="思特奇logo@心相通信相连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思特奇logo@心相通信相连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9640" cy="3952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A67CE" w14:textId="77777777" w:rsidR="008B30A7" w:rsidRDefault="008B30A7">
    <w:pPr>
      <w:pStyle w:val="aff0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4592"/>
        </w:tabs>
        <w:ind w:leftChars="800" w:left="4592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7A70CCB"/>
    <w:multiLevelType w:val="multilevel"/>
    <w:tmpl w:val="17A70CCB"/>
    <w:lvl w:ilvl="0">
      <w:start w:val="1"/>
      <w:numFmt w:val="bullet"/>
      <w:pStyle w:val="51"/>
      <w:lvlText w:val=""/>
      <w:lvlJc w:val="left"/>
      <w:pPr>
        <w:tabs>
          <w:tab w:val="left" w:pos="990"/>
        </w:tabs>
        <w:ind w:left="737" w:hanging="107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1" w15:restartNumberingAfterBreak="0">
    <w:nsid w:val="3E0167B2"/>
    <w:multiLevelType w:val="multilevel"/>
    <w:tmpl w:val="3E0167B2"/>
    <w:lvl w:ilvl="0">
      <w:start w:val="1"/>
      <w:numFmt w:val="bullet"/>
      <w:pStyle w:val="a1"/>
      <w:lvlText w:val="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4E7107F0"/>
    <w:multiLevelType w:val="multilevel"/>
    <w:tmpl w:val="4E7107F0"/>
    <w:lvl w:ilvl="0">
      <w:start w:val="1"/>
      <w:numFmt w:val="bullet"/>
      <w:pStyle w:val="41"/>
      <w:lvlText w:val=""/>
      <w:lvlJc w:val="left"/>
      <w:pPr>
        <w:tabs>
          <w:tab w:val="left" w:pos="520"/>
        </w:tabs>
        <w:ind w:left="520" w:hanging="420"/>
      </w:pPr>
      <w:rPr>
        <w:rFonts w:ascii="Wingdings" w:hAnsi="Wingdings" w:hint="default"/>
      </w:rPr>
    </w:lvl>
    <w:lvl w:ilvl="1">
      <w:start w:val="1"/>
      <w:numFmt w:val="decimal"/>
      <w:suff w:val="nothing"/>
      <w:lvlText w:val="%2.%1 "/>
      <w:lvlJc w:val="left"/>
      <w:pPr>
        <w:ind w:left="420" w:firstLine="0"/>
      </w:pPr>
      <w:rPr>
        <w:rFonts w:hint="eastAsia"/>
      </w:rPr>
    </w:lvl>
    <w:lvl w:ilvl="2">
      <w:start w:val="1"/>
      <w:numFmt w:val="decimal"/>
      <w:suff w:val="nothing"/>
      <w:lvlText w:val="%1.%2.%3 "/>
      <w:lvlJc w:val="left"/>
      <w:pPr>
        <w:ind w:left="420" w:firstLine="0"/>
      </w:pPr>
      <w:rPr>
        <w:rFonts w:hint="eastAsia"/>
      </w:rPr>
    </w:lvl>
    <w:lvl w:ilvl="3">
      <w:start w:val="1"/>
      <w:numFmt w:val="decimal"/>
      <w:suff w:val="nothing"/>
      <w:lvlText w:val="%1.%2.%3.%4 "/>
      <w:lvlJc w:val="left"/>
      <w:pPr>
        <w:ind w:left="420" w:firstLine="0"/>
      </w:pPr>
      <w:rPr>
        <w:rFonts w:hint="eastAsia"/>
      </w:rPr>
    </w:lvl>
    <w:lvl w:ilvl="4">
      <w:start w:val="1"/>
      <w:numFmt w:val="decimal"/>
      <w:suff w:val="nothing"/>
      <w:lvlText w:val="%1.%2.%3.%4.%5 "/>
      <w:lvlJc w:val="left"/>
      <w:pPr>
        <w:ind w:left="420" w:firstLine="0"/>
      </w:pPr>
      <w:rPr>
        <w:rFonts w:hint="eastAsia"/>
      </w:rPr>
    </w:lvl>
    <w:lvl w:ilvl="5">
      <w:start w:val="1"/>
      <w:numFmt w:val="decimal"/>
      <w:suff w:val="nothing"/>
      <w:lvlText w:val="%1.%2.%3.%4.%5.%6 "/>
      <w:lvlJc w:val="left"/>
      <w:pPr>
        <w:ind w:left="420" w:firstLine="0"/>
      </w:pPr>
      <w:rPr>
        <w:rFonts w:hint="eastAsia"/>
      </w:rPr>
    </w:lvl>
    <w:lvl w:ilvl="6">
      <w:start w:val="1"/>
      <w:numFmt w:val="decimal"/>
      <w:suff w:val="nothing"/>
      <w:lvlText w:val="%7."/>
      <w:lvlJc w:val="left"/>
      <w:pPr>
        <w:ind w:left="42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2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420" w:firstLine="0"/>
      </w:pPr>
      <w:rPr>
        <w:rFonts w:hint="eastAsia"/>
      </w:rPr>
    </w:lvl>
  </w:abstractNum>
  <w:abstractNum w:abstractNumId="13" w15:restartNumberingAfterBreak="0">
    <w:nsid w:val="5495164A"/>
    <w:multiLevelType w:val="multilevel"/>
    <w:tmpl w:val="5495164A"/>
    <w:lvl w:ilvl="0">
      <w:start w:val="1"/>
      <w:numFmt w:val="bullet"/>
      <w:pStyle w:val="7"/>
      <w:lvlText w:val=""/>
      <w:lvlJc w:val="left"/>
      <w:pPr>
        <w:tabs>
          <w:tab w:val="left" w:pos="820"/>
        </w:tabs>
        <w:ind w:left="82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4" w15:restartNumberingAfterBreak="0">
    <w:nsid w:val="621D3DF3"/>
    <w:multiLevelType w:val="multilevel"/>
    <w:tmpl w:val="621D3DF3"/>
    <w:lvl w:ilvl="0">
      <w:start w:val="1"/>
      <w:numFmt w:val="bullet"/>
      <w:pStyle w:val="6"/>
      <w:lvlText w:val=""/>
      <w:lvlJc w:val="left"/>
      <w:pPr>
        <w:tabs>
          <w:tab w:val="left" w:pos="820"/>
        </w:tabs>
        <w:ind w:left="82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 w15:restartNumberingAfterBreak="0">
    <w:nsid w:val="748A2F99"/>
    <w:multiLevelType w:val="multilevel"/>
    <w:tmpl w:val="748A2F99"/>
    <w:lvl w:ilvl="0">
      <w:start w:val="1"/>
      <w:numFmt w:val="decimal"/>
      <w:pStyle w:val="1"/>
      <w:suff w:val="nothing"/>
      <w:lvlText w:val="%1.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1"/>
      <w:suff w:val="nothing"/>
      <w:lvlText w:val="%1.%2. "/>
      <w:lvlJc w:val="left"/>
      <w:pPr>
        <w:ind w:left="284" w:firstLine="0"/>
      </w:pPr>
      <w:rPr>
        <w:rFonts w:hint="eastAsia"/>
      </w:rPr>
    </w:lvl>
    <w:lvl w:ilvl="2">
      <w:start w:val="1"/>
      <w:numFmt w:val="decimal"/>
      <w:pStyle w:val="31"/>
      <w:suff w:val="nothing"/>
      <w:lvlText w:val="%1.%2.%3.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2"/>
      <w:suff w:val="nothing"/>
      <w:lvlText w:val="%1.%2.%3.%4.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2"/>
      <w:suff w:val="nothing"/>
      <w:lvlText w:val="%1.%2.%3.%4.%5.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0"/>
      <w:suff w:val="nothing"/>
      <w:lvlText w:val="%1.%2.%3.%4.%5.%6.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10"/>
      <w:suff w:val="nothing"/>
      <w:lvlText w:val="%7. "/>
      <w:lvlJc w:val="left"/>
      <w:pPr>
        <w:ind w:left="568" w:firstLine="0"/>
      </w:pPr>
      <w:rPr>
        <w:rFonts w:hint="eastAsia"/>
      </w:rPr>
    </w:lvl>
    <w:lvl w:ilvl="7">
      <w:start w:val="1"/>
      <w:numFmt w:val="decimal"/>
      <w:pStyle w:val="22"/>
      <w:suff w:val="nothing"/>
      <w:lvlText w:val="%8). "/>
      <w:lvlJc w:val="left"/>
      <w:pPr>
        <w:ind w:left="0" w:firstLine="0"/>
      </w:pPr>
      <w:rPr>
        <w:rFonts w:hint="eastAsia"/>
      </w:rPr>
    </w:lvl>
    <w:lvl w:ilvl="8">
      <w:start w:val="1"/>
      <w:numFmt w:val="upperLetter"/>
      <w:pStyle w:val="32"/>
      <w:suff w:val="nothing"/>
      <w:lvlText w:val="%9. "/>
      <w:lvlJc w:val="left"/>
      <w:pPr>
        <w:ind w:left="0" w:firstLine="0"/>
      </w:pPr>
      <w:rPr>
        <w:rFonts w:hint="eastAsia"/>
      </w:rPr>
    </w:lvl>
  </w:abstractNum>
  <w:num w:numId="1" w16cid:durableId="1366248647">
    <w:abstractNumId w:val="15"/>
  </w:num>
  <w:num w:numId="2" w16cid:durableId="1797136862">
    <w:abstractNumId w:val="3"/>
  </w:num>
  <w:num w:numId="3" w16cid:durableId="915283870">
    <w:abstractNumId w:val="5"/>
  </w:num>
  <w:num w:numId="4" w16cid:durableId="753934707">
    <w:abstractNumId w:val="8"/>
  </w:num>
  <w:num w:numId="5" w16cid:durableId="1511681839">
    <w:abstractNumId w:val="9"/>
  </w:num>
  <w:num w:numId="6" w16cid:durableId="656112985">
    <w:abstractNumId w:val="6"/>
  </w:num>
  <w:num w:numId="7" w16cid:durableId="1296906019">
    <w:abstractNumId w:val="2"/>
  </w:num>
  <w:num w:numId="8" w16cid:durableId="238292739">
    <w:abstractNumId w:val="7"/>
  </w:num>
  <w:num w:numId="9" w16cid:durableId="1792161872">
    <w:abstractNumId w:val="4"/>
  </w:num>
  <w:num w:numId="10" w16cid:durableId="366180196">
    <w:abstractNumId w:val="1"/>
  </w:num>
  <w:num w:numId="11" w16cid:durableId="1861777804">
    <w:abstractNumId w:val="0"/>
  </w:num>
  <w:num w:numId="12" w16cid:durableId="1984196532">
    <w:abstractNumId w:val="12"/>
  </w:num>
  <w:num w:numId="13" w16cid:durableId="1191990587">
    <w:abstractNumId w:val="10"/>
  </w:num>
  <w:num w:numId="14" w16cid:durableId="1381636539">
    <w:abstractNumId w:val="14"/>
  </w:num>
  <w:num w:numId="15" w16cid:durableId="100880288">
    <w:abstractNumId w:val="13"/>
  </w:num>
  <w:num w:numId="16" w16cid:durableId="14815326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77E6"/>
    <w:rsid w:val="00001951"/>
    <w:rsid w:val="00002482"/>
    <w:rsid w:val="00004443"/>
    <w:rsid w:val="00010EA7"/>
    <w:rsid w:val="000117C1"/>
    <w:rsid w:val="000160EA"/>
    <w:rsid w:val="00016B67"/>
    <w:rsid w:val="00022292"/>
    <w:rsid w:val="00030CF3"/>
    <w:rsid w:val="0003775C"/>
    <w:rsid w:val="0003795D"/>
    <w:rsid w:val="00050466"/>
    <w:rsid w:val="000529FF"/>
    <w:rsid w:val="00062004"/>
    <w:rsid w:val="0006737A"/>
    <w:rsid w:val="00082AE1"/>
    <w:rsid w:val="00082CEC"/>
    <w:rsid w:val="00084DB8"/>
    <w:rsid w:val="000879B2"/>
    <w:rsid w:val="0009139E"/>
    <w:rsid w:val="00092820"/>
    <w:rsid w:val="00095BFD"/>
    <w:rsid w:val="000A1805"/>
    <w:rsid w:val="000A6022"/>
    <w:rsid w:val="000B09A0"/>
    <w:rsid w:val="000B2060"/>
    <w:rsid w:val="000D6F47"/>
    <w:rsid w:val="000E245C"/>
    <w:rsid w:val="000E27ED"/>
    <w:rsid w:val="000F583B"/>
    <w:rsid w:val="00114FEC"/>
    <w:rsid w:val="00115522"/>
    <w:rsid w:val="00115955"/>
    <w:rsid w:val="00122764"/>
    <w:rsid w:val="001318D4"/>
    <w:rsid w:val="0013594F"/>
    <w:rsid w:val="001405EB"/>
    <w:rsid w:val="001527AC"/>
    <w:rsid w:val="00154CE2"/>
    <w:rsid w:val="00155B98"/>
    <w:rsid w:val="00165915"/>
    <w:rsid w:val="00183A29"/>
    <w:rsid w:val="00183FF5"/>
    <w:rsid w:val="001879CD"/>
    <w:rsid w:val="001A1B90"/>
    <w:rsid w:val="001A563C"/>
    <w:rsid w:val="001A5B04"/>
    <w:rsid w:val="001B2904"/>
    <w:rsid w:val="001C51C3"/>
    <w:rsid w:val="001D5EB7"/>
    <w:rsid w:val="001D6263"/>
    <w:rsid w:val="001F1436"/>
    <w:rsid w:val="001F4C60"/>
    <w:rsid w:val="001F5FAE"/>
    <w:rsid w:val="001F6C5F"/>
    <w:rsid w:val="001F7777"/>
    <w:rsid w:val="00206915"/>
    <w:rsid w:val="00220836"/>
    <w:rsid w:val="002225F8"/>
    <w:rsid w:val="002416E3"/>
    <w:rsid w:val="00242344"/>
    <w:rsid w:val="00253A9F"/>
    <w:rsid w:val="002559F1"/>
    <w:rsid w:val="0027255A"/>
    <w:rsid w:val="0028170A"/>
    <w:rsid w:val="00281E73"/>
    <w:rsid w:val="002A1BC0"/>
    <w:rsid w:val="002A537C"/>
    <w:rsid w:val="002B6A07"/>
    <w:rsid w:val="002C2591"/>
    <w:rsid w:val="002C5826"/>
    <w:rsid w:val="002C585C"/>
    <w:rsid w:val="002C5C5D"/>
    <w:rsid w:val="002C6C8E"/>
    <w:rsid w:val="002D2ECE"/>
    <w:rsid w:val="002D710F"/>
    <w:rsid w:val="002E068D"/>
    <w:rsid w:val="002E4AF1"/>
    <w:rsid w:val="002E5483"/>
    <w:rsid w:val="002F2B46"/>
    <w:rsid w:val="002F34D1"/>
    <w:rsid w:val="00301F6B"/>
    <w:rsid w:val="00305F81"/>
    <w:rsid w:val="0031445F"/>
    <w:rsid w:val="003209AC"/>
    <w:rsid w:val="00325B7F"/>
    <w:rsid w:val="00340F56"/>
    <w:rsid w:val="00341033"/>
    <w:rsid w:val="00341DA2"/>
    <w:rsid w:val="00343687"/>
    <w:rsid w:val="0035194F"/>
    <w:rsid w:val="00353882"/>
    <w:rsid w:val="003643F3"/>
    <w:rsid w:val="00377F46"/>
    <w:rsid w:val="00381CB3"/>
    <w:rsid w:val="00382AC9"/>
    <w:rsid w:val="00391BF0"/>
    <w:rsid w:val="003A26D4"/>
    <w:rsid w:val="003B32A4"/>
    <w:rsid w:val="003B7E0B"/>
    <w:rsid w:val="003C4C18"/>
    <w:rsid w:val="003C6AC3"/>
    <w:rsid w:val="003D0707"/>
    <w:rsid w:val="003D1C90"/>
    <w:rsid w:val="003D4038"/>
    <w:rsid w:val="003D6821"/>
    <w:rsid w:val="003E49A5"/>
    <w:rsid w:val="003E60F0"/>
    <w:rsid w:val="003E6273"/>
    <w:rsid w:val="003F470F"/>
    <w:rsid w:val="003F7BDA"/>
    <w:rsid w:val="00404FAE"/>
    <w:rsid w:val="0041167F"/>
    <w:rsid w:val="00413CEF"/>
    <w:rsid w:val="00420DBC"/>
    <w:rsid w:val="004227BF"/>
    <w:rsid w:val="004235F5"/>
    <w:rsid w:val="00424CF0"/>
    <w:rsid w:val="00427BD9"/>
    <w:rsid w:val="004312A1"/>
    <w:rsid w:val="004329E9"/>
    <w:rsid w:val="00433143"/>
    <w:rsid w:val="0043603A"/>
    <w:rsid w:val="00440B24"/>
    <w:rsid w:val="004430BE"/>
    <w:rsid w:val="00443BA8"/>
    <w:rsid w:val="00453003"/>
    <w:rsid w:val="004547C3"/>
    <w:rsid w:val="00457CAA"/>
    <w:rsid w:val="00470CA4"/>
    <w:rsid w:val="00474ED9"/>
    <w:rsid w:val="004828A5"/>
    <w:rsid w:val="004844B9"/>
    <w:rsid w:val="00487D86"/>
    <w:rsid w:val="0049003E"/>
    <w:rsid w:val="00492013"/>
    <w:rsid w:val="004A1424"/>
    <w:rsid w:val="004A2ACF"/>
    <w:rsid w:val="004A505F"/>
    <w:rsid w:val="004B119F"/>
    <w:rsid w:val="004B552E"/>
    <w:rsid w:val="004D282D"/>
    <w:rsid w:val="004D292F"/>
    <w:rsid w:val="004E6D37"/>
    <w:rsid w:val="00503AFC"/>
    <w:rsid w:val="00515B91"/>
    <w:rsid w:val="00516D23"/>
    <w:rsid w:val="00520759"/>
    <w:rsid w:val="00520C1D"/>
    <w:rsid w:val="00523E8A"/>
    <w:rsid w:val="00524EB5"/>
    <w:rsid w:val="005270AD"/>
    <w:rsid w:val="00527521"/>
    <w:rsid w:val="00530020"/>
    <w:rsid w:val="005324BA"/>
    <w:rsid w:val="005443FF"/>
    <w:rsid w:val="0054523E"/>
    <w:rsid w:val="005611EA"/>
    <w:rsid w:val="00563E81"/>
    <w:rsid w:val="00564BEB"/>
    <w:rsid w:val="00570CCB"/>
    <w:rsid w:val="00583A82"/>
    <w:rsid w:val="00584DAA"/>
    <w:rsid w:val="0059297D"/>
    <w:rsid w:val="005933A5"/>
    <w:rsid w:val="00597411"/>
    <w:rsid w:val="005B0D7C"/>
    <w:rsid w:val="005B1777"/>
    <w:rsid w:val="005B71C8"/>
    <w:rsid w:val="005C2746"/>
    <w:rsid w:val="005C5CBB"/>
    <w:rsid w:val="005C60B3"/>
    <w:rsid w:val="005D4C5F"/>
    <w:rsid w:val="005D794B"/>
    <w:rsid w:val="005E0324"/>
    <w:rsid w:val="005E46A8"/>
    <w:rsid w:val="005E77E6"/>
    <w:rsid w:val="005F0F65"/>
    <w:rsid w:val="005F4C31"/>
    <w:rsid w:val="00606E7C"/>
    <w:rsid w:val="0060713D"/>
    <w:rsid w:val="006261D7"/>
    <w:rsid w:val="00626E1D"/>
    <w:rsid w:val="00631160"/>
    <w:rsid w:val="00634826"/>
    <w:rsid w:val="0064750D"/>
    <w:rsid w:val="00651220"/>
    <w:rsid w:val="00651DAF"/>
    <w:rsid w:val="00652695"/>
    <w:rsid w:val="0065519E"/>
    <w:rsid w:val="00655F66"/>
    <w:rsid w:val="00656642"/>
    <w:rsid w:val="00660A40"/>
    <w:rsid w:val="00660E04"/>
    <w:rsid w:val="0066141B"/>
    <w:rsid w:val="006676A2"/>
    <w:rsid w:val="006734DF"/>
    <w:rsid w:val="006852A8"/>
    <w:rsid w:val="006920D6"/>
    <w:rsid w:val="00692AB5"/>
    <w:rsid w:val="0069421F"/>
    <w:rsid w:val="006A7C04"/>
    <w:rsid w:val="006B0941"/>
    <w:rsid w:val="006B181E"/>
    <w:rsid w:val="006B5605"/>
    <w:rsid w:val="006B7358"/>
    <w:rsid w:val="006C0353"/>
    <w:rsid w:val="006D33A2"/>
    <w:rsid w:val="006D5076"/>
    <w:rsid w:val="006D5D99"/>
    <w:rsid w:val="006D69A4"/>
    <w:rsid w:val="006D6A78"/>
    <w:rsid w:val="006E6197"/>
    <w:rsid w:val="006E756C"/>
    <w:rsid w:val="006F0555"/>
    <w:rsid w:val="006F07DD"/>
    <w:rsid w:val="0070167D"/>
    <w:rsid w:val="00704B07"/>
    <w:rsid w:val="007061D8"/>
    <w:rsid w:val="0071079D"/>
    <w:rsid w:val="00713ED4"/>
    <w:rsid w:val="00714193"/>
    <w:rsid w:val="00724966"/>
    <w:rsid w:val="007415C3"/>
    <w:rsid w:val="00742464"/>
    <w:rsid w:val="00744E16"/>
    <w:rsid w:val="007459B9"/>
    <w:rsid w:val="00746750"/>
    <w:rsid w:val="00751725"/>
    <w:rsid w:val="00767414"/>
    <w:rsid w:val="00780C4C"/>
    <w:rsid w:val="00791CDD"/>
    <w:rsid w:val="00792EC4"/>
    <w:rsid w:val="00793EF6"/>
    <w:rsid w:val="007A0822"/>
    <w:rsid w:val="007B3A19"/>
    <w:rsid w:val="007B3C5F"/>
    <w:rsid w:val="007B4EFB"/>
    <w:rsid w:val="007B7194"/>
    <w:rsid w:val="007C6083"/>
    <w:rsid w:val="007D71DC"/>
    <w:rsid w:val="007E127B"/>
    <w:rsid w:val="007E1CC6"/>
    <w:rsid w:val="007F160D"/>
    <w:rsid w:val="007F5A79"/>
    <w:rsid w:val="00801724"/>
    <w:rsid w:val="008049C5"/>
    <w:rsid w:val="00807048"/>
    <w:rsid w:val="008155F5"/>
    <w:rsid w:val="00822D14"/>
    <w:rsid w:val="00827F14"/>
    <w:rsid w:val="00830751"/>
    <w:rsid w:val="00830B05"/>
    <w:rsid w:val="00841FEF"/>
    <w:rsid w:val="00844DCD"/>
    <w:rsid w:val="0086692E"/>
    <w:rsid w:val="00877549"/>
    <w:rsid w:val="00884CA7"/>
    <w:rsid w:val="00885BEF"/>
    <w:rsid w:val="00894249"/>
    <w:rsid w:val="0089486D"/>
    <w:rsid w:val="008B0353"/>
    <w:rsid w:val="008B30A7"/>
    <w:rsid w:val="008B38B4"/>
    <w:rsid w:val="008C3003"/>
    <w:rsid w:val="008C6B2E"/>
    <w:rsid w:val="008D45FC"/>
    <w:rsid w:val="008D5CA4"/>
    <w:rsid w:val="008D7740"/>
    <w:rsid w:val="008E3755"/>
    <w:rsid w:val="008F4372"/>
    <w:rsid w:val="008F4406"/>
    <w:rsid w:val="008F5618"/>
    <w:rsid w:val="008F5C38"/>
    <w:rsid w:val="00900476"/>
    <w:rsid w:val="0090102B"/>
    <w:rsid w:val="00906DC4"/>
    <w:rsid w:val="009252DA"/>
    <w:rsid w:val="00927100"/>
    <w:rsid w:val="00941C66"/>
    <w:rsid w:val="0094340C"/>
    <w:rsid w:val="009606E2"/>
    <w:rsid w:val="009621C9"/>
    <w:rsid w:val="00962617"/>
    <w:rsid w:val="009659B5"/>
    <w:rsid w:val="00966A4B"/>
    <w:rsid w:val="00982315"/>
    <w:rsid w:val="0098671A"/>
    <w:rsid w:val="0099758E"/>
    <w:rsid w:val="009A64A6"/>
    <w:rsid w:val="009B3181"/>
    <w:rsid w:val="009B7376"/>
    <w:rsid w:val="009C386C"/>
    <w:rsid w:val="009C3FF2"/>
    <w:rsid w:val="009C48C5"/>
    <w:rsid w:val="009D0C96"/>
    <w:rsid w:val="00A023EC"/>
    <w:rsid w:val="00A16C59"/>
    <w:rsid w:val="00A206E7"/>
    <w:rsid w:val="00A216D7"/>
    <w:rsid w:val="00A24A79"/>
    <w:rsid w:val="00A31B0E"/>
    <w:rsid w:val="00A42AF0"/>
    <w:rsid w:val="00A52939"/>
    <w:rsid w:val="00A61623"/>
    <w:rsid w:val="00A626D2"/>
    <w:rsid w:val="00A729BD"/>
    <w:rsid w:val="00A74D90"/>
    <w:rsid w:val="00A91743"/>
    <w:rsid w:val="00A919D1"/>
    <w:rsid w:val="00A93992"/>
    <w:rsid w:val="00A94DAD"/>
    <w:rsid w:val="00AA35CD"/>
    <w:rsid w:val="00AB6D5A"/>
    <w:rsid w:val="00AB7284"/>
    <w:rsid w:val="00AB7D6B"/>
    <w:rsid w:val="00AC0AD0"/>
    <w:rsid w:val="00AC14BA"/>
    <w:rsid w:val="00AC3FE4"/>
    <w:rsid w:val="00AC4494"/>
    <w:rsid w:val="00AC6FE9"/>
    <w:rsid w:val="00AD1CC1"/>
    <w:rsid w:val="00AE074D"/>
    <w:rsid w:val="00AE4630"/>
    <w:rsid w:val="00AF0840"/>
    <w:rsid w:val="00AF1E6A"/>
    <w:rsid w:val="00AF5DB5"/>
    <w:rsid w:val="00B019F6"/>
    <w:rsid w:val="00B034DB"/>
    <w:rsid w:val="00B141CB"/>
    <w:rsid w:val="00B14BAD"/>
    <w:rsid w:val="00B250D0"/>
    <w:rsid w:val="00B27FFC"/>
    <w:rsid w:val="00B30EDB"/>
    <w:rsid w:val="00B31E11"/>
    <w:rsid w:val="00B354EA"/>
    <w:rsid w:val="00B74DF7"/>
    <w:rsid w:val="00B75EC4"/>
    <w:rsid w:val="00B80184"/>
    <w:rsid w:val="00B80540"/>
    <w:rsid w:val="00BB7DF3"/>
    <w:rsid w:val="00BC0CC2"/>
    <w:rsid w:val="00BC2469"/>
    <w:rsid w:val="00BC7169"/>
    <w:rsid w:val="00BD02E6"/>
    <w:rsid w:val="00BE1844"/>
    <w:rsid w:val="00BF0A43"/>
    <w:rsid w:val="00BF7452"/>
    <w:rsid w:val="00C07336"/>
    <w:rsid w:val="00C14456"/>
    <w:rsid w:val="00C177DD"/>
    <w:rsid w:val="00C30F54"/>
    <w:rsid w:val="00C337A9"/>
    <w:rsid w:val="00C338D9"/>
    <w:rsid w:val="00C40582"/>
    <w:rsid w:val="00C42778"/>
    <w:rsid w:val="00C43078"/>
    <w:rsid w:val="00C459A0"/>
    <w:rsid w:val="00C61201"/>
    <w:rsid w:val="00C7481B"/>
    <w:rsid w:val="00C74831"/>
    <w:rsid w:val="00C83904"/>
    <w:rsid w:val="00C87856"/>
    <w:rsid w:val="00C95A08"/>
    <w:rsid w:val="00CB0226"/>
    <w:rsid w:val="00CB0FB4"/>
    <w:rsid w:val="00CB259C"/>
    <w:rsid w:val="00CC59FE"/>
    <w:rsid w:val="00CD5540"/>
    <w:rsid w:val="00CD58FF"/>
    <w:rsid w:val="00CE13E9"/>
    <w:rsid w:val="00CF0DD6"/>
    <w:rsid w:val="00CF13C3"/>
    <w:rsid w:val="00CF3587"/>
    <w:rsid w:val="00D042FE"/>
    <w:rsid w:val="00D077E3"/>
    <w:rsid w:val="00D24402"/>
    <w:rsid w:val="00D265CB"/>
    <w:rsid w:val="00D32411"/>
    <w:rsid w:val="00D32C43"/>
    <w:rsid w:val="00D34909"/>
    <w:rsid w:val="00D35B79"/>
    <w:rsid w:val="00D3755D"/>
    <w:rsid w:val="00D43129"/>
    <w:rsid w:val="00D45E3E"/>
    <w:rsid w:val="00D51940"/>
    <w:rsid w:val="00D5524B"/>
    <w:rsid w:val="00D571F6"/>
    <w:rsid w:val="00D63232"/>
    <w:rsid w:val="00D754E0"/>
    <w:rsid w:val="00D75D92"/>
    <w:rsid w:val="00D802AA"/>
    <w:rsid w:val="00D83349"/>
    <w:rsid w:val="00D84B14"/>
    <w:rsid w:val="00DB097F"/>
    <w:rsid w:val="00DB120F"/>
    <w:rsid w:val="00DB1367"/>
    <w:rsid w:val="00DB28B8"/>
    <w:rsid w:val="00DB61AA"/>
    <w:rsid w:val="00DB63F3"/>
    <w:rsid w:val="00DB65E4"/>
    <w:rsid w:val="00DC5437"/>
    <w:rsid w:val="00DD476A"/>
    <w:rsid w:val="00DD6330"/>
    <w:rsid w:val="00DE275B"/>
    <w:rsid w:val="00DF1011"/>
    <w:rsid w:val="00DF5CCD"/>
    <w:rsid w:val="00E054D5"/>
    <w:rsid w:val="00E05CF0"/>
    <w:rsid w:val="00E22416"/>
    <w:rsid w:val="00E22499"/>
    <w:rsid w:val="00E227FE"/>
    <w:rsid w:val="00E22E70"/>
    <w:rsid w:val="00E25A63"/>
    <w:rsid w:val="00E36025"/>
    <w:rsid w:val="00E46845"/>
    <w:rsid w:val="00E4703F"/>
    <w:rsid w:val="00E5203A"/>
    <w:rsid w:val="00E64453"/>
    <w:rsid w:val="00E72E57"/>
    <w:rsid w:val="00E740C4"/>
    <w:rsid w:val="00E818DF"/>
    <w:rsid w:val="00E83732"/>
    <w:rsid w:val="00E8590A"/>
    <w:rsid w:val="00E8700D"/>
    <w:rsid w:val="00E90025"/>
    <w:rsid w:val="00E96ADB"/>
    <w:rsid w:val="00EA3327"/>
    <w:rsid w:val="00EB3B49"/>
    <w:rsid w:val="00EB436B"/>
    <w:rsid w:val="00EC73CF"/>
    <w:rsid w:val="00ED428F"/>
    <w:rsid w:val="00ED48B6"/>
    <w:rsid w:val="00EE1708"/>
    <w:rsid w:val="00EE3D53"/>
    <w:rsid w:val="00EF2FD0"/>
    <w:rsid w:val="00EF720F"/>
    <w:rsid w:val="00F02AFF"/>
    <w:rsid w:val="00F049FE"/>
    <w:rsid w:val="00F178B1"/>
    <w:rsid w:val="00F25206"/>
    <w:rsid w:val="00F366D0"/>
    <w:rsid w:val="00F401FA"/>
    <w:rsid w:val="00F42A55"/>
    <w:rsid w:val="00F51687"/>
    <w:rsid w:val="00F54069"/>
    <w:rsid w:val="00F57618"/>
    <w:rsid w:val="00F6243D"/>
    <w:rsid w:val="00F65068"/>
    <w:rsid w:val="00F84D1E"/>
    <w:rsid w:val="00F877A7"/>
    <w:rsid w:val="00F90E1F"/>
    <w:rsid w:val="00F95351"/>
    <w:rsid w:val="00FA2EAA"/>
    <w:rsid w:val="00FA5926"/>
    <w:rsid w:val="00FA60F6"/>
    <w:rsid w:val="00FD1140"/>
    <w:rsid w:val="00FD7B03"/>
    <w:rsid w:val="00FE0326"/>
    <w:rsid w:val="00FE7CEF"/>
    <w:rsid w:val="00FF1B96"/>
    <w:rsid w:val="00FF4204"/>
    <w:rsid w:val="00FF67CA"/>
    <w:rsid w:val="14D7647A"/>
    <w:rsid w:val="1CF3300F"/>
    <w:rsid w:val="33A160BD"/>
    <w:rsid w:val="34160D73"/>
    <w:rsid w:val="39696400"/>
    <w:rsid w:val="42C83582"/>
    <w:rsid w:val="5EAF096B"/>
    <w:rsid w:val="6EA4471C"/>
    <w:rsid w:val="6EE64C0C"/>
    <w:rsid w:val="6F25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001E06"/>
  <w15:docId w15:val="{220B2E06-770B-4A06-9B7E-B05022BD0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/>
    <w:lsdException w:name="index 3" w:semiHidden="1" w:qFormat="1"/>
    <w:lsdException w:name="index 4" w:semiHidden="1" w:qFormat="1"/>
    <w:lsdException w:name="index 5" w:semiHidden="1"/>
    <w:lsdException w:name="index 6" w:semiHidden="1" w:qFormat="1"/>
    <w:lsdException w:name="index 7" w:semiHidden="1"/>
    <w:lsdException w:name="index 8" w:semiHidden="1" w:qFormat="1"/>
    <w:lsdException w:name="index 9" w:semiHidden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/>
    <w:lsdException w:name="Normal Indent" w:qFormat="1"/>
    <w:lsdException w:name="footnote text" w:semiHidden="1" w:qFormat="1"/>
    <w:lsdException w:name="annotation text" w:semiHidden="1" w:qFormat="1"/>
    <w:lsdException w:name="header" w:qFormat="1"/>
    <w:lsdException w:name="footer" w:qFormat="1"/>
    <w:lsdException w:name="index heading" w:semiHidden="1" w:qFormat="1"/>
    <w:lsdException w:name="caption" w:qFormat="1"/>
    <w:lsdException w:name="table of figures" w:semiHidden="1" w:qFormat="1"/>
    <w:lsdException w:name="envelope return" w:qFormat="1"/>
    <w:lsdException w:name="page number" w:qFormat="1"/>
    <w:lsdException w:name="endnote text" w:semiHidden="1" w:qFormat="1"/>
    <w:lsdException w:name="table of authorities" w:semiHidden="1" w:qFormat="1"/>
    <w:lsdException w:name="macro" w:semiHidden="1" w:qFormat="1"/>
    <w:lsdException w:name="toa heading" w:semiHidden="1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3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uiPriority="1" w:unhideWhenUsed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Subtitle" w:qFormat="1"/>
    <w:lsdException w:name="Salutation" w:qFormat="1"/>
    <w:lsdException w:name="Date" w:qFormat="1"/>
    <w:lsdException w:name="Body Text First Indent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Strong" w:qFormat="1"/>
    <w:lsdException w:name="Emphasis" w:qFormat="1"/>
    <w:lsdException w:name="Document Map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2"/>
    <w:next w:val="a3"/>
    <w:qFormat/>
    <w:pPr>
      <w:keepNext/>
      <w:pageBreakBefore/>
      <w:numPr>
        <w:numId w:val="1"/>
      </w:numPr>
      <w:spacing w:before="60" w:after="60" w:line="360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21">
    <w:name w:val="heading 2"/>
    <w:basedOn w:val="a2"/>
    <w:next w:val="a3"/>
    <w:qFormat/>
    <w:pPr>
      <w:keepNext/>
      <w:numPr>
        <w:ilvl w:val="1"/>
        <w:numId w:val="1"/>
      </w:numPr>
      <w:tabs>
        <w:tab w:val="left" w:pos="714"/>
      </w:tabs>
      <w:spacing w:before="60" w:after="60" w:line="360" w:lineRule="auto"/>
      <w:ind w:left="0"/>
      <w:outlineLvl w:val="1"/>
    </w:pPr>
    <w:rPr>
      <w:b/>
      <w:bCs/>
      <w:sz w:val="36"/>
      <w:szCs w:val="32"/>
    </w:rPr>
  </w:style>
  <w:style w:type="paragraph" w:styleId="31">
    <w:name w:val="heading 3"/>
    <w:basedOn w:val="a2"/>
    <w:next w:val="a3"/>
    <w:link w:val="33"/>
    <w:qFormat/>
    <w:pPr>
      <w:keepNext/>
      <w:numPr>
        <w:ilvl w:val="2"/>
        <w:numId w:val="1"/>
      </w:numPr>
      <w:tabs>
        <w:tab w:val="left" w:pos="903"/>
      </w:tabs>
      <w:spacing w:before="60" w:after="60" w:line="360" w:lineRule="auto"/>
      <w:outlineLvl w:val="2"/>
    </w:pPr>
    <w:rPr>
      <w:b/>
      <w:bCs/>
      <w:sz w:val="32"/>
      <w:szCs w:val="32"/>
    </w:rPr>
  </w:style>
  <w:style w:type="paragraph" w:styleId="42">
    <w:name w:val="heading 4"/>
    <w:basedOn w:val="a2"/>
    <w:next w:val="a3"/>
    <w:qFormat/>
    <w:pPr>
      <w:keepNext/>
      <w:numPr>
        <w:ilvl w:val="3"/>
        <w:numId w:val="1"/>
      </w:numPr>
      <w:tabs>
        <w:tab w:val="left" w:pos="1079"/>
      </w:tabs>
      <w:spacing w:before="60" w:after="60" w:line="360" w:lineRule="auto"/>
      <w:outlineLvl w:val="3"/>
    </w:pPr>
    <w:rPr>
      <w:b/>
      <w:bCs/>
      <w:sz w:val="30"/>
      <w:szCs w:val="28"/>
    </w:rPr>
  </w:style>
  <w:style w:type="paragraph" w:styleId="52">
    <w:name w:val="heading 5"/>
    <w:basedOn w:val="a2"/>
    <w:next w:val="a3"/>
    <w:qFormat/>
    <w:pPr>
      <w:keepNext/>
      <w:numPr>
        <w:ilvl w:val="4"/>
        <w:numId w:val="1"/>
      </w:numPr>
      <w:tabs>
        <w:tab w:val="left" w:pos="1260"/>
      </w:tabs>
      <w:spacing w:before="60" w:after="60" w:line="360" w:lineRule="auto"/>
      <w:outlineLvl w:val="4"/>
    </w:pPr>
    <w:rPr>
      <w:b/>
      <w:bCs/>
      <w:sz w:val="28"/>
      <w:szCs w:val="28"/>
    </w:rPr>
  </w:style>
  <w:style w:type="paragraph" w:styleId="60">
    <w:name w:val="heading 6"/>
    <w:basedOn w:val="a2"/>
    <w:next w:val="a3"/>
    <w:qFormat/>
    <w:pPr>
      <w:keepNext/>
      <w:numPr>
        <w:ilvl w:val="5"/>
        <w:numId w:val="1"/>
      </w:numPr>
      <w:tabs>
        <w:tab w:val="left" w:pos="1281"/>
      </w:tabs>
      <w:spacing w:before="60" w:after="60" w:line="360" w:lineRule="auto"/>
      <w:outlineLvl w:val="5"/>
    </w:pPr>
    <w:rPr>
      <w:b/>
      <w:bCs/>
      <w:sz w:val="24"/>
    </w:rPr>
  </w:style>
  <w:style w:type="paragraph" w:styleId="70">
    <w:name w:val="heading 7"/>
    <w:basedOn w:val="a2"/>
    <w:next w:val="a3"/>
    <w:qFormat/>
    <w:pPr>
      <w:keepNext/>
      <w:keepLines/>
      <w:spacing w:before="60" w:after="60" w:line="360" w:lineRule="auto"/>
      <w:outlineLvl w:val="6"/>
    </w:pPr>
  </w:style>
  <w:style w:type="paragraph" w:styleId="8">
    <w:name w:val="heading 8"/>
    <w:basedOn w:val="a2"/>
    <w:next w:val="a3"/>
    <w:qFormat/>
    <w:pPr>
      <w:keepNext/>
      <w:keepLines/>
      <w:spacing w:before="60" w:after="60" w:line="360" w:lineRule="auto"/>
      <w:outlineLvl w:val="7"/>
    </w:pPr>
  </w:style>
  <w:style w:type="paragraph" w:styleId="9">
    <w:name w:val="heading 9"/>
    <w:basedOn w:val="a2"/>
    <w:next w:val="a3"/>
    <w:qFormat/>
    <w:pPr>
      <w:keepNext/>
      <w:keepLines/>
      <w:spacing w:before="60" w:after="60" w:line="360" w:lineRule="auto"/>
      <w:outlineLvl w:val="8"/>
    </w:pPr>
    <w:rPr>
      <w:szCs w:val="21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macro"/>
    <w:semiHidden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a3">
    <w:name w:val="Body Text"/>
    <w:basedOn w:val="a2"/>
    <w:link w:val="a8"/>
    <w:qFormat/>
    <w:pPr>
      <w:spacing w:before="60" w:after="60" w:line="360" w:lineRule="auto"/>
      <w:ind w:firstLineChars="200" w:firstLine="200"/>
    </w:pPr>
    <w:rPr>
      <w:sz w:val="24"/>
    </w:rPr>
  </w:style>
  <w:style w:type="paragraph" w:styleId="34">
    <w:name w:val="List 3"/>
    <w:basedOn w:val="a2"/>
    <w:qFormat/>
    <w:pPr>
      <w:ind w:leftChars="400" w:left="100" w:hangingChars="200" w:hanging="200"/>
    </w:pPr>
  </w:style>
  <w:style w:type="paragraph" w:styleId="TOC7">
    <w:name w:val="toc 7"/>
    <w:basedOn w:val="a2"/>
    <w:next w:val="a2"/>
    <w:autoRedefine/>
    <w:semiHidden/>
    <w:qFormat/>
    <w:pPr>
      <w:ind w:leftChars="1200" w:left="2520"/>
    </w:pPr>
  </w:style>
  <w:style w:type="paragraph" w:styleId="2">
    <w:name w:val="List Number 2"/>
    <w:basedOn w:val="a2"/>
    <w:qFormat/>
    <w:pPr>
      <w:numPr>
        <w:numId w:val="2"/>
      </w:numPr>
    </w:pPr>
  </w:style>
  <w:style w:type="paragraph" w:styleId="a9">
    <w:name w:val="table of authorities"/>
    <w:basedOn w:val="a2"/>
    <w:next w:val="a2"/>
    <w:semiHidden/>
    <w:qFormat/>
    <w:pPr>
      <w:ind w:leftChars="200" w:left="420"/>
    </w:pPr>
  </w:style>
  <w:style w:type="paragraph" w:styleId="aa">
    <w:name w:val="Note Heading"/>
    <w:basedOn w:val="a2"/>
    <w:next w:val="a2"/>
    <w:qFormat/>
    <w:pPr>
      <w:jc w:val="center"/>
    </w:pPr>
  </w:style>
  <w:style w:type="paragraph" w:styleId="40">
    <w:name w:val="List Bullet 4"/>
    <w:basedOn w:val="a2"/>
    <w:autoRedefine/>
    <w:pPr>
      <w:numPr>
        <w:numId w:val="3"/>
      </w:numPr>
    </w:pPr>
  </w:style>
  <w:style w:type="paragraph" w:styleId="80">
    <w:name w:val="index 8"/>
    <w:basedOn w:val="a2"/>
    <w:next w:val="a2"/>
    <w:autoRedefine/>
    <w:semiHidden/>
    <w:qFormat/>
    <w:pPr>
      <w:ind w:leftChars="1400" w:left="1400"/>
    </w:pPr>
  </w:style>
  <w:style w:type="paragraph" w:styleId="ab">
    <w:name w:val="E-mail Signature"/>
    <w:basedOn w:val="a2"/>
    <w:qFormat/>
  </w:style>
  <w:style w:type="paragraph" w:styleId="a">
    <w:name w:val="List Number"/>
    <w:basedOn w:val="a2"/>
    <w:qFormat/>
    <w:pPr>
      <w:numPr>
        <w:numId w:val="4"/>
      </w:numPr>
    </w:pPr>
  </w:style>
  <w:style w:type="paragraph" w:styleId="ac">
    <w:name w:val="Normal Indent"/>
    <w:basedOn w:val="a2"/>
    <w:link w:val="ad"/>
    <w:qFormat/>
    <w:pPr>
      <w:spacing w:line="360" w:lineRule="auto"/>
      <w:ind w:firstLine="420"/>
    </w:pPr>
    <w:rPr>
      <w:szCs w:val="20"/>
    </w:rPr>
  </w:style>
  <w:style w:type="paragraph" w:styleId="ae">
    <w:name w:val="caption"/>
    <w:basedOn w:val="a2"/>
    <w:next w:val="a2"/>
    <w:qFormat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53">
    <w:name w:val="index 5"/>
    <w:basedOn w:val="a2"/>
    <w:next w:val="a2"/>
    <w:autoRedefine/>
    <w:semiHidden/>
    <w:pPr>
      <w:ind w:leftChars="800" w:left="800"/>
    </w:pPr>
  </w:style>
  <w:style w:type="paragraph" w:styleId="a0">
    <w:name w:val="List Bullet"/>
    <w:basedOn w:val="a2"/>
    <w:autoRedefine/>
    <w:qFormat/>
    <w:pPr>
      <w:numPr>
        <w:numId w:val="5"/>
      </w:numPr>
    </w:pPr>
  </w:style>
  <w:style w:type="paragraph" w:styleId="af">
    <w:name w:val="envelope address"/>
    <w:basedOn w:val="a2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</w:rPr>
  </w:style>
  <w:style w:type="paragraph" w:styleId="af0">
    <w:name w:val="Document Map"/>
    <w:basedOn w:val="a2"/>
    <w:qFormat/>
    <w:pPr>
      <w:shd w:val="clear" w:color="auto" w:fill="000080"/>
    </w:pPr>
  </w:style>
  <w:style w:type="paragraph" w:styleId="af1">
    <w:name w:val="toa heading"/>
    <w:basedOn w:val="a2"/>
    <w:next w:val="a2"/>
    <w:semiHidden/>
    <w:qFormat/>
    <w:pPr>
      <w:spacing w:before="120"/>
    </w:pPr>
    <w:rPr>
      <w:rFonts w:ascii="Arial" w:hAnsi="Arial" w:cs="Arial"/>
      <w:sz w:val="24"/>
    </w:rPr>
  </w:style>
  <w:style w:type="paragraph" w:styleId="af2">
    <w:name w:val="annotation text"/>
    <w:basedOn w:val="a2"/>
    <w:semiHidden/>
    <w:qFormat/>
    <w:pPr>
      <w:jc w:val="left"/>
    </w:pPr>
  </w:style>
  <w:style w:type="paragraph" w:styleId="61">
    <w:name w:val="index 6"/>
    <w:basedOn w:val="a2"/>
    <w:next w:val="a2"/>
    <w:autoRedefine/>
    <w:semiHidden/>
    <w:qFormat/>
    <w:pPr>
      <w:ind w:leftChars="1000" w:left="1000"/>
    </w:pPr>
  </w:style>
  <w:style w:type="paragraph" w:styleId="af3">
    <w:name w:val="Salutation"/>
    <w:basedOn w:val="a2"/>
    <w:next w:val="a2"/>
    <w:qFormat/>
  </w:style>
  <w:style w:type="paragraph" w:styleId="35">
    <w:name w:val="Body Text 3"/>
    <w:basedOn w:val="a2"/>
    <w:qFormat/>
    <w:pPr>
      <w:spacing w:after="120"/>
    </w:pPr>
    <w:rPr>
      <w:sz w:val="16"/>
      <w:szCs w:val="16"/>
    </w:rPr>
  </w:style>
  <w:style w:type="paragraph" w:styleId="af4">
    <w:name w:val="Closing"/>
    <w:basedOn w:val="a2"/>
    <w:qFormat/>
    <w:pPr>
      <w:ind w:leftChars="2100" w:left="100"/>
    </w:pPr>
  </w:style>
  <w:style w:type="paragraph" w:styleId="30">
    <w:name w:val="List Bullet 3"/>
    <w:basedOn w:val="a2"/>
    <w:autoRedefine/>
    <w:qFormat/>
    <w:pPr>
      <w:numPr>
        <w:numId w:val="6"/>
      </w:numPr>
    </w:pPr>
  </w:style>
  <w:style w:type="paragraph" w:styleId="af5">
    <w:name w:val="Body Text Indent"/>
    <w:basedOn w:val="a2"/>
    <w:qFormat/>
    <w:pPr>
      <w:spacing w:after="120"/>
      <w:ind w:leftChars="200" w:left="420"/>
    </w:pPr>
  </w:style>
  <w:style w:type="paragraph" w:styleId="3">
    <w:name w:val="List Number 3"/>
    <w:basedOn w:val="a2"/>
    <w:qFormat/>
    <w:pPr>
      <w:numPr>
        <w:numId w:val="7"/>
      </w:numPr>
    </w:pPr>
  </w:style>
  <w:style w:type="paragraph" w:styleId="23">
    <w:name w:val="List 2"/>
    <w:basedOn w:val="a2"/>
    <w:qFormat/>
    <w:pPr>
      <w:ind w:leftChars="200" w:left="100" w:hangingChars="200" w:hanging="200"/>
    </w:pPr>
  </w:style>
  <w:style w:type="paragraph" w:styleId="af6">
    <w:name w:val="List Continue"/>
    <w:basedOn w:val="a2"/>
    <w:qFormat/>
    <w:pPr>
      <w:spacing w:after="120"/>
      <w:ind w:leftChars="200" w:left="420"/>
    </w:pPr>
  </w:style>
  <w:style w:type="paragraph" w:styleId="af7">
    <w:name w:val="Block Text"/>
    <w:basedOn w:val="a2"/>
    <w:pPr>
      <w:spacing w:after="120"/>
      <w:ind w:leftChars="700" w:left="1440" w:rightChars="700" w:right="1440"/>
    </w:pPr>
  </w:style>
  <w:style w:type="paragraph" w:styleId="20">
    <w:name w:val="List Bullet 2"/>
    <w:basedOn w:val="a2"/>
    <w:autoRedefine/>
    <w:pPr>
      <w:numPr>
        <w:numId w:val="8"/>
      </w:numPr>
    </w:pPr>
  </w:style>
  <w:style w:type="paragraph" w:styleId="43">
    <w:name w:val="index 4"/>
    <w:basedOn w:val="a2"/>
    <w:next w:val="a2"/>
    <w:autoRedefine/>
    <w:semiHidden/>
    <w:qFormat/>
    <w:pPr>
      <w:ind w:leftChars="600" w:left="600"/>
    </w:pPr>
  </w:style>
  <w:style w:type="paragraph" w:styleId="TOC5">
    <w:name w:val="toc 5"/>
    <w:basedOn w:val="a2"/>
    <w:next w:val="a2"/>
    <w:autoRedefine/>
    <w:semiHidden/>
    <w:qFormat/>
    <w:pPr>
      <w:ind w:leftChars="800" w:left="1680"/>
    </w:pPr>
  </w:style>
  <w:style w:type="paragraph" w:styleId="TOC3">
    <w:name w:val="toc 3"/>
    <w:basedOn w:val="a2"/>
    <w:next w:val="a2"/>
    <w:autoRedefine/>
    <w:uiPriority w:val="39"/>
    <w:qFormat/>
    <w:pPr>
      <w:tabs>
        <w:tab w:val="right" w:leader="dot" w:pos="9060"/>
      </w:tabs>
      <w:ind w:leftChars="200" w:left="420" w:firstLine="422"/>
    </w:pPr>
  </w:style>
  <w:style w:type="paragraph" w:styleId="af8">
    <w:name w:val="Plain Text"/>
    <w:basedOn w:val="a2"/>
    <w:rPr>
      <w:rFonts w:ascii="宋体" w:hAnsi="Courier New" w:cs="Courier New"/>
      <w:szCs w:val="21"/>
    </w:rPr>
  </w:style>
  <w:style w:type="paragraph" w:styleId="50">
    <w:name w:val="List Bullet 5"/>
    <w:basedOn w:val="a2"/>
    <w:autoRedefine/>
    <w:pPr>
      <w:numPr>
        <w:numId w:val="9"/>
      </w:numPr>
    </w:pPr>
  </w:style>
  <w:style w:type="paragraph" w:styleId="4">
    <w:name w:val="List Number 4"/>
    <w:basedOn w:val="a2"/>
    <w:qFormat/>
    <w:pPr>
      <w:numPr>
        <w:numId w:val="10"/>
      </w:numPr>
    </w:pPr>
  </w:style>
  <w:style w:type="paragraph" w:styleId="TOC8">
    <w:name w:val="toc 8"/>
    <w:basedOn w:val="a2"/>
    <w:next w:val="a2"/>
    <w:autoRedefine/>
    <w:semiHidden/>
    <w:qFormat/>
    <w:pPr>
      <w:ind w:leftChars="1400" w:left="2940"/>
    </w:pPr>
  </w:style>
  <w:style w:type="paragraph" w:styleId="36">
    <w:name w:val="index 3"/>
    <w:basedOn w:val="a2"/>
    <w:next w:val="a2"/>
    <w:autoRedefine/>
    <w:semiHidden/>
    <w:qFormat/>
    <w:pPr>
      <w:ind w:leftChars="400" w:left="400"/>
    </w:pPr>
  </w:style>
  <w:style w:type="paragraph" w:styleId="af9">
    <w:name w:val="Date"/>
    <w:basedOn w:val="a2"/>
    <w:next w:val="a2"/>
    <w:qFormat/>
    <w:pPr>
      <w:ind w:leftChars="2500" w:left="100"/>
    </w:pPr>
  </w:style>
  <w:style w:type="paragraph" w:styleId="24">
    <w:name w:val="Body Text Indent 2"/>
    <w:basedOn w:val="a2"/>
    <w:qFormat/>
    <w:pPr>
      <w:spacing w:after="120" w:line="480" w:lineRule="auto"/>
      <w:ind w:leftChars="200" w:left="420"/>
    </w:pPr>
  </w:style>
  <w:style w:type="paragraph" w:styleId="afa">
    <w:name w:val="endnote text"/>
    <w:basedOn w:val="a2"/>
    <w:semiHidden/>
    <w:qFormat/>
    <w:pPr>
      <w:snapToGrid w:val="0"/>
      <w:jc w:val="left"/>
    </w:pPr>
  </w:style>
  <w:style w:type="paragraph" w:styleId="54">
    <w:name w:val="List Continue 5"/>
    <w:basedOn w:val="a2"/>
    <w:qFormat/>
    <w:pPr>
      <w:spacing w:after="120"/>
      <w:ind w:leftChars="1000" w:left="2100"/>
    </w:pPr>
  </w:style>
  <w:style w:type="paragraph" w:styleId="afb">
    <w:name w:val="Balloon Text"/>
    <w:basedOn w:val="a2"/>
    <w:link w:val="afc"/>
    <w:qFormat/>
    <w:rPr>
      <w:sz w:val="18"/>
      <w:szCs w:val="18"/>
    </w:rPr>
  </w:style>
  <w:style w:type="paragraph" w:styleId="afd">
    <w:name w:val="footer"/>
    <w:basedOn w:val="a2"/>
    <w:link w:val="afe"/>
    <w:qFormat/>
    <w:pPr>
      <w:pBdr>
        <w:top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">
    <w:name w:val="envelope return"/>
    <w:basedOn w:val="a2"/>
    <w:qFormat/>
    <w:pPr>
      <w:snapToGrid w:val="0"/>
    </w:pPr>
    <w:rPr>
      <w:rFonts w:ascii="Arial" w:hAnsi="Arial" w:cs="Arial"/>
    </w:rPr>
  </w:style>
  <w:style w:type="paragraph" w:styleId="aff0">
    <w:name w:val="header"/>
    <w:basedOn w:val="a2"/>
    <w:qFormat/>
    <w:pPr>
      <w:pBdr>
        <w:bottom w:val="single" w:sz="4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1">
    <w:name w:val="Signature"/>
    <w:basedOn w:val="a2"/>
    <w:qFormat/>
    <w:pPr>
      <w:ind w:leftChars="2100" w:left="100"/>
    </w:pPr>
  </w:style>
  <w:style w:type="paragraph" w:styleId="TOC1">
    <w:name w:val="toc 1"/>
    <w:basedOn w:val="a2"/>
    <w:next w:val="a2"/>
    <w:autoRedefine/>
    <w:uiPriority w:val="39"/>
    <w:qFormat/>
    <w:pPr>
      <w:tabs>
        <w:tab w:val="right" w:leader="dot" w:pos="9060"/>
      </w:tabs>
      <w:spacing w:beforeLines="50" w:before="156"/>
      <w:ind w:left="264" w:hangingChars="94" w:hanging="264"/>
      <w:jc w:val="center"/>
    </w:pPr>
    <w:rPr>
      <w:b/>
      <w:sz w:val="28"/>
    </w:rPr>
  </w:style>
  <w:style w:type="paragraph" w:styleId="44">
    <w:name w:val="List Continue 4"/>
    <w:basedOn w:val="a2"/>
    <w:qFormat/>
    <w:pPr>
      <w:spacing w:after="120"/>
      <w:ind w:leftChars="800" w:left="1680"/>
    </w:pPr>
  </w:style>
  <w:style w:type="paragraph" w:styleId="TOC4">
    <w:name w:val="toc 4"/>
    <w:basedOn w:val="a2"/>
    <w:next w:val="a2"/>
    <w:autoRedefine/>
    <w:semiHidden/>
    <w:qFormat/>
    <w:pPr>
      <w:ind w:leftChars="600" w:left="1260"/>
    </w:pPr>
  </w:style>
  <w:style w:type="paragraph" w:styleId="aff2">
    <w:name w:val="index heading"/>
    <w:basedOn w:val="a2"/>
    <w:next w:val="11"/>
    <w:semiHidden/>
    <w:qFormat/>
    <w:rPr>
      <w:rFonts w:ascii="Arial" w:hAnsi="Arial" w:cs="Arial"/>
      <w:b/>
      <w:bCs/>
    </w:rPr>
  </w:style>
  <w:style w:type="paragraph" w:styleId="11">
    <w:name w:val="index 1"/>
    <w:basedOn w:val="a2"/>
    <w:next w:val="a2"/>
    <w:autoRedefine/>
    <w:semiHidden/>
    <w:qFormat/>
  </w:style>
  <w:style w:type="paragraph" w:styleId="aff3">
    <w:name w:val="Subtitle"/>
    <w:basedOn w:val="a2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5">
    <w:name w:val="List Number 5"/>
    <w:basedOn w:val="a2"/>
    <w:qFormat/>
    <w:pPr>
      <w:numPr>
        <w:numId w:val="11"/>
      </w:numPr>
    </w:pPr>
  </w:style>
  <w:style w:type="paragraph" w:styleId="aff4">
    <w:name w:val="List"/>
    <w:basedOn w:val="a2"/>
    <w:qFormat/>
    <w:pPr>
      <w:ind w:left="200" w:hangingChars="200" w:hanging="200"/>
    </w:pPr>
  </w:style>
  <w:style w:type="paragraph" w:styleId="aff5">
    <w:name w:val="footnote text"/>
    <w:basedOn w:val="a2"/>
    <w:semiHidden/>
    <w:qFormat/>
    <w:pPr>
      <w:snapToGrid w:val="0"/>
      <w:jc w:val="left"/>
    </w:pPr>
    <w:rPr>
      <w:sz w:val="18"/>
      <w:szCs w:val="18"/>
    </w:rPr>
  </w:style>
  <w:style w:type="paragraph" w:styleId="TOC6">
    <w:name w:val="toc 6"/>
    <w:basedOn w:val="a2"/>
    <w:next w:val="a2"/>
    <w:autoRedefine/>
    <w:semiHidden/>
    <w:qFormat/>
    <w:pPr>
      <w:ind w:leftChars="1000" w:left="2100"/>
    </w:pPr>
  </w:style>
  <w:style w:type="paragraph" w:styleId="55">
    <w:name w:val="List 5"/>
    <w:basedOn w:val="a2"/>
    <w:qFormat/>
    <w:pPr>
      <w:ind w:leftChars="800" w:left="100" w:hangingChars="200" w:hanging="200"/>
    </w:pPr>
  </w:style>
  <w:style w:type="paragraph" w:styleId="37">
    <w:name w:val="Body Text Indent 3"/>
    <w:basedOn w:val="a2"/>
    <w:qFormat/>
    <w:pPr>
      <w:spacing w:after="120"/>
      <w:ind w:leftChars="200" w:left="420"/>
    </w:pPr>
    <w:rPr>
      <w:sz w:val="16"/>
      <w:szCs w:val="16"/>
    </w:rPr>
  </w:style>
  <w:style w:type="paragraph" w:styleId="71">
    <w:name w:val="index 7"/>
    <w:basedOn w:val="a2"/>
    <w:next w:val="a2"/>
    <w:autoRedefine/>
    <w:semiHidden/>
    <w:pPr>
      <w:ind w:leftChars="1200" w:left="1200"/>
    </w:pPr>
  </w:style>
  <w:style w:type="paragraph" w:styleId="90">
    <w:name w:val="index 9"/>
    <w:basedOn w:val="a2"/>
    <w:next w:val="a2"/>
    <w:autoRedefine/>
    <w:semiHidden/>
    <w:pPr>
      <w:ind w:leftChars="1600" w:left="1600"/>
    </w:pPr>
  </w:style>
  <w:style w:type="paragraph" w:styleId="aff6">
    <w:name w:val="table of figures"/>
    <w:basedOn w:val="a2"/>
    <w:next w:val="a2"/>
    <w:semiHidden/>
    <w:qFormat/>
    <w:pPr>
      <w:ind w:leftChars="200" w:left="840" w:hangingChars="200" w:hanging="420"/>
    </w:pPr>
  </w:style>
  <w:style w:type="paragraph" w:styleId="TOC2">
    <w:name w:val="toc 2"/>
    <w:basedOn w:val="a2"/>
    <w:next w:val="a2"/>
    <w:autoRedefine/>
    <w:uiPriority w:val="39"/>
    <w:qFormat/>
    <w:pPr>
      <w:tabs>
        <w:tab w:val="right" w:leader="dot" w:pos="9060"/>
      </w:tabs>
      <w:ind w:leftChars="200" w:left="420"/>
    </w:pPr>
    <w:rPr>
      <w:sz w:val="24"/>
    </w:rPr>
  </w:style>
  <w:style w:type="paragraph" w:styleId="TOC9">
    <w:name w:val="toc 9"/>
    <w:basedOn w:val="a2"/>
    <w:next w:val="a2"/>
    <w:autoRedefine/>
    <w:semiHidden/>
    <w:pPr>
      <w:ind w:leftChars="1600" w:left="3360"/>
    </w:pPr>
  </w:style>
  <w:style w:type="paragraph" w:styleId="25">
    <w:name w:val="Body Text 2"/>
    <w:basedOn w:val="a2"/>
    <w:qFormat/>
    <w:pPr>
      <w:spacing w:after="120" w:line="480" w:lineRule="auto"/>
    </w:pPr>
  </w:style>
  <w:style w:type="paragraph" w:styleId="45">
    <w:name w:val="List 4"/>
    <w:basedOn w:val="a2"/>
    <w:qFormat/>
    <w:pPr>
      <w:ind w:leftChars="600" w:left="100" w:hangingChars="200" w:hanging="200"/>
    </w:pPr>
  </w:style>
  <w:style w:type="paragraph" w:styleId="26">
    <w:name w:val="List Continue 2"/>
    <w:basedOn w:val="a2"/>
    <w:qFormat/>
    <w:pPr>
      <w:spacing w:after="120"/>
      <w:ind w:leftChars="400" w:left="840"/>
    </w:pPr>
  </w:style>
  <w:style w:type="paragraph" w:styleId="aff7">
    <w:name w:val="Message Header"/>
    <w:basedOn w:val="a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</w:rPr>
  </w:style>
  <w:style w:type="paragraph" w:styleId="aff8">
    <w:name w:val="Normal (Web)"/>
    <w:basedOn w:val="a2"/>
    <w:qFormat/>
    <w:rPr>
      <w:sz w:val="24"/>
    </w:rPr>
  </w:style>
  <w:style w:type="paragraph" w:styleId="38">
    <w:name w:val="List Continue 3"/>
    <w:basedOn w:val="a2"/>
    <w:qFormat/>
    <w:pPr>
      <w:spacing w:after="120"/>
      <w:ind w:leftChars="600" w:left="1260"/>
    </w:pPr>
  </w:style>
  <w:style w:type="paragraph" w:styleId="27">
    <w:name w:val="index 2"/>
    <w:basedOn w:val="a2"/>
    <w:next w:val="a2"/>
    <w:autoRedefine/>
    <w:semiHidden/>
    <w:pPr>
      <w:ind w:leftChars="200" w:left="200"/>
    </w:pPr>
  </w:style>
  <w:style w:type="paragraph" w:styleId="aff9">
    <w:name w:val="Body Text First Indent"/>
    <w:basedOn w:val="a3"/>
    <w:qFormat/>
    <w:pPr>
      <w:spacing w:before="0" w:after="120" w:line="240" w:lineRule="auto"/>
      <w:ind w:firstLineChars="100" w:firstLine="420"/>
    </w:pPr>
    <w:rPr>
      <w:sz w:val="21"/>
    </w:rPr>
  </w:style>
  <w:style w:type="paragraph" w:styleId="28">
    <w:name w:val="Body Text First Indent 2"/>
    <w:basedOn w:val="af5"/>
    <w:pPr>
      <w:ind w:firstLineChars="200" w:firstLine="210"/>
    </w:pPr>
  </w:style>
  <w:style w:type="table" w:styleId="affa">
    <w:name w:val="Table Grid"/>
    <w:basedOn w:val="a5"/>
    <w:qFormat/>
    <w:pPr>
      <w:widowControl w:val="0"/>
      <w:spacing w:line="360" w:lineRule="auto"/>
      <w:ind w:firstLineChars="200" w:firstLine="2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b">
    <w:name w:val="page number"/>
    <w:basedOn w:val="a4"/>
    <w:qFormat/>
  </w:style>
  <w:style w:type="character" w:styleId="affc">
    <w:name w:val="Hyperlink"/>
    <w:basedOn w:val="a4"/>
    <w:uiPriority w:val="99"/>
    <w:qFormat/>
    <w:rPr>
      <w:color w:val="0000FF"/>
      <w:u w:val="single"/>
    </w:rPr>
  </w:style>
  <w:style w:type="paragraph" w:customStyle="1" w:styleId="affd">
    <w:name w:val="注意事项"/>
    <w:basedOn w:val="a2"/>
    <w:qFormat/>
    <w:pPr>
      <w:spacing w:before="60" w:after="60" w:line="360" w:lineRule="auto"/>
      <w:ind w:firstLineChars="200" w:firstLine="200"/>
    </w:pPr>
    <w:rPr>
      <w:b/>
      <w:bCs/>
    </w:rPr>
  </w:style>
  <w:style w:type="paragraph" w:customStyle="1" w:styleId="affe">
    <w:name w:val="说明"/>
    <w:basedOn w:val="a2"/>
    <w:qFormat/>
    <w:pPr>
      <w:spacing w:before="60" w:after="60" w:line="360" w:lineRule="auto"/>
      <w:ind w:firstLineChars="200" w:firstLine="200"/>
    </w:pPr>
    <w:rPr>
      <w:rFonts w:eastAsia="楷体_GB2312"/>
    </w:rPr>
  </w:style>
  <w:style w:type="paragraph" w:customStyle="1" w:styleId="12">
    <w:name w:val="正文字缩1字"/>
    <w:basedOn w:val="a2"/>
    <w:qFormat/>
    <w:pPr>
      <w:spacing w:before="60" w:after="60" w:line="360" w:lineRule="auto"/>
      <w:ind w:leftChars="100" w:left="100" w:firstLineChars="200" w:firstLine="200"/>
    </w:pPr>
    <w:rPr>
      <w:sz w:val="24"/>
    </w:rPr>
  </w:style>
  <w:style w:type="paragraph" w:customStyle="1" w:styleId="10">
    <w:name w:val="正文1"/>
    <w:basedOn w:val="a2"/>
    <w:qFormat/>
    <w:pPr>
      <w:numPr>
        <w:ilvl w:val="6"/>
        <w:numId w:val="1"/>
      </w:numPr>
      <w:spacing w:before="60" w:after="60" w:line="360" w:lineRule="auto"/>
      <w:ind w:left="0"/>
    </w:pPr>
    <w:rPr>
      <w:sz w:val="24"/>
    </w:rPr>
  </w:style>
  <w:style w:type="paragraph" w:customStyle="1" w:styleId="22">
    <w:name w:val="正文2"/>
    <w:basedOn w:val="a2"/>
    <w:qFormat/>
    <w:pPr>
      <w:numPr>
        <w:ilvl w:val="7"/>
        <w:numId w:val="1"/>
      </w:numPr>
      <w:spacing w:before="60" w:after="60" w:line="360" w:lineRule="auto"/>
      <w:ind w:leftChars="200" w:left="518" w:hanging="318"/>
    </w:pPr>
    <w:rPr>
      <w:sz w:val="24"/>
    </w:rPr>
  </w:style>
  <w:style w:type="paragraph" w:customStyle="1" w:styleId="32">
    <w:name w:val="正文3"/>
    <w:basedOn w:val="a2"/>
    <w:qFormat/>
    <w:pPr>
      <w:numPr>
        <w:ilvl w:val="8"/>
        <w:numId w:val="1"/>
      </w:numPr>
      <w:spacing w:before="60" w:after="60" w:line="360" w:lineRule="auto"/>
      <w:ind w:leftChars="300" w:left="612" w:hanging="312"/>
    </w:pPr>
    <w:rPr>
      <w:sz w:val="24"/>
      <w:szCs w:val="21"/>
    </w:rPr>
  </w:style>
  <w:style w:type="paragraph" w:customStyle="1" w:styleId="41">
    <w:name w:val="正文4"/>
    <w:basedOn w:val="a2"/>
    <w:link w:val="4Char"/>
    <w:qFormat/>
    <w:pPr>
      <w:numPr>
        <w:numId w:val="12"/>
      </w:numPr>
      <w:spacing w:before="60" w:after="60" w:line="360" w:lineRule="auto"/>
    </w:pPr>
    <w:rPr>
      <w:sz w:val="24"/>
    </w:rPr>
  </w:style>
  <w:style w:type="paragraph" w:customStyle="1" w:styleId="51">
    <w:name w:val="正文5"/>
    <w:basedOn w:val="a2"/>
    <w:qFormat/>
    <w:pPr>
      <w:numPr>
        <w:numId w:val="13"/>
      </w:numPr>
      <w:spacing w:before="60" w:after="60" w:line="360" w:lineRule="auto"/>
      <w:ind w:leftChars="300" w:left="697" w:hanging="397"/>
    </w:pPr>
    <w:rPr>
      <w:sz w:val="24"/>
    </w:rPr>
  </w:style>
  <w:style w:type="paragraph" w:customStyle="1" w:styleId="6">
    <w:name w:val="正文6"/>
    <w:basedOn w:val="a2"/>
    <w:qFormat/>
    <w:pPr>
      <w:numPr>
        <w:numId w:val="14"/>
      </w:numPr>
      <w:spacing w:before="60" w:after="60" w:line="360" w:lineRule="auto"/>
      <w:ind w:leftChars="400" w:left="400"/>
    </w:pPr>
    <w:rPr>
      <w:sz w:val="24"/>
    </w:rPr>
  </w:style>
  <w:style w:type="paragraph" w:customStyle="1" w:styleId="29">
    <w:name w:val="正文字缩2字"/>
    <w:basedOn w:val="12"/>
    <w:qFormat/>
    <w:pPr>
      <w:ind w:leftChars="200" w:left="200"/>
    </w:pPr>
  </w:style>
  <w:style w:type="paragraph" w:customStyle="1" w:styleId="7">
    <w:name w:val="正文7"/>
    <w:basedOn w:val="6"/>
    <w:qFormat/>
    <w:pPr>
      <w:numPr>
        <w:numId w:val="15"/>
      </w:numPr>
      <w:ind w:leftChars="500" w:left="920"/>
    </w:pPr>
  </w:style>
  <w:style w:type="paragraph" w:customStyle="1" w:styleId="text">
    <w:name w:val="text"/>
    <w:basedOn w:val="a2"/>
    <w:pPr>
      <w:adjustRightInd w:val="0"/>
      <w:spacing w:after="158"/>
      <w:jc w:val="left"/>
      <w:textAlignment w:val="baseline"/>
    </w:pPr>
    <w:rPr>
      <w:kern w:val="0"/>
      <w:sz w:val="24"/>
      <w:szCs w:val="20"/>
      <w:lang w:eastAsia="zh-TW"/>
    </w:rPr>
  </w:style>
  <w:style w:type="paragraph" w:customStyle="1" w:styleId="a1">
    <w:name w:val="编号"/>
    <w:basedOn w:val="ac"/>
    <w:qFormat/>
    <w:pPr>
      <w:numPr>
        <w:numId w:val="16"/>
      </w:numPr>
      <w:spacing w:before="60" w:line="300" w:lineRule="auto"/>
    </w:pPr>
    <w:rPr>
      <w:rFonts w:ascii="黑体" w:eastAsia="黑体" w:hAnsi="Arial" w:cs="Arial"/>
      <w:bCs/>
      <w:color w:val="0000FF"/>
      <w:szCs w:val="24"/>
    </w:rPr>
  </w:style>
  <w:style w:type="paragraph" w:customStyle="1" w:styleId="CharCharCharChar1">
    <w:name w:val="Char Char Char Char1"/>
    <w:next w:val="a2"/>
    <w:qFormat/>
    <w:pPr>
      <w:keepNext/>
      <w:keepLines/>
      <w:spacing w:before="240" w:after="240"/>
      <w:outlineLvl w:val="7"/>
    </w:pPr>
    <w:rPr>
      <w:rFonts w:ascii="Arial" w:eastAsia="黑体" w:hAnsi="Arial" w:cs="Arial"/>
      <w:snapToGrid w:val="0"/>
      <w:sz w:val="21"/>
      <w:szCs w:val="21"/>
    </w:rPr>
  </w:style>
  <w:style w:type="character" w:customStyle="1" w:styleId="afc">
    <w:name w:val="批注框文本 字符"/>
    <w:basedOn w:val="a4"/>
    <w:link w:val="afb"/>
    <w:rPr>
      <w:kern w:val="2"/>
      <w:sz w:val="18"/>
      <w:szCs w:val="18"/>
    </w:rPr>
  </w:style>
  <w:style w:type="character" w:customStyle="1" w:styleId="a8">
    <w:name w:val="正文文本 字符"/>
    <w:basedOn w:val="a4"/>
    <w:link w:val="a3"/>
    <w:qFormat/>
    <w:rPr>
      <w:kern w:val="2"/>
      <w:sz w:val="24"/>
      <w:szCs w:val="24"/>
    </w:rPr>
  </w:style>
  <w:style w:type="character" w:customStyle="1" w:styleId="afe">
    <w:name w:val="页脚 字符"/>
    <w:basedOn w:val="a4"/>
    <w:link w:val="afd"/>
    <w:rPr>
      <w:kern w:val="2"/>
      <w:sz w:val="18"/>
      <w:szCs w:val="18"/>
    </w:rPr>
  </w:style>
  <w:style w:type="paragraph" w:customStyle="1" w:styleId="Char">
    <w:name w:val="Char"/>
    <w:basedOn w:val="a2"/>
    <w:rPr>
      <w:rFonts w:ascii="楷体_GB2312" w:eastAsia="楷体_GB2312"/>
      <w:sz w:val="24"/>
    </w:rPr>
  </w:style>
  <w:style w:type="paragraph" w:customStyle="1" w:styleId="5dashdsddH5h512Romanlistheading5PIM5l5t">
    <w:name w:val="样式 标题 5dashdsddH5h5口口1口2Roman listheading 5PIM 5l5+t..."/>
    <w:basedOn w:val="52"/>
    <w:next w:val="a3"/>
    <w:autoRedefine/>
    <w:qFormat/>
    <w:pPr>
      <w:numPr>
        <w:ilvl w:val="0"/>
        <w:numId w:val="0"/>
      </w:numPr>
      <w:tabs>
        <w:tab w:val="left" w:pos="2100"/>
      </w:tabs>
      <w:spacing w:before="280" w:after="290" w:line="376" w:lineRule="auto"/>
      <w:ind w:left="2100" w:hanging="420"/>
    </w:pPr>
    <w:rPr>
      <w:rFonts w:cs="宋体"/>
      <w:szCs w:val="20"/>
    </w:rPr>
  </w:style>
  <w:style w:type="character" w:customStyle="1" w:styleId="4Char">
    <w:name w:val="正文4 Char"/>
    <w:basedOn w:val="a4"/>
    <w:link w:val="41"/>
    <w:qFormat/>
    <w:rPr>
      <w:kern w:val="2"/>
      <w:sz w:val="24"/>
      <w:szCs w:val="24"/>
    </w:rPr>
  </w:style>
  <w:style w:type="character" w:customStyle="1" w:styleId="33">
    <w:name w:val="标题 3 字符"/>
    <w:basedOn w:val="a4"/>
    <w:link w:val="31"/>
    <w:rPr>
      <w:b/>
      <w:bCs/>
      <w:kern w:val="2"/>
      <w:sz w:val="32"/>
      <w:szCs w:val="32"/>
    </w:rPr>
  </w:style>
  <w:style w:type="character" w:customStyle="1" w:styleId="BodyTextchChar1">
    <w:name w:val="Body Text(ch) Char1"/>
    <w:basedOn w:val="a4"/>
    <w:qFormat/>
    <w:rPr>
      <w:rFonts w:eastAsia="宋体"/>
      <w:kern w:val="2"/>
      <w:sz w:val="24"/>
      <w:szCs w:val="24"/>
      <w:lang w:val="en-US" w:eastAsia="zh-CN" w:bidi="ar-SA"/>
    </w:rPr>
  </w:style>
  <w:style w:type="paragraph" w:styleId="afff">
    <w:name w:val="List Paragraph"/>
    <w:basedOn w:val="a2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character" w:customStyle="1" w:styleId="ad">
    <w:name w:val="正文缩进 字符"/>
    <w:link w:val="ac"/>
    <w:qFormat/>
    <w:rPr>
      <w:kern w:val="2"/>
      <w:sz w:val="21"/>
    </w:rPr>
  </w:style>
  <w:style w:type="character" w:customStyle="1" w:styleId="Heading2Char">
    <w:name w:val="Heading 2 Char"/>
    <w:rPr>
      <w:b/>
      <w:i/>
      <w:sz w:val="28"/>
      <w:lang w:val="en-AU"/>
    </w:rPr>
  </w:style>
  <w:style w:type="paragraph" w:customStyle="1" w:styleId="afff0">
    <w:name w:val="表样式"/>
    <w:basedOn w:val="a2"/>
    <w:rPr>
      <w:color w:val="000000"/>
      <w:szCs w:val="20"/>
    </w:rPr>
  </w:style>
  <w:style w:type="paragraph" w:customStyle="1" w:styleId="xl41">
    <w:name w:val="xl41"/>
    <w:basedOn w:val="a2"/>
    <w:qFormat/>
    <w:pPr>
      <w:widowControl/>
      <w:pBdr>
        <w:bottom w:val="single" w:sz="8" w:space="0" w:color="auto"/>
      </w:pBdr>
      <w:spacing w:before="100" w:beforeAutospacing="1" w:after="100" w:afterAutospacing="1"/>
      <w:jc w:val="center"/>
    </w:pPr>
    <w:rPr>
      <w:rFonts w:ascii="宋体" w:hAnsi="宋体"/>
      <w:b/>
      <w:bCs/>
      <w:kern w:val="0"/>
      <w:sz w:val="24"/>
    </w:rPr>
  </w:style>
  <w:style w:type="paragraph" w:customStyle="1" w:styleId="Table">
    <w:name w:val="Table"/>
    <w:basedOn w:val="a2"/>
    <w:pPr>
      <w:snapToGrid w:val="0"/>
      <w:spacing w:before="60" w:after="60"/>
      <w:jc w:val="left"/>
    </w:pPr>
    <w:rPr>
      <w:rFonts w:ascii="微软雅黑" w:eastAsia="微软雅黑" w:hAnsi="微软雅黑" w:cs="宋体"/>
      <w:kern w:val="0"/>
      <w:sz w:val="24"/>
      <w:szCs w:val="20"/>
    </w:rPr>
  </w:style>
  <w:style w:type="character" w:styleId="afff1">
    <w:name w:val="Unresolved Mention"/>
    <w:basedOn w:val="a4"/>
    <w:uiPriority w:val="99"/>
    <w:semiHidden/>
    <w:unhideWhenUsed/>
    <w:rsid w:val="003436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0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26" Type="http://schemas.openxmlformats.org/officeDocument/2006/relationships/header" Target="header5.xml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yperlink" Target="https://pypi.tuna.tsinghua.edu.cn/simple" TargetMode="External"/><Relationship Id="rId25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5.png"/><Relationship Id="rId29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image" Target="media/image8.png"/><Relationship Id="rId28" Type="http://schemas.openxmlformats.org/officeDocument/2006/relationships/footer" Target="footer5.xml"/><Relationship Id="rId10" Type="http://schemas.openxmlformats.org/officeDocument/2006/relationships/header" Target="header1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image" Target="media/image7.png"/><Relationship Id="rId27" Type="http://schemas.openxmlformats.org/officeDocument/2006/relationships/footer" Target="footer4.xml"/><Relationship Id="rId30" Type="http://schemas.openxmlformats.org/officeDocument/2006/relationships/footer" Target="footer6.xm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nshan\AppData\Roaming\Microsoft\Templates\&#37329;&#23665;&#27169;&#26495;X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9E27D3F-D7E8-4DDD-9B32-5017A4D5B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金山模板X.dotx</Template>
  <TotalTime>219</TotalTime>
  <Pages>18</Pages>
  <Words>1794</Words>
  <Characters>10228</Characters>
  <Application>Microsoft Office Word</Application>
  <DocSecurity>0</DocSecurity>
  <Lines>85</Lines>
  <Paragraphs>23</Paragraphs>
  <ScaleCrop>false</ScaleCrop>
  <Company>longshine</Company>
  <LinksUpToDate>false</LinksUpToDate>
  <CharactersWithSpaces>11999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标题一</dc:title>
  <dc:creator>王金山</dc:creator>
  <cp:lastModifiedBy>力光 孙</cp:lastModifiedBy>
  <cp:revision>15</cp:revision>
  <cp:lastPrinted>1900-12-31T16:00:00Z</cp:lastPrinted>
  <dcterms:created xsi:type="dcterms:W3CDTF">2025-04-19T05:59:00Z</dcterms:created>
  <dcterms:modified xsi:type="dcterms:W3CDTF">2025-04-21T10:04:00Z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31FBBF71C32741618AB76F6CABB76258_12</vt:lpwstr>
  </property>
  <property fmtid="{D5CDD505-2E9C-101B-9397-08002B2CF9AE}" pid="4" name="KSOTemplateDocerSaveRecord">
    <vt:lpwstr>eyJoZGlkIjoiNmNmMGM1MDg5YjcyNDc0MTYzZjZkZjc5YWMxZWJiMDIiLCJ1c2VySWQiOiIxMzg1OTY1NjU0In0=</vt:lpwstr>
  </property>
</Properties>
</file>