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widowControl w:val="0"/>
        <w:jc w:val="center"/>
        <w:rPr>
          <w:vertAlign w:val="baseline"/>
        </w:rPr>
      </w:pPr>
      <w:bookmarkStart w:colFirst="0" w:colLast="0" w:name="_eciocs3gtqsk" w:id="0"/>
      <w:bookmarkEnd w:id="0"/>
      <w:r w:rsidDel="00000000" w:rsidR="00000000" w:rsidRPr="00000000">
        <w:rPr>
          <w:vertAlign w:val="baseline"/>
          <w:rtl w:val="0"/>
        </w:rPr>
        <w:t xml:space="preserve">Herança de propriedades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(Generalização – Especialização)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38344383239746"/>
          <w:szCs w:val="22.383443832397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Nome: Gustavo Padilha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Prof: Cássio Costa</w:t>
      </w:r>
    </w:p>
    <w:p w:rsidR="00000000" w:rsidDel="00000000" w:rsidP="00000000" w:rsidRDefault="00000000" w:rsidRPr="00000000" w14:paraId="00000006">
      <w:pPr>
        <w:pStyle w:val="Heading2"/>
        <w:pageBreakBefore w:val="0"/>
        <w:widowControl w:val="0"/>
        <w:rPr>
          <w:vertAlign w:val="baseline"/>
        </w:rPr>
      </w:pPr>
      <w:bookmarkStart w:colFirst="0" w:colLast="0" w:name="_ljml0qmaf7cs" w:id="1"/>
      <w:bookmarkEnd w:id="1"/>
      <w:r w:rsidDel="00000000" w:rsidR="00000000" w:rsidRPr="00000000">
        <w:rPr>
          <w:vertAlign w:val="baseline"/>
          <w:rtl w:val="0"/>
        </w:rPr>
        <w:t xml:space="preserve">Exercícios: </w:t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firma vende produtos de limpeza, e deseja melhor controlar os produtos que vende, seus clientes e os pedidos. Cada produto é caracterizado por um código único, nome do produto, categoria (ex. detergente, sabão em pó, sabonete, etc), e seu preço.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categoria é uma classificação criada pela própria firma. A firma possui informações sobre todos seus clientes. Cada cliente é identificado por um código único (interno à firma), o nome do cliente, endereço (rua, nro, sala, cidade, cep, UF), telefone, o status do cliente ("bom", "médio", "ruim"), e o seu limite de crédito. Guarda-se igualmente a informação dos pedidos feitos pelos clientes. Cada pedido possui um número (único), e guarda-se a data de elaboração do pedido.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pedido pode envolver de 1 a vários produtos, e para cada produto, indica-se a quantidade deste pedida. Atualmente, a firma usa o formulário abaixo para controle de pedidos, preenchido a título de exemplo.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demais informações são hoje mantidas pelos vendedores em listas em papel diversas.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20" w:right="-311.999999999998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0" w:right="-316.79999999999836" w:firstLine="446.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1: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0" w:right="-316.79999999999836" w:firstLine="446.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58.4" w:lineRule="auto"/>
        <w:ind w:left="120" w:right="-316.79999999999836" w:firstLine="446.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34150" cy="24854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485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0" w:right="-316.79999999999836" w:firstLine="446.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