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92"/>
        <w:ind w:left="2420" w:right="2185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6236334</wp:posOffset>
            </wp:positionH>
            <wp:positionV relativeFrom="paragraph">
              <wp:posOffset>-289231</wp:posOffset>
            </wp:positionV>
            <wp:extent cx="1283969" cy="12839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969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90803</wp:posOffset>
            </wp:positionH>
            <wp:positionV relativeFrom="paragraph">
              <wp:posOffset>-239066</wp:posOffset>
            </wp:positionV>
            <wp:extent cx="1447800" cy="1447800"/>
            <wp:effectExtent l="0" t="0" r="0" b="0"/>
            <wp:wrapNone/>
            <wp:docPr id="3" name="image2.png" descr="Seminario de Inducción a la Vida Estudiantil Universitaria - Fac. de Ing.  en Sistemas Computacionales | Universidad Tecnológica de Panamá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</w:t>
      </w:r>
      <w:r>
        <w:rPr>
          <w:spacing w:val="-1"/>
        </w:rPr>
        <w:t> </w:t>
      </w:r>
      <w:r>
        <w:rPr/>
        <w:t>TECNÓLOGICA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PANAMÁ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2425" w:right="2185"/>
        <w:jc w:val="center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SISTEMAS COMPUTACIONALES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425" w:right="2183"/>
        <w:jc w:val="center"/>
      </w:pP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Computaciones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2425" w:right="2182"/>
        <w:jc w:val="center"/>
      </w:pPr>
      <w:r>
        <w:rPr/>
        <w:t>LIC.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ind w:left="2425"/>
      </w:pPr>
      <w:r>
        <w:rPr/>
        <w:t>PORTAFOLIO</w:t>
      </w:r>
      <w:r>
        <w:rPr>
          <w:spacing w:val="-5"/>
        </w:rPr>
        <w:t> </w:t>
      </w:r>
      <w:r>
        <w:rPr/>
        <w:t>DIGITAL</w:t>
      </w:r>
      <w:r>
        <w:rPr>
          <w:spacing w:val="-1"/>
        </w:rPr>
        <w:t> </w:t>
      </w:r>
      <w:r>
        <w:rPr/>
        <w:t>ESTUDIANTIL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ind w:left="2425" w:right="2185"/>
        <w:jc w:val="center"/>
      </w:pPr>
      <w:r>
        <w:rPr/>
        <w:t>Redes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Computadora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2425" w:right="2182"/>
        <w:jc w:val="center"/>
      </w:pPr>
      <w:r>
        <w:rPr/>
        <w:t>Guillermo</w:t>
      </w:r>
      <w:r>
        <w:rPr>
          <w:spacing w:val="-5"/>
        </w:rPr>
        <w:t> </w:t>
      </w:r>
      <w:r>
        <w:rPr/>
        <w:t>Gordon</w:t>
      </w:r>
      <w:r>
        <w:rPr>
          <w:spacing w:val="-3"/>
        </w:rPr>
        <w:t> </w:t>
      </w:r>
      <w:r>
        <w:rPr/>
        <w:t>8-959-2011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0"/>
        <w:ind w:right="2185"/>
      </w:pPr>
      <w:r>
        <w:rPr/>
        <w:t>Docente</w:t>
      </w:r>
      <w:r>
        <w:rPr>
          <w:rFonts w:ascii="Arial MT"/>
          <w:b w:val="0"/>
        </w:rPr>
        <w:t>:</w:t>
      </w:r>
      <w:r>
        <w:rPr>
          <w:rFonts w:ascii="Arial MT"/>
          <w:b w:val="0"/>
          <w:spacing w:val="-1"/>
        </w:rPr>
        <w:t> </w:t>
      </w:r>
      <w:r>
        <w:rPr/>
        <w:t>Prof.</w:t>
      </w:r>
      <w:r>
        <w:rPr>
          <w:spacing w:val="-4"/>
        </w:rPr>
        <w:t> </w:t>
      </w:r>
      <w:r>
        <w:rPr/>
        <w:t>Emilio</w:t>
      </w:r>
      <w:r>
        <w:rPr>
          <w:spacing w:val="-7"/>
        </w:rPr>
        <w:t> </w:t>
      </w:r>
      <w:r>
        <w:rPr/>
        <w:t>Dutari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3"/>
        <w:ind w:left="2425" w:right="2179"/>
        <w:jc w:val="center"/>
      </w:pPr>
      <w:r>
        <w:rPr/>
        <w:t>Semestre</w:t>
      </w:r>
      <w:r>
        <w:rPr>
          <w:spacing w:val="-2"/>
        </w:rPr>
        <w:t> </w:t>
      </w:r>
      <w:r>
        <w:rPr/>
        <w:t>II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2425" w:right="2178"/>
        <w:jc w:val="center"/>
      </w:pPr>
      <w:r>
        <w:rPr/>
        <w:t>2022</w:t>
      </w:r>
    </w:p>
    <w:sectPr>
      <w:type w:val="continuous"/>
      <w:pgSz w:w="12240" w:h="15840"/>
      <w:pgMar w:top="900" w:bottom="280" w:left="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421" w:right="2180"/>
      <w:jc w:val="center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dilan vasquez</dc:creator>
  <dcterms:created xsi:type="dcterms:W3CDTF">2022-12-18T23:40:42Z</dcterms:created>
  <dcterms:modified xsi:type="dcterms:W3CDTF">2022-12-18T23:40:42Z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2022-12-18T00:00:00Z</vt:filetime>
  </property>
</Properties>
</file>