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07"/>
        <w:gridCol w:w="1674"/>
        <w:gridCol w:w="1461"/>
        <w:gridCol w:w="1933"/>
      </w:tblGrid>
      <w:tr w:rsidR="00194E2A" w:rsidRPr="00BC20B8" w14:paraId="224952AE" w14:textId="77777777" w:rsidTr="00194E2A">
        <w:tc>
          <w:tcPr>
            <w:tcW w:w="1800" w:type="dxa"/>
            <w:shd w:val="clear" w:color="auto" w:fill="E0E0E0"/>
            <w:vAlign w:val="center"/>
          </w:tcPr>
          <w:p w14:paraId="6FA385D0" w14:textId="77777777" w:rsidR="00194E2A" w:rsidRPr="00BC20B8" w:rsidRDefault="00194E2A" w:rsidP="009A193C">
            <w:pPr>
              <w:spacing w:before="80" w:after="80"/>
              <w:rPr>
                <w:rFonts w:eastAsia="Times New Roman"/>
                <w:b/>
                <w:bCs/>
                <w:sz w:val="22"/>
                <w:szCs w:val="22"/>
                <w:lang w:eastAsia="en-US"/>
              </w:rPr>
            </w:pPr>
            <w:r w:rsidRPr="00BC20B8">
              <w:rPr>
                <w:rFonts w:eastAsia="Times New Roman"/>
                <w:b/>
                <w:bCs/>
                <w:sz w:val="22"/>
                <w:szCs w:val="22"/>
                <w:lang w:eastAsia="en-US"/>
              </w:rPr>
              <w:t xml:space="preserve">PROJECT </w:t>
            </w:r>
            <w:r w:rsidR="00FB0A6D" w:rsidRPr="00BC20B8">
              <w:rPr>
                <w:rFonts w:eastAsia="Times New Roman"/>
                <w:b/>
                <w:bCs/>
                <w:sz w:val="22"/>
                <w:szCs w:val="22"/>
                <w:lang w:eastAsia="en-US"/>
              </w:rPr>
              <w:t xml:space="preserve">/ GROUP </w:t>
            </w:r>
            <w:r w:rsidRPr="00BC20B8">
              <w:rPr>
                <w:rFonts w:eastAsia="Times New Roman"/>
                <w:b/>
                <w:bCs/>
                <w:sz w:val="22"/>
                <w:szCs w:val="22"/>
                <w:lang w:eastAsia="en-US"/>
              </w:rPr>
              <w:t>NAME</w:t>
            </w:r>
          </w:p>
        </w:tc>
        <w:tc>
          <w:tcPr>
            <w:tcW w:w="8175" w:type="dxa"/>
            <w:gridSpan w:val="4"/>
            <w:shd w:val="clear" w:color="auto" w:fill="E0E0E0"/>
            <w:vAlign w:val="center"/>
          </w:tcPr>
          <w:p w14:paraId="6F51702D" w14:textId="0A429F66" w:rsidR="00194E2A" w:rsidRPr="00BC20B8" w:rsidRDefault="00EC78B3" w:rsidP="00EC78B3">
            <w:pPr>
              <w:spacing w:before="80" w:after="80"/>
              <w:jc w:val="center"/>
              <w:rPr>
                <w:rFonts w:eastAsia="Times New Roman"/>
                <w:b/>
                <w:bCs/>
                <w:sz w:val="22"/>
                <w:szCs w:val="22"/>
                <w:lang w:eastAsia="en-US"/>
              </w:rPr>
            </w:pPr>
            <w:r>
              <w:rPr>
                <w:rFonts w:eastAsia="Times New Roman"/>
                <w:b/>
                <w:bCs/>
                <w:sz w:val="22"/>
                <w:szCs w:val="22"/>
                <w:lang w:eastAsia="en-US"/>
              </w:rPr>
              <w:t>M</w:t>
            </w:r>
            <w:r>
              <w:rPr>
                <w:rFonts w:asciiTheme="minorEastAsia" w:eastAsiaTheme="minorEastAsia" w:hAnsiTheme="minorEastAsia" w:hint="eastAsia"/>
                <w:b/>
                <w:bCs/>
                <w:sz w:val="22"/>
                <w:szCs w:val="22"/>
                <w:lang w:eastAsia="zh-CN"/>
              </w:rPr>
              <w:t>aintenance</w:t>
            </w:r>
            <w:r>
              <w:rPr>
                <w:rFonts w:eastAsia="Times New Roman"/>
                <w:b/>
                <w:bCs/>
                <w:sz w:val="22"/>
                <w:szCs w:val="22"/>
                <w:lang w:eastAsia="en-US"/>
              </w:rPr>
              <w:t xml:space="preserve"> </w:t>
            </w:r>
            <w:r w:rsidR="00FB0A6D" w:rsidRPr="00BC20B8">
              <w:rPr>
                <w:rFonts w:eastAsia="Times New Roman"/>
                <w:b/>
                <w:bCs/>
                <w:sz w:val="22"/>
                <w:szCs w:val="22"/>
                <w:lang w:eastAsia="en-US"/>
              </w:rPr>
              <w:t>Group</w:t>
            </w:r>
          </w:p>
        </w:tc>
      </w:tr>
      <w:tr w:rsidR="00194E2A" w:rsidRPr="00E13A80" w14:paraId="27F42B5E" w14:textId="77777777" w:rsidTr="00194E2A">
        <w:tc>
          <w:tcPr>
            <w:tcW w:w="1800" w:type="dxa"/>
          </w:tcPr>
          <w:p w14:paraId="71F59913"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Start Date</w:t>
            </w:r>
          </w:p>
        </w:tc>
        <w:tc>
          <w:tcPr>
            <w:tcW w:w="3107" w:type="dxa"/>
          </w:tcPr>
          <w:p w14:paraId="75FE731F" w14:textId="47738ACC" w:rsidR="00194E2A" w:rsidRPr="00E13A80" w:rsidRDefault="00194E2A" w:rsidP="00FB0A6D">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r w:rsidR="00EC78B3">
              <w:rPr>
                <w:rFonts w:ascii="Arial" w:eastAsia="Times New Roman" w:hAnsi="Arial" w:cs="Arial"/>
                <w:bCs/>
                <w:sz w:val="22"/>
                <w:szCs w:val="22"/>
                <w:lang w:eastAsia="en-US"/>
              </w:rPr>
              <w:t>24/02/2020</w:t>
            </w:r>
          </w:p>
        </w:tc>
        <w:tc>
          <w:tcPr>
            <w:tcW w:w="1674" w:type="dxa"/>
          </w:tcPr>
          <w:p w14:paraId="3D936AF7"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Finish Date</w:t>
            </w:r>
          </w:p>
        </w:tc>
        <w:tc>
          <w:tcPr>
            <w:tcW w:w="3394" w:type="dxa"/>
            <w:gridSpan w:val="2"/>
          </w:tcPr>
          <w:p w14:paraId="5B7B6590" w14:textId="61196E90" w:rsidR="00194E2A" w:rsidRPr="00EC78B3" w:rsidRDefault="00EC78B3" w:rsidP="00194E2A">
            <w:pPr>
              <w:rPr>
                <w:rFonts w:ascii="Arial" w:eastAsiaTheme="minorEastAsia" w:hAnsi="Arial" w:cs="Arial"/>
                <w:bCs/>
                <w:sz w:val="22"/>
                <w:szCs w:val="22"/>
                <w:lang w:eastAsia="zh-CN"/>
              </w:rPr>
            </w:pPr>
            <w:r>
              <w:rPr>
                <w:rFonts w:ascii="Arial" w:eastAsiaTheme="minorEastAsia" w:hAnsi="Arial" w:cs="Arial" w:hint="eastAsia"/>
                <w:bCs/>
                <w:sz w:val="22"/>
                <w:szCs w:val="22"/>
                <w:lang w:eastAsia="zh-CN"/>
              </w:rPr>
              <w:t>2</w:t>
            </w:r>
            <w:r>
              <w:rPr>
                <w:rFonts w:ascii="Arial" w:eastAsiaTheme="minorEastAsia" w:hAnsi="Arial" w:cs="Arial"/>
                <w:bCs/>
                <w:sz w:val="22"/>
                <w:szCs w:val="22"/>
                <w:lang w:eastAsia="zh-CN"/>
              </w:rPr>
              <w:t>4/05/2020</w:t>
            </w:r>
          </w:p>
        </w:tc>
      </w:tr>
      <w:tr w:rsidR="00194E2A" w:rsidRPr="00E13A80" w14:paraId="4FF38FAF" w14:textId="77777777" w:rsidTr="00194E2A">
        <w:trPr>
          <w:trHeight w:val="645"/>
        </w:trPr>
        <w:tc>
          <w:tcPr>
            <w:tcW w:w="1800" w:type="dxa"/>
          </w:tcPr>
          <w:p w14:paraId="5D3077C2"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Aim</w:t>
            </w:r>
            <w:r w:rsidR="00561297">
              <w:rPr>
                <w:rFonts w:ascii="Arial" w:eastAsia="Times New Roman" w:hAnsi="Arial" w:cs="Arial"/>
                <w:b/>
                <w:bCs/>
                <w:sz w:val="22"/>
                <w:szCs w:val="22"/>
                <w:lang w:eastAsia="en-US"/>
              </w:rPr>
              <w:t xml:space="preserve"> </w:t>
            </w:r>
            <w:r w:rsidRPr="00E13A80">
              <w:rPr>
                <w:rFonts w:ascii="Arial" w:eastAsia="Times New Roman" w:hAnsi="Arial" w:cs="Arial"/>
                <w:b/>
                <w:bCs/>
                <w:sz w:val="22"/>
                <w:szCs w:val="22"/>
                <w:lang w:eastAsia="en-US"/>
              </w:rPr>
              <w:t>/</w:t>
            </w:r>
          </w:p>
          <w:p w14:paraId="276F39AD"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Objective</w:t>
            </w:r>
          </w:p>
        </w:tc>
        <w:tc>
          <w:tcPr>
            <w:tcW w:w="8175" w:type="dxa"/>
            <w:gridSpan w:val="4"/>
          </w:tcPr>
          <w:p w14:paraId="749D3F65" w14:textId="77777777" w:rsidR="00194E2A" w:rsidRDefault="00EC78B3" w:rsidP="00FB0A6D">
            <w:pPr>
              <w:rPr>
                <w:rFonts w:ascii="Arial" w:eastAsiaTheme="minorEastAsia" w:hAnsi="Arial" w:cs="Arial"/>
                <w:bCs/>
                <w:sz w:val="22"/>
                <w:szCs w:val="22"/>
                <w:lang w:eastAsia="zh-CN"/>
              </w:rPr>
            </w:pPr>
            <w:r>
              <w:rPr>
                <w:rFonts w:ascii="Arial" w:eastAsiaTheme="minorEastAsia" w:hAnsi="Arial" w:cs="Arial" w:hint="eastAsia"/>
                <w:bCs/>
                <w:sz w:val="22"/>
                <w:szCs w:val="22"/>
                <w:lang w:eastAsia="zh-CN"/>
              </w:rPr>
              <w:t>O</w:t>
            </w:r>
            <w:r>
              <w:rPr>
                <w:rFonts w:ascii="Arial" w:eastAsiaTheme="minorEastAsia" w:hAnsi="Arial" w:cs="Arial"/>
                <w:bCs/>
                <w:sz w:val="22"/>
                <w:szCs w:val="22"/>
                <w:lang w:eastAsia="zh-CN"/>
              </w:rPr>
              <w:t xml:space="preserve">rganizing and </w:t>
            </w:r>
            <w:r>
              <w:rPr>
                <w:rFonts w:ascii="Arial" w:eastAsiaTheme="minorEastAsia" w:hAnsi="Arial" w:cs="Arial" w:hint="eastAsia"/>
                <w:bCs/>
                <w:sz w:val="22"/>
                <w:szCs w:val="22"/>
                <w:lang w:eastAsia="zh-CN"/>
              </w:rPr>
              <w:t>sc</w:t>
            </w:r>
            <w:r>
              <w:rPr>
                <w:rFonts w:ascii="Arial" w:eastAsiaTheme="minorEastAsia" w:hAnsi="Arial" w:cs="Arial"/>
                <w:bCs/>
                <w:sz w:val="22"/>
                <w:szCs w:val="22"/>
                <w:lang w:eastAsia="zh-CN"/>
              </w:rPr>
              <w:t>heduling the iteration/release, demos and presentation. Outlining the document for progress, user instruction and do maintenance on cooperation workspace.</w:t>
            </w:r>
          </w:p>
          <w:p w14:paraId="71046069" w14:textId="7FE7A476" w:rsidR="00FF684E" w:rsidRPr="00EC78B3" w:rsidRDefault="00FF684E" w:rsidP="00FB0A6D">
            <w:pPr>
              <w:rPr>
                <w:rFonts w:ascii="Arial" w:eastAsiaTheme="minorEastAsia" w:hAnsi="Arial" w:cs="Arial"/>
                <w:bCs/>
                <w:sz w:val="22"/>
                <w:szCs w:val="22"/>
                <w:lang w:eastAsia="zh-CN"/>
              </w:rPr>
            </w:pPr>
          </w:p>
        </w:tc>
      </w:tr>
      <w:tr w:rsidR="00194E2A" w:rsidRPr="00E13A80" w14:paraId="20293568" w14:textId="77777777" w:rsidTr="00194E2A">
        <w:trPr>
          <w:trHeight w:val="543"/>
        </w:trPr>
        <w:tc>
          <w:tcPr>
            <w:tcW w:w="1800" w:type="dxa"/>
          </w:tcPr>
          <w:p w14:paraId="4DDC0A02" w14:textId="77777777" w:rsidR="00194E2A" w:rsidRDefault="00113156" w:rsidP="009A193C">
            <w:pPr>
              <w:rPr>
                <w:rFonts w:ascii="Arial" w:eastAsia="Times New Roman" w:hAnsi="Arial" w:cs="Arial"/>
                <w:b/>
                <w:bCs/>
                <w:sz w:val="22"/>
                <w:szCs w:val="22"/>
                <w:lang w:eastAsia="en-US"/>
              </w:rPr>
            </w:pPr>
            <w:r>
              <w:rPr>
                <w:rFonts w:ascii="Arial" w:eastAsia="Times New Roman" w:hAnsi="Arial" w:cs="Arial"/>
                <w:b/>
                <w:bCs/>
                <w:sz w:val="22"/>
                <w:szCs w:val="22"/>
                <w:lang w:eastAsia="en-US"/>
              </w:rPr>
              <w:t>Work package</w:t>
            </w:r>
          </w:p>
          <w:p w14:paraId="0D78DBFA" w14:textId="77777777" w:rsidR="00113156" w:rsidRPr="00E13A80" w:rsidRDefault="00FB0A6D" w:rsidP="009A193C">
            <w:pPr>
              <w:rPr>
                <w:rFonts w:ascii="Arial" w:eastAsia="Times New Roman" w:hAnsi="Arial" w:cs="Arial"/>
                <w:b/>
                <w:bCs/>
                <w:sz w:val="22"/>
                <w:szCs w:val="22"/>
                <w:lang w:eastAsia="en-US"/>
              </w:rPr>
            </w:pPr>
            <w:r>
              <w:rPr>
                <w:rFonts w:ascii="Arial" w:eastAsia="Times New Roman" w:hAnsi="Arial" w:cs="Arial"/>
                <w:b/>
                <w:bCs/>
                <w:sz w:val="22"/>
                <w:szCs w:val="22"/>
                <w:lang w:eastAsia="en-US"/>
              </w:rPr>
              <w:t>Manager</w:t>
            </w:r>
          </w:p>
        </w:tc>
        <w:tc>
          <w:tcPr>
            <w:tcW w:w="8175" w:type="dxa"/>
            <w:gridSpan w:val="4"/>
          </w:tcPr>
          <w:p w14:paraId="709BB2D9" w14:textId="0DA8E87B" w:rsidR="00194E2A" w:rsidRPr="00E13A80" w:rsidRDefault="00194E2A" w:rsidP="009A193C">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proofErr w:type="spellStart"/>
            <w:r w:rsidR="00EC78B3">
              <w:rPr>
                <w:rFonts w:ascii="Arial" w:eastAsia="Times New Roman" w:hAnsi="Arial" w:cs="Arial"/>
                <w:bCs/>
                <w:sz w:val="22"/>
                <w:szCs w:val="22"/>
                <w:lang w:eastAsia="en-US"/>
              </w:rPr>
              <w:t>Jiadi</w:t>
            </w:r>
            <w:proofErr w:type="spellEnd"/>
            <w:r w:rsidR="00EC78B3">
              <w:rPr>
                <w:rFonts w:ascii="Arial" w:eastAsia="Times New Roman" w:hAnsi="Arial" w:cs="Arial"/>
                <w:bCs/>
                <w:sz w:val="22"/>
                <w:szCs w:val="22"/>
                <w:lang w:eastAsia="en-US"/>
              </w:rPr>
              <w:t xml:space="preserve"> Li.</w:t>
            </w:r>
          </w:p>
        </w:tc>
      </w:tr>
      <w:tr w:rsidR="00194E2A" w:rsidRPr="00E13A80" w14:paraId="6C7BD002" w14:textId="77777777" w:rsidTr="00194E2A">
        <w:trPr>
          <w:trHeight w:val="543"/>
        </w:trPr>
        <w:tc>
          <w:tcPr>
            <w:tcW w:w="1800" w:type="dxa"/>
          </w:tcPr>
          <w:p w14:paraId="67F292F2" w14:textId="77777777" w:rsidR="00194E2A" w:rsidRPr="00E13A80" w:rsidRDefault="00194E2A" w:rsidP="009A193C">
            <w:pPr>
              <w:rPr>
                <w:rFonts w:ascii="Arial" w:eastAsia="Times New Roman" w:hAnsi="Arial" w:cs="Arial"/>
                <w:b/>
                <w:bCs/>
                <w:sz w:val="22"/>
                <w:szCs w:val="22"/>
                <w:lang w:eastAsia="en-US"/>
              </w:rPr>
            </w:pPr>
            <w:r>
              <w:rPr>
                <w:rFonts w:ascii="Arial" w:eastAsia="Times New Roman" w:hAnsi="Arial" w:cs="Arial"/>
                <w:b/>
                <w:bCs/>
                <w:sz w:val="22"/>
                <w:szCs w:val="22"/>
                <w:lang w:eastAsia="en-US"/>
              </w:rPr>
              <w:t>Contributors to this pack</w:t>
            </w:r>
            <w:r w:rsidR="00113156">
              <w:rPr>
                <w:rFonts w:ascii="Arial" w:eastAsia="Times New Roman" w:hAnsi="Arial" w:cs="Arial"/>
                <w:b/>
                <w:bCs/>
                <w:sz w:val="22"/>
                <w:szCs w:val="22"/>
                <w:lang w:eastAsia="en-US"/>
              </w:rPr>
              <w:t>age</w:t>
            </w:r>
          </w:p>
        </w:tc>
        <w:tc>
          <w:tcPr>
            <w:tcW w:w="8175" w:type="dxa"/>
            <w:gridSpan w:val="4"/>
          </w:tcPr>
          <w:p w14:paraId="5FFC48A5" w14:textId="35A4F4B1" w:rsidR="00194E2A" w:rsidRPr="00E13A80" w:rsidRDefault="00EC78B3" w:rsidP="009A193C">
            <w:pPr>
              <w:rPr>
                <w:rFonts w:ascii="Arial" w:eastAsia="Times New Roman" w:hAnsi="Arial" w:cs="Arial"/>
                <w:bCs/>
                <w:sz w:val="22"/>
                <w:szCs w:val="22"/>
                <w:lang w:eastAsia="en-US"/>
              </w:rPr>
            </w:pPr>
            <w:proofErr w:type="spellStart"/>
            <w:r>
              <w:rPr>
                <w:rFonts w:ascii="Arial" w:eastAsia="Times New Roman" w:hAnsi="Arial" w:cs="Arial"/>
                <w:bCs/>
                <w:sz w:val="22"/>
                <w:szCs w:val="22"/>
                <w:lang w:eastAsia="en-US"/>
              </w:rPr>
              <w:t>Xiulin</w:t>
            </w:r>
            <w:proofErr w:type="spellEnd"/>
            <w:r>
              <w:rPr>
                <w:rFonts w:ascii="Arial" w:eastAsia="Times New Roman" w:hAnsi="Arial" w:cs="Arial"/>
                <w:bCs/>
                <w:sz w:val="22"/>
                <w:szCs w:val="22"/>
                <w:lang w:eastAsia="en-US"/>
              </w:rPr>
              <w:t xml:space="preserve"> Wu</w:t>
            </w:r>
          </w:p>
        </w:tc>
      </w:tr>
      <w:tr w:rsidR="00194E2A" w:rsidRPr="00E13A80" w14:paraId="20D657BB" w14:textId="77777777" w:rsidTr="00113156">
        <w:trPr>
          <w:trHeight w:val="1517"/>
        </w:trPr>
        <w:tc>
          <w:tcPr>
            <w:tcW w:w="1800" w:type="dxa"/>
          </w:tcPr>
          <w:p w14:paraId="64E7D668"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Description /</w:t>
            </w:r>
          </w:p>
          <w:p w14:paraId="2D195363" w14:textId="77777777" w:rsidR="00194E2A" w:rsidRPr="00E13A80" w:rsidRDefault="00194E2A"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Activities</w:t>
            </w:r>
          </w:p>
        </w:tc>
        <w:tc>
          <w:tcPr>
            <w:tcW w:w="8175" w:type="dxa"/>
            <w:gridSpan w:val="4"/>
          </w:tcPr>
          <w:p w14:paraId="3D1E7333" w14:textId="0F18662C" w:rsidR="00FF684E" w:rsidRDefault="00194E2A" w:rsidP="00FF684E">
            <w:pPr>
              <w:rPr>
                <w:rFonts w:ascii="Arial" w:eastAsia="Times New Roman" w:hAnsi="Arial" w:cs="Arial"/>
                <w:bCs/>
                <w:sz w:val="22"/>
                <w:szCs w:val="22"/>
                <w:lang w:val="en-US" w:eastAsia="en-US"/>
              </w:rPr>
            </w:pPr>
            <w:r w:rsidRPr="00E13A80">
              <w:rPr>
                <w:rFonts w:ascii="Arial" w:eastAsia="Times New Roman" w:hAnsi="Arial" w:cs="Arial"/>
                <w:bCs/>
                <w:sz w:val="22"/>
                <w:szCs w:val="22"/>
                <w:lang w:eastAsia="en-US"/>
              </w:rPr>
              <w:t xml:space="preserve">Task </w:t>
            </w:r>
            <w:proofErr w:type="gramStart"/>
            <w:r>
              <w:rPr>
                <w:rFonts w:ascii="Arial" w:eastAsia="Times New Roman" w:hAnsi="Arial" w:cs="Arial"/>
                <w:bCs/>
                <w:sz w:val="22"/>
                <w:szCs w:val="22"/>
                <w:lang w:eastAsia="en-US"/>
              </w:rPr>
              <w:t>X</w:t>
            </w:r>
            <w:r w:rsidRPr="00E13A80">
              <w:rPr>
                <w:rFonts w:ascii="Arial" w:eastAsia="Times New Roman" w:hAnsi="Arial" w:cs="Arial"/>
                <w:bCs/>
                <w:sz w:val="22"/>
                <w:szCs w:val="22"/>
                <w:lang w:eastAsia="en-US"/>
              </w:rPr>
              <w:t xml:space="preserve">.1 </w:t>
            </w:r>
            <w:r>
              <w:rPr>
                <w:rFonts w:ascii="Arial" w:eastAsia="Times New Roman" w:hAnsi="Arial" w:cs="Arial"/>
                <w:bCs/>
                <w:sz w:val="22"/>
                <w:szCs w:val="22"/>
                <w:lang w:eastAsia="en-US"/>
              </w:rPr>
              <w:t xml:space="preserve"> </w:t>
            </w:r>
            <w:r w:rsidR="00B84C85">
              <w:rPr>
                <w:rFonts w:ascii="Arial" w:eastAsia="Times New Roman" w:hAnsi="Arial" w:cs="Arial"/>
                <w:bCs/>
                <w:sz w:val="22"/>
                <w:szCs w:val="22"/>
                <w:lang w:eastAsia="en-US"/>
              </w:rPr>
              <w:t>Establish</w:t>
            </w:r>
            <w:proofErr w:type="gramEnd"/>
            <w:r w:rsidR="00B84C85">
              <w:rPr>
                <w:rFonts w:ascii="Arial" w:eastAsia="Times New Roman" w:hAnsi="Arial" w:cs="Arial"/>
                <w:bCs/>
                <w:sz w:val="22"/>
                <w:szCs w:val="22"/>
                <w:lang w:val="en-US" w:eastAsia="en-US"/>
              </w:rPr>
              <w:t xml:space="preserve"> and maintain an cooperation work </w:t>
            </w:r>
            <w:proofErr w:type="spellStart"/>
            <w:r w:rsidR="00B84C85">
              <w:rPr>
                <w:rFonts w:ascii="Arial" w:eastAsia="Times New Roman" w:hAnsi="Arial" w:cs="Arial"/>
                <w:bCs/>
                <w:sz w:val="22"/>
                <w:szCs w:val="22"/>
                <w:lang w:val="en-US" w:eastAsia="en-US"/>
              </w:rPr>
              <w:t>space</w:t>
            </w:r>
            <w:r w:rsidR="00B44DA2">
              <w:rPr>
                <w:rFonts w:ascii="Arial" w:eastAsia="Times New Roman" w:hAnsi="Arial" w:cs="Arial"/>
                <w:bCs/>
                <w:sz w:val="22"/>
                <w:szCs w:val="22"/>
                <w:lang w:val="en-US" w:eastAsia="en-US"/>
              </w:rPr>
              <w:t>,for</w:t>
            </w:r>
            <w:proofErr w:type="spellEnd"/>
            <w:r w:rsidR="00B44DA2">
              <w:rPr>
                <w:rFonts w:ascii="Arial" w:eastAsia="Times New Roman" w:hAnsi="Arial" w:cs="Arial"/>
                <w:bCs/>
                <w:sz w:val="22"/>
                <w:szCs w:val="22"/>
                <w:lang w:val="en-US" w:eastAsia="en-US"/>
              </w:rPr>
              <w:t xml:space="preserve"> </w:t>
            </w:r>
            <w:proofErr w:type="spellStart"/>
            <w:r w:rsidR="00B44DA2">
              <w:rPr>
                <w:rFonts w:ascii="Arial" w:eastAsia="Times New Roman" w:hAnsi="Arial" w:cs="Arial"/>
                <w:bCs/>
                <w:sz w:val="22"/>
                <w:szCs w:val="22"/>
                <w:lang w:val="en-US" w:eastAsia="en-US"/>
              </w:rPr>
              <w:t>example,h</w:t>
            </w:r>
            <w:r w:rsidR="00FF684E">
              <w:rPr>
                <w:rFonts w:ascii="Arial" w:eastAsia="Times New Roman" w:hAnsi="Arial" w:cs="Arial"/>
                <w:bCs/>
                <w:sz w:val="22"/>
                <w:szCs w:val="22"/>
                <w:lang w:val="en-US" w:eastAsia="en-US"/>
              </w:rPr>
              <w:t>ost</w:t>
            </w:r>
            <w:r w:rsidR="00B44DA2">
              <w:rPr>
                <w:rFonts w:ascii="Arial" w:eastAsia="Times New Roman" w:hAnsi="Arial" w:cs="Arial"/>
                <w:bCs/>
                <w:sz w:val="22"/>
                <w:szCs w:val="22"/>
                <w:lang w:val="en-US" w:eastAsia="en-US"/>
              </w:rPr>
              <w:t>ing</w:t>
            </w:r>
            <w:proofErr w:type="spellEnd"/>
            <w:r w:rsidR="00FF684E">
              <w:rPr>
                <w:rFonts w:ascii="Arial" w:eastAsia="Times New Roman" w:hAnsi="Arial" w:cs="Arial"/>
                <w:bCs/>
                <w:sz w:val="22"/>
                <w:szCs w:val="22"/>
                <w:lang w:val="en-US" w:eastAsia="en-US"/>
              </w:rPr>
              <w:t xml:space="preserve"> code on </w:t>
            </w:r>
            <w:proofErr w:type="spellStart"/>
            <w:r w:rsidR="00FF684E">
              <w:rPr>
                <w:rFonts w:ascii="Arial" w:eastAsia="Times New Roman" w:hAnsi="Arial" w:cs="Arial"/>
                <w:bCs/>
                <w:sz w:val="22"/>
                <w:szCs w:val="22"/>
                <w:lang w:val="en-US" w:eastAsia="en-US"/>
              </w:rPr>
              <w:t>G</w:t>
            </w:r>
            <w:r w:rsidR="00FF684E" w:rsidRPr="00FF684E">
              <w:rPr>
                <w:rFonts w:ascii="Arial" w:eastAsia="Times New Roman" w:hAnsi="Arial" w:cs="Arial"/>
                <w:bCs/>
                <w:sz w:val="22"/>
                <w:szCs w:val="22"/>
                <w:lang w:val="en-US" w:eastAsia="en-US"/>
              </w:rPr>
              <w:t>ithub</w:t>
            </w:r>
            <w:proofErr w:type="spellEnd"/>
            <w:r w:rsidR="00FF684E" w:rsidRPr="00FF684E">
              <w:rPr>
                <w:rFonts w:ascii="Arial" w:eastAsia="Times New Roman" w:hAnsi="Arial" w:cs="Arial"/>
                <w:bCs/>
                <w:sz w:val="22"/>
                <w:szCs w:val="22"/>
                <w:lang w:val="en-US" w:eastAsia="en-US"/>
              </w:rPr>
              <w:t xml:space="preserve">, organizing the documents and </w:t>
            </w:r>
            <w:proofErr w:type="spellStart"/>
            <w:r w:rsidR="00FF684E" w:rsidRPr="00FF684E">
              <w:rPr>
                <w:rFonts w:ascii="Arial" w:eastAsia="Times New Roman" w:hAnsi="Arial" w:cs="Arial"/>
                <w:bCs/>
                <w:sz w:val="22"/>
                <w:szCs w:val="22"/>
                <w:lang w:val="en-US" w:eastAsia="en-US"/>
              </w:rPr>
              <w:t>Github</w:t>
            </w:r>
            <w:proofErr w:type="spellEnd"/>
            <w:r w:rsidR="00FF684E" w:rsidRPr="00FF684E">
              <w:rPr>
                <w:rFonts w:ascii="Arial" w:eastAsia="Times New Roman" w:hAnsi="Arial" w:cs="Arial"/>
                <w:bCs/>
                <w:sz w:val="22"/>
                <w:szCs w:val="22"/>
                <w:lang w:val="en-US" w:eastAsia="en-US"/>
              </w:rPr>
              <w:t xml:space="preserve"> wiki. </w:t>
            </w:r>
            <w:r w:rsidR="00FF684E" w:rsidRPr="00FF684E">
              <w:rPr>
                <w:rFonts w:ascii="Arial" w:eastAsia="Times New Roman" w:hAnsi="Arial" w:cs="Arial" w:hint="cs"/>
                <w:bCs/>
                <w:sz w:val="22"/>
                <w:szCs w:val="22"/>
                <w:lang w:val="en-US" w:eastAsia="en-US"/>
              </w:rPr>
              <w:t>D</w:t>
            </w:r>
            <w:r w:rsidR="00FF684E" w:rsidRPr="00FF684E">
              <w:rPr>
                <w:rFonts w:ascii="Arial" w:eastAsia="Times New Roman" w:hAnsi="Arial" w:cs="Arial"/>
                <w:bCs/>
                <w:sz w:val="22"/>
                <w:szCs w:val="22"/>
                <w:lang w:val="en-US" w:eastAsia="en-US"/>
              </w:rPr>
              <w:t xml:space="preserve">esign document standard and place the weekly progress with main targets on Readme file. </w:t>
            </w:r>
          </w:p>
          <w:p w14:paraId="4C994198" w14:textId="77777777" w:rsidR="00FF684E" w:rsidRPr="00FF684E" w:rsidRDefault="00FF684E" w:rsidP="00FF684E">
            <w:pPr>
              <w:rPr>
                <w:rFonts w:eastAsia="Times New Roman"/>
                <w:bCs/>
                <w:sz w:val="22"/>
                <w:szCs w:val="22"/>
                <w:lang w:val="en-US" w:eastAsia="en-US"/>
              </w:rPr>
            </w:pPr>
          </w:p>
          <w:p w14:paraId="45E11714" w14:textId="2ECAFCC2" w:rsidR="00B44DA2" w:rsidRDefault="00F77583" w:rsidP="00FF684E">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1</w:t>
            </w:r>
            <w:r w:rsidR="00FF684E">
              <w:rPr>
                <w:rFonts w:ascii="Arial" w:eastAsia="Times New Roman" w:hAnsi="Arial" w:cs="Arial"/>
                <w:bCs/>
                <w:sz w:val="22"/>
                <w:szCs w:val="22"/>
                <w:lang w:eastAsia="en-US"/>
              </w:rPr>
              <w:t>.</w:t>
            </w:r>
            <w:proofErr w:type="gramStart"/>
            <w:r w:rsidR="00FF684E">
              <w:rPr>
                <w:rFonts w:ascii="Arial" w:eastAsia="Times New Roman" w:hAnsi="Arial" w:cs="Arial"/>
                <w:bCs/>
                <w:sz w:val="22"/>
                <w:szCs w:val="22"/>
                <w:lang w:eastAsia="en-US"/>
              </w:rPr>
              <w:t>1 .</w:t>
            </w:r>
            <w:r w:rsidR="00B44DA2">
              <w:rPr>
                <w:rFonts w:ascii="Arial" w:eastAsia="Times New Roman" w:hAnsi="Arial" w:cs="Arial"/>
                <w:bCs/>
                <w:sz w:val="22"/>
                <w:szCs w:val="22"/>
                <w:lang w:eastAsia="en-US"/>
              </w:rPr>
              <w:t>Make</w:t>
            </w:r>
            <w:proofErr w:type="gramEnd"/>
            <w:r w:rsidR="00B44DA2">
              <w:rPr>
                <w:rFonts w:ascii="Arial" w:eastAsia="Times New Roman" w:hAnsi="Arial" w:cs="Arial"/>
                <w:bCs/>
                <w:sz w:val="22"/>
                <w:szCs w:val="22"/>
                <w:lang w:eastAsia="en-US"/>
              </w:rPr>
              <w:t xml:space="preserve"> weekly record for teams. Those content includes, but not limited to, lesson content abstract, the weekly aim, meeting note, current technological decision, current progress and also help the leading to specify </w:t>
            </w:r>
            <w:proofErr w:type="gramStart"/>
            <w:r w:rsidR="00B44DA2">
              <w:rPr>
                <w:rFonts w:ascii="Arial" w:eastAsia="Times New Roman" w:hAnsi="Arial" w:cs="Arial"/>
                <w:bCs/>
                <w:sz w:val="22"/>
                <w:szCs w:val="22"/>
                <w:lang w:eastAsia="en-US"/>
              </w:rPr>
              <w:t>the an</w:t>
            </w:r>
            <w:proofErr w:type="gramEnd"/>
            <w:r w:rsidR="00B44DA2">
              <w:rPr>
                <w:rFonts w:ascii="Arial" w:eastAsia="Times New Roman" w:hAnsi="Arial" w:cs="Arial"/>
                <w:bCs/>
                <w:sz w:val="22"/>
                <w:szCs w:val="22"/>
                <w:lang w:eastAsia="en-US"/>
              </w:rPr>
              <w:t xml:space="preserve"> workflow from the customer demand towards </w:t>
            </w:r>
          </w:p>
          <w:p w14:paraId="79E23A5B" w14:textId="4BC0424D" w:rsidR="00FF684E" w:rsidRPr="00B84C85" w:rsidRDefault="00B44DA2" w:rsidP="00B44DA2">
            <w:pPr>
              <w:pStyle w:val="ListParagraph"/>
              <w:ind w:left="1080"/>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p>
          <w:p w14:paraId="76E5AE97" w14:textId="2C763FF3" w:rsidR="00FF684E" w:rsidRDefault="00FF684E" w:rsidP="00FF684E">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r w:rsidR="00F77583">
              <w:rPr>
                <w:rFonts w:ascii="Arial" w:eastAsia="Times New Roman" w:hAnsi="Arial" w:cs="Arial"/>
                <w:bCs/>
                <w:sz w:val="22"/>
                <w:szCs w:val="22"/>
                <w:lang w:eastAsia="en-US"/>
              </w:rPr>
              <w:t>1</w:t>
            </w:r>
            <w:r>
              <w:rPr>
                <w:rFonts w:ascii="Arial" w:eastAsia="Times New Roman" w:hAnsi="Arial" w:cs="Arial"/>
                <w:bCs/>
                <w:sz w:val="22"/>
                <w:szCs w:val="22"/>
                <w:lang w:eastAsia="en-US"/>
              </w:rPr>
              <w:t xml:space="preserve">.2 </w:t>
            </w:r>
            <w:r>
              <w:rPr>
                <w:rFonts w:ascii="Arial" w:eastAsia="Times New Roman" w:hAnsi="Arial" w:cs="Arial"/>
                <w:bCs/>
                <w:sz w:val="22"/>
                <w:szCs w:val="22"/>
                <w:lang w:eastAsia="en-US"/>
              </w:rPr>
              <w:t>Decide the time arrangement, and schedule for each week.</w:t>
            </w:r>
          </w:p>
          <w:p w14:paraId="0562D9A2" w14:textId="67980C59" w:rsidR="00FF684E" w:rsidRDefault="00FF684E" w:rsidP="00FF684E">
            <w:pPr>
              <w:pStyle w:val="ListParagraph"/>
              <w:numPr>
                <w:ilvl w:val="0"/>
                <w:numId w:val="1"/>
              </w:numPr>
              <w:rPr>
                <w:rFonts w:ascii="Arial" w:eastAsia="Times New Roman" w:hAnsi="Arial" w:cs="Arial"/>
                <w:bCs/>
                <w:sz w:val="22"/>
                <w:szCs w:val="22"/>
                <w:lang w:eastAsia="en-US"/>
              </w:rPr>
            </w:pPr>
            <w:r>
              <w:rPr>
                <w:rFonts w:ascii="Arial" w:eastAsia="Times New Roman" w:hAnsi="Arial" w:cs="Arial" w:hint="eastAsia"/>
                <w:bCs/>
                <w:sz w:val="22"/>
                <w:szCs w:val="22"/>
                <w:lang w:eastAsia="en-US"/>
              </w:rPr>
              <w:t xml:space="preserve"> </w:t>
            </w:r>
            <w:r w:rsidR="00F77583">
              <w:rPr>
                <w:rFonts w:ascii="Arial" w:eastAsia="Times New Roman" w:hAnsi="Arial" w:cs="Arial"/>
                <w:bCs/>
                <w:sz w:val="22"/>
                <w:szCs w:val="22"/>
                <w:lang w:eastAsia="en-US"/>
              </w:rPr>
              <w:t>1</w:t>
            </w:r>
            <w:r>
              <w:rPr>
                <w:rFonts w:ascii="Arial" w:eastAsia="Times New Roman" w:hAnsi="Arial" w:cs="Arial"/>
                <w:bCs/>
                <w:sz w:val="22"/>
                <w:szCs w:val="22"/>
                <w:lang w:eastAsia="en-US"/>
              </w:rPr>
              <w:t>.3</w:t>
            </w:r>
            <w:r>
              <w:rPr>
                <w:rFonts w:ascii="Arial" w:eastAsia="Times New Roman" w:hAnsi="Arial" w:cs="Arial"/>
                <w:bCs/>
                <w:sz w:val="22"/>
                <w:szCs w:val="22"/>
                <w:lang w:eastAsia="en-US"/>
              </w:rPr>
              <w:t xml:space="preserve"> Manage the essential documents as a team knowledgebase</w:t>
            </w:r>
          </w:p>
          <w:p w14:paraId="3BF088C1" w14:textId="103DE3D1" w:rsidR="00B44DA2" w:rsidRDefault="00FF684E" w:rsidP="00B44DA2">
            <w:pPr>
              <w:pStyle w:val="ListParagraph"/>
              <w:numPr>
                <w:ilvl w:val="0"/>
                <w:numId w:val="1"/>
              </w:numPr>
              <w:rPr>
                <w:rFonts w:ascii="Arial" w:eastAsia="Times New Roman" w:hAnsi="Arial" w:cs="Arial"/>
                <w:bCs/>
                <w:sz w:val="22"/>
                <w:szCs w:val="22"/>
                <w:lang w:eastAsia="en-US"/>
              </w:rPr>
            </w:pPr>
            <w:r>
              <w:rPr>
                <w:rFonts w:ascii="Arial" w:eastAsia="Times New Roman" w:hAnsi="Arial" w:cs="Arial" w:hint="eastAsia"/>
                <w:bCs/>
                <w:sz w:val="22"/>
                <w:szCs w:val="22"/>
                <w:lang w:eastAsia="en-US"/>
              </w:rPr>
              <w:t xml:space="preserve"> </w:t>
            </w:r>
            <w:r w:rsidR="00F77583">
              <w:rPr>
                <w:rFonts w:ascii="Arial" w:eastAsia="Times New Roman" w:hAnsi="Arial" w:cs="Arial"/>
                <w:bCs/>
                <w:sz w:val="22"/>
                <w:szCs w:val="22"/>
                <w:lang w:eastAsia="en-US"/>
              </w:rPr>
              <w:t>1</w:t>
            </w:r>
            <w:r>
              <w:rPr>
                <w:rFonts w:ascii="Arial" w:eastAsia="Times New Roman" w:hAnsi="Arial" w:cs="Arial"/>
                <w:bCs/>
                <w:sz w:val="22"/>
                <w:szCs w:val="22"/>
                <w:lang w:eastAsia="en-US"/>
              </w:rPr>
              <w:t xml:space="preserve">.4 </w:t>
            </w:r>
            <w:r w:rsidR="00B44DA2">
              <w:rPr>
                <w:rFonts w:ascii="Arial" w:eastAsia="Times New Roman" w:hAnsi="Arial" w:cs="Arial"/>
                <w:bCs/>
                <w:sz w:val="22"/>
                <w:szCs w:val="22"/>
                <w:lang w:eastAsia="en-US"/>
              </w:rPr>
              <w:t xml:space="preserve">Collect demand and information after each team </w:t>
            </w:r>
            <w:proofErr w:type="gramStart"/>
            <w:r w:rsidR="00B44DA2">
              <w:rPr>
                <w:rFonts w:ascii="Arial" w:eastAsia="Times New Roman" w:hAnsi="Arial" w:cs="Arial"/>
                <w:bCs/>
                <w:sz w:val="22"/>
                <w:szCs w:val="22"/>
                <w:lang w:eastAsia="en-US"/>
              </w:rPr>
              <w:t>conference, and</w:t>
            </w:r>
            <w:proofErr w:type="gramEnd"/>
            <w:r w:rsidR="00B44DA2">
              <w:rPr>
                <w:rFonts w:ascii="Arial" w:eastAsia="Times New Roman" w:hAnsi="Arial" w:cs="Arial"/>
                <w:bCs/>
                <w:sz w:val="22"/>
                <w:szCs w:val="22"/>
                <w:lang w:eastAsia="en-US"/>
              </w:rPr>
              <w:t xml:space="preserve"> manage the log for each week.</w:t>
            </w:r>
          </w:p>
          <w:p w14:paraId="723381D3" w14:textId="522114B5" w:rsidR="00B44DA2" w:rsidRDefault="00F77583" w:rsidP="00B44DA2">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1</w:t>
            </w:r>
            <w:r w:rsidR="00B44DA2">
              <w:rPr>
                <w:rFonts w:ascii="Arial" w:eastAsia="Times New Roman" w:hAnsi="Arial" w:cs="Arial"/>
                <w:bCs/>
                <w:sz w:val="22"/>
                <w:szCs w:val="22"/>
                <w:lang w:eastAsia="en-US"/>
              </w:rPr>
              <w:t xml:space="preserve">.5 Design a general for “document assembly line” and expect members produce the correct progress report in </w:t>
            </w:r>
            <w:proofErr w:type="spellStart"/>
            <w:proofErr w:type="gramStart"/>
            <w:r w:rsidR="00B44DA2">
              <w:rPr>
                <w:rFonts w:ascii="Arial" w:eastAsia="Times New Roman" w:hAnsi="Arial" w:cs="Arial"/>
                <w:bCs/>
                <w:sz w:val="22"/>
                <w:szCs w:val="22"/>
                <w:lang w:eastAsia="en-US"/>
              </w:rPr>
              <w:t>a</w:t>
            </w:r>
            <w:proofErr w:type="spellEnd"/>
            <w:proofErr w:type="gramEnd"/>
            <w:r w:rsidR="00B44DA2">
              <w:rPr>
                <w:rFonts w:ascii="Arial" w:eastAsia="Times New Roman" w:hAnsi="Arial" w:cs="Arial"/>
                <w:bCs/>
                <w:sz w:val="22"/>
                <w:szCs w:val="22"/>
                <w:lang w:eastAsia="en-US"/>
              </w:rPr>
              <w:t xml:space="preserve"> efficient way</w:t>
            </w:r>
          </w:p>
          <w:p w14:paraId="6FCD6FC3" w14:textId="5C91B80B" w:rsidR="00F77583" w:rsidRPr="00F77583" w:rsidRDefault="00B44DA2" w:rsidP="00F77583">
            <w:pPr>
              <w:pStyle w:val="ListParagraph"/>
              <w:ind w:left="1080"/>
              <w:rPr>
                <w:rFonts w:ascii="Arial" w:eastAsia="Times New Roman" w:hAnsi="Arial" w:cs="Arial"/>
                <w:bCs/>
                <w:sz w:val="22"/>
                <w:szCs w:val="22"/>
                <w:lang w:eastAsia="en-US"/>
              </w:rPr>
            </w:pPr>
            <w:r>
              <w:rPr>
                <w:rFonts w:ascii="Arial" w:eastAsia="Times New Roman" w:hAnsi="Arial" w:cs="Arial"/>
                <w:bCs/>
                <w:sz w:val="22"/>
                <w:szCs w:val="22"/>
                <w:lang w:eastAsia="en-US"/>
              </w:rPr>
              <w:t>Products.</w:t>
            </w:r>
          </w:p>
          <w:p w14:paraId="29B402F5" w14:textId="77777777" w:rsidR="00FF684E" w:rsidRPr="00FF684E" w:rsidRDefault="00FF684E" w:rsidP="00FF684E">
            <w:pPr>
              <w:rPr>
                <w:rFonts w:ascii="Arial" w:eastAsia="Times New Roman" w:hAnsi="Arial" w:cs="Arial" w:hint="eastAsia"/>
                <w:bCs/>
                <w:sz w:val="22"/>
                <w:szCs w:val="22"/>
                <w:lang w:eastAsia="en-US"/>
              </w:rPr>
            </w:pPr>
          </w:p>
          <w:p w14:paraId="14893A9C" w14:textId="3AA486BE" w:rsidR="00194E2A" w:rsidRDefault="00194E2A" w:rsidP="00194E2A">
            <w:pPr>
              <w:rPr>
                <w:rFonts w:ascii="Arial" w:eastAsia="Times New Roman" w:hAnsi="Arial" w:cs="Arial"/>
                <w:bCs/>
                <w:sz w:val="22"/>
                <w:szCs w:val="22"/>
                <w:lang w:eastAsia="en-US"/>
              </w:rPr>
            </w:pPr>
            <w:r w:rsidRPr="00E13A80">
              <w:rPr>
                <w:rFonts w:ascii="Arial" w:eastAsia="Times New Roman" w:hAnsi="Arial" w:cs="Arial"/>
                <w:bCs/>
                <w:sz w:val="22"/>
                <w:szCs w:val="22"/>
                <w:lang w:eastAsia="en-US"/>
              </w:rPr>
              <w:t xml:space="preserve">Task </w:t>
            </w:r>
            <w:proofErr w:type="gramStart"/>
            <w:r>
              <w:rPr>
                <w:rFonts w:ascii="Arial" w:eastAsia="Times New Roman" w:hAnsi="Arial" w:cs="Arial"/>
                <w:bCs/>
                <w:sz w:val="22"/>
                <w:szCs w:val="22"/>
                <w:lang w:eastAsia="en-US"/>
              </w:rPr>
              <w:t>X</w:t>
            </w:r>
            <w:r w:rsidRPr="00E13A80">
              <w:rPr>
                <w:rFonts w:ascii="Arial" w:eastAsia="Times New Roman" w:hAnsi="Arial" w:cs="Arial"/>
                <w:bCs/>
                <w:sz w:val="22"/>
                <w:szCs w:val="22"/>
                <w:lang w:eastAsia="en-US"/>
              </w:rPr>
              <w:t>.</w:t>
            </w:r>
            <w:r w:rsidR="00113156">
              <w:rPr>
                <w:rFonts w:ascii="Arial" w:eastAsia="Times New Roman" w:hAnsi="Arial" w:cs="Arial"/>
                <w:bCs/>
                <w:sz w:val="22"/>
                <w:szCs w:val="22"/>
                <w:lang w:eastAsia="en-US"/>
              </w:rPr>
              <w:t>2</w:t>
            </w:r>
            <w:r w:rsidRPr="00E13A80">
              <w:rPr>
                <w:rFonts w:ascii="Arial" w:eastAsia="Times New Roman" w:hAnsi="Arial" w:cs="Arial"/>
                <w:bCs/>
                <w:sz w:val="22"/>
                <w:szCs w:val="22"/>
                <w:lang w:eastAsia="en-US"/>
              </w:rPr>
              <w:t xml:space="preserve"> </w:t>
            </w:r>
            <w:r>
              <w:rPr>
                <w:rFonts w:ascii="Arial" w:eastAsia="Times New Roman" w:hAnsi="Arial" w:cs="Arial"/>
                <w:bCs/>
                <w:sz w:val="22"/>
                <w:szCs w:val="22"/>
                <w:lang w:eastAsia="en-US"/>
              </w:rPr>
              <w:t xml:space="preserve"> </w:t>
            </w:r>
            <w:r w:rsidR="00B44DA2">
              <w:rPr>
                <w:rFonts w:ascii="Arial" w:eastAsia="Times New Roman" w:hAnsi="Arial" w:cs="Arial"/>
                <w:bCs/>
                <w:sz w:val="22"/>
                <w:szCs w:val="22"/>
                <w:lang w:eastAsia="en-US"/>
              </w:rPr>
              <w:t>Track</w:t>
            </w:r>
            <w:proofErr w:type="gramEnd"/>
            <w:r w:rsidR="00B44DA2">
              <w:rPr>
                <w:rFonts w:ascii="Arial" w:eastAsia="Times New Roman" w:hAnsi="Arial" w:cs="Arial"/>
                <w:bCs/>
                <w:sz w:val="22"/>
                <w:szCs w:val="22"/>
                <w:lang w:eastAsia="en-US"/>
              </w:rPr>
              <w:t xml:space="preserve"> the whole process and try to make recording in support with writing later technological document</w:t>
            </w:r>
          </w:p>
          <w:p w14:paraId="75ACBE39" w14:textId="2903E134" w:rsidR="00B44DA2" w:rsidRDefault="00F77583" w:rsidP="00F77583">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2.1</w:t>
            </w:r>
            <w:r w:rsidR="00B44DA2">
              <w:rPr>
                <w:rFonts w:ascii="Arial" w:eastAsia="Times New Roman" w:hAnsi="Arial" w:cs="Arial"/>
                <w:bCs/>
                <w:sz w:val="22"/>
                <w:szCs w:val="22"/>
                <w:lang w:eastAsia="en-US"/>
              </w:rPr>
              <w:t xml:space="preserve">. Design a </w:t>
            </w:r>
            <w:proofErr w:type="gramStart"/>
            <w:r w:rsidR="00B44DA2">
              <w:rPr>
                <w:rFonts w:ascii="Arial" w:eastAsia="Times New Roman" w:hAnsi="Arial" w:cs="Arial"/>
                <w:bCs/>
                <w:sz w:val="22"/>
                <w:szCs w:val="22"/>
                <w:lang w:eastAsia="en-US"/>
              </w:rPr>
              <w:t>general  “</w:t>
            </w:r>
            <w:proofErr w:type="gramEnd"/>
            <w:r w:rsidR="00B44DA2">
              <w:rPr>
                <w:rFonts w:ascii="Arial" w:eastAsia="Times New Roman" w:hAnsi="Arial" w:cs="Arial"/>
                <w:bCs/>
                <w:sz w:val="22"/>
                <w:szCs w:val="22"/>
                <w:lang w:eastAsia="en-US"/>
              </w:rPr>
              <w:t xml:space="preserve">document assembly line” and expect members produce the correct progress report in </w:t>
            </w:r>
            <w:proofErr w:type="spellStart"/>
            <w:r w:rsidR="00B44DA2">
              <w:rPr>
                <w:rFonts w:ascii="Arial" w:eastAsia="Times New Roman" w:hAnsi="Arial" w:cs="Arial"/>
                <w:bCs/>
                <w:sz w:val="22"/>
                <w:szCs w:val="22"/>
                <w:lang w:eastAsia="en-US"/>
              </w:rPr>
              <w:t>a</w:t>
            </w:r>
            <w:proofErr w:type="spellEnd"/>
            <w:r w:rsidR="00B44DA2">
              <w:rPr>
                <w:rFonts w:ascii="Arial" w:eastAsia="Times New Roman" w:hAnsi="Arial" w:cs="Arial"/>
                <w:bCs/>
                <w:sz w:val="22"/>
                <w:szCs w:val="22"/>
                <w:lang w:eastAsia="en-US"/>
              </w:rPr>
              <w:t xml:space="preserve"> efficient way</w:t>
            </w:r>
            <w:r>
              <w:rPr>
                <w:rFonts w:ascii="Arial" w:eastAsia="Times New Roman" w:hAnsi="Arial" w:cs="Arial"/>
                <w:bCs/>
                <w:sz w:val="22"/>
                <w:szCs w:val="22"/>
                <w:lang w:eastAsia="en-US"/>
              </w:rPr>
              <w:t xml:space="preserve"> with an agreed standards, aiming to make our life easier on final combination.</w:t>
            </w:r>
          </w:p>
          <w:p w14:paraId="3B0BCE13" w14:textId="4FF63C91" w:rsidR="00F77583" w:rsidRDefault="00F77583" w:rsidP="00F77583">
            <w:pPr>
              <w:pStyle w:val="ListParagraph"/>
              <w:numPr>
                <w:ilvl w:val="0"/>
                <w:numId w:val="1"/>
              </w:numPr>
              <w:rPr>
                <w:rFonts w:ascii="Arial" w:eastAsia="Times New Roman" w:hAnsi="Arial" w:cs="Arial"/>
                <w:bCs/>
                <w:sz w:val="22"/>
                <w:szCs w:val="22"/>
                <w:lang w:eastAsia="en-US"/>
              </w:rPr>
            </w:pPr>
            <w:r>
              <w:rPr>
                <w:rFonts w:ascii="Arial" w:eastAsia="Times New Roman" w:hAnsi="Arial" w:cs="Arial" w:hint="eastAsia"/>
                <w:bCs/>
                <w:sz w:val="22"/>
                <w:szCs w:val="22"/>
                <w:lang w:eastAsia="en-US"/>
              </w:rPr>
              <w:t>2</w:t>
            </w:r>
            <w:r>
              <w:rPr>
                <w:rFonts w:ascii="Arial" w:eastAsia="Times New Roman" w:hAnsi="Arial" w:cs="Arial"/>
                <w:bCs/>
                <w:sz w:val="22"/>
                <w:szCs w:val="22"/>
                <w:lang w:eastAsia="en-US"/>
              </w:rPr>
              <w:t xml:space="preserve">.2 Create </w:t>
            </w:r>
            <w:proofErr w:type="spellStart"/>
            <w:r>
              <w:rPr>
                <w:rFonts w:ascii="Arial" w:eastAsia="Times New Roman" w:hAnsi="Arial" w:cs="Arial"/>
                <w:bCs/>
                <w:sz w:val="22"/>
                <w:szCs w:val="22"/>
                <w:lang w:eastAsia="en-US"/>
              </w:rPr>
              <w:t>reportrs</w:t>
            </w:r>
            <w:proofErr w:type="spellEnd"/>
            <w:r>
              <w:rPr>
                <w:rFonts w:ascii="Arial" w:eastAsia="Times New Roman" w:hAnsi="Arial" w:cs="Arial"/>
                <w:bCs/>
                <w:sz w:val="22"/>
                <w:szCs w:val="22"/>
                <w:lang w:eastAsia="en-US"/>
              </w:rPr>
              <w:t xml:space="preserve"> for weekly progress. </w:t>
            </w:r>
            <w:proofErr w:type="gramStart"/>
            <w:r>
              <w:rPr>
                <w:rFonts w:ascii="Arial" w:eastAsia="Times New Roman" w:hAnsi="Arial" w:cs="Arial"/>
                <w:bCs/>
                <w:sz w:val="22"/>
                <w:szCs w:val="22"/>
                <w:lang w:eastAsia="en-US"/>
              </w:rPr>
              <w:t>Fortunately ,</w:t>
            </w:r>
            <w:proofErr w:type="gramEnd"/>
            <w:r>
              <w:rPr>
                <w:rFonts w:ascii="Arial" w:eastAsia="Times New Roman" w:hAnsi="Arial" w:cs="Arial"/>
                <w:bCs/>
                <w:sz w:val="22"/>
                <w:szCs w:val="22"/>
                <w:lang w:eastAsia="en-US"/>
              </w:rPr>
              <w:t xml:space="preserve"> collect from the meeting from members and make a summary</w:t>
            </w:r>
          </w:p>
          <w:p w14:paraId="347E5C3F" w14:textId="370C8CCF" w:rsidR="00F77583" w:rsidRDefault="00F77583" w:rsidP="00F77583">
            <w:pPr>
              <w:pStyle w:val="ListParagraph"/>
              <w:numPr>
                <w:ilvl w:val="0"/>
                <w:numId w:val="1"/>
              </w:numPr>
              <w:rPr>
                <w:rFonts w:ascii="Arial" w:eastAsia="Times New Roman" w:hAnsi="Arial" w:cs="Arial"/>
                <w:bCs/>
                <w:sz w:val="22"/>
                <w:szCs w:val="22"/>
                <w:lang w:eastAsia="en-US"/>
              </w:rPr>
            </w:pPr>
            <w:r>
              <w:rPr>
                <w:rFonts w:ascii="Arial" w:eastAsia="Times New Roman" w:hAnsi="Arial" w:cs="Arial" w:hint="eastAsia"/>
                <w:bCs/>
                <w:sz w:val="22"/>
                <w:szCs w:val="22"/>
                <w:lang w:eastAsia="en-US"/>
              </w:rPr>
              <w:t>2</w:t>
            </w:r>
            <w:r>
              <w:rPr>
                <w:rFonts w:ascii="Arial" w:eastAsia="Times New Roman" w:hAnsi="Arial" w:cs="Arial"/>
                <w:bCs/>
                <w:sz w:val="22"/>
                <w:szCs w:val="22"/>
                <w:lang w:eastAsia="en-US"/>
              </w:rPr>
              <w:t>.3 Weekly revise current documents and push it to the workspace.</w:t>
            </w:r>
          </w:p>
          <w:p w14:paraId="7782A322" w14:textId="40E21C3B" w:rsidR="00F77583" w:rsidRPr="00F77583" w:rsidRDefault="00F77583" w:rsidP="00F77583">
            <w:pPr>
              <w:pStyle w:val="ListParagraph"/>
              <w:ind w:left="1080"/>
              <w:rPr>
                <w:rFonts w:ascii="Arial" w:eastAsia="Times New Roman" w:hAnsi="Arial" w:cs="Arial"/>
                <w:bCs/>
                <w:sz w:val="22"/>
                <w:szCs w:val="22"/>
                <w:lang w:eastAsia="en-US"/>
              </w:rPr>
            </w:pPr>
          </w:p>
          <w:p w14:paraId="54D1EBBB" w14:textId="77777777" w:rsidR="00B44DA2" w:rsidRPr="00E13A80" w:rsidRDefault="00B44DA2" w:rsidP="00194E2A">
            <w:pPr>
              <w:rPr>
                <w:rFonts w:ascii="Arial" w:eastAsia="Times New Roman" w:hAnsi="Arial" w:cs="Arial"/>
                <w:bCs/>
                <w:sz w:val="22"/>
                <w:szCs w:val="22"/>
                <w:lang w:eastAsia="en-US"/>
              </w:rPr>
            </w:pPr>
          </w:p>
          <w:p w14:paraId="3455D92D" w14:textId="7EA499D8" w:rsidR="00F77583" w:rsidRPr="00B84C85" w:rsidRDefault="00194E2A" w:rsidP="00194E2A">
            <w:pPr>
              <w:rPr>
                <w:rFonts w:ascii="Arial" w:eastAsia="Times New Roman" w:hAnsi="Arial" w:cs="Arial"/>
                <w:bCs/>
                <w:sz w:val="22"/>
                <w:szCs w:val="22"/>
                <w:lang w:eastAsia="en-US"/>
              </w:rPr>
            </w:pPr>
            <w:r w:rsidRPr="00E13A80">
              <w:rPr>
                <w:rFonts w:ascii="Arial" w:eastAsia="Times New Roman" w:hAnsi="Arial" w:cs="Arial"/>
                <w:bCs/>
                <w:sz w:val="22"/>
                <w:szCs w:val="22"/>
                <w:lang w:eastAsia="en-US"/>
              </w:rPr>
              <w:t xml:space="preserve">Task </w:t>
            </w:r>
            <w:r>
              <w:rPr>
                <w:rFonts w:ascii="Arial" w:eastAsia="Times New Roman" w:hAnsi="Arial" w:cs="Arial"/>
                <w:bCs/>
                <w:sz w:val="22"/>
                <w:szCs w:val="22"/>
                <w:lang w:eastAsia="en-US"/>
              </w:rPr>
              <w:t>X</w:t>
            </w:r>
            <w:r w:rsidRPr="00E13A80">
              <w:rPr>
                <w:rFonts w:ascii="Arial" w:eastAsia="Times New Roman" w:hAnsi="Arial" w:cs="Arial"/>
                <w:bCs/>
                <w:sz w:val="22"/>
                <w:szCs w:val="22"/>
                <w:lang w:eastAsia="en-US"/>
              </w:rPr>
              <w:t>.</w:t>
            </w:r>
            <w:proofErr w:type="gramStart"/>
            <w:r w:rsidR="00113156">
              <w:rPr>
                <w:rFonts w:ascii="Arial" w:eastAsia="Times New Roman" w:hAnsi="Arial" w:cs="Arial"/>
                <w:bCs/>
                <w:sz w:val="22"/>
                <w:szCs w:val="22"/>
                <w:lang w:eastAsia="en-US"/>
              </w:rPr>
              <w:t>3</w:t>
            </w:r>
            <w:r>
              <w:rPr>
                <w:rFonts w:ascii="Arial" w:eastAsia="Times New Roman" w:hAnsi="Arial" w:cs="Arial"/>
                <w:bCs/>
                <w:sz w:val="22"/>
                <w:szCs w:val="22"/>
                <w:lang w:eastAsia="en-US"/>
              </w:rPr>
              <w:t xml:space="preserve"> </w:t>
            </w:r>
            <w:r w:rsidR="00561297">
              <w:rPr>
                <w:rFonts w:ascii="Arial" w:eastAsia="Times New Roman" w:hAnsi="Arial" w:cs="Arial"/>
                <w:bCs/>
                <w:sz w:val="22"/>
                <w:szCs w:val="22"/>
                <w:lang w:eastAsia="en-US"/>
              </w:rPr>
              <w:t xml:space="preserve"> </w:t>
            </w:r>
            <w:r w:rsidR="00B84C85">
              <w:rPr>
                <w:rFonts w:ascii="Arial" w:eastAsia="Times New Roman" w:hAnsi="Arial" w:cs="Arial"/>
                <w:bCs/>
                <w:sz w:val="22"/>
                <w:szCs w:val="22"/>
                <w:lang w:eastAsia="en-US"/>
              </w:rPr>
              <w:t>Work</w:t>
            </w:r>
            <w:proofErr w:type="gramEnd"/>
            <w:r w:rsidR="00B84C85">
              <w:rPr>
                <w:rFonts w:ascii="Arial" w:eastAsia="Times New Roman" w:hAnsi="Arial" w:cs="Arial"/>
                <w:bCs/>
                <w:sz w:val="22"/>
                <w:szCs w:val="22"/>
                <w:lang w:eastAsia="en-US"/>
              </w:rPr>
              <w:t xml:space="preserve"> on solution in the server-side, being able to integrated with the upper layers</w:t>
            </w:r>
            <w:r w:rsidR="00F77583">
              <w:rPr>
                <w:rFonts w:ascii="Arial" w:eastAsia="Times New Roman" w:hAnsi="Arial" w:cs="Arial"/>
                <w:bCs/>
                <w:sz w:val="22"/>
                <w:szCs w:val="22"/>
                <w:lang w:eastAsia="en-US"/>
              </w:rPr>
              <w:t>(Code Division)</w:t>
            </w:r>
            <w:r w:rsidR="00B84C85">
              <w:rPr>
                <w:rFonts w:ascii="Arial" w:eastAsia="Times New Roman" w:hAnsi="Arial" w:cs="Arial"/>
                <w:bCs/>
                <w:sz w:val="22"/>
                <w:szCs w:val="22"/>
                <w:lang w:eastAsia="en-US"/>
              </w:rPr>
              <w:t>.</w:t>
            </w:r>
            <w:r w:rsidR="00F77583">
              <w:rPr>
                <w:rFonts w:ascii="Arial" w:eastAsia="Times New Roman" w:hAnsi="Arial" w:cs="Arial"/>
                <w:bCs/>
                <w:sz w:val="22"/>
                <w:szCs w:val="22"/>
                <w:lang w:eastAsia="en-US"/>
              </w:rPr>
              <w:t>Server-side program should be the major delivery of this group.</w:t>
            </w:r>
          </w:p>
          <w:p w14:paraId="79D89A95" w14:textId="46E72971" w:rsidR="00B44DA2" w:rsidRDefault="002059A0" w:rsidP="00B44DA2">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X.3.1 </w:t>
            </w:r>
            <w:r w:rsidR="00B84C85">
              <w:rPr>
                <w:rFonts w:ascii="Arial" w:eastAsia="Times New Roman" w:hAnsi="Arial" w:cs="Arial"/>
                <w:bCs/>
                <w:sz w:val="22"/>
                <w:szCs w:val="22"/>
                <w:lang w:eastAsia="en-US"/>
              </w:rPr>
              <w:t>Decides the technical stack to use.</w:t>
            </w:r>
            <w:r w:rsidRPr="00B84C85">
              <w:rPr>
                <w:rFonts w:ascii="Arial" w:eastAsia="Times New Roman" w:hAnsi="Arial" w:cs="Arial"/>
                <w:bCs/>
                <w:sz w:val="22"/>
                <w:szCs w:val="22"/>
                <w:lang w:eastAsia="en-US"/>
              </w:rPr>
              <w:t xml:space="preserve"> </w:t>
            </w:r>
            <w:r w:rsidR="00B44DA2">
              <w:rPr>
                <w:rFonts w:ascii="Arial" w:eastAsia="Times New Roman" w:hAnsi="Arial" w:cs="Arial"/>
                <w:bCs/>
                <w:sz w:val="22"/>
                <w:szCs w:val="22"/>
                <w:lang w:eastAsia="en-US"/>
              </w:rPr>
              <w:t xml:space="preserve">Find relevant information and technology such as react, </w:t>
            </w:r>
            <w:proofErr w:type="spellStart"/>
            <w:proofErr w:type="gramStart"/>
            <w:r w:rsidR="00B44DA2">
              <w:rPr>
                <w:rFonts w:ascii="Arial" w:eastAsia="Times New Roman" w:hAnsi="Arial" w:cs="Arial"/>
                <w:bCs/>
                <w:sz w:val="22"/>
                <w:szCs w:val="22"/>
                <w:lang w:eastAsia="en-US"/>
              </w:rPr>
              <w:t>vue</w:t>
            </w:r>
            <w:proofErr w:type="spellEnd"/>
            <w:r w:rsidR="00B44DA2">
              <w:rPr>
                <w:rFonts w:ascii="Arial" w:eastAsia="Times New Roman" w:hAnsi="Arial" w:cs="Arial"/>
                <w:bCs/>
                <w:sz w:val="22"/>
                <w:szCs w:val="22"/>
                <w:lang w:eastAsia="en-US"/>
              </w:rPr>
              <w:t xml:space="preserve"> ,</w:t>
            </w:r>
            <w:proofErr w:type="gramEnd"/>
            <w:r w:rsidR="00B44DA2">
              <w:rPr>
                <w:rFonts w:ascii="Arial" w:eastAsia="Times New Roman" w:hAnsi="Arial" w:cs="Arial"/>
                <w:bCs/>
                <w:sz w:val="22"/>
                <w:szCs w:val="22"/>
                <w:lang w:eastAsia="en-US"/>
              </w:rPr>
              <w:t xml:space="preserve"> flask with listing them in a graphical </w:t>
            </w:r>
            <w:r w:rsidR="00B44DA2" w:rsidRPr="00B44DA2">
              <w:rPr>
                <w:rFonts w:ascii="Arial" w:eastAsia="Times New Roman" w:hAnsi="Arial" w:cs="Arial" w:hint="eastAsia"/>
                <w:bCs/>
                <w:sz w:val="22"/>
                <w:szCs w:val="22"/>
                <w:lang w:eastAsia="en-US"/>
              </w:rPr>
              <w:t>c</w:t>
            </w:r>
            <w:r w:rsidR="00B44DA2" w:rsidRPr="00B44DA2">
              <w:rPr>
                <w:rFonts w:ascii="Arial" w:eastAsia="Times New Roman" w:hAnsi="Arial" w:cs="Arial"/>
                <w:bCs/>
                <w:sz w:val="22"/>
                <w:szCs w:val="22"/>
                <w:lang w:eastAsia="en-US"/>
              </w:rPr>
              <w:t>hart</w:t>
            </w:r>
            <w:r w:rsidR="00B44DA2">
              <w:rPr>
                <w:rFonts w:ascii="Arial" w:eastAsia="Times New Roman" w:hAnsi="Arial" w:cs="Arial"/>
                <w:bCs/>
                <w:sz w:val="22"/>
                <w:szCs w:val="22"/>
                <w:lang w:eastAsia="en-US"/>
              </w:rPr>
              <w:t xml:space="preserve"> demonstrating in the technological report.</w:t>
            </w:r>
          </w:p>
          <w:p w14:paraId="369CDF16" w14:textId="77777777" w:rsidR="00F77583" w:rsidRPr="00B44DA2" w:rsidRDefault="00F77583" w:rsidP="00F77583">
            <w:pPr>
              <w:pStyle w:val="ListParagraph"/>
              <w:ind w:left="1080"/>
              <w:rPr>
                <w:rFonts w:ascii="Arial" w:eastAsia="Times New Roman" w:hAnsi="Arial" w:cs="Arial"/>
                <w:bCs/>
                <w:sz w:val="22"/>
                <w:szCs w:val="22"/>
                <w:lang w:eastAsia="en-US"/>
              </w:rPr>
            </w:pPr>
          </w:p>
          <w:p w14:paraId="1002CFCC" w14:textId="3A82DA2E" w:rsidR="009F0645" w:rsidRDefault="00561297" w:rsidP="009F0645">
            <w:pPr>
              <w:pStyle w:val="ListParagraph"/>
              <w:numPr>
                <w:ilvl w:val="0"/>
                <w:numId w:val="1"/>
              </w:numPr>
              <w:rPr>
                <w:rFonts w:ascii="Arial" w:eastAsia="Times New Roman" w:hAnsi="Arial" w:cs="Arial"/>
                <w:bCs/>
                <w:sz w:val="22"/>
                <w:szCs w:val="22"/>
                <w:lang w:eastAsia="en-US"/>
              </w:rPr>
            </w:pPr>
            <w:bookmarkStart w:id="0" w:name="OLE_LINK1"/>
            <w:r>
              <w:rPr>
                <w:rFonts w:ascii="Arial" w:eastAsia="Times New Roman" w:hAnsi="Arial" w:cs="Arial"/>
                <w:bCs/>
                <w:sz w:val="22"/>
                <w:szCs w:val="22"/>
                <w:lang w:eastAsia="en-US"/>
              </w:rPr>
              <w:t xml:space="preserve"> X.3.2</w:t>
            </w:r>
            <w:r w:rsidR="00B84C85">
              <w:rPr>
                <w:rFonts w:ascii="Arial" w:eastAsia="Times New Roman" w:hAnsi="Arial" w:cs="Arial"/>
                <w:bCs/>
                <w:sz w:val="22"/>
                <w:szCs w:val="22"/>
                <w:lang w:eastAsia="en-US"/>
              </w:rPr>
              <w:t xml:space="preserve"> </w:t>
            </w:r>
            <w:r w:rsidR="009F0645">
              <w:rPr>
                <w:rFonts w:ascii="Arial" w:eastAsia="Times New Roman" w:hAnsi="Arial" w:cs="Arial"/>
                <w:bCs/>
                <w:sz w:val="22"/>
                <w:szCs w:val="22"/>
                <w:lang w:eastAsia="en-US"/>
              </w:rPr>
              <w:t>Write backend module for respond to the web requests.</w:t>
            </w:r>
            <w:r w:rsidR="00F77583">
              <w:rPr>
                <w:rFonts w:ascii="Arial" w:eastAsia="Times New Roman" w:hAnsi="Arial" w:cs="Arial"/>
                <w:bCs/>
                <w:sz w:val="22"/>
                <w:szCs w:val="22"/>
                <w:lang w:eastAsia="en-US"/>
              </w:rPr>
              <w:t xml:space="preserve"> </w:t>
            </w:r>
          </w:p>
          <w:bookmarkEnd w:id="0"/>
          <w:p w14:paraId="229BFF87" w14:textId="6915A1F4" w:rsidR="009F0645" w:rsidRPr="009F0645" w:rsidRDefault="009F0645" w:rsidP="009F0645">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X 3.3 Write module supporting to storage and </w:t>
            </w:r>
            <w:r w:rsidR="00F77583">
              <w:rPr>
                <w:rFonts w:ascii="Arial" w:eastAsia="Times New Roman" w:hAnsi="Arial" w:cs="Arial"/>
                <w:bCs/>
                <w:sz w:val="22"/>
                <w:szCs w:val="22"/>
                <w:lang w:eastAsia="en-US"/>
              </w:rPr>
              <w:t xml:space="preserve">robust </w:t>
            </w:r>
            <w:r>
              <w:rPr>
                <w:rFonts w:ascii="Arial" w:eastAsia="Times New Roman" w:hAnsi="Arial" w:cs="Arial"/>
                <w:bCs/>
                <w:sz w:val="22"/>
                <w:szCs w:val="22"/>
                <w:lang w:eastAsia="en-US"/>
              </w:rPr>
              <w:t>data</w:t>
            </w:r>
            <w:r w:rsidR="00F77583">
              <w:rPr>
                <w:rFonts w:ascii="Arial" w:eastAsia="Times New Roman" w:hAnsi="Arial" w:cs="Arial"/>
                <w:bCs/>
                <w:sz w:val="22"/>
                <w:szCs w:val="22"/>
                <w:lang w:eastAsia="en-US"/>
              </w:rPr>
              <w:t xml:space="preserve"> system</w:t>
            </w:r>
            <w:r>
              <w:rPr>
                <w:rFonts w:ascii="Arial" w:eastAsia="Times New Roman" w:hAnsi="Arial" w:cs="Arial"/>
                <w:bCs/>
                <w:sz w:val="22"/>
                <w:szCs w:val="22"/>
                <w:lang w:eastAsia="en-US"/>
              </w:rPr>
              <w:t>.</w:t>
            </w:r>
          </w:p>
          <w:p w14:paraId="390E3EEC" w14:textId="7192B66C" w:rsidR="00194E2A" w:rsidRDefault="00194E2A" w:rsidP="00FB0A6D">
            <w:pPr>
              <w:rPr>
                <w:rFonts w:ascii="Arial" w:eastAsia="Times New Roman" w:hAnsi="Arial" w:cs="Arial"/>
                <w:bCs/>
                <w:sz w:val="22"/>
                <w:szCs w:val="22"/>
                <w:lang w:eastAsia="en-US"/>
              </w:rPr>
            </w:pPr>
            <w:r w:rsidRPr="00E13A80">
              <w:rPr>
                <w:rFonts w:ascii="Arial" w:eastAsia="Times New Roman" w:hAnsi="Arial" w:cs="Arial"/>
                <w:bCs/>
                <w:sz w:val="22"/>
                <w:szCs w:val="22"/>
                <w:lang w:eastAsia="en-US"/>
              </w:rPr>
              <w:t xml:space="preserve">Task </w:t>
            </w:r>
            <w:proofErr w:type="gramStart"/>
            <w:r>
              <w:rPr>
                <w:rFonts w:ascii="Arial" w:eastAsia="Times New Roman" w:hAnsi="Arial" w:cs="Arial"/>
                <w:bCs/>
                <w:sz w:val="22"/>
                <w:szCs w:val="22"/>
                <w:lang w:eastAsia="en-US"/>
              </w:rPr>
              <w:t>X</w:t>
            </w:r>
            <w:r w:rsidRPr="00E13A80">
              <w:rPr>
                <w:rFonts w:ascii="Arial" w:eastAsia="Times New Roman" w:hAnsi="Arial" w:cs="Arial"/>
                <w:bCs/>
                <w:sz w:val="22"/>
                <w:szCs w:val="22"/>
                <w:lang w:eastAsia="en-US"/>
              </w:rPr>
              <w:t>.</w:t>
            </w:r>
            <w:r w:rsidR="00113156">
              <w:rPr>
                <w:rFonts w:ascii="Arial" w:eastAsia="Times New Roman" w:hAnsi="Arial" w:cs="Arial"/>
                <w:bCs/>
                <w:sz w:val="22"/>
                <w:szCs w:val="22"/>
                <w:lang w:eastAsia="en-US"/>
              </w:rPr>
              <w:t>4</w:t>
            </w:r>
            <w:r>
              <w:rPr>
                <w:rFonts w:ascii="Arial" w:eastAsia="Times New Roman" w:hAnsi="Arial" w:cs="Arial"/>
                <w:bCs/>
                <w:sz w:val="22"/>
                <w:szCs w:val="22"/>
                <w:lang w:eastAsia="en-US"/>
              </w:rPr>
              <w:t xml:space="preserve"> </w:t>
            </w:r>
            <w:r w:rsidR="00561297">
              <w:rPr>
                <w:rFonts w:ascii="Arial" w:eastAsia="Times New Roman" w:hAnsi="Arial" w:cs="Arial"/>
                <w:bCs/>
                <w:sz w:val="22"/>
                <w:szCs w:val="22"/>
                <w:lang w:eastAsia="en-US"/>
              </w:rPr>
              <w:t xml:space="preserve"> </w:t>
            </w:r>
            <w:r w:rsidR="00F77583">
              <w:rPr>
                <w:rFonts w:ascii="Arial" w:eastAsia="Times New Roman" w:hAnsi="Arial" w:cs="Arial"/>
                <w:bCs/>
                <w:sz w:val="22"/>
                <w:szCs w:val="22"/>
                <w:lang w:eastAsia="en-US"/>
              </w:rPr>
              <w:t>Test</w:t>
            </w:r>
            <w:proofErr w:type="gramEnd"/>
            <w:r w:rsidR="00F77583">
              <w:rPr>
                <w:rFonts w:ascii="Arial" w:eastAsia="Times New Roman" w:hAnsi="Arial" w:cs="Arial"/>
                <w:bCs/>
                <w:sz w:val="22"/>
                <w:szCs w:val="22"/>
                <w:lang w:eastAsia="en-US"/>
              </w:rPr>
              <w:t xml:space="preserve"> delivery in the early stage of development. </w:t>
            </w:r>
            <w:proofErr w:type="gramStart"/>
            <w:r w:rsidR="00F77583">
              <w:rPr>
                <w:rFonts w:ascii="Arial" w:eastAsia="Times New Roman" w:hAnsi="Arial" w:cs="Arial"/>
                <w:bCs/>
                <w:sz w:val="22"/>
                <w:szCs w:val="22"/>
                <w:lang w:eastAsia="en-US"/>
              </w:rPr>
              <w:t>And also</w:t>
            </w:r>
            <w:proofErr w:type="gramEnd"/>
            <w:r w:rsidR="00F77583">
              <w:rPr>
                <w:rFonts w:ascii="Arial" w:eastAsia="Times New Roman" w:hAnsi="Arial" w:cs="Arial"/>
                <w:bCs/>
                <w:sz w:val="22"/>
                <w:szCs w:val="22"/>
                <w:lang w:eastAsia="en-US"/>
              </w:rPr>
              <w:t xml:space="preserve"> prepare for the user instruction in the end.</w:t>
            </w:r>
          </w:p>
          <w:p w14:paraId="07328C45" w14:textId="30C97119" w:rsidR="00F77583" w:rsidRDefault="00F77583" w:rsidP="00F77583">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Make a demonstration as how to use the solution for </w:t>
            </w:r>
            <w:r w:rsidR="00572701">
              <w:rPr>
                <w:rFonts w:ascii="Arial" w:eastAsia="Times New Roman" w:hAnsi="Arial" w:cs="Arial"/>
                <w:bCs/>
                <w:sz w:val="22"/>
                <w:szCs w:val="22"/>
                <w:lang w:eastAsia="en-US"/>
              </w:rPr>
              <w:t xml:space="preserve">veterinarian hospital both for the employ and customer </w:t>
            </w:r>
            <w:r w:rsidR="00572701">
              <w:rPr>
                <w:rFonts w:eastAsia="Times New Roman"/>
                <w:bCs/>
                <w:sz w:val="22"/>
                <w:szCs w:val="22"/>
                <w:lang w:eastAsia="en-US"/>
              </w:rPr>
              <w:t>portals.</w:t>
            </w:r>
            <w:r w:rsidR="00572701">
              <w:rPr>
                <w:rFonts w:ascii="Arial" w:eastAsia="Times New Roman" w:hAnsi="Arial" w:cs="Arial"/>
                <w:bCs/>
                <w:sz w:val="22"/>
                <w:szCs w:val="22"/>
                <w:lang w:eastAsia="en-US"/>
              </w:rPr>
              <w:t xml:space="preserve"> </w:t>
            </w:r>
          </w:p>
          <w:p w14:paraId="3B04A207" w14:textId="6976F60D" w:rsidR="00572701" w:rsidRDefault="00572701" w:rsidP="00F77583">
            <w:pPr>
              <w:pStyle w:val="ListParagraph"/>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Document the user instruction as well.</w:t>
            </w:r>
          </w:p>
          <w:p w14:paraId="246D3E14" w14:textId="77777777" w:rsidR="00F77583" w:rsidRPr="00F77583" w:rsidRDefault="00F77583" w:rsidP="00FB0A6D">
            <w:pPr>
              <w:rPr>
                <w:rFonts w:ascii="Arial" w:eastAsia="Times New Roman" w:hAnsi="Arial" w:cs="Arial"/>
                <w:bCs/>
                <w:sz w:val="22"/>
                <w:szCs w:val="22"/>
                <w:lang w:eastAsia="en-US"/>
              </w:rPr>
            </w:pPr>
          </w:p>
          <w:p w14:paraId="4DB7D795" w14:textId="47696160" w:rsidR="00F77583" w:rsidRPr="00E13A80" w:rsidRDefault="00F77583" w:rsidP="00FB0A6D">
            <w:pPr>
              <w:rPr>
                <w:rFonts w:ascii="Arial" w:eastAsia="Times New Roman" w:hAnsi="Arial" w:cs="Arial"/>
                <w:bCs/>
                <w:sz w:val="22"/>
                <w:szCs w:val="22"/>
                <w:lang w:eastAsia="en-US"/>
              </w:rPr>
            </w:pPr>
          </w:p>
        </w:tc>
      </w:tr>
      <w:tr w:rsidR="00FB0A6D" w:rsidRPr="00E13A80" w14:paraId="1B6764F0" w14:textId="77777777" w:rsidTr="00FB0A6D">
        <w:trPr>
          <w:trHeight w:val="291"/>
        </w:trPr>
        <w:tc>
          <w:tcPr>
            <w:tcW w:w="1800" w:type="dxa"/>
            <w:vMerge w:val="restart"/>
            <w:tcBorders>
              <w:top w:val="single" w:sz="4" w:space="0" w:color="auto"/>
              <w:left w:val="single" w:sz="4" w:space="0" w:color="auto"/>
              <w:right w:val="single" w:sz="4" w:space="0" w:color="auto"/>
            </w:tcBorders>
          </w:tcPr>
          <w:p w14:paraId="59F06A4A" w14:textId="0D77F006" w:rsidR="00FB0A6D" w:rsidRPr="00E13A80" w:rsidRDefault="00FF684E" w:rsidP="009A193C">
            <w:pPr>
              <w:rPr>
                <w:rFonts w:ascii="Arial" w:eastAsia="Times New Roman" w:hAnsi="Arial" w:cs="Arial"/>
                <w:b/>
                <w:bCs/>
                <w:sz w:val="22"/>
                <w:szCs w:val="22"/>
                <w:lang w:eastAsia="en-US"/>
              </w:rPr>
            </w:pPr>
            <w:r>
              <w:rPr>
                <w:rFonts w:ascii="Arial" w:eastAsia="Times New Roman" w:hAnsi="Arial" w:cs="Arial"/>
                <w:b/>
                <w:bCs/>
                <w:sz w:val="22"/>
                <w:szCs w:val="22"/>
                <w:lang w:eastAsia="en-US"/>
              </w:rPr>
              <w:lastRenderedPageBreak/>
              <w:t xml:space="preserve"> </w:t>
            </w:r>
          </w:p>
        </w:tc>
        <w:tc>
          <w:tcPr>
            <w:tcW w:w="6242" w:type="dxa"/>
            <w:gridSpan w:val="3"/>
            <w:tcBorders>
              <w:top w:val="single" w:sz="4" w:space="0" w:color="auto"/>
              <w:left w:val="single" w:sz="4" w:space="0" w:color="auto"/>
              <w:right w:val="single" w:sz="4" w:space="0" w:color="auto"/>
            </w:tcBorders>
            <w:shd w:val="clear" w:color="auto" w:fill="auto"/>
            <w:vAlign w:val="center"/>
          </w:tcPr>
          <w:p w14:paraId="772A6C0D" w14:textId="57C8E4D8" w:rsidR="00FB0A6D" w:rsidRPr="00FB0A6D" w:rsidRDefault="00FB0A6D" w:rsidP="00113156">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vAlign w:val="center"/>
          </w:tcPr>
          <w:p w14:paraId="31802064" w14:textId="77777777" w:rsidR="00FB0A6D" w:rsidRPr="00FB0A6D" w:rsidRDefault="00FB0A6D" w:rsidP="00FB0A6D">
            <w:pPr>
              <w:jc w:val="center"/>
              <w:rPr>
                <w:rFonts w:ascii="Arial" w:eastAsia="Times New Roman" w:hAnsi="Arial" w:cs="Arial"/>
                <w:bCs/>
                <w:sz w:val="22"/>
                <w:szCs w:val="22"/>
                <w:lang w:eastAsia="en-US"/>
              </w:rPr>
            </w:pPr>
            <w:r w:rsidRPr="00FB0A6D">
              <w:rPr>
                <w:rFonts w:ascii="Arial" w:eastAsia="Times New Roman" w:hAnsi="Arial" w:cs="Arial"/>
                <w:bCs/>
                <w:sz w:val="22"/>
                <w:szCs w:val="22"/>
                <w:lang w:eastAsia="en-US"/>
              </w:rPr>
              <w:t>Week</w:t>
            </w:r>
          </w:p>
        </w:tc>
      </w:tr>
      <w:tr w:rsidR="00FB0A6D" w:rsidRPr="00E13A80" w14:paraId="497EF2A6" w14:textId="77777777" w:rsidTr="00FB0A6D">
        <w:trPr>
          <w:trHeight w:val="885"/>
        </w:trPr>
        <w:tc>
          <w:tcPr>
            <w:tcW w:w="1800" w:type="dxa"/>
            <w:vMerge/>
            <w:tcBorders>
              <w:left w:val="single" w:sz="4" w:space="0" w:color="auto"/>
              <w:bottom w:val="single" w:sz="4" w:space="0" w:color="auto"/>
              <w:right w:val="single" w:sz="4" w:space="0" w:color="auto"/>
            </w:tcBorders>
          </w:tcPr>
          <w:p w14:paraId="6897FF09" w14:textId="77777777" w:rsidR="00FB0A6D" w:rsidRPr="00E13A80" w:rsidRDefault="00FB0A6D" w:rsidP="009A193C">
            <w:pPr>
              <w:rPr>
                <w:rFonts w:ascii="Arial" w:eastAsia="Times New Roman" w:hAnsi="Arial" w:cs="Arial"/>
                <w:b/>
                <w:bCs/>
                <w:sz w:val="22"/>
                <w:szCs w:val="22"/>
                <w:lang w:eastAsia="en-US"/>
              </w:rPr>
            </w:pPr>
          </w:p>
        </w:tc>
        <w:tc>
          <w:tcPr>
            <w:tcW w:w="6242" w:type="dxa"/>
            <w:gridSpan w:val="3"/>
            <w:tcBorders>
              <w:left w:val="single" w:sz="4" w:space="0" w:color="auto"/>
              <w:right w:val="single" w:sz="4" w:space="0" w:color="auto"/>
            </w:tcBorders>
            <w:shd w:val="clear" w:color="auto" w:fill="auto"/>
          </w:tcPr>
          <w:p w14:paraId="2A1FF0C9" w14:textId="490191E7" w:rsidR="00FB0A6D" w:rsidRDefault="00FB0A6D" w:rsidP="00113156">
            <w:pPr>
              <w:rPr>
                <w:rFonts w:ascii="Arial" w:eastAsia="Times New Roman" w:hAnsi="Arial" w:cs="Arial"/>
                <w:bCs/>
                <w:sz w:val="21"/>
                <w:szCs w:val="21"/>
                <w:lang w:eastAsia="en-US"/>
              </w:rPr>
            </w:pPr>
            <w:r w:rsidRPr="00720C85">
              <w:rPr>
                <w:rFonts w:ascii="Arial" w:eastAsia="Times New Roman" w:hAnsi="Arial" w:cs="Arial"/>
                <w:bCs/>
                <w:sz w:val="21"/>
                <w:szCs w:val="21"/>
                <w:lang w:eastAsia="en-US"/>
              </w:rPr>
              <w:t xml:space="preserve">M X.1 </w:t>
            </w:r>
            <w:r w:rsidR="00572701">
              <w:rPr>
                <w:rFonts w:ascii="Arial" w:eastAsia="Times New Roman" w:hAnsi="Arial" w:cs="Arial"/>
                <w:bCs/>
                <w:sz w:val="21"/>
                <w:szCs w:val="21"/>
                <w:lang w:eastAsia="en-US"/>
              </w:rPr>
              <w:t>Plan</w:t>
            </w:r>
            <w:r w:rsidR="009F0645">
              <w:rPr>
                <w:rFonts w:ascii="Arial" w:eastAsia="Times New Roman" w:hAnsi="Arial" w:cs="Arial"/>
                <w:bCs/>
                <w:sz w:val="21"/>
                <w:szCs w:val="21"/>
                <w:lang w:eastAsia="en-US"/>
              </w:rPr>
              <w:t xml:space="preserve"> the primary sharing workspace, and source control repository</w:t>
            </w:r>
            <w:r w:rsidR="003C2473">
              <w:rPr>
                <w:rFonts w:ascii="Arial" w:eastAsia="Times New Roman" w:hAnsi="Arial" w:cs="Arial"/>
                <w:bCs/>
                <w:sz w:val="21"/>
                <w:szCs w:val="21"/>
                <w:lang w:eastAsia="en-US"/>
              </w:rPr>
              <w:t>.</w:t>
            </w:r>
            <w:r w:rsidR="00572701">
              <w:rPr>
                <w:rFonts w:ascii="Arial" w:eastAsia="Times New Roman" w:hAnsi="Arial" w:cs="Arial"/>
                <w:bCs/>
                <w:sz w:val="21"/>
                <w:szCs w:val="21"/>
                <w:lang w:eastAsia="en-US"/>
              </w:rPr>
              <w:t xml:space="preserve"> Also, raise a discussion with group on how </w:t>
            </w:r>
            <w:proofErr w:type="gramStart"/>
            <w:r w:rsidR="00572701">
              <w:rPr>
                <w:rFonts w:ascii="Arial" w:eastAsia="Times New Roman" w:hAnsi="Arial" w:cs="Arial"/>
                <w:bCs/>
                <w:sz w:val="21"/>
                <w:szCs w:val="21"/>
                <w:lang w:eastAsia="en-US"/>
              </w:rPr>
              <w:t>can we</w:t>
            </w:r>
            <w:proofErr w:type="gramEnd"/>
            <w:r w:rsidR="00572701">
              <w:rPr>
                <w:rFonts w:ascii="Arial" w:eastAsia="Times New Roman" w:hAnsi="Arial" w:cs="Arial"/>
                <w:bCs/>
                <w:sz w:val="21"/>
                <w:szCs w:val="21"/>
                <w:lang w:eastAsia="en-US"/>
              </w:rPr>
              <w:t xml:space="preserve"> share and cooperate for the documents.  In term of code, decide a good framework and start test.</w:t>
            </w:r>
          </w:p>
          <w:p w14:paraId="414F2D6C" w14:textId="77777777" w:rsidR="003C2473" w:rsidRDefault="003C2473" w:rsidP="00113156">
            <w:pPr>
              <w:rPr>
                <w:rFonts w:ascii="Arial" w:eastAsia="Times New Roman" w:hAnsi="Arial" w:cs="Arial"/>
                <w:bCs/>
                <w:sz w:val="21"/>
                <w:szCs w:val="21"/>
                <w:lang w:eastAsia="en-US"/>
              </w:rPr>
            </w:pPr>
          </w:p>
          <w:p w14:paraId="266513CE" w14:textId="5FA9D447" w:rsidR="00FB0A6D" w:rsidRDefault="00FB0A6D" w:rsidP="009F0645">
            <w:pPr>
              <w:tabs>
                <w:tab w:val="left" w:pos="4020"/>
              </w:tabs>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X.2 </w:t>
            </w:r>
            <w:r w:rsidR="00572701">
              <w:rPr>
                <w:rFonts w:ascii="Arial" w:eastAsia="Times New Roman" w:hAnsi="Arial" w:cs="Arial"/>
                <w:bCs/>
                <w:sz w:val="21"/>
                <w:szCs w:val="21"/>
                <w:lang w:eastAsia="en-US"/>
              </w:rPr>
              <w:t>Regulate</w:t>
            </w:r>
            <w:r w:rsidR="009F0645">
              <w:rPr>
                <w:rFonts w:ascii="Arial" w:eastAsia="Times New Roman" w:hAnsi="Arial" w:cs="Arial"/>
                <w:bCs/>
                <w:sz w:val="21"/>
                <w:szCs w:val="21"/>
                <w:lang w:eastAsia="en-US"/>
              </w:rPr>
              <w:t xml:space="preserve"> the </w:t>
            </w:r>
            <w:r w:rsidR="00572701">
              <w:rPr>
                <w:rFonts w:ascii="Arial" w:eastAsia="Times New Roman" w:hAnsi="Arial" w:cs="Arial"/>
                <w:bCs/>
                <w:sz w:val="21"/>
                <w:szCs w:val="21"/>
                <w:lang w:eastAsia="en-US"/>
              </w:rPr>
              <w:t>s</w:t>
            </w:r>
            <w:r w:rsidR="009F0645">
              <w:rPr>
                <w:rFonts w:ascii="Arial" w:eastAsia="Times New Roman" w:hAnsi="Arial" w:cs="Arial"/>
                <w:bCs/>
                <w:sz w:val="21"/>
                <w:szCs w:val="21"/>
                <w:lang w:eastAsia="en-US"/>
              </w:rPr>
              <w:t>tandard of documents.</w:t>
            </w:r>
            <w:r w:rsidR="00572701">
              <w:rPr>
                <w:rFonts w:ascii="Arial" w:eastAsia="Times New Roman" w:hAnsi="Arial" w:cs="Arial"/>
                <w:bCs/>
                <w:sz w:val="21"/>
                <w:szCs w:val="21"/>
                <w:lang w:eastAsia="en-US"/>
              </w:rPr>
              <w:t xml:space="preserve"> And manage a prototype of team dashboard, assuming our workspace will be placed on the </w:t>
            </w:r>
            <w:proofErr w:type="spellStart"/>
            <w:r w:rsidR="00572701">
              <w:rPr>
                <w:rFonts w:ascii="Arial" w:eastAsia="Times New Roman" w:hAnsi="Arial" w:cs="Arial"/>
                <w:bCs/>
                <w:sz w:val="21"/>
                <w:szCs w:val="21"/>
                <w:lang w:eastAsia="en-US"/>
              </w:rPr>
              <w:t>Github</w:t>
            </w:r>
            <w:proofErr w:type="spellEnd"/>
            <w:r w:rsidR="00572701">
              <w:rPr>
                <w:rFonts w:ascii="Arial" w:eastAsia="Times New Roman" w:hAnsi="Arial" w:cs="Arial"/>
                <w:bCs/>
                <w:sz w:val="21"/>
                <w:szCs w:val="21"/>
                <w:lang w:eastAsia="en-US"/>
              </w:rPr>
              <w:t>. Start to test selected framework and start code for it.</w:t>
            </w:r>
            <w:r w:rsidR="00CF0C85">
              <w:rPr>
                <w:rFonts w:ascii="Arial" w:eastAsia="Times New Roman" w:hAnsi="Arial" w:cs="Arial"/>
                <w:bCs/>
                <w:sz w:val="21"/>
                <w:szCs w:val="21"/>
                <w:lang w:eastAsia="en-US"/>
              </w:rPr>
              <w:t xml:space="preserve"> Moreover, begin to write a </w:t>
            </w:r>
            <w:proofErr w:type="gramStart"/>
            <w:r w:rsidR="00CF0C85">
              <w:rPr>
                <w:rFonts w:ascii="Arial" w:eastAsia="Times New Roman" w:hAnsi="Arial" w:cs="Arial"/>
                <w:bCs/>
                <w:sz w:val="21"/>
                <w:szCs w:val="21"/>
                <w:lang w:eastAsia="en-US"/>
              </w:rPr>
              <w:t>technical documents</w:t>
            </w:r>
            <w:proofErr w:type="gramEnd"/>
            <w:r w:rsidR="00CF0C85">
              <w:rPr>
                <w:rFonts w:ascii="Arial" w:eastAsia="Times New Roman" w:hAnsi="Arial" w:cs="Arial"/>
                <w:bCs/>
                <w:sz w:val="21"/>
                <w:szCs w:val="21"/>
                <w:lang w:eastAsia="en-US"/>
              </w:rPr>
              <w:t xml:space="preserve">. </w:t>
            </w:r>
          </w:p>
          <w:p w14:paraId="10C2D6AF" w14:textId="77777777" w:rsidR="003C2473" w:rsidRDefault="003C2473" w:rsidP="00113156">
            <w:pPr>
              <w:rPr>
                <w:rFonts w:ascii="Arial" w:eastAsia="Times New Roman" w:hAnsi="Arial" w:cs="Arial"/>
                <w:bCs/>
                <w:sz w:val="21"/>
                <w:szCs w:val="21"/>
                <w:lang w:eastAsia="en-US"/>
              </w:rPr>
            </w:pPr>
          </w:p>
          <w:p w14:paraId="0EB595F0" w14:textId="52ED699A" w:rsidR="00FB0A6D" w:rsidRPr="00720C85" w:rsidRDefault="00FB0A6D" w:rsidP="00113156">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X.3 </w:t>
            </w:r>
            <w:r w:rsidR="00572701">
              <w:rPr>
                <w:rFonts w:ascii="Arial" w:eastAsia="Times New Roman" w:hAnsi="Arial" w:cs="Arial"/>
                <w:bCs/>
                <w:sz w:val="21"/>
                <w:szCs w:val="21"/>
                <w:lang w:eastAsia="en-US"/>
              </w:rPr>
              <w:t>Further standardized our dashboard and simplify the cooperation. Learn the Linux and Rest to write a Restful backend on the cloud. Learn the basic mechanism at the first, b</w:t>
            </w:r>
          </w:p>
          <w:p w14:paraId="6A812195" w14:textId="3E7BD35B" w:rsidR="003C2473" w:rsidRDefault="003C2473" w:rsidP="00113156">
            <w:pPr>
              <w:rPr>
                <w:rFonts w:ascii="Arial" w:eastAsia="Times New Roman" w:hAnsi="Arial" w:cs="Arial"/>
                <w:bCs/>
                <w:sz w:val="21"/>
                <w:szCs w:val="21"/>
                <w:lang w:eastAsia="en-US"/>
              </w:rPr>
            </w:pPr>
          </w:p>
          <w:p w14:paraId="2F681A88" w14:textId="77777777" w:rsidR="003C2473" w:rsidRDefault="003C2473" w:rsidP="00113156">
            <w:pPr>
              <w:rPr>
                <w:rFonts w:ascii="Arial" w:eastAsia="Times New Roman" w:hAnsi="Arial" w:cs="Arial"/>
                <w:bCs/>
                <w:sz w:val="21"/>
                <w:szCs w:val="21"/>
                <w:lang w:eastAsia="en-US"/>
              </w:rPr>
            </w:pPr>
          </w:p>
          <w:p w14:paraId="6745D254" w14:textId="78703ED4" w:rsidR="00FB0A6D" w:rsidRDefault="00FB0A6D" w:rsidP="00113156">
            <w:pPr>
              <w:rPr>
                <w:rFonts w:ascii="Arial" w:eastAsia="Times New Roman" w:hAnsi="Arial" w:cs="Arial"/>
                <w:bCs/>
                <w:sz w:val="21"/>
                <w:szCs w:val="21"/>
                <w:lang w:eastAsia="en-US"/>
              </w:rPr>
            </w:pPr>
            <w:r>
              <w:rPr>
                <w:rFonts w:ascii="Arial" w:eastAsia="Times New Roman" w:hAnsi="Arial" w:cs="Arial"/>
                <w:bCs/>
                <w:sz w:val="21"/>
                <w:szCs w:val="21"/>
                <w:lang w:eastAsia="en-US"/>
              </w:rPr>
              <w:t>M X.4</w:t>
            </w:r>
            <w:r w:rsidRPr="00720C85">
              <w:rPr>
                <w:rFonts w:ascii="Arial" w:eastAsia="Times New Roman" w:hAnsi="Arial" w:cs="Arial"/>
                <w:bCs/>
                <w:sz w:val="21"/>
                <w:szCs w:val="21"/>
                <w:lang w:eastAsia="en-US"/>
              </w:rPr>
              <w:t xml:space="preserve"> </w:t>
            </w:r>
            <w:r w:rsidR="009F0645">
              <w:rPr>
                <w:rFonts w:ascii="Arial" w:eastAsia="Times New Roman" w:hAnsi="Arial" w:cs="Arial"/>
                <w:bCs/>
                <w:sz w:val="21"/>
                <w:szCs w:val="21"/>
                <w:lang w:eastAsia="en-US"/>
              </w:rPr>
              <w:t xml:space="preserve">Combine the </w:t>
            </w:r>
            <w:r w:rsidR="003C2473">
              <w:rPr>
                <w:rFonts w:ascii="Arial" w:eastAsia="Times New Roman" w:hAnsi="Arial" w:cs="Arial"/>
                <w:bCs/>
                <w:sz w:val="21"/>
                <w:szCs w:val="21"/>
                <w:lang w:eastAsia="en-US"/>
              </w:rPr>
              <w:t xml:space="preserve">code and provide a report to discuss the solution among the group. Adjust some parts of the module that need to be </w:t>
            </w:r>
            <w:proofErr w:type="gramStart"/>
            <w:r w:rsidR="003C2473">
              <w:rPr>
                <w:rFonts w:ascii="Arial" w:eastAsia="Times New Roman" w:hAnsi="Arial" w:cs="Arial"/>
                <w:bCs/>
                <w:sz w:val="21"/>
                <w:szCs w:val="21"/>
                <w:lang w:eastAsia="en-US"/>
              </w:rPr>
              <w:t>improved .</w:t>
            </w:r>
            <w:proofErr w:type="gramEnd"/>
            <w:r w:rsidR="00CF0C85">
              <w:rPr>
                <w:rFonts w:ascii="Arial" w:eastAsia="Times New Roman" w:hAnsi="Arial" w:cs="Arial"/>
                <w:bCs/>
                <w:sz w:val="21"/>
                <w:szCs w:val="21"/>
                <w:lang w:eastAsia="en-US"/>
              </w:rPr>
              <w:t xml:space="preserve"> </w:t>
            </w:r>
          </w:p>
          <w:p w14:paraId="46301DB1" w14:textId="77777777" w:rsidR="003C2473" w:rsidRDefault="003C2473" w:rsidP="00113156">
            <w:pPr>
              <w:rPr>
                <w:rFonts w:ascii="Arial" w:eastAsia="Times New Roman" w:hAnsi="Arial" w:cs="Arial"/>
                <w:bCs/>
                <w:sz w:val="21"/>
                <w:szCs w:val="21"/>
                <w:lang w:eastAsia="en-US"/>
              </w:rPr>
            </w:pPr>
          </w:p>
          <w:p w14:paraId="7CA2DEEB" w14:textId="72E970BC" w:rsidR="00FB0A6D" w:rsidRDefault="00FB0A6D" w:rsidP="00113156">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X.5 </w:t>
            </w:r>
            <w:r w:rsidR="003C2473">
              <w:rPr>
                <w:rFonts w:ascii="Arial" w:eastAsia="Times New Roman" w:hAnsi="Arial" w:cs="Arial"/>
                <w:bCs/>
                <w:sz w:val="21"/>
                <w:szCs w:val="21"/>
                <w:lang w:eastAsia="en-US"/>
              </w:rPr>
              <w:t>Adjust the code for integration to combine each module.</w:t>
            </w:r>
          </w:p>
          <w:p w14:paraId="0096D1F0" w14:textId="5FC10D3F" w:rsidR="00CF0C85" w:rsidRPr="00CF0C85" w:rsidRDefault="00CF0C85" w:rsidP="00113156">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Finish the technology documents </w:t>
            </w:r>
            <w:proofErr w:type="gramStart"/>
            <w:r>
              <w:rPr>
                <w:rFonts w:ascii="Arial" w:eastAsia="Times New Roman" w:hAnsi="Arial" w:cs="Arial"/>
                <w:bCs/>
                <w:sz w:val="21"/>
                <w:szCs w:val="21"/>
                <w:lang w:eastAsia="en-US"/>
              </w:rPr>
              <w:t>and  keep</w:t>
            </w:r>
            <w:proofErr w:type="gramEnd"/>
            <w:r>
              <w:rPr>
                <w:rFonts w:ascii="Arial" w:eastAsia="Times New Roman" w:hAnsi="Arial" w:cs="Arial"/>
                <w:bCs/>
                <w:sz w:val="21"/>
                <w:szCs w:val="21"/>
                <w:lang w:eastAsia="en-US"/>
              </w:rPr>
              <w:t xml:space="preserve"> working on the dashboard until the end of the progress. Record a demonstration at the end.</w:t>
            </w:r>
          </w:p>
          <w:p w14:paraId="16D54479" w14:textId="77777777" w:rsidR="003C2473" w:rsidRDefault="003C2473" w:rsidP="00113156">
            <w:pPr>
              <w:rPr>
                <w:rFonts w:ascii="Arial" w:eastAsia="Times New Roman" w:hAnsi="Arial" w:cs="Arial"/>
                <w:bCs/>
                <w:sz w:val="21"/>
                <w:szCs w:val="21"/>
                <w:lang w:eastAsia="en-US"/>
              </w:rPr>
            </w:pPr>
          </w:p>
          <w:p w14:paraId="29554DCE" w14:textId="77777777" w:rsidR="003C2473" w:rsidRDefault="003C2473" w:rsidP="00113156">
            <w:pPr>
              <w:rPr>
                <w:rFonts w:ascii="Arial" w:eastAsia="Times New Roman" w:hAnsi="Arial" w:cs="Arial"/>
                <w:bCs/>
                <w:sz w:val="21"/>
                <w:szCs w:val="21"/>
                <w:lang w:eastAsia="en-US"/>
              </w:rPr>
            </w:pPr>
          </w:p>
          <w:p w14:paraId="0F4EC79F" w14:textId="4E89DDBE" w:rsidR="00FB0A6D" w:rsidRPr="00720C85" w:rsidRDefault="00FB0A6D" w:rsidP="00113156">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w:t>
            </w:r>
            <w:proofErr w:type="gramStart"/>
            <w:r>
              <w:rPr>
                <w:rFonts w:ascii="Arial" w:eastAsia="Times New Roman" w:hAnsi="Arial" w:cs="Arial"/>
                <w:bCs/>
                <w:sz w:val="21"/>
                <w:szCs w:val="21"/>
                <w:lang w:eastAsia="en-US"/>
              </w:rPr>
              <w:t>X.6</w:t>
            </w:r>
            <w:r w:rsidRPr="00720C85">
              <w:rPr>
                <w:rFonts w:ascii="Arial" w:eastAsia="Times New Roman" w:hAnsi="Arial" w:cs="Arial"/>
                <w:bCs/>
                <w:sz w:val="21"/>
                <w:szCs w:val="21"/>
                <w:lang w:eastAsia="en-US"/>
              </w:rPr>
              <w:t xml:space="preserve">  Final</w:t>
            </w:r>
            <w:proofErr w:type="gramEnd"/>
            <w:r w:rsidRPr="00720C85">
              <w:rPr>
                <w:rFonts w:ascii="Arial" w:eastAsia="Times New Roman" w:hAnsi="Arial" w:cs="Arial"/>
                <w:bCs/>
                <w:sz w:val="21"/>
                <w:szCs w:val="21"/>
                <w:lang w:eastAsia="en-US"/>
              </w:rPr>
              <w:t xml:space="preserve"> Release</w:t>
            </w:r>
            <w:r w:rsidR="00CF0C85">
              <w:rPr>
                <w:rFonts w:ascii="Arial" w:eastAsia="Times New Roman" w:hAnsi="Arial" w:cs="Arial"/>
                <w:bCs/>
                <w:sz w:val="21"/>
                <w:szCs w:val="21"/>
                <w:lang w:eastAsia="en-US"/>
              </w:rPr>
              <w:t>.</w:t>
            </w:r>
          </w:p>
          <w:p w14:paraId="5C4CE81D" w14:textId="77777777" w:rsidR="00FB0A6D" w:rsidRPr="00E13A80" w:rsidRDefault="00FB0A6D" w:rsidP="00113156">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p>
          <w:p w14:paraId="0D719A12" w14:textId="77777777" w:rsidR="00FB0A6D" w:rsidRPr="00E13A80" w:rsidRDefault="00FB0A6D" w:rsidP="009A193C">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tcPr>
          <w:p w14:paraId="1F14976D" w14:textId="41716179" w:rsidR="009F0645" w:rsidRDefault="009F0645" w:rsidP="009F0645">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1</w:t>
            </w:r>
            <w:r w:rsidR="00CF0C85">
              <w:rPr>
                <w:rFonts w:ascii="Arial" w:eastAsia="Times New Roman" w:hAnsi="Arial" w:cs="Arial"/>
                <w:b/>
                <w:bCs/>
                <w:sz w:val="22"/>
                <w:szCs w:val="22"/>
                <w:lang w:eastAsia="en-US"/>
              </w:rPr>
              <w:t>-2</w:t>
            </w:r>
          </w:p>
          <w:p w14:paraId="2995FF85" w14:textId="77777777" w:rsidR="003C2473" w:rsidRDefault="003C2473" w:rsidP="003C2473">
            <w:pPr>
              <w:rPr>
                <w:rFonts w:ascii="Arial" w:eastAsia="Times New Roman" w:hAnsi="Arial" w:cs="Arial"/>
                <w:b/>
                <w:bCs/>
                <w:sz w:val="22"/>
                <w:szCs w:val="22"/>
                <w:lang w:eastAsia="en-US"/>
              </w:rPr>
            </w:pPr>
          </w:p>
          <w:p w14:paraId="69F5DA11" w14:textId="77777777" w:rsidR="003C2473" w:rsidRDefault="003C2473" w:rsidP="00113156">
            <w:pPr>
              <w:jc w:val="center"/>
              <w:rPr>
                <w:rFonts w:ascii="Arial" w:eastAsia="Times New Roman" w:hAnsi="Arial" w:cs="Arial"/>
                <w:b/>
                <w:bCs/>
                <w:sz w:val="22"/>
                <w:szCs w:val="22"/>
                <w:lang w:eastAsia="en-US"/>
              </w:rPr>
            </w:pPr>
          </w:p>
          <w:p w14:paraId="11382540" w14:textId="787DCE20" w:rsidR="00FB0A6D" w:rsidRDefault="00FB0A6D" w:rsidP="00113156">
            <w:pPr>
              <w:jc w:val="center"/>
              <w:rPr>
                <w:rFonts w:ascii="Arial" w:eastAsia="Times New Roman" w:hAnsi="Arial" w:cs="Arial"/>
                <w:b/>
                <w:bCs/>
                <w:sz w:val="22"/>
                <w:szCs w:val="22"/>
                <w:lang w:eastAsia="en-US"/>
              </w:rPr>
            </w:pPr>
          </w:p>
          <w:p w14:paraId="530C467E" w14:textId="77777777" w:rsidR="003C2473" w:rsidRDefault="003C2473" w:rsidP="00113156">
            <w:pPr>
              <w:jc w:val="center"/>
              <w:rPr>
                <w:rFonts w:ascii="Arial" w:eastAsia="Times New Roman" w:hAnsi="Arial" w:cs="Arial"/>
                <w:b/>
                <w:bCs/>
                <w:sz w:val="22"/>
                <w:szCs w:val="22"/>
                <w:lang w:eastAsia="en-US"/>
              </w:rPr>
            </w:pPr>
          </w:p>
          <w:p w14:paraId="31F9B429" w14:textId="50D5A36B" w:rsidR="00FB0A6D" w:rsidRDefault="00CF0C85" w:rsidP="00113156">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3-4</w:t>
            </w:r>
          </w:p>
          <w:p w14:paraId="382F8351" w14:textId="77777777" w:rsidR="003C2473" w:rsidRDefault="003C2473" w:rsidP="00113156">
            <w:pPr>
              <w:jc w:val="center"/>
              <w:rPr>
                <w:rFonts w:ascii="Arial" w:eastAsia="Times New Roman" w:hAnsi="Arial" w:cs="Arial"/>
                <w:b/>
                <w:bCs/>
                <w:sz w:val="22"/>
                <w:szCs w:val="22"/>
                <w:lang w:eastAsia="en-US"/>
              </w:rPr>
            </w:pPr>
          </w:p>
          <w:p w14:paraId="2E27B206" w14:textId="77777777" w:rsidR="003C2473" w:rsidRDefault="003C2473" w:rsidP="00113156">
            <w:pPr>
              <w:jc w:val="center"/>
              <w:rPr>
                <w:rFonts w:ascii="Arial" w:eastAsia="Times New Roman" w:hAnsi="Arial" w:cs="Arial"/>
                <w:b/>
                <w:bCs/>
                <w:sz w:val="22"/>
                <w:szCs w:val="22"/>
                <w:lang w:eastAsia="en-US"/>
              </w:rPr>
            </w:pPr>
          </w:p>
          <w:p w14:paraId="01C43924" w14:textId="77777777" w:rsidR="00CF0C85" w:rsidRDefault="00CF0C85" w:rsidP="00113156">
            <w:pPr>
              <w:jc w:val="center"/>
              <w:rPr>
                <w:rFonts w:ascii="Arial" w:eastAsia="Times New Roman" w:hAnsi="Arial" w:cs="Arial"/>
                <w:b/>
                <w:bCs/>
                <w:sz w:val="22"/>
                <w:szCs w:val="22"/>
                <w:lang w:eastAsia="en-US"/>
              </w:rPr>
            </w:pPr>
          </w:p>
          <w:p w14:paraId="6A8F998E" w14:textId="77777777" w:rsidR="00CF0C85" w:rsidRDefault="00CF0C85" w:rsidP="00113156">
            <w:pPr>
              <w:jc w:val="center"/>
              <w:rPr>
                <w:rFonts w:ascii="Arial" w:eastAsia="Times New Roman" w:hAnsi="Arial" w:cs="Arial"/>
                <w:b/>
                <w:bCs/>
                <w:sz w:val="22"/>
                <w:szCs w:val="22"/>
                <w:lang w:eastAsia="en-US"/>
              </w:rPr>
            </w:pPr>
          </w:p>
          <w:p w14:paraId="63447E66" w14:textId="7198298C" w:rsidR="00CF0C85" w:rsidRDefault="00CF0C85" w:rsidP="00113156">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6-7</w:t>
            </w:r>
          </w:p>
          <w:p w14:paraId="3F0B59E3" w14:textId="78F90C7D" w:rsidR="003C2473" w:rsidRDefault="003C2473" w:rsidP="00113156">
            <w:pPr>
              <w:jc w:val="center"/>
              <w:rPr>
                <w:rFonts w:ascii="Arial" w:eastAsia="Times New Roman" w:hAnsi="Arial" w:cs="Arial"/>
                <w:b/>
                <w:bCs/>
                <w:sz w:val="22"/>
                <w:szCs w:val="22"/>
                <w:lang w:eastAsia="en-US"/>
              </w:rPr>
            </w:pPr>
          </w:p>
          <w:p w14:paraId="53814D4E" w14:textId="77777777" w:rsidR="00FB0A6D" w:rsidRDefault="00FB0A6D" w:rsidP="00113156">
            <w:pPr>
              <w:jc w:val="center"/>
              <w:rPr>
                <w:rFonts w:ascii="Arial" w:eastAsia="Times New Roman" w:hAnsi="Arial" w:cs="Arial"/>
                <w:b/>
                <w:bCs/>
                <w:sz w:val="22"/>
                <w:szCs w:val="22"/>
                <w:lang w:eastAsia="en-US"/>
              </w:rPr>
            </w:pPr>
          </w:p>
          <w:p w14:paraId="25F2A2D9" w14:textId="757EC42F" w:rsidR="00CF0C85" w:rsidRDefault="00CF0C85" w:rsidP="00CF0C85">
            <w:pPr>
              <w:rPr>
                <w:rFonts w:ascii="Arial" w:eastAsia="Times New Roman" w:hAnsi="Arial" w:cs="Arial"/>
                <w:b/>
                <w:bCs/>
                <w:sz w:val="22"/>
                <w:szCs w:val="22"/>
                <w:lang w:eastAsia="en-US"/>
              </w:rPr>
            </w:pPr>
          </w:p>
          <w:p w14:paraId="1B3947AC" w14:textId="77777777" w:rsidR="00CF0C85" w:rsidRDefault="00CF0C85" w:rsidP="00CF0C85">
            <w:pPr>
              <w:rPr>
                <w:rFonts w:ascii="Arial" w:eastAsia="Times New Roman" w:hAnsi="Arial" w:cs="Arial"/>
                <w:b/>
                <w:bCs/>
                <w:sz w:val="22"/>
                <w:szCs w:val="22"/>
                <w:lang w:eastAsia="en-US"/>
              </w:rPr>
            </w:pPr>
          </w:p>
          <w:p w14:paraId="563E38C2" w14:textId="55B1ED8A" w:rsidR="003C2473" w:rsidRDefault="003C2473" w:rsidP="00113156">
            <w:pPr>
              <w:jc w:val="center"/>
              <w:rPr>
                <w:rFonts w:ascii="Arial" w:eastAsia="Times New Roman" w:hAnsi="Arial" w:cs="Arial"/>
                <w:b/>
                <w:bCs/>
                <w:sz w:val="22"/>
                <w:szCs w:val="22"/>
                <w:lang w:eastAsia="en-US"/>
              </w:rPr>
            </w:pPr>
            <w:r>
              <w:rPr>
                <w:rFonts w:ascii="Arial" w:eastAsia="Times New Roman" w:hAnsi="Arial" w:cs="Arial" w:hint="eastAsia"/>
                <w:b/>
                <w:bCs/>
                <w:sz w:val="22"/>
                <w:szCs w:val="22"/>
                <w:lang w:eastAsia="en-US"/>
              </w:rPr>
              <w:t>8</w:t>
            </w:r>
            <w:r>
              <w:rPr>
                <w:rFonts w:ascii="Arial" w:eastAsia="Times New Roman" w:hAnsi="Arial" w:cs="Arial"/>
                <w:b/>
                <w:bCs/>
                <w:sz w:val="22"/>
                <w:szCs w:val="22"/>
                <w:lang w:eastAsia="en-US"/>
              </w:rPr>
              <w:t>-10</w:t>
            </w:r>
          </w:p>
          <w:p w14:paraId="0FE991C2" w14:textId="7F7F4A0D" w:rsidR="00FB0A6D" w:rsidRDefault="00FB0A6D" w:rsidP="003C2473">
            <w:pPr>
              <w:rPr>
                <w:rFonts w:ascii="Arial" w:eastAsia="Times New Roman" w:hAnsi="Arial" w:cs="Arial"/>
                <w:b/>
                <w:bCs/>
                <w:sz w:val="22"/>
                <w:szCs w:val="22"/>
                <w:lang w:eastAsia="en-US"/>
              </w:rPr>
            </w:pPr>
          </w:p>
          <w:p w14:paraId="5148DA3F" w14:textId="77777777" w:rsidR="00CF0C85" w:rsidRDefault="00CF0C85" w:rsidP="003C2473">
            <w:pPr>
              <w:rPr>
                <w:rFonts w:ascii="Arial" w:eastAsia="Times New Roman" w:hAnsi="Arial" w:cs="Arial"/>
                <w:b/>
                <w:bCs/>
                <w:sz w:val="22"/>
                <w:szCs w:val="22"/>
                <w:lang w:eastAsia="en-US"/>
              </w:rPr>
            </w:pPr>
          </w:p>
          <w:p w14:paraId="0E896F49" w14:textId="61C81452" w:rsidR="00FB0A6D" w:rsidRPr="00E13A80" w:rsidRDefault="003C2473" w:rsidP="00113156">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11-13</w:t>
            </w:r>
          </w:p>
        </w:tc>
      </w:tr>
      <w:tr w:rsidR="00FB0A6D" w:rsidRPr="00E13A80" w14:paraId="7D4BC27A" w14:textId="77777777" w:rsidTr="00FB0A6D">
        <w:trPr>
          <w:trHeight w:val="290"/>
        </w:trPr>
        <w:tc>
          <w:tcPr>
            <w:tcW w:w="1800" w:type="dxa"/>
            <w:vMerge w:val="restart"/>
            <w:tcBorders>
              <w:top w:val="single" w:sz="4" w:space="0" w:color="auto"/>
              <w:left w:val="single" w:sz="4" w:space="0" w:color="auto"/>
              <w:right w:val="single" w:sz="4" w:space="0" w:color="auto"/>
            </w:tcBorders>
          </w:tcPr>
          <w:p w14:paraId="262FADD0" w14:textId="77777777" w:rsidR="00FB0A6D" w:rsidRPr="00E13A80" w:rsidRDefault="00FB0A6D" w:rsidP="009A193C">
            <w:pPr>
              <w:rPr>
                <w:rFonts w:ascii="Arial" w:eastAsia="Times New Roman" w:hAnsi="Arial" w:cs="Arial"/>
                <w:b/>
                <w:bCs/>
                <w:sz w:val="22"/>
                <w:szCs w:val="22"/>
                <w:lang w:eastAsia="en-US"/>
              </w:rPr>
            </w:pPr>
            <w:r w:rsidRPr="00E13A80">
              <w:rPr>
                <w:rFonts w:ascii="Arial" w:eastAsia="Times New Roman" w:hAnsi="Arial" w:cs="Arial"/>
                <w:b/>
                <w:bCs/>
                <w:sz w:val="22"/>
                <w:szCs w:val="22"/>
                <w:lang w:eastAsia="en-US"/>
              </w:rPr>
              <w:t>Deliverables</w:t>
            </w:r>
          </w:p>
        </w:tc>
        <w:tc>
          <w:tcPr>
            <w:tcW w:w="6242" w:type="dxa"/>
            <w:gridSpan w:val="3"/>
            <w:tcBorders>
              <w:left w:val="single" w:sz="4" w:space="0" w:color="auto"/>
              <w:right w:val="single" w:sz="4" w:space="0" w:color="auto"/>
            </w:tcBorders>
            <w:shd w:val="clear" w:color="auto" w:fill="auto"/>
          </w:tcPr>
          <w:p w14:paraId="0E2BC06F" w14:textId="3C2C1830" w:rsidR="00FB0A6D" w:rsidRPr="00E13A80" w:rsidRDefault="00FB0A6D" w:rsidP="009A193C">
            <w:pPr>
              <w:rPr>
                <w:rFonts w:ascii="Arial" w:eastAsia="Times New Roman" w:hAnsi="Arial" w:cs="Arial"/>
                <w:bCs/>
                <w:sz w:val="22"/>
                <w:szCs w:val="22"/>
                <w:lang w:eastAsia="en-US"/>
              </w:rPr>
            </w:pPr>
          </w:p>
        </w:tc>
        <w:tc>
          <w:tcPr>
            <w:tcW w:w="1933" w:type="dxa"/>
            <w:tcBorders>
              <w:left w:val="single" w:sz="4" w:space="0" w:color="auto"/>
              <w:right w:val="single" w:sz="4" w:space="0" w:color="auto"/>
            </w:tcBorders>
            <w:shd w:val="clear" w:color="auto" w:fill="auto"/>
          </w:tcPr>
          <w:p w14:paraId="3F821AD2" w14:textId="77777777" w:rsidR="00FB0A6D" w:rsidRPr="00FB0A6D" w:rsidRDefault="00FB0A6D" w:rsidP="00FB0A6D">
            <w:pPr>
              <w:jc w:val="center"/>
              <w:rPr>
                <w:rFonts w:ascii="Arial" w:eastAsia="Times New Roman" w:hAnsi="Arial" w:cs="Arial"/>
                <w:bCs/>
                <w:sz w:val="22"/>
                <w:szCs w:val="22"/>
                <w:lang w:eastAsia="en-US"/>
              </w:rPr>
            </w:pPr>
            <w:r w:rsidRPr="00FB0A6D">
              <w:rPr>
                <w:rFonts w:ascii="Arial" w:eastAsia="Times New Roman" w:hAnsi="Arial" w:cs="Arial"/>
                <w:bCs/>
                <w:sz w:val="22"/>
                <w:szCs w:val="22"/>
                <w:lang w:eastAsia="en-US"/>
              </w:rPr>
              <w:t>Week</w:t>
            </w:r>
          </w:p>
        </w:tc>
      </w:tr>
      <w:tr w:rsidR="00FB0A6D" w:rsidRPr="00E13A80" w14:paraId="421CADEC" w14:textId="77777777" w:rsidTr="00510414">
        <w:trPr>
          <w:trHeight w:val="1455"/>
        </w:trPr>
        <w:tc>
          <w:tcPr>
            <w:tcW w:w="1800" w:type="dxa"/>
            <w:vMerge/>
            <w:tcBorders>
              <w:left w:val="single" w:sz="4" w:space="0" w:color="auto"/>
              <w:bottom w:val="single" w:sz="4" w:space="0" w:color="auto"/>
              <w:right w:val="single" w:sz="4" w:space="0" w:color="auto"/>
            </w:tcBorders>
          </w:tcPr>
          <w:p w14:paraId="5E70BA81" w14:textId="77777777" w:rsidR="00FB0A6D" w:rsidRPr="00E13A80" w:rsidRDefault="00FB0A6D" w:rsidP="009A193C">
            <w:pPr>
              <w:rPr>
                <w:rFonts w:ascii="Arial" w:eastAsia="Times New Roman" w:hAnsi="Arial" w:cs="Arial"/>
                <w:b/>
                <w:bCs/>
                <w:sz w:val="22"/>
                <w:szCs w:val="22"/>
                <w:lang w:eastAsia="en-US"/>
              </w:rPr>
            </w:pPr>
          </w:p>
        </w:tc>
        <w:tc>
          <w:tcPr>
            <w:tcW w:w="6242" w:type="dxa"/>
            <w:gridSpan w:val="3"/>
            <w:tcBorders>
              <w:left w:val="single" w:sz="4" w:space="0" w:color="auto"/>
              <w:bottom w:val="single" w:sz="4" w:space="0" w:color="auto"/>
              <w:right w:val="single" w:sz="4" w:space="0" w:color="auto"/>
            </w:tcBorders>
            <w:shd w:val="clear" w:color="auto" w:fill="auto"/>
          </w:tcPr>
          <w:p w14:paraId="25AFCE31" w14:textId="5BC3A661" w:rsidR="00FB0A6D" w:rsidRDefault="00FB0A6D" w:rsidP="00113156">
            <w:pPr>
              <w:rPr>
                <w:rFonts w:ascii="Arial" w:eastAsia="Times New Roman" w:hAnsi="Arial" w:cs="Arial"/>
                <w:bCs/>
                <w:sz w:val="21"/>
                <w:szCs w:val="21"/>
                <w:lang w:eastAsia="en-US"/>
              </w:rPr>
            </w:pPr>
            <w:r w:rsidRPr="00FB0A6D">
              <w:rPr>
                <w:rFonts w:ascii="Arial" w:eastAsia="Times New Roman" w:hAnsi="Arial" w:cs="Arial"/>
                <w:bCs/>
                <w:sz w:val="21"/>
                <w:szCs w:val="21"/>
                <w:lang w:eastAsia="en-US"/>
              </w:rPr>
              <w:t xml:space="preserve">D </w:t>
            </w:r>
            <w:proofErr w:type="gramStart"/>
            <w:r w:rsidRPr="00FB0A6D">
              <w:rPr>
                <w:rFonts w:ascii="Arial" w:eastAsia="Times New Roman" w:hAnsi="Arial" w:cs="Arial"/>
                <w:bCs/>
                <w:sz w:val="21"/>
                <w:szCs w:val="21"/>
                <w:lang w:eastAsia="en-US"/>
              </w:rPr>
              <w:t xml:space="preserve">X.1 </w:t>
            </w:r>
            <w:r w:rsidR="003C2473">
              <w:rPr>
                <w:rFonts w:ascii="Arial" w:eastAsia="Times New Roman" w:hAnsi="Arial" w:cs="Arial"/>
                <w:bCs/>
                <w:sz w:val="21"/>
                <w:szCs w:val="21"/>
                <w:lang w:eastAsia="en-US"/>
              </w:rPr>
              <w:t xml:space="preserve"> </w:t>
            </w:r>
            <w:r w:rsidR="00CF0C85">
              <w:rPr>
                <w:rFonts w:ascii="Arial" w:eastAsia="Times New Roman" w:hAnsi="Arial" w:cs="Arial"/>
                <w:bCs/>
                <w:sz w:val="21"/>
                <w:szCs w:val="21"/>
                <w:lang w:eastAsia="en-US"/>
              </w:rPr>
              <w:t>W</w:t>
            </w:r>
            <w:r w:rsidR="003C2473">
              <w:rPr>
                <w:rFonts w:ascii="Arial" w:eastAsia="Times New Roman" w:hAnsi="Arial" w:cs="Arial"/>
                <w:bCs/>
                <w:sz w:val="21"/>
                <w:szCs w:val="21"/>
                <w:lang w:eastAsia="en-US"/>
              </w:rPr>
              <w:t>orking</w:t>
            </w:r>
            <w:proofErr w:type="gramEnd"/>
            <w:r w:rsidR="003C2473">
              <w:rPr>
                <w:rFonts w:ascii="Arial" w:eastAsia="Times New Roman" w:hAnsi="Arial" w:cs="Arial"/>
                <w:bCs/>
                <w:sz w:val="21"/>
                <w:szCs w:val="21"/>
                <w:lang w:eastAsia="en-US"/>
              </w:rPr>
              <w:t xml:space="preserve"> space  the teamwork and has sensible divided board on each aspect</w:t>
            </w:r>
            <w:r w:rsidR="00CF0C85">
              <w:rPr>
                <w:rFonts w:ascii="Arial" w:eastAsia="Times New Roman" w:hAnsi="Arial" w:cs="Arial"/>
                <w:bCs/>
                <w:sz w:val="21"/>
                <w:szCs w:val="21"/>
                <w:lang w:eastAsia="en-US"/>
              </w:rPr>
              <w:t>, knowledge base, progress tracker and source control</w:t>
            </w:r>
          </w:p>
          <w:p w14:paraId="2C86046C" w14:textId="77777777" w:rsidR="00CF0C85" w:rsidRPr="00CF0C85" w:rsidRDefault="00CF0C85" w:rsidP="00113156">
            <w:pPr>
              <w:rPr>
                <w:rFonts w:ascii="Arial" w:eastAsia="Times New Roman" w:hAnsi="Arial" w:cs="Arial"/>
                <w:bCs/>
                <w:sz w:val="21"/>
                <w:szCs w:val="21"/>
                <w:lang w:eastAsia="en-US"/>
              </w:rPr>
            </w:pPr>
          </w:p>
          <w:p w14:paraId="289C7E51" w14:textId="77777777" w:rsidR="00FB0A6D" w:rsidRDefault="00FB0A6D" w:rsidP="003C2473">
            <w:pPr>
              <w:rPr>
                <w:rFonts w:ascii="Arial" w:eastAsia="Times New Roman" w:hAnsi="Arial" w:cs="Arial"/>
                <w:bCs/>
                <w:sz w:val="21"/>
                <w:szCs w:val="21"/>
                <w:lang w:eastAsia="en-US"/>
              </w:rPr>
            </w:pPr>
            <w:r w:rsidRPr="00FB0A6D">
              <w:rPr>
                <w:rFonts w:ascii="Arial" w:eastAsia="Times New Roman" w:hAnsi="Arial" w:cs="Arial"/>
                <w:bCs/>
                <w:sz w:val="21"/>
                <w:szCs w:val="21"/>
                <w:lang w:eastAsia="en-US"/>
              </w:rPr>
              <w:t>D X</w:t>
            </w:r>
            <w:r w:rsidR="0074321E">
              <w:rPr>
                <w:rFonts w:ascii="Arial" w:eastAsia="Times New Roman" w:hAnsi="Arial" w:cs="Arial"/>
                <w:bCs/>
                <w:sz w:val="21"/>
                <w:szCs w:val="21"/>
                <w:lang w:eastAsia="en-US"/>
              </w:rPr>
              <w:t>.2</w:t>
            </w:r>
            <w:r w:rsidRPr="00FB0A6D">
              <w:rPr>
                <w:rFonts w:ascii="Arial" w:eastAsia="Times New Roman" w:hAnsi="Arial" w:cs="Arial"/>
                <w:bCs/>
                <w:sz w:val="21"/>
                <w:szCs w:val="21"/>
                <w:lang w:eastAsia="en-US"/>
              </w:rPr>
              <w:t xml:space="preserve"> </w:t>
            </w:r>
            <w:r w:rsidR="003C2473">
              <w:rPr>
                <w:rFonts w:ascii="Arial" w:eastAsia="Times New Roman" w:hAnsi="Arial" w:cs="Arial"/>
                <w:bCs/>
                <w:sz w:val="21"/>
                <w:szCs w:val="21"/>
                <w:lang w:eastAsia="en-US"/>
              </w:rPr>
              <w:t xml:space="preserve">Implement and integrated </w:t>
            </w:r>
            <w:proofErr w:type="gramStart"/>
            <w:r w:rsidR="003C2473">
              <w:rPr>
                <w:rFonts w:ascii="Arial" w:eastAsia="Times New Roman" w:hAnsi="Arial" w:cs="Arial"/>
                <w:bCs/>
                <w:sz w:val="21"/>
                <w:szCs w:val="21"/>
                <w:lang w:eastAsia="en-US"/>
              </w:rPr>
              <w:t>an</w:t>
            </w:r>
            <w:proofErr w:type="gramEnd"/>
            <w:r w:rsidR="003C2473">
              <w:rPr>
                <w:rFonts w:ascii="Arial" w:eastAsia="Times New Roman" w:hAnsi="Arial" w:cs="Arial"/>
                <w:bCs/>
                <w:sz w:val="21"/>
                <w:szCs w:val="21"/>
                <w:lang w:eastAsia="en-US"/>
              </w:rPr>
              <w:t xml:space="preserve"> server-side code with cloud server. Which is expected to implements via popular </w:t>
            </w:r>
            <w:proofErr w:type="gramStart"/>
            <w:r w:rsidR="003C2473">
              <w:rPr>
                <w:rFonts w:ascii="Arial" w:eastAsia="Times New Roman" w:hAnsi="Arial" w:cs="Arial"/>
                <w:bCs/>
                <w:sz w:val="21"/>
                <w:szCs w:val="21"/>
                <w:lang w:eastAsia="en-US"/>
              </w:rPr>
              <w:t>framework(</w:t>
            </w:r>
            <w:proofErr w:type="gramEnd"/>
            <w:r w:rsidR="003C2473">
              <w:rPr>
                <w:rFonts w:ascii="Arial" w:eastAsia="Times New Roman" w:hAnsi="Arial" w:cs="Arial"/>
                <w:bCs/>
                <w:sz w:val="21"/>
                <w:szCs w:val="21"/>
                <w:lang w:eastAsia="en-US"/>
              </w:rPr>
              <w:t>rest, etc ).</w:t>
            </w:r>
          </w:p>
          <w:p w14:paraId="13EBF86B" w14:textId="77777777" w:rsidR="00CF0C85" w:rsidRDefault="00CF0C85" w:rsidP="003C2473">
            <w:pPr>
              <w:rPr>
                <w:rFonts w:ascii="Arial" w:eastAsia="Times New Roman" w:hAnsi="Arial" w:cs="Arial"/>
                <w:bCs/>
                <w:sz w:val="21"/>
                <w:szCs w:val="21"/>
                <w:lang w:eastAsia="en-US"/>
              </w:rPr>
            </w:pPr>
          </w:p>
          <w:p w14:paraId="697DF169" w14:textId="6544EB69" w:rsidR="00CF0C85" w:rsidRPr="00CF0C85" w:rsidRDefault="00CF0C85" w:rsidP="003C2473">
            <w:pPr>
              <w:rPr>
                <w:rFonts w:ascii="Arial" w:eastAsia="Times New Roman" w:hAnsi="Arial" w:cs="Arial"/>
                <w:bCs/>
                <w:sz w:val="21"/>
                <w:szCs w:val="21"/>
                <w:lang w:eastAsia="en-US"/>
              </w:rPr>
            </w:pPr>
            <w:r>
              <w:rPr>
                <w:rFonts w:ascii="Arial" w:eastAsia="Times New Roman" w:hAnsi="Arial" w:cs="Arial"/>
                <w:bCs/>
                <w:sz w:val="21"/>
                <w:szCs w:val="21"/>
                <w:lang w:eastAsia="en-US"/>
              </w:rPr>
              <w:t>D X.3 Technical documents and demonstration which are required at the week 13 and 14.</w:t>
            </w:r>
          </w:p>
          <w:p w14:paraId="01E63287" w14:textId="6AC02CA7" w:rsidR="00CF0C85" w:rsidRPr="00FB0A6D" w:rsidRDefault="00CF0C85" w:rsidP="003C2473">
            <w:pPr>
              <w:rPr>
                <w:rFonts w:ascii="Arial" w:eastAsia="Times New Roman" w:hAnsi="Arial" w:cs="Arial"/>
                <w:bCs/>
                <w:sz w:val="21"/>
                <w:szCs w:val="21"/>
                <w:lang w:eastAsia="en-US"/>
              </w:rPr>
            </w:pPr>
          </w:p>
        </w:tc>
        <w:tc>
          <w:tcPr>
            <w:tcW w:w="1933" w:type="dxa"/>
            <w:tcBorders>
              <w:left w:val="single" w:sz="4" w:space="0" w:color="auto"/>
              <w:bottom w:val="single" w:sz="4" w:space="0" w:color="auto"/>
              <w:right w:val="single" w:sz="4" w:space="0" w:color="auto"/>
            </w:tcBorders>
            <w:shd w:val="clear" w:color="auto" w:fill="auto"/>
          </w:tcPr>
          <w:p w14:paraId="772D039C" w14:textId="3C433381" w:rsidR="00FB0A6D" w:rsidRDefault="003C2473" w:rsidP="00FB0A6D">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3</w:t>
            </w:r>
          </w:p>
          <w:p w14:paraId="14F07C13" w14:textId="77777777" w:rsidR="0074321E" w:rsidRDefault="0074321E" w:rsidP="00FB0A6D">
            <w:pPr>
              <w:jc w:val="center"/>
              <w:rPr>
                <w:rFonts w:ascii="Arial" w:eastAsia="Times New Roman" w:hAnsi="Arial" w:cs="Arial"/>
                <w:b/>
                <w:bCs/>
                <w:sz w:val="22"/>
                <w:szCs w:val="22"/>
                <w:lang w:eastAsia="en-US"/>
              </w:rPr>
            </w:pPr>
          </w:p>
          <w:p w14:paraId="5FB19D7A" w14:textId="77777777" w:rsidR="00CF0C85" w:rsidRDefault="00CF0C85" w:rsidP="00FB0A6D">
            <w:pPr>
              <w:jc w:val="center"/>
              <w:rPr>
                <w:rFonts w:ascii="Arial" w:eastAsia="Times New Roman" w:hAnsi="Arial" w:cs="Arial"/>
                <w:b/>
                <w:bCs/>
                <w:sz w:val="22"/>
                <w:szCs w:val="22"/>
                <w:lang w:eastAsia="en-US"/>
              </w:rPr>
            </w:pPr>
          </w:p>
          <w:p w14:paraId="7AF3D3C1" w14:textId="77777777" w:rsidR="00CF0C85" w:rsidRDefault="00CF0C85" w:rsidP="00FB0A6D">
            <w:pPr>
              <w:jc w:val="center"/>
              <w:rPr>
                <w:rFonts w:ascii="Arial" w:eastAsia="Times New Roman" w:hAnsi="Arial" w:cs="Arial"/>
                <w:b/>
                <w:bCs/>
                <w:sz w:val="22"/>
                <w:szCs w:val="22"/>
                <w:lang w:eastAsia="en-US"/>
              </w:rPr>
            </w:pPr>
          </w:p>
          <w:p w14:paraId="7BD17D57" w14:textId="59BAB87F" w:rsidR="00CF0C85" w:rsidRDefault="00CF0C85" w:rsidP="00CF0C85">
            <w:pPr>
              <w:jc w:val="center"/>
              <w:rPr>
                <w:rFonts w:ascii="Arial" w:eastAsia="Times New Roman" w:hAnsi="Arial" w:cs="Arial"/>
                <w:b/>
                <w:bCs/>
                <w:sz w:val="22"/>
                <w:szCs w:val="22"/>
                <w:lang w:eastAsia="en-US"/>
              </w:rPr>
            </w:pPr>
            <w:r>
              <w:rPr>
                <w:rFonts w:ascii="Arial" w:eastAsia="Times New Roman" w:hAnsi="Arial" w:cs="Arial"/>
                <w:b/>
                <w:bCs/>
                <w:sz w:val="22"/>
                <w:szCs w:val="22"/>
                <w:lang w:eastAsia="en-US"/>
              </w:rPr>
              <w:t>9</w:t>
            </w:r>
          </w:p>
          <w:p w14:paraId="7481C388" w14:textId="77777777" w:rsidR="00CF0C85" w:rsidRDefault="00CF0C85" w:rsidP="00CF0C85">
            <w:pPr>
              <w:jc w:val="center"/>
              <w:rPr>
                <w:rFonts w:ascii="Arial" w:eastAsia="Times New Roman" w:hAnsi="Arial" w:cs="Arial"/>
                <w:b/>
                <w:bCs/>
                <w:sz w:val="22"/>
                <w:szCs w:val="22"/>
                <w:lang w:eastAsia="en-US"/>
              </w:rPr>
            </w:pPr>
          </w:p>
          <w:p w14:paraId="2A9857A1" w14:textId="77777777" w:rsidR="00CF0C85" w:rsidRDefault="00CF0C85" w:rsidP="00CF0C85">
            <w:pPr>
              <w:jc w:val="center"/>
              <w:rPr>
                <w:rFonts w:ascii="Arial" w:eastAsia="Times New Roman" w:hAnsi="Arial" w:cs="Arial"/>
                <w:b/>
                <w:bCs/>
                <w:sz w:val="22"/>
                <w:szCs w:val="22"/>
                <w:lang w:eastAsia="en-US"/>
              </w:rPr>
            </w:pPr>
          </w:p>
          <w:p w14:paraId="4692B3AA" w14:textId="77777777" w:rsidR="00CF0C85" w:rsidRDefault="00CF0C85" w:rsidP="00CF0C85">
            <w:pPr>
              <w:jc w:val="center"/>
              <w:rPr>
                <w:rFonts w:ascii="Arial" w:eastAsia="Times New Roman" w:hAnsi="Arial" w:cs="Arial"/>
                <w:b/>
                <w:bCs/>
                <w:sz w:val="22"/>
                <w:szCs w:val="22"/>
                <w:lang w:eastAsia="en-US"/>
              </w:rPr>
            </w:pPr>
          </w:p>
          <w:p w14:paraId="68D4ADCE" w14:textId="6AEE65D0" w:rsidR="00CF0C85" w:rsidRDefault="00CF0C85" w:rsidP="00CF0C85">
            <w:pPr>
              <w:jc w:val="center"/>
              <w:rPr>
                <w:rFonts w:ascii="Arial" w:eastAsia="Times New Roman" w:hAnsi="Arial" w:cs="Arial"/>
                <w:b/>
                <w:bCs/>
                <w:sz w:val="22"/>
                <w:szCs w:val="22"/>
                <w:lang w:eastAsia="en-US"/>
              </w:rPr>
            </w:pPr>
            <w:r>
              <w:rPr>
                <w:rFonts w:ascii="Arial" w:eastAsia="Times New Roman" w:hAnsi="Arial" w:cs="Arial" w:hint="eastAsia"/>
                <w:b/>
                <w:bCs/>
                <w:sz w:val="22"/>
                <w:szCs w:val="22"/>
                <w:lang w:eastAsia="en-US"/>
              </w:rPr>
              <w:t>1</w:t>
            </w:r>
            <w:r>
              <w:rPr>
                <w:rFonts w:ascii="Arial" w:eastAsia="Times New Roman" w:hAnsi="Arial" w:cs="Arial"/>
                <w:b/>
                <w:bCs/>
                <w:sz w:val="22"/>
                <w:szCs w:val="22"/>
                <w:lang w:eastAsia="en-US"/>
              </w:rPr>
              <w:t>2</w:t>
            </w:r>
          </w:p>
        </w:tc>
        <w:bookmarkStart w:id="1" w:name="_GoBack"/>
        <w:bookmarkEnd w:id="1"/>
      </w:tr>
    </w:tbl>
    <w:p w14:paraId="61491AC3" w14:textId="77777777" w:rsidR="00061EF6" w:rsidRDefault="00283AD0"/>
    <w:sectPr w:rsidR="00061E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F360A" w14:textId="77777777" w:rsidR="00283AD0" w:rsidRDefault="00283AD0" w:rsidP="00FF684E">
      <w:r>
        <w:separator/>
      </w:r>
    </w:p>
  </w:endnote>
  <w:endnote w:type="continuationSeparator" w:id="0">
    <w:p w14:paraId="26AB4C1E" w14:textId="77777777" w:rsidR="00283AD0" w:rsidRDefault="00283AD0" w:rsidP="00FF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97D5" w14:textId="77777777" w:rsidR="00283AD0" w:rsidRDefault="00283AD0" w:rsidP="00FF684E">
      <w:r>
        <w:separator/>
      </w:r>
    </w:p>
  </w:footnote>
  <w:footnote w:type="continuationSeparator" w:id="0">
    <w:p w14:paraId="2021678D" w14:textId="77777777" w:rsidR="00283AD0" w:rsidRDefault="00283AD0" w:rsidP="00FF6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ACF"/>
    <w:multiLevelType w:val="hybridMultilevel"/>
    <w:tmpl w:val="E0442F2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2D2D516D"/>
    <w:multiLevelType w:val="hybridMultilevel"/>
    <w:tmpl w:val="F080EBF8"/>
    <w:lvl w:ilvl="0" w:tplc="10F8603A">
      <w:numFmt w:val="bullet"/>
      <w:lvlText w:val="-"/>
      <w:lvlJc w:val="left"/>
      <w:pPr>
        <w:ind w:left="1080" w:hanging="360"/>
      </w:pPr>
      <w:rPr>
        <w:rFonts w:ascii="Arial" w:eastAsia="Times New Roman" w:hAnsi="Arial" w:cs="Aria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FB6781E"/>
    <w:multiLevelType w:val="hybridMultilevel"/>
    <w:tmpl w:val="D8245A54"/>
    <w:lvl w:ilvl="0" w:tplc="21E21E76">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2A"/>
    <w:rsid w:val="00113156"/>
    <w:rsid w:val="00194E2A"/>
    <w:rsid w:val="002059A0"/>
    <w:rsid w:val="00283AD0"/>
    <w:rsid w:val="00283FF4"/>
    <w:rsid w:val="003C2473"/>
    <w:rsid w:val="00561297"/>
    <w:rsid w:val="00572701"/>
    <w:rsid w:val="00720C85"/>
    <w:rsid w:val="0074321E"/>
    <w:rsid w:val="009F0645"/>
    <w:rsid w:val="00A368DB"/>
    <w:rsid w:val="00A52E6F"/>
    <w:rsid w:val="00B44DA2"/>
    <w:rsid w:val="00B84C85"/>
    <w:rsid w:val="00BC20B8"/>
    <w:rsid w:val="00CF0C85"/>
    <w:rsid w:val="00EC78B3"/>
    <w:rsid w:val="00F77583"/>
    <w:rsid w:val="00FB0A6D"/>
    <w:rsid w:val="00FF684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586B"/>
  <w15:docId w15:val="{1729F3D5-66F0-40FB-9C6C-57B6FA9E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E2A"/>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297"/>
    <w:pPr>
      <w:ind w:left="720"/>
      <w:contextualSpacing/>
    </w:pPr>
  </w:style>
  <w:style w:type="paragraph" w:styleId="Header">
    <w:name w:val="header"/>
    <w:basedOn w:val="Normal"/>
    <w:link w:val="HeaderChar"/>
    <w:uiPriority w:val="99"/>
    <w:unhideWhenUsed/>
    <w:rsid w:val="00FF68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684E"/>
    <w:rPr>
      <w:rFonts w:ascii="Times New Roman" w:eastAsia="Batang" w:hAnsi="Times New Roman" w:cs="Times New Roman"/>
      <w:sz w:val="18"/>
      <w:szCs w:val="18"/>
      <w:lang w:val="en-GB" w:eastAsia="ko-KR"/>
    </w:rPr>
  </w:style>
  <w:style w:type="paragraph" w:styleId="Footer">
    <w:name w:val="footer"/>
    <w:basedOn w:val="Normal"/>
    <w:link w:val="FooterChar"/>
    <w:uiPriority w:val="99"/>
    <w:unhideWhenUsed/>
    <w:rsid w:val="00FF684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F684E"/>
    <w:rPr>
      <w:rFonts w:ascii="Times New Roman" w:eastAsia="Batang" w:hAnsi="Times New Roman" w:cs="Times New Roman"/>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李 佳地</cp:lastModifiedBy>
  <cp:revision>3</cp:revision>
  <dcterms:created xsi:type="dcterms:W3CDTF">2020-02-27T03:14:00Z</dcterms:created>
  <dcterms:modified xsi:type="dcterms:W3CDTF">2020-02-27T13:07:00Z</dcterms:modified>
</cp:coreProperties>
</file>