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全件339题：简单47｜中档246｜难46</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第93—100题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简单1/中档6/难1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第101—119题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简单1/中档12/难6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2.1 </w:t>
      </w:r>
      <w:r>
        <w:rPr>
          <w:b/>
          <w:sz w:val="24"/>
          <w:szCs w:val="24"/>
        </w:rPr>
        <w:t xml:space="preserve">坐标法</w:t>
      </w:r>
      <w:r>
        <w:rPr>
          <w:rFonts w:ascii="Times New Roman" w:hAnsi="Times New Roman" w:eastAsia="宋体" w:cs="Times New Roman"/>
          <w:b/>
          <w:sz w:val="24"/>
          <w:szCs w:val="24"/>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2.1.1 </w:t>
      </w:r>
      <w:r>
        <w:rPr>
          <w:b/>
          <w:sz w:val="21"/>
          <w:szCs w:val="21"/>
        </w:rPr>
        <w:t xml:space="preserve">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1．（简单）</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2.1 </w:t>
      </w:r>
      <w:r>
        <w:rPr>
          <w:rFonts w:ascii="Times New Roman" w:eastAsia="宋体" w:hAnsi="Times New Roman" w:cs="Times New Roman"/>
          <w:sz w:val="21"/>
          <w:szCs w:val="21"/>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2.2 </w:t>
      </w:r>
      <w:r>
        <w:rPr>
          <w:b/>
          <w:sz w:val="24"/>
          <w:szCs w:val="24"/>
        </w:rPr>
        <w:t xml:space="preserve">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2.2.1 </w:t>
      </w:r>
      <w:r>
        <w:rPr>
          <w:b/>
          <w:sz w:val="24"/>
          <w:szCs w:val="24"/>
        </w:rPr>
        <w:t xml:space="preserve">直线的倾斜角与斜率</w:t>
      </w:r>
      <w:r>
        <w:rPr>
          <w:rFonts w:ascii="Times New Roman" w:hAnsi="Times New Roman" w:eastAsia="宋体" w:cs="Times New Roman"/>
          <w:b/>
          <w:sz w:val="24"/>
          <w:szCs w:val="24"/>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2.2.1.1 </w:t>
      </w:r>
      <w:r>
        <w:rPr>
          <w:b/>
          <w:sz w:val="21"/>
          <w:szCs w:val="21"/>
        </w:rPr>
        <w:t xml:space="preserve">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2．（简单）</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3．（中档）</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2.2.1.2 </w:t>
      </w:r>
      <w:r>
        <w:rPr>
          <w:b/>
          <w:sz w:val="21"/>
          <w:szCs w:val="21"/>
        </w:rPr>
        <w:t xml:space="preserve">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4．（简单）</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r>
          <w:rPr>
            <w:rFonts w:ascii="Times New Roman" w:eastAsia="宋体" w:hAnsi="Times New Roman" w:cs="Cambria Math"/>
            <w:sz w:val="21"/>
            <w:szCs w:val="21"/>
            <w:shd w:val="clear" w:color="auto" w:fill="C9C9C9"/>
            <w:lang w:eastAsia="zh-CN"/>
          </w:rPr>
          <m:t>(-∞,1)∪(1,+∞)</m:t>
        </m:r>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5．（简单）</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2.2.1.3 </w:t>
      </w:r>
      <w:r>
        <w:rPr>
          <w:b/>
          <w:sz w:val="21"/>
          <w:szCs w:val="21"/>
        </w:rPr>
        <w:t xml:space="preserve">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6．（简单）</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3,4</m:t>
            </m:r>
          </m:e>
        </m:d>
      </m:oMath>
      <w:r>
        <w:rPr>
          <w:rFonts w:ascii="Times New Roman" w:eastAsia="宋体" w:hAnsi="Times New Roman" w:cs="Times New Roman"/>
          <w:sz w:val="21"/>
          <w:szCs w:val="21"/>
          <w:shd w:val="clear" w:color="auto" w:fill="C9C9C9"/>
          <w:lang w:eastAsia="zh-CN"/>
        </w:rPr>
        <w:t xml:space="preserve">（答案不唯一）</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7．（中档）</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2.2.2 </w:t>
      </w:r>
      <w:r>
        <w:rPr>
          <w:b/>
          <w:sz w:val="24"/>
          <w:szCs w:val="24"/>
        </w:rPr>
        <w:t xml:space="preserve">直线的方程</w:t>
      </w:r>
      <w:r>
        <w:rPr>
          <w:rFonts w:ascii="Times New Roman" w:hAnsi="Times New Roman" w:eastAsia="宋体" w:cs="Times New Roman"/>
          <w:b/>
          <w:sz w:val="24"/>
          <w:szCs w:val="24"/>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w:pPr>
        <w:spacing w:before="0" w:after="0" w:line="288" w:lineRule="auto"/>
        <w:ind w:leftChars="200"/>
      </w:pPr>
      <w:r>
        <w:rPr>
          <w:b/>
          <w:sz w:val="21"/>
          <w:szCs w:val="21"/>
          <w:shd w:val="clear" w:color="auto" w:fill="C9C9C9"/>
        </w:rPr>
        <w:t xml:space="preserve">2.2.2.1 </w:t>
      </w:r>
      <w:r>
        <w:rPr>
          <w:b/>
          <w:sz w:val="21"/>
          <w:szCs w:val="21"/>
        </w:rPr>
        <w:t xml:space="preserve">方法讲解｜直线系方程（大招3·直线系方程）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288" w:lineRule="auto" w:before="0" w:after="0"/>
        <w:jc w:val="left"/>
      </w:pPr>
      <w:r>
        <w:rPr>
          <w:sz w:val="21"/>
          <w:shd w:val="clear" w:color="auto" w:fill="C9C9C9"/>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288" w:lineRule="auto" w:before="0" w:after="0"/>
        <w:jc w:val="left"/>
      </w:pPr>
      <w:r>
        <w:rPr>
          <w:sz w:val="21"/>
          <w:shd w:val="clear" w:color="auto" w:fill="C9C9C9"/>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288" w:lineRule="auto" w:before="0" w:after="0"/>
        <w:jc w:val="left"/>
      </w:pPr>
      <w:r>
        <w:rPr>
          <w:shd w:val="clear" w:color="auto" w:fill="C9C9C9"/>
        </w:rP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288" w:lineRule="auto" w:before="0" w:after="0"/>
        <w:jc w:val="left"/>
      </w:pPr>
      <w:r>
        <w:rPr>
          <w:shd w:val="clear" w:color="auto" w:fill="C9C9C9"/>
        </w:rP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288" w:lineRule="auto" w:before="0" w:after="0"/>
        <w:jc w:val="left"/>
      </w:pPr>
      <w:r>
        <w:rPr>
          <w:shd w:val="clear" w:color="auto" w:fill="C9C9C9"/>
        </w:rP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288" w:lineRule="auto" w:before="0" w:after="0"/>
        <w:jc w:val="left"/>
      </w:pPr>
      <w:r>
        <w:rPr>
          <w:shd w:val="clear" w:color="auto" w:fill="C9C9C9"/>
        </w:rP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288" w:lineRule="auto" w:before="0" w:after="0"/>
        <w:jc w:val="left"/>
      </w:pPr>
      <w:r>
        <w:rPr>
          <w:shd w:val="clear" w:color="auto" w:fill="C9C9C9"/>
        </w:rP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288" w:lineRule="auto" w:before="0" w:after="0"/>
        <w:jc w:val="left"/>
      </w:pPr>
      <w:r>
        <w:rPr>
          <w:shd w:val="clear" w:color="auto" w:fill="C9C9C9"/>
        </w:rP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288" w:lineRule="auto" w:before="0" w:after="0"/>
        <w:jc w:val="left"/>
      </w:pPr>
      <w:r>
        <w:rPr>
          <w:shd w:val="clear" w:color="auto" w:fill="C9C9C9"/>
        </w:rP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288" w:lineRule="auto" w:before="0" w:after="0"/>
        <w:jc w:val="left"/>
      </w:pPr>
      <w:r>
        <w:rPr>
          <w:shd w:val="clear" w:color="auto" w:fill="C9C9C9"/>
        </w:rP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r w:rsidRPr="00F068F6">
        <w:rPr>
          <w:b/>
          <w:bCs/>
          <w:i/>
          <w:iCs/>
        </w:rPr>
        <w:t>n · P₀P = 0</w:t>
      </w:r>
      <w:r w:rsidRPr="00F068F6"/>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t>(x - x₀) cos θ - c cos² θ + (y - y₀) sin θ - c sin² θ = 0</w:t>
      </w:r>
      <w:r w:rsidRPr="00F068F6"/>
      <w:r w:rsidRPr="00F068F6">
        <w:t>提取公因式</w:t>
      </w:r>
      <w:r w:rsidRPr="00F068F6">
        <w:t xml:space="preserve"> -c</w:t>
      </w:r>
      <w:r w:rsidRPr="00F068F6">
        <w:t>：</w:t>
      </w:r>
      <w:r w:rsidRPr="00F068F6">
        <w:t>(x - x₀) cos θ + (y - y₀) sin θ - c (cos² θ + sin² θ) = 0</w:t>
      </w:r>
      <w:r w:rsidRPr="00F068F6"/>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288"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sz w:val="21"/>
          <w:shd w:val="clear" w:color="auto" w:fill="C9C9C9"/>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2.2.2.1.1 </w:t>
      </w:r>
      <w:r>
        <w:rPr>
          <w:b/>
          <w:sz w:val="21"/>
          <w:szCs w:val="21"/>
        </w:rPr>
        <w:t xml:space="preserve">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8．（简单）</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2.2.2 </w:t>
      </w:r>
      <w:r>
        <w:rPr>
          <w:rFonts w:ascii="Times New Roman" w:eastAsia="宋体" w:hAnsi="Times New Roman" w:cs="Times New Roman"/>
          <w:sz w:val="21"/>
          <w:szCs w:val="21"/>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9．（中档）</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或</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2.2.2.1.2 </w:t>
      </w:r>
      <w:r>
        <w:rPr>
          <w:b/>
          <w:sz w:val="21"/>
          <w:szCs w:val="21"/>
        </w:rPr>
        <w:t xml:space="preserve">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10．（中档）</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shd w:val="clear" w:color="auto" w:fill="C9C9C9"/>
        </w:rPr>
        <w:t xml:space="preserve">(9,</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2.2.2.1.3 </w:t>
      </w:r>
      <w:r>
        <w:rPr>
          <w:b/>
          <w:sz w:val="21"/>
          <w:szCs w:val="21"/>
        </w:rPr>
        <w:t xml:space="preserve">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11．（中档）</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x+2y=0</m:t>
        </m:r>
      </m:oMath>
      <w:r>
        <w:rPr>
          <w:rFonts w:ascii="Times New Roman" w:hAnsi="Times New Roman" w:eastAsia="宋体"/>
          <w:sz w:val="21"/>
          <w:szCs w:val="21"/>
          <w:shd w:val="clear" w:color="auto" w:fill="C9C9C9"/>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2.2.2.1.4 </w:t>
      </w:r>
      <w:r>
        <w:rPr>
          <w:b/>
          <w:sz w:val="21"/>
          <w:szCs w:val="21"/>
        </w:rPr>
        <w:t xml:space="preserve">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12．（中档）</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(1)2</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-6=0或8</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 xml:space="preserve">-12=0</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(2)8，4</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13．（中档）</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2.2.2.1.5 </w:t>
      </w:r>
      <w:r>
        <w:rPr>
          <w:b/>
          <w:sz w:val="21"/>
          <w:szCs w:val="21"/>
        </w:rPr>
        <w:t xml:space="preserve">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14．（简单）</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x+2y-1=0</m:t>
        </m:r>
      </m:oMath>
      <w:r>
        <w:rPr>
          <w:rFonts w:ascii="Times New Roman" w:hAnsi="Times New Roman" w:eastAsia="宋体"/>
          <w:sz w:val="21"/>
          <w:szCs w:val="21"/>
          <w:shd w:val="clear" w:color="auto" w:fill="C9C9C9"/>
          <w:lang w:eastAsia="zh-CN"/>
        </w:rPr>
        <w:t xml:space="preserve">（答案不唯一）</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2.2.2 </w:t>
      </w:r>
      <w:r>
        <w:rPr>
          <w:rFonts w:ascii="Times New Roman" w:hAnsi="Times New Roman" w:eastAsia="宋体"/>
          <w:sz w:val="21"/>
          <w:szCs w:val="21"/>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2.2.2.1.6 </w:t>
      </w:r>
      <w:r>
        <w:rPr>
          <w:b/>
          <w:sz w:val="21"/>
          <w:szCs w:val="21"/>
        </w:rPr>
        <w:t xml:space="preserve">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15．（难）</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w:pPr>
        <w:spacing w:before="0" w:after="0" w:line="288" w:lineRule="auto"/>
      </w:pPr>
      <w:r>
        <w:rPr>
          <w:shd w:val="clear" w:color="auto" w:fill="C9C9C9"/>
        </w:rPr>
        <w:t xml:space="preserve">【分析】</w:t>
      </w:r>
      <w:r>
        <w:rPr>
          <w:shd w:val="clear" w:color="auto" w:fill="C9C9C9"/>
        </w:rPr>
        <w:t xml:space="preserve">【编注】</w:t>
      </w:r>
      <w:r>
        <w:t xml:space="preserve">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16．（难）</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num>
          <m:den>
            <m:r>
              <w:rPr>
                <w:rFonts w:ascii="Cambria Math" w:hAnsi="Cambria Math" w:cs="Cambria Math"/>
                <w:shd w:val="clear" w:color="auto" w:fill="C9C9C9"/>
              </w:rPr>
              <m:t>3</m:t>
            </m:r>
          </m:den>
        </m:f>
      </m:oMath>
      <w:r>
        <w:rPr>
          <w:rFonts w:ascii="Times New Roman" w:hAnsi="Times New Roman" w:eastAsia="宋体"/>
          <w:sz w:val="21"/>
          <w:szCs w:val="21"/>
          <w:shd w:val="clear" w:color="auto" w:fill="C9C9C9"/>
        </w:rPr>
        <w:t>或</w:t>
      </w:r>
      <m:oMath>
        <m:r>
          <w:rPr>
            <w:rFonts w:ascii="Cambria Math" w:hAnsi="Cambria Math" w:cs="Cambria Math"/>
            <w:shd w:val="clear" w:color="auto" w:fill="C9C9C9"/>
          </w:rPr>
          <m:t>12</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2.2.3 </w:t>
      </w:r>
      <w:r>
        <w:rPr>
          <w:b/>
          <w:sz w:val="24"/>
          <w:szCs w:val="24"/>
        </w:rPr>
        <w:t xml:space="preserve">两条直线的位置关系</w:t>
      </w:r>
      <w:r>
        <w:rPr>
          <w:rFonts w:ascii="Times New Roman" w:hAnsi="Times New Roman" w:eastAsia="宋体" w:cs="Times New Roman"/>
          <w:b/>
          <w:sz w:val="24"/>
          <w:szCs w:val="24"/>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2.2.3.1 </w:t>
      </w:r>
      <w:r>
        <w:rPr>
          <w:b/>
          <w:sz w:val="21"/>
          <w:szCs w:val="21"/>
        </w:rPr>
        <w:t xml:space="preserve">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C9C9C9"/>
        </w:rPr>
        <w:t>17．（中档）</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18．（中档）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2.2.3.2 </w:t>
      </w:r>
      <w:r>
        <w:rPr>
          <w:b/>
          <w:sz w:val="21"/>
          <w:szCs w:val="21"/>
        </w:rPr>
        <w:t xml:space="preserve">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19．（中档）</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D</w:t>
      </w:r>
      <w:r>
        <w:rPr>
          <w:rFonts w:ascii="Times New Roman" w:hAnsi="Times New Roman" w:eastAsia="宋体" w:cs="Times New Roman"/>
          <w:sz w:val="21"/>
          <w:szCs w:val="21"/>
          <w:shd w:val="clear" w:color="auto" w:fill="C9C9C9"/>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20．（难）</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(2)点</w:t>
      </w:r>
      <m:oMath>
        <m:r>
          <w:rPr>
            <w:rFonts w:ascii="Times New Roman" w:eastAsia="宋体" w:hAnsi="Times New Roman" w:cs="Cambria Math"/>
            <w:sz w:val="21"/>
            <w:szCs w:val="21"/>
            <w:shd w:val="clear" w:color="auto" w:fill="C9C9C9"/>
          </w:rPr>
          <m:t>P</m:t>
        </m:r>
      </m:oMath>
      <w:r>
        <w:rPr>
          <w:rFonts w:ascii="Times New Roman" w:hAnsi="Times New Roman" w:eastAsia="宋体" w:cs="Times New Roman"/>
          <w:sz w:val="21"/>
          <w:szCs w:val="21"/>
          <w:shd w:val="clear" w:color="auto" w:fill="C9C9C9"/>
        </w:rPr>
        <w:t>是线段</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B</m:t>
        </m:r>
      </m:oMath>
      <w:r>
        <w:rPr>
          <w:rFonts w:ascii="Times New Roman" w:hAnsi="Times New Roman" w:eastAsia="宋体" w:cs="Times New Roman"/>
          <w:sz w:val="21"/>
          <w:szCs w:val="21"/>
          <w:shd w:val="clear" w:color="auto" w:fill="C9C9C9"/>
        </w:rPr>
        <w:t>的中点，</w:t>
      </w:r>
      <m:oMath>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(3)存在点</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m:t>
            </m:r>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使</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oMath>
      <w:r>
        <w:rPr>
          <w:rFonts w:ascii="Times New Roman" w:hAnsi="Times New Roman" w:eastAsia="宋体" w:cs="Times New Roman"/>
          <w:sz w:val="21"/>
          <w:szCs w:val="21"/>
          <w:shd w:val="clear" w:color="auto" w:fill="C9C9C9"/>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2.2.3.3 </w:t>
      </w:r>
      <w:r>
        <w:rPr>
          <w:b/>
          <w:sz w:val="21"/>
          <w:szCs w:val="21"/>
        </w:rPr>
        <w:t xml:space="preserve">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21．（中档）</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2.2.3.4 </w:t>
      </w:r>
      <w:r>
        <w:rPr>
          <w:b/>
          <w:sz w:val="21"/>
          <w:szCs w:val="21"/>
        </w:rPr>
        <w:t xml:space="preserve">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22．（中档）</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23．（中档）</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2.2.3.5 </w:t>
      </w:r>
      <w:r>
        <w:rPr>
          <w:b/>
          <w:sz w:val="21"/>
          <w:szCs w:val="21"/>
        </w:rPr>
        <w:t xml:space="preserve">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24．（中档）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x−y+3=0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求点关于直线的对称点</w:t>
      </w:r>
    </w:p>
    <w:p>
      <w:pPr>
        <w:spacing w:before="0" w:after="0" w:line="288" w:lineRule="auto"/>
      </w:pPr>
      <w:r>
        <w:rPr>
          <w:shd w:val="clear" w:color="auto" w:fill="C9C9C9"/>
        </w:rPr>
        <w:t xml:space="preserve">【分析】</w:t>
      </w:r>
      <w:r>
        <w:rPr>
          <w:shd w:val="clear" w:color="auto" w:fill="C9C9C9"/>
        </w:rPr>
        <w:t xml:space="preserve">【编注】</w:t>
      </w:r>
      <w:r>
        <w:t xml:space="preserve">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2.2.3.6 </w:t>
      </w:r>
      <w:r>
        <w:rPr>
          <w:b/>
          <w:sz w:val="21"/>
          <w:szCs w:val="21"/>
        </w:rPr>
        <w:t xml:space="preserve">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25．（中档）</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2.2.3.7 </w:t>
      </w:r>
      <w:r>
        <w:rPr>
          <w:b/>
          <w:sz w:val="21"/>
          <w:szCs w:val="21"/>
        </w:rPr>
        <w:t xml:space="preserve">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26．（简单）</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27．（中档）</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2.2.3.8 </w:t>
      </w:r>
      <w:r>
        <w:rPr>
          <w:b/>
          <w:sz w:val="21"/>
          <w:szCs w:val="21"/>
        </w:rPr>
        <w:t xml:space="preserve">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28．（中档）</w:t>
      </w:r>
      <w:r>
        <w:rPr>
          <w:rFonts w:ascii="Times New Roman" w:hAnsi="Times New Roman" w:eastAsia="宋体"/>
          <w:sz w:val="21"/>
          <w:szCs w:val="21"/>
        </w:rPr>
        <w:t xml:space="preserve"/>
      </w:r>
      <w:r>
        <w:rPr>
          <w:rFonts w:ascii="Times New Roman" w:hAnsi="Times New Roman" w:eastAsia="宋体"/>
          <w:sz w:val="21"/>
          <w:szCs w:val="21"/>
        </w:rPr>
        <w:t xml:space="preserve"/>
      </w:r>
      <w:r>
        <w:rPr>
          <w:rFonts w:ascii="Times New Roman" w:hAnsi="Times New Roman" w:eastAsia="宋体"/>
          <w:sz w:val="21"/>
          <w:szCs w:val="21"/>
        </w:rPr>
        <w:t xml:space="preserve">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(2)25x+9y−120=0或x+y−8=0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两条直线的到（夹）角公式、求直线交点坐标</w:t>
      </w:r>
    </w:p>
    <w:p>
      <w:pPr>
        <w:spacing w:before="0" w:after="0" w:line="288" w:lineRule="auto"/>
      </w:pPr>
      <w:r>
        <w:rPr>
          <w:shd w:val="clear" w:color="auto" w:fill="C9C9C9"/>
        </w:rPr>
        <w:t xml:space="preserve">【分析】</w:t>
      </w:r>
      <w:r>
        <w:rPr>
          <w:shd w:val="clear" w:color="auto" w:fill="C9C9C9"/>
        </w:rPr>
        <w:t xml:space="preserve">【编注】</w:t>
      </w:r>
      <w:r>
        <w:t xml:space="preserve">(1)取两直线的方向向量，用向量夹角公式求夹角的余弦值；(2)先联立求交点P，再设斜率由截距式面积条件列方程求直线。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1"/>
          <w:szCs w:val="21"/>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1"/>
          <w:szCs w:val="21"/>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斜率为</w:t>
      </w:r>
      <m:oMath>
        <m:r>
          <w:rPr>
            <w:rFonts w:ascii="Cambria Math" w:eastAsia="宋体" w:hAnsi="Cambria Math" w:cs="Cambria Math"/>
          </w:rPr>
          <m:t>k</m:t>
        </m:r>
      </m:oMath>
      <w:r>
        <w:rPr>
          <w:rFonts w:ascii="Times New Roman" w:hAnsi="Times New Roman" w:eastAsia="宋体"/>
          <w:sz w:val="21"/>
          <w:szCs w:val="21"/>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1"/>
          <w:szCs w:val="21"/>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2.2.3.9 </w:t>
      </w:r>
      <w:r>
        <w:rPr>
          <w:b/>
          <w:sz w:val="21"/>
          <w:szCs w:val="21"/>
        </w:rPr>
        <w:t xml:space="preserve">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29．（中档）</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2.2.4 </w:t>
      </w:r>
      <w:r>
        <w:rPr>
          <w:b/>
          <w:sz w:val="24"/>
          <w:szCs w:val="24"/>
        </w:rPr>
        <w:t xml:space="preserve">点到直线的距离</w:t>
      </w:r>
      <w:r>
        <w:rPr>
          <w:rFonts w:ascii="Times New Roman" w:hAnsi="Times New Roman" w:eastAsia="宋体" w:cs="Times New Roman"/>
          <w:b/>
          <w:sz w:val="24"/>
          <w:szCs w:val="24"/>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2.2.4.1 </w:t>
      </w:r>
      <w:r>
        <w:rPr>
          <w:b/>
          <w:sz w:val="21"/>
          <w:szCs w:val="21"/>
        </w:rPr>
        <w:t xml:space="preserve">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30．（中档）</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31．（中档）</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2.2.4.2 </w:t>
      </w:r>
      <w:r>
        <w:rPr>
          <w:b/>
          <w:sz w:val="21"/>
          <w:szCs w:val="21"/>
        </w:rPr>
        <w:t xml:space="preserve">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32．（中档）</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5</m:t>
            </m:r>
          </m:den>
        </m:f>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w:t>
      </w:r>
      <m:oMath>
        <m:f>
          <m:num>
            <m:d>
              <m:dPr>
                <m:begChr m:val="|"/>
                <m:endChr m:val="|"/>
                <m:sepChr m:val=","/>
              </m:dPr>
              <m:e>
                <m:r>
                  <w:rPr>
                    <w:rFonts w:ascii="Times New Roman" w:eastAsia="宋体" w:hAnsi="Times New Roman" w:cs="Cambria Math"/>
                    <w:sz w:val="21"/>
                    <w:szCs w:val="21"/>
                    <w:shd w:val="clear" w:color="auto" w:fill="C9C9C9"/>
                  </w:rPr>
                  <m:t>k</m:t>
                </m:r>
                <m:sSub>
                  <m:e>
                    <m:r>
                      <w:rPr>
                        <w:rFonts w:ascii="Times New Roman" w:eastAsia="宋体" w:hAnsi="Times New Roman" w:cs="Cambria Math"/>
                        <w:sz w:val="21"/>
                        <w:szCs w:val="21"/>
                        <w:shd w:val="clear" w:color="auto" w:fill="C9C9C9"/>
                      </w:rPr>
                      <m:t>x</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b</m:t>
                </m:r>
              </m:e>
            </m:d>
          </m:num>
          <m:den>
            <m:rad>
              <m:radPr>
                <m:degHide/>
              </m:radPr>
              <m:deg/>
              <m:e>
                <m:sSup>
                  <m:e>
                    <m:r>
                      <w:rPr>
                        <w:rFonts w:ascii="Times New Roman" w:eastAsia="宋体" w:hAnsi="Times New Roman" w:cs="Cambria Math"/>
                        <w:sz w:val="21"/>
                        <w:szCs w:val="21"/>
                        <w:shd w:val="clear" w:color="auto" w:fill="C9C9C9"/>
                      </w:rPr>
                      <m:t>k</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rad>
          </m:den>
        </m:f>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2.2.4.3 </w:t>
      </w:r>
      <w:r>
        <w:rPr>
          <w:b/>
          <w:sz w:val="21"/>
          <w:szCs w:val="21"/>
        </w:rPr>
        <w:t xml:space="preserve">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33．（中档）</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2.2.4.4 </w:t>
      </w:r>
      <w:r>
        <w:rPr>
          <w:b/>
          <w:sz w:val="21"/>
          <w:szCs w:val="21"/>
        </w:rPr>
        <w:t xml:space="preserve">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新定义（如点M相关直线）并要求逐条判定，判归本题型。通法步骤——第一步把定义条件翻译为距离约束（直线上存在点使距离为定值即定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34．（中档）</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spacing w:before="0" w:after="0" w:line="288" w:lineRule="auto"/>
        <w:ind w:leftChars="200"/>
        <w:jc w:val="left"/>
      </w:pPr>
      <w:r>
        <w:rPr>
          <w:b/>
          <w:shd w:val="clear" w:color="auto" w:fill="C9C9C9"/>
        </w:rPr>
        <w:t xml:space="preserve">2.2.4.5 </w:t>
      </w:r>
      <w:r>
        <w:rPr>
          <w:b/>
        </w:rPr>
        <w:t xml:space="preserve">方法讲解｜曼哈顿距离（大招32·曼哈顿距离）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1"/>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1"/>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1"/>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分别平行于</w:t>
      </w:r>
      <m:oMath>
        <m:r>
          <w:rPr>
            <w:rFonts w:ascii="Times New Roman" w:eastAsia="宋体" w:hAnsi="Times New Roman" w:cs="Cambria Math"/>
          </w:rPr>
          <m:t>y</m:t>
        </m:r>
      </m:oMath>
      <w:r>
        <w:rPr>
          <w:sz w:val="21"/>
        </w:rPr>
        <w:t>轴，</w:t>
      </w:r>
      <m:oMath>
        <m:r>
          <w:rPr>
            <w:rFonts w:ascii="Times New Roman" w:eastAsia="宋体" w:hAnsi="Times New Roman" w:cs="Cambria Math"/>
          </w:rPr>
          <m:t>x</m:t>
        </m:r>
      </m:oMath>
      <w:r>
        <w:rPr>
          <w:sz w:val="21"/>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1"/>
        </w:rPr>
        <w:t>，若线段</w:t>
      </w:r>
      <m:oMath>
        <m:r>
          <w:rPr>
            <w:rFonts w:ascii="Times New Roman" w:eastAsia="宋体" w:hAnsi="Times New Roman" w:cs="Cambria Math"/>
          </w:rPr>
          <m:t>B</m:t>
        </m:r>
        <m:r>
          <w:rPr>
            <w:rFonts w:ascii="Times New Roman" w:eastAsia="宋体" w:hAnsi="Times New Roman" w:cs="Cambria Math"/>
          </w:rPr>
          <m:t>C</m:t>
        </m:r>
      </m:oMath>
      <w:r>
        <w:rPr>
          <w:sz w:val="21"/>
        </w:rPr>
        <w:t>上任意一点</w:t>
      </w:r>
      <m:oMath>
        <m:r>
          <w:rPr>
            <w:rFonts w:ascii="Times New Roman" w:eastAsia="宋体" w:hAnsi="Times New Roman" w:cs="Cambria Math"/>
          </w:rPr>
          <m:t>D</m:t>
        </m:r>
      </m:oMath>
      <w:r>
        <w:rPr>
          <w:sz w:val="21"/>
        </w:rPr>
        <w:t>（含端点）与点</w:t>
      </w:r>
      <m:oMath>
        <m:r>
          <w:rPr>
            <w:rFonts w:ascii="Times New Roman" w:eastAsia="宋体" w:hAnsi="Times New Roman" w:cs="Cambria Math"/>
          </w:rPr>
          <m:t>A</m:t>
        </m:r>
      </m:oMath>
      <w:r>
        <w:rPr>
          <w:sz w:val="21"/>
        </w:rPr>
        <w:t>的曼哈顿距离为定值</w:t>
      </w:r>
      <m:oMath>
        <m:r>
          <w:rPr>
            <w:rFonts w:ascii="Times New Roman" w:eastAsia="宋体" w:hAnsi="Times New Roman" w:cs="Cambria Math"/>
          </w:rPr>
          <m:t>m</m:t>
        </m:r>
      </m:oMath>
      <w:r>
        <w:rPr>
          <w:sz w:val="21"/>
        </w:rPr>
        <w:t>，则线段</w:t>
      </w:r>
      <m:oMath>
        <m:r>
          <w:rPr>
            <w:rFonts w:ascii="Times New Roman" w:eastAsia="宋体" w:hAnsi="Times New Roman" w:cs="Cambria Math"/>
          </w:rPr>
          <m:t>B</m:t>
        </m:r>
        <m:r>
          <w:rPr>
            <w:rFonts w:ascii="Times New Roman" w:eastAsia="宋体" w:hAnsi="Times New Roman" w:cs="Cambria Math"/>
          </w:rPr>
          <m:t>C</m:t>
        </m:r>
      </m:oMath>
      <w:r>
        <w:rPr>
          <w:sz w:val="21"/>
        </w:rPr>
        <w:t>就称为点</w:t>
      </w:r>
      <m:oMath>
        <m:r>
          <w:rPr>
            <w:rFonts w:ascii="Times New Roman" w:eastAsia="宋体" w:hAnsi="Times New Roman" w:cs="Cambria Math"/>
          </w:rPr>
          <m:t>A</m:t>
        </m:r>
      </m:oMath>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4．</w:t>
      </w:r>
      <w:r>
        <w:rPr>
          <w:sz w:val="21"/>
        </w:rPr>
        <w:t>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②若点</w:t>
      </w:r>
      <m:oMath>
        <m:r>
          <w:rPr>
            <w:rFonts w:ascii="Times New Roman" w:eastAsia="宋体" w:hAnsi="Times New Roman" w:cs="Cambria Math"/>
          </w:rPr>
          <m:t>A</m:t>
        </m:r>
      </m:oMath>
      <w:r>
        <w:rPr>
          <w:sz w:val="21"/>
        </w:rPr>
        <w:t>到“等曼线”所在直线的距离为</w:t>
      </w:r>
      <m:oMath>
        <m:r>
          <w:rPr>
            <w:rFonts w:ascii="Times New Roman" w:eastAsia="宋体" w:hAnsi="Times New Roman" w:cs="Cambria Math"/>
          </w:rPr>
          <m:t>d</m:t>
        </m:r>
      </m:oMath>
      <w:r>
        <w:rPr>
          <w:sz w:val="21"/>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352710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2.2.4.5.1 </w:t>
      </w:r>
      <w:r>
        <w:rPr>
          <w:b/>
          <w:sz w:val="21"/>
          <w:szCs w:val="21"/>
        </w:rPr>
        <w:t xml:space="preserve">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35．（中档）</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ABC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36．（难）</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2.2.4.5.2 </w:t>
      </w:r>
      <w:r>
        <w:rPr>
          <w:b/>
          <w:sz w:val="21"/>
          <w:szCs w:val="21"/>
        </w:rPr>
        <w:t xml:space="preserve">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由新定义距离等于定值（或相等）的条件确定动点轨迹，求轨迹长度或围成图形的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37．（中档）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内，</w:t>
      </w:r>
      <m:oMath>
        <m:r>
          <w:rPr>
            <w:rFonts w:ascii="Cambria Math" w:eastAsia="宋体" w:hAnsi="Cambria Math" w:cs="Cambria Math"/>
          </w:rPr>
          <m:t>O</m:t>
        </m:r>
      </m:oMath>
      <w:r>
        <w:rPr>
          <w:rFonts w:ascii="Times New Roman" w:hAnsi="Times New Roman" w:eastAsia="宋体"/>
          <w:sz w:val="21"/>
          <w:szCs w:val="21"/>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1"/>
          <w:szCs w:val="21"/>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，则对于平面上任意一点</w:t>
      </w:r>
      <m:oMath>
        <m:r>
          <w:rPr>
            <w:rFonts w:ascii="Cambria Math" w:eastAsia="宋体" w:hAnsi="Cambria Math" w:cs="Cambria Math"/>
          </w:rPr>
          <m:t>P</m:t>
        </m:r>
      </m:oMath>
      <w:r>
        <w:rPr>
          <w:rFonts w:ascii="Times New Roman" w:hAnsi="Times New Roman" w:eastAsia="宋体"/>
          <w:sz w:val="21"/>
          <w:szCs w:val="21"/>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，则动点</w:t>
      </w:r>
      <m:oMath>
        <m:r>
          <w:rPr>
            <w:rFonts w:ascii="Cambria Math" w:eastAsia="宋体" w:hAnsi="Cambria Math" w:cs="Cambria Math"/>
          </w:rPr>
          <m:t>P</m:t>
        </m:r>
      </m:oMath>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8√2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距离新定义</w:t>
      </w:r>
    </w:p>
    <w:p>
      <w:pPr>
        <w:spacing w:before="0" w:after="0" w:line="288" w:lineRule="auto"/>
      </w:pPr>
      <w:r>
        <w:rPr>
          <w:shd w:val="clear" w:color="auto" w:fill="C9C9C9"/>
        </w:rPr>
        <w:t xml:space="preserve">【分析】</w:t>
      </w:r>
      <w:r>
        <w:rPr>
          <w:shd w:val="clear" w:color="auto" w:fill="C9C9C9"/>
        </w:rPr>
        <w:t xml:space="preserve">【编注】</w:t>
      </w:r>
      <w:r>
        <w:t xml:space="preserve">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①，</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
        <m:r>
          <w:rPr>
            <w:rFonts w:ascii="Cambria Math" w:eastAsia="宋体" w:hAnsi="Cambria Math" w:cs="Cambria Math"/>
          </w:rPr>
          <m:t>P</m:t>
        </m:r>
      </m:oMath>
      <w:r>
        <w:rPr>
          <w:rFonts w:ascii="Times New Roman" w:hAnsi="Times New Roman" w:eastAsia="宋体"/>
          <w:sz w:val="21"/>
          <w:szCs w:val="21"/>
        </w:rPr>
        <w:t>点的轨迹如下图所示，</w:t>
      </w:r>
      <w:r>
        <w:rPr>
          <w:rFonts w:ascii="Times New Roman" w:hAnsi="Times New Roman" w:eastAsia="宋体"/>
          <w:sz w:val="21"/>
          <w:szCs w:val="21"/>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 xml:space="preserve"> </w:t>
      </w:r>
      <w:r>
        <w:rPr>
          <w:rFonts w:ascii="Times New Roman" w:hAnsi="Times New Roman" w:eastAsia="宋体"/>
          <w:sz w:val="21"/>
          <w:szCs w:val="21"/>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38．（中档）</w:t>
      </w:r>
      <w:r>
        <w:rPr>
          <w:rFonts w:ascii="Times New Roman" w:hAnsi="Times New Roman" w:eastAsia="宋体"/>
          <w:sz w:val="21"/>
          <w:szCs w:val="21"/>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，若</w:t>
      </w:r>
      <m:oMath>
        <m:r>
          <w:rPr>
            <w:rFonts w:ascii="Cambria Math" w:eastAsia="宋体" w:hAnsi="Cambria Math" w:cs="Cambria Math"/>
          </w:rPr>
          <m:t>M</m:t>
        </m:r>
      </m:oMath>
      <w:r>
        <w:rPr>
          <w:rFonts w:ascii="Times New Roman" w:hAnsi="Times New Roman" w:eastAsia="宋体"/>
          <w:sz w:val="21"/>
          <w:szCs w:val="21"/>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1"/>
          <w:szCs w:val="21"/>
        </w:rPr>
        <w:t>，则点集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52.5</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分类讨论求得</w:t>
      </w:r>
      <m:oMath>
        <m:r>
          <w:rPr>
            <w:rFonts w:ascii="Cambria Math" w:eastAsia="宋体" w:hAnsi="Cambria Math" w:cs="Cambria Math"/>
          </w:rPr>
          <m:t>x</m:t>
        </m:r>
      </m:oMath>
      <w:r>
        <w:rPr>
          <w:rFonts w:ascii="Times New Roman" w:hAnsi="Times New Roman" w:eastAsia="宋体"/>
          <w:sz w:val="21"/>
          <w:szCs w:val="21"/>
        </w:rPr>
        <w:t>和</w:t>
      </w:r>
      <m:oMath>
        <m:r>
          <w:rPr>
            <w:rFonts w:ascii="Cambria Math" w:eastAsia="宋体" w:hAnsi="Cambria Math" w:cs="Cambria Math"/>
          </w:rPr>
          <m:t>y</m:t>
        </m:r>
      </m:oMath>
      <w:r>
        <w:rPr>
          <w:rFonts w:ascii="Times New Roman" w:hAnsi="Times New Roman" w:eastAsia="宋体"/>
          <w:sz w:val="21"/>
          <w:szCs w:val="21"/>
        </w:rPr>
        <w:t>的关系式，进而根据</w:t>
      </w:r>
      <m:oMath>
        <m:r>
          <w:rPr>
            <w:rFonts w:ascii="Cambria Math" w:eastAsia="宋体" w:hAnsi="Cambria Math" w:cs="Cambria Math"/>
          </w:rPr>
          <m:t>x</m:t>
        </m:r>
      </m:oMath>
      <w:r>
        <w:rPr>
          <w:rFonts w:ascii="Times New Roman" w:hAnsi="Times New Roman" w:eastAsia="宋体"/>
          <w:sz w:val="21"/>
          <w:szCs w:val="21"/>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r>
        <w:rPr>
          <w:rFonts w:ascii="Times New Roman" w:hAnsi="Times New Roman" w:eastAsia="宋体"/>
          <w:sz w:val="21"/>
          <w:szCs w:val="21"/>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1"/>
          <w:szCs w:val="21"/>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1"/>
          <w:szCs w:val="21"/>
        </w:rPr>
        <w:t>，</w:t>
      </w: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2.2.4.5.3 </w:t>
      </w:r>
      <w:r>
        <w:rPr>
          <w:b/>
          <w:sz w:val="21"/>
          <w:szCs w:val="21"/>
        </w:rPr>
        <w:t xml:space="preserve">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39．（难）</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p>
    <w:p>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2.3 </w:t>
      </w:r>
      <w:r>
        <w:rPr>
          <w:b/>
          <w:sz w:val="24"/>
          <w:szCs w:val="24"/>
        </w:rPr>
        <w:t xml:space="preserve">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2.3.1 </w:t>
      </w:r>
      <w:r>
        <w:rPr>
          <w:b/>
          <w:sz w:val="24"/>
          <w:szCs w:val="24"/>
        </w:rPr>
        <w:t xml:space="preserve">圆的标准方程</w:t>
      </w:r>
      <w:r>
        <w:rPr>
          <w:rFonts w:ascii="Times New Roman" w:hAnsi="Times New Roman" w:eastAsia="宋体" w:cs="Times New Roman"/>
          <w:b/>
          <w:sz w:val="24"/>
          <w:szCs w:val="24"/>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2.3.1.1 </w:t>
      </w:r>
      <w:r>
        <w:rPr>
          <w:b/>
          <w:sz w:val="21"/>
          <w:szCs w:val="21"/>
        </w:rPr>
        <w:t xml:space="preserve">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40．（简单）</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41．（中档）</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－3</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(4)</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2.3.1.2 </w:t>
      </w:r>
      <w:r>
        <w:rPr>
          <w:b/>
          <w:sz w:val="21"/>
          <w:szCs w:val="21"/>
        </w:rPr>
        <w:t xml:space="preserve">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42．（中档）</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169</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2.3.1.3 </w:t>
      </w:r>
      <w:r>
        <w:rPr>
          <w:b/>
          <w:sz w:val="21"/>
          <w:szCs w:val="21"/>
        </w:rPr>
        <w:t xml:space="preserve">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43．（简单）</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2.3.1.4 </w:t>
      </w:r>
      <w:r>
        <w:rPr>
          <w:b/>
          <w:sz w:val="21"/>
          <w:szCs w:val="21"/>
        </w:rPr>
        <w:t xml:space="preserve">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44．（中档）</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lastRenderedPageBreak/>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-2</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圆的对称性的应用</w:t>
      </w:r>
    </w:p>
    <w:p>
      <w:pPr>
        <w:spacing w:before="0" w:after="0" w:line="288" w:lineRule="auto"/>
      </w:pPr>
      <w:r>
        <w:rPr>
          <w:shd w:val="clear" w:color="auto" w:fill="C9C9C9"/>
        </w:rPr>
        <w:t xml:space="preserve">【分析】</w:t>
      </w:r>
      <w:r>
        <w:rPr>
          <w:shd w:val="clear" w:color="auto" w:fill="C9C9C9"/>
        </w:rPr>
        <w:t xml:space="preserve">【编注】</w:t>
      </w:r>
      <w:r>
        <w:t xml:space="preserve">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45．（难）</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spacing w:before="0" w:after="0" w:line="288" w:lineRule="auto"/>
        <w:ind w:leftChars="200"/>
        <w:jc w:val="left"/>
      </w:pPr>
      <w:r>
        <w:rPr>
          <w:b/>
          <w:shd w:val="clear" w:color="auto" w:fill="C9C9C9"/>
        </w:rPr>
        <w:t xml:space="preserve">2.3.1.5 </w:t>
      </w:r>
      <w:r>
        <w:rPr>
          <w:b/>
        </w:rPr>
        <w:t xml:space="preserve">方法讲解｜代数问题几何化（大招1·代数问题几何化）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1"/>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1"/>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1"/>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363378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2.3.1.5.1 </w:t>
      </w:r>
      <w:r>
        <w:rPr>
          <w:b/>
          <w:sz w:val="21"/>
          <w:szCs w:val="21"/>
        </w:rPr>
        <w:t xml:space="preserve">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46．（中档）</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2.3.1.5.2 </w:t>
      </w:r>
      <w:r>
        <w:rPr>
          <w:b/>
          <w:sz w:val="21"/>
          <w:szCs w:val="21"/>
        </w:rPr>
        <w:t xml:space="preserve">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47．（中档）</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64　4</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48．（中档）</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2.3.1.5.3 </w:t>
      </w:r>
      <w:r>
        <w:rPr>
          <w:b/>
          <w:sz w:val="21"/>
          <w:szCs w:val="21"/>
        </w:rPr>
        <w:t xml:space="preserve">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49．（中档）</w:t>
      </w:r>
      <w:r>
        <w:rPr>
          <w:rFonts w:ascii="Times New Roman" w:hAnsi="Times New Roman" w:eastAsia="宋体"/>
          <w:sz w:val="21"/>
          <w:szCs w:val="21"/>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的斜率，而点</w:t>
      </w:r>
      <m:oMath>
        <m:r>
          <w:rPr>
            <w:rFonts w:ascii="Cambria Math" w:eastAsia="宋体" w:hAnsi="Cambria Math" w:cs="Cambria Math"/>
          </w:rPr>
          <m:t>B</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m:oMath>
        <m:r>
          <w:rPr>
            <w:rFonts w:ascii="Cambria Math" w:eastAsia="宋体" w:hAnsi="Cambria Math" w:cs="Cambria Math"/>
          </w:rPr>
          <m:t>k</m:t>
        </m:r>
      </m:oMath>
      <w:r>
        <w:rPr>
          <w:rFonts w:ascii="Times New Roman" w:hAnsi="Times New Roman" w:eastAsia="宋体"/>
          <w:sz w:val="21"/>
          <w:szCs w:val="21"/>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，则圆心到该直线的距离小于或等于半径，进而求出</w:t>
      </w:r>
      <m:oMath>
        <m:r>
          <w:rPr>
            <w:rFonts w:ascii="Cambria Math" w:eastAsia="宋体" w:hAnsi="Cambria Math" w:cs="Cambria Math"/>
          </w:rPr>
          <m:t>k</m:t>
        </m:r>
      </m:oMath>
      <w:r>
        <w:rPr>
          <w:rFonts w:ascii="Times New Roman" w:hAnsi="Times New Roman" w:eastAsia="宋体"/>
          <w:sz w:val="21"/>
          <w:szCs w:val="21"/>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1"/>
          <w:szCs w:val="21"/>
        </w:rPr>
        <w:t>，</w:t>
      </w:r>
      <w:r>
        <w:rPr>
          <w:rFonts w:ascii="Times New Roman" w:hAnsi="Times New Roman" w:eastAsia="宋体"/>
          <w:sz w:val="21"/>
          <w:szCs w:val="21"/>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r>
        <w:rPr>
          <w:rFonts w:ascii="Times New Roman" w:hAnsi="Times New Roman" w:eastAsia="宋体"/>
          <w:sz w:val="21"/>
          <w:szCs w:val="21"/>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2.3.1.5.4 </w:t>
      </w:r>
      <w:r>
        <w:rPr>
          <w:b/>
          <w:sz w:val="21"/>
          <w:szCs w:val="21"/>
        </w:rPr>
        <w:t xml:space="preserve">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50．（中档）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由方程研究曲线的性质</w:t>
      </w:r>
    </w:p>
    <w:p>
      <w:pPr>
        <w:spacing w:before="0" w:after="0" w:line="288" w:lineRule="auto"/>
      </w:pPr>
      <w:r>
        <w:rPr>
          <w:shd w:val="clear" w:color="auto" w:fill="C9C9C9"/>
        </w:rPr>
        <w:t xml:space="preserve">【分析】</w:t>
      </w:r>
      <w:r>
        <w:rPr>
          <w:shd w:val="clear" w:color="auto" w:fill="C9C9C9"/>
        </w:rPr>
        <w:t xml:space="preserve">【编注】</w:t>
      </w:r>
      <w:r>
        <w:t xml:space="preserve">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的最大值为2</w:t>
      </w:r>
      <m:oMath>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b/>
        </w:rPr>
        <w:t>①</w:t>
      </w:r>
      <w:r>
        <w:rPr>
          <w:rFonts w:ascii="Times New Roman" w:hAnsi="Times New Roman" w:eastAsia="宋体"/>
          <w:sz w:val="21"/>
          <w:szCs w:val="21"/>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1"/>
          <w:szCs w:val="21"/>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1"/>
          <w:szCs w:val="21"/>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2.3.1.5.5 </w:t>
      </w:r>
      <w:r>
        <w:rPr>
          <w:b/>
          <w:sz w:val="21"/>
          <w:szCs w:val="21"/>
        </w:rPr>
        <w:t xml:space="preserve">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51．（中档）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e>
        </m:d>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r>
              <w:rPr>
                <w:rFonts w:ascii="Cambria Math" w:eastAsia="宋体" w:hAnsi="Cambria Math" w:cs="Cambria Math"/>
                <w:shd w:val="clear" w:color="auto" w:fill="C9C9C9"/>
              </w:rPr>
              <m:t>,</m:t>
            </m:r>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由于圆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的距离</w:t>
      </w:r>
      <m:oMath>
        <m:r>
          <w:rPr>
            <w:rFonts w:ascii="Cambria Math" w:eastAsia="宋体" w:hAnsi="Cambria Math" w:cs="Cambria Math"/>
          </w:rPr>
          <m:t>d</m:t>
        </m:r>
      </m:oMath>
      <w:r>
        <w:rPr>
          <w:rFonts w:ascii="Times New Roman" w:hAnsi="Times New Roman" w:eastAsia="宋体"/>
          <w:sz w:val="21"/>
          <w:szCs w:val="21"/>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w:t>
      </w:r>
      <w:r>
        <w:rPr>
          <w:rFonts w:ascii="Times New Roman" w:hAnsi="Times New Roman" w:eastAsia="宋体"/>
          <w:sz w:val="21"/>
          <w:szCs w:val="21"/>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2.3.1.5.6 </w:t>
      </w:r>
      <w:r>
        <w:rPr>
          <w:b/>
          <w:sz w:val="21"/>
          <w:szCs w:val="21"/>
        </w:rPr>
        <w:t xml:space="preserve">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52．（中档）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定点到圆上点的最值（范围）</w:t>
      </w:r>
    </w:p>
    <w:p>
      <w:pPr>
        <w:spacing w:before="0" w:after="0" w:line="288" w:lineRule="auto"/>
      </w:pPr>
      <w:r>
        <w:rPr>
          <w:shd w:val="clear" w:color="auto" w:fill="C9C9C9"/>
        </w:rPr>
        <w:t xml:space="preserve">【分析】</w:t>
      </w:r>
      <w:r>
        <w:rPr>
          <w:shd w:val="clear" w:color="auto" w:fill="C9C9C9"/>
        </w:rPr>
        <w:t xml:space="preserve">【编注】</w:t>
      </w:r>
      <w:r>
        <w:t xml:space="preserve">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因为本题中的点</w:t>
      </w:r>
      <m:oMath>
        <m:r>
          <w:rPr>
            <w:rFonts w:ascii="Cambria Math" w:eastAsia="宋体" w:hAnsi="Cambria Math" w:cs="Cambria Math"/>
          </w:rPr>
          <m:t>M</m:t>
        </m:r>
      </m:oMath>
      <w:r>
        <w:rPr>
          <w:rFonts w:ascii="Times New Roman" w:hAnsi="Times New Roman" w:eastAsia="宋体"/>
          <w:sz w:val="21"/>
          <w:szCs w:val="21"/>
        </w:rPr>
        <w:t>、</w:t>
      </w:r>
      <m:oMath>
        <m:r>
          <w:rPr>
            <w:rFonts w:ascii="Cambria Math" w:eastAsia="宋体" w:hAnsi="Cambria Math" w:cs="Cambria Math"/>
          </w:rPr>
          <m:t>N</m:t>
        </m:r>
      </m:oMath>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2.3.1.5.7 </w:t>
      </w:r>
      <w:r>
        <w:rPr>
          <w:b/>
          <w:sz w:val="21"/>
          <w:szCs w:val="21"/>
        </w:rPr>
        <w:t xml:space="preserve">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53．（中档）</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2.3.2 </w:t>
      </w:r>
      <w:r>
        <w:rPr>
          <w:b/>
          <w:sz w:val="24"/>
          <w:szCs w:val="24"/>
        </w:rPr>
        <w:t xml:space="preserve">圆的一般方程</w:t>
      </w:r>
      <w:r>
        <w:rPr>
          <w:rFonts w:ascii="Times New Roman" w:hAnsi="Times New Roman" w:eastAsia="宋体" w:cs="Times New Roman"/>
          <w:b/>
          <w:sz w:val="24"/>
          <w:szCs w:val="24"/>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2.3.2.1 </w:t>
      </w:r>
      <w:r>
        <w:rPr>
          <w:b/>
          <w:sz w:val="21"/>
          <w:szCs w:val="21"/>
        </w:rPr>
        <w:t xml:space="preserve">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54．（简单）</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2.3.2 </w:t>
      </w:r>
      <w:r>
        <w:rPr>
          <w:rFonts w:ascii="Times New Roman" w:eastAsia="宋体" w:hAnsi="Times New Roman" w:cs="Times New Roman"/>
          <w:sz w:val="21"/>
          <w:szCs w:val="21"/>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55．（中档）</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由圆的一般方程确定圆心和半径、二元二次方程表示的曲线与圆的关系</w:t>
      </w:r>
    </w:p>
    <w:p>
      <w:pPr>
        <w:spacing w:before="0" w:after="0" w:line="288" w:lineRule="auto"/>
      </w:pPr>
      <w:r>
        <w:rPr>
          <w:shd w:val="clear" w:color="auto" w:fill="C9C9C9"/>
        </w:rPr>
        <w:t xml:space="preserve">【分析】</w:t>
      </w:r>
      <w:r>
        <w:rPr>
          <w:shd w:val="clear" w:color="auto" w:fill="C9C9C9"/>
        </w:rPr>
        <w:t xml:space="preserve">【编注】</w:t>
      </w:r>
      <w:r>
        <w:t xml:space="preserve">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spacing w:before="0" w:after="0" w:line="288" w:lineRule="auto"/>
        <w:ind w:leftChars="200"/>
        <w:jc w:val="left"/>
      </w:pPr>
      <w:r>
        <w:rPr>
          <w:b/>
          <w:shd w:val="clear" w:color="auto" w:fill="C9C9C9"/>
        </w:rPr>
        <w:t xml:space="preserve">2.3.2.2 </w:t>
      </w:r>
      <w:r>
        <w:rPr>
          <w:b/>
        </w:rPr>
        <w:t xml:space="preserve">方法讲解｜圆系方程（大招4·圆系方程）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1"/>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1"/>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2.3.2.2.1 </w:t>
      </w:r>
      <w:r>
        <w:rPr>
          <w:b/>
          <w:sz w:val="21"/>
          <w:szCs w:val="21"/>
        </w:rPr>
        <w:t xml:space="preserve">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56．（中档）</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18</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57．（中档）</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2.3.2.2.2 </w:t>
      </w:r>
      <w:r>
        <w:rPr>
          <w:b/>
          <w:sz w:val="21"/>
          <w:szCs w:val="21"/>
        </w:rPr>
        <w:t xml:space="preserve">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58．（中档）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x²+y²+3x−3y−8=0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w:t>
      </w:r>
    </w:p>
    <w:p>
      <w:pPr>
        <w:spacing w:before="0" w:after="0" w:line="288" w:lineRule="auto"/>
      </w:pPr>
      <w:r>
        <w:rPr>
          <w:shd w:val="clear" w:color="auto" w:fill="C9C9C9"/>
        </w:rPr>
        <w:t xml:space="preserve">【分析】</w:t>
      </w:r>
      <w:r>
        <w:rPr>
          <w:shd w:val="clear" w:color="auto" w:fill="C9C9C9"/>
        </w:rPr>
        <w:t xml:space="preserve">【编注】</w:t>
      </w:r>
      <w:r>
        <w:t xml:space="preserve">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2.3.2.2.3 </w:t>
      </w:r>
      <w:r>
        <w:rPr>
          <w:b/>
          <w:sz w:val="21"/>
          <w:szCs w:val="21"/>
        </w:rPr>
        <w:t xml:space="preserve">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59．（中档）</w:t>
      </w:r>
      <w:r>
        <w:rPr>
          <w:rFonts w:ascii="Times New Roman" w:hAnsi="Times New Roman" w:eastAsia="宋体"/>
          <w:sz w:val="21"/>
          <w:szCs w:val="21"/>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13</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6</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f>
          <m:num>
            <m:r>
              <w:rPr>
                <w:rFonts w:ascii="Cambria Math" w:eastAsia="宋体" w:hAnsi="Cambria Math" w:cs="Cambria Math"/>
                <w:shd w:val="clear" w:color="auto" w:fill="C9C9C9"/>
              </w:rPr>
              <m:t>4</m:t>
            </m:r>
          </m:num>
          <m:den>
            <m:r>
              <w:rPr>
                <w:rFonts w:ascii="Cambria Math" w:eastAsia="宋体" w:hAnsi="Cambria Math" w:cs="Cambria Math"/>
                <w:shd w:val="clear" w:color="auto" w:fill="C9C9C9"/>
              </w:rPr>
              <m:t>5</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的交点的圆系方程，</w:t>
      </w:r>
      <w:r>
        <w:rPr>
          <w:rFonts w:ascii="Times New Roman" w:hAnsi="Times New Roman" w:eastAsia="宋体"/>
          <w:sz w:val="21"/>
          <w:szCs w:val="21"/>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1"/>
          <w:szCs w:val="21"/>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2.3.3 </w:t>
      </w:r>
      <w:r>
        <w:rPr>
          <w:b/>
          <w:sz w:val="24"/>
          <w:szCs w:val="24"/>
        </w:rPr>
        <w:t xml:space="preserve">直线与圆的位置关系</w:t>
      </w:r>
      <w:r>
        <w:rPr>
          <w:rFonts w:ascii="Times New Roman" w:hAnsi="Times New Roman" w:eastAsia="宋体" w:cs="Times New Roman"/>
          <w:b/>
          <w:sz w:val="24"/>
          <w:szCs w:val="24"/>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2.3.3.1 </w:t>
      </w:r>
      <w:r>
        <w:rPr>
          <w:b/>
          <w:sz w:val="21"/>
          <w:szCs w:val="21"/>
        </w:rPr>
        <w:t xml:space="preserve">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60．（中档）</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61．（中档）</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2.3.3.2 </w:t>
      </w:r>
      <w:r>
        <w:rPr>
          <w:b/>
          <w:sz w:val="21"/>
          <w:szCs w:val="21"/>
        </w:rPr>
        <w:t xml:space="preserve">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62．（中档）</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2.3.3.3 </w:t>
      </w:r>
      <w:r>
        <w:rPr>
          <w:b/>
          <w:sz w:val="21"/>
          <w:szCs w:val="21"/>
        </w:rPr>
        <w:t xml:space="preserve">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63．（中档）</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d>
          <m:dPr>
            <m:begChr m:val="["/>
            <m:endChr m:val="]"/>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e>
        </m:d>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64．（中档）</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2.3.3.4 </w:t>
      </w:r>
      <w:r>
        <w:rPr>
          <w:b/>
          <w:sz w:val="21"/>
          <w:szCs w:val="21"/>
        </w:rPr>
        <w:t xml:space="preserve">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65．（中档）</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x</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圆的弦长与中点弦</w:t>
      </w:r>
    </w:p>
    <w:p>
      <w:pPr>
        <w:spacing w:before="0" w:after="0" w:line="288" w:lineRule="auto"/>
      </w:pPr>
      <w:r>
        <w:rPr>
          <w:shd w:val="clear" w:color="auto" w:fill="C9C9C9"/>
        </w:rPr>
        <w:t xml:space="preserve">【分析】</w:t>
      </w:r>
      <w:r>
        <w:rPr>
          <w:shd w:val="clear" w:color="auto" w:fill="C9C9C9"/>
        </w:rPr>
        <w:t xml:space="preserve">【编注】</w:t>
      </w:r>
      <w:r>
        <w:t xml:space="preserve">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66．（中档）</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2.3.3.5 </w:t>
      </w:r>
      <w:r>
        <w:rPr>
          <w:b/>
          <w:sz w:val="21"/>
          <w:szCs w:val="21"/>
        </w:rPr>
        <w:t xml:space="preserve">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67．（难）</w:t>
      </w:r>
      <w:r>
        <w:rPr>
          <w:rFonts w:ascii="Times New Roman" w:hAnsi="Times New Roman" w:eastAsia="宋体"/>
          <w:sz w:val="21"/>
          <w:szCs w:val="21"/>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由题设直线与</w:t>
      </w:r>
      <m:oMath>
        <m:r>
          <w:rPr>
            <w:rFonts w:ascii="Cambria Math" w:eastAsia="宋体" w:hAnsi="Cambria Math" w:cs="Cambria Math"/>
          </w:rPr>
          <m:t>y</m:t>
        </m:r>
      </m:oMath>
      <w:r>
        <w:rPr>
          <w:rFonts w:ascii="Times New Roman" w:hAnsi="Times New Roman" w:eastAsia="宋体"/>
          <w:sz w:val="21"/>
          <w:szCs w:val="21"/>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1"/>
          <w:szCs w:val="21"/>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E</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E</m:t>
        </m:r>
      </m:oMath>
      <w:r>
        <w:rPr>
          <w:rFonts w:ascii="Times New Roman" w:hAnsi="Times New Roman" w:eastAsia="宋体"/>
          <w:sz w:val="21"/>
          <w:szCs w:val="21"/>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
        <m:r>
          <w:rPr>
            <w:rFonts w:ascii="Cambria Math" w:eastAsia="宋体" w:hAnsi="Cambria Math" w:cs="Cambria Math"/>
          </w:rPr>
          <m:t>l</m:t>
        </m:r>
      </m:oMath>
      <w:r>
        <w:rPr>
          <w:rFonts w:ascii="Times New Roman" w:hAnsi="Times New Roman" w:eastAsia="宋体"/>
          <w:sz w:val="21"/>
          <w:szCs w:val="21"/>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r>
          <w:rPr>
            <w:rFonts w:ascii="Cambria Math" w:eastAsia="宋体" w:hAnsi="Cambria Math" w:cs="Cambria Math"/>
          </w:rPr>
          <m:t>E</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1"/>
          <w:szCs w:val="21"/>
        </w:rPr>
        <w:t>分别作直线</w:t>
      </w:r>
      <m:oMath>
        <m:r>
          <w:rPr>
            <w:rFonts w:ascii="Cambria Math" w:eastAsia="宋体" w:hAnsi="Cambria Math" w:cs="Cambria Math"/>
          </w:rPr>
          <m:t>l</m:t>
        </m:r>
      </m:oMath>
      <w:r>
        <w:rPr>
          <w:rFonts w:ascii="Times New Roman" w:hAnsi="Times New Roman" w:eastAsia="宋体"/>
          <w:sz w:val="21"/>
          <w:szCs w:val="21"/>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1"/>
          <w:szCs w:val="21"/>
        </w:rPr>
        <w:t>是直角梯形，且</w:t>
      </w:r>
      <m:oMath>
        <m:r>
          <w:rPr>
            <w:rFonts w:ascii="Cambria Math" w:eastAsia="宋体" w:hAnsi="Cambria Math" w:cs="Cambria Math"/>
          </w:rPr>
          <m:t>R</m:t>
        </m:r>
      </m:oMath>
      <w:r>
        <w:rPr>
          <w:rFonts w:ascii="Times New Roman" w:hAnsi="Times New Roman" w:eastAsia="宋体"/>
          <w:sz w:val="21"/>
          <w:szCs w:val="21"/>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1"/>
          <w:szCs w:val="21"/>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2.3.3.6 </w:t>
      </w:r>
      <w:r>
        <w:rPr>
          <w:b/>
          <w:sz w:val="21"/>
          <w:szCs w:val="21"/>
        </w:rPr>
        <w:t xml:space="preserve">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68．（中档）</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2.3.3.7 </w:t>
      </w:r>
      <w:r>
        <w:rPr>
          <w:b/>
          <w:sz w:val="21"/>
          <w:szCs w:val="21"/>
        </w:rPr>
        <w:t xml:space="preserve">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lastRenderedPageBreak/>
        <w:t>69．（中档）</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2</w:t>
      </w:r>
      <w:r>
        <w:rPr>
          <w:rFonts w:ascii="Times New Roman" w:hAnsi="Times New Roman" w:eastAsia="宋体"/>
          <w:sz w:val="21"/>
          <w:szCs w:val="21"/>
          <w:i/>
          <w:shd w:val="clear" w:color="auto" w:fill="C9C9C9"/>
          <w:lang w:eastAsia="zh-CN"/>
        </w:rPr>
        <w:t>x</w:t>
      </w:r>
      <w:r>
        <w:rPr>
          <w:rFonts w:ascii="Times New Roman" w:hAnsi="Times New Roman" w:eastAsia="宋体"/>
          <w:sz w:val="21"/>
          <w:szCs w:val="21"/>
          <w:shd w:val="clear" w:color="auto" w:fill="C9C9C9"/>
          <w:lang w:eastAsia="zh-CN"/>
        </w:rPr>
        <w:t>＋</w:t>
      </w:r>
      <w:r>
        <w:rPr>
          <w:rFonts w:ascii="Times New Roman" w:hAnsi="Times New Roman" w:eastAsia="宋体"/>
          <w:sz w:val="21"/>
          <w:szCs w:val="21"/>
          <w:i/>
          <w:shd w:val="clear" w:color="auto" w:fill="C9C9C9"/>
          <w:lang w:eastAsia="zh-CN"/>
        </w:rPr>
        <w:t>y</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7</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0</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2.3.3 </w:t>
      </w:r>
      <w:r>
        <w:rPr>
          <w:rFonts w:ascii="Times New Roman" w:hAnsi="Times New Roman" w:eastAsia="宋体"/>
          <w:sz w:val="21"/>
          <w:szCs w:val="21"/>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2.3.3.8 </w:t>
      </w:r>
      <w:r>
        <w:rPr>
          <w:b/>
          <w:sz w:val="21"/>
          <w:szCs w:val="21"/>
        </w:rPr>
        <w:t xml:space="preserve">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70．（中档）</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71．（中档）</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2.3.3.9 </w:t>
      </w:r>
      <w:r>
        <w:rPr>
          <w:b/>
          <w:sz w:val="21"/>
          <w:szCs w:val="21"/>
        </w:rPr>
        <w:t xml:space="preserve">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72．（中档）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上的任一点，过点</w:t>
      </w:r>
      <m:oMath>
        <m:r>
          <w:rPr>
            <w:rFonts w:ascii="Cambria Math" w:eastAsia="宋体" w:hAnsi="Cambria Math" w:cs="Cambria Math"/>
          </w:rPr>
          <m:t>P</m:t>
        </m:r>
      </m:oMath>
      <w:r>
        <w:rPr>
          <w:rFonts w:ascii="Times New Roman" w:hAnsi="Times New Roman" w:eastAsia="宋体"/>
          <w:sz w:val="21"/>
          <w:szCs w:val="21"/>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切点弦及其方程、直线过定点问题</w:t>
      </w:r>
    </w:p>
    <w:p>
      <w:pPr>
        <w:spacing w:before="0" w:after="0" w:line="288" w:lineRule="auto"/>
      </w:pPr>
      <w:r>
        <w:rPr>
          <w:shd w:val="clear" w:color="auto" w:fill="C9C9C9"/>
        </w:rPr>
        <w:t xml:space="preserve">【分析】</w:t>
      </w:r>
      <w:r>
        <w:rPr>
          <w:shd w:val="clear" w:color="auto" w:fill="C9C9C9"/>
        </w:rPr>
        <w:t xml:space="preserve">【编注】</w:t>
      </w:r>
      <w:r>
        <w:t xml:space="preserve">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，由点</w:t>
      </w:r>
      <m:oMath>
        <m:r>
          <w:rPr>
            <w:rFonts w:ascii="Cambria Math" w:eastAsia="宋体" w:hAnsi="Cambria Math" w:cs="Cambria Math"/>
          </w:rPr>
          <m:t>P</m:t>
        </m:r>
      </m:oMath>
      <w:r>
        <w:rPr>
          <w:rFonts w:ascii="Times New Roman" w:hAnsi="Times New Roman" w:eastAsia="宋体"/>
          <w:sz w:val="21"/>
          <w:szCs w:val="21"/>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解决本题可以利用如下常规方法进行求解：因为</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是圆</w:t>
      </w:r>
      <m:oMath>
        <m:r>
          <w:rPr>
            <w:rFonts w:ascii="Cambria Math" w:eastAsia="宋体" w:hAnsi="Cambria Math" w:cs="Cambria Math"/>
          </w:rPr>
          <m:t>O</m:t>
        </m:r>
      </m:oMath>
      <w:r>
        <w:rPr>
          <w:rFonts w:ascii="Times New Roman" w:hAnsi="Times New Roman" w:eastAsia="宋体"/>
          <w:sz w:val="21"/>
          <w:szCs w:val="21"/>
        </w:rPr>
        <w:t>和圆</w:t>
      </w:r>
      <m:oMath>
        <m:r>
          <w:rPr>
            <w:rFonts w:ascii="Cambria Math" w:eastAsia="宋体" w:hAnsi="Cambria Math" w:cs="Cambria Math"/>
          </w:rPr>
          <m:t>C</m:t>
        </m:r>
      </m:oMath>
      <w:r>
        <w:rPr>
          <w:rFonts w:ascii="Times New Roman" w:hAnsi="Times New Roman" w:eastAsia="宋体"/>
          <w:sz w:val="21"/>
          <w:szCs w:val="21"/>
        </w:rPr>
        <w:t>的公共弦，则圆心</w:t>
      </w:r>
      <m:oMath>
        <m:r>
          <w:rPr>
            <w:rFonts w:ascii="Cambria Math" w:eastAsia="宋体" w:hAnsi="Cambria Math" w:cs="Cambria Math"/>
          </w:rPr>
          <m:t>C</m:t>
        </m:r>
      </m:oMath>
      <w:r>
        <w:rPr>
          <w:rFonts w:ascii="Times New Roman" w:hAnsi="Times New Roman" w:eastAsia="宋体"/>
          <w:sz w:val="21"/>
          <w:szCs w:val="21"/>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1"/>
          <w:szCs w:val="21"/>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，所以圆</w:t>
      </w:r>
      <m:oMath>
        <m:r>
          <w:rPr>
            <w:rFonts w:ascii="Cambria Math" w:eastAsia="宋体" w:hAnsi="Cambria Math" w:cs="Cambria Math"/>
          </w:rPr>
          <m:t>C</m:t>
        </m:r>
      </m:oMath>
      <w:r>
        <w:rPr>
          <w:rFonts w:ascii="Times New Roman" w:hAnsi="Times New Roman" w:eastAsia="宋体"/>
          <w:sz w:val="21"/>
          <w:szCs w:val="21"/>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2.3.3.10 </w:t>
      </w:r>
      <w:r>
        <w:rPr>
          <w:b/>
          <w:sz w:val="21"/>
          <w:szCs w:val="21"/>
        </w:rPr>
        <w:t xml:space="preserve">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73．（中档）</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74．（难）</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(2)存在，</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2.3.3.11 </w:t>
      </w:r>
      <w:r>
        <w:rPr>
          <w:b/>
          <w:sz w:val="21"/>
          <w:szCs w:val="21"/>
        </w:rPr>
        <w:t xml:space="preserve">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75．（中档）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是圆</w:t>
      </w:r>
      <m:oMath>
        <m:r>
          <w:rPr>
            <w:rFonts w:ascii="Cambria Math" w:eastAsia="宋体" w:hAnsi="Cambria Math" w:cs="Cambria Math"/>
          </w:rPr>
          <m:t>C</m:t>
        </m:r>
      </m:oMath>
      <w:r>
        <w:rPr>
          <w:rFonts w:ascii="Times New Roman" w:hAnsi="Times New Roman" w:eastAsia="宋体"/>
          <w:sz w:val="21"/>
          <w:szCs w:val="21"/>
        </w:rPr>
        <w:t>的切线，</w:t>
      </w:r>
      <m:oMath>
        <m:r>
          <w:rPr>
            <w:rFonts w:ascii="Cambria Math" w:eastAsia="宋体" w:hAnsi="Cambria Math" w:cs="Cambria Math"/>
          </w:rPr>
          <m:t>A</m:t>
        </m:r>
      </m:oMath>
      <w:r>
        <w:rPr>
          <w:rFonts w:ascii="Times New Roman" w:hAnsi="Times New Roman" w:eastAsia="宋体"/>
          <w:sz w:val="21"/>
          <w:szCs w:val="21"/>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2.3.3.12 </w:t>
      </w:r>
      <w:r>
        <w:rPr>
          <w:b/>
          <w:sz w:val="21"/>
          <w:szCs w:val="21"/>
        </w:rPr>
        <w:t xml:space="preserve">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76．（中档）</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77．（中档）</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2.3.3.13 </w:t>
      </w:r>
      <w:r>
        <w:rPr>
          <w:b/>
          <w:sz w:val="21"/>
          <w:szCs w:val="21"/>
        </w:rPr>
        <w:t xml:space="preserve">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78．（中档）</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 150 m (2) |</w:t>
      </w:r>
      <w:r>
        <w:rPr>
          <w:rFonts w:ascii="Times New Roman" w:hAnsi="Times New Roman" w:eastAsia="宋体" w:cs="Times New Roman"/>
          <w:i/>
          <w:sz w:val="21"/>
          <w:szCs w:val="21"/>
          <w:shd w:val="clear" w:color="auto" w:fill="C9C9C9"/>
        </w:rPr>
        <w:t>OM</w:t>
      </w:r>
      <w:r>
        <w:rPr>
          <w:rFonts w:ascii="Times New Roman" w:hAnsi="Times New Roman" w:eastAsia="宋体" w:cs="Times New Roman"/>
          <w:sz w:val="21"/>
          <w:szCs w:val="21"/>
          <w:shd w:val="clear" w:color="auto" w:fill="C9C9C9"/>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w:pPr>
        <w:spacing w:before="0" w:after="0" w:line="288" w:lineRule="auto"/>
        <w:ind w:leftChars="200"/>
        <w:jc w:val="left"/>
      </w:pPr>
      <w:r>
        <w:rPr>
          <w:b/>
          <w:shd w:val="clear" w:color="auto" w:fill="C9C9C9"/>
        </w:rPr>
        <w:t xml:space="preserve">2.3.3.14 </w:t>
      </w:r>
      <w:r>
        <w:rPr>
          <w:b/>
        </w:rPr>
        <w:t xml:space="preserve">方法讲解｜阿波罗尼斯圆（大招5·阿波罗尼斯圆（也叫阿氏圆））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288" w:lineRule="auto" w:before="0" w:after="0"/>
        <w:jc w:val="left"/>
      </w:pPr>
      <w:r>
        <w:rPr>
          <w:shd w:val="clear" w:color="auto" w:fill="C9C9C9"/>
        </w:rP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288" w:lineRule="auto" w:before="0" w:after="0"/>
        <w:jc w:val="left"/>
      </w:pPr>
      <w:r>
        <w:rPr>
          <w:shd w:val="clear" w:color="auto" w:fill="C9C9C9"/>
        </w:rP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288" w:lineRule="auto" w:before="0" w:after="0"/>
        <w:jc w:val="left"/>
        <w:rPr>
          <w:rFonts w:hint="eastAsia"/>
        </w:rPr>
      </w:pPr>
      <w:r w:rsidRPr="00B055D0">
        <w:rPr>
          <w:shd w:val="clear" w:color="auto" w:fill="C9C9C9"/>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288" w:lineRule="auto" w:before="0" w:after="0"/>
        <w:jc w:val="left"/>
      </w:pPr>
      <w:r w:rsidRPr="00B055D0">
        <w:rPr>
          <w:shd w:val="clear" w:color="auto" w:fill="C9C9C9"/>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288"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288"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288"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288" w:lineRule="auto" w:before="0" w:after="0"/>
        <w:jc w:val="left"/>
      </w:pPr>
      <w:r w:rsidRPr="00B055D0">
        <w:rPr>
          <w:shd w:val="clear" w:color="auto" w:fill="C9C9C9"/>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2.3.3.14.1 </w:t>
      </w:r>
      <w:r>
        <w:rPr>
          <w:b/>
          <w:sz w:val="21"/>
          <w:szCs w:val="21"/>
        </w:rPr>
        <w:t xml:space="preserve">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79．（中档）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rPr>
          <w:shd w:val="clear" w:color="auto" w:fill="C9C9C9"/>
        </w:rPr>
        <w:t xml:space="preserve">【编注】</w:t>
      </w:r>
      <w:r>
        <w:t xml:space="preserve">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2.3.3.14.2 </w:t>
      </w:r>
      <w:r>
        <w:rPr>
          <w:b/>
          <w:sz w:val="21"/>
          <w:szCs w:val="21"/>
        </w:rPr>
        <w:t xml:space="preserve">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80．（中档）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rPr>
          <w:shd w:val="clear" w:color="auto" w:fill="C9C9C9"/>
        </w:rPr>
        <w:t xml:space="preserve">【编注】</w:t>
      </w:r>
      <w:r>
        <w:t xml:space="preserve">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81．（中档）</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2.3.3.14.3 </w:t>
      </w:r>
      <w:r>
        <w:rPr>
          <w:b/>
          <w:sz w:val="21"/>
          <w:szCs w:val="21"/>
        </w:rPr>
        <w:t xml:space="preserve">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82．（难）</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10</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83．（难）</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5</m:t>
            </m:r>
          </m:num>
          <m:den>
            <m:r>
              <w:rPr>
                <w:rFonts w:ascii="Cambria Math"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2.3.3.14.4 </w:t>
      </w:r>
      <w:r>
        <w:rPr>
          <w:b/>
          <w:sz w:val="21"/>
          <w:szCs w:val="21"/>
        </w:rPr>
        <w:t xml:space="preserve">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84．（中档）</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存在，</w:t>
      </w:r>
      <m:oMath>
        <m:r>
          <w:rPr>
            <w:rFonts w:ascii="Cambria Math" w:hAnsi="Cambria Math" w:cs="Cambria Math"/>
            <w:shd w:val="clear" w:color="auto" w:fill="C9C9C9"/>
          </w:rPr>
          <m:t>B</m:t>
        </m:r>
        <m:d>
          <m:dPr>
            <m:ctrlPr>
              <w:rPr>
                <w:rFonts w:ascii="Cambria Math" w:hAnsi="Cambria Math"/>
                <w:shd w:val="clear" w:color="auto" w:fill="C9C9C9"/>
              </w:rPr>
            </m:ctrlPr>
          </m:dPr>
          <m:e>
            <m:r>
              <w:rPr>
                <w:rFonts w:ascii="Cambria Math" w:hAnsi="Cambria Math" w:cs="Cambria Math"/>
                <w:shd w:val="clear" w:color="auto" w:fill="C9C9C9"/>
              </w:rPr>
              <m:t>4,0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85．（中档）</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ctrlPr>
              <w:rPr>
                <w:rFonts w:ascii="Cambria Math" w:hAnsi="Cambria Math"/>
                <w:shd w:val="clear" w:color="auto" w:fill="C9C9C9"/>
              </w:rPr>
            </m:ctrlPr>
          </m:dPr>
          <m:e>
            <m:r>
              <w:rPr>
                <w:rFonts w:ascii="Cambria Math" w:hAnsi="Cambria Math" w:cs="Cambria Math"/>
                <w:shd w:val="clear" w:color="auto" w:fill="C9C9C9"/>
              </w:rPr>
              <m:t>0</m:t>
            </m:r>
            <m:r>
              <w:rPr>
                <w:rFonts w:ascii="Cambria Math" w:hAnsi="Cambria Math" w:cs="Cambria Math"/>
                <w:shd w:val="clear" w:color="auto" w:fill="C9C9C9"/>
              </w:rPr>
              <m:t>，</m:t>
            </m:r>
            <m:f>
              <m:fPr>
                <m:ctrlPr>
                  <w:rPr>
                    <w:rFonts w:ascii="Cambria Math" w:hAnsi="Cambria Math"/>
                    <w:shd w:val="clear" w:color="auto" w:fill="C9C9C9"/>
                  </w:rPr>
                </m:ctrlPr>
              </m:fPr>
              <m:num>
                <m:r>
                  <w:rPr>
                    <w:rFonts w:ascii="Cambria Math" w:hAnsi="Cambria Math" w:cs="Cambria Math"/>
                    <w:shd w:val="clear" w:color="auto" w:fill="C9C9C9"/>
                  </w:rPr>
                  <m:t>12</m:t>
                </m:r>
              </m:num>
              <m:den>
                <m:r>
                  <w:rPr>
                    <w:rFonts w:ascii="Cambria Math" w:hAnsi="Cambria Math" w:cs="Cambria Math"/>
                    <w:shd w:val="clear" w:color="auto" w:fill="C9C9C9"/>
                  </w:rPr>
                  <m:t>5</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2.3.3.14.5 </w:t>
      </w:r>
      <w:r>
        <w:rPr>
          <w:b/>
          <w:sz w:val="21"/>
          <w:szCs w:val="21"/>
        </w:rPr>
        <w:t xml:space="preserve">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86．（难）</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 xml:space="preserve">=4</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w:t>
      </w:r>
      <m:oMath>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C9C9C9"/>
        </w:rPr>
        <w:t>87．（中档）</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rPr>
          <w:shd w:val="clear" w:color="auto" w:fill="C9C9C9"/>
        </w:rPr>
        <w:t>【答案】</w:t>
      </w:r>
      <w:r>
        <w:t xml:space="preserve"> </w:t>
      </w:r>
      <w:r>
        <w:rPr>
          <w:shd w:val="clear" w:color="auto" w:fill="C9C9C9"/>
        </w:rPr>
        <w:t xml:space="preserve">4π</w:t>
      </w:r>
      <w:r>
        <w:t/>
      </w:r>
      <w:r>
        <w:t xml:space="preserve"> </w:t>
      </w:r>
      <w:r>
        <w:rPr>
          <w:shd w:val="clear" w:color="auto" w:fill="C9C9C9"/>
        </w:rPr>
        <w:t xml:space="preserve">【知识点】</w:t>
      </w:r>
      <w:r>
        <w:rPr/>
        <w:t xml:space="preserve">2.3.3 </w:t>
      </w:r>
      <w:r>
        <w:t xml:space="preserve">轨迹问题</w:t>
      </w:r>
      <w:r>
        <w:t>——</w:t>
      </w:r>
      <w:r>
        <w:t>圆</w:t>
      </w:r>
    </w:p>
    <w:p>
      <w:pPr>
        <w:spacing w:before="0" w:after="0" w:line="288" w:lineRule="auto"/>
      </w:pPr>
      <w:r>
        <w:rPr>
          <w:shd w:val="clear" w:color="auto" w:fill="C9C9C9"/>
        </w:rPr>
        <w:t xml:space="preserve">【分析】</w:t>
      </w:r>
      <w:r>
        <w:rPr>
          <w:shd w:val="clear" w:color="auto" w:fill="C9C9C9"/>
        </w:rPr>
        <w:t xml:space="preserve">【编注】</w:t>
      </w:r>
      <w:r>
        <w:t xml:space="preserve">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rPr>
          <w:shd w:val="clear" w:color="auto" w:fill="C9C9C9"/>
        </w:rPr>
        <w:t xml:space="preserve">【详解】</w:t>
      </w:r>
      <w:r>
        <w:t xml:space="preserve">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spacing w:before="0" w:after="0" w:line="288" w:lineRule="auto"/>
        <w:ind w:leftChars="200"/>
        <w:jc w:val="left"/>
      </w:pPr>
      <w:r>
        <w:rPr>
          <w:b/>
          <w:shd w:val="clear" w:color="auto" w:fill="C9C9C9"/>
        </w:rPr>
        <w:t xml:space="preserve">2.3.3.15 </w:t>
      </w:r>
      <w:r>
        <w:rPr>
          <w:b/>
        </w:rPr>
        <w:t xml:space="preserve">方法讲解｜隐圆（大招31·隐圆）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为两个定点，动点</w:t>
      </w:r>
      <m:oMath>
        <m:r>
          <w:rPr>
            <w:rFonts w:ascii="Times New Roman" w:eastAsia="宋体" w:hAnsi="Times New Roman" w:cs="Cambria Math"/>
          </w:rPr>
          <m:t>P</m:t>
        </m:r>
      </m:oMath>
      <w:r>
        <w:rPr>
          <w:sz w:val="21"/>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1"/>
        </w:rPr>
        <w:t>（</w:t>
      </w:r>
      <m:oMath>
        <m:r>
          <w:rPr>
            <w:rFonts w:ascii="Times New Roman" w:eastAsia="宋体" w:hAnsi="Times New Roman" w:cs="Cambria Math"/>
          </w:rPr>
          <m:t>λ</m:t>
        </m:r>
      </m:oMath>
      <w:r>
        <w:rPr>
          <w:sz w:val="21"/>
        </w:rPr>
        <w:t>为某个定值），则</w:t>
      </w:r>
      <m:oMath>
        <m:r>
          <w:rPr>
            <w:rFonts w:ascii="Times New Roman" w:eastAsia="宋体" w:hAnsi="Times New Roman" w:cs="Cambria Math"/>
          </w:rPr>
          <m:t>P</m:t>
        </m:r>
      </m:oMath>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w:r>
        <w:rPr>
          <w:sz w:val="21"/>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1"/>
        </w:rPr>
        <w:t>，</w:t>
      </w:r>
      <w:r>
        <w:rPr>
          <w:sz w:val="21"/>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1"/>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隐圆第五定义：若动点</w:t>
      </w:r>
      <m:oMath>
        <m:r>
          <w:rPr>
            <w:rFonts w:ascii="Times New Roman" w:eastAsia="宋体" w:hAnsi="Times New Roman" w:cs="Cambria Math"/>
          </w:rPr>
          <m:t>P</m:t>
        </m:r>
      </m:oMath>
      <w:r>
        <w:rPr>
          <w:sz w:val="21"/>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1"/>
        </w:rPr>
        <w:t>，则点</w:t>
      </w:r>
      <m:oMath>
        <m:r>
          <w:rPr>
            <w:rFonts w:ascii="Times New Roman" w:eastAsia="宋体" w:hAnsi="Times New Roman" w:cs="Cambria Math"/>
          </w:rPr>
          <m:t>P</m:t>
        </m:r>
      </m:oMath>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2.3.3.15.1 </w:t>
      </w:r>
      <w:r>
        <w:rPr>
          <w:b/>
          <w:sz w:val="21"/>
          <w:szCs w:val="21"/>
        </w:rPr>
        <w:t xml:space="preserve">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88．（中档）</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（−6/5，0）</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2.3.3 </w:t>
      </w:r>
      <w:r>
        <w:rPr>
          <w:sz w:val="21"/>
          <w:szCs w:val="21"/>
          <w:rFonts w:ascii="Times New Roman" w:hAnsi="Times New Roman" w:eastAsia="宋体"/>
        </w:rPr>
        <w:t xml:space="preserve">圆与圆的位置关系、轨迹问题——圆</w:t>
      </w:r>
    </w:p>
    <w:p>
      <w:pPr>
        <w:spacing w:before="0" w:after="0" w:line="288" w:lineRule="auto"/>
      </w:pPr>
      <w:r>
        <w:rPr>
          <w:shd w:val="clear" w:color="auto" w:fill="C9C9C9"/>
        </w:rPr>
        <w:t xml:space="preserve">【分析】</w:t>
      </w:r>
      <w:r>
        <w:rPr>
          <w:shd w:val="clear" w:color="auto" w:fill="C9C9C9"/>
        </w:rPr>
        <w:t xml:space="preserve">【编注】</w:t>
      </w:r>
      <w:r>
        <w:t xml:space="preserve">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1"/>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1"/>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1"/>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89．（中档）</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5</w:t>
      </w:r>
      <w:r>
        <w:rPr>
          <w:sz w:val="21"/>
        </w:rPr>
        <w:t xml:space="preserve"> </w:t>
      </w:r>
      <w:r>
        <w:rPr>
          <w:sz w:val="21"/>
          <w:shd w:val="clear" w:color="auto" w:fill="C9C9C9"/>
        </w:rPr>
        <w:t xml:space="preserve">【知识点】</w:t>
      </w:r>
      <w:r>
        <w:rPr>
          <w:sz w:val="21"/>
        </w:rPr>
        <w:t xml:space="preserve">2.3.3 </w:t>
      </w:r>
      <w:r>
        <w:rPr>
          <w:sz w:val="21"/>
        </w:rPr>
        <w:t xml:space="preserve">基本不等式求积的最大值、直线过定点问题、轨迹问题——圆</w:t>
      </w:r>
    </w:p>
    <w:p>
      <w:pPr>
        <w:spacing w:before="0" w:after="0" w:line="288" w:lineRule="auto"/>
      </w:pPr>
      <w:r>
        <w:rPr>
          <w:shd w:val="clear" w:color="auto" w:fill="C9C9C9"/>
        </w:rPr>
        <w:t xml:space="preserve">【分析】</w:t>
      </w:r>
      <w:r>
        <w:rPr>
          <w:shd w:val="clear" w:color="auto" w:fill="C9C9C9"/>
        </w:rPr>
        <w:t xml:space="preserve">【编注】</w:t>
      </w:r>
      <w:r>
        <w:t xml:space="preserve">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，则消去</w:t>
      </w:r>
      <m:oMath>
        <m:r>
          <w:rPr>
            <w:rFonts w:ascii="Times New Roman" w:eastAsia="宋体" w:hAnsi="Times New Roman" w:cs="Cambria Math"/>
          </w:rPr>
          <m:t>m</m:t>
        </m:r>
      </m:oMath>
      <w:r>
        <w:rPr>
          <w:sz w:val="21"/>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2.3.3.15.2 </w:t>
      </w:r>
      <w:r>
        <w:rPr>
          <w:b/>
          <w:sz w:val="21"/>
          <w:szCs w:val="21"/>
        </w:rPr>
        <w:t xml:space="preserve">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90．（中档）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P</m:t>
        </m:r>
      </m:oMath>
      <w:r>
        <w:rPr>
          <w:rFonts w:ascii="Times New Roman" w:hAnsi="Times New Roman" w:eastAsia="宋体"/>
          <w:sz w:val="21"/>
          <w:szCs w:val="21"/>
        </w:rPr>
        <w:t>点，当</w:t>
      </w:r>
      <m:oMath>
        <m:r>
          <w:rPr>
            <w:rFonts w:ascii="Cambria Math" w:eastAsia="宋体" w:hAnsi="Cambria Math" w:cs="Cambria Math"/>
          </w:rPr>
          <m:t>k</m:t>
        </m:r>
      </m:oMath>
      <w:r>
        <w:rPr>
          <w:rFonts w:ascii="Times New Roman" w:hAnsi="Times New Roman" w:eastAsia="宋体"/>
          <w:sz w:val="21"/>
          <w:szCs w:val="21"/>
        </w:rPr>
        <w:t>变化时，点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3</m:t>
        </m:r>
        <m:rad>
          <m:radPr>
            <m:degHide/>
          </m:radPr>
          <m:deg/>
          <m:e>
            <m:r>
              <w:rPr>
                <w:rFonts w:ascii="Cambria Math" w:eastAsia="宋体" w:hAnsi="Cambria Math" w:cs="Cambria Math"/>
                <w:shd w:val="clear" w:color="auto" w:fill="C9C9C9"/>
              </w:rPr>
              <m:t>2</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r>
        <w:rPr>
          <w:rFonts w:ascii="Times New Roman" w:hAnsi="Times New Roman" w:eastAsia="宋体"/>
          <w:sz w:val="21"/>
          <w:szCs w:val="21"/>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
        <m:r>
          <w:rPr>
            <w:rFonts w:ascii="Cambria Math" w:eastAsia="宋体" w:hAnsi="Cambria Math" w:cs="Cambria Math"/>
          </w:rPr>
          <m:t>C</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91．（难）</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r∈</m:t>
        </m:r>
        <m:d>
          <m:dPr>
            <m:endChr m:val="]"/>
            <m:ctrlPr>
              <w:rPr>
                <w:rFonts w:ascii="Cambria Math" w:hAnsi="Cambria Math"/>
                <w:shd w:val="clear" w:color="auto" w:fill="C9C9C9"/>
              </w:rPr>
            </m:ctrlPr>
          </m:dPr>
          <m:e>
            <m:r>
              <w:rPr>
                <w:rFonts w:ascii="Cambria Math" w:hAnsi="Cambria Math" w:cs="Cambria Math"/>
                <w:shd w:val="clear" w:color="auto" w:fill="C9C9C9"/>
              </w:rPr>
              <m:t>0,</m:t>
            </m:r>
            <m:f>
              <m:fPr>
                <m:ctrlPr>
                  <w:rPr>
                    <w:rFonts w:ascii="Cambria Math" w:hAnsi="Cambria Math"/>
                    <w:shd w:val="clear" w:color="auto" w:fill="C9C9C9"/>
                  </w:rPr>
                </m:ctrlPr>
              </m:fPr>
              <m:num>
                <m:r>
                  <w:rPr>
                    <w:rFonts w:ascii="Cambria Math" w:hAnsi="Cambria Math" w:cs="Cambria Math"/>
                    <w:shd w:val="clear" w:color="auto" w:fill="C9C9C9"/>
                  </w:rPr>
                  <m:t>11</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num>
              <m:den>
                <m:r>
                  <w:rPr>
                    <w:rFonts w:ascii="Cambria Math" w:hAnsi="Cambria Math" w:cs="Cambria Math"/>
                    <w:shd w:val="clear" w:color="auto" w:fill="C9C9C9"/>
                  </w:rPr>
                  <m:t>2</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2.3.3.15.3 </w:t>
      </w:r>
      <w:r>
        <w:rPr>
          <w:b/>
          <w:sz w:val="21"/>
          <w:szCs w:val="21"/>
        </w:rPr>
        <w:t xml:space="preserve">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对圆上任意一点，总存在满足角条件（如张角为直角）的点或弦，判归本题型。通法步骤——第一步以动弦为直径构造隐圆，利用直径所对的圆周角为直角转化角条件，第二步化为两圆的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92．（中档）</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15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/356页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（位于1–48页·共206页）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